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788" w:rsidRDefault="00CC0788">
      <w:pPr>
        <w:pStyle w:val="3"/>
        <w:jc w:val="center"/>
        <w:rPr>
          <w:u w:val="none"/>
        </w:rPr>
      </w:pPr>
      <w:r>
        <w:rPr>
          <w:u w:val="none"/>
        </w:rPr>
        <w:t>Министерство образования РФ</w:t>
      </w:r>
    </w:p>
    <w:p w:rsidR="00CC0788" w:rsidRDefault="00CC0788">
      <w:pPr>
        <w:pStyle w:val="3"/>
        <w:jc w:val="center"/>
        <w:rPr>
          <w:u w:val="none"/>
        </w:rPr>
      </w:pPr>
      <w:r>
        <w:rPr>
          <w:u w:val="none"/>
        </w:rPr>
        <w:t>Федеральное агентство по образованию</w:t>
      </w:r>
    </w:p>
    <w:p w:rsidR="00CC0788" w:rsidRDefault="00CC0788">
      <w:pPr>
        <w:pStyle w:val="3"/>
      </w:pPr>
    </w:p>
    <w:p w:rsidR="00CC0788" w:rsidRDefault="00CC0788">
      <w:pPr>
        <w:pStyle w:val="3"/>
      </w:pPr>
    </w:p>
    <w:p w:rsidR="00CC0788" w:rsidRDefault="00CC0788">
      <w:pPr>
        <w:pStyle w:val="a9"/>
        <w:spacing w:line="360" w:lineRule="auto"/>
        <w:jc w:val="right"/>
        <w:rPr>
          <w:b w:val="0"/>
          <w:i/>
        </w:rPr>
      </w:pPr>
      <w:r>
        <w:rPr>
          <w:b w:val="0"/>
          <w:i/>
        </w:rPr>
        <w:t>На правах рукописи</w:t>
      </w:r>
    </w:p>
    <w:p w:rsidR="00CC0788" w:rsidRDefault="00CC0788">
      <w:pPr>
        <w:pStyle w:val="3"/>
        <w:jc w:val="right"/>
      </w:pPr>
    </w:p>
    <w:p w:rsidR="00CC0788" w:rsidRDefault="00CC0788">
      <w:pPr>
        <w:jc w:val="center"/>
        <w:rPr>
          <w:sz w:val="28"/>
        </w:rPr>
      </w:pPr>
      <w:r>
        <w:rPr>
          <w:sz w:val="28"/>
        </w:rPr>
        <w:t>Добрунова Мария Николаевна</w:t>
      </w:r>
    </w:p>
    <w:p w:rsidR="00CC0788" w:rsidRDefault="00CC0788">
      <w:pPr>
        <w:jc w:val="center"/>
        <w:rPr>
          <w:b/>
          <w:sz w:val="28"/>
        </w:rPr>
      </w:pPr>
    </w:p>
    <w:p w:rsidR="00CC0788" w:rsidRDefault="00CC0788">
      <w:pPr>
        <w:spacing w:line="360" w:lineRule="auto"/>
        <w:jc w:val="center"/>
        <w:rPr>
          <w:b/>
          <w:sz w:val="28"/>
        </w:rPr>
      </w:pPr>
      <w:r>
        <w:rPr>
          <w:b/>
          <w:sz w:val="28"/>
        </w:rPr>
        <w:t>Коррекция девиантного поведения подростков в условиях оздоровительно-образовательных центров</w:t>
      </w:r>
    </w:p>
    <w:p w:rsidR="00CC0788" w:rsidRDefault="00CC0788">
      <w:pPr>
        <w:jc w:val="center"/>
        <w:rPr>
          <w:b/>
          <w:sz w:val="28"/>
        </w:rPr>
      </w:pPr>
    </w:p>
    <w:p w:rsidR="00CC0788" w:rsidRDefault="00CC0788">
      <w:pPr>
        <w:ind w:firstLine="720"/>
        <w:jc w:val="both"/>
        <w:rPr>
          <w:b/>
          <w:sz w:val="28"/>
        </w:rPr>
      </w:pPr>
    </w:p>
    <w:p w:rsidR="00CC0788" w:rsidRDefault="00CC0788">
      <w:pPr>
        <w:ind w:firstLine="720"/>
        <w:jc w:val="both"/>
        <w:rPr>
          <w:b/>
          <w:sz w:val="28"/>
        </w:rPr>
      </w:pPr>
    </w:p>
    <w:p w:rsidR="00CC0788" w:rsidRDefault="00CC0788">
      <w:pPr>
        <w:ind w:firstLine="720"/>
        <w:jc w:val="center"/>
        <w:rPr>
          <w:sz w:val="28"/>
        </w:rPr>
      </w:pPr>
      <w:r>
        <w:rPr>
          <w:sz w:val="28"/>
        </w:rPr>
        <w:t>13.00.01 – общая педагогика, история педагогики и образования</w:t>
      </w:r>
    </w:p>
    <w:p w:rsidR="00CC0788" w:rsidRDefault="00CC0788">
      <w:pPr>
        <w:ind w:firstLine="720"/>
        <w:jc w:val="both"/>
        <w:rPr>
          <w:b/>
          <w:sz w:val="28"/>
        </w:rPr>
      </w:pPr>
    </w:p>
    <w:p w:rsidR="00CC0788" w:rsidRDefault="00CC0788">
      <w:pPr>
        <w:ind w:firstLine="720"/>
        <w:jc w:val="both"/>
        <w:rPr>
          <w:b/>
          <w:sz w:val="28"/>
        </w:rPr>
      </w:pPr>
    </w:p>
    <w:p w:rsidR="00CC0788" w:rsidRDefault="00CC0788">
      <w:pPr>
        <w:jc w:val="center"/>
        <w:rPr>
          <w:b/>
          <w:sz w:val="28"/>
        </w:rPr>
      </w:pPr>
    </w:p>
    <w:p w:rsidR="00CC0788" w:rsidRDefault="00CC0788">
      <w:pPr>
        <w:jc w:val="center"/>
        <w:rPr>
          <w:b/>
          <w:sz w:val="28"/>
        </w:rPr>
      </w:pPr>
    </w:p>
    <w:p w:rsidR="00CC0788" w:rsidRDefault="00CC0788">
      <w:pPr>
        <w:jc w:val="center"/>
        <w:rPr>
          <w:b/>
          <w:sz w:val="28"/>
        </w:rPr>
      </w:pPr>
    </w:p>
    <w:p w:rsidR="00CC0788" w:rsidRDefault="00CC0788">
      <w:pPr>
        <w:jc w:val="center"/>
        <w:rPr>
          <w:b/>
          <w:sz w:val="28"/>
        </w:rPr>
      </w:pPr>
    </w:p>
    <w:p w:rsidR="00CC0788" w:rsidRDefault="00CC0788">
      <w:pPr>
        <w:jc w:val="center"/>
        <w:rPr>
          <w:b/>
          <w:sz w:val="28"/>
        </w:rPr>
      </w:pPr>
      <w:r>
        <w:rPr>
          <w:b/>
          <w:sz w:val="28"/>
        </w:rPr>
        <w:t>ДИССЕРТАЦИЯ</w:t>
      </w:r>
    </w:p>
    <w:p w:rsidR="00CC0788" w:rsidRDefault="00CC0788">
      <w:pPr>
        <w:jc w:val="center"/>
        <w:rPr>
          <w:sz w:val="28"/>
        </w:rPr>
      </w:pPr>
      <w:r>
        <w:rPr>
          <w:sz w:val="28"/>
        </w:rPr>
        <w:t xml:space="preserve">на соискание ученой степени </w:t>
      </w:r>
    </w:p>
    <w:p w:rsidR="00CC0788" w:rsidRDefault="00CC0788">
      <w:pPr>
        <w:jc w:val="center"/>
        <w:rPr>
          <w:b/>
          <w:sz w:val="28"/>
        </w:rPr>
      </w:pPr>
      <w:r>
        <w:rPr>
          <w:sz w:val="28"/>
        </w:rPr>
        <w:t>кандидата педагогических наук</w:t>
      </w:r>
    </w:p>
    <w:p w:rsidR="00CC0788" w:rsidRDefault="00CC0788">
      <w:pPr>
        <w:jc w:val="center"/>
        <w:rPr>
          <w:b/>
          <w:sz w:val="28"/>
        </w:rPr>
      </w:pPr>
    </w:p>
    <w:p w:rsidR="00CC0788" w:rsidRDefault="00CC0788">
      <w:pPr>
        <w:ind w:left="3600"/>
        <w:rPr>
          <w:b/>
          <w:sz w:val="28"/>
        </w:rPr>
      </w:pPr>
    </w:p>
    <w:p w:rsidR="00CC0788" w:rsidRDefault="00CC0788">
      <w:pPr>
        <w:ind w:left="3600" w:firstLine="1645"/>
        <w:rPr>
          <w:b/>
          <w:sz w:val="28"/>
        </w:rPr>
      </w:pPr>
      <w:r>
        <w:rPr>
          <w:b/>
          <w:sz w:val="28"/>
        </w:rPr>
        <w:t xml:space="preserve">Научный руководитель: </w:t>
      </w:r>
    </w:p>
    <w:p w:rsidR="00CC0788" w:rsidRDefault="00CC0788">
      <w:pPr>
        <w:ind w:left="3600" w:firstLine="1645"/>
        <w:rPr>
          <w:sz w:val="28"/>
        </w:rPr>
      </w:pPr>
      <w:r>
        <w:rPr>
          <w:sz w:val="28"/>
        </w:rPr>
        <w:t xml:space="preserve">доктор педагогических наук, </w:t>
      </w:r>
    </w:p>
    <w:p w:rsidR="00CC0788" w:rsidRDefault="00CC0788">
      <w:pPr>
        <w:ind w:left="3600" w:firstLine="1645"/>
        <w:rPr>
          <w:b/>
          <w:sz w:val="28"/>
        </w:rPr>
      </w:pPr>
      <w:r>
        <w:rPr>
          <w:sz w:val="28"/>
        </w:rPr>
        <w:t>профессор В.Б. Успенский</w:t>
      </w:r>
    </w:p>
    <w:p w:rsidR="00CC0788" w:rsidRDefault="00CC0788">
      <w:pPr>
        <w:ind w:firstLine="1645"/>
        <w:jc w:val="center"/>
        <w:rPr>
          <w:b/>
          <w:sz w:val="28"/>
        </w:rPr>
      </w:pPr>
    </w:p>
    <w:p w:rsidR="00CC0788" w:rsidRDefault="00CC0788">
      <w:pPr>
        <w:jc w:val="center"/>
        <w:rPr>
          <w:b/>
          <w:sz w:val="28"/>
        </w:rPr>
      </w:pPr>
    </w:p>
    <w:p w:rsidR="00CC0788" w:rsidRDefault="00CC0788">
      <w:pPr>
        <w:jc w:val="center"/>
        <w:rPr>
          <w:b/>
          <w:sz w:val="28"/>
        </w:rPr>
      </w:pPr>
    </w:p>
    <w:p w:rsidR="00CC0788" w:rsidRDefault="00CC0788">
      <w:pPr>
        <w:jc w:val="center"/>
        <w:rPr>
          <w:b/>
          <w:sz w:val="28"/>
        </w:rPr>
      </w:pPr>
    </w:p>
    <w:p w:rsidR="00CC0788" w:rsidRDefault="00CC0788">
      <w:pPr>
        <w:jc w:val="center"/>
        <w:rPr>
          <w:b/>
          <w:sz w:val="28"/>
        </w:rPr>
      </w:pPr>
    </w:p>
    <w:p w:rsidR="00CC0788" w:rsidRDefault="00CC0788">
      <w:pPr>
        <w:jc w:val="center"/>
        <w:rPr>
          <w:b/>
          <w:sz w:val="28"/>
        </w:rPr>
      </w:pPr>
    </w:p>
    <w:p w:rsidR="00CC0788" w:rsidRDefault="00CC0788">
      <w:pPr>
        <w:jc w:val="center"/>
        <w:rPr>
          <w:b/>
          <w:sz w:val="28"/>
        </w:rPr>
      </w:pPr>
    </w:p>
    <w:p w:rsidR="00CC0788" w:rsidRDefault="00CC0788">
      <w:pPr>
        <w:jc w:val="center"/>
        <w:rPr>
          <w:b/>
          <w:sz w:val="28"/>
        </w:rPr>
      </w:pPr>
    </w:p>
    <w:p w:rsidR="00CC0788" w:rsidRDefault="00CC0788">
      <w:pPr>
        <w:jc w:val="center"/>
        <w:rPr>
          <w:b/>
          <w:sz w:val="28"/>
        </w:rPr>
      </w:pPr>
    </w:p>
    <w:p w:rsidR="00CC0788" w:rsidRDefault="00CC0788">
      <w:pPr>
        <w:jc w:val="center"/>
        <w:rPr>
          <w:b/>
          <w:sz w:val="28"/>
        </w:rPr>
      </w:pPr>
    </w:p>
    <w:p w:rsidR="00CC0788" w:rsidRDefault="00CC0788">
      <w:pPr>
        <w:jc w:val="center"/>
        <w:rPr>
          <w:sz w:val="28"/>
        </w:rPr>
      </w:pPr>
      <w:r>
        <w:rPr>
          <w:sz w:val="28"/>
        </w:rPr>
        <w:t>Ярославль</w:t>
      </w:r>
    </w:p>
    <w:p w:rsidR="00CC0788" w:rsidRPr="009B388A" w:rsidRDefault="00CC0788">
      <w:pPr>
        <w:pStyle w:val="31"/>
        <w:jc w:val="center"/>
        <w:rPr>
          <w:b/>
          <w:lang w:val="en-US"/>
        </w:rPr>
      </w:pPr>
      <w:r>
        <w:t>200</w:t>
      </w:r>
      <w:r w:rsidR="009B388A">
        <w:rPr>
          <w:lang w:val="en-US"/>
        </w:rPr>
        <w:t>8</w:t>
      </w:r>
    </w:p>
    <w:p w:rsidR="00CC0788" w:rsidRDefault="00CC0788">
      <w:pPr>
        <w:spacing w:line="360" w:lineRule="auto"/>
        <w:ind w:firstLine="540"/>
        <w:jc w:val="center"/>
        <w:rPr>
          <w:b/>
          <w:sz w:val="28"/>
        </w:rPr>
      </w:pPr>
      <w:r>
        <w:rPr>
          <w:b/>
          <w:sz w:val="28"/>
        </w:rPr>
        <w:lastRenderedPageBreak/>
        <w:t>ОГЛАВЛЕНИЕ</w:t>
      </w:r>
    </w:p>
    <w:p w:rsidR="00CC0788" w:rsidRDefault="00CC0788">
      <w:pPr>
        <w:spacing w:line="360" w:lineRule="auto"/>
        <w:ind w:firstLine="540"/>
        <w:jc w:val="center"/>
        <w:rPr>
          <w:b/>
          <w:sz w:val="28"/>
        </w:rPr>
      </w:pPr>
    </w:p>
    <w:p w:rsidR="00CC0788" w:rsidRDefault="00CC0788">
      <w:pPr>
        <w:pStyle w:val="6"/>
      </w:pPr>
      <w:r>
        <w:t>Введение ……………………………………………………………..……….3</w:t>
      </w:r>
    </w:p>
    <w:p w:rsidR="00CC0788" w:rsidRDefault="00CC0788">
      <w:pPr>
        <w:spacing w:line="360" w:lineRule="auto"/>
        <w:ind w:firstLine="540"/>
        <w:rPr>
          <w:b/>
          <w:sz w:val="28"/>
        </w:rPr>
      </w:pPr>
      <w:r>
        <w:rPr>
          <w:b/>
          <w:sz w:val="28"/>
        </w:rPr>
        <w:t>Глава 1. Коррекция девиантного поведения подростков как педагогическая проблема ……………………………………………...………11</w:t>
      </w:r>
    </w:p>
    <w:p w:rsidR="00CC0788" w:rsidRDefault="00CC0788">
      <w:pPr>
        <w:spacing w:line="360" w:lineRule="auto"/>
        <w:ind w:firstLine="540"/>
        <w:rPr>
          <w:sz w:val="28"/>
        </w:rPr>
      </w:pPr>
      <w:r>
        <w:rPr>
          <w:sz w:val="28"/>
        </w:rPr>
        <w:t>1.1. Сущность девиантного поведения подростков и концептуальные подходы к ее определению …………………………………………….………...11</w:t>
      </w:r>
    </w:p>
    <w:p w:rsidR="00CC0788" w:rsidRDefault="00CC0788">
      <w:pPr>
        <w:spacing w:line="360" w:lineRule="auto"/>
        <w:ind w:firstLine="540"/>
        <w:rPr>
          <w:sz w:val="28"/>
        </w:rPr>
      </w:pPr>
      <w:r>
        <w:rPr>
          <w:sz w:val="28"/>
        </w:rPr>
        <w:t>1.2. Причины девиантного поведения подростков …………………..........46</w:t>
      </w:r>
    </w:p>
    <w:p w:rsidR="00CC0788" w:rsidRDefault="00CC0788">
      <w:pPr>
        <w:spacing w:line="360" w:lineRule="auto"/>
        <w:ind w:firstLine="540"/>
        <w:rPr>
          <w:sz w:val="28"/>
        </w:rPr>
      </w:pPr>
      <w:r>
        <w:rPr>
          <w:sz w:val="28"/>
        </w:rPr>
        <w:t>1.3. Сущность и содержание коррекции девиантного поведения подростков ………………………………………………………………………..67</w:t>
      </w:r>
    </w:p>
    <w:p w:rsidR="00CC0788" w:rsidRDefault="00CC0788">
      <w:pPr>
        <w:pStyle w:val="7"/>
      </w:pPr>
      <w:r>
        <w:t>Выводы по перво</w:t>
      </w:r>
      <w:r w:rsidR="008D460A">
        <w:t>й главе …………………………………………….……..87</w:t>
      </w:r>
    </w:p>
    <w:p w:rsidR="00CC0788" w:rsidRDefault="00CC0788">
      <w:pPr>
        <w:spacing w:line="360" w:lineRule="auto"/>
        <w:ind w:firstLine="540"/>
        <w:rPr>
          <w:b/>
          <w:sz w:val="28"/>
        </w:rPr>
      </w:pPr>
    </w:p>
    <w:p w:rsidR="00CC0788" w:rsidRDefault="00CC0788">
      <w:pPr>
        <w:spacing w:line="360" w:lineRule="auto"/>
        <w:ind w:firstLine="540"/>
        <w:rPr>
          <w:b/>
          <w:sz w:val="28"/>
        </w:rPr>
      </w:pPr>
      <w:r>
        <w:rPr>
          <w:b/>
          <w:sz w:val="28"/>
        </w:rPr>
        <w:t>Глава 2. Организация коррекции девиантного поведения подростков в условиях оздоровительно-образовательных центров…………………....90</w:t>
      </w:r>
    </w:p>
    <w:p w:rsidR="00CC0788" w:rsidRDefault="00CC0788">
      <w:pPr>
        <w:spacing w:line="360" w:lineRule="auto"/>
        <w:ind w:firstLine="540"/>
        <w:rPr>
          <w:sz w:val="28"/>
        </w:rPr>
      </w:pPr>
      <w:r>
        <w:rPr>
          <w:sz w:val="28"/>
        </w:rPr>
        <w:t>2.1. Особенности коррекции девиантного поведения подростков в условиях оздоровительно-образовательных центров ………………………....90</w:t>
      </w:r>
    </w:p>
    <w:p w:rsidR="00CC0788" w:rsidRDefault="00CC0788">
      <w:pPr>
        <w:spacing w:line="360" w:lineRule="auto"/>
        <w:ind w:firstLine="540"/>
        <w:rPr>
          <w:sz w:val="28"/>
        </w:rPr>
      </w:pPr>
      <w:r>
        <w:rPr>
          <w:sz w:val="28"/>
        </w:rPr>
        <w:t>2.2. Организация опытно-экспериментальной работы по коррекции девиантного поведения подростков в условиях оздоровительно-образовательных центров …………………………………………….................97</w:t>
      </w:r>
    </w:p>
    <w:p w:rsidR="00CC0788" w:rsidRDefault="00CC0788">
      <w:pPr>
        <w:spacing w:line="360" w:lineRule="auto"/>
        <w:ind w:firstLine="540"/>
        <w:rPr>
          <w:sz w:val="28"/>
        </w:rPr>
      </w:pPr>
      <w:r>
        <w:rPr>
          <w:sz w:val="28"/>
        </w:rPr>
        <w:t>2.3. Анализ результатов опытно-экспериментальной работы ………….11</w:t>
      </w:r>
      <w:r w:rsidR="008D460A">
        <w:rPr>
          <w:sz w:val="28"/>
        </w:rPr>
        <w:t>1</w:t>
      </w:r>
      <w:r>
        <w:rPr>
          <w:sz w:val="28"/>
        </w:rPr>
        <w:t xml:space="preserve"> </w:t>
      </w:r>
    </w:p>
    <w:p w:rsidR="00CC0788" w:rsidRDefault="00CC0788">
      <w:pPr>
        <w:pStyle w:val="7"/>
      </w:pPr>
      <w:r>
        <w:t>Выводы по второй главе …………………………………………………..14</w:t>
      </w:r>
      <w:r w:rsidR="001501BA">
        <w:t>4</w:t>
      </w:r>
    </w:p>
    <w:p w:rsidR="00CC0788" w:rsidRDefault="00CC0788">
      <w:pPr>
        <w:pStyle w:val="7"/>
      </w:pPr>
      <w:r>
        <w:t>Заключение …………………………………………………………………14</w:t>
      </w:r>
      <w:r w:rsidR="001501BA">
        <w:t>7</w:t>
      </w:r>
    </w:p>
    <w:p w:rsidR="00CC0788" w:rsidRDefault="00CC0788">
      <w:pPr>
        <w:pStyle w:val="8"/>
      </w:pPr>
      <w:r>
        <w:t>Библиографический список …………………………………….................15</w:t>
      </w:r>
      <w:r w:rsidR="001501BA">
        <w:t>6</w:t>
      </w:r>
      <w:r>
        <w:t xml:space="preserve"> </w:t>
      </w:r>
    </w:p>
    <w:p w:rsidR="00CC0788" w:rsidRDefault="00CC0788">
      <w:pPr>
        <w:pStyle w:val="7"/>
      </w:pPr>
      <w:r>
        <w:t>Приложения…………………………………………………………………19</w:t>
      </w:r>
      <w:r w:rsidR="008D460A">
        <w:t>4</w:t>
      </w:r>
    </w:p>
    <w:p w:rsidR="00CC0788" w:rsidRDefault="00CC0788"/>
    <w:p w:rsidR="00CC0788" w:rsidRDefault="00CC0788"/>
    <w:p w:rsidR="00CC0788" w:rsidRDefault="00CC0788"/>
    <w:p w:rsidR="00CC0788" w:rsidRDefault="00CC0788"/>
    <w:p w:rsidR="00CC0788" w:rsidRDefault="00CC0788"/>
    <w:p w:rsidR="00CC0788" w:rsidRDefault="00CC0788"/>
    <w:p w:rsidR="00CC0788" w:rsidRDefault="00CC0788"/>
    <w:p w:rsidR="00CC0788" w:rsidRDefault="00CC0788"/>
    <w:p w:rsidR="00CC0788" w:rsidRDefault="00CC0788"/>
    <w:p w:rsidR="00CC0788" w:rsidRDefault="00CC0788"/>
    <w:p w:rsidR="00CC0788" w:rsidRDefault="00CC0788">
      <w:pPr>
        <w:pStyle w:val="9"/>
      </w:pPr>
      <w:r>
        <w:lastRenderedPageBreak/>
        <w:t>Введение</w:t>
      </w:r>
    </w:p>
    <w:p w:rsidR="00CC0788" w:rsidRDefault="00CC0788">
      <w:pPr>
        <w:spacing w:line="360" w:lineRule="auto"/>
        <w:ind w:firstLine="540"/>
        <w:jc w:val="both"/>
        <w:rPr>
          <w:sz w:val="28"/>
        </w:rPr>
      </w:pPr>
      <w:r>
        <w:rPr>
          <w:b/>
          <w:sz w:val="28"/>
        </w:rPr>
        <w:t>Актуальность исследования</w:t>
      </w:r>
      <w:r>
        <w:rPr>
          <w:sz w:val="28"/>
        </w:rPr>
        <w:t>. Рост девиантного поведения различных возрастных категорий населения  несовершеннолетней молодежи обозначил актуальность проблемы организации профилактической работы с детьми и молодежью, но в связи с тем, что реализация профилактических технологий осуществляется с детьми, имеющими опыт тех или иных девиантных отклонений в поведении</w:t>
      </w:r>
      <w:r w:rsidR="00057316">
        <w:rPr>
          <w:sz w:val="28"/>
        </w:rPr>
        <w:t>,</w:t>
      </w:r>
      <w:r>
        <w:rPr>
          <w:sz w:val="28"/>
        </w:rPr>
        <w:t xml:space="preserve"> целесообразно в качестве одного из направлений данного вида деятельности рассматривать работу коррекционную.</w:t>
      </w:r>
    </w:p>
    <w:p w:rsidR="00CC0788" w:rsidRDefault="00CC0788">
      <w:pPr>
        <w:spacing w:line="360" w:lineRule="auto"/>
        <w:ind w:firstLine="540"/>
        <w:jc w:val="both"/>
        <w:rPr>
          <w:sz w:val="28"/>
        </w:rPr>
      </w:pPr>
      <w:r>
        <w:rPr>
          <w:sz w:val="28"/>
        </w:rPr>
        <w:t>С целью коррекции девиантного поведения детей и молодежи используются  возможности различных типов образовательных учреждений. При этом существует целый ряд противоречий, которые характерны для теории педагогической науки, а также проявляются между теоретическими исследованиями и практической организацией работы с несовершеннолетней молодежью. Существуют противоречия и в самой практике педагогической деятельности.</w:t>
      </w:r>
    </w:p>
    <w:p w:rsidR="00CC0788" w:rsidRDefault="00CC0788">
      <w:pPr>
        <w:spacing w:line="360" w:lineRule="auto"/>
        <w:ind w:firstLine="540"/>
        <w:jc w:val="both"/>
        <w:rPr>
          <w:sz w:val="28"/>
        </w:rPr>
      </w:pPr>
      <w:r>
        <w:rPr>
          <w:sz w:val="28"/>
        </w:rPr>
        <w:t>В теории это противоречие, которое выражается в том, что, с одной стороны</w:t>
      </w:r>
      <w:r w:rsidR="00057316">
        <w:rPr>
          <w:sz w:val="28"/>
        </w:rPr>
        <w:t>,</w:t>
      </w:r>
      <w:r>
        <w:rPr>
          <w:sz w:val="28"/>
        </w:rPr>
        <w:t xml:space="preserve"> развивается такая отрасль педагогического знания</w:t>
      </w:r>
      <w:r w:rsidR="00057316">
        <w:rPr>
          <w:sz w:val="28"/>
        </w:rPr>
        <w:t>,</w:t>
      </w:r>
      <w:r>
        <w:rPr>
          <w:sz w:val="28"/>
        </w:rPr>
        <w:t xml:space="preserve"> как коррекционная педагогика, а с другой стороны</w:t>
      </w:r>
      <w:r w:rsidR="00057316">
        <w:rPr>
          <w:sz w:val="28"/>
        </w:rPr>
        <w:t>,</w:t>
      </w:r>
      <w:r>
        <w:rPr>
          <w:sz w:val="28"/>
        </w:rPr>
        <w:t xml:space="preserve"> нет достаточного количества исследований, касающихся анализа потенциальных возможностей различных типов образовательных учреждений в области организации коррекции девиантного поведения.</w:t>
      </w:r>
    </w:p>
    <w:p w:rsidR="00CC0788" w:rsidRDefault="00CC0788">
      <w:pPr>
        <w:spacing w:line="360" w:lineRule="auto"/>
        <w:ind w:firstLine="540"/>
        <w:jc w:val="both"/>
        <w:rPr>
          <w:sz w:val="28"/>
        </w:rPr>
      </w:pPr>
      <w:r>
        <w:rPr>
          <w:sz w:val="28"/>
        </w:rPr>
        <w:t>В практике противоречие проявляется в том, что</w:t>
      </w:r>
      <w:r w:rsidR="00057316">
        <w:rPr>
          <w:sz w:val="28"/>
        </w:rPr>
        <w:t>,</w:t>
      </w:r>
      <w:r>
        <w:rPr>
          <w:sz w:val="28"/>
        </w:rPr>
        <w:t xml:space="preserve"> с одной стороны</w:t>
      </w:r>
      <w:r w:rsidR="00057316">
        <w:rPr>
          <w:sz w:val="28"/>
        </w:rPr>
        <w:t>,</w:t>
      </w:r>
      <w:r>
        <w:rPr>
          <w:sz w:val="28"/>
        </w:rPr>
        <w:t xml:space="preserve"> преобладает реализация превентивных технологий, а с другой стороны</w:t>
      </w:r>
      <w:r w:rsidR="00057316">
        <w:rPr>
          <w:sz w:val="28"/>
        </w:rPr>
        <w:t>,</w:t>
      </w:r>
      <w:r>
        <w:rPr>
          <w:sz w:val="28"/>
        </w:rPr>
        <w:t xml:space="preserve"> данные технологии реализуются в отношении детей и подростков, имеющих  определенный опыт девиантного поведения, причем отклонения в их поведении очень часто довольно устойчивы и проявляются с достаточной регулярностью.</w:t>
      </w:r>
    </w:p>
    <w:p w:rsidR="00CC0788" w:rsidRDefault="00CC0788">
      <w:pPr>
        <w:spacing w:line="360" w:lineRule="auto"/>
        <w:ind w:firstLine="540"/>
        <w:jc w:val="both"/>
        <w:rPr>
          <w:sz w:val="28"/>
        </w:rPr>
      </w:pPr>
      <w:r>
        <w:rPr>
          <w:sz w:val="28"/>
        </w:rPr>
        <w:t xml:space="preserve">Существует противоречие и между теорией и практикой, когда для реализации эффективного и результативного процесса коррекции в различных типах образовательных учреждений практика испытывает потребность в </w:t>
      </w:r>
      <w:r>
        <w:rPr>
          <w:sz w:val="28"/>
        </w:rPr>
        <w:lastRenderedPageBreak/>
        <w:t>теоретико – методическом обосновании данного вида деятельности и наличии конкретных методических разработок для использования в ходе его реализации.</w:t>
      </w:r>
    </w:p>
    <w:p w:rsidR="00CC0788" w:rsidRDefault="00CC0788">
      <w:pPr>
        <w:spacing w:line="360" w:lineRule="auto"/>
        <w:ind w:firstLine="540"/>
        <w:jc w:val="both"/>
        <w:rPr>
          <w:sz w:val="28"/>
        </w:rPr>
      </w:pPr>
      <w:r>
        <w:rPr>
          <w:sz w:val="28"/>
        </w:rPr>
        <w:t xml:space="preserve">Названные противоречия указывают направление научного поиска и позволяют обозначить </w:t>
      </w:r>
      <w:r w:rsidRPr="00057316">
        <w:rPr>
          <w:b/>
          <w:sz w:val="28"/>
        </w:rPr>
        <w:t>проблему</w:t>
      </w:r>
      <w:r>
        <w:rPr>
          <w:sz w:val="28"/>
        </w:rPr>
        <w:t xml:space="preserve"> нашего исследования: каковы педагогические условия эффективности коррекции девиантного поведения подростков в условиях оздоровительно-образовательных центров</w:t>
      </w:r>
      <w:r w:rsidR="00057316">
        <w:rPr>
          <w:sz w:val="28"/>
        </w:rPr>
        <w:t>?</w:t>
      </w:r>
    </w:p>
    <w:p w:rsidR="00CC0788" w:rsidRDefault="00CC0788">
      <w:pPr>
        <w:spacing w:line="360" w:lineRule="auto"/>
        <w:ind w:firstLine="540"/>
        <w:jc w:val="both"/>
        <w:rPr>
          <w:sz w:val="28"/>
        </w:rPr>
      </w:pPr>
      <w:r>
        <w:rPr>
          <w:b/>
          <w:sz w:val="28"/>
        </w:rPr>
        <w:t>Цель исследования</w:t>
      </w:r>
      <w:r>
        <w:rPr>
          <w:sz w:val="28"/>
        </w:rPr>
        <w:t>: выявить и обосновать комплекс педагогических условий эффективности коррекции девиантного поведения подростков в условиях оздоровительно-образовательных центров.</w:t>
      </w:r>
    </w:p>
    <w:p w:rsidR="00CC0788" w:rsidRDefault="00CC0788">
      <w:pPr>
        <w:spacing w:line="360" w:lineRule="auto"/>
        <w:ind w:firstLine="540"/>
        <w:jc w:val="both"/>
        <w:rPr>
          <w:sz w:val="28"/>
        </w:rPr>
      </w:pPr>
      <w:r>
        <w:rPr>
          <w:b/>
          <w:sz w:val="28"/>
        </w:rPr>
        <w:t>Объект исследования:</w:t>
      </w:r>
      <w:r>
        <w:rPr>
          <w:sz w:val="28"/>
        </w:rPr>
        <w:t xml:space="preserve"> процесс коррекции девиантных отклонений  поведени</w:t>
      </w:r>
      <w:r w:rsidR="00057316">
        <w:rPr>
          <w:sz w:val="28"/>
        </w:rPr>
        <w:t>я</w:t>
      </w:r>
      <w:r>
        <w:rPr>
          <w:sz w:val="28"/>
        </w:rPr>
        <w:t xml:space="preserve"> подростков в оздоровительно-образовательных центр</w:t>
      </w:r>
      <w:r w:rsidR="00057316">
        <w:rPr>
          <w:sz w:val="28"/>
        </w:rPr>
        <w:t>ах</w:t>
      </w:r>
      <w:r>
        <w:rPr>
          <w:sz w:val="28"/>
        </w:rPr>
        <w:t>.</w:t>
      </w:r>
    </w:p>
    <w:p w:rsidR="00CC0788" w:rsidRDefault="00CC0788">
      <w:pPr>
        <w:spacing w:line="360" w:lineRule="auto"/>
        <w:ind w:firstLine="540"/>
        <w:jc w:val="both"/>
        <w:rPr>
          <w:sz w:val="28"/>
        </w:rPr>
      </w:pPr>
      <w:r>
        <w:rPr>
          <w:b/>
          <w:sz w:val="28"/>
        </w:rPr>
        <w:t>Предмет исследования:</w:t>
      </w:r>
      <w:r>
        <w:rPr>
          <w:sz w:val="28"/>
        </w:rPr>
        <w:t xml:space="preserve"> комплекс условий эффективности коррекции девиантного поведения подростков в оздоровительно-образовательных центр</w:t>
      </w:r>
      <w:r w:rsidR="00057316">
        <w:rPr>
          <w:sz w:val="28"/>
        </w:rPr>
        <w:t>ах</w:t>
      </w:r>
      <w:r>
        <w:rPr>
          <w:sz w:val="28"/>
        </w:rPr>
        <w:t>.</w:t>
      </w:r>
    </w:p>
    <w:p w:rsidR="00CC0788" w:rsidRDefault="00CC0788">
      <w:pPr>
        <w:spacing w:line="360" w:lineRule="auto"/>
        <w:ind w:firstLine="540"/>
        <w:jc w:val="both"/>
        <w:rPr>
          <w:sz w:val="28"/>
        </w:rPr>
      </w:pPr>
      <w:r>
        <w:rPr>
          <w:sz w:val="28"/>
        </w:rPr>
        <w:t>Коррекцию девиантного поведения в своем исследовании мы изучаем в отношении детей подросткового возраста в условиях оздоровительно – образовательных центров.</w:t>
      </w:r>
    </w:p>
    <w:p w:rsidR="00CC0788" w:rsidRDefault="00CC0788">
      <w:pPr>
        <w:pStyle w:val="21"/>
        <w:spacing w:line="360" w:lineRule="auto"/>
        <w:ind w:firstLine="567"/>
      </w:pPr>
      <w:r>
        <w:rPr>
          <w:b/>
        </w:rPr>
        <w:t xml:space="preserve">Общая гипотеза исследования  </w:t>
      </w:r>
      <w:r>
        <w:t>состоит в том, что  коррекция девиантного поведения подростков – это процесс помощи подросткам в преодолении сложившихся в их поведении стереотипов и образцов поведенческих реакций, которые не соответствуют общепринятым нормам, ценностям и установкам на поведение и взаимоотношения между людьми, основой которого является этиологический подход, сущность которого заключается в изучении причин, приводящих к тем или иным отклонениям в поведении подростков, на основе диагностики личности подростка, его индивидуально-психологических особенностей, а также особенностей взаимодействия ребенка с ближайшим окружением.</w:t>
      </w:r>
    </w:p>
    <w:p w:rsidR="00CC0788" w:rsidRDefault="00CC0788">
      <w:pPr>
        <w:pStyle w:val="21"/>
        <w:spacing w:line="360" w:lineRule="auto"/>
        <w:ind w:firstLine="567"/>
      </w:pPr>
      <w:r>
        <w:rPr>
          <w:b/>
        </w:rPr>
        <w:t xml:space="preserve">Частной гипотезой исследования, </w:t>
      </w:r>
      <w:r>
        <w:t xml:space="preserve">которая  будет проверяться нами в ходе опытно – экспериментальной работы, является предположение о том, что </w:t>
      </w:r>
      <w:r>
        <w:lastRenderedPageBreak/>
        <w:t>коррекция девиантного поведения подростков в условиях оздоровительно – образовательных центров будет эффективной при реализации следующего комплекса педагогических условий:</w:t>
      </w:r>
    </w:p>
    <w:p w:rsidR="00CC0788" w:rsidRDefault="00CC0788" w:rsidP="00CA2ED5">
      <w:pPr>
        <w:pStyle w:val="21"/>
        <w:numPr>
          <w:ilvl w:val="0"/>
          <w:numId w:val="17"/>
        </w:numPr>
        <w:tabs>
          <w:tab w:val="clear" w:pos="720"/>
          <w:tab w:val="num" w:pos="0"/>
          <w:tab w:val="left" w:pos="900"/>
        </w:tabs>
        <w:spacing w:line="360" w:lineRule="auto"/>
        <w:ind w:left="0" w:firstLine="709"/>
      </w:pPr>
      <w:r>
        <w:t>взаимосвязь программного обеспечения коррекционной деятельности с индивидуальной коррекционной работой с конкретными детьми;</w:t>
      </w:r>
    </w:p>
    <w:p w:rsidR="00CC0788" w:rsidRDefault="00CC0788" w:rsidP="00CA2ED5">
      <w:pPr>
        <w:pStyle w:val="21"/>
        <w:numPr>
          <w:ilvl w:val="0"/>
          <w:numId w:val="17"/>
        </w:numPr>
        <w:tabs>
          <w:tab w:val="clear" w:pos="720"/>
          <w:tab w:val="num" w:pos="0"/>
          <w:tab w:val="left" w:pos="900"/>
        </w:tabs>
        <w:spacing w:line="360" w:lineRule="auto"/>
        <w:ind w:left="0" w:firstLine="709"/>
      </w:pPr>
      <w:r>
        <w:t>направленность коррекционного процесса не только на изменение сложившихся у подростка с девиантным поведением установок, ценностей, мотивов и стереотипов поведения, но и на формирование новых высоко</w:t>
      </w:r>
      <w:r w:rsidR="00057316">
        <w:t>-</w:t>
      </w:r>
      <w:r>
        <w:t xml:space="preserve"> функциональных поведенческих стратегий;</w:t>
      </w:r>
    </w:p>
    <w:p w:rsidR="00CC0788" w:rsidRDefault="00CC0788" w:rsidP="00CA2ED5">
      <w:pPr>
        <w:pStyle w:val="21"/>
        <w:numPr>
          <w:ilvl w:val="0"/>
          <w:numId w:val="17"/>
        </w:numPr>
        <w:tabs>
          <w:tab w:val="clear" w:pos="720"/>
          <w:tab w:val="num" w:pos="0"/>
          <w:tab w:val="left" w:pos="900"/>
        </w:tabs>
        <w:spacing w:line="360" w:lineRule="auto"/>
        <w:ind w:left="0" w:firstLine="709"/>
      </w:pPr>
      <w:r>
        <w:t>реализация этиологического подхода в коррекционном процессе, основой которого является диагностика личностных изменений, происходящих в ребенке</w:t>
      </w:r>
      <w:r w:rsidR="00057316">
        <w:t>,</w:t>
      </w:r>
      <w:r>
        <w:t xml:space="preserve"> и изучение причин этих изменений, а также особенностей его взаимоотношений с ближайшим окружением.</w:t>
      </w:r>
    </w:p>
    <w:p w:rsidR="00CC0788" w:rsidRDefault="00CC0788">
      <w:pPr>
        <w:spacing w:line="360" w:lineRule="auto"/>
        <w:ind w:firstLine="540"/>
        <w:jc w:val="both"/>
        <w:rPr>
          <w:sz w:val="28"/>
        </w:rPr>
      </w:pPr>
      <w:r>
        <w:rPr>
          <w:sz w:val="28"/>
        </w:rPr>
        <w:t xml:space="preserve">Цель и общая  гипотеза исследования обусловили комплекс </w:t>
      </w:r>
      <w:r>
        <w:rPr>
          <w:b/>
          <w:sz w:val="28"/>
        </w:rPr>
        <w:t>задач,</w:t>
      </w:r>
      <w:r>
        <w:rPr>
          <w:sz w:val="28"/>
        </w:rPr>
        <w:t xml:space="preserve"> который решался в его ходе:</w:t>
      </w:r>
    </w:p>
    <w:p w:rsidR="00CC0788" w:rsidRDefault="00CC0788" w:rsidP="00CA2ED5">
      <w:pPr>
        <w:numPr>
          <w:ilvl w:val="0"/>
          <w:numId w:val="20"/>
        </w:numPr>
        <w:tabs>
          <w:tab w:val="clear" w:pos="900"/>
          <w:tab w:val="num" w:pos="0"/>
          <w:tab w:val="left" w:pos="993"/>
        </w:tabs>
        <w:spacing w:line="360" w:lineRule="auto"/>
        <w:ind w:left="0" w:firstLine="540"/>
        <w:jc w:val="both"/>
        <w:rPr>
          <w:sz w:val="28"/>
        </w:rPr>
      </w:pPr>
      <w:r>
        <w:rPr>
          <w:sz w:val="28"/>
        </w:rPr>
        <w:t xml:space="preserve">Уточнить сущность понятия </w:t>
      </w:r>
      <w:r w:rsidR="00057316">
        <w:rPr>
          <w:sz w:val="28"/>
        </w:rPr>
        <w:t>«</w:t>
      </w:r>
      <w:r>
        <w:rPr>
          <w:sz w:val="28"/>
        </w:rPr>
        <w:t>коррекция девиантного поведения подростков в условиях оздоровительно -  образовательных центров</w:t>
      </w:r>
      <w:r w:rsidR="00057316">
        <w:rPr>
          <w:sz w:val="28"/>
        </w:rPr>
        <w:t>»</w:t>
      </w:r>
      <w:r>
        <w:rPr>
          <w:sz w:val="28"/>
        </w:rPr>
        <w:t>.</w:t>
      </w:r>
    </w:p>
    <w:p w:rsidR="00CC0788" w:rsidRDefault="00CC0788" w:rsidP="00CA2ED5">
      <w:pPr>
        <w:numPr>
          <w:ilvl w:val="0"/>
          <w:numId w:val="20"/>
        </w:numPr>
        <w:tabs>
          <w:tab w:val="clear" w:pos="900"/>
          <w:tab w:val="num" w:pos="0"/>
          <w:tab w:val="left" w:pos="993"/>
        </w:tabs>
        <w:spacing w:line="360" w:lineRule="auto"/>
        <w:ind w:left="0" w:firstLine="540"/>
        <w:jc w:val="both"/>
        <w:rPr>
          <w:sz w:val="28"/>
        </w:rPr>
      </w:pPr>
      <w:r>
        <w:rPr>
          <w:sz w:val="28"/>
        </w:rPr>
        <w:t>Выявить и проверить в ходе опытно – экспериментальной работы  комплекс условий эффективности коррекции девиантного поведения подростков в условиях оздоровительно -  образовательных центров.</w:t>
      </w:r>
    </w:p>
    <w:p w:rsidR="00CC0788" w:rsidRDefault="00CC0788" w:rsidP="00CA2ED5">
      <w:pPr>
        <w:numPr>
          <w:ilvl w:val="0"/>
          <w:numId w:val="20"/>
        </w:numPr>
        <w:tabs>
          <w:tab w:val="clear" w:pos="900"/>
          <w:tab w:val="num" w:pos="0"/>
          <w:tab w:val="left" w:pos="993"/>
        </w:tabs>
        <w:spacing w:line="360" w:lineRule="auto"/>
        <w:ind w:left="0" w:firstLine="540"/>
        <w:jc w:val="both"/>
        <w:rPr>
          <w:sz w:val="28"/>
        </w:rPr>
      </w:pPr>
      <w:r>
        <w:rPr>
          <w:sz w:val="28"/>
        </w:rPr>
        <w:t>Выявить особенности организации коррекции девиантного поведения подростков в условиях оздоровительно -  образовательных центров.</w:t>
      </w:r>
    </w:p>
    <w:p w:rsidR="00CC0788" w:rsidRDefault="00CC0788" w:rsidP="00CA2ED5">
      <w:pPr>
        <w:numPr>
          <w:ilvl w:val="0"/>
          <w:numId w:val="20"/>
        </w:numPr>
        <w:tabs>
          <w:tab w:val="clear" w:pos="900"/>
          <w:tab w:val="num" w:pos="0"/>
          <w:tab w:val="left" w:pos="993"/>
        </w:tabs>
        <w:spacing w:line="360" w:lineRule="auto"/>
        <w:ind w:left="0" w:firstLine="540"/>
        <w:jc w:val="both"/>
        <w:rPr>
          <w:sz w:val="28"/>
        </w:rPr>
      </w:pPr>
      <w:r>
        <w:rPr>
          <w:sz w:val="28"/>
        </w:rPr>
        <w:t>Обосновать принципы коррекции девиантного поведения подростков в условиях оздоровительно -  образовательных центров.</w:t>
      </w:r>
    </w:p>
    <w:p w:rsidR="00410018" w:rsidRDefault="00CC0788" w:rsidP="00410018">
      <w:pPr>
        <w:spacing w:line="360" w:lineRule="auto"/>
        <w:ind w:firstLine="567"/>
        <w:jc w:val="both"/>
        <w:rPr>
          <w:sz w:val="28"/>
        </w:rPr>
      </w:pPr>
      <w:r>
        <w:rPr>
          <w:b/>
          <w:sz w:val="28"/>
        </w:rPr>
        <w:t>Теоретико-методологическ</w:t>
      </w:r>
      <w:r w:rsidR="00057316">
        <w:rPr>
          <w:b/>
          <w:sz w:val="28"/>
        </w:rPr>
        <w:t>ая</w:t>
      </w:r>
      <w:r>
        <w:rPr>
          <w:b/>
          <w:sz w:val="28"/>
        </w:rPr>
        <w:t xml:space="preserve"> основ</w:t>
      </w:r>
      <w:r w:rsidR="00057316">
        <w:rPr>
          <w:b/>
          <w:sz w:val="28"/>
        </w:rPr>
        <w:t>а</w:t>
      </w:r>
      <w:r>
        <w:rPr>
          <w:b/>
          <w:sz w:val="28"/>
        </w:rPr>
        <w:t xml:space="preserve"> нашего исследования</w:t>
      </w:r>
      <w:r w:rsidR="00057316">
        <w:rPr>
          <w:b/>
          <w:sz w:val="28"/>
        </w:rPr>
        <w:t xml:space="preserve">:                 </w:t>
      </w:r>
      <w:r>
        <w:rPr>
          <w:b/>
          <w:sz w:val="28"/>
        </w:rPr>
        <w:t xml:space="preserve"> </w:t>
      </w:r>
      <w:r w:rsidR="00057316">
        <w:rPr>
          <w:b/>
          <w:sz w:val="28"/>
        </w:rPr>
        <w:t xml:space="preserve">     </w:t>
      </w:r>
      <w:r w:rsidR="00057316">
        <w:rPr>
          <w:sz w:val="28"/>
        </w:rPr>
        <w:t xml:space="preserve">    </w:t>
      </w:r>
      <w:r w:rsidR="00410018">
        <w:rPr>
          <w:sz w:val="28"/>
        </w:rPr>
        <w:t xml:space="preserve">     </w:t>
      </w:r>
    </w:p>
    <w:p w:rsidR="00CC0788" w:rsidRDefault="005576F1" w:rsidP="00410018">
      <w:pPr>
        <w:spacing w:line="360" w:lineRule="auto"/>
        <w:ind w:firstLine="567"/>
        <w:jc w:val="both"/>
        <w:rPr>
          <w:sz w:val="28"/>
        </w:rPr>
      </w:pPr>
      <w:r>
        <w:rPr>
          <w:sz w:val="28"/>
        </w:rPr>
        <w:t>-</w:t>
      </w:r>
      <w:r w:rsidR="00057316">
        <w:rPr>
          <w:sz w:val="28"/>
        </w:rPr>
        <w:t xml:space="preserve">  </w:t>
      </w:r>
      <w:r w:rsidR="00CC0788">
        <w:rPr>
          <w:sz w:val="28"/>
        </w:rPr>
        <w:t>деятельностный подход к развитию личности (Г.М. Андреева; А.Н. Леонтьев; С.Л. Рубинштейн);</w:t>
      </w:r>
    </w:p>
    <w:p w:rsidR="00CC0788" w:rsidRDefault="00CC0788" w:rsidP="00410018">
      <w:pPr>
        <w:spacing w:line="360" w:lineRule="auto"/>
        <w:ind w:firstLine="567"/>
        <w:jc w:val="both"/>
        <w:rPr>
          <w:sz w:val="28"/>
        </w:rPr>
      </w:pPr>
      <w:r>
        <w:rPr>
          <w:sz w:val="28"/>
        </w:rPr>
        <w:t>-</w:t>
      </w:r>
      <w:r w:rsidR="005576F1">
        <w:rPr>
          <w:sz w:val="28"/>
        </w:rPr>
        <w:t xml:space="preserve"> </w:t>
      </w:r>
      <w:r w:rsidR="00C90D30">
        <w:rPr>
          <w:sz w:val="28"/>
        </w:rPr>
        <w:t xml:space="preserve">  </w:t>
      </w:r>
      <w:r>
        <w:rPr>
          <w:sz w:val="28"/>
        </w:rPr>
        <w:t>сущностные подходы к проблеме девиантного поведения (Г. Беккер; С.А. Беличева; Я.И. Гилинский; Ю.А.Клейберг;</w:t>
      </w:r>
      <w:r w:rsidR="005576F1">
        <w:rPr>
          <w:sz w:val="28"/>
        </w:rPr>
        <w:t xml:space="preserve"> М.А.Ковальчук; А.Коэн; </w:t>
      </w:r>
      <w:r>
        <w:rPr>
          <w:sz w:val="28"/>
        </w:rPr>
        <w:t xml:space="preserve"> В.Н.Кудрявцев; Р.К. Мертон; Дж. Смелзер);</w:t>
      </w:r>
    </w:p>
    <w:p w:rsidR="00CC0788" w:rsidRDefault="00CC0788" w:rsidP="00410018">
      <w:pPr>
        <w:spacing w:line="360" w:lineRule="auto"/>
        <w:ind w:firstLine="567"/>
        <w:jc w:val="both"/>
        <w:rPr>
          <w:sz w:val="28"/>
        </w:rPr>
      </w:pPr>
      <w:r>
        <w:rPr>
          <w:sz w:val="28"/>
        </w:rPr>
        <w:lastRenderedPageBreak/>
        <w:t>-</w:t>
      </w:r>
      <w:r w:rsidR="00410018">
        <w:rPr>
          <w:sz w:val="28"/>
        </w:rPr>
        <w:t xml:space="preserve"> </w:t>
      </w:r>
      <w:r>
        <w:rPr>
          <w:sz w:val="28"/>
        </w:rPr>
        <w:t xml:space="preserve">концептуальные обоснования сущности коррекции (А.Д. Гонеев; М.А. Ковальчук; </w:t>
      </w:r>
      <w:r w:rsidR="005576F1">
        <w:rPr>
          <w:sz w:val="28"/>
        </w:rPr>
        <w:t xml:space="preserve">Н.И.Лифенцева; </w:t>
      </w:r>
      <w:r>
        <w:rPr>
          <w:sz w:val="28"/>
        </w:rPr>
        <w:t>Н.В. Ялпаева).</w:t>
      </w:r>
    </w:p>
    <w:p w:rsidR="00CC0788" w:rsidRDefault="00CC0788">
      <w:pPr>
        <w:spacing w:line="360" w:lineRule="auto"/>
        <w:ind w:firstLine="567"/>
        <w:jc w:val="both"/>
        <w:rPr>
          <w:sz w:val="28"/>
        </w:rPr>
      </w:pPr>
      <w:r>
        <w:rPr>
          <w:sz w:val="28"/>
        </w:rPr>
        <w:t>В качестве методологической основы нашего исследования мы также рассматриваем проблемы девиантного поведения в работах В.Н. Иванова; В.Н. Кудрявцева.</w:t>
      </w:r>
    </w:p>
    <w:p w:rsidR="00CC0788" w:rsidRDefault="00CC0788">
      <w:pPr>
        <w:spacing w:line="360" w:lineRule="auto"/>
        <w:ind w:firstLine="567"/>
        <w:jc w:val="both"/>
        <w:rPr>
          <w:sz w:val="28"/>
        </w:rPr>
      </w:pPr>
      <w:r>
        <w:rPr>
          <w:sz w:val="28"/>
        </w:rPr>
        <w:t>В качестве теоретической основы мы опираемся на ранее п</w:t>
      </w:r>
      <w:r w:rsidR="005576F1">
        <w:rPr>
          <w:sz w:val="28"/>
        </w:rPr>
        <w:t>р</w:t>
      </w:r>
      <w:r>
        <w:rPr>
          <w:sz w:val="28"/>
        </w:rPr>
        <w:t>оведенные исследования, имеющие принципиальное значение для изучения проблемы нашего исследования:</w:t>
      </w:r>
    </w:p>
    <w:p w:rsidR="00CC0788" w:rsidRDefault="00CC0788" w:rsidP="00CA2ED5">
      <w:pPr>
        <w:numPr>
          <w:ilvl w:val="0"/>
          <w:numId w:val="17"/>
        </w:numPr>
        <w:tabs>
          <w:tab w:val="clear" w:pos="720"/>
          <w:tab w:val="num" w:pos="0"/>
        </w:tabs>
        <w:spacing w:line="360" w:lineRule="auto"/>
        <w:ind w:left="0" w:firstLine="567"/>
        <w:jc w:val="both"/>
        <w:rPr>
          <w:sz w:val="28"/>
        </w:rPr>
      </w:pPr>
      <w:r>
        <w:rPr>
          <w:sz w:val="28"/>
        </w:rPr>
        <w:t xml:space="preserve">коррекции девиантного поведения несовершеннолетней молодежи </w:t>
      </w:r>
      <w:r w:rsidR="005576F1">
        <w:rPr>
          <w:sz w:val="28"/>
        </w:rPr>
        <w:t>(</w:t>
      </w:r>
      <w:r>
        <w:rPr>
          <w:sz w:val="28"/>
        </w:rPr>
        <w:t>А.Д. Гонеева; Н.И. Лифенцевой; Н.В. Ялпаевой</w:t>
      </w:r>
      <w:r w:rsidR="005576F1">
        <w:rPr>
          <w:sz w:val="28"/>
        </w:rPr>
        <w:t>)</w:t>
      </w:r>
      <w:r>
        <w:rPr>
          <w:sz w:val="28"/>
        </w:rPr>
        <w:t>;</w:t>
      </w:r>
    </w:p>
    <w:p w:rsidR="00CC0788" w:rsidRDefault="00CC0788" w:rsidP="00CA2ED5">
      <w:pPr>
        <w:numPr>
          <w:ilvl w:val="0"/>
          <w:numId w:val="17"/>
        </w:numPr>
        <w:tabs>
          <w:tab w:val="clear" w:pos="720"/>
          <w:tab w:val="num" w:pos="0"/>
        </w:tabs>
        <w:spacing w:line="360" w:lineRule="auto"/>
        <w:ind w:left="0" w:firstLine="567"/>
        <w:jc w:val="both"/>
        <w:rPr>
          <w:sz w:val="28"/>
        </w:rPr>
      </w:pPr>
      <w:r>
        <w:rPr>
          <w:sz w:val="28"/>
        </w:rPr>
        <w:t>девиантного поведения детей и подростков</w:t>
      </w:r>
      <w:r w:rsidR="005576F1">
        <w:rPr>
          <w:sz w:val="28"/>
        </w:rPr>
        <w:t xml:space="preserve"> (</w:t>
      </w:r>
      <w:r>
        <w:rPr>
          <w:sz w:val="28"/>
        </w:rPr>
        <w:t>М.А. Ковальчук; Ю.А. Клейберга</w:t>
      </w:r>
      <w:r w:rsidR="005576F1">
        <w:rPr>
          <w:sz w:val="28"/>
        </w:rPr>
        <w:t>)</w:t>
      </w:r>
      <w:r>
        <w:rPr>
          <w:sz w:val="28"/>
        </w:rPr>
        <w:t xml:space="preserve">; </w:t>
      </w:r>
    </w:p>
    <w:p w:rsidR="00CC0788" w:rsidRDefault="00CC0788" w:rsidP="00CA2ED5">
      <w:pPr>
        <w:numPr>
          <w:ilvl w:val="0"/>
          <w:numId w:val="17"/>
        </w:numPr>
        <w:tabs>
          <w:tab w:val="clear" w:pos="720"/>
          <w:tab w:val="num" w:pos="0"/>
        </w:tabs>
        <w:spacing w:line="360" w:lineRule="auto"/>
        <w:ind w:left="0" w:firstLine="567"/>
        <w:jc w:val="both"/>
        <w:rPr>
          <w:sz w:val="28"/>
        </w:rPr>
      </w:pPr>
      <w:r>
        <w:rPr>
          <w:sz w:val="28"/>
        </w:rPr>
        <w:t xml:space="preserve">коррекции агрессивного поведения подростков </w:t>
      </w:r>
      <w:r w:rsidR="005576F1">
        <w:rPr>
          <w:sz w:val="28"/>
        </w:rPr>
        <w:t>(</w:t>
      </w:r>
      <w:r>
        <w:rPr>
          <w:sz w:val="28"/>
        </w:rPr>
        <w:t>А.В. Ковальчук</w:t>
      </w:r>
      <w:r w:rsidR="005576F1">
        <w:rPr>
          <w:sz w:val="28"/>
        </w:rPr>
        <w:t>)</w:t>
      </w:r>
      <w:r>
        <w:rPr>
          <w:sz w:val="28"/>
        </w:rPr>
        <w:t>.</w:t>
      </w:r>
    </w:p>
    <w:p w:rsidR="00CC0788" w:rsidRDefault="00CC0788" w:rsidP="004711A7">
      <w:pPr>
        <w:spacing w:line="360" w:lineRule="auto"/>
        <w:ind w:firstLine="540"/>
        <w:jc w:val="both"/>
        <w:rPr>
          <w:sz w:val="28"/>
        </w:rPr>
      </w:pPr>
      <w:r>
        <w:rPr>
          <w:sz w:val="28"/>
        </w:rPr>
        <w:t xml:space="preserve">Для решения задач исследования и проверки выдвинутой гипотезы был использован комплекс </w:t>
      </w:r>
      <w:r>
        <w:rPr>
          <w:b/>
          <w:sz w:val="28"/>
        </w:rPr>
        <w:t>методов,</w:t>
      </w:r>
      <w:r>
        <w:rPr>
          <w:sz w:val="28"/>
        </w:rPr>
        <w:t xml:space="preserve"> включающий в себя теоретические методы – синтез данных психолого-педагогической литературы, абстрагирование, конкретизацию, аналогию; эмпирические методы исследования: опрос, тестирование, наблюдение, бесед</w:t>
      </w:r>
      <w:r w:rsidR="005576F1">
        <w:rPr>
          <w:sz w:val="28"/>
        </w:rPr>
        <w:t>у</w:t>
      </w:r>
      <w:r>
        <w:rPr>
          <w:sz w:val="28"/>
        </w:rPr>
        <w:t>, опытно – экспериментальн</w:t>
      </w:r>
      <w:r w:rsidR="005576F1">
        <w:rPr>
          <w:sz w:val="28"/>
        </w:rPr>
        <w:t>ую</w:t>
      </w:r>
      <w:r>
        <w:rPr>
          <w:sz w:val="28"/>
        </w:rPr>
        <w:t xml:space="preserve"> работ</w:t>
      </w:r>
      <w:r w:rsidR="005576F1">
        <w:rPr>
          <w:sz w:val="28"/>
        </w:rPr>
        <w:t>у</w:t>
      </w:r>
      <w:r>
        <w:rPr>
          <w:sz w:val="28"/>
        </w:rPr>
        <w:t>.</w:t>
      </w:r>
    </w:p>
    <w:p w:rsidR="00CC0788" w:rsidRPr="005576F1" w:rsidRDefault="00CC0788" w:rsidP="004711A7">
      <w:pPr>
        <w:pStyle w:val="2"/>
        <w:rPr>
          <w:b w:val="0"/>
          <w:u w:val="none"/>
        </w:rPr>
      </w:pPr>
      <w:r>
        <w:rPr>
          <w:u w:val="none"/>
        </w:rPr>
        <w:t>База исследования</w:t>
      </w:r>
      <w:r w:rsidR="005576F1" w:rsidRPr="005576F1">
        <w:rPr>
          <w:b w:val="0"/>
          <w:u w:val="none"/>
        </w:rPr>
        <w:t xml:space="preserve">.  </w:t>
      </w:r>
      <w:r w:rsidRPr="005576F1">
        <w:rPr>
          <w:b w:val="0"/>
          <w:u w:val="none"/>
        </w:rPr>
        <w:t>Практической базой исследования явились летние смены для трудных подростков, организованные на базе детского оздоровительно - образовательного  центра имени В.П. Чкалова, расположенного в Ярославской области.</w:t>
      </w:r>
    </w:p>
    <w:p w:rsidR="00CC0788" w:rsidRPr="005576F1" w:rsidRDefault="005576F1" w:rsidP="004711A7">
      <w:pPr>
        <w:pStyle w:val="2"/>
        <w:rPr>
          <w:b w:val="0"/>
          <w:u w:val="none"/>
        </w:rPr>
      </w:pPr>
      <w:r>
        <w:rPr>
          <w:u w:val="none"/>
        </w:rPr>
        <w:t>Э</w:t>
      </w:r>
      <w:r w:rsidR="00CC0788">
        <w:rPr>
          <w:u w:val="none"/>
        </w:rPr>
        <w:t>тапы исследования</w:t>
      </w:r>
      <w:r w:rsidRPr="006B4E6E">
        <w:rPr>
          <w:b w:val="0"/>
          <w:u w:val="none"/>
        </w:rPr>
        <w:t>.</w:t>
      </w:r>
      <w:r>
        <w:rPr>
          <w:u w:val="none"/>
        </w:rPr>
        <w:t xml:space="preserve"> </w:t>
      </w:r>
      <w:r w:rsidR="00CC0788" w:rsidRPr="005576F1">
        <w:rPr>
          <w:b w:val="0"/>
          <w:u w:val="none"/>
        </w:rPr>
        <w:t>На первом этапе (2003г.)  проводилось пилотажное исследование, разрабатывалась программа коррекции девиантных отклонений в поведении подростков в условиях оздоровительно-образовательных центров.</w:t>
      </w:r>
    </w:p>
    <w:p w:rsidR="00CC0788" w:rsidRDefault="00CC0788">
      <w:pPr>
        <w:spacing w:line="360" w:lineRule="auto"/>
        <w:ind w:firstLine="540"/>
        <w:jc w:val="both"/>
        <w:rPr>
          <w:sz w:val="28"/>
        </w:rPr>
      </w:pPr>
      <w:r>
        <w:rPr>
          <w:sz w:val="28"/>
        </w:rPr>
        <w:t>На втором этапе (2004 – 2005 гг.) изучалась проблема коррекции девиантных отклонений в поведении подростков в условиях оздоровительно-образовательных центров.</w:t>
      </w:r>
    </w:p>
    <w:p w:rsidR="00CC0788" w:rsidRDefault="00CC0788">
      <w:pPr>
        <w:spacing w:line="360" w:lineRule="auto"/>
        <w:ind w:firstLine="540"/>
        <w:jc w:val="both"/>
        <w:rPr>
          <w:sz w:val="28"/>
        </w:rPr>
      </w:pPr>
      <w:r>
        <w:rPr>
          <w:sz w:val="28"/>
        </w:rPr>
        <w:lastRenderedPageBreak/>
        <w:t>На третьем этапе (2005 – 2007 гг.) осуществлялись обобщения и систематизация результатов исследования и литературное оформление диссертации.</w:t>
      </w:r>
    </w:p>
    <w:p w:rsidR="00CC0788" w:rsidRDefault="00CC0788" w:rsidP="00FD1789">
      <w:pPr>
        <w:spacing w:line="360" w:lineRule="auto"/>
        <w:ind w:firstLine="540"/>
        <w:jc w:val="both"/>
        <w:rPr>
          <w:sz w:val="28"/>
        </w:rPr>
      </w:pPr>
      <w:r>
        <w:rPr>
          <w:b/>
          <w:sz w:val="28"/>
        </w:rPr>
        <w:t>Достоверность и обоснованность результатов исследования</w:t>
      </w:r>
      <w:r>
        <w:rPr>
          <w:sz w:val="28"/>
          <w:u w:val="single"/>
        </w:rPr>
        <w:t xml:space="preserve"> </w:t>
      </w:r>
      <w:r>
        <w:rPr>
          <w:sz w:val="28"/>
        </w:rPr>
        <w:t>обеспечивал</w:t>
      </w:r>
      <w:r w:rsidR="005576F1">
        <w:rPr>
          <w:sz w:val="28"/>
        </w:rPr>
        <w:t>и</w:t>
      </w:r>
      <w:r>
        <w:rPr>
          <w:sz w:val="28"/>
        </w:rPr>
        <w:t>сь методической обоснованностью исходных теоретических позиций, их анализом, сопоставлением, рассмотрением в динамике; использованием комплекса методов исследования, определенными позитивными изменениями в решении поставленных задач и достижений целей исследования.</w:t>
      </w:r>
    </w:p>
    <w:p w:rsidR="00CC0788" w:rsidRDefault="00CC0788" w:rsidP="00FD1789">
      <w:pPr>
        <w:pStyle w:val="20"/>
        <w:spacing w:line="360" w:lineRule="auto"/>
        <w:ind w:left="0" w:firstLine="540"/>
        <w:jc w:val="both"/>
        <w:rPr>
          <w:sz w:val="28"/>
        </w:rPr>
      </w:pPr>
      <w:r>
        <w:rPr>
          <w:sz w:val="28"/>
        </w:rPr>
        <w:t>Положения и выводы исследования проверялись в процессе опытно-экспериментальной работы, анализ результатов которой показал их положительную динамику.</w:t>
      </w:r>
    </w:p>
    <w:p w:rsidR="00CC0788" w:rsidRPr="005576F1" w:rsidRDefault="00CC0788" w:rsidP="00FD1789">
      <w:pPr>
        <w:spacing w:line="360" w:lineRule="auto"/>
        <w:ind w:left="540"/>
        <w:jc w:val="both"/>
        <w:rPr>
          <w:b/>
          <w:sz w:val="28"/>
        </w:rPr>
      </w:pPr>
      <w:r>
        <w:rPr>
          <w:b/>
          <w:sz w:val="28"/>
        </w:rPr>
        <w:t>Научная новизна исследования</w:t>
      </w:r>
      <w:r w:rsidR="005576F1" w:rsidRPr="005576F1">
        <w:rPr>
          <w:b/>
          <w:sz w:val="28"/>
        </w:rPr>
        <w:t>:</w:t>
      </w:r>
    </w:p>
    <w:p w:rsidR="00CC0788" w:rsidRDefault="00CC0788" w:rsidP="00FD1789">
      <w:pPr>
        <w:spacing w:line="360" w:lineRule="auto"/>
        <w:ind w:firstLine="567"/>
        <w:jc w:val="both"/>
        <w:rPr>
          <w:sz w:val="28"/>
        </w:rPr>
      </w:pPr>
      <w:r>
        <w:rPr>
          <w:sz w:val="28"/>
        </w:rPr>
        <w:t xml:space="preserve">- уточнена сущность понятия </w:t>
      </w:r>
      <w:r w:rsidR="005576F1">
        <w:rPr>
          <w:sz w:val="28"/>
        </w:rPr>
        <w:t>«</w:t>
      </w:r>
      <w:r>
        <w:rPr>
          <w:sz w:val="28"/>
        </w:rPr>
        <w:t>коррекция девиантного поведения подростков в условиях оздоровительно -  образовательных центров</w:t>
      </w:r>
      <w:r w:rsidR="005576F1">
        <w:rPr>
          <w:sz w:val="28"/>
        </w:rPr>
        <w:t>»;</w:t>
      </w:r>
    </w:p>
    <w:p w:rsidR="00CC0788" w:rsidRDefault="00CC0788">
      <w:pPr>
        <w:spacing w:line="360" w:lineRule="auto"/>
        <w:ind w:firstLine="567"/>
        <w:jc w:val="both"/>
        <w:rPr>
          <w:sz w:val="28"/>
        </w:rPr>
      </w:pPr>
      <w:r>
        <w:rPr>
          <w:sz w:val="28"/>
        </w:rPr>
        <w:t>- выявлен комплекс условий эффективности коррекции девиантного поведения подростков в условиях оздоровительно -  образовательных центров</w:t>
      </w:r>
      <w:r w:rsidR="005576F1">
        <w:rPr>
          <w:sz w:val="28"/>
        </w:rPr>
        <w:t>;</w:t>
      </w:r>
    </w:p>
    <w:p w:rsidR="00CC0788" w:rsidRDefault="00CC0788">
      <w:pPr>
        <w:spacing w:line="360" w:lineRule="auto"/>
        <w:ind w:firstLine="567"/>
        <w:jc w:val="both"/>
        <w:rPr>
          <w:sz w:val="28"/>
        </w:rPr>
      </w:pPr>
      <w:r>
        <w:rPr>
          <w:sz w:val="28"/>
        </w:rPr>
        <w:t>-  выявлены особенности организации коррекции девиантного поведения подростков в условиях оздоровительно -  образовательных центров</w:t>
      </w:r>
      <w:r w:rsidR="005576F1">
        <w:rPr>
          <w:sz w:val="28"/>
        </w:rPr>
        <w:t>;</w:t>
      </w:r>
    </w:p>
    <w:p w:rsidR="00CC0788" w:rsidRDefault="00CC0788">
      <w:pPr>
        <w:pStyle w:val="30"/>
        <w:ind w:left="0" w:firstLine="567"/>
      </w:pPr>
      <w:r>
        <w:t>-  обоснованы принципы коррекции девиантного поведения подростков в условиях оздоровительно -  образовательных центров.</w:t>
      </w:r>
    </w:p>
    <w:p w:rsidR="00CC0788" w:rsidRDefault="00CC0788">
      <w:pPr>
        <w:spacing w:line="360" w:lineRule="auto"/>
        <w:ind w:firstLine="540"/>
        <w:jc w:val="both"/>
        <w:rPr>
          <w:sz w:val="28"/>
        </w:rPr>
      </w:pPr>
      <w:r>
        <w:rPr>
          <w:b/>
          <w:sz w:val="28"/>
        </w:rPr>
        <w:t>Теоретическая значимость</w:t>
      </w:r>
      <w:r>
        <w:rPr>
          <w:sz w:val="28"/>
        </w:rPr>
        <w:t xml:space="preserve"> исследования заключается в обогащении методологии педагогической науки разработкой проблемы обеспечения эффективности коррекции девиантного поведения подростков в условиях оздоровительно-образовательных центров</w:t>
      </w:r>
      <w:r w:rsidR="00764B7A">
        <w:rPr>
          <w:sz w:val="28"/>
        </w:rPr>
        <w:t xml:space="preserve"> </w:t>
      </w:r>
      <w:r>
        <w:rPr>
          <w:sz w:val="28"/>
        </w:rPr>
        <w:t xml:space="preserve"> на основе этиологического подхода, сущность которого заключается в необходимости анализа причин появления отклонений в поведении ребенка или конкретной детской группы и  разработке коррекционных технологий, исходя из выявленной причинной обусловленности тех или иных форм девиантного поведения.</w:t>
      </w:r>
    </w:p>
    <w:p w:rsidR="00CC0788" w:rsidRDefault="00CC0788" w:rsidP="0059421C">
      <w:pPr>
        <w:spacing w:line="360" w:lineRule="auto"/>
        <w:ind w:firstLine="567"/>
        <w:rPr>
          <w:sz w:val="28"/>
        </w:rPr>
      </w:pPr>
      <w:r>
        <w:rPr>
          <w:b/>
          <w:sz w:val="28"/>
        </w:rPr>
        <w:lastRenderedPageBreak/>
        <w:t xml:space="preserve"> Практическая значимость</w:t>
      </w:r>
      <w:r>
        <w:rPr>
          <w:sz w:val="28"/>
        </w:rPr>
        <w:t xml:space="preserve"> исследования</w:t>
      </w:r>
      <w:r w:rsidR="0059421C">
        <w:rPr>
          <w:sz w:val="28"/>
        </w:rPr>
        <w:t xml:space="preserve">:                                                     -   </w:t>
      </w:r>
      <w:r>
        <w:rPr>
          <w:sz w:val="28"/>
        </w:rPr>
        <w:t>осуществлена апробация выделенного комплекса условий эффективности коррекции девиантного поведения подростков в условиях оздоровительно -  образовательных центров;</w:t>
      </w:r>
    </w:p>
    <w:p w:rsidR="00CC0788" w:rsidRDefault="00CC0788" w:rsidP="00CA2ED5">
      <w:pPr>
        <w:numPr>
          <w:ilvl w:val="0"/>
          <w:numId w:val="17"/>
        </w:numPr>
        <w:spacing w:line="360" w:lineRule="auto"/>
        <w:ind w:left="0" w:firstLine="567"/>
        <w:jc w:val="both"/>
        <w:rPr>
          <w:sz w:val="28"/>
        </w:rPr>
      </w:pPr>
      <w:r>
        <w:rPr>
          <w:sz w:val="28"/>
        </w:rPr>
        <w:t>разработаны методические рекомендации для специалистов по коррекции девиантного поведения подростков в условиях оздоровительно -  образовательных центров;</w:t>
      </w:r>
    </w:p>
    <w:p w:rsidR="00CC0788" w:rsidRDefault="00CC0788" w:rsidP="00CA2ED5">
      <w:pPr>
        <w:numPr>
          <w:ilvl w:val="0"/>
          <w:numId w:val="17"/>
        </w:numPr>
        <w:spacing w:line="360" w:lineRule="auto"/>
        <w:ind w:left="0" w:firstLine="567"/>
        <w:jc w:val="both"/>
        <w:rPr>
          <w:sz w:val="28"/>
        </w:rPr>
      </w:pPr>
      <w:r>
        <w:rPr>
          <w:sz w:val="28"/>
        </w:rPr>
        <w:t>подобран комплекс диагностических методик, который возможно использовать для изучения особенностей личности подростков с девиантным поведением.</w:t>
      </w:r>
    </w:p>
    <w:p w:rsidR="00CC0788" w:rsidRDefault="00CC0788">
      <w:pPr>
        <w:spacing w:line="360" w:lineRule="auto"/>
        <w:ind w:firstLine="567"/>
        <w:jc w:val="both"/>
        <w:rPr>
          <w:sz w:val="28"/>
        </w:rPr>
      </w:pPr>
      <w:r>
        <w:rPr>
          <w:b/>
          <w:sz w:val="28"/>
        </w:rPr>
        <w:t xml:space="preserve">Личный вклад автора </w:t>
      </w:r>
      <w:r>
        <w:rPr>
          <w:sz w:val="28"/>
        </w:rPr>
        <w:t>заключается в обосновании особенностей организации коррекции девиантного поведения подростков в условиях оздоровительно -  образовательных центров</w:t>
      </w:r>
      <w:r w:rsidR="0059421C">
        <w:rPr>
          <w:sz w:val="28"/>
        </w:rPr>
        <w:t>,</w:t>
      </w:r>
      <w:r>
        <w:rPr>
          <w:sz w:val="28"/>
        </w:rPr>
        <w:t xml:space="preserve"> использовании этиологического подхода как основы организации коррекционной работы и выявлении сущности коррекции девиантного поведения подростков в условиях оздоровите</w:t>
      </w:r>
      <w:r w:rsidR="00FD1789">
        <w:rPr>
          <w:sz w:val="28"/>
        </w:rPr>
        <w:t>льно -  образовательных центров.</w:t>
      </w:r>
    </w:p>
    <w:p w:rsidR="00CC0788" w:rsidRDefault="00CC0788">
      <w:pPr>
        <w:shd w:val="clear" w:color="auto" w:fill="FFFFFF"/>
        <w:spacing w:line="360" w:lineRule="auto"/>
        <w:ind w:right="5" w:firstLine="540"/>
        <w:rPr>
          <w:b/>
          <w:sz w:val="28"/>
        </w:rPr>
      </w:pPr>
      <w:r>
        <w:rPr>
          <w:b/>
          <w:sz w:val="28"/>
        </w:rPr>
        <w:t>На защиту выносятся:</w:t>
      </w:r>
    </w:p>
    <w:p w:rsidR="00CC0788" w:rsidRDefault="00CC0788">
      <w:pPr>
        <w:shd w:val="clear" w:color="auto" w:fill="FFFFFF"/>
        <w:spacing w:line="360" w:lineRule="auto"/>
        <w:ind w:right="5" w:firstLine="540"/>
        <w:jc w:val="both"/>
        <w:rPr>
          <w:sz w:val="28"/>
        </w:rPr>
      </w:pPr>
      <w:r>
        <w:rPr>
          <w:sz w:val="28"/>
        </w:rPr>
        <w:t>1. Понятие коррекции девиантного поведения, уточненное в ходе исследования, как процесса помощи подростку в преодолении сложившихся в его поведении стереотипов и образцов поведенческих реакций в ответ на воздействие внешних факторов и под влиянием индивидуально – личностных и характерологических особенностей, а также формирование стратегий высокофункционального поведения в различных жизненных ситуациях, обеспечивающих реализацию социально одобряемых форм поведения.</w:t>
      </w:r>
    </w:p>
    <w:p w:rsidR="00CC0788" w:rsidRDefault="00CC0788">
      <w:pPr>
        <w:pStyle w:val="a4"/>
        <w:tabs>
          <w:tab w:val="left" w:pos="900"/>
        </w:tabs>
        <w:spacing w:after="0" w:line="360" w:lineRule="auto"/>
        <w:ind w:firstLine="720"/>
        <w:jc w:val="both"/>
      </w:pPr>
      <w:r>
        <w:rPr>
          <w:sz w:val="28"/>
        </w:rPr>
        <w:t xml:space="preserve">2. Принципы организации работы   коррекции  девиантного  поведения подростков в условиях оздоровительно-образовательного центра: </w:t>
      </w:r>
      <w:r w:rsidRPr="0059421C">
        <w:rPr>
          <w:i/>
          <w:sz w:val="28"/>
          <w:u w:val="single"/>
        </w:rPr>
        <w:t>субъектности</w:t>
      </w:r>
      <w:r w:rsidRPr="0059421C">
        <w:rPr>
          <w:sz w:val="28"/>
        </w:rPr>
        <w:t xml:space="preserve"> </w:t>
      </w:r>
      <w:r>
        <w:rPr>
          <w:sz w:val="28"/>
        </w:rPr>
        <w:t xml:space="preserve">включения детей и подростков во все мероприятия, проводимые в центре; </w:t>
      </w:r>
      <w:r w:rsidRPr="0059421C">
        <w:rPr>
          <w:i/>
          <w:sz w:val="28"/>
          <w:u w:val="single"/>
        </w:rPr>
        <w:t>сменяемости</w:t>
      </w:r>
      <w:r>
        <w:rPr>
          <w:sz w:val="28"/>
        </w:rPr>
        <w:t xml:space="preserve"> видов деятельности, который исключает  однообразие и естественно следующий за ним  процесс утомления; </w:t>
      </w:r>
      <w:r w:rsidRPr="0059421C">
        <w:rPr>
          <w:i/>
          <w:sz w:val="28"/>
          <w:u w:val="single"/>
        </w:rPr>
        <w:t>оптимальности</w:t>
      </w:r>
      <w:r>
        <w:rPr>
          <w:sz w:val="28"/>
        </w:rPr>
        <w:t xml:space="preserve">, который представляет собой выбор оптимального времени </w:t>
      </w:r>
      <w:r>
        <w:rPr>
          <w:sz w:val="28"/>
        </w:rPr>
        <w:lastRenderedPageBreak/>
        <w:t>работы с детьми и подростками в ходе тех или иных мероприятий, опирающийся на</w:t>
      </w:r>
      <w:r>
        <w:t xml:space="preserve"> </w:t>
      </w:r>
      <w:r>
        <w:rPr>
          <w:sz w:val="28"/>
        </w:rPr>
        <w:t>физические и психические ресурсы конкретного контингента детей.</w:t>
      </w:r>
    </w:p>
    <w:p w:rsidR="00CC0788" w:rsidRDefault="00CC0788">
      <w:pPr>
        <w:pStyle w:val="21"/>
        <w:tabs>
          <w:tab w:val="left" w:pos="900"/>
        </w:tabs>
        <w:spacing w:line="360" w:lineRule="auto"/>
        <w:ind w:firstLine="709"/>
      </w:pPr>
      <w:r>
        <w:t xml:space="preserve">3. Условия эффективности коррекции девиантного поведения подростков в оздоровительно – образовательном центре: взаимосвязь программного обеспечения коррекционной деятельности </w:t>
      </w:r>
      <w:r w:rsidR="0059421C">
        <w:t>и</w:t>
      </w:r>
      <w:r>
        <w:t>индивидуальной коррекционной работ</w:t>
      </w:r>
      <w:r w:rsidR="0059421C">
        <w:t>ы</w:t>
      </w:r>
      <w:r>
        <w:t xml:space="preserve"> с конкретными детьми; направленность коррекционного процесса не только на изменение сложившихся у подростка с девиантным поведением установок, ценностей, мотивов и стереотипов поведения, но и формирование новых высокофункциональных поведенческих стратегий;  реализация этиологического подхода в коррекционном процессе, основой которого является диагностика личностных изменений, происходящих в ребенке и изучение причин этих изменений, а также особенностей его взаимоотношений с ближайшим окружением.</w:t>
      </w:r>
    </w:p>
    <w:p w:rsidR="00CC0788" w:rsidRDefault="00CC0788">
      <w:pPr>
        <w:pStyle w:val="21"/>
        <w:tabs>
          <w:tab w:val="left" w:pos="900"/>
        </w:tabs>
        <w:spacing w:line="360" w:lineRule="auto"/>
        <w:ind w:firstLine="709"/>
      </w:pPr>
      <w:r>
        <w:t>4. Основная особенность организации коррекции девиантного поведения подростков в оздоровительно – образовательном центре, которая проявляется в направленности коррекционных воздействий на личность самого подростка и произошедшие в нем изменения, обусловленные опытом девиантного поведения, сложившимся у ребенка в процессе жизнедеятельности в той среде, где она протекает.</w:t>
      </w:r>
    </w:p>
    <w:p w:rsidR="00CC0788" w:rsidRDefault="00CC0788">
      <w:pPr>
        <w:spacing w:line="360" w:lineRule="auto"/>
        <w:ind w:firstLine="720"/>
        <w:jc w:val="both"/>
        <w:rPr>
          <w:sz w:val="28"/>
        </w:rPr>
      </w:pPr>
      <w:r>
        <w:rPr>
          <w:b/>
          <w:sz w:val="28"/>
        </w:rPr>
        <w:t>Апробация и внедрение результатов исследования.</w:t>
      </w:r>
      <w:r w:rsidR="0059421C">
        <w:rPr>
          <w:b/>
          <w:sz w:val="28"/>
        </w:rPr>
        <w:t xml:space="preserve"> </w:t>
      </w:r>
      <w:r>
        <w:rPr>
          <w:sz w:val="28"/>
        </w:rPr>
        <w:t>Результаты исследования докладывались и обсуждались на ежегодных педагогических чтениях, посвященных К.Д. Ушинскому в Ярославском государственном педагогическом университете, на международной конференции «Психологическое и социально-педагогическое сопровождение детей и молодежи» (Ярославль, 2005), на семинарах для педагогов Ярославской области (2004; 2005 гг.).</w:t>
      </w:r>
    </w:p>
    <w:p w:rsidR="00CC0788" w:rsidRDefault="00CC0788">
      <w:pPr>
        <w:spacing w:line="360" w:lineRule="auto"/>
        <w:ind w:firstLine="720"/>
        <w:jc w:val="both"/>
        <w:rPr>
          <w:sz w:val="28"/>
        </w:rPr>
      </w:pPr>
      <w:r>
        <w:rPr>
          <w:sz w:val="28"/>
        </w:rPr>
        <w:t>Внедрение результатов исследования было осуществлено в приюте Бобруйского районного социально-педагогического Центра (д.Михалёво, Бобруйский район, Могилёвская обл., Республика Беларусь, 2007).</w:t>
      </w:r>
    </w:p>
    <w:p w:rsidR="00CC0788" w:rsidRDefault="00CC0788">
      <w:pPr>
        <w:pStyle w:val="3"/>
        <w:ind w:firstLine="567"/>
        <w:rPr>
          <w:u w:val="none"/>
        </w:rPr>
      </w:pPr>
      <w:r>
        <w:rPr>
          <w:u w:val="none"/>
        </w:rPr>
        <w:lastRenderedPageBreak/>
        <w:t>Структура работы</w:t>
      </w:r>
    </w:p>
    <w:p w:rsidR="00CC0788" w:rsidRDefault="00CC0788">
      <w:pPr>
        <w:shd w:val="clear" w:color="auto" w:fill="FFFFFF"/>
        <w:spacing w:before="5" w:line="360" w:lineRule="auto"/>
        <w:ind w:firstLine="540"/>
        <w:jc w:val="both"/>
        <w:rPr>
          <w:color w:val="000000"/>
          <w:spacing w:val="-5"/>
          <w:sz w:val="28"/>
        </w:rPr>
      </w:pPr>
      <w:r>
        <w:rPr>
          <w:color w:val="000000"/>
          <w:spacing w:val="-5"/>
          <w:sz w:val="28"/>
        </w:rPr>
        <w:t>Диссертация включает введение, две главы, заключение, библиографический список и список приложений.</w:t>
      </w:r>
    </w:p>
    <w:p w:rsidR="00CC0788" w:rsidRDefault="00CC0788">
      <w:pPr>
        <w:shd w:val="clear" w:color="auto" w:fill="FFFFFF"/>
        <w:spacing w:before="5" w:line="360" w:lineRule="auto"/>
        <w:ind w:firstLine="540"/>
        <w:jc w:val="both"/>
        <w:rPr>
          <w:color w:val="000000"/>
          <w:spacing w:val="-5"/>
          <w:sz w:val="28"/>
        </w:rPr>
      </w:pPr>
      <w:r>
        <w:rPr>
          <w:i/>
          <w:color w:val="000000"/>
          <w:spacing w:val="-5"/>
          <w:sz w:val="28"/>
        </w:rPr>
        <w:t>Во введении</w:t>
      </w:r>
      <w:r>
        <w:rPr>
          <w:color w:val="000000"/>
          <w:spacing w:val="-5"/>
          <w:sz w:val="28"/>
        </w:rPr>
        <w:t xml:space="preserve"> обоснована актуальность исследования, сформулированы его объект, предмет, цель, задачи; выдвинута гипотеза научного поиска; раскрыты методологические основы диссертации; определены ее научная новизна, теоретическая и практическая значимость; приведены сведения об апробации и внедрении результатов исследования; представлены положения, выносимые на защиту.</w:t>
      </w:r>
    </w:p>
    <w:p w:rsidR="00CC0788" w:rsidRDefault="00CC0788">
      <w:pPr>
        <w:pStyle w:val="21"/>
        <w:tabs>
          <w:tab w:val="left" w:pos="900"/>
        </w:tabs>
        <w:spacing w:line="360" w:lineRule="auto"/>
        <w:ind w:firstLine="567"/>
      </w:pPr>
      <w:r>
        <w:t xml:space="preserve">В </w:t>
      </w:r>
      <w:r>
        <w:rPr>
          <w:i/>
        </w:rPr>
        <w:t>первой главе</w:t>
      </w:r>
      <w:r w:rsidR="002364FE">
        <w:rPr>
          <w:i/>
        </w:rPr>
        <w:t xml:space="preserve"> -</w:t>
      </w:r>
      <w:r>
        <w:t xml:space="preserve"> </w:t>
      </w:r>
      <w:r>
        <w:rPr>
          <w:b/>
        </w:rPr>
        <w:t>«Коррекция девиантного поведения подростков как педагогическая проблема»</w:t>
      </w:r>
      <w:r w:rsidR="002364FE">
        <w:rPr>
          <w:b/>
        </w:rPr>
        <w:t xml:space="preserve"> </w:t>
      </w:r>
      <w:r w:rsidR="002364FE">
        <w:t xml:space="preserve">- </w:t>
      </w:r>
      <w:r>
        <w:t>дан анализ сущности девиантного поведения подростков и изучены существующие подход</w:t>
      </w:r>
      <w:r w:rsidR="002D49BF">
        <w:t>ы</w:t>
      </w:r>
      <w:r>
        <w:t xml:space="preserve"> к пониманию проблемы девиантного поведения подростков. В первой главе рассматриваются представленные в психолого – педагогической литературе взгляды на сущность и содержание коррекции девиантного поведения подростков</w:t>
      </w:r>
      <w:r w:rsidR="002D49BF">
        <w:t>, а также причины этого поведения.</w:t>
      </w:r>
      <w:r>
        <w:t xml:space="preserve"> Проведенный анализ позволил нам при</w:t>
      </w:r>
      <w:r w:rsidR="002D49BF">
        <w:t>й</w:t>
      </w:r>
      <w:r>
        <w:t>ти к собственному пониманию сущности коррекции  девиантного поведени</w:t>
      </w:r>
      <w:r w:rsidR="002D49BF">
        <w:t>я</w:t>
      </w:r>
      <w:r>
        <w:t xml:space="preserve"> подростков и в соответствии с особенностями организации жизнедеятельности ребенка в условиях загородного  оздоровительно – образовательного центра выделить принципы и условия эффективности организации коррекции девиантного поведения подростков в данных институтах воспитания.</w:t>
      </w:r>
    </w:p>
    <w:p w:rsidR="00CC0788" w:rsidRDefault="00CC0788">
      <w:pPr>
        <w:spacing w:line="360" w:lineRule="auto"/>
        <w:ind w:firstLine="540"/>
        <w:jc w:val="both"/>
        <w:rPr>
          <w:sz w:val="28"/>
        </w:rPr>
      </w:pPr>
      <w:r>
        <w:rPr>
          <w:sz w:val="28"/>
        </w:rPr>
        <w:t xml:space="preserve"> Во </w:t>
      </w:r>
      <w:r>
        <w:rPr>
          <w:i/>
          <w:sz w:val="28"/>
        </w:rPr>
        <w:t>второй главе</w:t>
      </w:r>
      <w:r w:rsidR="002D49BF">
        <w:rPr>
          <w:i/>
          <w:sz w:val="28"/>
        </w:rPr>
        <w:t xml:space="preserve"> -</w:t>
      </w:r>
      <w:r>
        <w:rPr>
          <w:sz w:val="28"/>
        </w:rPr>
        <w:t xml:space="preserve"> </w:t>
      </w:r>
      <w:r>
        <w:rPr>
          <w:b/>
          <w:sz w:val="28"/>
        </w:rPr>
        <w:t>«Организация коррекции девиантного поведения подростков в условиях оздоровительно – образовательного центра»</w:t>
      </w:r>
      <w:r w:rsidR="002D49BF">
        <w:rPr>
          <w:b/>
          <w:sz w:val="28"/>
        </w:rPr>
        <w:t xml:space="preserve"> -</w:t>
      </w:r>
      <w:r>
        <w:rPr>
          <w:sz w:val="28"/>
        </w:rPr>
        <w:t xml:space="preserve"> представлен анализ особенностей коррекции девиантного поведения подростков в условиях оздоровительно – образовательного центра. Материалы данной главы  - это собственно практика организации коррекционной работы с подростками, проявляющими различные отклонения в поведении в период летнего отдыха в условиях оздоровительно – образовательного центра. Во второй главе диссертации изложено содержание опытно – экспериментальной </w:t>
      </w:r>
      <w:r>
        <w:rPr>
          <w:sz w:val="28"/>
        </w:rPr>
        <w:lastRenderedPageBreak/>
        <w:t>работы по проверке комплекса условий эффективности коррекции девиантного поведения подростков в условиях оздоровительно – образовательного центра и представлен анализ полученных результатов.</w:t>
      </w:r>
    </w:p>
    <w:p w:rsidR="00CC0788" w:rsidRDefault="00CC0788">
      <w:pPr>
        <w:shd w:val="clear" w:color="auto" w:fill="FFFFFF"/>
        <w:spacing w:before="5" w:line="360" w:lineRule="auto"/>
        <w:ind w:firstLine="540"/>
        <w:jc w:val="both"/>
        <w:rPr>
          <w:sz w:val="28"/>
        </w:rPr>
      </w:pPr>
      <w:r>
        <w:rPr>
          <w:sz w:val="28"/>
        </w:rPr>
        <w:t xml:space="preserve">В </w:t>
      </w:r>
      <w:r>
        <w:rPr>
          <w:i/>
          <w:sz w:val="28"/>
        </w:rPr>
        <w:t>заключении</w:t>
      </w:r>
      <w:r>
        <w:rPr>
          <w:sz w:val="28"/>
        </w:rPr>
        <w:t xml:space="preserve"> обобщены результаты теоретического анализа изучаемой проблемы и результаты опытной работы. </w:t>
      </w:r>
    </w:p>
    <w:p w:rsidR="00CC0788" w:rsidRDefault="00CC0788">
      <w:pPr>
        <w:shd w:val="clear" w:color="auto" w:fill="FFFFFF"/>
        <w:spacing w:before="5" w:line="360" w:lineRule="auto"/>
        <w:ind w:firstLine="540"/>
        <w:jc w:val="both"/>
        <w:rPr>
          <w:sz w:val="28"/>
        </w:rPr>
      </w:pPr>
      <w:r>
        <w:rPr>
          <w:sz w:val="28"/>
        </w:rPr>
        <w:t xml:space="preserve">В </w:t>
      </w:r>
      <w:r>
        <w:rPr>
          <w:i/>
          <w:sz w:val="28"/>
        </w:rPr>
        <w:t>приложениях</w:t>
      </w:r>
      <w:r>
        <w:rPr>
          <w:sz w:val="28"/>
        </w:rPr>
        <w:t xml:space="preserve"> представлен</w:t>
      </w:r>
      <w:r w:rsidR="0059421C">
        <w:rPr>
          <w:sz w:val="28"/>
        </w:rPr>
        <w:t>ы</w:t>
      </w:r>
      <w:r>
        <w:rPr>
          <w:sz w:val="28"/>
        </w:rPr>
        <w:t xml:space="preserve"> программа коррекции отклоняющегося поведения подростков в условиях оздоровительно-образовательного центра</w:t>
      </w:r>
      <w:r w:rsidR="0059421C">
        <w:rPr>
          <w:sz w:val="28"/>
        </w:rPr>
        <w:t>,</w:t>
      </w:r>
      <w:r w:rsidR="004711A7">
        <w:rPr>
          <w:sz w:val="28"/>
        </w:rPr>
        <w:t xml:space="preserve"> </w:t>
      </w:r>
      <w:r>
        <w:rPr>
          <w:sz w:val="28"/>
        </w:rPr>
        <w:t>методики, используемые в исследовании, а также статистические результаты исследования.</w:t>
      </w:r>
    </w:p>
    <w:p w:rsidR="00CC0788" w:rsidRDefault="00CC0788">
      <w:pPr>
        <w:tabs>
          <w:tab w:val="left" w:pos="0"/>
        </w:tabs>
        <w:spacing w:line="360" w:lineRule="auto"/>
        <w:rPr>
          <w:b/>
          <w:sz w:val="28"/>
        </w:rPr>
      </w:pPr>
      <w:r>
        <w:rPr>
          <w:b/>
          <w:sz w:val="28"/>
        </w:rPr>
        <w:tab/>
      </w:r>
    </w:p>
    <w:p w:rsidR="00CC0788" w:rsidRDefault="00CC0788">
      <w:pPr>
        <w:tabs>
          <w:tab w:val="left" w:pos="0"/>
        </w:tabs>
        <w:spacing w:line="360" w:lineRule="auto"/>
        <w:rPr>
          <w:b/>
          <w:sz w:val="28"/>
        </w:rPr>
      </w:pPr>
      <w:r>
        <w:rPr>
          <w:b/>
          <w:sz w:val="28"/>
        </w:rPr>
        <w:t>Глава 1. Коррекция девиантного поведения подростков как педагогическая проблема</w:t>
      </w:r>
    </w:p>
    <w:p w:rsidR="00CC0788" w:rsidRDefault="00CC0788">
      <w:pPr>
        <w:spacing w:line="360" w:lineRule="auto"/>
        <w:jc w:val="both"/>
        <w:rPr>
          <w:b/>
          <w:sz w:val="28"/>
        </w:rPr>
      </w:pPr>
      <w:r>
        <w:rPr>
          <w:b/>
          <w:sz w:val="28"/>
        </w:rPr>
        <w:t>1.1. Сущность девиантного поведения подростков и концептуальные подходы к ее определению</w:t>
      </w:r>
    </w:p>
    <w:p w:rsidR="00CC0788" w:rsidRDefault="00CC0788">
      <w:pPr>
        <w:spacing w:line="360" w:lineRule="auto"/>
        <w:jc w:val="both"/>
        <w:rPr>
          <w:spacing w:val="-7"/>
          <w:sz w:val="28"/>
        </w:rPr>
      </w:pPr>
    </w:p>
    <w:p w:rsidR="00CC0788" w:rsidRDefault="00CC0788">
      <w:pPr>
        <w:spacing w:line="360" w:lineRule="auto"/>
        <w:ind w:right="24" w:firstLine="540"/>
        <w:jc w:val="both"/>
        <w:rPr>
          <w:sz w:val="28"/>
        </w:rPr>
      </w:pPr>
      <w:r>
        <w:rPr>
          <w:sz w:val="28"/>
        </w:rPr>
        <w:t xml:space="preserve">Изучение отклонений в поведении человека имеет свою историю. Еще Платон, пытаясь объяснить разнообразие в поведении людей, писал, что боги, создавая людей, подмешивают в исходный материал либо глину, либо железо, либо золото и тем самым отводят человеку роль податливого обывателя, твердого воителя, блестящего мыслителя. Гиппократ, поделивший людей на сангвиников, флегматиков, холериков и меланхоликов, пытался объяснить особенности их поведения количеством жидкости, входящей в состав «живительных соков» организма, – крови, слизи, желчи, черной желчи. </w:t>
      </w:r>
    </w:p>
    <w:p w:rsidR="00CC0788" w:rsidRDefault="00CC0788">
      <w:pPr>
        <w:spacing w:line="360" w:lineRule="auto"/>
        <w:ind w:firstLine="540"/>
        <w:jc w:val="both"/>
        <w:rPr>
          <w:spacing w:val="-7"/>
          <w:sz w:val="28"/>
        </w:rPr>
      </w:pPr>
      <w:r>
        <w:rPr>
          <w:spacing w:val="-6"/>
          <w:sz w:val="28"/>
        </w:rPr>
        <w:t xml:space="preserve">В конце </w:t>
      </w:r>
      <w:r>
        <w:rPr>
          <w:spacing w:val="-6"/>
          <w:sz w:val="28"/>
          <w:lang w:val="en-US"/>
        </w:rPr>
        <w:t>XIX</w:t>
      </w:r>
      <w:r>
        <w:rPr>
          <w:spacing w:val="-6"/>
          <w:sz w:val="28"/>
        </w:rPr>
        <w:t xml:space="preserve"> </w:t>
      </w:r>
      <w:r>
        <w:rPr>
          <w:sz w:val="28"/>
        </w:rPr>
        <w:t>века появляется  стремление разобраться  в  причинах отклоняющегося</w:t>
      </w:r>
      <w:r>
        <w:rPr>
          <w:spacing w:val="5"/>
          <w:sz w:val="28"/>
        </w:rPr>
        <w:t xml:space="preserve"> поведения, дать научное обоснование деятельности социальных </w:t>
      </w:r>
      <w:r>
        <w:rPr>
          <w:spacing w:val="-3"/>
          <w:sz w:val="28"/>
        </w:rPr>
        <w:t xml:space="preserve">институтов, занимающихся его предупреждением. Таким образом, уже в </w:t>
      </w:r>
      <w:r>
        <w:rPr>
          <w:spacing w:val="-8"/>
          <w:sz w:val="28"/>
          <w:lang w:val="en-US"/>
        </w:rPr>
        <w:t>XIX</w:t>
      </w:r>
      <w:r>
        <w:rPr>
          <w:spacing w:val="-8"/>
          <w:sz w:val="28"/>
        </w:rPr>
        <w:t xml:space="preserve"> веке складывается новый подход к решению обозначенной проблемы, </w:t>
      </w:r>
      <w:r>
        <w:rPr>
          <w:spacing w:val="-1"/>
          <w:sz w:val="28"/>
        </w:rPr>
        <w:t xml:space="preserve">основной сутью которого  является стремление вскрыть причины </w:t>
      </w:r>
      <w:r>
        <w:rPr>
          <w:spacing w:val="-2"/>
          <w:sz w:val="28"/>
        </w:rPr>
        <w:t xml:space="preserve">отклоняющегося поведения, выделить его механизмы и факторы, </w:t>
      </w:r>
      <w:r>
        <w:rPr>
          <w:spacing w:val="-1"/>
          <w:sz w:val="28"/>
        </w:rPr>
        <w:t xml:space="preserve">провоцирующие поведенческие отклонения от принятых норм, и на их </w:t>
      </w:r>
      <w:r>
        <w:rPr>
          <w:spacing w:val="-5"/>
          <w:sz w:val="28"/>
        </w:rPr>
        <w:t xml:space="preserve">основе </w:t>
      </w:r>
      <w:r>
        <w:rPr>
          <w:spacing w:val="-5"/>
          <w:sz w:val="28"/>
        </w:rPr>
        <w:lastRenderedPageBreak/>
        <w:t xml:space="preserve">разработать программы мер по предотвращению различных видов </w:t>
      </w:r>
      <w:r>
        <w:rPr>
          <w:spacing w:val="-7"/>
          <w:sz w:val="28"/>
        </w:rPr>
        <w:t>девиантного поведения.</w:t>
      </w:r>
    </w:p>
    <w:p w:rsidR="00CC0788" w:rsidRDefault="00CC0788">
      <w:pPr>
        <w:spacing w:line="360" w:lineRule="auto"/>
        <w:ind w:firstLine="540"/>
        <w:jc w:val="both"/>
        <w:rPr>
          <w:sz w:val="28"/>
        </w:rPr>
      </w:pPr>
      <w:r>
        <w:rPr>
          <w:sz w:val="28"/>
        </w:rPr>
        <w:t xml:space="preserve">Многие ученые применительно к несовершеннолетним с различного рода отклонениями в развитии, которые влияют на их поведение, используют термины: «трудные дети» (К.С. Лебединская, М.М. Райская, М. Раттер, Л.С. Славина); «трудный подросток» (Л.М. Зюбин, В.Г. Степанов, Д.И. Фельдштейн и др.), к категории которых относят детей с отклонениями в нравственном развитии, акцентуациями характера, с нарушениями в аффективно-волевой сфере, отклонениями в поведении; «аномальные дети», имеющие отклонения от того, что является типичным или нормальным, но не включающее патологическое состояние (Л. Пожар, 1996); «дезадаптированные дети» (С.А. Беличева, 1993); "дети, нуждающиеся в специальной заботе" (Л. Кошч, 1974); дети «группы риска» (И.А. Невский, 1996); «ребенок с нарушениями в аффективной сфере» (К.С. Лебединская, М.М. Райская, Г.В. Грибанова, 1988; Л.С. Славина, 1966). Однако названные термины часто несут одностороннюю информацию: бытовую, клиническую, юридическую. Поскольку единой практики употребления  данных понятий нет, порой не ясно, к какой категории отнести ребенка, имеющего те или иные отклонения в поведении. Е.С. Иванов, Г.В. Сафина, Л.М. Шипицина считают правомерным употребление терминов </w:t>
      </w:r>
      <w:r w:rsidR="0059421C">
        <w:rPr>
          <w:sz w:val="28"/>
        </w:rPr>
        <w:t>«</w:t>
      </w:r>
      <w:r>
        <w:rPr>
          <w:sz w:val="28"/>
        </w:rPr>
        <w:t>отклоняющееся, асоциальное, ненормативное, противоправное, преступное поведение</w:t>
      </w:r>
      <w:r w:rsidR="0059421C">
        <w:rPr>
          <w:sz w:val="28"/>
        </w:rPr>
        <w:t>»</w:t>
      </w:r>
      <w:r>
        <w:rPr>
          <w:sz w:val="28"/>
        </w:rPr>
        <w:t xml:space="preserve"> (Е.С. Иванов, Л.М. Шипицина, 1992; Г.В. Сафина, 1993).</w:t>
      </w:r>
    </w:p>
    <w:p w:rsidR="00CC0788" w:rsidRDefault="00CC0788">
      <w:pPr>
        <w:tabs>
          <w:tab w:val="left" w:pos="-1620"/>
        </w:tabs>
        <w:spacing w:line="360" w:lineRule="auto"/>
        <w:ind w:firstLine="540"/>
        <w:jc w:val="both"/>
        <w:rPr>
          <w:sz w:val="28"/>
        </w:rPr>
      </w:pPr>
      <w:r>
        <w:rPr>
          <w:sz w:val="28"/>
        </w:rPr>
        <w:t xml:space="preserve">В зарубежной науке психология девиантного поведения сложилась как самостоятельная научная и учебная дисциплина. В России эта наука не имеет такого теоретического и эмпирического опыта: она на пути становления и развития. Тем не менее, ни у зарубежных, ни у отечественных авторов нет единой точки зрения на термин </w:t>
      </w:r>
      <w:r w:rsidR="0059421C">
        <w:rPr>
          <w:sz w:val="28"/>
        </w:rPr>
        <w:t>«</w:t>
      </w:r>
      <w:r>
        <w:rPr>
          <w:sz w:val="28"/>
        </w:rPr>
        <w:t>девиантное поведение</w:t>
      </w:r>
      <w:r w:rsidR="0059421C">
        <w:rPr>
          <w:sz w:val="28"/>
        </w:rPr>
        <w:t>»</w:t>
      </w:r>
      <w:r>
        <w:rPr>
          <w:sz w:val="28"/>
        </w:rPr>
        <w:t xml:space="preserve">. Одни исследователи считают, что речь должна идти о любых отклонениях от одобряемых обществом социальных норм, другие предлагают включить в это понятие только нарушения правовых норм, третьи – различные виды социальной </w:t>
      </w:r>
      <w:r>
        <w:rPr>
          <w:sz w:val="28"/>
        </w:rPr>
        <w:lastRenderedPageBreak/>
        <w:t>патологии (убийство, наркомания, алкоголизм и т.п.), четвертые – социальное творчество [157. С. 7].</w:t>
      </w:r>
    </w:p>
    <w:p w:rsidR="00CC0788" w:rsidRDefault="00CC0788">
      <w:pPr>
        <w:tabs>
          <w:tab w:val="left" w:pos="-1620"/>
        </w:tabs>
        <w:spacing w:line="360" w:lineRule="auto"/>
        <w:ind w:firstLine="540"/>
        <w:jc w:val="both"/>
        <w:rPr>
          <w:sz w:val="28"/>
        </w:rPr>
      </w:pPr>
      <w:r>
        <w:rPr>
          <w:sz w:val="28"/>
        </w:rPr>
        <w:t>Девиантное поведение всегда связано с каким-либо несоответствием человеческих поступков, действий, видов деятельности распространенным в обществе или группах нормам, правилам поведения, идеям, стереотипам, ожиданиям, установкам, ценностям.</w:t>
      </w:r>
    </w:p>
    <w:p w:rsidR="00CC0788" w:rsidRDefault="00CC0788">
      <w:pPr>
        <w:tabs>
          <w:tab w:val="left" w:pos="-1620"/>
        </w:tabs>
        <w:spacing w:line="360" w:lineRule="auto"/>
        <w:ind w:firstLine="540"/>
        <w:jc w:val="both"/>
        <w:rPr>
          <w:sz w:val="28"/>
        </w:rPr>
      </w:pPr>
      <w:r>
        <w:rPr>
          <w:sz w:val="28"/>
        </w:rPr>
        <w:t>По мнению А. Коэна, отклоняющееся</w:t>
      </w:r>
      <w:r w:rsidR="0059421C">
        <w:rPr>
          <w:sz w:val="28"/>
        </w:rPr>
        <w:t>,</w:t>
      </w:r>
      <w:r>
        <w:rPr>
          <w:sz w:val="28"/>
        </w:rPr>
        <w:t xml:space="preserve"> или девиантное</w:t>
      </w:r>
      <w:r w:rsidR="0059421C">
        <w:rPr>
          <w:sz w:val="28"/>
        </w:rPr>
        <w:t>,</w:t>
      </w:r>
      <w:r>
        <w:rPr>
          <w:sz w:val="28"/>
        </w:rPr>
        <w:t xml:space="preserve"> поведение – «это такое поведение, которое идет вразрез с институционализированными ожиданиями, то есть с ожиданиями, разделяемыми и признаваемыми законными внутри социальной системы» [192. С.28].</w:t>
      </w:r>
    </w:p>
    <w:p w:rsidR="00CC0788" w:rsidRDefault="00CC0788">
      <w:pPr>
        <w:tabs>
          <w:tab w:val="left" w:pos="-1620"/>
        </w:tabs>
        <w:spacing w:line="360" w:lineRule="auto"/>
        <w:ind w:firstLine="540"/>
        <w:jc w:val="both"/>
        <w:rPr>
          <w:sz w:val="28"/>
        </w:rPr>
      </w:pPr>
      <w:r>
        <w:rPr>
          <w:sz w:val="28"/>
        </w:rPr>
        <w:t>Девиантным называют поведение, которое не соответствует нормам и ролям. При этом одни ученые предпочитают в качестве точки отсчета («нормы») использовать экспектации (ожидания) соответствующего поведения, а другие – аттитюды (эталоны, образцы) поведения (В.Н. Мясищев, 1995). Некоторые полагают, что девиантными могут быть не только действия, но и идеи (взгляды). Девиантное поведение нередко связывают с реакцией общества на него и тогда определяют как отклонение от групповой нормы, которое влечет за собой изоляцию, лечение, тюремное заключение или другие наказания нарушителя.</w:t>
      </w:r>
    </w:p>
    <w:p w:rsidR="00CC0788" w:rsidRDefault="00CC0788">
      <w:pPr>
        <w:tabs>
          <w:tab w:val="left" w:pos="-1620"/>
        </w:tabs>
        <w:spacing w:line="360" w:lineRule="auto"/>
        <w:ind w:firstLine="540"/>
        <w:jc w:val="both"/>
        <w:rPr>
          <w:sz w:val="28"/>
        </w:rPr>
      </w:pPr>
      <w:r>
        <w:rPr>
          <w:sz w:val="28"/>
        </w:rPr>
        <w:t>Ученые давно обратили внимание на то, что словами «девиантное поведение» называют и конкретные действия конкретного человека, и относительно массовое и устойчивое социальное явление.</w:t>
      </w:r>
    </w:p>
    <w:p w:rsidR="00CC0788" w:rsidRDefault="00CC0788">
      <w:pPr>
        <w:tabs>
          <w:tab w:val="left" w:pos="-1620"/>
        </w:tabs>
        <w:spacing w:line="360" w:lineRule="auto"/>
        <w:ind w:firstLine="540"/>
        <w:jc w:val="both"/>
        <w:rPr>
          <w:sz w:val="28"/>
        </w:rPr>
      </w:pPr>
      <w:r>
        <w:rPr>
          <w:sz w:val="28"/>
        </w:rPr>
        <w:t>Поскольку девиантным признается поведение, не соответствующее социальным нормам, а нормы различны не только в разных обществах и в разное время, но и у различных групп в одном и том же обществе в одно и то же время (правовые нормы и «воровской закон», нормы взрослых и молодежные нормы, правила поведения «истеблишмента» и «богемы» и т.п.), постольку понятие «общепринятая норма» весьма относительно, и, следовательно, относительно и девиантное поведение.</w:t>
      </w:r>
    </w:p>
    <w:p w:rsidR="00CC0788" w:rsidRDefault="00CC0788">
      <w:pPr>
        <w:tabs>
          <w:tab w:val="left" w:pos="-1620"/>
        </w:tabs>
        <w:spacing w:line="360" w:lineRule="auto"/>
        <w:ind w:firstLine="540"/>
        <w:jc w:val="both"/>
        <w:rPr>
          <w:sz w:val="28"/>
        </w:rPr>
      </w:pPr>
      <w:r>
        <w:rPr>
          <w:sz w:val="28"/>
        </w:rPr>
        <w:lastRenderedPageBreak/>
        <w:t>Исходя из этого, девиантное поведение можно определить как «поступок, действия человека и социальное явление» [157. С. 8].</w:t>
      </w:r>
    </w:p>
    <w:p w:rsidR="00CC0788" w:rsidRDefault="00CC0788">
      <w:pPr>
        <w:tabs>
          <w:tab w:val="left" w:pos="-1620"/>
        </w:tabs>
        <w:spacing w:line="360" w:lineRule="auto"/>
        <w:ind w:firstLine="540"/>
        <w:jc w:val="both"/>
        <w:rPr>
          <w:sz w:val="28"/>
        </w:rPr>
      </w:pPr>
      <w:r>
        <w:rPr>
          <w:sz w:val="28"/>
        </w:rPr>
        <w:t>Традиции психолого - педагогического изучения этого явления складывались</w:t>
      </w:r>
      <w:r w:rsidR="00246C54">
        <w:rPr>
          <w:sz w:val="28"/>
        </w:rPr>
        <w:t>,</w:t>
      </w:r>
      <w:r w:rsidR="006B4E6E">
        <w:rPr>
          <w:sz w:val="28"/>
        </w:rPr>
        <w:t xml:space="preserve"> </w:t>
      </w:r>
      <w:r>
        <w:rPr>
          <w:sz w:val="28"/>
        </w:rPr>
        <w:t>в основном</w:t>
      </w:r>
      <w:r w:rsidR="00246C54">
        <w:rPr>
          <w:sz w:val="28"/>
        </w:rPr>
        <w:t>,</w:t>
      </w:r>
      <w:r>
        <w:rPr>
          <w:sz w:val="28"/>
        </w:rPr>
        <w:t xml:space="preserve"> в психоаналитических и социологических школах и использовали большой арсенал методов распознавания, описания и исследования.</w:t>
      </w:r>
    </w:p>
    <w:p w:rsidR="00CC0788" w:rsidRDefault="00CC0788">
      <w:pPr>
        <w:tabs>
          <w:tab w:val="left" w:pos="-1620"/>
        </w:tabs>
        <w:spacing w:line="360" w:lineRule="auto"/>
        <w:ind w:firstLine="540"/>
        <w:jc w:val="both"/>
        <w:rPr>
          <w:sz w:val="28"/>
        </w:rPr>
      </w:pPr>
      <w:r>
        <w:rPr>
          <w:sz w:val="28"/>
        </w:rPr>
        <w:t>Зарубежные педагоги и психологи имели некоторую степень свободы в выборе методологических оснований и перспективных стратегий в решении проблем. Однако во всех исследовательских подходах девиантности и девиантному поведению уделялось недостаточно внимания.</w:t>
      </w:r>
    </w:p>
    <w:p w:rsidR="00CC0788" w:rsidRDefault="00CC0788">
      <w:pPr>
        <w:tabs>
          <w:tab w:val="left" w:pos="-1620"/>
        </w:tabs>
        <w:spacing w:line="360" w:lineRule="auto"/>
        <w:ind w:firstLine="540"/>
        <w:jc w:val="both"/>
        <w:rPr>
          <w:sz w:val="28"/>
        </w:rPr>
      </w:pPr>
      <w:r>
        <w:rPr>
          <w:sz w:val="28"/>
        </w:rPr>
        <w:t>Исследованием различных аспектов девиантного поведения занимаются различные науки: правоведение и медицина (прежде всего психиатрия и наркология), психология и демография, история и статистика, этнография и антропология, однако психологические механизмы, причины, диагностика предрасположенности к девиантному поведению, девиантное поведение как процесс изуча</w:t>
      </w:r>
      <w:r w:rsidR="00246C54">
        <w:rPr>
          <w:sz w:val="28"/>
        </w:rPr>
        <w:t>ю</w:t>
      </w:r>
      <w:r>
        <w:rPr>
          <w:sz w:val="28"/>
        </w:rPr>
        <w:t>тся, прежде всего, психологией.</w:t>
      </w:r>
    </w:p>
    <w:p w:rsidR="00CC0788" w:rsidRDefault="00CC0788">
      <w:pPr>
        <w:tabs>
          <w:tab w:val="left" w:pos="-1620"/>
        </w:tabs>
        <w:spacing w:line="360" w:lineRule="auto"/>
        <w:ind w:firstLine="540"/>
        <w:jc w:val="both"/>
        <w:rPr>
          <w:sz w:val="28"/>
        </w:rPr>
      </w:pPr>
      <w:r>
        <w:rPr>
          <w:sz w:val="28"/>
        </w:rPr>
        <w:t xml:space="preserve">И все же оформление проблемы девиантности как относительно самостоятельной начало складываться не в рамках психолого – педагогической науки, а в социологических и криминологических трудах, из которых особого внимания заслуживают работы таких авторов, как Ч.Беккария, М.Вебер, Э.Дюркгейм, О.Конт, Р.Мертон, Р.Миллз, Т.Парсонс, Н.Смелзер, Э.Фромм и другие. Из отечественных ученых следует назвать А.А. Александрова, С.А. Беличеву, Б.С. Братуся, Л.С.Выготского, </w:t>
      </w:r>
      <w:r w:rsidR="00246C54">
        <w:rPr>
          <w:sz w:val="28"/>
        </w:rPr>
        <w:t xml:space="preserve">А.А.Габиани, </w:t>
      </w:r>
      <w:r>
        <w:rPr>
          <w:sz w:val="28"/>
        </w:rPr>
        <w:t>Я.И. Гилинского, С.И. Голода, В.П. Кащенко, Ю.А. Клейберга, В.Т. Лисовского, А.С. Макаренко, Е.В. Руденского, А.С. Свядоща, А.А. Сукало, М.Г. Ярошевского и других ученых.</w:t>
      </w:r>
    </w:p>
    <w:p w:rsidR="00CC0788" w:rsidRDefault="00CC0788">
      <w:pPr>
        <w:shd w:val="clear" w:color="auto" w:fill="FFFFFF"/>
        <w:spacing w:line="360" w:lineRule="auto"/>
        <w:ind w:right="69" w:firstLine="540"/>
        <w:jc w:val="both"/>
        <w:rPr>
          <w:sz w:val="28"/>
        </w:rPr>
      </w:pPr>
      <w:r>
        <w:rPr>
          <w:spacing w:val="3"/>
          <w:sz w:val="28"/>
        </w:rPr>
        <w:t xml:space="preserve">В конце </w:t>
      </w:r>
      <w:r>
        <w:rPr>
          <w:spacing w:val="3"/>
          <w:sz w:val="28"/>
          <w:lang w:val="en-US"/>
        </w:rPr>
        <w:t>XIX</w:t>
      </w:r>
      <w:r>
        <w:rPr>
          <w:spacing w:val="3"/>
          <w:sz w:val="28"/>
        </w:rPr>
        <w:t xml:space="preserve"> – начале </w:t>
      </w:r>
      <w:r>
        <w:rPr>
          <w:spacing w:val="3"/>
          <w:sz w:val="28"/>
          <w:lang w:val="en-US"/>
        </w:rPr>
        <w:t>XX</w:t>
      </w:r>
      <w:r>
        <w:rPr>
          <w:spacing w:val="3"/>
          <w:sz w:val="28"/>
        </w:rPr>
        <w:t xml:space="preserve"> вв. были распространены биологические и п</w:t>
      </w:r>
      <w:r>
        <w:rPr>
          <w:spacing w:val="-1"/>
          <w:sz w:val="28"/>
        </w:rPr>
        <w:t>сихологические трактовки причин девиации. В исследовательских работах о</w:t>
      </w:r>
      <w:r>
        <w:rPr>
          <w:spacing w:val="1"/>
          <w:sz w:val="28"/>
        </w:rPr>
        <w:t xml:space="preserve">тмечалось, что биологический компонент включает генетическую основу </w:t>
      </w:r>
      <w:r>
        <w:rPr>
          <w:spacing w:val="5"/>
          <w:sz w:val="28"/>
        </w:rPr>
        <w:t xml:space="preserve">человека, особенности обменных процессов, специфику высшей нервной </w:t>
      </w:r>
      <w:r>
        <w:rPr>
          <w:spacing w:val="13"/>
          <w:sz w:val="28"/>
        </w:rPr>
        <w:lastRenderedPageBreak/>
        <w:t>деятельности, отклонения или патологии в соматическом или нервно-</w:t>
      </w:r>
      <w:r>
        <w:rPr>
          <w:spacing w:val="-3"/>
          <w:sz w:val="28"/>
        </w:rPr>
        <w:t>психическом развитии и др.</w:t>
      </w:r>
    </w:p>
    <w:p w:rsidR="00CC0788" w:rsidRDefault="00CC0788">
      <w:pPr>
        <w:shd w:val="clear" w:color="auto" w:fill="FFFFFF"/>
        <w:spacing w:line="360" w:lineRule="auto"/>
        <w:ind w:firstLine="540"/>
        <w:jc w:val="both"/>
        <w:rPr>
          <w:sz w:val="28"/>
        </w:rPr>
      </w:pPr>
      <w:r>
        <w:rPr>
          <w:spacing w:val="2"/>
          <w:sz w:val="28"/>
        </w:rPr>
        <w:t xml:space="preserve">Учитывая влияние внешней среды, обусловленное экономическими, </w:t>
      </w:r>
      <w:r>
        <w:rPr>
          <w:spacing w:val="-1"/>
          <w:sz w:val="28"/>
        </w:rPr>
        <w:t>политическими, социальными, культурными, бытовыми и другими факторами, и</w:t>
      </w:r>
      <w:r>
        <w:rPr>
          <w:spacing w:val="4"/>
          <w:sz w:val="28"/>
        </w:rPr>
        <w:t xml:space="preserve">тальянский </w:t>
      </w:r>
      <w:r>
        <w:rPr>
          <w:spacing w:val="-5"/>
          <w:sz w:val="28"/>
        </w:rPr>
        <w:t>тюремный</w:t>
      </w:r>
      <w:r>
        <w:rPr>
          <w:spacing w:val="4"/>
          <w:sz w:val="28"/>
        </w:rPr>
        <w:t xml:space="preserve"> врач Цезаре Ломброзо </w:t>
      </w:r>
      <w:r>
        <w:rPr>
          <w:spacing w:val="-5"/>
          <w:sz w:val="28"/>
        </w:rPr>
        <w:t xml:space="preserve">(1835-1909 гг.) </w:t>
      </w:r>
      <w:r>
        <w:rPr>
          <w:spacing w:val="4"/>
          <w:sz w:val="28"/>
        </w:rPr>
        <w:t xml:space="preserve">вывел положение, что существует прямая </w:t>
      </w:r>
      <w:r>
        <w:rPr>
          <w:sz w:val="28"/>
        </w:rPr>
        <w:t>связь между преступным поведением и биологическими особенностями человека</w:t>
      </w:r>
      <w:r>
        <w:rPr>
          <w:spacing w:val="-16"/>
          <w:sz w:val="28"/>
        </w:rPr>
        <w:t>.</w:t>
      </w:r>
      <w:r>
        <w:rPr>
          <w:spacing w:val="7"/>
          <w:sz w:val="28"/>
        </w:rPr>
        <w:t xml:space="preserve"> </w:t>
      </w:r>
      <w:r>
        <w:rPr>
          <w:spacing w:val="-5"/>
          <w:sz w:val="28"/>
        </w:rPr>
        <w:t xml:space="preserve">На поздних </w:t>
      </w:r>
      <w:r>
        <w:rPr>
          <w:spacing w:val="-2"/>
          <w:sz w:val="28"/>
        </w:rPr>
        <w:t xml:space="preserve">этапах своей деятельности Ломброзо признавал, что преступность в той </w:t>
      </w:r>
      <w:r>
        <w:rPr>
          <w:spacing w:val="-6"/>
          <w:sz w:val="28"/>
        </w:rPr>
        <w:t xml:space="preserve">или иной степени связана и со средой. Он утверждал, что существуют </w:t>
      </w:r>
      <w:r>
        <w:rPr>
          <w:spacing w:val="-2"/>
          <w:sz w:val="28"/>
        </w:rPr>
        <w:t xml:space="preserve">«прирожденные» преступники, они обладают специфическими </w:t>
      </w:r>
      <w:r>
        <w:rPr>
          <w:spacing w:val="3"/>
          <w:sz w:val="28"/>
        </w:rPr>
        <w:t xml:space="preserve">антропологическими функциями и психологическими признаками. </w:t>
      </w:r>
      <w:r>
        <w:rPr>
          <w:spacing w:val="-1"/>
          <w:sz w:val="28"/>
        </w:rPr>
        <w:t xml:space="preserve">Система мер предупреждения преступности, по Ломброзо, включала </w:t>
      </w:r>
      <w:r>
        <w:rPr>
          <w:spacing w:val="-2"/>
          <w:sz w:val="28"/>
        </w:rPr>
        <w:t xml:space="preserve">лечение, полнейшую изоляцию и прямое физическое уничтожение </w:t>
      </w:r>
      <w:r>
        <w:rPr>
          <w:spacing w:val="-9"/>
          <w:sz w:val="28"/>
        </w:rPr>
        <w:t>преступников. Ломброзо</w:t>
      </w:r>
      <w:r>
        <w:rPr>
          <w:sz w:val="28"/>
        </w:rPr>
        <w:t xml:space="preserve"> полагал, что «криминальный тип» есть результат деградации к более </w:t>
      </w:r>
      <w:r>
        <w:rPr>
          <w:spacing w:val="-1"/>
          <w:sz w:val="28"/>
        </w:rPr>
        <w:t>ранним стадиям человеческой эволюции и его можно определить по характерным внешним признакам, таким</w:t>
      </w:r>
      <w:r w:rsidR="00246C54">
        <w:rPr>
          <w:spacing w:val="-1"/>
          <w:sz w:val="28"/>
        </w:rPr>
        <w:t>,</w:t>
      </w:r>
      <w:r>
        <w:rPr>
          <w:spacing w:val="-1"/>
          <w:sz w:val="28"/>
        </w:rPr>
        <w:t xml:space="preserve"> как выступающая нижняя челюсть, реденькая бородка и пониженная чувствительность к боли. Учение Ломброзо получило развитие в работах </w:t>
      </w:r>
      <w:r>
        <w:rPr>
          <w:spacing w:val="4"/>
          <w:sz w:val="28"/>
        </w:rPr>
        <w:t xml:space="preserve">его последователей, которые тоже устанавливали связь между девиантным </w:t>
      </w:r>
      <w:r>
        <w:rPr>
          <w:spacing w:val="-1"/>
          <w:sz w:val="28"/>
        </w:rPr>
        <w:t>поведением и определенными физическими чертами людей.</w:t>
      </w:r>
    </w:p>
    <w:p w:rsidR="00CC0788" w:rsidRDefault="00CC0788">
      <w:pPr>
        <w:shd w:val="clear" w:color="auto" w:fill="FFFFFF"/>
        <w:spacing w:line="360" w:lineRule="auto"/>
        <w:ind w:right="29" w:firstLine="540"/>
        <w:jc w:val="both"/>
        <w:rPr>
          <w:sz w:val="28"/>
        </w:rPr>
      </w:pPr>
      <w:r>
        <w:rPr>
          <w:spacing w:val="7"/>
          <w:sz w:val="28"/>
        </w:rPr>
        <w:t xml:space="preserve">Другой представитель данного направления – известный  американский </w:t>
      </w:r>
      <w:r>
        <w:rPr>
          <w:spacing w:val="-1"/>
          <w:sz w:val="28"/>
        </w:rPr>
        <w:t xml:space="preserve">психолог и врач Уильям </w:t>
      </w:r>
      <w:r>
        <w:rPr>
          <w:spacing w:val="-1"/>
          <w:sz w:val="28"/>
          <w:lang w:val="en-US"/>
        </w:rPr>
        <w:t>X</w:t>
      </w:r>
      <w:r>
        <w:rPr>
          <w:spacing w:val="-1"/>
          <w:sz w:val="28"/>
        </w:rPr>
        <w:t xml:space="preserve">. Шелдон – подчеркивал важность строения тела, делая </w:t>
      </w:r>
      <w:r>
        <w:rPr>
          <w:spacing w:val="2"/>
          <w:sz w:val="28"/>
        </w:rPr>
        <w:t xml:space="preserve">сопоставление между людьми и животными. Он считал, что у собак некоторых </w:t>
      </w:r>
      <w:r>
        <w:rPr>
          <w:spacing w:val="1"/>
          <w:sz w:val="28"/>
        </w:rPr>
        <w:t>пород имеется склонность следовать определенным образцам поведения. У</w:t>
      </w:r>
      <w:r>
        <w:rPr>
          <w:sz w:val="28"/>
        </w:rPr>
        <w:t xml:space="preserve"> людей определенное строение тела также означает присутствие характерных </w:t>
      </w:r>
      <w:r>
        <w:rPr>
          <w:spacing w:val="1"/>
          <w:sz w:val="28"/>
        </w:rPr>
        <w:t xml:space="preserve">личностных черт: так, «эндоморфу» (человеку умеренной полноты с мягким и </w:t>
      </w:r>
      <w:r>
        <w:rPr>
          <w:spacing w:val="9"/>
          <w:sz w:val="28"/>
        </w:rPr>
        <w:t xml:space="preserve">несколько округлым телом) свойственны общительность, умение ладить с </w:t>
      </w:r>
      <w:r>
        <w:rPr>
          <w:spacing w:val="-1"/>
          <w:sz w:val="28"/>
        </w:rPr>
        <w:t xml:space="preserve">людьми и потворство своим желаниям; «мезоморф» (чье тело отличается силой и стройностью) проявляет склонность к беспокойству, он активен и не слишком </w:t>
      </w:r>
      <w:r>
        <w:rPr>
          <w:sz w:val="28"/>
        </w:rPr>
        <w:t xml:space="preserve">чувствителен. И, наконец, </w:t>
      </w:r>
      <w:r>
        <w:rPr>
          <w:sz w:val="28"/>
        </w:rPr>
        <w:lastRenderedPageBreak/>
        <w:t xml:space="preserve">«эктоморф», отличающийся тонкостью и хрупкостью </w:t>
      </w:r>
      <w:r>
        <w:rPr>
          <w:spacing w:val="6"/>
          <w:sz w:val="28"/>
        </w:rPr>
        <w:t xml:space="preserve">тела, склонен к самоанализу, наделен повышенной чувствительностью и </w:t>
      </w:r>
      <w:r>
        <w:rPr>
          <w:spacing w:val="-9"/>
          <w:sz w:val="28"/>
        </w:rPr>
        <w:t>нервозностью.</w:t>
      </w:r>
    </w:p>
    <w:p w:rsidR="00CC0788" w:rsidRDefault="00CC0788">
      <w:pPr>
        <w:shd w:val="clear" w:color="auto" w:fill="FFFFFF"/>
        <w:spacing w:line="360" w:lineRule="auto"/>
        <w:ind w:right="63" w:firstLine="540"/>
        <w:jc w:val="both"/>
        <w:rPr>
          <w:sz w:val="28"/>
        </w:rPr>
      </w:pPr>
      <w:r>
        <w:rPr>
          <w:spacing w:val="14"/>
          <w:sz w:val="28"/>
        </w:rPr>
        <w:t xml:space="preserve">Опираясь на исследования поведения двухсот юношей в центре </w:t>
      </w:r>
      <w:r>
        <w:rPr>
          <w:spacing w:val="-1"/>
          <w:sz w:val="28"/>
        </w:rPr>
        <w:t xml:space="preserve">реабилитации, Шелдон сделал вывод, что наиболее склонны к девиантному </w:t>
      </w:r>
      <w:r>
        <w:rPr>
          <w:sz w:val="28"/>
        </w:rPr>
        <w:t>поведению мезоморфы, хотя они не всегда становятся преступниками.</w:t>
      </w:r>
    </w:p>
    <w:p w:rsidR="00CC0788" w:rsidRDefault="00CC0788">
      <w:pPr>
        <w:shd w:val="clear" w:color="auto" w:fill="FFFFFF"/>
        <w:spacing w:line="360" w:lineRule="auto"/>
        <w:ind w:right="63" w:firstLine="540"/>
        <w:jc w:val="both"/>
        <w:rPr>
          <w:sz w:val="28"/>
        </w:rPr>
      </w:pPr>
      <w:r>
        <w:rPr>
          <w:spacing w:val="-6"/>
          <w:sz w:val="28"/>
        </w:rPr>
        <w:t xml:space="preserve">Известны многочисленные концепции отклоняющегося поведения, </w:t>
      </w:r>
      <w:r>
        <w:rPr>
          <w:spacing w:val="-2"/>
          <w:sz w:val="28"/>
        </w:rPr>
        <w:t xml:space="preserve">начиная от биогенетических до культурно-исторических. Авторы </w:t>
      </w:r>
      <w:r>
        <w:rPr>
          <w:spacing w:val="-3"/>
          <w:sz w:val="28"/>
        </w:rPr>
        <w:t xml:space="preserve">биогенетических концепций, начиная со Ст. Холла и З. Фрейда до Э. </w:t>
      </w:r>
      <w:r>
        <w:rPr>
          <w:spacing w:val="-6"/>
          <w:sz w:val="28"/>
        </w:rPr>
        <w:t xml:space="preserve">Торндайка, К. Бюлера, Э. Мойера, А. Маслоу, отводят ведущую роль в </w:t>
      </w:r>
      <w:r>
        <w:rPr>
          <w:spacing w:val="-4"/>
          <w:sz w:val="28"/>
        </w:rPr>
        <w:t xml:space="preserve">личностном развитии человека его природно-биологическому началу, </w:t>
      </w:r>
      <w:r>
        <w:rPr>
          <w:spacing w:val="-3"/>
          <w:sz w:val="28"/>
        </w:rPr>
        <w:t xml:space="preserve">полагая, что все причины антиобщественного поведения, отклонений в поведении надо искать в биологии человека, в особых генетических </w:t>
      </w:r>
      <w:r>
        <w:rPr>
          <w:spacing w:val="-8"/>
          <w:sz w:val="28"/>
        </w:rPr>
        <w:t xml:space="preserve">структурах преступности. </w:t>
      </w:r>
      <w:r>
        <w:rPr>
          <w:spacing w:val="2"/>
          <w:sz w:val="28"/>
        </w:rPr>
        <w:t xml:space="preserve">В настоящее время биологическое объяснение сохранилось, </w:t>
      </w:r>
      <w:r>
        <w:rPr>
          <w:spacing w:val="10"/>
          <w:sz w:val="28"/>
        </w:rPr>
        <w:t>но, в основном, оно фокусируется на аномалиях половых хромосом (</w:t>
      </w:r>
      <w:r>
        <w:rPr>
          <w:spacing w:val="10"/>
          <w:sz w:val="28"/>
          <w:lang w:val="en-US"/>
        </w:rPr>
        <w:t>XY</w:t>
      </w:r>
      <w:r>
        <w:rPr>
          <w:spacing w:val="10"/>
          <w:sz w:val="28"/>
        </w:rPr>
        <w:t xml:space="preserve">) </w:t>
      </w:r>
      <w:r>
        <w:rPr>
          <w:spacing w:val="3"/>
          <w:sz w:val="28"/>
        </w:rPr>
        <w:t xml:space="preserve">девианта. В соответствии с нормой женщина обладает двумя хромосомами типа </w:t>
      </w:r>
      <w:r>
        <w:rPr>
          <w:spacing w:val="-1"/>
          <w:sz w:val="28"/>
          <w:lang w:val="en-US"/>
        </w:rPr>
        <w:t>X</w:t>
      </w:r>
      <w:r>
        <w:rPr>
          <w:spacing w:val="-1"/>
          <w:sz w:val="28"/>
        </w:rPr>
        <w:t xml:space="preserve">, в то время как для мужчин характерно наличие хромосомы типа </w:t>
      </w:r>
      <w:r>
        <w:rPr>
          <w:spacing w:val="-1"/>
          <w:sz w:val="28"/>
          <w:lang w:val="en-US"/>
        </w:rPr>
        <w:t>X</w:t>
      </w:r>
      <w:r>
        <w:rPr>
          <w:spacing w:val="-1"/>
          <w:sz w:val="28"/>
        </w:rPr>
        <w:t xml:space="preserve"> и одной </w:t>
      </w:r>
      <w:r>
        <w:rPr>
          <w:spacing w:val="2"/>
          <w:sz w:val="28"/>
        </w:rPr>
        <w:t xml:space="preserve">хромосомы типа </w:t>
      </w:r>
      <w:r>
        <w:rPr>
          <w:spacing w:val="2"/>
          <w:sz w:val="28"/>
          <w:lang w:val="en-US"/>
        </w:rPr>
        <w:t>Y</w:t>
      </w:r>
      <w:r>
        <w:rPr>
          <w:spacing w:val="2"/>
          <w:sz w:val="28"/>
        </w:rPr>
        <w:t xml:space="preserve">. Но иногда у отдельных людей имеются дополнительные </w:t>
      </w:r>
      <w:r>
        <w:rPr>
          <w:spacing w:val="-1"/>
          <w:sz w:val="28"/>
        </w:rPr>
        <w:t xml:space="preserve">хромосомы типов </w:t>
      </w:r>
      <w:r>
        <w:rPr>
          <w:spacing w:val="-1"/>
          <w:sz w:val="28"/>
          <w:lang w:val="en-US"/>
        </w:rPr>
        <w:t>X</w:t>
      </w:r>
      <w:r>
        <w:rPr>
          <w:spacing w:val="-1"/>
          <w:sz w:val="28"/>
        </w:rPr>
        <w:t xml:space="preserve"> или </w:t>
      </w:r>
      <w:r>
        <w:rPr>
          <w:spacing w:val="-1"/>
          <w:sz w:val="28"/>
          <w:lang w:val="en-US"/>
        </w:rPr>
        <w:t>Y</w:t>
      </w:r>
      <w:r>
        <w:rPr>
          <w:spacing w:val="-1"/>
          <w:sz w:val="28"/>
        </w:rPr>
        <w:t xml:space="preserve"> (</w:t>
      </w:r>
      <w:r>
        <w:rPr>
          <w:spacing w:val="-1"/>
          <w:sz w:val="28"/>
          <w:lang w:val="en-US"/>
        </w:rPr>
        <w:t>XXY</w:t>
      </w:r>
      <w:r>
        <w:rPr>
          <w:spacing w:val="-1"/>
          <w:sz w:val="28"/>
        </w:rPr>
        <w:t xml:space="preserve">, </w:t>
      </w:r>
      <w:r>
        <w:rPr>
          <w:spacing w:val="-1"/>
          <w:sz w:val="28"/>
          <w:lang w:val="en-US"/>
        </w:rPr>
        <w:t>XYY</w:t>
      </w:r>
      <w:r>
        <w:rPr>
          <w:spacing w:val="-1"/>
          <w:sz w:val="28"/>
        </w:rPr>
        <w:t xml:space="preserve"> или, что встречается очень редко, </w:t>
      </w:r>
      <w:r>
        <w:rPr>
          <w:spacing w:val="-1"/>
          <w:sz w:val="28"/>
          <w:lang w:val="en-US"/>
        </w:rPr>
        <w:t>XXXY</w:t>
      </w:r>
      <w:r>
        <w:rPr>
          <w:spacing w:val="-1"/>
          <w:sz w:val="28"/>
        </w:rPr>
        <w:t xml:space="preserve">, </w:t>
      </w:r>
      <w:r>
        <w:rPr>
          <w:spacing w:val="-7"/>
          <w:sz w:val="28"/>
          <w:lang w:val="en-US"/>
        </w:rPr>
        <w:t>XXYY</w:t>
      </w:r>
      <w:r>
        <w:rPr>
          <w:spacing w:val="-7"/>
          <w:sz w:val="28"/>
        </w:rPr>
        <w:t xml:space="preserve"> и т. д.).</w:t>
      </w:r>
    </w:p>
    <w:p w:rsidR="00CC0788" w:rsidRDefault="00CC0788">
      <w:pPr>
        <w:shd w:val="clear" w:color="auto" w:fill="FFFFFF"/>
        <w:spacing w:line="360" w:lineRule="auto"/>
        <w:ind w:right="3" w:firstLine="540"/>
        <w:jc w:val="both"/>
        <w:rPr>
          <w:spacing w:val="5"/>
          <w:sz w:val="28"/>
        </w:rPr>
      </w:pPr>
      <w:r>
        <w:rPr>
          <w:spacing w:val="5"/>
          <w:sz w:val="28"/>
        </w:rPr>
        <w:t xml:space="preserve">Представители датской криминологической школы Уиткин и его </w:t>
      </w:r>
      <w:r>
        <w:rPr>
          <w:spacing w:val="-1"/>
          <w:sz w:val="28"/>
        </w:rPr>
        <w:t xml:space="preserve">коллеги в своих исследованиях состояния преступности в Дании обнаружили, что среди мужчин с составом хромосом </w:t>
      </w:r>
      <w:r>
        <w:rPr>
          <w:spacing w:val="-1"/>
          <w:sz w:val="28"/>
          <w:lang w:val="en-US"/>
        </w:rPr>
        <w:t>XYY</w:t>
      </w:r>
      <w:r>
        <w:rPr>
          <w:spacing w:val="-1"/>
          <w:sz w:val="28"/>
        </w:rPr>
        <w:t xml:space="preserve"> наблюдается более высокий уровень </w:t>
      </w:r>
      <w:r>
        <w:rPr>
          <w:spacing w:val="3"/>
          <w:sz w:val="28"/>
        </w:rPr>
        <w:t xml:space="preserve">правонарушений, чем среди людей, входивших в контрольную группу и не </w:t>
      </w:r>
      <w:r>
        <w:rPr>
          <w:spacing w:val="1"/>
          <w:sz w:val="28"/>
        </w:rPr>
        <w:t xml:space="preserve">обладавших дополнительными хромосомами. Кроме того, это исследование </w:t>
      </w:r>
      <w:r>
        <w:rPr>
          <w:spacing w:val="-1"/>
          <w:sz w:val="28"/>
        </w:rPr>
        <w:t xml:space="preserve">подтвердило данные, что среди мужчин с составом хромосом типа </w:t>
      </w:r>
      <w:r>
        <w:rPr>
          <w:spacing w:val="-1"/>
          <w:sz w:val="28"/>
          <w:lang w:val="en-US"/>
        </w:rPr>
        <w:t>XYY</w:t>
      </w:r>
      <w:r>
        <w:rPr>
          <w:spacing w:val="-1"/>
          <w:sz w:val="28"/>
        </w:rPr>
        <w:t xml:space="preserve"> больше осужденных не за убийства, а за преступления, связанные с присвоением чужой собственности. На основе этих материалов исследователи выразили сомнение по поводу того, что генетическая предрасположенность к агрессии способствует преступности мужчин с хромосомами типа </w:t>
      </w:r>
      <w:r>
        <w:rPr>
          <w:spacing w:val="-1"/>
          <w:sz w:val="28"/>
          <w:lang w:val="en-US"/>
        </w:rPr>
        <w:t>XYY</w:t>
      </w:r>
      <w:r>
        <w:rPr>
          <w:spacing w:val="-1"/>
          <w:sz w:val="28"/>
        </w:rPr>
        <w:t xml:space="preserve">. Вместе с тем, они обладают </w:t>
      </w:r>
      <w:r>
        <w:rPr>
          <w:spacing w:val="5"/>
          <w:sz w:val="28"/>
        </w:rPr>
        <w:t xml:space="preserve">значительно более низким интеллектуальным потенциалом (что подтвердили </w:t>
      </w:r>
      <w:r>
        <w:rPr>
          <w:spacing w:val="-1"/>
          <w:sz w:val="28"/>
        </w:rPr>
        <w:t>тесты оценки уровня интеллектуальности).</w:t>
      </w:r>
    </w:p>
    <w:p w:rsidR="00CC0788" w:rsidRDefault="00CC0788">
      <w:pPr>
        <w:shd w:val="clear" w:color="auto" w:fill="FFFFFF"/>
        <w:spacing w:line="360" w:lineRule="auto"/>
        <w:ind w:right="20" w:firstLine="540"/>
        <w:jc w:val="both"/>
        <w:rPr>
          <w:sz w:val="28"/>
        </w:rPr>
      </w:pPr>
      <w:r>
        <w:rPr>
          <w:spacing w:val="1"/>
          <w:sz w:val="28"/>
        </w:rPr>
        <w:lastRenderedPageBreak/>
        <w:t xml:space="preserve">Теперь перейдем к характеристике психологического подхода социальных </w:t>
      </w:r>
      <w:r>
        <w:rPr>
          <w:spacing w:val="-1"/>
          <w:sz w:val="28"/>
        </w:rPr>
        <w:t xml:space="preserve">девиаций. Итак, сторонники психологической трактовки связывали девиацию с </w:t>
      </w:r>
      <w:r>
        <w:rPr>
          <w:spacing w:val="10"/>
          <w:sz w:val="28"/>
        </w:rPr>
        <w:t xml:space="preserve">психологическими чертами (неустойчивостью психики, нарушением </w:t>
      </w:r>
      <w:r>
        <w:rPr>
          <w:spacing w:val="6"/>
          <w:sz w:val="28"/>
        </w:rPr>
        <w:t xml:space="preserve">психологического равновесия и т. п.), основываясь на том, что некоторые </w:t>
      </w:r>
      <w:r>
        <w:rPr>
          <w:spacing w:val="2"/>
          <w:sz w:val="28"/>
        </w:rPr>
        <w:t xml:space="preserve">умственные расстройства, особенно шизофрения, могут быть обусловлены </w:t>
      </w:r>
      <w:r>
        <w:rPr>
          <w:spacing w:val="-1"/>
          <w:sz w:val="28"/>
        </w:rPr>
        <w:t>генетической предрасположенностью, и, кроме того, некоторые биологические особенности могут оказывать влияние на психику личности.</w:t>
      </w:r>
    </w:p>
    <w:p w:rsidR="00CC0788" w:rsidRDefault="00CC0788">
      <w:pPr>
        <w:shd w:val="clear" w:color="auto" w:fill="FFFFFF"/>
        <w:spacing w:before="3" w:line="360" w:lineRule="auto"/>
        <w:ind w:right="46" w:firstLine="540"/>
        <w:jc w:val="both"/>
        <w:rPr>
          <w:sz w:val="28"/>
        </w:rPr>
      </w:pPr>
      <w:r>
        <w:rPr>
          <w:spacing w:val="18"/>
          <w:sz w:val="28"/>
        </w:rPr>
        <w:t>Психологический подход так</w:t>
      </w:r>
      <w:r w:rsidR="00246C54">
        <w:rPr>
          <w:spacing w:val="18"/>
          <w:sz w:val="28"/>
        </w:rPr>
        <w:t xml:space="preserve"> </w:t>
      </w:r>
      <w:r>
        <w:rPr>
          <w:spacing w:val="18"/>
          <w:sz w:val="28"/>
        </w:rPr>
        <w:t>же</w:t>
      </w:r>
      <w:r w:rsidR="00246C54">
        <w:rPr>
          <w:spacing w:val="18"/>
          <w:sz w:val="28"/>
        </w:rPr>
        <w:t>,</w:t>
      </w:r>
      <w:r>
        <w:rPr>
          <w:spacing w:val="18"/>
          <w:sz w:val="28"/>
        </w:rPr>
        <w:t xml:space="preserve"> как и биологические теории, </w:t>
      </w:r>
      <w:r>
        <w:rPr>
          <w:spacing w:val="-2"/>
          <w:sz w:val="28"/>
        </w:rPr>
        <w:t>рассмотренные выше, часто показыва</w:t>
      </w:r>
      <w:r w:rsidR="008753A4">
        <w:rPr>
          <w:spacing w:val="-2"/>
          <w:sz w:val="28"/>
        </w:rPr>
        <w:t>е</w:t>
      </w:r>
      <w:r>
        <w:rPr>
          <w:spacing w:val="-2"/>
          <w:sz w:val="28"/>
        </w:rPr>
        <w:t xml:space="preserve">т, что в попытках применения его к анализу </w:t>
      </w:r>
      <w:r>
        <w:rPr>
          <w:spacing w:val="-3"/>
          <w:sz w:val="28"/>
        </w:rPr>
        <w:t xml:space="preserve">криминального поведения исследователи стремились к психологическому </w:t>
      </w:r>
      <w:r>
        <w:rPr>
          <w:sz w:val="28"/>
        </w:rPr>
        <w:t>объяснению девиации, подчеркивали важность так называемых общих состояний: «умственных дефектов», «дегенеративности», «слабоумия» и «психопатии»</w:t>
      </w:r>
      <w:r w:rsidR="008753A4">
        <w:rPr>
          <w:sz w:val="28"/>
        </w:rPr>
        <w:t>.</w:t>
      </w:r>
      <w:r>
        <w:rPr>
          <w:sz w:val="28"/>
        </w:rPr>
        <w:t xml:space="preserve"> </w:t>
      </w:r>
      <w:r w:rsidR="008753A4">
        <w:rPr>
          <w:sz w:val="28"/>
        </w:rPr>
        <w:t>П</w:t>
      </w:r>
      <w:r>
        <w:rPr>
          <w:sz w:val="28"/>
        </w:rPr>
        <w:t xml:space="preserve">ри </w:t>
      </w:r>
      <w:r>
        <w:rPr>
          <w:spacing w:val="7"/>
          <w:sz w:val="28"/>
        </w:rPr>
        <w:t xml:space="preserve">этом криминологи старались с помощью научных методов установить связь </w:t>
      </w:r>
      <w:r>
        <w:rPr>
          <w:sz w:val="28"/>
        </w:rPr>
        <w:t>между названными состояниями и криминальным поведением.</w:t>
      </w:r>
    </w:p>
    <w:p w:rsidR="00CC0788" w:rsidRDefault="00CC0788">
      <w:pPr>
        <w:shd w:val="clear" w:color="auto" w:fill="FFFFFF"/>
        <w:spacing w:line="360" w:lineRule="auto"/>
        <w:ind w:firstLine="540"/>
        <w:jc w:val="both"/>
        <w:rPr>
          <w:sz w:val="28"/>
        </w:rPr>
      </w:pPr>
      <w:r>
        <w:rPr>
          <w:spacing w:val="1"/>
          <w:sz w:val="28"/>
        </w:rPr>
        <w:t xml:space="preserve">Однако тщательные исследования показали, что сущность девиации нельзя объяснить только лишь на основе анализа психологических факторов. Сделанный в </w:t>
      </w:r>
      <w:smartTag w:uri="urn:schemas-microsoft-com:office:smarttags" w:element="metricconverter">
        <w:smartTagPr>
          <w:attr w:name="ProductID" w:val="1950 г"/>
        </w:smartTagPr>
        <w:r>
          <w:rPr>
            <w:spacing w:val="1"/>
            <w:sz w:val="28"/>
          </w:rPr>
          <w:t>1950 г</w:t>
        </w:r>
      </w:smartTag>
      <w:r>
        <w:rPr>
          <w:spacing w:val="1"/>
          <w:sz w:val="28"/>
        </w:rPr>
        <w:t xml:space="preserve">. Шуэсслер и Кресси  критический обзор научных работ </w:t>
      </w:r>
      <w:r>
        <w:rPr>
          <w:spacing w:val="-1"/>
          <w:sz w:val="28"/>
        </w:rPr>
        <w:t xml:space="preserve">последователей данной концепции, основанной на том, что правонарушителям и </w:t>
      </w:r>
      <w:r>
        <w:rPr>
          <w:spacing w:val="7"/>
          <w:sz w:val="28"/>
        </w:rPr>
        <w:t>преступникам свойственны некоторые психологические особенности, не</w:t>
      </w:r>
      <w:r>
        <w:rPr>
          <w:spacing w:val="4"/>
          <w:sz w:val="28"/>
        </w:rPr>
        <w:t xml:space="preserve">характерные для законопослушных граждан, показал на основе фактов, что не </w:t>
      </w:r>
      <w:r>
        <w:rPr>
          <w:spacing w:val="2"/>
          <w:sz w:val="28"/>
        </w:rPr>
        <w:t xml:space="preserve">было выявлено ни одной психологической черты, например, эмоциональная </w:t>
      </w:r>
      <w:r>
        <w:rPr>
          <w:spacing w:val="-1"/>
          <w:sz w:val="28"/>
        </w:rPr>
        <w:t xml:space="preserve">незрелость, психическая неустойчивость или обеспокоенность, которые могли бы </w:t>
      </w:r>
      <w:r>
        <w:rPr>
          <w:spacing w:val="-2"/>
          <w:sz w:val="28"/>
        </w:rPr>
        <w:t>быть наблюдаемы у всех преступников.</w:t>
      </w:r>
    </w:p>
    <w:p w:rsidR="00CC0788" w:rsidRDefault="00CC0788">
      <w:pPr>
        <w:shd w:val="clear" w:color="auto" w:fill="FFFFFF"/>
        <w:spacing w:line="360" w:lineRule="auto"/>
        <w:ind w:right="17" w:firstLine="540"/>
        <w:jc w:val="both"/>
        <w:rPr>
          <w:spacing w:val="-1"/>
          <w:sz w:val="28"/>
        </w:rPr>
      </w:pPr>
      <w:r>
        <w:rPr>
          <w:spacing w:val="4"/>
          <w:sz w:val="28"/>
        </w:rPr>
        <w:t xml:space="preserve">В настоящее время большинство психологов и педагогов, признавая значимость особенностей личности и мотивов ее поступков, влияющих на все </w:t>
      </w:r>
      <w:r>
        <w:rPr>
          <w:spacing w:val="1"/>
          <w:sz w:val="28"/>
        </w:rPr>
        <w:t>виды девиантного поведения, отрицают возможность с помощью анализа какой-</w:t>
      </w:r>
      <w:r>
        <w:rPr>
          <w:spacing w:val="8"/>
          <w:sz w:val="28"/>
        </w:rPr>
        <w:t xml:space="preserve">то одной психологической черты, конфликта или «комплекса» объяснить </w:t>
      </w:r>
      <w:r>
        <w:rPr>
          <w:spacing w:val="10"/>
          <w:sz w:val="28"/>
        </w:rPr>
        <w:t xml:space="preserve">сущность преступности или любого другого типа девиации. В </w:t>
      </w:r>
      <w:r>
        <w:rPr>
          <w:spacing w:val="10"/>
          <w:sz w:val="28"/>
        </w:rPr>
        <w:lastRenderedPageBreak/>
        <w:t xml:space="preserve">частности, Н. </w:t>
      </w:r>
      <w:r>
        <w:rPr>
          <w:i/>
          <w:spacing w:val="7"/>
          <w:sz w:val="28"/>
        </w:rPr>
        <w:t xml:space="preserve"> </w:t>
      </w:r>
      <w:r>
        <w:rPr>
          <w:spacing w:val="7"/>
          <w:sz w:val="28"/>
        </w:rPr>
        <w:t xml:space="preserve">Смелзером и его последователями девиация характеризуется как результат </w:t>
      </w:r>
      <w:r>
        <w:rPr>
          <w:spacing w:val="-1"/>
          <w:sz w:val="28"/>
        </w:rPr>
        <w:t>сочетания многих социальных и психологических факторов [105].</w:t>
      </w:r>
    </w:p>
    <w:p w:rsidR="00CC0788" w:rsidRDefault="00CC0788">
      <w:pPr>
        <w:shd w:val="clear" w:color="auto" w:fill="FFFFFF"/>
        <w:spacing w:line="360" w:lineRule="auto"/>
        <w:ind w:right="40" w:firstLine="540"/>
        <w:jc w:val="both"/>
        <w:rPr>
          <w:spacing w:val="-2"/>
          <w:sz w:val="28"/>
        </w:rPr>
      </w:pPr>
      <w:r>
        <w:rPr>
          <w:sz w:val="28"/>
        </w:rPr>
        <w:t xml:space="preserve">Итак, биологическое и психологическое объяснения девиации связаны, </w:t>
      </w:r>
      <w:r>
        <w:rPr>
          <w:spacing w:val="19"/>
          <w:sz w:val="28"/>
        </w:rPr>
        <w:t xml:space="preserve">главным образом, с анализом природы девиантной личности. </w:t>
      </w:r>
      <w:r>
        <w:rPr>
          <w:spacing w:val="5"/>
          <w:sz w:val="28"/>
        </w:rPr>
        <w:t xml:space="preserve">Социологическое же объяснение учитывает социальные и культурные </w:t>
      </w:r>
      <w:r>
        <w:rPr>
          <w:spacing w:val="-2"/>
          <w:sz w:val="28"/>
        </w:rPr>
        <w:t>факторы, на основе которых людей считают девиантами.</w:t>
      </w:r>
    </w:p>
    <w:p w:rsidR="00CC0788" w:rsidRDefault="00CC0788">
      <w:pPr>
        <w:shd w:val="clear" w:color="auto" w:fill="FFFFFF"/>
        <w:spacing w:before="5" w:line="360" w:lineRule="auto"/>
        <w:ind w:right="34" w:firstLine="540"/>
        <w:jc w:val="both"/>
        <w:rPr>
          <w:sz w:val="28"/>
        </w:rPr>
      </w:pPr>
      <w:r>
        <w:rPr>
          <w:spacing w:val="-5"/>
          <w:sz w:val="28"/>
        </w:rPr>
        <w:t xml:space="preserve">Авторы социологизаторских концепций (Д. Ватсон и др.) полагают, </w:t>
      </w:r>
      <w:r>
        <w:rPr>
          <w:spacing w:val="-6"/>
          <w:sz w:val="28"/>
        </w:rPr>
        <w:t>что в поведении человека нет ничего врожденного и каждое его действие, поступок – это лишь продукт внешней стимуляции</w:t>
      </w:r>
      <w:r w:rsidR="00246C54">
        <w:rPr>
          <w:spacing w:val="-6"/>
          <w:sz w:val="28"/>
        </w:rPr>
        <w:t>; поэтому</w:t>
      </w:r>
      <w:r>
        <w:rPr>
          <w:spacing w:val="-6"/>
          <w:sz w:val="28"/>
        </w:rPr>
        <w:t>, манипулируя внешними раздражителями, можно «изготовить» человека любого склада.</w:t>
      </w:r>
    </w:p>
    <w:p w:rsidR="00CC0788" w:rsidRDefault="00CC0788">
      <w:pPr>
        <w:shd w:val="clear" w:color="auto" w:fill="FFFFFF"/>
        <w:spacing w:line="360" w:lineRule="auto"/>
        <w:ind w:right="19" w:firstLine="540"/>
        <w:jc w:val="both"/>
        <w:rPr>
          <w:sz w:val="28"/>
        </w:rPr>
      </w:pPr>
      <w:r>
        <w:rPr>
          <w:spacing w:val="-5"/>
          <w:sz w:val="28"/>
        </w:rPr>
        <w:t xml:space="preserve">В последнее время наблюдается сближение «биосоциальных» и </w:t>
      </w:r>
      <w:r>
        <w:rPr>
          <w:spacing w:val="-6"/>
          <w:sz w:val="28"/>
        </w:rPr>
        <w:t xml:space="preserve">«социально-биологических» теорий отклоняющегося поведения. В этом отношении показательны концепции неоломброзианцев, где речь идет уже </w:t>
      </w:r>
      <w:r>
        <w:rPr>
          <w:spacing w:val="1"/>
          <w:sz w:val="28"/>
        </w:rPr>
        <w:t xml:space="preserve">не о «прирожденности» (Ч. Ломброзо), а о «предрасположенности» </w:t>
      </w:r>
      <w:r>
        <w:rPr>
          <w:spacing w:val="-5"/>
          <w:sz w:val="28"/>
        </w:rPr>
        <w:t xml:space="preserve">человека к преступному поведению (Т. Гиббенс, </w:t>
      </w:r>
      <w:r>
        <w:rPr>
          <w:spacing w:val="-5"/>
          <w:sz w:val="28"/>
          <w:lang w:val="en-US"/>
        </w:rPr>
        <w:t>X</w:t>
      </w:r>
      <w:r>
        <w:rPr>
          <w:spacing w:val="-5"/>
          <w:sz w:val="28"/>
        </w:rPr>
        <w:t xml:space="preserve">. Джонс, В. Зауер, Л. </w:t>
      </w:r>
      <w:r>
        <w:rPr>
          <w:spacing w:val="-8"/>
          <w:sz w:val="28"/>
        </w:rPr>
        <w:t>Стейнер и др.).</w:t>
      </w:r>
    </w:p>
    <w:p w:rsidR="00CC0788" w:rsidRDefault="00CC0788">
      <w:pPr>
        <w:shd w:val="clear" w:color="auto" w:fill="FFFFFF"/>
        <w:spacing w:line="360" w:lineRule="auto"/>
        <w:ind w:right="46" w:firstLine="540"/>
        <w:jc w:val="both"/>
        <w:rPr>
          <w:spacing w:val="-3"/>
          <w:sz w:val="28"/>
        </w:rPr>
      </w:pPr>
      <w:r>
        <w:rPr>
          <w:spacing w:val="10"/>
          <w:sz w:val="28"/>
        </w:rPr>
        <w:t xml:space="preserve">Зарождение социологии девиантного поведения обычно связывают с </w:t>
      </w:r>
      <w:r>
        <w:rPr>
          <w:spacing w:val="-1"/>
          <w:sz w:val="28"/>
        </w:rPr>
        <w:t xml:space="preserve">именем французского социолога и философа Э.Дюркгейма (1858-1917 гг.) и его </w:t>
      </w:r>
      <w:r>
        <w:rPr>
          <w:spacing w:val="-3"/>
          <w:sz w:val="28"/>
        </w:rPr>
        <w:t xml:space="preserve">концепцией аномии, которая легла в основу дальнейших исследований социальных </w:t>
      </w:r>
      <w:r>
        <w:rPr>
          <w:spacing w:val="-2"/>
          <w:sz w:val="28"/>
        </w:rPr>
        <w:t>отклонений. Дюркгейм рассматривал аномию как условие одной из анормальных  форм разделения труда, под которой он понимал отсутствие (или недостаток)</w:t>
      </w:r>
      <w:r>
        <w:rPr>
          <w:sz w:val="28"/>
        </w:rPr>
        <w:t xml:space="preserve"> </w:t>
      </w:r>
      <w:r>
        <w:rPr>
          <w:spacing w:val="3"/>
          <w:sz w:val="28"/>
        </w:rPr>
        <w:t xml:space="preserve">интеграции или взаимоприспособляемости, порождаемое индустриальными </w:t>
      </w:r>
      <w:r>
        <w:rPr>
          <w:spacing w:val="8"/>
          <w:sz w:val="28"/>
        </w:rPr>
        <w:t xml:space="preserve">кризисами, конфликтами между трудом и капиталом и усиливающейся </w:t>
      </w:r>
      <w:r>
        <w:rPr>
          <w:spacing w:val="-3"/>
          <w:sz w:val="28"/>
        </w:rPr>
        <w:t>специализацией труда.</w:t>
      </w:r>
    </w:p>
    <w:p w:rsidR="00CC0788" w:rsidRDefault="00CC0788">
      <w:pPr>
        <w:shd w:val="clear" w:color="auto" w:fill="FFFFFF"/>
        <w:spacing w:line="360" w:lineRule="auto"/>
        <w:ind w:right="3" w:firstLine="540"/>
        <w:jc w:val="both"/>
        <w:rPr>
          <w:sz w:val="28"/>
        </w:rPr>
      </w:pPr>
      <w:r>
        <w:rPr>
          <w:sz w:val="28"/>
        </w:rPr>
        <w:t xml:space="preserve">Он считал, что «аномия возникает потому, что разделение труда не может </w:t>
      </w:r>
      <w:r>
        <w:rPr>
          <w:spacing w:val="1"/>
          <w:sz w:val="28"/>
        </w:rPr>
        <w:t xml:space="preserve">продуцировать достаточно эффективные контакты между его участниками и </w:t>
      </w:r>
      <w:r>
        <w:rPr>
          <w:spacing w:val="-1"/>
          <w:sz w:val="28"/>
        </w:rPr>
        <w:t>адекватные регуляции социальных отношений» [26. С. 293-294].</w:t>
      </w:r>
    </w:p>
    <w:p w:rsidR="00CC0788" w:rsidRDefault="00CC0788">
      <w:pPr>
        <w:shd w:val="clear" w:color="auto" w:fill="FFFFFF"/>
        <w:spacing w:line="360" w:lineRule="auto"/>
        <w:ind w:right="6" w:firstLine="540"/>
        <w:jc w:val="both"/>
        <w:rPr>
          <w:sz w:val="28"/>
        </w:rPr>
      </w:pPr>
      <w:r>
        <w:rPr>
          <w:sz w:val="28"/>
        </w:rPr>
        <w:t xml:space="preserve">Дюркгейм полагал, что девиация столь же естественна, как и конформизм, а </w:t>
      </w:r>
      <w:r>
        <w:rPr>
          <w:spacing w:val="1"/>
          <w:sz w:val="28"/>
        </w:rPr>
        <w:t xml:space="preserve">отклонение от норм несет не только отрицательное, но и положительное начало. </w:t>
      </w:r>
      <w:r>
        <w:rPr>
          <w:sz w:val="28"/>
        </w:rPr>
        <w:t xml:space="preserve">Так, например, девиация подтверждает роль норм, </w:t>
      </w:r>
      <w:r>
        <w:rPr>
          <w:sz w:val="28"/>
        </w:rPr>
        <w:lastRenderedPageBreak/>
        <w:t xml:space="preserve">ценностей, дает более полное </w:t>
      </w:r>
      <w:r>
        <w:rPr>
          <w:spacing w:val="1"/>
          <w:sz w:val="28"/>
        </w:rPr>
        <w:t xml:space="preserve">представление о многообразии норм; способствует социальному изменению, </w:t>
      </w:r>
      <w:r>
        <w:rPr>
          <w:spacing w:val="10"/>
          <w:sz w:val="28"/>
        </w:rPr>
        <w:t xml:space="preserve">раскрывает альтернативу существующему, ведет к совершенствованию </w:t>
      </w:r>
      <w:r>
        <w:rPr>
          <w:spacing w:val="-1"/>
          <w:sz w:val="28"/>
        </w:rPr>
        <w:t xml:space="preserve">социальных норм. Реакция общества, социальных групп на девиантное поведение </w:t>
      </w:r>
      <w:r>
        <w:rPr>
          <w:spacing w:val="6"/>
          <w:sz w:val="28"/>
        </w:rPr>
        <w:t xml:space="preserve">уточняет границы социальных норм, укрепляет и обеспечивает социальное </w:t>
      </w:r>
      <w:r>
        <w:rPr>
          <w:spacing w:val="-14"/>
          <w:sz w:val="28"/>
        </w:rPr>
        <w:t>единство.</w:t>
      </w:r>
    </w:p>
    <w:p w:rsidR="00CC0788" w:rsidRDefault="00CC0788">
      <w:pPr>
        <w:shd w:val="clear" w:color="auto" w:fill="FFFFFF"/>
        <w:spacing w:line="360" w:lineRule="auto"/>
        <w:ind w:right="32" w:firstLine="540"/>
        <w:jc w:val="both"/>
        <w:rPr>
          <w:sz w:val="28"/>
        </w:rPr>
      </w:pPr>
      <w:r>
        <w:rPr>
          <w:spacing w:val="12"/>
          <w:sz w:val="28"/>
        </w:rPr>
        <w:t xml:space="preserve">В вышедшей в </w:t>
      </w:r>
      <w:smartTag w:uri="urn:schemas-microsoft-com:office:smarttags" w:element="metricconverter">
        <w:smartTagPr>
          <w:attr w:name="ProductID" w:val="1895 г"/>
        </w:smartTagPr>
        <w:r>
          <w:rPr>
            <w:spacing w:val="12"/>
            <w:sz w:val="28"/>
          </w:rPr>
          <w:t>1895 г</w:t>
        </w:r>
      </w:smartTag>
      <w:r>
        <w:rPr>
          <w:spacing w:val="12"/>
          <w:sz w:val="28"/>
        </w:rPr>
        <w:t xml:space="preserve">. работе «Правила социологического метода» </w:t>
      </w:r>
      <w:r>
        <w:rPr>
          <w:spacing w:val="-1"/>
          <w:sz w:val="28"/>
        </w:rPr>
        <w:t xml:space="preserve">Дюркгейм описал как задачу социологии установление «нормального» через </w:t>
      </w:r>
      <w:r>
        <w:rPr>
          <w:sz w:val="28"/>
        </w:rPr>
        <w:t xml:space="preserve">выявление отклоняющегося поведения, влекущего за собой санкции. Лишь </w:t>
      </w:r>
      <w:r>
        <w:rPr>
          <w:spacing w:val="6"/>
          <w:sz w:val="28"/>
        </w:rPr>
        <w:t xml:space="preserve">отклоняющееся указывает на то, что всеми считается нормальным. То, что </w:t>
      </w:r>
      <w:r>
        <w:rPr>
          <w:spacing w:val="9"/>
          <w:sz w:val="28"/>
        </w:rPr>
        <w:t xml:space="preserve">подобная социология узаконивает всеобщую данность и общественное </w:t>
      </w:r>
      <w:r>
        <w:rPr>
          <w:spacing w:val="5"/>
          <w:sz w:val="28"/>
        </w:rPr>
        <w:t xml:space="preserve">принуждение, Дюркгейм считал положительным моментом, ибо социология </w:t>
      </w:r>
      <w:r>
        <w:rPr>
          <w:spacing w:val="-3"/>
          <w:sz w:val="28"/>
        </w:rPr>
        <w:t>должна быть полезна для общества.</w:t>
      </w:r>
    </w:p>
    <w:p w:rsidR="00CC0788" w:rsidRDefault="00CC0788">
      <w:pPr>
        <w:shd w:val="clear" w:color="auto" w:fill="FFFFFF"/>
        <w:spacing w:before="3" w:line="360" w:lineRule="auto"/>
        <w:ind w:right="46" w:firstLine="540"/>
        <w:jc w:val="both"/>
        <w:rPr>
          <w:spacing w:val="-4"/>
          <w:sz w:val="28"/>
        </w:rPr>
      </w:pPr>
      <w:r>
        <w:rPr>
          <w:spacing w:val="1"/>
          <w:sz w:val="28"/>
        </w:rPr>
        <w:t xml:space="preserve">Он выделял различные типы общества и полагал, что некий </w:t>
      </w:r>
      <w:r>
        <w:rPr>
          <w:spacing w:val="8"/>
          <w:sz w:val="28"/>
        </w:rPr>
        <w:t xml:space="preserve">социальный факт «нормален» всегда лишь относительно определенного </w:t>
      </w:r>
      <w:r>
        <w:rPr>
          <w:spacing w:val="12"/>
          <w:sz w:val="28"/>
        </w:rPr>
        <w:t xml:space="preserve">социального типа на той или иной фазе его развития. В связи с общим </w:t>
      </w:r>
      <w:r>
        <w:rPr>
          <w:spacing w:val="-1"/>
          <w:sz w:val="28"/>
        </w:rPr>
        <w:t xml:space="preserve">пониманием общества как средства интеграции индивидов Дюркгейм в своем </w:t>
      </w:r>
      <w:r>
        <w:rPr>
          <w:spacing w:val="16"/>
          <w:sz w:val="28"/>
        </w:rPr>
        <w:t xml:space="preserve">классическом исследовании «Самоубийство» дает этиологическую </w:t>
      </w:r>
      <w:r>
        <w:rPr>
          <w:spacing w:val="-1"/>
          <w:sz w:val="28"/>
        </w:rPr>
        <w:t xml:space="preserve">классификацию самоубийств, критерием которой является характер связи между </w:t>
      </w:r>
      <w:r>
        <w:rPr>
          <w:spacing w:val="-4"/>
          <w:sz w:val="28"/>
        </w:rPr>
        <w:t>индивидами и обществом [</w:t>
      </w:r>
      <w:r w:rsidR="004955E6">
        <w:rPr>
          <w:spacing w:val="-4"/>
          <w:sz w:val="28"/>
        </w:rPr>
        <w:t>121</w:t>
      </w:r>
      <w:r>
        <w:rPr>
          <w:spacing w:val="-4"/>
          <w:sz w:val="28"/>
        </w:rPr>
        <w:t>. С. 3</w:t>
      </w:r>
      <w:r w:rsidR="006A6D57">
        <w:rPr>
          <w:spacing w:val="-4"/>
          <w:sz w:val="28"/>
        </w:rPr>
        <w:t>0</w:t>
      </w:r>
      <w:r>
        <w:rPr>
          <w:spacing w:val="-4"/>
          <w:sz w:val="28"/>
        </w:rPr>
        <w:t>5].</w:t>
      </w:r>
    </w:p>
    <w:p w:rsidR="00CC0788" w:rsidRDefault="00CC0788">
      <w:pPr>
        <w:shd w:val="clear" w:color="auto" w:fill="FFFFFF"/>
        <w:spacing w:before="3" w:line="360" w:lineRule="auto"/>
        <w:ind w:right="46" w:firstLine="540"/>
        <w:jc w:val="both"/>
        <w:rPr>
          <w:sz w:val="28"/>
        </w:rPr>
      </w:pPr>
      <w:r>
        <w:rPr>
          <w:spacing w:val="9"/>
          <w:sz w:val="28"/>
        </w:rPr>
        <w:t xml:space="preserve">По этому критерию Дюркгейм выделяет две пары полярных типов </w:t>
      </w:r>
      <w:r>
        <w:rPr>
          <w:spacing w:val="-1"/>
          <w:sz w:val="28"/>
        </w:rPr>
        <w:t xml:space="preserve">самоубийств. Связь индивидов и общества рассматривается им в двух аспектах. В </w:t>
      </w:r>
      <w:r>
        <w:rPr>
          <w:spacing w:val="12"/>
          <w:sz w:val="28"/>
        </w:rPr>
        <w:t xml:space="preserve">первом анализируется степень сплоченности индивидов в обществе: ее </w:t>
      </w:r>
      <w:r>
        <w:rPr>
          <w:spacing w:val="16"/>
          <w:sz w:val="28"/>
        </w:rPr>
        <w:t xml:space="preserve">ослабление и индивидуальная изоляция приводят к эгоистическому </w:t>
      </w:r>
      <w:r>
        <w:rPr>
          <w:spacing w:val="-1"/>
          <w:sz w:val="28"/>
        </w:rPr>
        <w:t xml:space="preserve">самоубийству, которое проистекает оттого, что люди не видят смысла в жизни; а </w:t>
      </w:r>
      <w:r>
        <w:rPr>
          <w:spacing w:val="8"/>
          <w:sz w:val="28"/>
        </w:rPr>
        <w:t xml:space="preserve">исключительно сильные социальные связи вызывают альтруистическое самоубийство, поскольку индивидуальное существование ценится низко и </w:t>
      </w:r>
      <w:r>
        <w:rPr>
          <w:spacing w:val="-2"/>
          <w:sz w:val="28"/>
        </w:rPr>
        <w:t>индивид видит смысл жизни вне ее самой.</w:t>
      </w:r>
    </w:p>
    <w:p w:rsidR="00CC0788" w:rsidRDefault="00CC0788">
      <w:pPr>
        <w:shd w:val="clear" w:color="auto" w:fill="FFFFFF"/>
        <w:spacing w:before="20" w:line="360" w:lineRule="auto"/>
        <w:ind w:right="17" w:firstLine="540"/>
        <w:jc w:val="both"/>
        <w:rPr>
          <w:sz w:val="28"/>
        </w:rPr>
      </w:pPr>
      <w:r>
        <w:rPr>
          <w:sz w:val="28"/>
        </w:rPr>
        <w:t xml:space="preserve">Во втором исследуется степень регламентации, урегулированность связей и </w:t>
      </w:r>
      <w:r>
        <w:rPr>
          <w:spacing w:val="-1"/>
          <w:sz w:val="28"/>
        </w:rPr>
        <w:t xml:space="preserve">отношений в обществе. По мнению Дюркгейма, слишком сильная социальная </w:t>
      </w:r>
      <w:r>
        <w:rPr>
          <w:spacing w:val="4"/>
          <w:sz w:val="28"/>
        </w:rPr>
        <w:t xml:space="preserve">регламентация и контроль ведут к фаталистическому суициду, а </w:t>
      </w:r>
      <w:r>
        <w:rPr>
          <w:spacing w:val="4"/>
          <w:sz w:val="28"/>
        </w:rPr>
        <w:lastRenderedPageBreak/>
        <w:t xml:space="preserve">их недостаток </w:t>
      </w:r>
      <w:r>
        <w:rPr>
          <w:spacing w:val="-2"/>
          <w:sz w:val="28"/>
        </w:rPr>
        <w:t xml:space="preserve">или отсутствие - к аномическому. Социальной причиной этого суицида Дюркгейм </w:t>
      </w:r>
      <w:r>
        <w:rPr>
          <w:spacing w:val="-1"/>
          <w:sz w:val="28"/>
        </w:rPr>
        <w:t xml:space="preserve">считал аномию в обществе, при которой отсутствует четкая непротиворечивая регуляция поведения индивидов, образуется нормативный вакуум, когда старые </w:t>
      </w:r>
      <w:r>
        <w:rPr>
          <w:spacing w:val="-2"/>
          <w:sz w:val="28"/>
        </w:rPr>
        <w:t xml:space="preserve">нормы и ценности уже не соответствуют реальным отношениям, а новые еще не </w:t>
      </w:r>
      <w:r>
        <w:rPr>
          <w:spacing w:val="-1"/>
          <w:sz w:val="28"/>
        </w:rPr>
        <w:t xml:space="preserve">утвердились. Аномия вызывает ослабление социальных рамок и принуждения, </w:t>
      </w:r>
      <w:r>
        <w:rPr>
          <w:spacing w:val="-2"/>
          <w:sz w:val="28"/>
        </w:rPr>
        <w:t>недостаток общественного регулирования и контроля.</w:t>
      </w:r>
    </w:p>
    <w:p w:rsidR="00CC0788" w:rsidRDefault="00CC0788">
      <w:pPr>
        <w:tabs>
          <w:tab w:val="left" w:pos="-1620"/>
        </w:tabs>
        <w:spacing w:line="360" w:lineRule="auto"/>
        <w:ind w:firstLine="540"/>
        <w:jc w:val="both"/>
        <w:rPr>
          <w:sz w:val="28"/>
        </w:rPr>
      </w:pPr>
      <w:r>
        <w:rPr>
          <w:spacing w:val="9"/>
          <w:sz w:val="28"/>
        </w:rPr>
        <w:t xml:space="preserve">Итак, Дюркгейм делает вывод, что состояние аномии способствует повышению уровня различных форм девиантного поведения. Вообще же </w:t>
      </w:r>
      <w:r>
        <w:rPr>
          <w:spacing w:val="4"/>
          <w:sz w:val="28"/>
        </w:rPr>
        <w:t xml:space="preserve">общество невозможно без социальной патологии. Он определяет преступность </w:t>
      </w:r>
      <w:r>
        <w:rPr>
          <w:spacing w:val="-1"/>
          <w:sz w:val="28"/>
        </w:rPr>
        <w:t xml:space="preserve">как феномен, который обладает всеми признаками нормального явления, ибо </w:t>
      </w:r>
      <w:r>
        <w:rPr>
          <w:spacing w:val="14"/>
          <w:sz w:val="28"/>
        </w:rPr>
        <w:t xml:space="preserve">преступность тесно связана с условиями жизни любого коллектива. </w:t>
      </w:r>
      <w:r>
        <w:rPr>
          <w:spacing w:val="-1"/>
          <w:sz w:val="28"/>
        </w:rPr>
        <w:t xml:space="preserve">«Преступность – нормальное явление потому, что общество без преступности </w:t>
      </w:r>
      <w:r>
        <w:rPr>
          <w:spacing w:val="-6"/>
          <w:sz w:val="28"/>
        </w:rPr>
        <w:t xml:space="preserve">невозможно» </w:t>
      </w:r>
      <w:r>
        <w:rPr>
          <w:sz w:val="28"/>
        </w:rPr>
        <w:t>[297. С.15].</w:t>
      </w:r>
    </w:p>
    <w:p w:rsidR="00CC0788" w:rsidRDefault="00CC0788">
      <w:pPr>
        <w:shd w:val="clear" w:color="auto" w:fill="FFFFFF"/>
        <w:spacing w:line="360" w:lineRule="auto"/>
        <w:ind w:right="32" w:firstLine="540"/>
        <w:jc w:val="both"/>
        <w:rPr>
          <w:sz w:val="28"/>
        </w:rPr>
      </w:pPr>
      <w:r>
        <w:rPr>
          <w:spacing w:val="2"/>
          <w:sz w:val="28"/>
        </w:rPr>
        <w:t xml:space="preserve">В книге второй «Самоубийства» Дюркгейм формулирует общее понятие </w:t>
      </w:r>
      <w:r>
        <w:rPr>
          <w:spacing w:val="1"/>
          <w:sz w:val="28"/>
        </w:rPr>
        <w:t>аномии, под которым понимает состояние социальной дезорганизации [</w:t>
      </w:r>
      <w:r w:rsidR="00E06CCD">
        <w:rPr>
          <w:spacing w:val="1"/>
          <w:sz w:val="28"/>
        </w:rPr>
        <w:t>121</w:t>
      </w:r>
      <w:r>
        <w:rPr>
          <w:spacing w:val="1"/>
          <w:sz w:val="28"/>
        </w:rPr>
        <w:t>. С. 324-</w:t>
      </w:r>
      <w:r>
        <w:rPr>
          <w:spacing w:val="10"/>
          <w:sz w:val="28"/>
        </w:rPr>
        <w:t xml:space="preserve">327]. Он специально обращает внимание на то, что в коммерческом и </w:t>
      </w:r>
      <w:r>
        <w:rPr>
          <w:sz w:val="28"/>
        </w:rPr>
        <w:t>промышленном мире аномия</w:t>
      </w:r>
      <w:r>
        <w:rPr>
          <w:spacing w:val="3"/>
          <w:sz w:val="28"/>
        </w:rPr>
        <w:t xml:space="preserve"> является хронической [</w:t>
      </w:r>
      <w:r w:rsidR="00E06CCD">
        <w:rPr>
          <w:spacing w:val="3"/>
          <w:sz w:val="28"/>
        </w:rPr>
        <w:t>121</w:t>
      </w:r>
      <w:r>
        <w:rPr>
          <w:spacing w:val="3"/>
          <w:sz w:val="28"/>
        </w:rPr>
        <w:t xml:space="preserve">. С. 338]. Все сказанное </w:t>
      </w:r>
      <w:r>
        <w:rPr>
          <w:sz w:val="28"/>
        </w:rPr>
        <w:t>позволяет сделать вывод, что Дюркгейм трактует аномию как состояние разрушенности или ослабленности нормативной системы общества, которое вызывается резкими изменениями, скачками в развитии - периодами упадка и расцвета.</w:t>
      </w:r>
    </w:p>
    <w:p w:rsidR="00CC0788" w:rsidRDefault="00CC0788">
      <w:pPr>
        <w:shd w:val="clear" w:color="auto" w:fill="FFFFFF"/>
        <w:spacing w:line="360" w:lineRule="auto"/>
        <w:ind w:right="6" w:firstLine="540"/>
        <w:jc w:val="both"/>
        <w:rPr>
          <w:sz w:val="28"/>
        </w:rPr>
      </w:pPr>
      <w:r>
        <w:rPr>
          <w:sz w:val="28"/>
        </w:rPr>
        <w:t>Хотя теория Дюркгейма подвергалась критике, основная мысль о том, что социальная дезорганизация является причиной девиантного поведения, и в наши дни считается общепризнанной.</w:t>
      </w:r>
    </w:p>
    <w:p w:rsidR="00CC0788" w:rsidRDefault="00CC0788">
      <w:pPr>
        <w:shd w:val="clear" w:color="auto" w:fill="FFFFFF"/>
        <w:spacing w:line="360" w:lineRule="auto"/>
        <w:ind w:right="9" w:firstLine="540"/>
        <w:jc w:val="both"/>
        <w:rPr>
          <w:sz w:val="28"/>
        </w:rPr>
      </w:pPr>
      <w:r>
        <w:rPr>
          <w:sz w:val="28"/>
        </w:rPr>
        <w:t>Социальной дезорганизации посвящены работы У.Томаса и</w:t>
      </w:r>
      <w:r>
        <w:rPr>
          <w:sz w:val="28"/>
        </w:rPr>
        <w:br/>
        <w:t>Ф. Знаниецкого, которые усматривали в социальной дезорганизации универсальный процесс, неотъемлемую часть социальных изменений, а также Э. Тириакьяна, Р. Фэриса, Т. Шибутани, которые расценивали различные формы отклоняющегося поведения как следствие социальной дезорганизации.</w:t>
      </w:r>
    </w:p>
    <w:p w:rsidR="00CC0788" w:rsidRDefault="00CC0788">
      <w:pPr>
        <w:shd w:val="clear" w:color="auto" w:fill="FFFFFF"/>
        <w:spacing w:before="3" w:line="360" w:lineRule="auto"/>
        <w:ind w:right="20" w:firstLine="540"/>
        <w:jc w:val="both"/>
        <w:rPr>
          <w:sz w:val="28"/>
        </w:rPr>
      </w:pPr>
      <w:r>
        <w:rPr>
          <w:sz w:val="28"/>
        </w:rPr>
        <w:lastRenderedPageBreak/>
        <w:t>Концепции социальной дезорганизации рассматривают социальные силы, которые «толкают» человека на путь девиантности. Проблемы такого поведения рассматривает и теория социального конфликта.</w:t>
      </w:r>
    </w:p>
    <w:p w:rsidR="00CC0788" w:rsidRDefault="00CC0788">
      <w:pPr>
        <w:shd w:val="clear" w:color="auto" w:fill="FFFFFF"/>
        <w:spacing w:before="3" w:line="360" w:lineRule="auto"/>
        <w:ind w:right="14" w:firstLine="540"/>
        <w:jc w:val="both"/>
        <w:rPr>
          <w:sz w:val="28"/>
        </w:rPr>
      </w:pPr>
      <w:r>
        <w:rPr>
          <w:sz w:val="28"/>
        </w:rPr>
        <w:t>Конфликтологический подход к девиации представлен группой социологов, которые называют себя «радикальными криминологами» (Л. Козер, Л.Ф. Селин, З. Тейлор). Они считают, что культурные образцы поведения являются отклоняющимися, если основаны на нормах другой культуры (субкультуры), и отвергают все теории преступности, трактующие ее как нарушение общепринятых законов. При этом создание законов и подчинение им - часть конфликта, происходящего в обществе между различными  группами.</w:t>
      </w:r>
    </w:p>
    <w:p w:rsidR="00CC0788" w:rsidRDefault="00CC0788">
      <w:pPr>
        <w:shd w:val="clear" w:color="auto" w:fill="FFFFFF"/>
        <w:spacing w:line="360" w:lineRule="auto"/>
        <w:ind w:right="37" w:firstLine="540"/>
        <w:jc w:val="both"/>
        <w:rPr>
          <w:sz w:val="28"/>
        </w:rPr>
      </w:pPr>
      <w:r>
        <w:rPr>
          <w:sz w:val="28"/>
        </w:rPr>
        <w:t>Конфликтологи, разделяющие марксистскую точку зрения, утверждали, что законы и деятельность правоохранительных органов - это орудие, которое правящие классы (владеющие средствами производства) используют против тех, кто лишен власти. Таким образом, «радикальная криминология» занимается анализом сущности самой законодательной системы и не интересуется, почему люди нарушают законы. Сторонники этой теории рассматривают девиантов не как нарушителей общепринятых правил, а скорее как бунтарей, выступающих против капиталистического общества, которое стремится, отмечает Тейлор, «изолировать и поместить в психиатрические больницы, тюрьмы и колонии для несовершеннолетних множество своих членов, якобы нуждающихся в контроле» [</w:t>
      </w:r>
      <w:r w:rsidR="00E06CCD">
        <w:rPr>
          <w:sz w:val="28"/>
        </w:rPr>
        <w:t>103</w:t>
      </w:r>
      <w:r>
        <w:rPr>
          <w:sz w:val="28"/>
        </w:rPr>
        <w:t>. С.30].</w:t>
      </w:r>
    </w:p>
    <w:p w:rsidR="00CC0788" w:rsidRDefault="00CC0788">
      <w:pPr>
        <w:shd w:val="clear" w:color="auto" w:fill="FFFFFF"/>
        <w:tabs>
          <w:tab w:val="left" w:pos="8772"/>
        </w:tabs>
        <w:spacing w:line="360" w:lineRule="auto"/>
        <w:ind w:firstLine="540"/>
        <w:jc w:val="both"/>
        <w:rPr>
          <w:sz w:val="28"/>
        </w:rPr>
      </w:pPr>
      <w:r>
        <w:rPr>
          <w:sz w:val="28"/>
        </w:rPr>
        <w:t>Другим представителем теории конфликта</w:t>
      </w:r>
      <w:r w:rsidR="00246C54">
        <w:rPr>
          <w:sz w:val="28"/>
        </w:rPr>
        <w:t xml:space="preserve"> </w:t>
      </w:r>
      <w:r>
        <w:rPr>
          <w:sz w:val="28"/>
        </w:rPr>
        <w:t xml:space="preserve">Л.Ф. Селиным </w:t>
      </w:r>
      <w:r>
        <w:rPr>
          <w:spacing w:val="2"/>
          <w:sz w:val="28"/>
        </w:rPr>
        <w:t xml:space="preserve">подчеркивалось, что девиантность возникает в результате конфликтов между </w:t>
      </w:r>
      <w:r>
        <w:rPr>
          <w:spacing w:val="-1"/>
          <w:sz w:val="28"/>
        </w:rPr>
        <w:t xml:space="preserve">нормами культуры. Он занимался изучением поведения отдельных групп, нормы </w:t>
      </w:r>
      <w:r>
        <w:rPr>
          <w:spacing w:val="2"/>
          <w:sz w:val="28"/>
        </w:rPr>
        <w:t xml:space="preserve">которых отличаются от норм остального общества. Это обусловлено тем, что </w:t>
      </w:r>
      <w:r>
        <w:rPr>
          <w:spacing w:val="-1"/>
          <w:sz w:val="28"/>
        </w:rPr>
        <w:t>интересы группы не соответствуют нормам общества.</w:t>
      </w:r>
    </w:p>
    <w:p w:rsidR="00CC0788" w:rsidRDefault="00CC0788">
      <w:pPr>
        <w:shd w:val="clear" w:color="auto" w:fill="FFFFFF"/>
        <w:spacing w:line="360" w:lineRule="auto"/>
        <w:ind w:right="6" w:firstLine="540"/>
        <w:jc w:val="both"/>
        <w:rPr>
          <w:spacing w:val="-4"/>
          <w:sz w:val="28"/>
        </w:rPr>
      </w:pPr>
      <w:r>
        <w:rPr>
          <w:spacing w:val="4"/>
          <w:sz w:val="28"/>
        </w:rPr>
        <w:t>Л. Козер [10</w:t>
      </w:r>
      <w:r w:rsidR="00E06CCD">
        <w:rPr>
          <w:spacing w:val="4"/>
          <w:sz w:val="28"/>
        </w:rPr>
        <w:t>3</w:t>
      </w:r>
      <w:r>
        <w:rPr>
          <w:spacing w:val="4"/>
          <w:sz w:val="28"/>
        </w:rPr>
        <w:t xml:space="preserve">] указывал на то, что наличие реальной угрозы для социальной </w:t>
      </w:r>
      <w:r>
        <w:rPr>
          <w:spacing w:val="7"/>
          <w:sz w:val="28"/>
        </w:rPr>
        <w:t xml:space="preserve">группы, увеличивая ее сплоченность, уменьшает отклонения ее членов от </w:t>
      </w:r>
      <w:r>
        <w:rPr>
          <w:spacing w:val="8"/>
          <w:sz w:val="28"/>
        </w:rPr>
        <w:t xml:space="preserve">групповых норм и усиливает репрессии к тем, кто проявляет </w:t>
      </w:r>
      <w:r>
        <w:rPr>
          <w:spacing w:val="8"/>
          <w:sz w:val="28"/>
        </w:rPr>
        <w:lastRenderedPageBreak/>
        <w:t xml:space="preserve">отклонения. </w:t>
      </w:r>
      <w:r>
        <w:rPr>
          <w:spacing w:val="6"/>
          <w:sz w:val="28"/>
        </w:rPr>
        <w:t xml:space="preserve">Согласно теории конфликта культур, образцы поведения в социальной </w:t>
      </w:r>
      <w:r>
        <w:rPr>
          <w:spacing w:val="4"/>
          <w:sz w:val="28"/>
        </w:rPr>
        <w:t xml:space="preserve">системе считаются отклоняющимися, если они основаны на нормах чуждой </w:t>
      </w:r>
      <w:r>
        <w:rPr>
          <w:spacing w:val="1"/>
          <w:sz w:val="28"/>
        </w:rPr>
        <w:t>культуры</w:t>
      </w:r>
      <w:r w:rsidR="00A83DFD">
        <w:rPr>
          <w:spacing w:val="1"/>
          <w:sz w:val="28"/>
        </w:rPr>
        <w:t>,</w:t>
      </w:r>
      <w:r>
        <w:rPr>
          <w:spacing w:val="1"/>
          <w:sz w:val="28"/>
        </w:rPr>
        <w:t xml:space="preserve"> </w:t>
      </w:r>
      <w:r w:rsidR="00A83DFD">
        <w:rPr>
          <w:spacing w:val="1"/>
          <w:sz w:val="28"/>
        </w:rPr>
        <w:t>а</w:t>
      </w:r>
      <w:r>
        <w:rPr>
          <w:spacing w:val="1"/>
          <w:sz w:val="28"/>
        </w:rPr>
        <w:t xml:space="preserve"> культурные теории девиантности по сути похожи на концепции </w:t>
      </w:r>
      <w:r>
        <w:rPr>
          <w:spacing w:val="-1"/>
          <w:sz w:val="28"/>
        </w:rPr>
        <w:t xml:space="preserve">социальной дезорганизации, но делают акцент на анализ культурных ценностей, </w:t>
      </w:r>
      <w:r>
        <w:rPr>
          <w:spacing w:val="5"/>
          <w:sz w:val="28"/>
        </w:rPr>
        <w:t xml:space="preserve">благоприятствующих девиантности, другими словами, сил, «побуждающих» </w:t>
      </w:r>
      <w:r>
        <w:rPr>
          <w:spacing w:val="-4"/>
          <w:sz w:val="28"/>
        </w:rPr>
        <w:t>людей к девиантному поведению.</w:t>
      </w:r>
    </w:p>
    <w:p w:rsidR="00CC0788" w:rsidRDefault="00E06CCD">
      <w:pPr>
        <w:shd w:val="clear" w:color="auto" w:fill="FFFFFF"/>
        <w:spacing w:line="360" w:lineRule="auto"/>
        <w:ind w:firstLine="540"/>
        <w:jc w:val="both"/>
        <w:rPr>
          <w:spacing w:val="-4"/>
          <w:sz w:val="28"/>
        </w:rPr>
      </w:pPr>
      <w:r>
        <w:rPr>
          <w:spacing w:val="2"/>
          <w:sz w:val="28"/>
        </w:rPr>
        <w:t>Так, Миллер [103</w:t>
      </w:r>
      <w:r w:rsidR="00CC0788">
        <w:rPr>
          <w:spacing w:val="2"/>
          <w:sz w:val="28"/>
        </w:rPr>
        <w:t>], один из представителей культурологического</w:t>
      </w:r>
      <w:r w:rsidR="00CC0788">
        <w:rPr>
          <w:i/>
          <w:spacing w:val="3"/>
          <w:sz w:val="28"/>
        </w:rPr>
        <w:t xml:space="preserve"> </w:t>
      </w:r>
      <w:r w:rsidR="00CC0788">
        <w:rPr>
          <w:spacing w:val="3"/>
          <w:sz w:val="28"/>
        </w:rPr>
        <w:t>направления, утверждал, что существует ярко выраженная субкультура низшего</w:t>
      </w:r>
      <w:r w:rsidR="00CC0788">
        <w:rPr>
          <w:spacing w:val="2"/>
          <w:sz w:val="28"/>
        </w:rPr>
        <w:t xml:space="preserve"> слоя общества, одним из проявлений которой является групповая преступность. </w:t>
      </w:r>
      <w:r w:rsidR="00CC0788">
        <w:rPr>
          <w:spacing w:val="4"/>
          <w:sz w:val="28"/>
        </w:rPr>
        <w:t>Эта субкультура придает огромное значение таким качествам, как готовность к</w:t>
      </w:r>
      <w:r w:rsidR="00CC0788">
        <w:rPr>
          <w:i/>
          <w:spacing w:val="1"/>
          <w:sz w:val="28"/>
        </w:rPr>
        <w:t xml:space="preserve"> </w:t>
      </w:r>
      <w:r w:rsidR="00CC0788">
        <w:rPr>
          <w:spacing w:val="1"/>
          <w:sz w:val="28"/>
        </w:rPr>
        <w:t xml:space="preserve">риску, выносливость, стремление к острым ощущениям и «везение». Члены </w:t>
      </w:r>
      <w:r w:rsidR="00CC0788">
        <w:rPr>
          <w:spacing w:val="2"/>
          <w:sz w:val="28"/>
        </w:rPr>
        <w:t>банды руководствуются этими ценностями в своей жизни, поэтому другие люди,</w:t>
      </w:r>
      <w:r w:rsidR="00CC0788">
        <w:rPr>
          <w:i/>
          <w:spacing w:val="-1"/>
          <w:sz w:val="28"/>
        </w:rPr>
        <w:t xml:space="preserve"> </w:t>
      </w:r>
      <w:r w:rsidR="00CC0788">
        <w:rPr>
          <w:spacing w:val="-1"/>
          <w:sz w:val="28"/>
        </w:rPr>
        <w:t xml:space="preserve">и, в первую очередь, представители средних классов начинают относиться к ним как к девиантам. Многие исследователи утверждают, что преступности </w:t>
      </w:r>
      <w:r w:rsidR="00CC0788">
        <w:rPr>
          <w:spacing w:val="-2"/>
          <w:sz w:val="28"/>
        </w:rPr>
        <w:t>обучаются, то есть девиантное поведение усваивается в процессе общения с</w:t>
      </w:r>
      <w:r w:rsidR="00CC0788">
        <w:rPr>
          <w:sz w:val="28"/>
        </w:rPr>
        <w:t xml:space="preserve"> преступниками. Так, если большинство друзей или родственников того или иного человека занимаются преступной деятельностью, то существует вероятность, что </w:t>
      </w:r>
      <w:r w:rsidR="00CC0788">
        <w:rPr>
          <w:spacing w:val="3"/>
          <w:sz w:val="28"/>
        </w:rPr>
        <w:t xml:space="preserve">он станет преступником. Значит, криминальная девиация является результатом </w:t>
      </w:r>
      <w:r w:rsidR="00CC0788">
        <w:rPr>
          <w:spacing w:val="2"/>
          <w:sz w:val="28"/>
        </w:rPr>
        <w:t xml:space="preserve">преимущественного общения с носителями преступных норм, при этом важную роль играют не контакты с безличными организациями или институтами, а </w:t>
      </w:r>
      <w:r w:rsidR="00CC0788">
        <w:rPr>
          <w:spacing w:val="-4"/>
          <w:sz w:val="28"/>
        </w:rPr>
        <w:t>повседневное общение.</w:t>
      </w:r>
    </w:p>
    <w:p w:rsidR="00CC0788" w:rsidRDefault="00CC0788">
      <w:pPr>
        <w:pStyle w:val="a3"/>
        <w:spacing w:after="0" w:line="360" w:lineRule="auto"/>
        <w:ind w:firstLine="540"/>
        <w:jc w:val="both"/>
        <w:rPr>
          <w:sz w:val="28"/>
        </w:rPr>
      </w:pPr>
      <w:r>
        <w:rPr>
          <w:spacing w:val="14"/>
          <w:sz w:val="28"/>
        </w:rPr>
        <w:t xml:space="preserve">Роберт Кинг Мертон </w:t>
      </w:r>
      <w:r>
        <w:rPr>
          <w:spacing w:val="-1"/>
          <w:sz w:val="28"/>
        </w:rPr>
        <w:t xml:space="preserve">сосредоточил свое внимание на анализе дисфункциональных явлений в обществе. По его мнению, «отклоняющееся от нормы поведение» может быть расценено как симптом несогласованности между определенными культурой устремлениями и социально организованными средствами их удовлетворения. </w:t>
      </w:r>
    </w:p>
    <w:p w:rsidR="00CC0788" w:rsidRDefault="00CC0788">
      <w:pPr>
        <w:tabs>
          <w:tab w:val="left" w:pos="-1620"/>
        </w:tabs>
        <w:spacing w:line="360" w:lineRule="auto"/>
        <w:ind w:firstLine="540"/>
        <w:jc w:val="both"/>
        <w:rPr>
          <w:sz w:val="28"/>
        </w:rPr>
      </w:pPr>
      <w:r>
        <w:rPr>
          <w:sz w:val="28"/>
        </w:rPr>
        <w:t>В 1938 году</w:t>
      </w:r>
      <w:r>
        <w:rPr>
          <w:b/>
          <w:sz w:val="28"/>
        </w:rPr>
        <w:t xml:space="preserve"> </w:t>
      </w:r>
      <w:r>
        <w:rPr>
          <w:sz w:val="28"/>
        </w:rPr>
        <w:t>Р.К. Мертон внес некоторые изменения в теорию</w:t>
      </w:r>
      <w:r>
        <w:rPr>
          <w:sz w:val="28"/>
        </w:rPr>
        <w:br/>
        <w:t xml:space="preserve">Э. Дюркгейма. Он существенно развил и модифицировал термин аномия. С его точки зрения, аномия представляет собой результат конфликта или </w:t>
      </w:r>
      <w:r>
        <w:rPr>
          <w:sz w:val="28"/>
        </w:rPr>
        <w:lastRenderedPageBreak/>
        <w:t>рассогласованности между «культурой» и «социальной культурой». По мнению Мертона, возникновение девиации происходит в результате разрыва между культурными целями общества и социально одобряемыми средствами достижения таких целей, как получение высшего образования. Не все люди в силу определенных социально-экономических причин могут получить высшее образование, а уровень развития общества требует высококвалифицированных специалистов. Та часть населения, которая не может получить требуемый уровень образования, начинает удовлетворять свои образовательные потребности, но уже в криминальной среде. В результате вычленяются пять типов отклоняющегося поведения, возникающих как способ приспособления индивидов к условиям их ближайшего окружения: подчинение, инновация (обновление), ритуализм, ретретизм (уход от жизни – бродяги, отщепенцы, хронические алкоголики, наркоманы), мятеж.</w:t>
      </w:r>
    </w:p>
    <w:p w:rsidR="00CC0788" w:rsidRDefault="00CC0788">
      <w:pPr>
        <w:shd w:val="clear" w:color="auto" w:fill="FFFFFF"/>
        <w:spacing w:line="360" w:lineRule="auto"/>
        <w:ind w:right="24" w:firstLine="540"/>
        <w:jc w:val="both"/>
        <w:rPr>
          <w:sz w:val="28"/>
        </w:rPr>
      </w:pPr>
      <w:r>
        <w:rPr>
          <w:spacing w:val="10"/>
          <w:sz w:val="28"/>
        </w:rPr>
        <w:t xml:space="preserve">Подчинение (или конформизм) является самым распространенным и </w:t>
      </w:r>
      <w:r>
        <w:rPr>
          <w:spacing w:val="-1"/>
          <w:sz w:val="28"/>
        </w:rPr>
        <w:t xml:space="preserve">обычным поведением, которое характеризует общество как не аномичное, так как </w:t>
      </w:r>
      <w:r>
        <w:rPr>
          <w:spacing w:val="12"/>
          <w:sz w:val="28"/>
        </w:rPr>
        <w:t xml:space="preserve">предполагает согласие с целями общества и законными средствами их </w:t>
      </w:r>
      <w:r>
        <w:rPr>
          <w:spacing w:val="7"/>
          <w:sz w:val="28"/>
        </w:rPr>
        <w:t xml:space="preserve">достижения. Молодой человек или девушка, которые получают хорошее </w:t>
      </w:r>
      <w:r>
        <w:rPr>
          <w:spacing w:val="2"/>
          <w:sz w:val="28"/>
        </w:rPr>
        <w:t xml:space="preserve">образование, находят престижную работу и успешно продвигаются вверх по </w:t>
      </w:r>
      <w:r>
        <w:rPr>
          <w:spacing w:val="5"/>
          <w:sz w:val="28"/>
        </w:rPr>
        <w:t xml:space="preserve">служебной лестнице, являются олицетворением этой модели поведения. Они </w:t>
      </w:r>
      <w:r>
        <w:rPr>
          <w:spacing w:val="6"/>
          <w:sz w:val="28"/>
        </w:rPr>
        <w:t xml:space="preserve">ставят перед собой цель, связанную с достижением финансового успеха, и </w:t>
      </w:r>
      <w:r>
        <w:rPr>
          <w:spacing w:val="3"/>
          <w:sz w:val="28"/>
        </w:rPr>
        <w:t xml:space="preserve">достигают ее законными средствами. Следует учитывать, что конформизм </w:t>
      </w:r>
      <w:r>
        <w:rPr>
          <w:spacing w:val="-1"/>
          <w:sz w:val="28"/>
        </w:rPr>
        <w:t>представляет собой единственный тип не девиантного поведения.</w:t>
      </w:r>
    </w:p>
    <w:p w:rsidR="00CC0788" w:rsidRDefault="00CC0788">
      <w:pPr>
        <w:tabs>
          <w:tab w:val="left" w:pos="-1620"/>
          <w:tab w:val="left" w:pos="540"/>
        </w:tabs>
        <w:spacing w:line="360" w:lineRule="auto"/>
        <w:ind w:firstLine="540"/>
        <w:jc w:val="both"/>
        <w:rPr>
          <w:sz w:val="28"/>
        </w:rPr>
      </w:pPr>
      <w:r>
        <w:rPr>
          <w:spacing w:val="-1"/>
          <w:sz w:val="28"/>
        </w:rPr>
        <w:t xml:space="preserve">Вторая возможная реакция называется инновацией, при которой речь может идти как о положительном вкладе, так и о негативно - девиантном поведении (криминал). Инновация предполагает согласие с целями общества, но отрицание </w:t>
      </w:r>
      <w:r>
        <w:rPr>
          <w:sz w:val="28"/>
        </w:rPr>
        <w:t xml:space="preserve">социально одобряемых способов их достижения. По Мертону, она проистекает, </w:t>
      </w:r>
      <w:r>
        <w:rPr>
          <w:spacing w:val="-2"/>
          <w:sz w:val="28"/>
        </w:rPr>
        <w:t xml:space="preserve">когда социальная структура, регламентирующая институциональные средства </w:t>
      </w:r>
      <w:r>
        <w:rPr>
          <w:spacing w:val="3"/>
          <w:sz w:val="28"/>
        </w:rPr>
        <w:t xml:space="preserve">достижения культурных целей, не позволяет всем членам общества достичь </w:t>
      </w:r>
      <w:r>
        <w:rPr>
          <w:spacing w:val="8"/>
          <w:sz w:val="28"/>
        </w:rPr>
        <w:t xml:space="preserve">последних. А это приводит к тому, что </w:t>
      </w:r>
      <w:r>
        <w:rPr>
          <w:spacing w:val="8"/>
          <w:sz w:val="28"/>
        </w:rPr>
        <w:lastRenderedPageBreak/>
        <w:t>индивиды, неспособные эффективно</w:t>
      </w:r>
      <w:r>
        <w:rPr>
          <w:spacing w:val="1"/>
          <w:sz w:val="28"/>
        </w:rPr>
        <w:t xml:space="preserve"> удовлетворить акцентируемые культурой устремления, обращаются к </w:t>
      </w:r>
      <w:r>
        <w:rPr>
          <w:sz w:val="28"/>
        </w:rPr>
        <w:t>средствам антиморального и преступного характера.</w:t>
      </w:r>
    </w:p>
    <w:p w:rsidR="00CC0788" w:rsidRDefault="00CC0788">
      <w:pPr>
        <w:tabs>
          <w:tab w:val="left" w:pos="-1620"/>
          <w:tab w:val="left" w:pos="540"/>
        </w:tabs>
        <w:spacing w:line="360" w:lineRule="auto"/>
        <w:ind w:firstLine="540"/>
        <w:jc w:val="both"/>
        <w:rPr>
          <w:spacing w:val="-2"/>
          <w:sz w:val="28"/>
        </w:rPr>
      </w:pPr>
      <w:r>
        <w:rPr>
          <w:spacing w:val="2"/>
          <w:sz w:val="28"/>
        </w:rPr>
        <w:t xml:space="preserve">Третья реакция, названная ритуализмом, предполагает отрицание целей </w:t>
      </w:r>
      <w:r>
        <w:rPr>
          <w:sz w:val="28"/>
        </w:rPr>
        <w:t xml:space="preserve">общества, но согласие (порой доведенное до абсурда) использовать социально </w:t>
      </w:r>
      <w:r>
        <w:rPr>
          <w:spacing w:val="-2"/>
          <w:sz w:val="28"/>
        </w:rPr>
        <w:t xml:space="preserve">одобряемые средства. Ритуализм обнаруживается в тех группах, где деятельность, </w:t>
      </w:r>
      <w:r>
        <w:rPr>
          <w:spacing w:val="1"/>
          <w:sz w:val="28"/>
        </w:rPr>
        <w:t xml:space="preserve">первоначально задуманная в качестве средства достижения цели, становится </w:t>
      </w:r>
      <w:r>
        <w:rPr>
          <w:spacing w:val="8"/>
          <w:sz w:val="28"/>
        </w:rPr>
        <w:t>самоцелью</w:t>
      </w:r>
      <w:r w:rsidR="00A83DFD">
        <w:rPr>
          <w:spacing w:val="8"/>
          <w:sz w:val="28"/>
        </w:rPr>
        <w:t>,</w:t>
      </w:r>
      <w:r>
        <w:rPr>
          <w:spacing w:val="8"/>
          <w:sz w:val="28"/>
        </w:rPr>
        <w:t xml:space="preserve"> </w:t>
      </w:r>
      <w:r w:rsidR="00A83DFD">
        <w:rPr>
          <w:spacing w:val="8"/>
          <w:sz w:val="28"/>
        </w:rPr>
        <w:t>н</w:t>
      </w:r>
      <w:r>
        <w:rPr>
          <w:spacing w:val="8"/>
          <w:sz w:val="28"/>
        </w:rPr>
        <w:t xml:space="preserve">о поведение «ритуалиста», как считает и сам Мертон, не </w:t>
      </w:r>
      <w:r>
        <w:rPr>
          <w:spacing w:val="-2"/>
          <w:sz w:val="28"/>
        </w:rPr>
        <w:t>рассматривается в обществе как девиантное.</w:t>
      </w:r>
    </w:p>
    <w:p w:rsidR="00CC0788" w:rsidRDefault="00CC0788">
      <w:pPr>
        <w:tabs>
          <w:tab w:val="left" w:pos="-1620"/>
          <w:tab w:val="left" w:pos="540"/>
        </w:tabs>
        <w:spacing w:line="360" w:lineRule="auto"/>
        <w:ind w:firstLine="540"/>
        <w:jc w:val="both"/>
        <w:rPr>
          <w:spacing w:val="-3"/>
          <w:sz w:val="28"/>
        </w:rPr>
      </w:pPr>
      <w:r>
        <w:rPr>
          <w:spacing w:val="6"/>
          <w:sz w:val="28"/>
        </w:rPr>
        <w:t xml:space="preserve">Если конформизм господствует, то приспособление типа ретретизма </w:t>
      </w:r>
      <w:r>
        <w:rPr>
          <w:spacing w:val="8"/>
          <w:sz w:val="28"/>
        </w:rPr>
        <w:t xml:space="preserve">встречается реже всего. Ретретизм, по мнению Мертона, возникает у тех </w:t>
      </w:r>
      <w:r>
        <w:rPr>
          <w:spacing w:val="-1"/>
          <w:sz w:val="28"/>
        </w:rPr>
        <w:t xml:space="preserve">индивидов, которые полностью интериоризировали культурные цели, но находят </w:t>
      </w:r>
      <w:r>
        <w:rPr>
          <w:spacing w:val="8"/>
          <w:sz w:val="28"/>
        </w:rPr>
        <w:t xml:space="preserve">недоступными учрежденные средства их достижения, а выбор незаконных </w:t>
      </w:r>
      <w:r>
        <w:rPr>
          <w:spacing w:val="14"/>
          <w:sz w:val="28"/>
        </w:rPr>
        <w:t xml:space="preserve">средств для них невозможен в силу их эффективной социализации. </w:t>
      </w:r>
      <w:r>
        <w:rPr>
          <w:spacing w:val="3"/>
          <w:sz w:val="28"/>
        </w:rPr>
        <w:t xml:space="preserve">Пораженчество, квиетизм и самоустранение проявляют себя в психических </w:t>
      </w:r>
      <w:r>
        <w:rPr>
          <w:spacing w:val="-1"/>
          <w:sz w:val="28"/>
        </w:rPr>
        <w:t xml:space="preserve">механизмах бегства от действительности, с неизбежностью ведущего к бегству от </w:t>
      </w:r>
      <w:r>
        <w:rPr>
          <w:spacing w:val="-3"/>
          <w:sz w:val="28"/>
        </w:rPr>
        <w:t>требований, предъявляемых обществом.</w:t>
      </w:r>
    </w:p>
    <w:p w:rsidR="00CC0788" w:rsidRDefault="00CC0788">
      <w:pPr>
        <w:tabs>
          <w:tab w:val="left" w:pos="-1620"/>
          <w:tab w:val="left" w:pos="540"/>
        </w:tabs>
        <w:spacing w:line="360" w:lineRule="auto"/>
        <w:ind w:firstLine="540"/>
        <w:jc w:val="both"/>
        <w:rPr>
          <w:spacing w:val="-2"/>
          <w:sz w:val="28"/>
        </w:rPr>
      </w:pPr>
      <w:r>
        <w:rPr>
          <w:spacing w:val="12"/>
          <w:sz w:val="28"/>
        </w:rPr>
        <w:t xml:space="preserve">Мятеж, подобно ретретизму, связан с одновременным отрицанием </w:t>
      </w:r>
      <w:r>
        <w:rPr>
          <w:spacing w:val="3"/>
          <w:sz w:val="28"/>
        </w:rPr>
        <w:t>социально одобряемых целей и средств</w:t>
      </w:r>
      <w:r w:rsidR="00A83DFD">
        <w:rPr>
          <w:spacing w:val="3"/>
          <w:sz w:val="28"/>
        </w:rPr>
        <w:t>,</w:t>
      </w:r>
      <w:r>
        <w:rPr>
          <w:spacing w:val="3"/>
          <w:sz w:val="28"/>
        </w:rPr>
        <w:t xml:space="preserve"> </w:t>
      </w:r>
      <w:r w:rsidR="00A83DFD">
        <w:rPr>
          <w:spacing w:val="3"/>
          <w:sz w:val="28"/>
        </w:rPr>
        <w:t>н</w:t>
      </w:r>
      <w:r>
        <w:rPr>
          <w:spacing w:val="3"/>
          <w:sz w:val="28"/>
        </w:rPr>
        <w:t xml:space="preserve">о мятеж приводит к формированию </w:t>
      </w:r>
      <w:r>
        <w:rPr>
          <w:spacing w:val="-2"/>
          <w:sz w:val="28"/>
        </w:rPr>
        <w:t>новых целей и средств, заменяющих старые.</w:t>
      </w:r>
    </w:p>
    <w:p w:rsidR="00CC0788" w:rsidRDefault="00CC0788">
      <w:pPr>
        <w:shd w:val="clear" w:color="auto" w:fill="FFFFFF"/>
        <w:spacing w:line="360" w:lineRule="auto"/>
        <w:ind w:right="58" w:firstLine="540"/>
        <w:jc w:val="both"/>
        <w:rPr>
          <w:sz w:val="28"/>
        </w:rPr>
      </w:pPr>
      <w:r>
        <w:rPr>
          <w:spacing w:val="10"/>
          <w:sz w:val="28"/>
        </w:rPr>
        <w:t xml:space="preserve">Анализируя данную классификацию, можно прийти к выводу, что </w:t>
      </w:r>
      <w:r>
        <w:rPr>
          <w:spacing w:val="9"/>
          <w:sz w:val="28"/>
        </w:rPr>
        <w:t xml:space="preserve">конформизм и девиация – это две части одних и тех же весов, отдельные </w:t>
      </w:r>
      <w:r>
        <w:rPr>
          <w:spacing w:val="6"/>
          <w:sz w:val="28"/>
        </w:rPr>
        <w:t xml:space="preserve">категории, и что девиация не является продуктом абсолютно негативного </w:t>
      </w:r>
      <w:r>
        <w:rPr>
          <w:spacing w:val="-1"/>
          <w:sz w:val="28"/>
        </w:rPr>
        <w:t>отношения к общепринятым стандартам, как часто предполагают многие.</w:t>
      </w:r>
    </w:p>
    <w:p w:rsidR="00CC0788" w:rsidRDefault="00CC0788">
      <w:pPr>
        <w:shd w:val="clear" w:color="auto" w:fill="FFFFFF"/>
        <w:spacing w:line="360" w:lineRule="auto"/>
        <w:ind w:firstLine="540"/>
        <w:jc w:val="both"/>
        <w:rPr>
          <w:sz w:val="28"/>
        </w:rPr>
      </w:pPr>
      <w:r>
        <w:rPr>
          <w:spacing w:val="13"/>
          <w:sz w:val="28"/>
        </w:rPr>
        <w:t xml:space="preserve">Таким образом, концепция Мертона включает в себя весь спектр </w:t>
      </w:r>
      <w:r>
        <w:rPr>
          <w:spacing w:val="3"/>
          <w:sz w:val="28"/>
        </w:rPr>
        <w:t xml:space="preserve">социального поведения, классификация которого определяется соотношением целей и средств, принятых или отвергнутых индивидами. При таком подходе </w:t>
      </w:r>
      <w:r>
        <w:rPr>
          <w:spacing w:val="-1"/>
          <w:sz w:val="28"/>
        </w:rPr>
        <w:t xml:space="preserve">аномия обусловливает все пять форм поведения, не объясняя специфическую </w:t>
      </w:r>
      <w:r>
        <w:rPr>
          <w:spacing w:val="3"/>
          <w:sz w:val="28"/>
        </w:rPr>
        <w:t xml:space="preserve">детерминацию каждого вида в отдельности. Поэтому правильнее было бы </w:t>
      </w:r>
      <w:r>
        <w:rPr>
          <w:spacing w:val="-2"/>
          <w:sz w:val="28"/>
        </w:rPr>
        <w:t xml:space="preserve">рассматривать аномию как необходимую, но не </w:t>
      </w:r>
      <w:r>
        <w:rPr>
          <w:spacing w:val="-2"/>
          <w:sz w:val="28"/>
        </w:rPr>
        <w:lastRenderedPageBreak/>
        <w:t>единственную предпосылку</w:t>
      </w:r>
      <w:r>
        <w:rPr>
          <w:sz w:val="28"/>
        </w:rPr>
        <w:t xml:space="preserve"> отклоняющегося поведения, продолжив поиск дополнительных специфических </w:t>
      </w:r>
      <w:r>
        <w:rPr>
          <w:spacing w:val="-1"/>
          <w:sz w:val="28"/>
        </w:rPr>
        <w:t xml:space="preserve">факторов. Наряду с этим возникала целесообразность выделения факторов, </w:t>
      </w:r>
      <w:r>
        <w:rPr>
          <w:sz w:val="28"/>
        </w:rPr>
        <w:t xml:space="preserve">обусловливающих дифференциацию в доступе к законным средствам достижения </w:t>
      </w:r>
      <w:r>
        <w:rPr>
          <w:spacing w:val="-9"/>
          <w:sz w:val="28"/>
        </w:rPr>
        <w:t>успеха  [6. С. 75].</w:t>
      </w:r>
    </w:p>
    <w:p w:rsidR="00CC0788" w:rsidRDefault="00CC0788">
      <w:pPr>
        <w:pStyle w:val="a3"/>
        <w:spacing w:after="0" w:line="360" w:lineRule="auto"/>
        <w:ind w:firstLine="540"/>
        <w:jc w:val="both"/>
        <w:rPr>
          <w:sz w:val="28"/>
        </w:rPr>
      </w:pPr>
      <w:r>
        <w:rPr>
          <w:sz w:val="28"/>
        </w:rPr>
        <w:t>Американский социолог А. Коэн называет отклоняющимся поведением такое, которое “идет вразрез с институционализированными ожиданиями”, а англичанин Д. Уолш, представитель феноменологической социологии, утверждает, что “социальное отклонение – это в значительной степени приписываемый статус”, то есть только субъективное обозначение, “ярлык”, а не объективное явление. По его мнению, отклонение – это не внутреннее, присущее определенному действию качество, а результат социальной оценки и применения санкций. Очевидно, что подобные характеристики отклоняющегося поведения полностью не раскрывают его природу и объективные антинормативные свойства.</w:t>
      </w:r>
    </w:p>
    <w:p w:rsidR="00CC0788" w:rsidRDefault="00CC0788">
      <w:pPr>
        <w:pStyle w:val="a3"/>
        <w:spacing w:after="0" w:line="360" w:lineRule="auto"/>
        <w:ind w:firstLine="540"/>
        <w:jc w:val="both"/>
        <w:rPr>
          <w:sz w:val="28"/>
        </w:rPr>
      </w:pPr>
      <w:r>
        <w:rPr>
          <w:sz w:val="28"/>
        </w:rPr>
        <w:t>Отклонения могут происходить в сфере индивидуального поведения, они представляют собой поступки конкретных людей, запрещаемые общественными нормами. Вместе с тем в каждом обществе много отклоняющихся субкультур, нормы которых осуждаются общепринятой, доминирующей моралью общества. Такие отклонения определяются как групповые.</w:t>
      </w:r>
    </w:p>
    <w:p w:rsidR="00CC0788" w:rsidRDefault="00CC0788">
      <w:pPr>
        <w:shd w:val="clear" w:color="auto" w:fill="FFFFFF"/>
        <w:spacing w:line="360" w:lineRule="auto"/>
        <w:ind w:right="14" w:firstLine="540"/>
        <w:jc w:val="both"/>
        <w:rPr>
          <w:spacing w:val="-3"/>
          <w:sz w:val="28"/>
        </w:rPr>
      </w:pPr>
      <w:r>
        <w:rPr>
          <w:spacing w:val="1"/>
          <w:sz w:val="28"/>
        </w:rPr>
        <w:t xml:space="preserve">Другой американский социолог, Толкотт Парсонс, </w:t>
      </w:r>
      <w:r>
        <w:rPr>
          <w:spacing w:val="-1"/>
          <w:sz w:val="28"/>
        </w:rPr>
        <w:t xml:space="preserve">расширил формулировку аномии Мертона и включил ее в более широкую теорию </w:t>
      </w:r>
      <w:r>
        <w:rPr>
          <w:spacing w:val="6"/>
          <w:sz w:val="28"/>
        </w:rPr>
        <w:t xml:space="preserve">анализов взаимодействия. Если Мертон полагал, что разрыв между </w:t>
      </w:r>
      <w:r>
        <w:rPr>
          <w:spacing w:val="1"/>
          <w:sz w:val="28"/>
        </w:rPr>
        <w:t xml:space="preserve">культурными целями и институционализированными средствами является </w:t>
      </w:r>
      <w:r>
        <w:rPr>
          <w:spacing w:val="3"/>
          <w:sz w:val="28"/>
        </w:rPr>
        <w:t xml:space="preserve">определяющим фактором напряжения, то для Парсонса он представляет собой </w:t>
      </w:r>
      <w:r>
        <w:rPr>
          <w:spacing w:val="-3"/>
          <w:sz w:val="28"/>
        </w:rPr>
        <w:t>один из конкретных случаев напряжения.</w:t>
      </w:r>
    </w:p>
    <w:p w:rsidR="00CC0788" w:rsidRDefault="00CC0788">
      <w:pPr>
        <w:shd w:val="clear" w:color="auto" w:fill="FFFFFF"/>
        <w:spacing w:line="360" w:lineRule="auto"/>
        <w:ind w:right="14" w:firstLine="540"/>
        <w:jc w:val="both"/>
        <w:rPr>
          <w:sz w:val="28"/>
        </w:rPr>
      </w:pPr>
      <w:r>
        <w:rPr>
          <w:spacing w:val="-1"/>
          <w:sz w:val="28"/>
        </w:rPr>
        <w:t>Парсонс конструирует модель из трех переменных (активность-</w:t>
      </w:r>
      <w:r>
        <w:rPr>
          <w:spacing w:val="3"/>
          <w:sz w:val="28"/>
        </w:rPr>
        <w:t xml:space="preserve">пассивность; отношение к индивидам и нормам; отчуждение - подчинение) и </w:t>
      </w:r>
      <w:r>
        <w:rPr>
          <w:spacing w:val="9"/>
          <w:sz w:val="28"/>
        </w:rPr>
        <w:t xml:space="preserve">выводит восемь разновидностей отклоняющегося поведения. Он </w:t>
      </w:r>
      <w:r>
        <w:rPr>
          <w:spacing w:val="-2"/>
          <w:sz w:val="28"/>
        </w:rPr>
        <w:t xml:space="preserve">определял аномию как «состояние, при котором значительное число индивидов </w:t>
      </w:r>
      <w:r>
        <w:rPr>
          <w:sz w:val="28"/>
        </w:rPr>
        <w:lastRenderedPageBreak/>
        <w:t>наход</w:t>
      </w:r>
      <w:r w:rsidR="00A83DFD">
        <w:rPr>
          <w:sz w:val="28"/>
        </w:rPr>
        <w:t>я</w:t>
      </w:r>
      <w:r>
        <w:rPr>
          <w:sz w:val="28"/>
        </w:rPr>
        <w:t xml:space="preserve">тся в положении, характеризующемся серьезным недостатком интеграции </w:t>
      </w:r>
      <w:r>
        <w:rPr>
          <w:spacing w:val="1"/>
          <w:sz w:val="28"/>
        </w:rPr>
        <w:t xml:space="preserve">со стабильными институтами, что существенно для их собственной личной </w:t>
      </w:r>
      <w:r>
        <w:rPr>
          <w:spacing w:val="2"/>
          <w:sz w:val="28"/>
        </w:rPr>
        <w:t xml:space="preserve">стабильности и успешного функционирования социальных систем. Обычной </w:t>
      </w:r>
      <w:r>
        <w:rPr>
          <w:spacing w:val="-1"/>
          <w:sz w:val="28"/>
        </w:rPr>
        <w:t>реакцией на это состояние является ненадежность поведения»</w:t>
      </w:r>
      <w:r>
        <w:rPr>
          <w:sz w:val="28"/>
        </w:rPr>
        <w:t xml:space="preserve"> [157. С. 12]</w:t>
      </w:r>
      <w:r>
        <w:rPr>
          <w:spacing w:val="-1"/>
          <w:sz w:val="28"/>
        </w:rPr>
        <w:t xml:space="preserve">. Согласно такому </w:t>
      </w:r>
      <w:r>
        <w:rPr>
          <w:spacing w:val="6"/>
          <w:sz w:val="28"/>
        </w:rPr>
        <w:t xml:space="preserve">подходу, аномия возрастает в связи с беспорядочностью и конфликтами нравственных норм в обществе. Люди начинают ограничиваться нормами </w:t>
      </w:r>
      <w:r>
        <w:rPr>
          <w:spacing w:val="13"/>
          <w:sz w:val="28"/>
        </w:rPr>
        <w:t xml:space="preserve">отдельных групп и в результате не имеют стабильной перспективы, в </w:t>
      </w:r>
      <w:r>
        <w:rPr>
          <w:spacing w:val="6"/>
          <w:sz w:val="28"/>
        </w:rPr>
        <w:t xml:space="preserve">соответствии с которой им необходимо принимать решения в повседневной </w:t>
      </w:r>
      <w:r>
        <w:rPr>
          <w:spacing w:val="-2"/>
          <w:sz w:val="28"/>
        </w:rPr>
        <w:t xml:space="preserve">жизни. В этом понимании аномия выглядит как результат свободы выбора без </w:t>
      </w:r>
      <w:r>
        <w:rPr>
          <w:spacing w:val="6"/>
          <w:sz w:val="28"/>
        </w:rPr>
        <w:t xml:space="preserve">устойчивого восприятия действительности и при отсутствии стабильных </w:t>
      </w:r>
      <w:r>
        <w:rPr>
          <w:spacing w:val="8"/>
          <w:sz w:val="28"/>
        </w:rPr>
        <w:t xml:space="preserve">взаимосвязей с семьей, государством и другими основными институтами </w:t>
      </w:r>
      <w:r>
        <w:rPr>
          <w:spacing w:val="-19"/>
          <w:sz w:val="28"/>
        </w:rPr>
        <w:t>общества.</w:t>
      </w:r>
      <w:r>
        <w:rPr>
          <w:sz w:val="28"/>
        </w:rPr>
        <w:t xml:space="preserve"> Поведение подростков и молодежи он рассматривает в свете понятия аномии – состояние, в котором ценности и нормы не являются более ясными указателями должного поведения или теряют свою значимость.</w:t>
      </w:r>
    </w:p>
    <w:p w:rsidR="00CC0788" w:rsidRDefault="00CC0788">
      <w:pPr>
        <w:shd w:val="clear" w:color="auto" w:fill="FFFFFF"/>
        <w:spacing w:before="10" w:line="360" w:lineRule="auto"/>
        <w:ind w:right="72" w:firstLine="540"/>
        <w:jc w:val="both"/>
        <w:rPr>
          <w:sz w:val="28"/>
        </w:rPr>
      </w:pPr>
      <w:r>
        <w:rPr>
          <w:spacing w:val="5"/>
          <w:sz w:val="28"/>
        </w:rPr>
        <w:t xml:space="preserve">Теория аномии также нашла новое выражение в понятии «социальных </w:t>
      </w:r>
      <w:r>
        <w:rPr>
          <w:spacing w:val="6"/>
          <w:sz w:val="28"/>
        </w:rPr>
        <w:t xml:space="preserve">обручей», введенном Трэвисом Хирши, который утверждал, что чем </w:t>
      </w:r>
      <w:r>
        <w:rPr>
          <w:spacing w:val="2"/>
          <w:sz w:val="28"/>
        </w:rPr>
        <w:t xml:space="preserve">больше люди верят в ценности, принятые обществом (например, в правильность </w:t>
      </w:r>
      <w:r>
        <w:rPr>
          <w:spacing w:val="-1"/>
          <w:sz w:val="28"/>
        </w:rPr>
        <w:t xml:space="preserve">законов), чем активнее они стремятся к успешной учебе, участию в социально одобряемой деятельности (например, во внешкольных занятиях) и чем глубже их </w:t>
      </w:r>
      <w:r>
        <w:rPr>
          <w:spacing w:val="2"/>
          <w:sz w:val="28"/>
        </w:rPr>
        <w:t xml:space="preserve">привязанность к родителям, школе и сверстникам, тем меньше вероятность, что </w:t>
      </w:r>
      <w:r>
        <w:rPr>
          <w:spacing w:val="7"/>
          <w:sz w:val="28"/>
        </w:rPr>
        <w:t xml:space="preserve">они совершат девиантные поступки. Однако исследование, проведенное </w:t>
      </w:r>
      <w:r>
        <w:rPr>
          <w:sz w:val="28"/>
        </w:rPr>
        <w:t xml:space="preserve">Хинделангом, показало, что слишком глубокая привязанность к сверстникам </w:t>
      </w:r>
      <w:r>
        <w:rPr>
          <w:spacing w:val="8"/>
          <w:sz w:val="28"/>
        </w:rPr>
        <w:t xml:space="preserve">способствует правонарушениям. Это означает, что группы сверстников </w:t>
      </w:r>
      <w:r>
        <w:rPr>
          <w:spacing w:val="-1"/>
          <w:sz w:val="28"/>
        </w:rPr>
        <w:t xml:space="preserve">действительно регулируют поведение своих членов, но они же могут поощрять </w:t>
      </w:r>
      <w:r>
        <w:rPr>
          <w:spacing w:val="-6"/>
          <w:sz w:val="28"/>
        </w:rPr>
        <w:t>преступное поведение.</w:t>
      </w:r>
    </w:p>
    <w:p w:rsidR="00CC0788" w:rsidRDefault="00CC0788">
      <w:pPr>
        <w:tabs>
          <w:tab w:val="left" w:pos="-1620"/>
        </w:tabs>
        <w:spacing w:line="360" w:lineRule="auto"/>
        <w:ind w:firstLine="540"/>
        <w:jc w:val="both"/>
        <w:rPr>
          <w:sz w:val="28"/>
        </w:rPr>
      </w:pPr>
      <w:r>
        <w:rPr>
          <w:spacing w:val="3"/>
          <w:sz w:val="28"/>
        </w:rPr>
        <w:t xml:space="preserve">Роберт Дьюбин ввел переменную, отражающую отношения индивида к </w:t>
      </w:r>
      <w:r>
        <w:rPr>
          <w:spacing w:val="-2"/>
          <w:sz w:val="28"/>
        </w:rPr>
        <w:t>группе, и разграничил фактическое поведение и нормы [133. С. 147-164]. Выделив ценностный и поведенческий аспекты, он вывел четырнадцать видов адаптации за счет расширения типологии инновации и ритуализма.</w:t>
      </w:r>
    </w:p>
    <w:p w:rsidR="00CC0788" w:rsidRDefault="00CC0788">
      <w:pPr>
        <w:tabs>
          <w:tab w:val="left" w:pos="-1620"/>
        </w:tabs>
        <w:spacing w:line="360" w:lineRule="auto"/>
        <w:ind w:firstLine="540"/>
        <w:jc w:val="both"/>
        <w:rPr>
          <w:sz w:val="28"/>
        </w:rPr>
      </w:pPr>
      <w:r>
        <w:rPr>
          <w:sz w:val="28"/>
        </w:rPr>
        <w:lastRenderedPageBreak/>
        <w:t>Г. Беккер выдвинул теорию штампов, клеймения: «назови человека отклоняющимся – и он таким станет» (1963), утверждая, что некоторая степень безнормности имеет место в любом обществе из-за «несовершенства социализации внутренних конфликтов и новшеств». Он считал, что девиация – это «стигма» (клеймо), которое группы, обладающие властью, ставят на поведении менее защищенных групп или отдельного человека [297. С.226].</w:t>
      </w:r>
    </w:p>
    <w:p w:rsidR="00CC0788" w:rsidRDefault="00CC0788">
      <w:pPr>
        <w:tabs>
          <w:tab w:val="left" w:pos="-1620"/>
        </w:tabs>
        <w:spacing w:line="360" w:lineRule="auto"/>
        <w:ind w:firstLine="540"/>
        <w:jc w:val="both"/>
        <w:rPr>
          <w:sz w:val="28"/>
        </w:rPr>
      </w:pPr>
      <w:r>
        <w:rPr>
          <w:sz w:val="28"/>
        </w:rPr>
        <w:t>И. Гоффман выделяет три типа стигм:</w:t>
      </w:r>
    </w:p>
    <w:p w:rsidR="00CC0788" w:rsidRDefault="00CC0788">
      <w:pPr>
        <w:numPr>
          <w:ilvl w:val="0"/>
          <w:numId w:val="1"/>
        </w:numPr>
        <w:tabs>
          <w:tab w:val="clear" w:pos="1440"/>
          <w:tab w:val="left" w:pos="-1620"/>
          <w:tab w:val="num" w:pos="0"/>
          <w:tab w:val="num" w:pos="900"/>
        </w:tabs>
        <w:spacing w:line="360" w:lineRule="auto"/>
        <w:ind w:left="0" w:firstLine="540"/>
        <w:jc w:val="both"/>
        <w:rPr>
          <w:sz w:val="28"/>
        </w:rPr>
      </w:pPr>
      <w:r>
        <w:rPr>
          <w:sz w:val="28"/>
        </w:rPr>
        <w:t>физическая стигма – хромота, слепота и другие телесные увечья;</w:t>
      </w:r>
    </w:p>
    <w:p w:rsidR="00CC0788" w:rsidRDefault="00CC0788">
      <w:pPr>
        <w:numPr>
          <w:ilvl w:val="0"/>
          <w:numId w:val="1"/>
        </w:numPr>
        <w:tabs>
          <w:tab w:val="clear" w:pos="1440"/>
          <w:tab w:val="left" w:pos="-1620"/>
          <w:tab w:val="num" w:pos="0"/>
          <w:tab w:val="num" w:pos="900"/>
        </w:tabs>
        <w:spacing w:line="360" w:lineRule="auto"/>
        <w:ind w:left="0" w:firstLine="540"/>
        <w:jc w:val="both"/>
        <w:rPr>
          <w:sz w:val="28"/>
        </w:rPr>
      </w:pPr>
      <w:r>
        <w:rPr>
          <w:sz w:val="28"/>
        </w:rPr>
        <w:t>люди с недостатками, связанными с волей, – алкоголики, наркоманы, душевнобольные;</w:t>
      </w:r>
    </w:p>
    <w:p w:rsidR="00CC0788" w:rsidRDefault="00CC0788">
      <w:pPr>
        <w:numPr>
          <w:ilvl w:val="0"/>
          <w:numId w:val="1"/>
        </w:numPr>
        <w:tabs>
          <w:tab w:val="clear" w:pos="1440"/>
          <w:tab w:val="left" w:pos="-1620"/>
          <w:tab w:val="num" w:pos="0"/>
          <w:tab w:val="num" w:pos="900"/>
        </w:tabs>
        <w:spacing w:line="360" w:lineRule="auto"/>
        <w:ind w:left="0" w:firstLine="540"/>
        <w:jc w:val="both"/>
        <w:rPr>
          <w:sz w:val="28"/>
        </w:rPr>
      </w:pPr>
      <w:r>
        <w:rPr>
          <w:sz w:val="28"/>
        </w:rPr>
        <w:t>расовая стигма.</w:t>
      </w:r>
    </w:p>
    <w:p w:rsidR="00CC0788" w:rsidRDefault="00CC0788">
      <w:pPr>
        <w:pStyle w:val="a3"/>
        <w:tabs>
          <w:tab w:val="left" w:pos="-1620"/>
        </w:tabs>
        <w:spacing w:after="0" w:line="360" w:lineRule="auto"/>
        <w:ind w:firstLine="540"/>
        <w:jc w:val="both"/>
        <w:rPr>
          <w:sz w:val="28"/>
        </w:rPr>
      </w:pPr>
      <w:r>
        <w:rPr>
          <w:sz w:val="28"/>
        </w:rPr>
        <w:t>Поскольку теория И. Гоффмана рассматривает стигмацию в контексте криминологии, то к его классификации Ю.А. Клейберг добавляет еще один вид – морально-правовую – преступники, проститутки. Личность с морально-правовой стигмой можно охарактеризовать как однажды дискредитировавшую себя с нравственной и правовой стороны в глазах общественности. Гоффман, таким образом, дихотомически разделил людей на «нормальных», чье поведение совпадает с общественно ожидаемым, и «стигматизированных», чей внешний вид и образ жизни отклоняются от общепринятых норм той или иной социальной общности.</w:t>
      </w:r>
    </w:p>
    <w:p w:rsidR="00CC0788" w:rsidRDefault="00CC0788">
      <w:pPr>
        <w:pStyle w:val="a3"/>
        <w:tabs>
          <w:tab w:val="left" w:pos="-1620"/>
        </w:tabs>
        <w:spacing w:after="0" w:line="360" w:lineRule="auto"/>
        <w:ind w:firstLine="540"/>
        <w:jc w:val="both"/>
        <w:rPr>
          <w:sz w:val="28"/>
        </w:rPr>
      </w:pPr>
      <w:r>
        <w:rPr>
          <w:sz w:val="28"/>
        </w:rPr>
        <w:t>Авторы радикальной криминологии</w:t>
      </w:r>
      <w:r w:rsidR="00E06CCD">
        <w:rPr>
          <w:sz w:val="28"/>
        </w:rPr>
        <w:t xml:space="preserve"> </w:t>
      </w:r>
      <w:r w:rsidR="00A83DFD">
        <w:rPr>
          <w:sz w:val="28"/>
        </w:rPr>
        <w:t>(</w:t>
      </w:r>
      <w:r>
        <w:rPr>
          <w:sz w:val="28"/>
        </w:rPr>
        <w:t>Турк, Квинни, Тэйлор, Янг</w:t>
      </w:r>
      <w:r w:rsidR="00A83DFD">
        <w:rPr>
          <w:sz w:val="28"/>
        </w:rPr>
        <w:t>)</w:t>
      </w:r>
      <w:r>
        <w:rPr>
          <w:sz w:val="28"/>
        </w:rPr>
        <w:t xml:space="preserve"> отстаивали позицию, что девиация – это результат противодействия нормам капиталистического общества [297. С.226].</w:t>
      </w:r>
    </w:p>
    <w:p w:rsidR="00CC0788" w:rsidRDefault="00CC0788">
      <w:pPr>
        <w:pStyle w:val="a3"/>
        <w:spacing w:after="0" w:line="360" w:lineRule="auto"/>
        <w:ind w:firstLine="540"/>
        <w:jc w:val="both"/>
        <w:rPr>
          <w:sz w:val="28"/>
        </w:rPr>
      </w:pPr>
      <w:r>
        <w:rPr>
          <w:sz w:val="28"/>
        </w:rPr>
        <w:t xml:space="preserve">Как пишет профессор социологии Калифорнийского университета в Беркли (США) Нейл Джозеф Смелзер, «девиация с трудом поддается определению, что связано с неопределенностью и многообразием поведенческих ожиданий. Девиация ведет за собой изоляцию, лечение, исправление или другое наказание» [5. С.78]. Н. Дж. Смелзер предложил свою теорию социальных детерминант коллективного поведения, девиации и </w:t>
      </w:r>
      <w:r>
        <w:rPr>
          <w:sz w:val="28"/>
        </w:rPr>
        <w:lastRenderedPageBreak/>
        <w:t>социального контроля, в которой выделяет три основных компонента девиации:</w:t>
      </w:r>
    </w:p>
    <w:p w:rsidR="00CC0788" w:rsidRDefault="00CC0788">
      <w:pPr>
        <w:pStyle w:val="a3"/>
        <w:tabs>
          <w:tab w:val="left" w:pos="0"/>
          <w:tab w:val="left" w:pos="720"/>
        </w:tabs>
        <w:spacing w:after="0" w:line="360" w:lineRule="auto"/>
        <w:ind w:firstLine="540"/>
        <w:jc w:val="both"/>
        <w:rPr>
          <w:sz w:val="28"/>
        </w:rPr>
      </w:pPr>
      <w:r>
        <w:rPr>
          <w:sz w:val="28"/>
        </w:rPr>
        <w:t>а) человека, которому свойственно определенное поведение;</w:t>
      </w:r>
    </w:p>
    <w:p w:rsidR="00CC0788" w:rsidRDefault="00CC0788">
      <w:pPr>
        <w:pStyle w:val="a3"/>
        <w:spacing w:after="0" w:line="360" w:lineRule="auto"/>
        <w:ind w:firstLine="540"/>
        <w:jc w:val="both"/>
        <w:rPr>
          <w:sz w:val="28"/>
        </w:rPr>
      </w:pPr>
      <w:r>
        <w:rPr>
          <w:sz w:val="28"/>
        </w:rPr>
        <w:t>б) норму или ожидание, являющееся критерием оценки поведения как девиантного;</w:t>
      </w:r>
    </w:p>
    <w:p w:rsidR="00CC0788" w:rsidRDefault="00CC0788">
      <w:pPr>
        <w:pStyle w:val="a3"/>
        <w:spacing w:after="0" w:line="360" w:lineRule="auto"/>
        <w:ind w:firstLine="540"/>
        <w:jc w:val="both"/>
        <w:rPr>
          <w:sz w:val="28"/>
        </w:rPr>
      </w:pPr>
      <w:r>
        <w:rPr>
          <w:sz w:val="28"/>
        </w:rPr>
        <w:t xml:space="preserve">в) другую группу или организацию, реагирующую на данное поведение. </w:t>
      </w:r>
    </w:p>
    <w:p w:rsidR="00CC0788" w:rsidRDefault="00CC0788">
      <w:pPr>
        <w:pStyle w:val="a3"/>
        <w:tabs>
          <w:tab w:val="left" w:pos="-1620"/>
        </w:tabs>
        <w:spacing w:after="0" w:line="360" w:lineRule="auto"/>
        <w:ind w:firstLine="540"/>
        <w:jc w:val="both"/>
        <w:rPr>
          <w:sz w:val="28"/>
        </w:rPr>
      </w:pPr>
      <w:r>
        <w:rPr>
          <w:sz w:val="28"/>
        </w:rPr>
        <w:t>Девиантность Н. Дж. Смелзер определяет как соответствие или несоответствие поступков социальным ожиданиям.</w:t>
      </w:r>
    </w:p>
    <w:p w:rsidR="00CC0788" w:rsidRDefault="00CC0788">
      <w:pPr>
        <w:tabs>
          <w:tab w:val="left" w:pos="-1620"/>
        </w:tabs>
        <w:spacing w:line="360" w:lineRule="auto"/>
        <w:ind w:firstLine="540"/>
        <w:jc w:val="both"/>
        <w:rPr>
          <w:sz w:val="28"/>
        </w:rPr>
      </w:pPr>
      <w:r>
        <w:rPr>
          <w:sz w:val="28"/>
        </w:rPr>
        <w:t>Важный вклад в развитие аномической теории внесли Говард и Ормен (1960), представившие теорию дифференцированных возможностей</w:t>
      </w:r>
      <w:r w:rsidR="00A83DFD">
        <w:rPr>
          <w:sz w:val="28"/>
        </w:rPr>
        <w:t>,</w:t>
      </w:r>
      <w:r>
        <w:rPr>
          <w:sz w:val="28"/>
        </w:rPr>
        <w:t xml:space="preserve"> </w:t>
      </w:r>
      <w:r w:rsidR="00A83DFD">
        <w:rPr>
          <w:sz w:val="28"/>
        </w:rPr>
        <w:t>т</w:t>
      </w:r>
      <w:r>
        <w:rPr>
          <w:sz w:val="28"/>
        </w:rPr>
        <w:t>огда как в распоряжении членов какой-либо социальной системы имеются законные средства различного масштаба, далеко не каждому индивиду открыт доступ к нелегальным средствам. Подход Говарда и Ормена представлял собой попытку связать два основных направления социально-психологической мысли по проблеме девиантного поведения, а именно – представленную аномическую теорию и теорию дифференцированных возможностей.</w:t>
      </w:r>
    </w:p>
    <w:p w:rsidR="00CC0788" w:rsidRDefault="00CC0788">
      <w:pPr>
        <w:tabs>
          <w:tab w:val="left" w:pos="-1620"/>
        </w:tabs>
        <w:spacing w:line="360" w:lineRule="auto"/>
        <w:ind w:firstLine="540"/>
        <w:jc w:val="both"/>
        <w:rPr>
          <w:sz w:val="28"/>
        </w:rPr>
      </w:pPr>
      <w:r>
        <w:rPr>
          <w:sz w:val="28"/>
        </w:rPr>
        <w:t xml:space="preserve">Согласно теории дифференцированной ассоциации, которая была впервые сформулирована Сазерлендом в </w:t>
      </w:r>
      <w:smartTag w:uri="urn:schemas-microsoft-com:office:smarttags" w:element="metricconverter">
        <w:smartTagPr>
          <w:attr w:name="ProductID" w:val="1939 г"/>
        </w:smartTagPr>
        <w:r>
          <w:rPr>
            <w:sz w:val="28"/>
          </w:rPr>
          <w:t>1939 г</w:t>
        </w:r>
      </w:smartTag>
      <w:r>
        <w:rPr>
          <w:sz w:val="28"/>
        </w:rPr>
        <w:t>., девиантному  поведению учатся в интеракции (взаимодействии) с другими индивидами в процессе коммуникации [297. С.227].</w:t>
      </w:r>
    </w:p>
    <w:p w:rsidR="00CC0788" w:rsidRDefault="00CC0788">
      <w:pPr>
        <w:shd w:val="clear" w:color="auto" w:fill="FFFFFF"/>
        <w:spacing w:before="10" w:line="360" w:lineRule="auto"/>
        <w:ind w:right="24" w:firstLine="540"/>
        <w:jc w:val="both"/>
        <w:rPr>
          <w:spacing w:val="-22"/>
          <w:sz w:val="28"/>
        </w:rPr>
      </w:pPr>
      <w:r>
        <w:rPr>
          <w:spacing w:val="7"/>
          <w:sz w:val="28"/>
        </w:rPr>
        <w:t xml:space="preserve">Кроме того, в социологии отклоняющегося поведения на первый план </w:t>
      </w:r>
      <w:r>
        <w:rPr>
          <w:spacing w:val="9"/>
          <w:sz w:val="28"/>
        </w:rPr>
        <w:t xml:space="preserve">выходят интеракционные, этнометодологические и феноменологические </w:t>
      </w:r>
      <w:r>
        <w:rPr>
          <w:spacing w:val="-1"/>
          <w:sz w:val="28"/>
        </w:rPr>
        <w:t>концепции, но в то же время концепция аномии остается классической</w:t>
      </w:r>
      <w:r>
        <w:rPr>
          <w:spacing w:val="-22"/>
          <w:sz w:val="28"/>
        </w:rPr>
        <w:t>.</w:t>
      </w:r>
    </w:p>
    <w:p w:rsidR="00CC0788" w:rsidRDefault="00CC0788">
      <w:pPr>
        <w:shd w:val="clear" w:color="auto" w:fill="FFFFFF"/>
        <w:spacing w:before="5" w:line="360" w:lineRule="auto"/>
        <w:ind w:firstLine="540"/>
        <w:jc w:val="both"/>
        <w:rPr>
          <w:sz w:val="28"/>
        </w:rPr>
      </w:pPr>
      <w:r>
        <w:rPr>
          <w:spacing w:val="-7"/>
          <w:sz w:val="28"/>
        </w:rPr>
        <w:t xml:space="preserve">Особое место среди разнообразных теорий и концепций девиантного </w:t>
      </w:r>
      <w:r>
        <w:rPr>
          <w:spacing w:val="-6"/>
          <w:sz w:val="28"/>
        </w:rPr>
        <w:t xml:space="preserve">поведения занимают исследования психоаналитической ориентации, </w:t>
      </w:r>
      <w:r>
        <w:rPr>
          <w:spacing w:val="-2"/>
          <w:sz w:val="28"/>
        </w:rPr>
        <w:t xml:space="preserve">основоположником которых является 3. Фрейд. Представители </w:t>
      </w:r>
      <w:r>
        <w:rPr>
          <w:spacing w:val="-6"/>
          <w:sz w:val="28"/>
        </w:rPr>
        <w:t xml:space="preserve">психоаналитической ориентации с отклоняющимся поведением, включая нервно-психическое отклонение, социальную девиацию, отмечают чувства повышенной тревожности, агрессивности, стремления к разрушительным </w:t>
      </w:r>
      <w:r>
        <w:rPr>
          <w:spacing w:val="-9"/>
          <w:sz w:val="28"/>
        </w:rPr>
        <w:t>действиям.</w:t>
      </w:r>
    </w:p>
    <w:p w:rsidR="00CC0788" w:rsidRDefault="00CC0788">
      <w:pPr>
        <w:shd w:val="clear" w:color="auto" w:fill="FFFFFF"/>
        <w:spacing w:line="360" w:lineRule="auto"/>
        <w:ind w:firstLine="540"/>
        <w:jc w:val="both"/>
        <w:rPr>
          <w:sz w:val="28"/>
        </w:rPr>
      </w:pPr>
      <w:r>
        <w:rPr>
          <w:spacing w:val="7"/>
          <w:sz w:val="28"/>
        </w:rPr>
        <w:lastRenderedPageBreak/>
        <w:t xml:space="preserve">Из современных западных исследований девиантного поведения интерес </w:t>
      </w:r>
      <w:r>
        <w:rPr>
          <w:spacing w:val="1"/>
          <w:sz w:val="28"/>
        </w:rPr>
        <w:t xml:space="preserve">представляют работы таких ученых, как Д. Доттер, П. Монсон, а также Х. Хайес, </w:t>
      </w:r>
      <w:r>
        <w:rPr>
          <w:spacing w:val="-1"/>
          <w:sz w:val="28"/>
        </w:rPr>
        <w:t xml:space="preserve">использующий интегрированную теорию для объяснения молодежных правонарушений. Он (Хайес) объединил элементы теорий «навешивания </w:t>
      </w:r>
      <w:r>
        <w:rPr>
          <w:sz w:val="28"/>
        </w:rPr>
        <w:t xml:space="preserve">ярлыков», дифференциальных связей (ассоциаций), социального обучения и </w:t>
      </w:r>
      <w:r>
        <w:rPr>
          <w:spacing w:val="11"/>
          <w:sz w:val="28"/>
        </w:rPr>
        <w:t xml:space="preserve">социального контроля в модель, объясняющую и первоначальные, и </w:t>
      </w:r>
      <w:r>
        <w:rPr>
          <w:spacing w:val="-4"/>
          <w:sz w:val="28"/>
        </w:rPr>
        <w:t>продолжающиеся правонарушения.</w:t>
      </w:r>
    </w:p>
    <w:p w:rsidR="00CC0788" w:rsidRDefault="00CC0788">
      <w:pPr>
        <w:shd w:val="clear" w:color="auto" w:fill="FFFFFF"/>
        <w:spacing w:line="360" w:lineRule="auto"/>
        <w:ind w:firstLine="540"/>
        <w:jc w:val="both"/>
        <w:rPr>
          <w:sz w:val="28"/>
        </w:rPr>
      </w:pPr>
      <w:r>
        <w:rPr>
          <w:spacing w:val="9"/>
          <w:sz w:val="28"/>
        </w:rPr>
        <w:t xml:space="preserve">Он указывал, что «ослабевший социальный контроль способствует </w:t>
      </w:r>
      <w:r>
        <w:rPr>
          <w:spacing w:val="2"/>
          <w:sz w:val="28"/>
        </w:rPr>
        <w:t xml:space="preserve">возможности связи молодежи с преступным миром, научению преступному </w:t>
      </w:r>
      <w:r>
        <w:rPr>
          <w:spacing w:val="1"/>
          <w:sz w:val="28"/>
        </w:rPr>
        <w:t xml:space="preserve">поведению, совершению первых правонарушений. Первичная преступность </w:t>
      </w:r>
      <w:r>
        <w:rPr>
          <w:spacing w:val="5"/>
          <w:sz w:val="28"/>
        </w:rPr>
        <w:t>увеличивает вероятность быть негативно оцененным родителями. Эти оценки</w:t>
      </w:r>
      <w:r>
        <w:rPr>
          <w:spacing w:val="8"/>
          <w:sz w:val="28"/>
        </w:rPr>
        <w:t xml:space="preserve"> усиливают вероятность будущих правонарушений». Полученные Хэйесом </w:t>
      </w:r>
      <w:r>
        <w:rPr>
          <w:spacing w:val="7"/>
          <w:sz w:val="28"/>
        </w:rPr>
        <w:t xml:space="preserve">результаты служат веским аргументом для использования интегрированной </w:t>
      </w:r>
      <w:r>
        <w:rPr>
          <w:spacing w:val="-1"/>
          <w:sz w:val="28"/>
        </w:rPr>
        <w:t>теории в изучении молодежной преступности.</w:t>
      </w:r>
    </w:p>
    <w:p w:rsidR="00CC0788" w:rsidRDefault="00CC0788">
      <w:pPr>
        <w:shd w:val="clear" w:color="auto" w:fill="FFFFFF"/>
        <w:spacing w:before="10" w:line="360" w:lineRule="auto"/>
        <w:ind w:right="10" w:firstLine="540"/>
        <w:jc w:val="both"/>
        <w:rPr>
          <w:sz w:val="28"/>
        </w:rPr>
      </w:pPr>
      <w:r>
        <w:rPr>
          <w:spacing w:val="1"/>
          <w:sz w:val="28"/>
        </w:rPr>
        <w:t xml:space="preserve">Взаимосвязь первичных и последующих правонарушений с негативными </w:t>
      </w:r>
      <w:r>
        <w:rPr>
          <w:spacing w:val="4"/>
          <w:sz w:val="28"/>
        </w:rPr>
        <w:t xml:space="preserve">общественными санкциями рассмотрена в работах К. Дэмфауса и </w:t>
      </w:r>
      <w:r>
        <w:rPr>
          <w:spacing w:val="4"/>
          <w:sz w:val="28"/>
          <w:lang w:val="en-US"/>
        </w:rPr>
        <w:t>X</w:t>
      </w:r>
      <w:r>
        <w:rPr>
          <w:spacing w:val="4"/>
          <w:sz w:val="28"/>
        </w:rPr>
        <w:t>. Каштана</w:t>
      </w:r>
      <w:r>
        <w:rPr>
          <w:spacing w:val="-1"/>
          <w:sz w:val="28"/>
        </w:rPr>
        <w:t xml:space="preserve">. Проблемы антисоциального поведения в школе, оптимальные стратегии и </w:t>
      </w:r>
      <w:r>
        <w:rPr>
          <w:sz w:val="28"/>
        </w:rPr>
        <w:t xml:space="preserve">практики его преодоления анализирует в своих работах К. Боудич, половые различия в факторах социального контроля рассматривают С.Г. Тиббеттс и Д.К. Херц, проблемы преступности, наркомании и других девиантных адаптаций на примере лонгитюдных исследований </w:t>
      </w:r>
      <w:r>
        <w:rPr>
          <w:sz w:val="28"/>
          <w:lang w:val="en-US"/>
        </w:rPr>
        <w:t>X</w:t>
      </w:r>
      <w:r>
        <w:rPr>
          <w:sz w:val="28"/>
        </w:rPr>
        <w:t xml:space="preserve">. Б. Каплана отражены в работе Е.Е. </w:t>
      </w:r>
      <w:r>
        <w:rPr>
          <w:spacing w:val="-1"/>
          <w:sz w:val="28"/>
        </w:rPr>
        <w:t xml:space="preserve">Лабеффа, причины появления «человека криминального» рассматривает М. </w:t>
      </w:r>
      <w:r>
        <w:rPr>
          <w:spacing w:val="-8"/>
          <w:sz w:val="28"/>
        </w:rPr>
        <w:t>Экерстром.</w:t>
      </w:r>
    </w:p>
    <w:p w:rsidR="00CC0788" w:rsidRDefault="00CC0788">
      <w:pPr>
        <w:shd w:val="clear" w:color="auto" w:fill="FFFFFF"/>
        <w:spacing w:line="360" w:lineRule="auto"/>
        <w:ind w:firstLine="540"/>
        <w:jc w:val="both"/>
        <w:rPr>
          <w:sz w:val="28"/>
        </w:rPr>
      </w:pPr>
      <w:r>
        <w:rPr>
          <w:sz w:val="28"/>
        </w:rPr>
        <w:t xml:space="preserve">Но необходимо отметить, что единая теория девиантности, учитывающая и </w:t>
      </w:r>
      <w:r>
        <w:rPr>
          <w:spacing w:val="-2"/>
          <w:sz w:val="28"/>
        </w:rPr>
        <w:t xml:space="preserve">структуру детерминации девиантного поведения, и формы социальной реакции на </w:t>
      </w:r>
      <w:r>
        <w:rPr>
          <w:spacing w:val="-1"/>
          <w:sz w:val="28"/>
        </w:rPr>
        <w:t>девиации, и социально- психологические факторы вовлеченности в девиантность, пока не разработана на данный момент ни в нашей стране, ни за рубежом.</w:t>
      </w:r>
    </w:p>
    <w:p w:rsidR="00CC0788" w:rsidRDefault="00CC0788">
      <w:pPr>
        <w:shd w:val="clear" w:color="auto" w:fill="FFFFFF"/>
        <w:spacing w:line="360" w:lineRule="auto"/>
        <w:ind w:right="6" w:firstLine="540"/>
        <w:jc w:val="both"/>
        <w:rPr>
          <w:sz w:val="28"/>
        </w:rPr>
      </w:pPr>
      <w:r>
        <w:rPr>
          <w:sz w:val="28"/>
        </w:rPr>
        <w:t xml:space="preserve">Реальные условия для формирования и развития психологии девиантного поведения и «социальный заказ» на нее появились в СССР лишь в период </w:t>
      </w:r>
      <w:r>
        <w:rPr>
          <w:sz w:val="28"/>
        </w:rPr>
        <w:lastRenderedPageBreak/>
        <w:t xml:space="preserve">хрущевской «оттепели» и возрождения отечественной психологии. В 1971 году независимо друг от друга были изданы небольшие по объему работы двух ленинградских авторов (Я.И. Гилинского, В.Н. Кудрявцева), в заглавие которых впервые были внесены слова «отклоняющееся (девиантное) поведение». В них ставился вопрос о необходимости рассмотрения различных нежелательных для общества нормонарушающих проявлений с позиции более общей социологической теории, поскольку отклоняющееся поведение есть именно социальный феномен. Отмечалось значение понимания и выбора критерия «отклонения», оценки и измерения его величины, а также направленности. </w:t>
      </w:r>
    </w:p>
    <w:p w:rsidR="00CC0788" w:rsidRDefault="00CC0788">
      <w:pPr>
        <w:shd w:val="clear" w:color="auto" w:fill="FFFFFF"/>
        <w:spacing w:line="360" w:lineRule="auto"/>
        <w:ind w:right="6" w:firstLine="540"/>
        <w:jc w:val="both"/>
        <w:rPr>
          <w:sz w:val="28"/>
        </w:rPr>
      </w:pPr>
      <w:r>
        <w:rPr>
          <w:sz w:val="28"/>
        </w:rPr>
        <w:t xml:space="preserve">С точки зрения Я.И. Гилинского, отклоняющееся поведение может быть как со знаком «минус», так и со знаком «плюс», то есть негативное – отрицательное; позитивное – социальное, научное, техническое, художественное творчество. Эта позиция была поддержана В.Н. Кудрявцевым. В отечественной литературе эта проблема носит дискуссионный характер [104. С.116]. </w:t>
      </w:r>
    </w:p>
    <w:p w:rsidR="00CC0788" w:rsidRDefault="00CC0788">
      <w:pPr>
        <w:shd w:val="clear" w:color="auto" w:fill="FFFFFF"/>
        <w:spacing w:line="360" w:lineRule="auto"/>
        <w:ind w:right="6" w:firstLine="540"/>
        <w:jc w:val="both"/>
        <w:rPr>
          <w:sz w:val="28"/>
        </w:rPr>
      </w:pPr>
      <w:r>
        <w:rPr>
          <w:sz w:val="28"/>
        </w:rPr>
        <w:t>В ранних отечественных публикациях отдавалось должное марксистско-ленинской трактовке предмета, содержалось много идеологически вынужденных положений – об исторической ограниченности и переходящем характере девиаций, о преимуществах социалистической системы. В 70-е годы появляется все больше трудов, посвященных проблемам формирующейся психологии девиантного поведения, таких авторов, как В.С. Афанасьев, А.А. Габиани, Я.И. Гилинский, В.Н. Кудрявцев, Р.С. Могилевский и др. Важным этапом явился выход книги «Социальные отклонения» - сборника отечественного монографического исследования проблем девиантологии, изданного в 1984 году. Результаты первых крупных эмпирических исследований девиантного поведения отражены в трудах таких исследователей, как Я.И. Гилинский, А.С. Пашков, Э. Раска, Л. Спиридонов.</w:t>
      </w:r>
    </w:p>
    <w:p w:rsidR="00CC0788" w:rsidRDefault="00CC0788">
      <w:pPr>
        <w:shd w:val="clear" w:color="auto" w:fill="FFFFFF"/>
        <w:spacing w:line="360" w:lineRule="auto"/>
        <w:ind w:right="6" w:firstLine="540"/>
        <w:jc w:val="both"/>
        <w:rPr>
          <w:sz w:val="28"/>
        </w:rPr>
      </w:pPr>
      <w:r>
        <w:rPr>
          <w:sz w:val="28"/>
        </w:rPr>
        <w:t xml:space="preserve">В конце 70-х – начале 80-х годов сложилось несколько исследовательских центров девиантности: на базе Лаборатории социологических исследований </w:t>
      </w:r>
      <w:r>
        <w:rPr>
          <w:sz w:val="28"/>
        </w:rPr>
        <w:lastRenderedPageBreak/>
        <w:t xml:space="preserve">НИИ комплексных социальных исследований (НИИКСИ) при Ленинградском государственном университете, Сектор социальных проблем алкоголизма и наркомании Института социальных исследований АН СССР, Научно-исследовательская лаборатория социологии преступности МВД Грузинской ССР, Лаборатория социологии девиантного поведения Тартуского государственного университета [104. С.119]. </w:t>
      </w:r>
    </w:p>
    <w:p w:rsidR="00CC0788" w:rsidRDefault="00CC0788">
      <w:pPr>
        <w:shd w:val="clear" w:color="auto" w:fill="FFFFFF"/>
        <w:spacing w:line="360" w:lineRule="auto"/>
        <w:ind w:right="6" w:firstLine="540"/>
        <w:jc w:val="both"/>
        <w:rPr>
          <w:sz w:val="28"/>
        </w:rPr>
      </w:pPr>
      <w:r>
        <w:rPr>
          <w:sz w:val="28"/>
        </w:rPr>
        <w:t>В рамках психологии девиантности начинают формироваться относительно самостоятельные научные направления: социальный контроль и социальная работа, военная девиантология. В 90-е годы начинается активное взаимодействие российских и зарубежных девиантологов – участие в конференциях, совместных исследовательских проектах. Кризис российского общества в 1995 году – экономический, экологический – приводит к резкому росту девиантных проявлений. Это, в свою очередь, объективно определяет повышенный спрос на девиантологические исследования.</w:t>
      </w:r>
    </w:p>
    <w:p w:rsidR="00CC0788" w:rsidRDefault="00CC0788">
      <w:pPr>
        <w:shd w:val="clear" w:color="auto" w:fill="FFFFFF"/>
        <w:spacing w:line="360" w:lineRule="auto"/>
        <w:ind w:right="46" w:firstLine="540"/>
        <w:jc w:val="both"/>
        <w:rPr>
          <w:sz w:val="28"/>
        </w:rPr>
      </w:pPr>
      <w:r>
        <w:rPr>
          <w:sz w:val="28"/>
        </w:rPr>
        <w:t>В отечественной литературе под девиантным поведением (Я.И. Гилинский, И.С. Кон,  В.Г. Степанов, Ю.И. Фролов и др.) понимается</w:t>
      </w:r>
      <w:r w:rsidR="00A83DFD">
        <w:rPr>
          <w:sz w:val="28"/>
        </w:rPr>
        <w:t xml:space="preserve"> следующее</w:t>
      </w:r>
      <w:r>
        <w:rPr>
          <w:sz w:val="28"/>
        </w:rPr>
        <w:t xml:space="preserve">: </w:t>
      </w:r>
    </w:p>
    <w:p w:rsidR="00CC0788" w:rsidRDefault="00CC0788">
      <w:pPr>
        <w:shd w:val="clear" w:color="auto" w:fill="FFFFFF"/>
        <w:spacing w:line="360" w:lineRule="auto"/>
        <w:ind w:right="46" w:firstLine="540"/>
        <w:jc w:val="both"/>
        <w:rPr>
          <w:sz w:val="28"/>
        </w:rPr>
      </w:pPr>
      <w:r>
        <w:rPr>
          <w:sz w:val="28"/>
        </w:rPr>
        <w:t>1. Поступок, действия человека, не соответствующие официально установленным  или фактически сложившимся в данном обществе нормам, будь то нормы психического здоровья, права, культуры или морали.</w:t>
      </w:r>
    </w:p>
    <w:p w:rsidR="00CC0788" w:rsidRDefault="00CC0788">
      <w:pPr>
        <w:shd w:val="clear" w:color="auto" w:fill="FFFFFF"/>
        <w:spacing w:line="360" w:lineRule="auto"/>
        <w:ind w:right="46" w:firstLine="540"/>
        <w:jc w:val="both"/>
        <w:rPr>
          <w:sz w:val="28"/>
        </w:rPr>
      </w:pPr>
      <w:r>
        <w:rPr>
          <w:sz w:val="28"/>
        </w:rPr>
        <w:t>2. Социальное явление, выраженное в массовых формах человеческой деятельности, не соответствующих официально установленным  или фактически сложившимся в данном обществе нормам.</w:t>
      </w:r>
    </w:p>
    <w:p w:rsidR="00CC0788" w:rsidRDefault="00CC0788">
      <w:pPr>
        <w:shd w:val="clear" w:color="auto" w:fill="FFFFFF"/>
        <w:spacing w:line="360" w:lineRule="auto"/>
        <w:ind w:right="46" w:firstLine="540"/>
        <w:jc w:val="both"/>
        <w:rPr>
          <w:sz w:val="28"/>
        </w:rPr>
      </w:pPr>
      <w:r>
        <w:rPr>
          <w:sz w:val="28"/>
        </w:rPr>
        <w:t xml:space="preserve">В первом значении девиантное поведение является преимущественно предметом общей и возрастной психологии, педагогики, психиатрии. Во втором значении – предметом социологии и социальной психологии. </w:t>
      </w:r>
    </w:p>
    <w:p w:rsidR="00CC0788" w:rsidRDefault="00CC0788">
      <w:pPr>
        <w:shd w:val="clear" w:color="auto" w:fill="FFFFFF"/>
        <w:spacing w:line="360" w:lineRule="auto"/>
        <w:ind w:right="46" w:firstLine="540"/>
        <w:jc w:val="both"/>
        <w:rPr>
          <w:sz w:val="28"/>
        </w:rPr>
      </w:pPr>
      <w:r>
        <w:rPr>
          <w:sz w:val="28"/>
        </w:rPr>
        <w:t xml:space="preserve">Поскольку девиантное поведение стало ассоциироваться со многими негативными проявлениями (олицетворением «зла» в религиозном мировоззрении, симптомом «болезни» с точки зрения медицины, «незаконным» в соответствии с правовыми нормами), возникла даже </w:t>
      </w:r>
      <w:r>
        <w:rPr>
          <w:sz w:val="28"/>
        </w:rPr>
        <w:lastRenderedPageBreak/>
        <w:t xml:space="preserve">тенденция считать его «ненормальным». Поэтому следует подчеркнуть точку зрения Я.И. Гилинского, В.Н. Кудрявцева о том, что «девиации как флуктуации в неживой природе, мутации в живой природе (С.И. Коржинский, 1899; Де Фриз, 1903) являются всеобщей формой, способом изменчивости, следовательно, жизнедеятельности и развития любой системы» [104. С.125]. Поскольку функционирование социальных систем неразрывно связано с человеческой жизнедеятельностью, в которой социальные изменения реализуются также путем девиантного поведения, отклонения в поведении естественны и необходимы. Они служат расширению индивидуального опыта. Возникающее на основе этого разнообразие в психофизическом, социокультурном, духовно-нравственном состоянии людей и их поведении является условием совершенствования общества, осуществления социального развития. </w:t>
      </w:r>
    </w:p>
    <w:p w:rsidR="00CC0788" w:rsidRDefault="00CC0788">
      <w:pPr>
        <w:shd w:val="clear" w:color="auto" w:fill="FFFFFF"/>
        <w:spacing w:line="360" w:lineRule="auto"/>
        <w:ind w:right="46" w:firstLine="540"/>
        <w:jc w:val="both"/>
        <w:rPr>
          <w:sz w:val="28"/>
        </w:rPr>
      </w:pPr>
      <w:r>
        <w:rPr>
          <w:sz w:val="28"/>
        </w:rPr>
        <w:t>Следует отметить точку зрения В.А. Петровского и Э. Фромма</w:t>
      </w:r>
      <w:r>
        <w:rPr>
          <w:b/>
          <w:sz w:val="28"/>
        </w:rPr>
        <w:t xml:space="preserve"> </w:t>
      </w:r>
      <w:r>
        <w:rPr>
          <w:sz w:val="28"/>
        </w:rPr>
        <w:t xml:space="preserve">о том, что в нонконформизме заложен рост конструктивного начала человеческого "Я". При этом девиации должны носить социально-творческий характер: различные виды научно-технического и художественного творчества (К.К. Платонов). Социально-негативный характер девиаций деструктивен как для личности, так и для общества. Однако именно этот тип отклоняющегося поведения вызывает наибольший интерес исследователей и чаще рассматривается в  социально-психологической  литературе (И.В. Дубровина, 1998; А. Игнатенко, 1997; А.А. Радугин, К.А. Радугин, 1997; Ж.Т. Тощенко, 1994; С.С. Фролов, 1996). Главными результатами развития отечественной психологии девиантности и социального контроля можно назвать освоение достижений мировой и отечественной психологии. </w:t>
      </w:r>
    </w:p>
    <w:p w:rsidR="00CC0788" w:rsidRDefault="00CC0788">
      <w:pPr>
        <w:shd w:val="clear" w:color="auto" w:fill="FFFFFF"/>
        <w:spacing w:line="360" w:lineRule="auto"/>
        <w:ind w:right="46" w:firstLine="540"/>
        <w:jc w:val="both"/>
        <w:rPr>
          <w:sz w:val="28"/>
        </w:rPr>
      </w:pPr>
      <w:r>
        <w:rPr>
          <w:sz w:val="28"/>
        </w:rPr>
        <w:t xml:space="preserve">Из узкодисциплинарных исследований отдельных проявлений социальных девиаций выросла и сформировалась специальная социологическая теория – девиантология. Это позволило изучать и объяснять различные формы позитивного и негативного девиантного поведения с общих, системных позиций как проявления некоторых единых </w:t>
      </w:r>
      <w:r>
        <w:rPr>
          <w:sz w:val="28"/>
        </w:rPr>
        <w:lastRenderedPageBreak/>
        <w:t>закономерностей и механизмов социального бытия. При этом девиантное поведение рассматривается не как патология, а как естественный и необходимый результат эволюции социума, как дополнительные конформным формы жизнедеятельности. «Отклонение» не есть объективная характеристика определенных видов поведения, а лишь следствие соответствующей общественной оценки. По мнению Я. И. Гилинского, это очень важно для политики социального контроля – принципиально невозможно «искоренить», ликвидировать, преодолеть негативное девиантное поведение и отдельные его виды. Речь может идти лишь об адекватных способах и методах регулирования, управления ими [81. С.75].</w:t>
      </w:r>
    </w:p>
    <w:p w:rsidR="00CC0788" w:rsidRDefault="00CC0788">
      <w:pPr>
        <w:shd w:val="clear" w:color="auto" w:fill="FFFFFF"/>
        <w:spacing w:line="360" w:lineRule="auto"/>
        <w:ind w:right="46" w:firstLine="540"/>
        <w:jc w:val="both"/>
        <w:rPr>
          <w:sz w:val="28"/>
        </w:rPr>
      </w:pPr>
      <w:r>
        <w:rPr>
          <w:sz w:val="28"/>
        </w:rPr>
        <w:t>Будучи порождением социально-экономических, культурологических изменений, характеристики девиантности служат показателем, зеркалом «общественного бытия и качества» населения.</w:t>
      </w:r>
    </w:p>
    <w:p w:rsidR="00CC0788" w:rsidRDefault="00CC0788">
      <w:pPr>
        <w:shd w:val="clear" w:color="auto" w:fill="FFFFFF"/>
        <w:spacing w:line="360" w:lineRule="auto"/>
        <w:ind w:right="46" w:firstLine="540"/>
        <w:jc w:val="both"/>
        <w:rPr>
          <w:sz w:val="28"/>
        </w:rPr>
      </w:pPr>
      <w:r>
        <w:rPr>
          <w:sz w:val="28"/>
        </w:rPr>
        <w:t>Психология девиантности и социального контроля оказывает существенное влияние на другие научные направления  дисциплины, изучающие общий объект. В трудах суицидологов, наркологов, психологов, криминологов все в большей степени рефлексируются идеи девиантологии (А. Абрумова, Ю. Блувштейн, А. Дьяченко и др.).</w:t>
      </w:r>
    </w:p>
    <w:p w:rsidR="00CC0788" w:rsidRDefault="00CC0788">
      <w:pPr>
        <w:shd w:val="clear" w:color="auto" w:fill="FFFFFF"/>
        <w:spacing w:line="360" w:lineRule="auto"/>
        <w:ind w:right="46" w:firstLine="540"/>
        <w:jc w:val="both"/>
        <w:rPr>
          <w:sz w:val="28"/>
        </w:rPr>
      </w:pPr>
      <w:r>
        <w:rPr>
          <w:sz w:val="28"/>
        </w:rPr>
        <w:t xml:space="preserve">Современная Россия являет собой идеальную совокупность всех девиантогенных факторов – состояние аномии, резкая социальная дифференциация и поляризация, глубокий экономический кризис, социальная дезорганизация. В этих тяжелых для страны условиях исследование различных форм девиантности приобретает особенную теоретическую и прикладную значимость. </w:t>
      </w:r>
    </w:p>
    <w:p w:rsidR="00CC0788" w:rsidRDefault="00CC0788">
      <w:pPr>
        <w:shd w:val="clear" w:color="auto" w:fill="FFFFFF"/>
        <w:spacing w:line="360" w:lineRule="auto"/>
        <w:ind w:right="46" w:firstLine="540"/>
        <w:jc w:val="both"/>
        <w:rPr>
          <w:sz w:val="28"/>
        </w:rPr>
      </w:pPr>
      <w:r>
        <w:rPr>
          <w:sz w:val="28"/>
        </w:rPr>
        <w:t>Новейшие теории девиации делают акцент на характер общества и стремятся выявить, в какой мере оно заинтересовано в создании и сохранении девиации, обращая внимание на исправление не какого-то конкретного человека, а всего общества.</w:t>
      </w:r>
    </w:p>
    <w:p w:rsidR="00CC0788" w:rsidRDefault="00CC0788">
      <w:pPr>
        <w:shd w:val="clear" w:color="auto" w:fill="FFFFFF"/>
        <w:spacing w:line="360" w:lineRule="auto"/>
        <w:ind w:right="46" w:firstLine="540"/>
        <w:jc w:val="both"/>
        <w:rPr>
          <w:sz w:val="28"/>
        </w:rPr>
      </w:pPr>
      <w:r>
        <w:rPr>
          <w:sz w:val="28"/>
        </w:rPr>
        <w:t xml:space="preserve">Наиболее перспективными представляются следующие направления научно-исследовательской деятельности в рассматриваемой сфере: создание в </w:t>
      </w:r>
      <w:r>
        <w:rPr>
          <w:sz w:val="28"/>
        </w:rPr>
        <w:lastRenderedPageBreak/>
        <w:t>регионах и в России в целом системы мониторинга девиантного поведения; сравнительные исследования с зарубежными партнерами по актуальным проблемам социальных девиаций; анализ девиантного поведения как протестной реакции в условиях социального конфликта; изучение действующих форм социального контроля с точки зрения их адекватности природе, генезису, закономерностям девиантного поведения; исследования позитивных девиаций как возможной альтернативы негативным проявлениям (проблема анализирования социального недовольства и протеста) [104].</w:t>
      </w:r>
    </w:p>
    <w:p w:rsidR="00CC0788" w:rsidRDefault="00CC0788">
      <w:pPr>
        <w:spacing w:line="360" w:lineRule="auto"/>
        <w:ind w:firstLine="540"/>
        <w:jc w:val="both"/>
        <w:rPr>
          <w:sz w:val="28"/>
        </w:rPr>
      </w:pPr>
      <w:r>
        <w:rPr>
          <w:sz w:val="28"/>
        </w:rPr>
        <w:t>Каждое общество имеет свою определенную систему норм, включающую требования к поведению и обязанности членов данного общества. Система норм зависит от уровня социально-экономического, политического, духовного развития общества, а также от производственных и общественных отношений. Систем</w:t>
      </w:r>
      <w:r w:rsidR="00A83DFD">
        <w:rPr>
          <w:sz w:val="28"/>
        </w:rPr>
        <w:t>а</w:t>
      </w:r>
      <w:r>
        <w:rPr>
          <w:sz w:val="28"/>
        </w:rPr>
        <w:t xml:space="preserve"> норм по отношению к социально-экономическому развитию явля</w:t>
      </w:r>
      <w:r w:rsidR="00A83DFD">
        <w:rPr>
          <w:sz w:val="28"/>
        </w:rPr>
        <w:t>е</w:t>
      </w:r>
      <w:r>
        <w:rPr>
          <w:sz w:val="28"/>
        </w:rPr>
        <w:t>тся зависимой перемен</w:t>
      </w:r>
      <w:r w:rsidR="00A83DFD">
        <w:rPr>
          <w:sz w:val="28"/>
        </w:rPr>
        <w:t>н</w:t>
      </w:r>
      <w:r>
        <w:rPr>
          <w:sz w:val="28"/>
        </w:rPr>
        <w:t xml:space="preserve">ой. Социальные нормы формируются неизбежно как следствие коммуникации и кооперации людей, они являются имманентной (от лат. </w:t>
      </w:r>
      <w:r>
        <w:rPr>
          <w:sz w:val="28"/>
          <w:lang w:val="en-US"/>
        </w:rPr>
        <w:t>Immanens</w:t>
      </w:r>
      <w:r>
        <w:rPr>
          <w:sz w:val="28"/>
        </w:rPr>
        <w:t xml:space="preserve"> – пребывающий в чем-либо, свойственный чему-либо)  и основополагающей составной частью любой формы социализации человека. Не существует ни одного общества или группы людей без системы норм, определяющих их поведение. Отклонение или несоблюдение этих норм является социальным отклонением, или девиацией. Девиантное поведение является одной из наиболее важных проблем любого социального общества. Оно всегда было, есть и будет присутствовать в человеческом обществе. И как бы мы ни хотели от этого избавиться, всегда будут существовать люди, называемые девиантами, то есть те, которые не могут или не хотят жить по правилам и нормам, принятым в том обществе, в котором они живут.</w:t>
      </w:r>
    </w:p>
    <w:p w:rsidR="00CC0788" w:rsidRDefault="00CC0788">
      <w:pPr>
        <w:spacing w:line="360" w:lineRule="auto"/>
        <w:ind w:firstLine="540"/>
        <w:jc w:val="both"/>
        <w:rPr>
          <w:sz w:val="28"/>
        </w:rPr>
      </w:pPr>
      <w:r>
        <w:rPr>
          <w:sz w:val="28"/>
        </w:rPr>
        <w:t xml:space="preserve">Понятие «социальная норма» достаточно широкое. В зарубежной научной литературе имеется большое число работ, так или иначе анализирующих это понятие, однако систематического методологического анализа норм все же на сегодняшний день не существует. </w:t>
      </w:r>
    </w:p>
    <w:p w:rsidR="00CC0788" w:rsidRDefault="00CC0788">
      <w:pPr>
        <w:spacing w:line="360" w:lineRule="auto"/>
        <w:ind w:firstLine="540"/>
        <w:jc w:val="both"/>
        <w:rPr>
          <w:sz w:val="28"/>
        </w:rPr>
      </w:pPr>
      <w:r>
        <w:rPr>
          <w:color w:val="000000"/>
          <w:spacing w:val="-1"/>
          <w:sz w:val="28"/>
        </w:rPr>
        <w:lastRenderedPageBreak/>
        <w:t>Различные исследователи, давая определения девиантному поведению, почти всегда упоминают конфликт с социальными нормами. Следователь</w:t>
      </w:r>
      <w:r>
        <w:rPr>
          <w:color w:val="000000"/>
          <w:spacing w:val="-1"/>
          <w:sz w:val="28"/>
        </w:rPr>
        <w:softHyphen/>
      </w:r>
      <w:r>
        <w:rPr>
          <w:color w:val="000000"/>
          <w:spacing w:val="-2"/>
          <w:sz w:val="28"/>
        </w:rPr>
        <w:t>но, чтобы отнести то или иное поведение к отклоняющемуся от норм, не</w:t>
      </w:r>
      <w:r>
        <w:rPr>
          <w:color w:val="000000"/>
          <w:spacing w:val="-2"/>
          <w:sz w:val="28"/>
        </w:rPr>
        <w:softHyphen/>
        <w:t>обходимо разобраться, что же такое норма. Прежде всего, хотелось бы под</w:t>
      </w:r>
      <w:r>
        <w:rPr>
          <w:color w:val="000000"/>
          <w:spacing w:val="-2"/>
          <w:sz w:val="28"/>
        </w:rPr>
        <w:softHyphen/>
      </w:r>
      <w:r>
        <w:rPr>
          <w:color w:val="000000"/>
          <w:spacing w:val="-1"/>
          <w:sz w:val="28"/>
        </w:rPr>
        <w:t>черкнуть относительность этого понятия. Определений этого феномена существует множество. Занимались данной проблемой многие из упомяну</w:t>
      </w:r>
      <w:r>
        <w:rPr>
          <w:color w:val="000000"/>
          <w:sz w:val="28"/>
        </w:rPr>
        <w:t>тых выше исследователей, изучавших девиации</w:t>
      </w:r>
      <w:r w:rsidR="00764B7A">
        <w:rPr>
          <w:color w:val="000000"/>
          <w:sz w:val="28"/>
        </w:rPr>
        <w:t>:</w:t>
      </w:r>
      <w:r>
        <w:rPr>
          <w:color w:val="000000"/>
          <w:sz w:val="28"/>
        </w:rPr>
        <w:t xml:space="preserve"> М. Вебер, Э. Дюркгейм, </w:t>
      </w:r>
      <w:r>
        <w:rPr>
          <w:color w:val="000000"/>
          <w:spacing w:val="-1"/>
          <w:sz w:val="28"/>
        </w:rPr>
        <w:t>Р. Линтон, Р. Мертон, Р. Миллз, Р. Моррис, Т. Парсонс, У. Самнер и др</w:t>
      </w:r>
      <w:r w:rsidR="00A83DFD">
        <w:rPr>
          <w:color w:val="000000"/>
          <w:spacing w:val="-1"/>
          <w:sz w:val="28"/>
        </w:rPr>
        <w:t>угие</w:t>
      </w:r>
      <w:r>
        <w:rPr>
          <w:color w:val="000000"/>
          <w:spacing w:val="-1"/>
          <w:sz w:val="28"/>
        </w:rPr>
        <w:t xml:space="preserve">; </w:t>
      </w:r>
      <w:r>
        <w:rPr>
          <w:color w:val="000000"/>
          <w:spacing w:val="1"/>
          <w:sz w:val="28"/>
        </w:rPr>
        <w:t xml:space="preserve">отечественные ученые М.И. Бобнева, С.А. Даштамиров, Ю.А. Клейберг, </w:t>
      </w:r>
      <w:r>
        <w:rPr>
          <w:color w:val="000000"/>
          <w:spacing w:val="-1"/>
          <w:sz w:val="28"/>
        </w:rPr>
        <w:t>В.М. Пеньков, В.Д. Плахов, А.А. Ручка, В.А. Ядов и др.</w:t>
      </w:r>
    </w:p>
    <w:p w:rsidR="00CC0788" w:rsidRDefault="00CC0788">
      <w:pPr>
        <w:spacing w:line="360" w:lineRule="auto"/>
        <w:ind w:firstLine="540"/>
        <w:jc w:val="both"/>
        <w:rPr>
          <w:sz w:val="28"/>
        </w:rPr>
      </w:pPr>
      <w:r>
        <w:rPr>
          <w:sz w:val="28"/>
        </w:rPr>
        <w:t>В нормах заложены определенные способы действия, в соответствии с которыми индивиды строят и оценивают свою деятельность, направляют и регулируют поведение.</w:t>
      </w:r>
    </w:p>
    <w:p w:rsidR="00CC0788" w:rsidRDefault="00CC0788">
      <w:pPr>
        <w:spacing w:line="360" w:lineRule="auto"/>
        <w:ind w:firstLine="540"/>
        <w:jc w:val="both"/>
        <w:rPr>
          <w:sz w:val="28"/>
        </w:rPr>
      </w:pPr>
      <w:r>
        <w:rPr>
          <w:sz w:val="28"/>
        </w:rPr>
        <w:t>Ю.А. Клейберг выделяет три принципиально различных определения:</w:t>
      </w:r>
    </w:p>
    <w:p w:rsidR="00CC0788" w:rsidRDefault="00A83DFD" w:rsidP="007607F6">
      <w:pPr>
        <w:tabs>
          <w:tab w:val="left" w:pos="900"/>
        </w:tabs>
        <w:spacing w:line="360" w:lineRule="auto"/>
        <w:ind w:firstLine="540"/>
        <w:jc w:val="both"/>
        <w:rPr>
          <w:sz w:val="28"/>
        </w:rPr>
      </w:pPr>
      <w:r>
        <w:rPr>
          <w:sz w:val="28"/>
        </w:rPr>
        <w:t>-</w:t>
      </w:r>
      <w:r w:rsidR="00CC0788">
        <w:rPr>
          <w:sz w:val="28"/>
        </w:rPr>
        <w:t xml:space="preserve"> Социальные нормы – средства социальной регуляции поведения индивидов и групп. Определение дано М.И. Бобневой в 1978 году.</w:t>
      </w:r>
    </w:p>
    <w:p w:rsidR="00CC0788" w:rsidRDefault="00A83DFD" w:rsidP="007607F6">
      <w:pPr>
        <w:tabs>
          <w:tab w:val="left" w:pos="900"/>
        </w:tabs>
        <w:spacing w:line="360" w:lineRule="auto"/>
        <w:ind w:firstLine="540"/>
        <w:jc w:val="both"/>
        <w:rPr>
          <w:sz w:val="28"/>
        </w:rPr>
      </w:pPr>
      <w:r>
        <w:rPr>
          <w:sz w:val="28"/>
        </w:rPr>
        <w:t>-</w:t>
      </w:r>
      <w:r w:rsidR="00CC0788">
        <w:rPr>
          <w:sz w:val="28"/>
        </w:rPr>
        <w:t xml:space="preserve"> Социальные нормы – совокупность требований и ожиданий, которые предъявляет социальная общность своим членам с целью осуществления деятельности, поведения установленного образца. Данное определение нормы предложено А.А. Ручкой в 1990 году [37. С. 23].</w:t>
      </w:r>
    </w:p>
    <w:p w:rsidR="00CC0788" w:rsidRDefault="00A83DFD" w:rsidP="007607F6">
      <w:pPr>
        <w:tabs>
          <w:tab w:val="left" w:pos="900"/>
        </w:tabs>
        <w:spacing w:line="360" w:lineRule="auto"/>
        <w:ind w:firstLine="540"/>
        <w:jc w:val="both"/>
        <w:rPr>
          <w:sz w:val="28"/>
        </w:rPr>
      </w:pPr>
      <w:r>
        <w:rPr>
          <w:sz w:val="28"/>
        </w:rPr>
        <w:t>-</w:t>
      </w:r>
      <w:r w:rsidR="00CC0788">
        <w:rPr>
          <w:sz w:val="28"/>
        </w:rPr>
        <w:t xml:space="preserve"> Социальная норма – обусловленный социальной практикой социокультурный инструмент регулирования отношений в конкретно-исторических условиях жизни общества. Определение было сформулировано Ю.А. Клейбергом в 1997 году [157. С.28].</w:t>
      </w:r>
    </w:p>
    <w:p w:rsidR="00CC0788" w:rsidRDefault="00CC0788" w:rsidP="007607F6">
      <w:pPr>
        <w:pStyle w:val="a3"/>
        <w:spacing w:after="0" w:line="360" w:lineRule="auto"/>
        <w:ind w:firstLine="540"/>
        <w:jc w:val="both"/>
        <w:rPr>
          <w:sz w:val="28"/>
        </w:rPr>
      </w:pPr>
      <w:r>
        <w:rPr>
          <w:sz w:val="28"/>
        </w:rPr>
        <w:t>Особенностью социальных норм является то, что в них закладывается программа достижения желаемого результата социального действия, а также они выступают как фактор воспитания.</w:t>
      </w:r>
    </w:p>
    <w:p w:rsidR="00CC0788" w:rsidRDefault="00CC0788">
      <w:pPr>
        <w:spacing w:line="360" w:lineRule="auto"/>
        <w:ind w:firstLine="540"/>
        <w:jc w:val="both"/>
        <w:rPr>
          <w:sz w:val="28"/>
        </w:rPr>
      </w:pPr>
      <w:r>
        <w:rPr>
          <w:sz w:val="28"/>
        </w:rPr>
        <w:t>Все социальные нормы можно классифицировать в зависимости от того, насколько строго соблюдается их исполнение.</w:t>
      </w:r>
    </w:p>
    <w:p w:rsidR="00CC0788" w:rsidRDefault="00A83DFD" w:rsidP="007607F6">
      <w:pPr>
        <w:spacing w:line="360" w:lineRule="auto"/>
        <w:ind w:firstLine="567"/>
        <w:jc w:val="both"/>
        <w:rPr>
          <w:sz w:val="28"/>
        </w:rPr>
      </w:pPr>
      <w:r>
        <w:rPr>
          <w:sz w:val="28"/>
        </w:rPr>
        <w:lastRenderedPageBreak/>
        <w:t>З</w:t>
      </w:r>
      <w:r w:rsidR="00CC0788">
        <w:rPr>
          <w:sz w:val="28"/>
        </w:rPr>
        <w:t>а нарушение одних норм следует мягкое наказание – неодобрение, ухмылка, недоброжелательный взгляд.</w:t>
      </w:r>
    </w:p>
    <w:p w:rsidR="00CC0788" w:rsidRDefault="00A83DFD" w:rsidP="007607F6">
      <w:pPr>
        <w:spacing w:line="360" w:lineRule="auto"/>
        <w:ind w:firstLine="567"/>
        <w:jc w:val="both"/>
        <w:rPr>
          <w:sz w:val="28"/>
        </w:rPr>
      </w:pPr>
      <w:r>
        <w:rPr>
          <w:sz w:val="28"/>
        </w:rPr>
        <w:t>З</w:t>
      </w:r>
      <w:r w:rsidR="00CC0788">
        <w:rPr>
          <w:sz w:val="28"/>
        </w:rPr>
        <w:t>а нарушение других норм</w:t>
      </w:r>
      <w:r w:rsidR="006D6033">
        <w:rPr>
          <w:sz w:val="28"/>
        </w:rPr>
        <w:t xml:space="preserve"> -</w:t>
      </w:r>
      <w:r w:rsidR="00CC0788">
        <w:rPr>
          <w:sz w:val="28"/>
        </w:rPr>
        <w:t xml:space="preserve"> жёсткие санкции</w:t>
      </w:r>
      <w:r w:rsidR="006D6033">
        <w:rPr>
          <w:sz w:val="28"/>
        </w:rPr>
        <w:t>:</w:t>
      </w:r>
      <w:r w:rsidR="00CC0788">
        <w:rPr>
          <w:sz w:val="28"/>
        </w:rPr>
        <w:t xml:space="preserve"> тюремное </w:t>
      </w:r>
      <w:r w:rsidR="006D6033">
        <w:rPr>
          <w:sz w:val="28"/>
        </w:rPr>
        <w:t xml:space="preserve"> </w:t>
      </w:r>
      <w:r w:rsidR="00CC0788">
        <w:rPr>
          <w:sz w:val="28"/>
        </w:rPr>
        <w:t>заключение, даже смертная казнь.</w:t>
      </w:r>
    </w:p>
    <w:p w:rsidR="00CC0788" w:rsidRDefault="00CC0788" w:rsidP="007607F6">
      <w:pPr>
        <w:pStyle w:val="a3"/>
        <w:spacing w:after="0" w:line="360" w:lineRule="auto"/>
        <w:ind w:firstLine="567"/>
        <w:jc w:val="both"/>
        <w:rPr>
          <w:sz w:val="28"/>
        </w:rPr>
      </w:pPr>
      <w:r>
        <w:rPr>
          <w:sz w:val="28"/>
        </w:rPr>
        <w:t xml:space="preserve">Определённая степень неподчинения нормам существует в любом обществе и в любой группе. </w:t>
      </w:r>
    </w:p>
    <w:p w:rsidR="00CC0788" w:rsidRDefault="00CC0788">
      <w:pPr>
        <w:spacing w:line="360" w:lineRule="auto"/>
        <w:ind w:firstLine="540"/>
        <w:jc w:val="both"/>
        <w:rPr>
          <w:sz w:val="28"/>
        </w:rPr>
      </w:pPr>
      <w:r>
        <w:rPr>
          <w:sz w:val="28"/>
        </w:rPr>
        <w:t>Социальные нормы действенны в том случае, если они становятся компонентом индивидуального сознания личности. Именно тогда они действуют как факторы и регуляторы поведения и самоконтроля; социальная норма выступает как добровольное самообязательство.</w:t>
      </w:r>
    </w:p>
    <w:p w:rsidR="00CC0788" w:rsidRDefault="00CC0788">
      <w:pPr>
        <w:pStyle w:val="a3"/>
        <w:spacing w:after="0" w:line="360" w:lineRule="auto"/>
        <w:ind w:firstLine="540"/>
        <w:jc w:val="both"/>
        <w:rPr>
          <w:sz w:val="28"/>
        </w:rPr>
      </w:pPr>
      <w:r>
        <w:rPr>
          <w:sz w:val="28"/>
        </w:rPr>
        <w:t>Социальные нормы выполняют в обществе очень важные функции:</w:t>
      </w:r>
    </w:p>
    <w:p w:rsidR="00CC0788" w:rsidRDefault="006D6033" w:rsidP="006D6033">
      <w:pPr>
        <w:pStyle w:val="a3"/>
        <w:spacing w:after="0" w:line="360" w:lineRule="auto"/>
        <w:ind w:left="1069"/>
        <w:jc w:val="both"/>
        <w:rPr>
          <w:sz w:val="28"/>
        </w:rPr>
      </w:pPr>
      <w:r>
        <w:rPr>
          <w:sz w:val="28"/>
        </w:rPr>
        <w:t>-</w:t>
      </w:r>
      <w:r w:rsidR="00CC0788">
        <w:rPr>
          <w:sz w:val="28"/>
        </w:rPr>
        <w:t>регулируют общий ход социализации,</w:t>
      </w:r>
    </w:p>
    <w:p w:rsidR="00CC0788" w:rsidRDefault="006D6033" w:rsidP="006D6033">
      <w:pPr>
        <w:pStyle w:val="a3"/>
        <w:spacing w:after="0" w:line="360" w:lineRule="auto"/>
        <w:ind w:left="1069"/>
        <w:jc w:val="both"/>
        <w:rPr>
          <w:sz w:val="28"/>
        </w:rPr>
      </w:pPr>
      <w:r>
        <w:rPr>
          <w:sz w:val="28"/>
        </w:rPr>
        <w:t>-</w:t>
      </w:r>
      <w:r w:rsidR="00CC0788">
        <w:rPr>
          <w:sz w:val="28"/>
        </w:rPr>
        <w:t>интегрируют индивидов в группы, а группы в общество,</w:t>
      </w:r>
    </w:p>
    <w:p w:rsidR="00CC0788" w:rsidRDefault="006D6033" w:rsidP="006D6033">
      <w:pPr>
        <w:pStyle w:val="a3"/>
        <w:spacing w:after="0" w:line="360" w:lineRule="auto"/>
        <w:ind w:left="1069"/>
        <w:jc w:val="both"/>
        <w:rPr>
          <w:sz w:val="28"/>
        </w:rPr>
      </w:pPr>
      <w:r>
        <w:rPr>
          <w:sz w:val="28"/>
        </w:rPr>
        <w:t>-</w:t>
      </w:r>
      <w:r w:rsidR="00CC0788">
        <w:rPr>
          <w:sz w:val="28"/>
        </w:rPr>
        <w:t>контролируют отклоняющееся поведение,</w:t>
      </w:r>
    </w:p>
    <w:p w:rsidR="00CC0788" w:rsidRDefault="006D6033" w:rsidP="006D6033">
      <w:pPr>
        <w:pStyle w:val="a3"/>
        <w:spacing w:after="0" w:line="360" w:lineRule="auto"/>
        <w:ind w:left="1069"/>
        <w:jc w:val="both"/>
        <w:rPr>
          <w:sz w:val="28"/>
        </w:rPr>
      </w:pPr>
      <w:r>
        <w:rPr>
          <w:sz w:val="28"/>
        </w:rPr>
        <w:t>-</w:t>
      </w:r>
      <w:r w:rsidR="00CC0788">
        <w:rPr>
          <w:sz w:val="28"/>
        </w:rPr>
        <w:t>служат образцами, эталонами поведения.</w:t>
      </w:r>
    </w:p>
    <w:p w:rsidR="00CC0788" w:rsidRDefault="00CC0788">
      <w:pPr>
        <w:pStyle w:val="a3"/>
        <w:spacing w:after="0" w:line="360" w:lineRule="auto"/>
        <w:ind w:firstLine="540"/>
        <w:jc w:val="both"/>
        <w:rPr>
          <w:sz w:val="28"/>
        </w:rPr>
      </w:pPr>
      <w:r>
        <w:rPr>
          <w:sz w:val="28"/>
        </w:rPr>
        <w:t>Каким образом удаётся достичь этого при помощи норм? Во-первых, нормы – это также и обязанности одного лица по отношению к другому или другим лицам. Запрещая новичкам общаться с начальством чаще, чем со своими товарищами, малая группа накладывает на своих членов определённые обязательства и ставит их в определённые отношения с начальством и товарищами. Стало быть, нормы формируют сеть социальных отношений в группе, обществе.</w:t>
      </w:r>
    </w:p>
    <w:p w:rsidR="00CC0788" w:rsidRDefault="00CC0788">
      <w:pPr>
        <w:pStyle w:val="a3"/>
        <w:spacing w:after="0" w:line="360" w:lineRule="auto"/>
        <w:ind w:firstLine="540"/>
        <w:jc w:val="both"/>
        <w:rPr>
          <w:sz w:val="28"/>
        </w:rPr>
      </w:pPr>
      <w:r>
        <w:rPr>
          <w:sz w:val="28"/>
        </w:rPr>
        <w:t xml:space="preserve"> Во-вторых, нормы это ещё и ожидания: от соблюдающего данную норму человека окружающие ждут вполне однозначного поведения. Когда одни пешеходы движутся по правой стороне улицы, а идущие навстречу – по левой, возникает упорядоченное, организованное взаимодействие. При нарушении правила возникают столкновения и беспорядок. Ещё более наглядно действие норм проявляется в бизнесе. Он в принципе невозможен, если партнёры не соблюдают писаные и неписаные нормы, правила, законы. Стало быть, нормы формируют систему социального взаимодействия, которая включает мотивы, </w:t>
      </w:r>
      <w:r>
        <w:rPr>
          <w:sz w:val="28"/>
        </w:rPr>
        <w:lastRenderedPageBreak/>
        <w:t>цели, направленность субъектов действия, само действие, ожидание, оценку и средства.</w:t>
      </w:r>
    </w:p>
    <w:p w:rsidR="00CC0788" w:rsidRDefault="00CC0788">
      <w:pPr>
        <w:pStyle w:val="a3"/>
        <w:spacing w:after="0" w:line="360" w:lineRule="auto"/>
        <w:ind w:firstLine="540"/>
        <w:jc w:val="both"/>
        <w:rPr>
          <w:sz w:val="28"/>
        </w:rPr>
      </w:pPr>
      <w:r>
        <w:rPr>
          <w:sz w:val="28"/>
        </w:rPr>
        <w:t>Нормы выполняют свои функции в зависимости от того, в каком качестве они себя проявляют:</w:t>
      </w:r>
    </w:p>
    <w:p w:rsidR="00CC0788" w:rsidRDefault="006D6033" w:rsidP="006D6033">
      <w:pPr>
        <w:pStyle w:val="a3"/>
        <w:spacing w:after="0" w:line="360" w:lineRule="auto"/>
        <w:ind w:left="1069"/>
        <w:jc w:val="both"/>
        <w:rPr>
          <w:sz w:val="28"/>
        </w:rPr>
      </w:pPr>
      <w:r>
        <w:rPr>
          <w:sz w:val="28"/>
        </w:rPr>
        <w:t xml:space="preserve">- </w:t>
      </w:r>
      <w:r w:rsidR="00CC0788">
        <w:rPr>
          <w:sz w:val="28"/>
        </w:rPr>
        <w:t>как стандарты поведения (обязанности, правила)  или</w:t>
      </w:r>
    </w:p>
    <w:p w:rsidR="00CC0788" w:rsidRDefault="006D6033" w:rsidP="006D6033">
      <w:pPr>
        <w:pStyle w:val="a3"/>
        <w:spacing w:after="0" w:line="360" w:lineRule="auto"/>
        <w:ind w:left="1069"/>
        <w:jc w:val="both"/>
        <w:rPr>
          <w:sz w:val="28"/>
        </w:rPr>
      </w:pPr>
      <w:r>
        <w:rPr>
          <w:sz w:val="28"/>
        </w:rPr>
        <w:t xml:space="preserve">- </w:t>
      </w:r>
      <w:r w:rsidR="00CC0788">
        <w:rPr>
          <w:sz w:val="28"/>
        </w:rPr>
        <w:t>как ожидания поведения (реакция других людей).</w:t>
      </w:r>
    </w:p>
    <w:p w:rsidR="00CC0788" w:rsidRDefault="00CC0788">
      <w:pPr>
        <w:spacing w:line="360" w:lineRule="auto"/>
        <w:ind w:firstLine="540"/>
        <w:jc w:val="both"/>
        <w:rPr>
          <w:sz w:val="28"/>
        </w:rPr>
      </w:pPr>
      <w:r>
        <w:rPr>
          <w:sz w:val="28"/>
        </w:rPr>
        <w:t>Из всего этого следует, что если индивид соблюдает все нормы, предписанные обществом, то его поведение не является отклоняющимся</w:t>
      </w:r>
      <w:r w:rsidR="006D6033">
        <w:rPr>
          <w:sz w:val="28"/>
        </w:rPr>
        <w:t>;</w:t>
      </w:r>
      <w:r>
        <w:rPr>
          <w:sz w:val="28"/>
        </w:rPr>
        <w:t xml:space="preserve"> если же он не соблюдает какие-либо правила, то поведение данного индивида будет девиантным. Но обычно в обществе не существует людей, которые бы соблюдали абсолютно все нормы.</w:t>
      </w:r>
    </w:p>
    <w:p w:rsidR="00CC0788" w:rsidRDefault="00CC0788">
      <w:pPr>
        <w:spacing w:line="360" w:lineRule="auto"/>
        <w:ind w:firstLine="540"/>
        <w:jc w:val="both"/>
        <w:rPr>
          <w:sz w:val="28"/>
        </w:rPr>
      </w:pPr>
      <w:r>
        <w:rPr>
          <w:sz w:val="28"/>
        </w:rPr>
        <w:t>Особым критерием нормы может служить приспособленность к условиям жизни.</w:t>
      </w:r>
    </w:p>
    <w:p w:rsidR="00CC0788" w:rsidRDefault="00CC0788">
      <w:pPr>
        <w:spacing w:line="360" w:lineRule="auto"/>
        <w:ind w:firstLine="540"/>
        <w:jc w:val="both"/>
        <w:rPr>
          <w:sz w:val="28"/>
        </w:rPr>
      </w:pPr>
      <w:r>
        <w:rPr>
          <w:sz w:val="28"/>
        </w:rPr>
        <w:t>Понятия «норма» и «отклонение», по словам Ю.А. Клейберга, используются для характеристики процесса развития и социального поведения ребенка. Отклонения могут носить как негативный, так и позитивный характер. Например, отклонениями от нормы в развитии ребенка являются и умственная отсталость</w:t>
      </w:r>
      <w:r w:rsidR="006D6033">
        <w:rPr>
          <w:sz w:val="28"/>
        </w:rPr>
        <w:t>,</w:t>
      </w:r>
      <w:r>
        <w:rPr>
          <w:sz w:val="28"/>
        </w:rPr>
        <w:t xml:space="preserve"> и талантливость. Такие негативные отклонения в поведении, как преступность, алкоголизм, наркомания, оказывают отрицательное влияние и на процесс социального становления человека, и на развитие общества в целом. Позитивные же отклонения в поведении, к которым можно отнести все формы социального творчества</w:t>
      </w:r>
      <w:r w:rsidR="006D6033">
        <w:rPr>
          <w:sz w:val="28"/>
        </w:rPr>
        <w:t>, например,</w:t>
      </w:r>
      <w:r>
        <w:rPr>
          <w:sz w:val="28"/>
        </w:rPr>
        <w:t xml:space="preserve"> экономическую предприимчивость, научное и художественное творчество, напротив, служат развитию социальной системы, замене старых норм новыми.</w:t>
      </w:r>
    </w:p>
    <w:p w:rsidR="00CC0788" w:rsidRDefault="00CC0788">
      <w:pPr>
        <w:spacing w:line="360" w:lineRule="auto"/>
        <w:ind w:firstLine="540"/>
        <w:jc w:val="both"/>
        <w:rPr>
          <w:sz w:val="28"/>
        </w:rPr>
      </w:pPr>
      <w:r>
        <w:rPr>
          <w:sz w:val="28"/>
        </w:rPr>
        <w:t xml:space="preserve">В.Д. Менделевич подчеркивает, что  девиация - это граница между нормой и патологией, крайний вариант нормы. Девиантность нельзя определить, не опираясь на знание норм. В медицине норма – это совершенно здоровый человек; в педагогике – успевающий по всем предметам ученик; в социальной жизни – отсутствие преступлений. Труднее всего определить «психологическую норму» как совокупность неких свойств, присущих </w:t>
      </w:r>
      <w:r>
        <w:rPr>
          <w:sz w:val="28"/>
        </w:rPr>
        <w:lastRenderedPageBreak/>
        <w:t>большинству людей, эталон поведения (В.Ф.Курлов, М.Д. Матюшкина, Е.Э. Смирнова, 1999). Это - нормы-идеалы. Поскольку уровень интериоризации норм в разных  социальных средах имеет существенные отличия, а нормы-идеалы, система основных ценностей носят глобализированный характер, они трудно применимы к конкретным социальным объектам (П.А. Сорокин, 1993). Не случайно Л. Пожар (1996) предлагает рассматривать норму в трех разных значениях: статистическую, функциональную (индивидуальную) и идеальную. При этом идеальная норма - это оптимальный способ существования личности в оптимальных социальных условиях. Поскольку каждый индивид имеет собственный специфический путь развития,  любое отклонение можно считать девиацией лишь в сравнении с этим трендом. Таким образом, функциональная (индивидуальная) норма принимает во внимание единичность индивида, но не отражает неких свойств, присущих большинству людей, событий.</w:t>
      </w:r>
    </w:p>
    <w:p w:rsidR="00CC0788" w:rsidRDefault="00CC0788">
      <w:pPr>
        <w:spacing w:line="360" w:lineRule="auto"/>
        <w:ind w:firstLine="540"/>
        <w:jc w:val="both"/>
        <w:rPr>
          <w:sz w:val="28"/>
        </w:rPr>
      </w:pPr>
      <w:r>
        <w:rPr>
          <w:sz w:val="28"/>
        </w:rPr>
        <w:t xml:space="preserve">Статистическая норма как самая большая частота появления определенного показателя соответствует общему предположению о том, что  большинство людей относится к нормальным людям. Однако при этом нормальными пришлось бы считать только обывателей, конформистов, причисляя к нормальным людям с патологией, и даже сверходаренных. Имеющиеся возможные отклонения от этой «среднестатистической нормы» расцениваются как варианты нормы, проявления особенностей характера, личности, как уникальный результат взаимодействия индивидуальности и специфических особенностей ситуации. Но статистическая норма не позволяет увидеть перспективы успешного обучения, социализации, дальнейшего психологического развития личности. </w:t>
      </w:r>
    </w:p>
    <w:p w:rsidR="00CC0788" w:rsidRDefault="00CC0788">
      <w:pPr>
        <w:spacing w:line="360" w:lineRule="auto"/>
        <w:ind w:firstLine="540"/>
        <w:jc w:val="both"/>
        <w:rPr>
          <w:sz w:val="28"/>
        </w:rPr>
      </w:pPr>
      <w:r>
        <w:rPr>
          <w:sz w:val="28"/>
        </w:rPr>
        <w:t>Наиболее приемлемым при разграничении нормы и девиации считается так называемый статистически-адаптационный подход, при котором “норма” представляет собой   что-то среднее, устоявшееся, не выделяющееся из массы</w:t>
      </w:r>
      <w:r w:rsidR="006D6033">
        <w:rPr>
          <w:sz w:val="28"/>
        </w:rPr>
        <w:t xml:space="preserve"> или</w:t>
      </w:r>
      <w:r>
        <w:rPr>
          <w:sz w:val="28"/>
        </w:rPr>
        <w:t xml:space="preserve">   что-то наиболее приспособленное к окружающей среде [5. С. 78].</w:t>
      </w:r>
    </w:p>
    <w:p w:rsidR="00CC0788" w:rsidRDefault="00CC0788">
      <w:pPr>
        <w:spacing w:line="360" w:lineRule="auto"/>
        <w:ind w:firstLine="540"/>
        <w:jc w:val="both"/>
        <w:rPr>
          <w:sz w:val="28"/>
        </w:rPr>
      </w:pPr>
      <w:r>
        <w:rPr>
          <w:sz w:val="28"/>
        </w:rPr>
        <w:t xml:space="preserve">Нормативность поведения личности может быть определена в соответствии с социально-психологическими нормативами (СПН) общества и </w:t>
      </w:r>
      <w:r>
        <w:rPr>
          <w:sz w:val="28"/>
        </w:rPr>
        <w:lastRenderedPageBreak/>
        <w:t xml:space="preserve">социокультурными особенностями конкретного района, региона. М.М. Семаго отмечает, что в настоящее время таких СПН просто нет. Следует отметить, что время существования норм может быть кратким, исчисляясь десятилетиями и даже годами, что происходит в настоящее время (динамическая норма как «живой процесс»). Сложность анализа связана с недостаточностью информации о психологической норме в современной ситуации развития общества, характеризующейся распространением норм криминальной субкультуры (В. Ф. Пирожков, 1998). </w:t>
      </w:r>
    </w:p>
    <w:p w:rsidR="00CC0788" w:rsidRDefault="00CC0788">
      <w:pPr>
        <w:spacing w:line="360" w:lineRule="auto"/>
        <w:ind w:firstLine="540"/>
        <w:jc w:val="both"/>
        <w:rPr>
          <w:sz w:val="28"/>
        </w:rPr>
      </w:pPr>
      <w:r>
        <w:rPr>
          <w:sz w:val="28"/>
        </w:rPr>
        <w:t xml:space="preserve">Итак, норму в психологии можно рассматривать как эталон поведения, следование личности принятым в данном сообществе в конкретное время нравственным требованиям. В идеальной поведенческой норме гармоничная норма (адаптивность и самоактуализация) должна  сочетаться с креативностью индивида (В.Д. Менделевич, 2001). </w:t>
      </w:r>
    </w:p>
    <w:p w:rsidR="00CC0788" w:rsidRDefault="00CC0788">
      <w:pPr>
        <w:spacing w:line="360" w:lineRule="auto"/>
        <w:ind w:firstLine="540"/>
        <w:jc w:val="both"/>
        <w:rPr>
          <w:sz w:val="28"/>
        </w:rPr>
      </w:pPr>
      <w:r>
        <w:rPr>
          <w:sz w:val="28"/>
        </w:rPr>
        <w:t>По мнению А. Кулка, к критериям нормальности ребенка, взрослого и пожилого человека следует относить</w:t>
      </w:r>
    </w:p>
    <w:p w:rsidR="00CC0788" w:rsidRDefault="006D6033" w:rsidP="006D6033">
      <w:pPr>
        <w:spacing w:line="360" w:lineRule="auto"/>
        <w:ind w:left="927"/>
        <w:jc w:val="both"/>
        <w:rPr>
          <w:sz w:val="28"/>
        </w:rPr>
      </w:pPr>
      <w:r>
        <w:rPr>
          <w:sz w:val="28"/>
        </w:rPr>
        <w:t xml:space="preserve">- </w:t>
      </w:r>
      <w:r w:rsidR="00CC0788">
        <w:rPr>
          <w:sz w:val="28"/>
        </w:rPr>
        <w:t>субъективную удовлетворенность, характерную больше для зрелого человека, чем для ребенка или подростка;</w:t>
      </w:r>
    </w:p>
    <w:p w:rsidR="00CC0788" w:rsidRDefault="006D6033" w:rsidP="006D6033">
      <w:pPr>
        <w:spacing w:line="360" w:lineRule="auto"/>
        <w:ind w:left="927"/>
        <w:jc w:val="both"/>
        <w:rPr>
          <w:sz w:val="28"/>
        </w:rPr>
      </w:pPr>
      <w:r>
        <w:rPr>
          <w:sz w:val="28"/>
        </w:rPr>
        <w:t xml:space="preserve">- </w:t>
      </w:r>
      <w:r w:rsidR="00CC0788">
        <w:rPr>
          <w:sz w:val="28"/>
        </w:rPr>
        <w:t>идентичность, которая становится устойчивой к 5-6 годам;</w:t>
      </w:r>
    </w:p>
    <w:p w:rsidR="00CC0788" w:rsidRDefault="006D6033" w:rsidP="006D6033">
      <w:pPr>
        <w:spacing w:line="360" w:lineRule="auto"/>
        <w:ind w:left="927"/>
        <w:jc w:val="both"/>
        <w:rPr>
          <w:sz w:val="28"/>
        </w:rPr>
      </w:pPr>
      <w:r>
        <w:rPr>
          <w:sz w:val="28"/>
        </w:rPr>
        <w:t xml:space="preserve">- </w:t>
      </w:r>
      <w:r w:rsidR="00CC0788">
        <w:rPr>
          <w:sz w:val="28"/>
        </w:rPr>
        <w:t>целостность, приобретаемую в период длительной социализации;</w:t>
      </w:r>
    </w:p>
    <w:p w:rsidR="00CC0788" w:rsidRDefault="006D6033" w:rsidP="006D6033">
      <w:pPr>
        <w:spacing w:line="360" w:lineRule="auto"/>
        <w:ind w:left="927"/>
        <w:jc w:val="both"/>
        <w:rPr>
          <w:sz w:val="28"/>
        </w:rPr>
      </w:pPr>
      <w:r>
        <w:rPr>
          <w:sz w:val="28"/>
        </w:rPr>
        <w:t xml:space="preserve">- </w:t>
      </w:r>
      <w:r w:rsidR="00CC0788">
        <w:rPr>
          <w:sz w:val="28"/>
        </w:rPr>
        <w:t>автономность, типичную для гармоничного взрослого;</w:t>
      </w:r>
    </w:p>
    <w:p w:rsidR="00CC0788" w:rsidRDefault="006D6033" w:rsidP="006D6033">
      <w:pPr>
        <w:spacing w:line="360" w:lineRule="auto"/>
        <w:ind w:left="927"/>
        <w:jc w:val="both"/>
        <w:rPr>
          <w:sz w:val="28"/>
        </w:rPr>
      </w:pPr>
      <w:r>
        <w:rPr>
          <w:sz w:val="28"/>
        </w:rPr>
        <w:t xml:space="preserve">- </w:t>
      </w:r>
      <w:r w:rsidR="00CC0788">
        <w:rPr>
          <w:sz w:val="28"/>
        </w:rPr>
        <w:t>адекватность восприятия реальности;</w:t>
      </w:r>
    </w:p>
    <w:p w:rsidR="00CC0788" w:rsidRDefault="006D6033" w:rsidP="006D6033">
      <w:pPr>
        <w:spacing w:line="360" w:lineRule="auto"/>
        <w:ind w:left="927"/>
        <w:jc w:val="both"/>
        <w:rPr>
          <w:sz w:val="28"/>
        </w:rPr>
      </w:pPr>
      <w:r>
        <w:rPr>
          <w:sz w:val="28"/>
        </w:rPr>
        <w:t xml:space="preserve">- </w:t>
      </w:r>
      <w:r w:rsidR="00CC0788">
        <w:rPr>
          <w:sz w:val="28"/>
        </w:rPr>
        <w:t>толерантность к фрустрации;</w:t>
      </w:r>
    </w:p>
    <w:p w:rsidR="00CC0788" w:rsidRDefault="006D6033" w:rsidP="006D6033">
      <w:pPr>
        <w:spacing w:line="360" w:lineRule="auto"/>
        <w:ind w:left="927"/>
        <w:jc w:val="both"/>
        <w:rPr>
          <w:sz w:val="28"/>
        </w:rPr>
      </w:pPr>
      <w:r>
        <w:rPr>
          <w:sz w:val="28"/>
        </w:rPr>
        <w:t xml:space="preserve">- </w:t>
      </w:r>
      <w:r w:rsidR="00CC0788">
        <w:rPr>
          <w:sz w:val="28"/>
        </w:rPr>
        <w:t>резистентность по отношению к стрессу;</w:t>
      </w:r>
    </w:p>
    <w:p w:rsidR="00CC0788" w:rsidRDefault="006D6033" w:rsidP="006D6033">
      <w:pPr>
        <w:spacing w:line="360" w:lineRule="auto"/>
        <w:ind w:left="927"/>
        <w:jc w:val="both"/>
        <w:rPr>
          <w:sz w:val="28"/>
        </w:rPr>
      </w:pPr>
      <w:r>
        <w:rPr>
          <w:sz w:val="28"/>
        </w:rPr>
        <w:t xml:space="preserve">- </w:t>
      </w:r>
      <w:r w:rsidR="00CC0788">
        <w:rPr>
          <w:sz w:val="28"/>
        </w:rPr>
        <w:t>социальную адаптацию;</w:t>
      </w:r>
    </w:p>
    <w:p w:rsidR="00CC0788" w:rsidRDefault="006D6033" w:rsidP="006D6033">
      <w:pPr>
        <w:spacing w:line="360" w:lineRule="auto"/>
        <w:ind w:left="927"/>
        <w:jc w:val="both"/>
        <w:rPr>
          <w:color w:val="000000"/>
          <w:sz w:val="28"/>
        </w:rPr>
      </w:pPr>
      <w:r>
        <w:rPr>
          <w:sz w:val="28"/>
        </w:rPr>
        <w:t xml:space="preserve">- </w:t>
      </w:r>
      <w:r w:rsidR="00CC0788">
        <w:rPr>
          <w:sz w:val="28"/>
        </w:rPr>
        <w:t>оптимальное самоутверждение [105. С. 203].</w:t>
      </w:r>
    </w:p>
    <w:p w:rsidR="00CC0788" w:rsidRDefault="00CC0788">
      <w:pPr>
        <w:spacing w:line="360" w:lineRule="auto"/>
        <w:ind w:firstLine="540"/>
        <w:jc w:val="both"/>
        <w:rPr>
          <w:sz w:val="28"/>
        </w:rPr>
      </w:pPr>
      <w:r>
        <w:rPr>
          <w:sz w:val="28"/>
        </w:rPr>
        <w:t xml:space="preserve">Однако гармоничная норма не отражает устойчивых различий психологии людей разного возраста, наиболее существенных и ценных сторон их жизнедеятельности. Следовательно, должны существовать еще и возрастные ее варианты, учитывающие особенности времени и места проживания индивида, служащие ориентирами при разграничении нормы и </w:t>
      </w:r>
      <w:r>
        <w:rPr>
          <w:sz w:val="28"/>
        </w:rPr>
        <w:lastRenderedPageBreak/>
        <w:t>девиации. В процессе оценки возрастной поведенческой нормы В.Д. Менделевич предлагает анализировать различные стили деятельности, которым должен соответствовать человек определенного возраста: коммуникативный стиль; волевые характеристики; интеллектуальные, эмоциональные и психомоторные  особенности; стиль устной и письменной речи. Но четких возрастных особенностей предлагаемых критериев он не приводит, т</w:t>
      </w:r>
      <w:r w:rsidR="006D6033">
        <w:rPr>
          <w:sz w:val="28"/>
        </w:rPr>
        <w:t>ак ка</w:t>
      </w:r>
      <w:r>
        <w:rPr>
          <w:sz w:val="28"/>
        </w:rPr>
        <w:t>к они могут быть выделены лишь в соответствии с определенным подходом к норме и девиации.</w:t>
      </w:r>
    </w:p>
    <w:p w:rsidR="00CC0788" w:rsidRDefault="00CC0788">
      <w:pPr>
        <w:spacing w:line="360" w:lineRule="auto"/>
        <w:ind w:firstLine="540"/>
        <w:jc w:val="both"/>
        <w:rPr>
          <w:sz w:val="28"/>
        </w:rPr>
      </w:pPr>
      <w:r>
        <w:rPr>
          <w:sz w:val="28"/>
        </w:rPr>
        <w:t>В психологию из медицины пришел нозоцентрический (психиатрический) подход, рассматривающий поведение с позиций поиска и обнаружения симптомов болезни (Ю.А. Александровский, С.А. Беличева), психопатологии. Норма при этом - это отсутствие патологии, а  отклоняющееся поведение подразумевает наличие явной или скрытой психопатологии. В рамках психиатрического подхода девиантные формы поведения рассматриваются как преморбидные (доболезненные) особенности личности, способствующие формированию тех или иных психических расстройств и заболеваний (А.Е. Личко, В.Д. Менделевич, А.С. Попов и др.). Основные критерии отграничения психопатий от вариантов нормы, акцентуаций и других форм поведенческих расстройств, предложенные П.Б. Ганнушкиным, остаются до настоящего времени наиболее надежными при разграничении психической нормы и патологии (девиации).</w:t>
      </w:r>
    </w:p>
    <w:p w:rsidR="00CC0788" w:rsidRDefault="00CC0788">
      <w:pPr>
        <w:spacing w:line="360" w:lineRule="auto"/>
        <w:ind w:firstLine="540"/>
        <w:jc w:val="both"/>
        <w:rPr>
          <w:sz w:val="28"/>
        </w:rPr>
      </w:pPr>
      <w:r>
        <w:rPr>
          <w:sz w:val="28"/>
        </w:rPr>
        <w:t>Следует рассмотреть различные нормоцентрические подходы к оценке поведенческой нормы и девиации. Если в естественных науках ориентируются на "норму-точку" (например, нормальная температура тела человека - 36,7), то в социальных науках  "норма" - это интервал, "оптимальная зона, в пределах которой система не переходит на патологический уровень" (В.Ф. Курлов, М.Д. Матюшкина, Е.Э. Смирнова). Я.И. Гилинский социальную норму определяет как "исторически сложившийся в конкретном обществе предел, меру…допустимого поведения" [79. С.52].</w:t>
      </w:r>
    </w:p>
    <w:p w:rsidR="00CC0788" w:rsidRDefault="00CC0788">
      <w:pPr>
        <w:spacing w:line="360" w:lineRule="auto"/>
        <w:ind w:firstLine="540"/>
        <w:jc w:val="both"/>
        <w:rPr>
          <w:sz w:val="28"/>
        </w:rPr>
      </w:pPr>
      <w:r>
        <w:rPr>
          <w:sz w:val="28"/>
        </w:rPr>
        <w:lastRenderedPageBreak/>
        <w:t>Этнокультуральный подход рассматривает девиации сквозь призму традиций определенного сообщества людей: девиантом считается тот, чье поведение отличается от норм, принятых в его микросоциуме</w:t>
      </w:r>
      <w:r w:rsidR="006D6033">
        <w:rPr>
          <w:sz w:val="28"/>
        </w:rPr>
        <w:t>,</w:t>
      </w:r>
      <w:r>
        <w:rPr>
          <w:sz w:val="28"/>
        </w:rPr>
        <w:t xml:space="preserve"> кто проявляет поведенческую ригидность, не способен адаптироваться к новым  этнокультуральным условиям. Поскольку критерии отклонений заложены в культуре, потребность в оперировании понятием "девиация" возникает при сопоставлении традиций с инновациями, когда происходящие асоциальные явления начинают восприниматься как "новая" норма (Л.Б. Филонов, 1998).</w:t>
      </w:r>
    </w:p>
    <w:p w:rsidR="00CC0788" w:rsidRDefault="00CC0788">
      <w:pPr>
        <w:spacing w:line="360" w:lineRule="auto"/>
        <w:ind w:firstLine="540"/>
        <w:jc w:val="both"/>
        <w:rPr>
          <w:sz w:val="28"/>
        </w:rPr>
      </w:pPr>
      <w:r>
        <w:rPr>
          <w:sz w:val="28"/>
        </w:rPr>
        <w:t xml:space="preserve">Девиантным поведением в рамках гендерного подхода может считаться гиперролевое поведение, инверсия шаблонов гендерного стиля, изменение сексуальных ориентаций. </w:t>
      </w:r>
    </w:p>
    <w:p w:rsidR="00CC0788" w:rsidRDefault="00CC0788">
      <w:pPr>
        <w:spacing w:line="360" w:lineRule="auto"/>
        <w:ind w:firstLine="540"/>
        <w:jc w:val="both"/>
        <w:rPr>
          <w:sz w:val="28"/>
        </w:rPr>
      </w:pPr>
      <w:r>
        <w:rPr>
          <w:sz w:val="28"/>
        </w:rPr>
        <w:t>Профессиональный подход в оценке поведенческой нормы и девиаций базируется на представлении о существовании профессиональных и корпоративных стилей поведения и традиций. Профессиональная норма - это технический стандарт, свод правил для медиков, объединенных "клятвой Гиппократа", модель поведения типичного представителя определенной профессии. Их нарушение расценивается как девиация.</w:t>
      </w:r>
    </w:p>
    <w:p w:rsidR="00CC0788" w:rsidRDefault="00CC0788">
      <w:pPr>
        <w:spacing w:line="360" w:lineRule="auto"/>
        <w:ind w:firstLine="540"/>
        <w:jc w:val="both"/>
        <w:rPr>
          <w:sz w:val="28"/>
        </w:rPr>
      </w:pPr>
      <w:r>
        <w:rPr>
          <w:sz w:val="28"/>
        </w:rPr>
        <w:t>Отклоняющимся может считаться поведение, не соответствующее возрастным шаблонам и традициям, являющееся следствием акселерации, ретардации, гетерохронности развития. Наличие стандарта, фиксирующего типичные черты ребенка определенного хронологического возраста, позволяет нам рассматривать каждого отдельного ребенка как вариант, более или менее отклоняющийся от основного типа. С учетом стандарта - ребенка массового типа возрастного развития - Л.С. Выготский выделил отсталого ребенка, ребенка-примитива с задержкой развития социокультурного происхождения и ребенка- дезорганизатора (как "трудного", так и одаренного). Подросток с девиантным поведением - это, как правило,  ребенок-дезорганизатор.</w:t>
      </w:r>
    </w:p>
    <w:p w:rsidR="00CC0788" w:rsidRDefault="00CC0788" w:rsidP="006D6033">
      <w:pPr>
        <w:spacing w:line="360" w:lineRule="auto"/>
        <w:ind w:firstLine="540"/>
        <w:jc w:val="both"/>
        <w:rPr>
          <w:color w:val="000000"/>
          <w:sz w:val="28"/>
        </w:rPr>
      </w:pPr>
      <w:r>
        <w:rPr>
          <w:sz w:val="28"/>
        </w:rPr>
        <w:t xml:space="preserve">Психологический подход рассматривает девиантное поведение в связи с внутриличностным конфликтом, деструкцией и саморазрушением личности,  блокированием личностного роста и деградацией личности. Польский ученый </w:t>
      </w:r>
      <w:r>
        <w:rPr>
          <w:sz w:val="28"/>
        </w:rPr>
        <w:lastRenderedPageBreak/>
        <w:t>Я. Щепаньский предлагает считать нормальной</w:t>
      </w:r>
      <w:r w:rsidR="006D6033">
        <w:rPr>
          <w:sz w:val="28"/>
        </w:rPr>
        <w:t xml:space="preserve"> </w:t>
      </w:r>
      <w:r>
        <w:rPr>
          <w:sz w:val="28"/>
        </w:rPr>
        <w:t>среднюю (в статистическом смысле) личность, адаптированную и ведущую себя в рамках установленных социальных критериев</w:t>
      </w:r>
      <w:r w:rsidR="006D6033">
        <w:rPr>
          <w:sz w:val="28"/>
        </w:rPr>
        <w:t>, а также</w:t>
      </w:r>
      <w:r>
        <w:rPr>
          <w:sz w:val="28"/>
        </w:rPr>
        <w:t xml:space="preserve"> целостную личность, то есть такую, все основные элементы которой функционируют в координации с другими.</w:t>
      </w:r>
    </w:p>
    <w:p w:rsidR="00CC0788" w:rsidRDefault="00CC0788">
      <w:pPr>
        <w:spacing w:line="360" w:lineRule="auto"/>
        <w:ind w:firstLine="540"/>
        <w:jc w:val="both"/>
        <w:rPr>
          <w:sz w:val="28"/>
        </w:rPr>
      </w:pPr>
      <w:r>
        <w:rPr>
          <w:sz w:val="28"/>
        </w:rPr>
        <w:t>Норма в его понимании – это «способность к установлению душевных контактов с окружающими, подчинение общественным целям, выбор законных средств для достижения личных целей и ряд других признаков» [312. С. 36].</w:t>
      </w:r>
    </w:p>
    <w:p w:rsidR="00CC0788" w:rsidRDefault="00CC0788">
      <w:pPr>
        <w:spacing w:line="360" w:lineRule="auto"/>
        <w:ind w:firstLine="540"/>
        <w:jc w:val="both"/>
        <w:rPr>
          <w:sz w:val="28"/>
        </w:rPr>
      </w:pPr>
      <w:r>
        <w:rPr>
          <w:sz w:val="28"/>
        </w:rPr>
        <w:t>Если при определении нормы и девиации исходить из какого-то одного предпочитаемого исследователем подхода в зависимости от рамок культуры, в которой он проживает, нельзя однозначно определить, что есть норма, а что девиация. Однако феноменологический подход, использующий принципы понимающей, а не объясняющей психологии (К. Ясперс), позволяет объективно подойти к оценке отклоняющегося поведения, способствовать пониманию его механизмов, мотивов совершения личностью девиантных поступков; увидеть за каждым из отклонений в поведении механизм психогенеза, выбрать адекватную и эффективную тактику коррекционного воздействия. Феноменологическая (личностная) парадигма позволяет отметить, что в практике психологи нередко сталкиваются не с отклоняющимся, а с  непринимаемым, отвергаемым, отклоняемым взрослыми поведением. Так, ярлык «девиантных» среди педагогов носят недисциплинированные дети, которые постоянно привлекают к себе внимание, доставляют наибольшее беспокойство использованием нецензурной и жаргонной лексики, эпизодическим употреблением алкоголя, табака, драками  (С.А. Бадмаев, 1999; В.А. Захарчук, 1998; О.Б. Крушельницкая, 1999  и др.).</w:t>
      </w:r>
    </w:p>
    <w:p w:rsidR="00CC0788" w:rsidRDefault="00CC0788">
      <w:pPr>
        <w:spacing w:line="360" w:lineRule="auto"/>
        <w:ind w:firstLine="540"/>
        <w:jc w:val="both"/>
        <w:rPr>
          <w:sz w:val="28"/>
        </w:rPr>
      </w:pPr>
      <w:r>
        <w:rPr>
          <w:sz w:val="28"/>
        </w:rPr>
        <w:t xml:space="preserve">Следует подчеркнуть, что с позиций самого подростка некие возрастные и личностные особенности позволяют считать поведение, рассматриваемое  взрослыми как отклоняющееся, "нормальными" игровыми ситуациями, которые отражают стремление к необычайным ситуациям, приключениям, </w:t>
      </w:r>
      <w:r>
        <w:rPr>
          <w:sz w:val="28"/>
        </w:rPr>
        <w:lastRenderedPageBreak/>
        <w:t xml:space="preserve">завоеванию признания, испытанию границ дозволенного (Л.Б. Ермолаева-Томина, 1995, В.С. Мухина, 1995; К.Г. Мяло, 1991; Д.И. Фельдштейн, 1998; Л.Б. Филонов, 1979). Поисковая активность подростка служит расширению границ индивидуального опыта. Х. Ремшмидт (1994) отмечает, что в период взросления трудно провести границу между нормальным и патологическим поведением. Поэтому мы придерживаемся мнения М.Ю. Кондратьева, О.Б. Крушельницкой, Н.И. Озерецкого о том, что  девиантом можно называть того подростка, кто “не просто одноразово и случайно отклонился от поведенческой нормы, а постоянно демонстрирует девиантное поведение”, которое носит социально-негативный характер. </w:t>
      </w:r>
    </w:p>
    <w:p w:rsidR="00CC0788" w:rsidRDefault="00CC0788">
      <w:pPr>
        <w:spacing w:line="360" w:lineRule="auto"/>
        <w:ind w:firstLine="540"/>
        <w:jc w:val="both"/>
        <w:rPr>
          <w:sz w:val="28"/>
        </w:rPr>
      </w:pPr>
      <w:r>
        <w:rPr>
          <w:sz w:val="28"/>
        </w:rPr>
        <w:t>С определенными оговорками к девиантам можно отнести и категорию одаренных, поскольку и те, и другие резко выделяются среди сверстников</w:t>
      </w:r>
      <w:r w:rsidR="00ED6935">
        <w:rPr>
          <w:sz w:val="28"/>
        </w:rPr>
        <w:t>,</w:t>
      </w:r>
      <w:r>
        <w:rPr>
          <w:sz w:val="28"/>
        </w:rPr>
        <w:t xml:space="preserve"> как в реальной жизни, так и в образовательных учреждениях среди объектов фронтальных педагогических воздействий. Не случайно Д. Симонтон и Ф. Фарли отмечали существенную близость между творческой и девиантной личностью (особенно с аддиктивным поведением). Это особый тип - "искатель возбуждения". Отличие заключается в том, что для подлинного творчества удовольствие составляет сам процесс творчества, а "для девиантной разновидности поисковой активности основной целью является результат - удовольствие".</w:t>
      </w:r>
    </w:p>
    <w:p w:rsidR="00CC0788" w:rsidRDefault="00CC0788">
      <w:pPr>
        <w:spacing w:line="360" w:lineRule="auto"/>
        <w:ind w:firstLine="540"/>
        <w:jc w:val="both"/>
        <w:rPr>
          <w:sz w:val="28"/>
        </w:rPr>
      </w:pPr>
      <w:r>
        <w:rPr>
          <w:sz w:val="28"/>
        </w:rPr>
        <w:t>Таким образом, в педагогике и психологии понятия «норма» и «отклонение» позволяют выделить определенную точку отсчета, относительно которой можно уточнять причины, вызывающие те или иные отклонения, выяснять, каким образом они влияют на процесс социализации ребенка, и на основе этого строить практическую социально-психологическую деятельность.</w:t>
      </w:r>
    </w:p>
    <w:p w:rsidR="00CC0788" w:rsidRDefault="00ED6935">
      <w:pPr>
        <w:spacing w:line="360" w:lineRule="auto"/>
        <w:ind w:firstLine="540"/>
        <w:jc w:val="both"/>
        <w:rPr>
          <w:sz w:val="28"/>
        </w:rPr>
      </w:pPr>
      <w:r>
        <w:rPr>
          <w:sz w:val="28"/>
        </w:rPr>
        <w:t xml:space="preserve">С.А. </w:t>
      </w:r>
      <w:r w:rsidR="00CC0788">
        <w:rPr>
          <w:sz w:val="28"/>
        </w:rPr>
        <w:t xml:space="preserve">Беличева подчеркивает, что асоциальное поведение несовершеннолетних имеет свою специфическую природу и рассматривается как результат социопатогенеза, идущего под влиянием различных </w:t>
      </w:r>
      <w:r w:rsidR="00CC0788">
        <w:rPr>
          <w:sz w:val="28"/>
        </w:rPr>
        <w:lastRenderedPageBreak/>
        <w:t>целенаправленных (организованных) и стихийных (неорганизованных) воздействий на личность ребенка, подростка, юноши [31. С. 20].</w:t>
      </w:r>
    </w:p>
    <w:p w:rsidR="00CC0788" w:rsidRDefault="00CC0788">
      <w:pPr>
        <w:spacing w:line="360" w:lineRule="auto"/>
        <w:ind w:firstLine="540"/>
        <w:jc w:val="both"/>
        <w:rPr>
          <w:sz w:val="28"/>
        </w:rPr>
      </w:pPr>
      <w:r>
        <w:rPr>
          <w:sz w:val="28"/>
        </w:rPr>
        <w:t xml:space="preserve">В отечественной педагогике </w:t>
      </w:r>
      <w:r>
        <w:rPr>
          <w:sz w:val="28"/>
          <w:lang w:val="en-US"/>
        </w:rPr>
        <w:t>XX</w:t>
      </w:r>
      <w:r>
        <w:rPr>
          <w:sz w:val="28"/>
        </w:rPr>
        <w:t xml:space="preserve"> века девиантное поведение исследовали такие ученые как В.М. Бехтерев, П.П. Блонский, Л.С. Выготский,</w:t>
      </w:r>
      <w:r w:rsidR="00A409EF">
        <w:rPr>
          <w:sz w:val="28"/>
        </w:rPr>
        <w:t xml:space="preserve"> А.С.Макаренко,</w:t>
      </w:r>
      <w:r>
        <w:rPr>
          <w:sz w:val="28"/>
        </w:rPr>
        <w:t xml:space="preserve"> С.Т. Шацкий, и многие другие.</w:t>
      </w:r>
    </w:p>
    <w:p w:rsidR="00CC0788" w:rsidRDefault="00CC0788">
      <w:pPr>
        <w:spacing w:line="360" w:lineRule="auto"/>
        <w:ind w:firstLine="540"/>
        <w:jc w:val="both"/>
        <w:rPr>
          <w:sz w:val="28"/>
        </w:rPr>
      </w:pPr>
      <w:r>
        <w:rPr>
          <w:sz w:val="28"/>
        </w:rPr>
        <w:t>Данный вопрос рассматривался и учеными – педологами, однако</w:t>
      </w:r>
      <w:r w:rsidR="00A409EF">
        <w:rPr>
          <w:sz w:val="28"/>
        </w:rPr>
        <w:t>,</w:t>
      </w:r>
      <w:r>
        <w:rPr>
          <w:sz w:val="28"/>
        </w:rPr>
        <w:t xml:space="preserve"> начиная с 30-х годов</w:t>
      </w:r>
      <w:r w:rsidR="00A409EF">
        <w:rPr>
          <w:sz w:val="28"/>
        </w:rPr>
        <w:t>,</w:t>
      </w:r>
      <w:r>
        <w:rPr>
          <w:sz w:val="28"/>
        </w:rPr>
        <w:t xml:space="preserve"> снизилась возможность исследований по данной проблеме в силу гонений на педологию.</w:t>
      </w:r>
    </w:p>
    <w:p w:rsidR="00CC0788" w:rsidRDefault="00CC0788">
      <w:pPr>
        <w:spacing w:line="360" w:lineRule="auto"/>
        <w:ind w:firstLine="540"/>
        <w:jc w:val="both"/>
        <w:rPr>
          <w:sz w:val="28"/>
        </w:rPr>
      </w:pPr>
      <w:r>
        <w:rPr>
          <w:sz w:val="28"/>
        </w:rPr>
        <w:t>В последнее десятилетие значительный вклад в разработку педагогических основ проблемы девиантного поведения несовершеннолетней молодежи внесли В.Г. Бочарова, Б.З. Вульфов</w:t>
      </w:r>
      <w:r w:rsidR="00A409EF">
        <w:rPr>
          <w:sz w:val="28"/>
        </w:rPr>
        <w:t>, М.А.Галагузова,</w:t>
      </w:r>
      <w:r>
        <w:rPr>
          <w:sz w:val="28"/>
        </w:rPr>
        <w:t xml:space="preserve"> С.И. Григорьев,  В.И. Загвязинский, </w:t>
      </w:r>
      <w:r w:rsidR="00A409EF">
        <w:rPr>
          <w:sz w:val="28"/>
        </w:rPr>
        <w:t>Ю.А.Клейберг,</w:t>
      </w:r>
      <w:r>
        <w:rPr>
          <w:sz w:val="28"/>
        </w:rPr>
        <w:t xml:space="preserve"> М.А. Ковальчук.</w:t>
      </w:r>
    </w:p>
    <w:p w:rsidR="00CC0788" w:rsidRDefault="00CC0788">
      <w:pPr>
        <w:spacing w:line="360" w:lineRule="auto"/>
        <w:ind w:firstLine="540"/>
        <w:jc w:val="both"/>
        <w:rPr>
          <w:sz w:val="28"/>
        </w:rPr>
      </w:pPr>
      <w:r>
        <w:rPr>
          <w:sz w:val="28"/>
        </w:rPr>
        <w:t>Проблема девиантного поведения в педагогике рассматривается</w:t>
      </w:r>
      <w:r w:rsidR="00A409EF">
        <w:rPr>
          <w:sz w:val="28"/>
        </w:rPr>
        <w:t>,</w:t>
      </w:r>
      <w:r>
        <w:rPr>
          <w:sz w:val="28"/>
        </w:rPr>
        <w:t xml:space="preserve"> главным образом</w:t>
      </w:r>
      <w:r w:rsidR="00A409EF">
        <w:rPr>
          <w:sz w:val="28"/>
        </w:rPr>
        <w:t>,</w:t>
      </w:r>
      <w:r>
        <w:rPr>
          <w:sz w:val="28"/>
        </w:rPr>
        <w:t xml:space="preserve"> в отношении подросткового и юношеского возрастных периодов развития, т</w:t>
      </w:r>
      <w:r w:rsidR="00A409EF">
        <w:rPr>
          <w:sz w:val="28"/>
        </w:rPr>
        <w:t>ак</w:t>
      </w:r>
      <w:r>
        <w:rPr>
          <w:sz w:val="28"/>
        </w:rPr>
        <w:t xml:space="preserve"> к</w:t>
      </w:r>
      <w:r w:rsidR="00A409EF">
        <w:rPr>
          <w:sz w:val="28"/>
        </w:rPr>
        <w:t>ак</w:t>
      </w:r>
      <w:r>
        <w:rPr>
          <w:sz w:val="28"/>
        </w:rPr>
        <w:t xml:space="preserve"> именно дети, находящиеся на данных возрастных этапах развития</w:t>
      </w:r>
      <w:r w:rsidR="00A409EF">
        <w:rPr>
          <w:sz w:val="28"/>
        </w:rPr>
        <w:t>,</w:t>
      </w:r>
      <w:r>
        <w:rPr>
          <w:sz w:val="28"/>
        </w:rPr>
        <w:t xml:space="preserve">  в большей степени, чем другие возрастные категории детства входят в группу риска, в связи с тем, что для них характерны</w:t>
      </w:r>
      <w:r w:rsidR="00A409EF">
        <w:rPr>
          <w:sz w:val="28"/>
        </w:rPr>
        <w:t xml:space="preserve"> такие особенности:</w:t>
      </w:r>
    </w:p>
    <w:p w:rsidR="00CC0788" w:rsidRDefault="00CC0788" w:rsidP="00CA2ED5">
      <w:pPr>
        <w:numPr>
          <w:ilvl w:val="0"/>
          <w:numId w:val="19"/>
        </w:numPr>
        <w:tabs>
          <w:tab w:val="clear" w:pos="915"/>
          <w:tab w:val="num" w:pos="0"/>
        </w:tabs>
        <w:spacing w:line="360" w:lineRule="auto"/>
        <w:ind w:left="0" w:firstLine="540"/>
        <w:jc w:val="both"/>
        <w:rPr>
          <w:sz w:val="28"/>
        </w:rPr>
      </w:pPr>
      <w:r>
        <w:rPr>
          <w:sz w:val="28"/>
        </w:rPr>
        <w:t xml:space="preserve">внутренние трудности переходного периода, начиная с психогормональных процессов и кончая перестройкой </w:t>
      </w:r>
      <w:r w:rsidR="00A409EF">
        <w:rPr>
          <w:sz w:val="28"/>
        </w:rPr>
        <w:t>«</w:t>
      </w:r>
      <w:r>
        <w:rPr>
          <w:sz w:val="28"/>
        </w:rPr>
        <w:t>Я – концепции</w:t>
      </w:r>
      <w:r w:rsidR="00A409EF">
        <w:rPr>
          <w:sz w:val="28"/>
        </w:rPr>
        <w:t>»</w:t>
      </w:r>
      <w:r>
        <w:rPr>
          <w:sz w:val="28"/>
        </w:rPr>
        <w:t>;</w:t>
      </w:r>
    </w:p>
    <w:p w:rsidR="00CC0788" w:rsidRDefault="00CC0788" w:rsidP="00CA2ED5">
      <w:pPr>
        <w:numPr>
          <w:ilvl w:val="0"/>
          <w:numId w:val="19"/>
        </w:numPr>
        <w:tabs>
          <w:tab w:val="clear" w:pos="915"/>
          <w:tab w:val="num" w:pos="0"/>
        </w:tabs>
        <w:spacing w:line="360" w:lineRule="auto"/>
        <w:ind w:left="0" w:firstLine="540"/>
        <w:jc w:val="both"/>
        <w:rPr>
          <w:sz w:val="28"/>
        </w:rPr>
      </w:pPr>
      <w:r>
        <w:rPr>
          <w:sz w:val="28"/>
        </w:rPr>
        <w:t>пограничность и неопределенность социального положения;</w:t>
      </w:r>
    </w:p>
    <w:p w:rsidR="00CC0788" w:rsidRDefault="00CC0788" w:rsidP="00CA2ED5">
      <w:pPr>
        <w:numPr>
          <w:ilvl w:val="0"/>
          <w:numId w:val="19"/>
        </w:numPr>
        <w:tabs>
          <w:tab w:val="clear" w:pos="915"/>
          <w:tab w:val="num" w:pos="0"/>
        </w:tabs>
        <w:spacing w:line="360" w:lineRule="auto"/>
        <w:ind w:left="0" w:firstLine="540"/>
        <w:jc w:val="both"/>
        <w:rPr>
          <w:sz w:val="28"/>
        </w:rPr>
      </w:pPr>
      <w:r>
        <w:rPr>
          <w:sz w:val="28"/>
        </w:rPr>
        <w:t>противоречия, обусловленные изменением механизма социального контроля: детские формы контроля, основанные на соблюдении внешних норм, предъявляемых взрослым обществом, уже не действуют, а новые, взрослые, предполагающие сознательный самоконтроль, еще не сложились или не окрепли.</w:t>
      </w:r>
    </w:p>
    <w:p w:rsidR="00CC0788" w:rsidRDefault="00CC0788">
      <w:pPr>
        <w:spacing w:line="360" w:lineRule="auto"/>
        <w:ind w:firstLine="540"/>
        <w:jc w:val="both"/>
        <w:rPr>
          <w:sz w:val="28"/>
        </w:rPr>
      </w:pPr>
      <w:r>
        <w:rPr>
          <w:sz w:val="28"/>
        </w:rPr>
        <w:t xml:space="preserve">В своем исследовании мы обращаемся к работе с детьми – подростками и на основании вышепроведенного анализа концептуальных подходов </w:t>
      </w:r>
      <w:r w:rsidR="00A409EF">
        <w:rPr>
          <w:sz w:val="28"/>
        </w:rPr>
        <w:t xml:space="preserve">к </w:t>
      </w:r>
      <w:r>
        <w:rPr>
          <w:sz w:val="28"/>
        </w:rPr>
        <w:t xml:space="preserve"> проблеме девиантного поведения под данным видом поведения понимаем целостный поведенческий акт, действия или поступки подростков</w:t>
      </w:r>
      <w:r w:rsidR="00A409EF">
        <w:rPr>
          <w:sz w:val="28"/>
        </w:rPr>
        <w:t>,</w:t>
      </w:r>
      <w:r>
        <w:rPr>
          <w:sz w:val="28"/>
        </w:rPr>
        <w:t xml:space="preserve"> не </w:t>
      </w:r>
      <w:r>
        <w:rPr>
          <w:sz w:val="28"/>
        </w:rPr>
        <w:lastRenderedPageBreak/>
        <w:t>соответствующие общепринятым социальным, культурным и нравственным нормам, а также нормам, традициям и образцам поведения в тех группах, в которых протекает их жизнедеятельность, если эти нормы и традиции не вступают в  противоречия с общепринятыми в том обществе , в котором живет подросток.</w:t>
      </w:r>
    </w:p>
    <w:p w:rsidR="00CC0788" w:rsidRDefault="00CC0788">
      <w:pPr>
        <w:spacing w:line="360" w:lineRule="auto"/>
        <w:ind w:firstLine="540"/>
        <w:jc w:val="both"/>
        <w:rPr>
          <w:sz w:val="28"/>
        </w:rPr>
      </w:pPr>
      <w:r>
        <w:rPr>
          <w:sz w:val="28"/>
        </w:rPr>
        <w:t>Рассматривая сущность девиантного поведения, по нашему мнению, необходимо учитывать</w:t>
      </w:r>
      <w:r w:rsidR="00A409EF">
        <w:rPr>
          <w:sz w:val="28"/>
        </w:rPr>
        <w:t xml:space="preserve"> следующее</w:t>
      </w:r>
      <w:r>
        <w:rPr>
          <w:sz w:val="28"/>
        </w:rPr>
        <w:t>:</w:t>
      </w:r>
    </w:p>
    <w:p w:rsidR="00CC0788" w:rsidRDefault="00CC0788">
      <w:pPr>
        <w:spacing w:line="360" w:lineRule="auto"/>
        <w:ind w:firstLine="540"/>
        <w:jc w:val="both"/>
        <w:rPr>
          <w:sz w:val="28"/>
        </w:rPr>
      </w:pPr>
      <w:r>
        <w:rPr>
          <w:sz w:val="28"/>
        </w:rPr>
        <w:t>- общепринятый образ жизни в широком значении этого понятия, как совокупность типичных для данного общества форм жизнедеятельности людей, способов удовлетворения ими своих потребностей;</w:t>
      </w:r>
    </w:p>
    <w:p w:rsidR="00CC0788" w:rsidRDefault="00CC0788">
      <w:pPr>
        <w:spacing w:line="360" w:lineRule="auto"/>
        <w:ind w:firstLine="540"/>
        <w:jc w:val="both"/>
        <w:rPr>
          <w:sz w:val="28"/>
        </w:rPr>
      </w:pPr>
      <w:r>
        <w:rPr>
          <w:sz w:val="28"/>
        </w:rPr>
        <w:t>- часто повторяющиеся ситуации, в которых находится ребенок, и которые предъявляют к его поведению определенные требования;</w:t>
      </w:r>
    </w:p>
    <w:p w:rsidR="00CC0788" w:rsidRDefault="00CC0788" w:rsidP="00CA2ED5">
      <w:pPr>
        <w:numPr>
          <w:ilvl w:val="0"/>
          <w:numId w:val="19"/>
        </w:numPr>
        <w:spacing w:line="360" w:lineRule="auto"/>
        <w:ind w:left="0" w:firstLine="540"/>
        <w:jc w:val="both"/>
        <w:rPr>
          <w:sz w:val="28"/>
        </w:rPr>
      </w:pPr>
      <w:r>
        <w:rPr>
          <w:sz w:val="28"/>
        </w:rPr>
        <w:t xml:space="preserve">личностные особенности самого ребенка, особенности развития его личности на конкретном возрастном этапе. </w:t>
      </w:r>
    </w:p>
    <w:p w:rsidR="00CC0788" w:rsidRDefault="00CC0788">
      <w:pPr>
        <w:spacing w:line="360" w:lineRule="auto"/>
        <w:ind w:firstLine="540"/>
        <w:jc w:val="both"/>
        <w:rPr>
          <w:sz w:val="28"/>
        </w:rPr>
      </w:pPr>
      <w:r>
        <w:rPr>
          <w:sz w:val="28"/>
        </w:rPr>
        <w:t>Подведя итог вышесказанному</w:t>
      </w:r>
      <w:r w:rsidR="00A409EF">
        <w:rPr>
          <w:sz w:val="28"/>
        </w:rPr>
        <w:t>,</w:t>
      </w:r>
      <w:r>
        <w:rPr>
          <w:sz w:val="28"/>
        </w:rPr>
        <w:t xml:space="preserve"> подчеркнем, что в ходе своего исследования мы рассматриваем возможности организации коррекционной работы с подростками, проявляющими отклонения в поведении не только</w:t>
      </w:r>
      <w:r w:rsidR="00A409EF">
        <w:rPr>
          <w:sz w:val="28"/>
        </w:rPr>
        <w:t xml:space="preserve"> в</w:t>
      </w:r>
      <w:r>
        <w:rPr>
          <w:sz w:val="28"/>
        </w:rPr>
        <w:t xml:space="preserve"> </w:t>
      </w:r>
      <w:r w:rsidR="00A409EF">
        <w:rPr>
          <w:sz w:val="28"/>
        </w:rPr>
        <w:t xml:space="preserve"> </w:t>
      </w:r>
      <w:r>
        <w:rPr>
          <w:sz w:val="28"/>
        </w:rPr>
        <w:t>специализированных центр</w:t>
      </w:r>
      <w:r w:rsidR="00A409EF">
        <w:rPr>
          <w:sz w:val="28"/>
        </w:rPr>
        <w:t>ах</w:t>
      </w:r>
      <w:r>
        <w:rPr>
          <w:sz w:val="28"/>
        </w:rPr>
        <w:t xml:space="preserve"> и общеобразовательных школ</w:t>
      </w:r>
      <w:r w:rsidR="00A409EF">
        <w:rPr>
          <w:sz w:val="28"/>
        </w:rPr>
        <w:t>ах</w:t>
      </w:r>
      <w:r>
        <w:rPr>
          <w:sz w:val="28"/>
        </w:rPr>
        <w:t xml:space="preserve">, но </w:t>
      </w:r>
      <w:r w:rsidR="00A409EF">
        <w:rPr>
          <w:sz w:val="28"/>
        </w:rPr>
        <w:t xml:space="preserve">и в </w:t>
      </w:r>
      <w:r>
        <w:rPr>
          <w:sz w:val="28"/>
        </w:rPr>
        <w:t>таких институт</w:t>
      </w:r>
      <w:r w:rsidR="00A409EF">
        <w:rPr>
          <w:sz w:val="28"/>
        </w:rPr>
        <w:t>ах</w:t>
      </w:r>
      <w:r>
        <w:rPr>
          <w:sz w:val="28"/>
        </w:rPr>
        <w:t xml:space="preserve"> воспитания</w:t>
      </w:r>
      <w:r w:rsidR="00A409EF">
        <w:rPr>
          <w:sz w:val="28"/>
        </w:rPr>
        <w:t>,</w:t>
      </w:r>
      <w:r>
        <w:rPr>
          <w:sz w:val="28"/>
        </w:rPr>
        <w:t xml:space="preserve"> как оздоровительно – образовательные центры, поскольку практика организации такой работы в период летнего отдыха детей получила широкое распространение в различных регионах РФ, но нет достаточного научно – методического обоснования данного вида деятельности. Прежде чем перейти к обоснованию содержания коррекции девиантного поведения подростков, мы ответим на логически следующий вопрос, касающийся причин девиантного поведения подростков, анализу которых посвящен следующий параграф нашего диссертационного исследования.</w:t>
      </w:r>
    </w:p>
    <w:p w:rsidR="00CC0788" w:rsidRDefault="00CC0788">
      <w:pPr>
        <w:spacing w:line="360" w:lineRule="auto"/>
        <w:ind w:firstLine="540"/>
        <w:jc w:val="both"/>
        <w:rPr>
          <w:sz w:val="28"/>
        </w:rPr>
      </w:pPr>
    </w:p>
    <w:p w:rsidR="00CC0788" w:rsidRDefault="00CC0788">
      <w:pPr>
        <w:spacing w:line="360" w:lineRule="auto"/>
        <w:ind w:firstLine="540"/>
        <w:jc w:val="both"/>
        <w:rPr>
          <w:sz w:val="28"/>
        </w:rPr>
      </w:pPr>
    </w:p>
    <w:p w:rsidR="00CC0788" w:rsidRDefault="00CC0788">
      <w:pPr>
        <w:spacing w:line="360" w:lineRule="auto"/>
        <w:ind w:firstLine="540"/>
        <w:jc w:val="both"/>
        <w:rPr>
          <w:sz w:val="28"/>
        </w:rPr>
      </w:pPr>
    </w:p>
    <w:p w:rsidR="00CC0788" w:rsidRDefault="00CC0788">
      <w:pPr>
        <w:spacing w:line="360" w:lineRule="auto"/>
        <w:rPr>
          <w:b/>
          <w:sz w:val="28"/>
        </w:rPr>
      </w:pPr>
      <w:r>
        <w:rPr>
          <w:b/>
          <w:sz w:val="28"/>
        </w:rPr>
        <w:lastRenderedPageBreak/>
        <w:t>1.2. Причины девиантного поведения</w:t>
      </w:r>
    </w:p>
    <w:p w:rsidR="00CC0788" w:rsidRDefault="00CC0788">
      <w:pPr>
        <w:tabs>
          <w:tab w:val="left" w:pos="-1620"/>
        </w:tabs>
        <w:spacing w:line="360" w:lineRule="auto"/>
        <w:ind w:firstLine="540"/>
        <w:jc w:val="center"/>
        <w:rPr>
          <w:sz w:val="28"/>
        </w:rPr>
      </w:pPr>
    </w:p>
    <w:p w:rsidR="00CC0788" w:rsidRDefault="00CC0788">
      <w:pPr>
        <w:tabs>
          <w:tab w:val="left" w:pos="-1620"/>
        </w:tabs>
        <w:spacing w:line="360" w:lineRule="auto"/>
        <w:ind w:firstLine="540"/>
        <w:jc w:val="both"/>
        <w:rPr>
          <w:sz w:val="28"/>
        </w:rPr>
      </w:pPr>
      <w:r>
        <w:rPr>
          <w:sz w:val="28"/>
        </w:rPr>
        <w:t>Девиантное поведение имеет сложную природу, обусловленную самыми разнообразными причинами, находящимися в сложном взаимодействии и взаимовлиянии.</w:t>
      </w:r>
    </w:p>
    <w:p w:rsidR="00CC0788" w:rsidRDefault="00CC0788">
      <w:pPr>
        <w:spacing w:line="360" w:lineRule="auto"/>
        <w:ind w:firstLine="540"/>
        <w:jc w:val="both"/>
        <w:rPr>
          <w:sz w:val="28"/>
        </w:rPr>
      </w:pPr>
      <w:r>
        <w:rPr>
          <w:sz w:val="28"/>
        </w:rPr>
        <w:t>Ученые пытаются объяснить истоки и причины отклоняющегося поведения. Одни считают, что люди предрасположены к определенным типам поведения по своему биологическому складу (Ч. Ломброзо). Другие связывают девиантное поведение с особенностью строения тела (Э. Кречмер, Х. Шелдон), аномалиями половых хромосом (Прайс, Уиткин). Третьи находят психологические объяснения девиации, обосновывая ее «умственными дефектами», «дегенеративностью», «слабоумием» и «психопатией», как бы запрограммированностью отклонений (З. Фрейд). Есть еще и культурологические объяснения девиаций, строящиеся на позиции признания «конфликта между нормами культуры» (В.Ф. Миллер, Л.Ф. Селин); эт</w:t>
      </w:r>
      <w:r w:rsidR="006479AF">
        <w:rPr>
          <w:sz w:val="28"/>
        </w:rPr>
        <w:t>н</w:t>
      </w:r>
      <w:r>
        <w:rPr>
          <w:sz w:val="28"/>
        </w:rPr>
        <w:t>огенетическое направление, в котором поведение человека рассматривается как детерминированное системой функционирующих в данной культуре и отдельных субкультурах правил, аналогичных грамматическим правилам, как «социальная грамматика поведения» (Р. Харе); теория «фокального» («фокусного») взросления Дж. Коулмена, согласно которой взросление имеет квантовую природу – трудности возникают в определенных точках развития подростка. Свои «пики» имеют взаимоотношения подростка с родителями, сверстниками, отношение к самому себе, процесс полового созревания, приводящие к девиациям в поведении и сознании.</w:t>
      </w:r>
    </w:p>
    <w:p w:rsidR="00CC0788" w:rsidRDefault="00CC0788">
      <w:pPr>
        <w:spacing w:line="360" w:lineRule="auto"/>
        <w:ind w:firstLine="540"/>
        <w:jc w:val="both"/>
        <w:rPr>
          <w:sz w:val="28"/>
        </w:rPr>
      </w:pPr>
      <w:r>
        <w:rPr>
          <w:sz w:val="28"/>
        </w:rPr>
        <w:t>Профессор В.Н. Иванов выделяет такие причины девиации:</w:t>
      </w:r>
    </w:p>
    <w:p w:rsidR="00CC0788" w:rsidRDefault="006479AF" w:rsidP="006479AF">
      <w:pPr>
        <w:spacing w:line="360" w:lineRule="auto"/>
        <w:ind w:left="1050"/>
        <w:jc w:val="both"/>
        <w:rPr>
          <w:sz w:val="28"/>
        </w:rPr>
      </w:pPr>
      <w:r>
        <w:rPr>
          <w:sz w:val="28"/>
        </w:rPr>
        <w:t xml:space="preserve">- </w:t>
      </w:r>
      <w:r w:rsidR="00CC0788">
        <w:rPr>
          <w:sz w:val="28"/>
        </w:rPr>
        <w:t>изменения в социальных отношениях общества, которые получили отражение в понятии «маргинализация», то есть его неустойчивость;</w:t>
      </w:r>
    </w:p>
    <w:p w:rsidR="00CC0788" w:rsidRDefault="006479AF" w:rsidP="006479AF">
      <w:pPr>
        <w:spacing w:line="360" w:lineRule="auto"/>
        <w:ind w:left="1050"/>
        <w:jc w:val="both"/>
        <w:rPr>
          <w:sz w:val="28"/>
        </w:rPr>
      </w:pPr>
      <w:r>
        <w:rPr>
          <w:sz w:val="28"/>
        </w:rPr>
        <w:t xml:space="preserve">- </w:t>
      </w:r>
      <w:r w:rsidR="00CC0788">
        <w:rPr>
          <w:sz w:val="28"/>
        </w:rPr>
        <w:t xml:space="preserve">«промежуточность»; </w:t>
      </w:r>
    </w:p>
    <w:p w:rsidR="00CC0788" w:rsidRDefault="006479AF" w:rsidP="006479AF">
      <w:pPr>
        <w:spacing w:line="360" w:lineRule="auto"/>
        <w:ind w:left="1050"/>
        <w:jc w:val="both"/>
        <w:rPr>
          <w:sz w:val="28"/>
        </w:rPr>
      </w:pPr>
      <w:r>
        <w:rPr>
          <w:sz w:val="28"/>
        </w:rPr>
        <w:t xml:space="preserve">- </w:t>
      </w:r>
      <w:r w:rsidR="00CC0788">
        <w:rPr>
          <w:sz w:val="28"/>
        </w:rPr>
        <w:t xml:space="preserve">«переходность»; </w:t>
      </w:r>
    </w:p>
    <w:p w:rsidR="00CC0788" w:rsidRDefault="006479AF" w:rsidP="006479AF">
      <w:pPr>
        <w:spacing w:line="360" w:lineRule="auto"/>
        <w:ind w:left="1050"/>
        <w:jc w:val="both"/>
        <w:rPr>
          <w:sz w:val="28"/>
        </w:rPr>
      </w:pPr>
      <w:r>
        <w:rPr>
          <w:sz w:val="28"/>
        </w:rPr>
        <w:lastRenderedPageBreak/>
        <w:t xml:space="preserve">- </w:t>
      </w:r>
      <w:r w:rsidR="00CC0788">
        <w:rPr>
          <w:sz w:val="28"/>
        </w:rPr>
        <w:t xml:space="preserve">распространение различного рода социальных патологий. </w:t>
      </w:r>
    </w:p>
    <w:p w:rsidR="00CC0788" w:rsidRDefault="00CC0788">
      <w:pPr>
        <w:spacing w:line="360" w:lineRule="auto"/>
        <w:ind w:firstLine="540"/>
        <w:jc w:val="both"/>
        <w:rPr>
          <w:sz w:val="28"/>
        </w:rPr>
      </w:pPr>
      <w:r>
        <w:rPr>
          <w:sz w:val="28"/>
        </w:rPr>
        <w:t>«Главный признак маргинализации, - пишет Е. Стариков, - разрыв социальных связей, причем в «классическом» случае последовательно рвутся экономические, социальные и духовные связи». Экономические связи рвутся в первую очередь и в первую же очередь восстанавливаются. Медленнее всего восстанавливаются духовные связи, ибо они зависят от известной «переоценки ценностей» [357. С. 20].</w:t>
      </w:r>
    </w:p>
    <w:p w:rsidR="00CC0788" w:rsidRDefault="00CC0788">
      <w:pPr>
        <w:spacing w:line="360" w:lineRule="auto"/>
        <w:ind w:firstLine="540"/>
        <w:jc w:val="both"/>
        <w:rPr>
          <w:sz w:val="28"/>
        </w:rPr>
      </w:pPr>
      <w:r>
        <w:rPr>
          <w:sz w:val="28"/>
        </w:rPr>
        <w:t>Одной из характерных черт социального поведения маргиналов является снижение уровня социальных ожиданий и социальных потребностей. Одним из самых тяжелых последствий этого для общества является его примитивизация, проявляющаяся в производстве, в быту, в духовной жизни. Основным социальным источником усиления маргинализации общества является растущая безработица в ее явных и скрытых формах.</w:t>
      </w:r>
    </w:p>
    <w:p w:rsidR="00CC0788" w:rsidRDefault="00CC0788">
      <w:pPr>
        <w:spacing w:line="360" w:lineRule="auto"/>
        <w:ind w:firstLine="540"/>
        <w:jc w:val="both"/>
        <w:rPr>
          <w:sz w:val="28"/>
        </w:rPr>
      </w:pPr>
      <w:r>
        <w:rPr>
          <w:sz w:val="28"/>
        </w:rPr>
        <w:t>Каковы перспективы самой маргинализации общества? В самом общем виде на этот вопрос можно ответить следующим образом. Под влиянием происходящих в обществе изменений, вызванных рыночными реформами, часть маргиналов будет продолжать движение по нисходящей, то есть опускаться на социальное дно (люмпенизироваться). Вторая часть маргиналов находит постепенно способы адаптации к новым реальностям, обретает новый социальный статус, новые социальные связи и качества. Они заполняют новые ниши в социальной структуре общества, начинают играть более активную, самостоятельную роль в общественной жизни.</w:t>
      </w:r>
    </w:p>
    <w:p w:rsidR="00CC0788" w:rsidRDefault="00CC0788">
      <w:pPr>
        <w:tabs>
          <w:tab w:val="left" w:pos="-1620"/>
        </w:tabs>
        <w:spacing w:line="360" w:lineRule="auto"/>
        <w:ind w:firstLine="540"/>
        <w:jc w:val="both"/>
        <w:rPr>
          <w:sz w:val="28"/>
        </w:rPr>
      </w:pPr>
      <w:r>
        <w:rPr>
          <w:sz w:val="28"/>
        </w:rPr>
        <w:t>Трактовка причин девиантного поведения тесно связана с пониманием самой природы этого социально-психологического явления. Известно, что в человеческом поведении сочетаются компоненты различного уровня</w:t>
      </w:r>
      <w:r w:rsidR="006479AF">
        <w:rPr>
          <w:sz w:val="28"/>
        </w:rPr>
        <w:t>:</w:t>
      </w:r>
      <w:r>
        <w:rPr>
          <w:sz w:val="28"/>
        </w:rPr>
        <w:t xml:space="preserve"> биологические, психологические и социальные. В зависимости от того, какому из них в рамках той или иной теории придается главное значение, определяются и основные причины этого поведения.</w:t>
      </w:r>
    </w:p>
    <w:p w:rsidR="00CC0788" w:rsidRDefault="00CC0788" w:rsidP="00CA2ED5">
      <w:pPr>
        <w:numPr>
          <w:ilvl w:val="0"/>
          <w:numId w:val="2"/>
        </w:numPr>
        <w:tabs>
          <w:tab w:val="clear" w:pos="1365"/>
          <w:tab w:val="left" w:pos="-1620"/>
          <w:tab w:val="left" w:pos="0"/>
        </w:tabs>
        <w:spacing w:line="360" w:lineRule="auto"/>
        <w:ind w:left="0" w:firstLine="540"/>
        <w:jc w:val="both"/>
        <w:rPr>
          <w:sz w:val="28"/>
        </w:rPr>
      </w:pPr>
      <w:r w:rsidRPr="006479AF">
        <w:rPr>
          <w:i/>
          <w:sz w:val="28"/>
        </w:rPr>
        <w:lastRenderedPageBreak/>
        <w:t>Биологические факторы</w:t>
      </w:r>
      <w:r>
        <w:rPr>
          <w:sz w:val="28"/>
        </w:rPr>
        <w:t xml:space="preserve"> выражаются в существовании неблагоприятных физиологических или анатомических особенностей организма, затрудняющих его социальную адаптацию. К ним относятся:</w:t>
      </w:r>
    </w:p>
    <w:p w:rsidR="00CC0788" w:rsidRDefault="006479AF" w:rsidP="00BB2E8C">
      <w:pPr>
        <w:tabs>
          <w:tab w:val="left" w:pos="-1620"/>
          <w:tab w:val="left" w:pos="0"/>
        </w:tabs>
        <w:spacing w:line="360" w:lineRule="auto"/>
        <w:ind w:firstLine="540"/>
        <w:jc w:val="both"/>
        <w:rPr>
          <w:sz w:val="28"/>
        </w:rPr>
      </w:pPr>
      <w:r>
        <w:rPr>
          <w:sz w:val="28"/>
        </w:rPr>
        <w:t xml:space="preserve">- </w:t>
      </w:r>
      <w:r w:rsidR="00CC0788">
        <w:rPr>
          <w:sz w:val="28"/>
        </w:rPr>
        <w:t>генетические, которые передаются по наследству</w:t>
      </w:r>
      <w:r>
        <w:rPr>
          <w:sz w:val="28"/>
        </w:rPr>
        <w:t>, ф</w:t>
      </w:r>
      <w:r w:rsidR="00CC0788">
        <w:rPr>
          <w:sz w:val="28"/>
        </w:rPr>
        <w:t>изические и психические травмы во время беременности, хронические и соматические инфекционные заболевания, черепно-мозговые и психические травмы, венерические заболевания; влияние наследственности, отягощенной алкоголизмом;</w:t>
      </w:r>
    </w:p>
    <w:p w:rsidR="00CC0788" w:rsidRDefault="006479AF" w:rsidP="00BB2E8C">
      <w:pPr>
        <w:tabs>
          <w:tab w:val="left" w:pos="-1620"/>
          <w:tab w:val="left" w:pos="0"/>
        </w:tabs>
        <w:spacing w:line="360" w:lineRule="auto"/>
        <w:ind w:firstLine="540"/>
        <w:jc w:val="both"/>
        <w:rPr>
          <w:sz w:val="28"/>
        </w:rPr>
      </w:pPr>
      <w:r>
        <w:rPr>
          <w:sz w:val="28"/>
        </w:rPr>
        <w:t xml:space="preserve">- </w:t>
      </w:r>
      <w:r w:rsidR="00CC0788">
        <w:rPr>
          <w:sz w:val="28"/>
        </w:rPr>
        <w:t>психофизиологические, связанные с влиянием на организм человека психофизиологических нагрузок, конфликтных ситуаций, химического состава окружающей среды;</w:t>
      </w:r>
    </w:p>
    <w:p w:rsidR="00CC0788" w:rsidRDefault="006479AF" w:rsidP="00BB2E8C">
      <w:pPr>
        <w:tabs>
          <w:tab w:val="left" w:pos="-1620"/>
          <w:tab w:val="left" w:pos="0"/>
        </w:tabs>
        <w:spacing w:line="360" w:lineRule="auto"/>
        <w:ind w:firstLine="540"/>
        <w:jc w:val="both"/>
        <w:rPr>
          <w:sz w:val="28"/>
        </w:rPr>
      </w:pPr>
      <w:r>
        <w:rPr>
          <w:sz w:val="28"/>
        </w:rPr>
        <w:t xml:space="preserve">- </w:t>
      </w:r>
      <w:r w:rsidR="00CC0788">
        <w:rPr>
          <w:sz w:val="28"/>
        </w:rPr>
        <w:t>физиологические, включающие в себя дефекты речи, внешнюю непривлекательность, недостатки конституционно-соматического склада человека, которые в большинстве случаев вызывают негативное отношение со стороны окружающих, что приводит к искажению системы межличностных отношений ребенка в среде сверстников, коллективе [</w:t>
      </w:r>
      <w:r w:rsidR="00BB2E8C">
        <w:rPr>
          <w:sz w:val="28"/>
        </w:rPr>
        <w:t>302</w:t>
      </w:r>
      <w:r w:rsidR="00CC0788">
        <w:rPr>
          <w:sz w:val="28"/>
        </w:rPr>
        <w:t>. С.218].</w:t>
      </w:r>
    </w:p>
    <w:p w:rsidR="00CC0788" w:rsidRDefault="00CC0788">
      <w:pPr>
        <w:pStyle w:val="a3"/>
        <w:tabs>
          <w:tab w:val="left" w:pos="-1620"/>
        </w:tabs>
        <w:spacing w:after="0" w:line="360" w:lineRule="auto"/>
        <w:ind w:firstLine="540"/>
        <w:jc w:val="both"/>
        <w:rPr>
          <w:sz w:val="28"/>
        </w:rPr>
      </w:pPr>
      <w:r>
        <w:rPr>
          <w:sz w:val="28"/>
        </w:rPr>
        <w:t>Биологическая трактовка природы и причин девиантного поведения имеет давнюю историю, однако классические научные труды этого направления появились лишь в прошлом веке. Прежде всего, это работы итальянского врача-психиатра Ч. Ломброзо, в которых он обосновывал связь между анатомическим строением человека и преступным поведением. Он ввел понятие «врожденный преступник», которого можно определить по ряду физических, анатомо-антропологических признаков, включающих, в частности, массивную, выдвинутую вперед нижнюю челюсть, спл</w:t>
      </w:r>
      <w:r w:rsidR="006479AF">
        <w:rPr>
          <w:sz w:val="28"/>
        </w:rPr>
        <w:t>ю</w:t>
      </w:r>
      <w:r>
        <w:rPr>
          <w:sz w:val="28"/>
        </w:rPr>
        <w:t>щенный нос, редкую бороду, приросшие мочки уха, низкий лоб и т.д.</w:t>
      </w:r>
    </w:p>
    <w:p w:rsidR="00CC0788" w:rsidRDefault="00CC0788">
      <w:pPr>
        <w:tabs>
          <w:tab w:val="left" w:pos="540"/>
        </w:tabs>
        <w:spacing w:line="360" w:lineRule="auto"/>
        <w:ind w:firstLine="540"/>
        <w:jc w:val="both"/>
        <w:rPr>
          <w:sz w:val="28"/>
        </w:rPr>
      </w:pPr>
      <w:r>
        <w:rPr>
          <w:sz w:val="28"/>
        </w:rPr>
        <w:t xml:space="preserve">В </w:t>
      </w:r>
      <w:r w:rsidR="006479AF">
        <w:rPr>
          <w:sz w:val="28"/>
          <w:lang w:val="en-US"/>
        </w:rPr>
        <w:t>XX</w:t>
      </w:r>
      <w:r>
        <w:rPr>
          <w:sz w:val="28"/>
        </w:rPr>
        <w:t xml:space="preserve"> веке также предпринимались попытки объяснять девиантное поведение биологическими факторами. В частности, У. Шелдон обосновал связь между типами физического строения человека и формами поведения.</w:t>
      </w:r>
    </w:p>
    <w:p w:rsidR="00CC0788" w:rsidRDefault="00CC0788">
      <w:pPr>
        <w:pStyle w:val="a3"/>
        <w:tabs>
          <w:tab w:val="left" w:pos="-1620"/>
        </w:tabs>
        <w:spacing w:after="0" w:line="360" w:lineRule="auto"/>
        <w:ind w:firstLine="540"/>
        <w:jc w:val="both"/>
        <w:rPr>
          <w:sz w:val="28"/>
        </w:rPr>
      </w:pPr>
      <w:r>
        <w:rPr>
          <w:sz w:val="28"/>
        </w:rPr>
        <w:lastRenderedPageBreak/>
        <w:t>У. Пирс в результате генетических исследований в середине 60-х годов пришел к выводу, что наличие лишней игрек-хромосомы у мужчин обусловливает предрасположенность к криминальному насилию.</w:t>
      </w:r>
    </w:p>
    <w:p w:rsidR="00CC0788" w:rsidRDefault="00CC0788">
      <w:pPr>
        <w:pStyle w:val="a3"/>
        <w:tabs>
          <w:tab w:val="left" w:pos="-1620"/>
        </w:tabs>
        <w:spacing w:after="0" w:line="360" w:lineRule="auto"/>
        <w:ind w:firstLine="540"/>
        <w:jc w:val="both"/>
        <w:rPr>
          <w:sz w:val="28"/>
        </w:rPr>
      </w:pPr>
      <w:r>
        <w:rPr>
          <w:sz w:val="28"/>
        </w:rPr>
        <w:t>Однако в целом биологические концепции девиантного поведения мало популярны в современном научном мире.</w:t>
      </w:r>
    </w:p>
    <w:p w:rsidR="00CC0788" w:rsidRDefault="00CC0788" w:rsidP="00CA2ED5">
      <w:pPr>
        <w:pStyle w:val="a3"/>
        <w:numPr>
          <w:ilvl w:val="0"/>
          <w:numId w:val="2"/>
        </w:numPr>
        <w:tabs>
          <w:tab w:val="clear" w:pos="1365"/>
          <w:tab w:val="left" w:pos="-1620"/>
          <w:tab w:val="num" w:pos="0"/>
          <w:tab w:val="left" w:pos="993"/>
        </w:tabs>
        <w:spacing w:after="0" w:line="360" w:lineRule="auto"/>
        <w:ind w:left="0" w:firstLine="540"/>
        <w:jc w:val="both"/>
        <w:rPr>
          <w:sz w:val="28"/>
        </w:rPr>
      </w:pPr>
      <w:r w:rsidRPr="006479AF">
        <w:rPr>
          <w:i/>
          <w:sz w:val="28"/>
        </w:rPr>
        <w:t>Психологические факторы</w:t>
      </w:r>
      <w:r>
        <w:rPr>
          <w:sz w:val="28"/>
        </w:rPr>
        <w:t>, в которые включаются наличие у ребенка психопатологии или акцентуации отдельных черт характера. Эти отклонения выражаются в нервно-психических заболеваниях, психопатии, неврастении, пограничных состояниях, повышающих возбудимость нервной системы и обусловливающих неадекватные реакции подростка.</w:t>
      </w:r>
    </w:p>
    <w:p w:rsidR="00CC0788" w:rsidRDefault="00CC0788">
      <w:pPr>
        <w:pStyle w:val="a3"/>
        <w:tabs>
          <w:tab w:val="left" w:pos="-1620"/>
        </w:tabs>
        <w:spacing w:after="0" w:line="360" w:lineRule="auto"/>
        <w:ind w:firstLine="540"/>
        <w:jc w:val="both"/>
        <w:rPr>
          <w:sz w:val="28"/>
        </w:rPr>
      </w:pPr>
      <w:r>
        <w:rPr>
          <w:sz w:val="28"/>
        </w:rPr>
        <w:t>Дети с акцентуированными чертами характера, что является крайним вариантом психической нормы, чрезвычайно уязвимы для различных психологических воздействий и нуждаются, как правило, в социально-медицинской реабилитации наряду с мерами воспитательного характера.</w:t>
      </w:r>
    </w:p>
    <w:p w:rsidR="00CC0788" w:rsidRDefault="00CC0788">
      <w:pPr>
        <w:pStyle w:val="a3"/>
        <w:tabs>
          <w:tab w:val="left" w:pos="-1620"/>
        </w:tabs>
        <w:spacing w:after="0" w:line="360" w:lineRule="auto"/>
        <w:ind w:firstLine="540"/>
        <w:jc w:val="both"/>
        <w:rPr>
          <w:sz w:val="28"/>
        </w:rPr>
      </w:pPr>
      <w:r>
        <w:rPr>
          <w:sz w:val="28"/>
        </w:rPr>
        <w:t>По мнению В. Бородина и В.Н. Кудрявцева, характерологические подростковые реакции такие</w:t>
      </w:r>
      <w:r w:rsidR="006479AF">
        <w:rPr>
          <w:sz w:val="28"/>
        </w:rPr>
        <w:t>,</w:t>
      </w:r>
      <w:r>
        <w:rPr>
          <w:sz w:val="28"/>
        </w:rPr>
        <w:t xml:space="preserve"> как отказ, протест, группирование, являются следствием эмоционально зависимых, дисгармоничных семейных отношений.</w:t>
      </w:r>
    </w:p>
    <w:p w:rsidR="00CC0788" w:rsidRDefault="00CC0788" w:rsidP="00CA2ED5">
      <w:pPr>
        <w:pStyle w:val="a3"/>
        <w:numPr>
          <w:ilvl w:val="0"/>
          <w:numId w:val="2"/>
        </w:numPr>
        <w:tabs>
          <w:tab w:val="clear" w:pos="1365"/>
          <w:tab w:val="left" w:pos="-1620"/>
          <w:tab w:val="num" w:pos="0"/>
          <w:tab w:val="left" w:pos="993"/>
        </w:tabs>
        <w:spacing w:after="0" w:line="360" w:lineRule="auto"/>
        <w:ind w:left="0" w:firstLine="540"/>
        <w:jc w:val="both"/>
        <w:rPr>
          <w:sz w:val="28"/>
        </w:rPr>
      </w:pPr>
      <w:r w:rsidRPr="006479AF">
        <w:rPr>
          <w:i/>
          <w:sz w:val="28"/>
        </w:rPr>
        <w:t>Социально-педагогические факторы</w:t>
      </w:r>
      <w:r>
        <w:rPr>
          <w:sz w:val="28"/>
        </w:rPr>
        <w:t xml:space="preserve">  выражаются в дефектах школьного, семейного или общественного воспитания, в основе которых лежат половозрастные и индивидуальные особенности развития детей. Они могут привести к отклонениям в ранней социализации ребенка в период детства с накоплением негативного опыта. К социально-педагогическим факторам относят также стойкую школьную неуспеваемость ребенка с разрывом связей со школой – педагогическую запущенность, ведущую к несформированности у подростка познавательных мотивов, интересов и школьных навыков.</w:t>
      </w:r>
    </w:p>
    <w:p w:rsidR="00CC0788" w:rsidRDefault="00CC0788">
      <w:pPr>
        <w:pStyle w:val="a3"/>
        <w:tabs>
          <w:tab w:val="left" w:pos="-1620"/>
        </w:tabs>
        <w:spacing w:after="0" w:line="360" w:lineRule="auto"/>
        <w:ind w:firstLine="540"/>
        <w:jc w:val="both"/>
        <w:rPr>
          <w:sz w:val="28"/>
        </w:rPr>
      </w:pPr>
      <w:r>
        <w:rPr>
          <w:sz w:val="28"/>
        </w:rPr>
        <w:t>Важным фактором отклонений в психосоциальном развитии ребенка является неблагополучие семьи. Выделяют следующие стили семейных взаимоотношений, ведущих к формированию асоциального поведения несовершеннолетних:</w:t>
      </w:r>
    </w:p>
    <w:p w:rsidR="00CC0788" w:rsidRDefault="00CC0788">
      <w:pPr>
        <w:pStyle w:val="a3"/>
        <w:tabs>
          <w:tab w:val="left" w:pos="-1620"/>
        </w:tabs>
        <w:spacing w:after="0" w:line="360" w:lineRule="auto"/>
        <w:ind w:firstLine="540"/>
        <w:jc w:val="both"/>
        <w:rPr>
          <w:sz w:val="28"/>
        </w:rPr>
      </w:pPr>
      <w:r>
        <w:rPr>
          <w:sz w:val="28"/>
        </w:rPr>
        <w:lastRenderedPageBreak/>
        <w:t>- дисгармоничный стиль воспитательных и внутрисемейных отношений, сочетающий в себе, с одной стороны, потворство желаниям ребенка, гиперопеку, а с другой – провоцирование ребенка на конфликтные ситуации; или характеризующийся утверждением в семье двойной морали: для семьи – одни правила поведения, для общества – совершенно другие;</w:t>
      </w:r>
    </w:p>
    <w:p w:rsidR="00CC0788" w:rsidRDefault="00CC0788">
      <w:pPr>
        <w:pStyle w:val="a3"/>
        <w:tabs>
          <w:tab w:val="left" w:pos="-1620"/>
        </w:tabs>
        <w:spacing w:after="0" w:line="360" w:lineRule="auto"/>
        <w:ind w:firstLine="540"/>
        <w:jc w:val="both"/>
        <w:rPr>
          <w:sz w:val="28"/>
        </w:rPr>
      </w:pPr>
      <w:r>
        <w:rPr>
          <w:sz w:val="28"/>
        </w:rPr>
        <w:t xml:space="preserve">– нестабильный, конфликтный стиль воспитательных влияний в неполной семье, в ситуации развода, длительного раздельного проживания детей и родителей; </w:t>
      </w:r>
    </w:p>
    <w:p w:rsidR="00CC0788" w:rsidRDefault="00CC0788">
      <w:pPr>
        <w:pStyle w:val="a3"/>
        <w:tabs>
          <w:tab w:val="left" w:pos="-1620"/>
        </w:tabs>
        <w:spacing w:after="0" w:line="360" w:lineRule="auto"/>
        <w:ind w:firstLine="540"/>
        <w:jc w:val="both"/>
        <w:rPr>
          <w:sz w:val="28"/>
        </w:rPr>
      </w:pPr>
      <w:r>
        <w:rPr>
          <w:sz w:val="28"/>
        </w:rPr>
        <w:t>– социальный стиль отношений в дезорганизованной семье с систематическим употреблением алкоголя, наркотиков, аморальным образом жизни, криминальным поведением родителей [1</w:t>
      </w:r>
      <w:r w:rsidR="00BB2E8C">
        <w:rPr>
          <w:sz w:val="28"/>
        </w:rPr>
        <w:t>91</w:t>
      </w:r>
      <w:r>
        <w:rPr>
          <w:sz w:val="28"/>
        </w:rPr>
        <w:t>. С. 135].</w:t>
      </w:r>
    </w:p>
    <w:p w:rsidR="00CC0788" w:rsidRDefault="00CC0788" w:rsidP="00CA2ED5">
      <w:pPr>
        <w:pStyle w:val="a3"/>
        <w:numPr>
          <w:ilvl w:val="0"/>
          <w:numId w:val="2"/>
        </w:numPr>
        <w:tabs>
          <w:tab w:val="clear" w:pos="1365"/>
          <w:tab w:val="left" w:pos="-1620"/>
          <w:tab w:val="num" w:pos="0"/>
          <w:tab w:val="left" w:pos="993"/>
        </w:tabs>
        <w:spacing w:after="0" w:line="360" w:lineRule="auto"/>
        <w:ind w:left="0" w:firstLine="540"/>
        <w:jc w:val="both"/>
        <w:rPr>
          <w:sz w:val="28"/>
        </w:rPr>
      </w:pPr>
      <w:r w:rsidRPr="006479AF">
        <w:rPr>
          <w:i/>
          <w:sz w:val="28"/>
        </w:rPr>
        <w:t>Социально-экономические факторы</w:t>
      </w:r>
      <w:r>
        <w:rPr>
          <w:sz w:val="28"/>
        </w:rPr>
        <w:t xml:space="preserve"> включают социальное неравенство; расслоение общества на богатых и бедных; обнищание значительной массы населения, ограничение социально приемлемых способов получения достойного заработка; безработицу; инфляцию.</w:t>
      </w:r>
    </w:p>
    <w:p w:rsidR="00CC0788" w:rsidRDefault="00CC0788" w:rsidP="00CA2ED5">
      <w:pPr>
        <w:pStyle w:val="a3"/>
        <w:numPr>
          <w:ilvl w:val="0"/>
          <w:numId w:val="2"/>
        </w:numPr>
        <w:tabs>
          <w:tab w:val="clear" w:pos="1365"/>
          <w:tab w:val="left" w:pos="-1620"/>
          <w:tab w:val="num" w:pos="0"/>
          <w:tab w:val="left" w:pos="993"/>
        </w:tabs>
        <w:spacing w:after="0" w:line="360" w:lineRule="auto"/>
        <w:ind w:left="0" w:firstLine="540"/>
        <w:jc w:val="both"/>
        <w:rPr>
          <w:sz w:val="28"/>
        </w:rPr>
      </w:pPr>
      <w:r w:rsidRPr="006479AF">
        <w:rPr>
          <w:i/>
          <w:sz w:val="28"/>
        </w:rPr>
        <w:t>Морально-этические факторы</w:t>
      </w:r>
      <w:r>
        <w:rPr>
          <w:sz w:val="28"/>
        </w:rPr>
        <w:t xml:space="preserve"> проявляются, с одной стороны, в низком морально-нравственном уровне современного общества, разрушении ценностей, падении нравов; с другой – в нейтральном отношении общества к проявлениям девиантного поведения.</w:t>
      </w:r>
    </w:p>
    <w:p w:rsidR="00CC0788" w:rsidRDefault="00CC0788">
      <w:pPr>
        <w:pStyle w:val="a3"/>
        <w:spacing w:after="0" w:line="360" w:lineRule="auto"/>
        <w:ind w:firstLine="540"/>
        <w:jc w:val="both"/>
        <w:rPr>
          <w:sz w:val="28"/>
        </w:rPr>
      </w:pPr>
      <w:r>
        <w:rPr>
          <w:sz w:val="28"/>
        </w:rPr>
        <w:t>Личность ребёнка и подростка формируется не сама по себе, а в окружающей его среде. Особенно важна роль малых групп, в которых подросток взаимодействует с другими людьми. Прежде всего, это касается семьи. Разные авторы выделяют различные типы неблагополучных семей, где появляются дети с отклонениями в поведении. Эти классификации не противоречат, а дополняют, иногда повторяя друг друга.</w:t>
      </w:r>
    </w:p>
    <w:p w:rsidR="00CC0788" w:rsidRDefault="00CC0788">
      <w:pPr>
        <w:pStyle w:val="a3"/>
        <w:tabs>
          <w:tab w:val="left" w:pos="-1620"/>
        </w:tabs>
        <w:spacing w:after="0" w:line="360" w:lineRule="auto"/>
        <w:ind w:firstLine="540"/>
        <w:jc w:val="both"/>
        <w:rPr>
          <w:sz w:val="28"/>
        </w:rPr>
      </w:pPr>
      <w:r>
        <w:rPr>
          <w:sz w:val="28"/>
        </w:rPr>
        <w:t>Л.С. Алексеева различает следующие виды неблагополучных семей:</w:t>
      </w:r>
    </w:p>
    <w:p w:rsidR="00CC0788" w:rsidRDefault="006479AF">
      <w:pPr>
        <w:pStyle w:val="a3"/>
        <w:tabs>
          <w:tab w:val="left" w:pos="-1620"/>
        </w:tabs>
        <w:spacing w:after="0" w:line="360" w:lineRule="auto"/>
        <w:ind w:firstLine="540"/>
        <w:jc w:val="both"/>
        <w:rPr>
          <w:sz w:val="28"/>
        </w:rPr>
      </w:pPr>
      <w:r>
        <w:rPr>
          <w:sz w:val="28"/>
        </w:rPr>
        <w:t xml:space="preserve">- </w:t>
      </w:r>
      <w:r w:rsidR="00CC0788">
        <w:rPr>
          <w:sz w:val="28"/>
        </w:rPr>
        <w:t xml:space="preserve"> конфликтная;</w:t>
      </w:r>
    </w:p>
    <w:p w:rsidR="00CC0788" w:rsidRDefault="006479AF">
      <w:pPr>
        <w:pStyle w:val="a3"/>
        <w:tabs>
          <w:tab w:val="left" w:pos="-1620"/>
        </w:tabs>
        <w:spacing w:after="0" w:line="360" w:lineRule="auto"/>
        <w:ind w:firstLine="540"/>
        <w:jc w:val="both"/>
        <w:rPr>
          <w:sz w:val="28"/>
        </w:rPr>
      </w:pPr>
      <w:r>
        <w:rPr>
          <w:sz w:val="28"/>
        </w:rPr>
        <w:t xml:space="preserve">- </w:t>
      </w:r>
      <w:r w:rsidR="00CC0788">
        <w:rPr>
          <w:sz w:val="28"/>
        </w:rPr>
        <w:t xml:space="preserve"> аморальная; </w:t>
      </w:r>
    </w:p>
    <w:p w:rsidR="00CC0788" w:rsidRDefault="006479AF">
      <w:pPr>
        <w:pStyle w:val="a3"/>
        <w:tabs>
          <w:tab w:val="left" w:pos="-1620"/>
        </w:tabs>
        <w:spacing w:after="0" w:line="360" w:lineRule="auto"/>
        <w:ind w:firstLine="540"/>
        <w:jc w:val="both"/>
        <w:rPr>
          <w:sz w:val="28"/>
        </w:rPr>
      </w:pPr>
      <w:r>
        <w:rPr>
          <w:sz w:val="28"/>
        </w:rPr>
        <w:t xml:space="preserve">- </w:t>
      </w:r>
      <w:r w:rsidR="00CC0788">
        <w:rPr>
          <w:sz w:val="28"/>
        </w:rPr>
        <w:t xml:space="preserve"> педагогически некомпетентная;</w:t>
      </w:r>
    </w:p>
    <w:p w:rsidR="00CC0788" w:rsidRDefault="006479AF">
      <w:pPr>
        <w:pStyle w:val="a3"/>
        <w:tabs>
          <w:tab w:val="left" w:pos="-1620"/>
        </w:tabs>
        <w:spacing w:after="0" w:line="360" w:lineRule="auto"/>
        <w:ind w:firstLine="540"/>
        <w:jc w:val="both"/>
        <w:rPr>
          <w:sz w:val="28"/>
        </w:rPr>
      </w:pPr>
      <w:r>
        <w:rPr>
          <w:sz w:val="28"/>
        </w:rPr>
        <w:t xml:space="preserve">- </w:t>
      </w:r>
      <w:r w:rsidR="00CC0788">
        <w:rPr>
          <w:sz w:val="28"/>
        </w:rPr>
        <w:t xml:space="preserve"> асоциальная. </w:t>
      </w:r>
    </w:p>
    <w:p w:rsidR="00CC0788" w:rsidRDefault="00CC0788">
      <w:pPr>
        <w:pStyle w:val="a3"/>
        <w:spacing w:after="0" w:line="360" w:lineRule="auto"/>
        <w:ind w:firstLine="540"/>
        <w:jc w:val="both"/>
        <w:rPr>
          <w:sz w:val="28"/>
        </w:rPr>
      </w:pPr>
      <w:r>
        <w:rPr>
          <w:sz w:val="28"/>
        </w:rPr>
        <w:lastRenderedPageBreak/>
        <w:t>Г.П. Бочкарёва выделяет</w:t>
      </w:r>
      <w:r>
        <w:rPr>
          <w:b/>
          <w:sz w:val="28"/>
        </w:rPr>
        <w:t xml:space="preserve"> </w:t>
      </w:r>
      <w:r>
        <w:rPr>
          <w:sz w:val="28"/>
        </w:rPr>
        <w:t>семьи:</w:t>
      </w:r>
    </w:p>
    <w:p w:rsidR="00CC0788" w:rsidRDefault="006479AF">
      <w:pPr>
        <w:pStyle w:val="a3"/>
        <w:tabs>
          <w:tab w:val="left" w:pos="851"/>
          <w:tab w:val="left" w:pos="1134"/>
        </w:tabs>
        <w:spacing w:after="0" w:line="360" w:lineRule="auto"/>
        <w:ind w:firstLine="540"/>
        <w:jc w:val="both"/>
        <w:rPr>
          <w:sz w:val="28"/>
        </w:rPr>
      </w:pPr>
      <w:r>
        <w:rPr>
          <w:sz w:val="28"/>
        </w:rPr>
        <w:t xml:space="preserve">- </w:t>
      </w:r>
      <w:r w:rsidR="00CC0788">
        <w:rPr>
          <w:sz w:val="28"/>
        </w:rPr>
        <w:t xml:space="preserve"> с неблагополучной эмоциональной атмосферой, где родители не только равнодушны, но и грубы, неуважительны по отношению к своим детям; </w:t>
      </w:r>
    </w:p>
    <w:p w:rsidR="00CC0788" w:rsidRDefault="006479AF">
      <w:pPr>
        <w:pStyle w:val="a3"/>
        <w:tabs>
          <w:tab w:val="left" w:pos="851"/>
          <w:tab w:val="left" w:pos="1134"/>
        </w:tabs>
        <w:spacing w:after="0" w:line="360" w:lineRule="auto"/>
        <w:ind w:firstLine="540"/>
        <w:jc w:val="both"/>
        <w:rPr>
          <w:sz w:val="28"/>
        </w:rPr>
      </w:pPr>
      <w:r>
        <w:rPr>
          <w:sz w:val="28"/>
        </w:rPr>
        <w:t xml:space="preserve">- </w:t>
      </w:r>
      <w:r w:rsidR="00CC0788">
        <w:rPr>
          <w:sz w:val="28"/>
        </w:rPr>
        <w:t xml:space="preserve">  в которых отсутствуют эмоциональные контакты между её членами, наблюдается безразличие к потребностям ребёнка при внешней благополучности отношений. Ребёнок в таких случаях стремится найти эмоционально значимые отношения вне семьи;</w:t>
      </w:r>
    </w:p>
    <w:p w:rsidR="00CC0788" w:rsidRDefault="006479AF">
      <w:pPr>
        <w:pStyle w:val="a3"/>
        <w:spacing w:after="0" w:line="360" w:lineRule="auto"/>
        <w:ind w:firstLine="540"/>
        <w:jc w:val="both"/>
        <w:rPr>
          <w:sz w:val="28"/>
        </w:rPr>
      </w:pPr>
      <w:r>
        <w:rPr>
          <w:sz w:val="28"/>
        </w:rPr>
        <w:t xml:space="preserve">- </w:t>
      </w:r>
      <w:r w:rsidR="00CC0788">
        <w:rPr>
          <w:sz w:val="28"/>
        </w:rPr>
        <w:t xml:space="preserve"> с нездоровой нравственной атмосферой, где ребёнку прививаются социально нежелательные потребности и интересы, он вовлекается в аморальный образ жизни.</w:t>
      </w:r>
    </w:p>
    <w:p w:rsidR="00CC0788" w:rsidRDefault="00CC0788">
      <w:pPr>
        <w:pStyle w:val="a3"/>
        <w:spacing w:after="0" w:line="360" w:lineRule="auto"/>
        <w:ind w:firstLine="540"/>
        <w:jc w:val="both"/>
        <w:rPr>
          <w:sz w:val="28"/>
        </w:rPr>
      </w:pPr>
      <w:r>
        <w:rPr>
          <w:sz w:val="28"/>
        </w:rPr>
        <w:t>З.В. Баерунас выделяет варианты воспитательных ситуаций, которые способствуют появлению отклоняющегося поведения:</w:t>
      </w:r>
    </w:p>
    <w:p w:rsidR="00CC0788" w:rsidRDefault="006479AF">
      <w:pPr>
        <w:pStyle w:val="a3"/>
        <w:spacing w:after="0" w:line="360" w:lineRule="auto"/>
        <w:ind w:firstLine="540"/>
        <w:jc w:val="both"/>
        <w:rPr>
          <w:sz w:val="28"/>
        </w:rPr>
      </w:pPr>
      <w:r>
        <w:rPr>
          <w:sz w:val="28"/>
        </w:rPr>
        <w:t xml:space="preserve">- </w:t>
      </w:r>
      <w:r w:rsidR="00CC0788">
        <w:rPr>
          <w:sz w:val="28"/>
        </w:rPr>
        <w:t>отсутствие сознательного воспитательного процесса;</w:t>
      </w:r>
    </w:p>
    <w:p w:rsidR="00CC0788" w:rsidRDefault="006479AF">
      <w:pPr>
        <w:pStyle w:val="a3"/>
        <w:spacing w:after="0" w:line="360" w:lineRule="auto"/>
        <w:ind w:firstLine="540"/>
        <w:jc w:val="both"/>
        <w:rPr>
          <w:sz w:val="28"/>
        </w:rPr>
      </w:pPr>
      <w:r>
        <w:rPr>
          <w:sz w:val="28"/>
        </w:rPr>
        <w:t xml:space="preserve">- </w:t>
      </w:r>
      <w:r w:rsidR="00CC0788">
        <w:rPr>
          <w:sz w:val="28"/>
        </w:rPr>
        <w:t>высокий уровень подавления и даже насилия в воспитании, исчерпывающий себя, как правило, к подростковому возрасту;</w:t>
      </w:r>
    </w:p>
    <w:p w:rsidR="00CC0788" w:rsidRDefault="006479AF">
      <w:pPr>
        <w:pStyle w:val="a3"/>
        <w:spacing w:after="0" w:line="360" w:lineRule="auto"/>
        <w:ind w:firstLine="540"/>
        <w:jc w:val="both"/>
        <w:rPr>
          <w:sz w:val="28"/>
        </w:rPr>
      </w:pPr>
      <w:r>
        <w:rPr>
          <w:sz w:val="28"/>
        </w:rPr>
        <w:t xml:space="preserve">- </w:t>
      </w:r>
      <w:r w:rsidR="00CC0788">
        <w:rPr>
          <w:sz w:val="28"/>
        </w:rPr>
        <w:t>преувеличение из эгоистических соображений самостоятельности ребёнка;</w:t>
      </w:r>
    </w:p>
    <w:p w:rsidR="00CC0788" w:rsidRDefault="006479AF">
      <w:pPr>
        <w:pStyle w:val="a3"/>
        <w:spacing w:after="0" w:line="360" w:lineRule="auto"/>
        <w:ind w:firstLine="540"/>
        <w:jc w:val="both"/>
        <w:rPr>
          <w:sz w:val="28"/>
        </w:rPr>
      </w:pPr>
      <w:r>
        <w:rPr>
          <w:sz w:val="28"/>
        </w:rPr>
        <w:t xml:space="preserve">- </w:t>
      </w:r>
      <w:r w:rsidR="00CC0788">
        <w:rPr>
          <w:sz w:val="28"/>
        </w:rPr>
        <w:t xml:space="preserve"> хаотичность в воспитании из-за несогласия родителей.</w:t>
      </w:r>
    </w:p>
    <w:p w:rsidR="00CC0788" w:rsidRDefault="00CC0788">
      <w:pPr>
        <w:pStyle w:val="a3"/>
        <w:tabs>
          <w:tab w:val="left" w:pos="-1620"/>
        </w:tabs>
        <w:spacing w:after="0" w:line="360" w:lineRule="auto"/>
        <w:ind w:firstLine="540"/>
        <w:jc w:val="both"/>
        <w:rPr>
          <w:sz w:val="28"/>
        </w:rPr>
      </w:pPr>
      <w:r>
        <w:rPr>
          <w:sz w:val="28"/>
        </w:rPr>
        <w:t>А.Е. Личко выделяет 4 неблагополучные ситуации в семье:</w:t>
      </w:r>
    </w:p>
    <w:p w:rsidR="00CC0788" w:rsidRDefault="006479AF">
      <w:pPr>
        <w:pStyle w:val="a3"/>
        <w:tabs>
          <w:tab w:val="left" w:pos="-1620"/>
        </w:tabs>
        <w:spacing w:after="0" w:line="360" w:lineRule="auto"/>
        <w:ind w:firstLine="540"/>
        <w:jc w:val="both"/>
        <w:rPr>
          <w:sz w:val="28"/>
        </w:rPr>
      </w:pPr>
      <w:r>
        <w:rPr>
          <w:sz w:val="28"/>
        </w:rPr>
        <w:t xml:space="preserve">- </w:t>
      </w:r>
      <w:r w:rsidR="00CC0788">
        <w:rPr>
          <w:sz w:val="28"/>
        </w:rPr>
        <w:t xml:space="preserve"> гиперопека различных степеней: от желания быть соучастником всех проявлений внутренней жизни детей (</w:t>
      </w:r>
      <w:r>
        <w:rPr>
          <w:sz w:val="28"/>
        </w:rPr>
        <w:t>их</w:t>
      </w:r>
      <w:r w:rsidR="00CC0788">
        <w:rPr>
          <w:sz w:val="28"/>
        </w:rPr>
        <w:t xml:space="preserve"> мыслей, чувств, поведения) до семейной тирании; </w:t>
      </w:r>
    </w:p>
    <w:p w:rsidR="00CC0788" w:rsidRDefault="006479AF">
      <w:pPr>
        <w:pStyle w:val="a3"/>
        <w:tabs>
          <w:tab w:val="left" w:pos="-1620"/>
        </w:tabs>
        <w:spacing w:after="0" w:line="360" w:lineRule="auto"/>
        <w:ind w:firstLine="540"/>
        <w:jc w:val="both"/>
        <w:rPr>
          <w:sz w:val="28"/>
        </w:rPr>
      </w:pPr>
      <w:r>
        <w:rPr>
          <w:sz w:val="28"/>
        </w:rPr>
        <w:t xml:space="preserve">- </w:t>
      </w:r>
      <w:r w:rsidR="00CC0788">
        <w:rPr>
          <w:sz w:val="28"/>
        </w:rPr>
        <w:t xml:space="preserve"> гипоопека, нередко переходящая в безнадзорность; </w:t>
      </w:r>
    </w:p>
    <w:p w:rsidR="00CC0788" w:rsidRDefault="006479AF">
      <w:pPr>
        <w:pStyle w:val="a3"/>
        <w:tabs>
          <w:tab w:val="left" w:pos="-1620"/>
        </w:tabs>
        <w:spacing w:after="0" w:line="360" w:lineRule="auto"/>
        <w:ind w:firstLine="540"/>
        <w:jc w:val="both"/>
        <w:rPr>
          <w:sz w:val="28"/>
        </w:rPr>
      </w:pPr>
      <w:r>
        <w:rPr>
          <w:sz w:val="28"/>
        </w:rPr>
        <w:t xml:space="preserve">- </w:t>
      </w:r>
      <w:r w:rsidR="00CC0788">
        <w:rPr>
          <w:sz w:val="28"/>
        </w:rPr>
        <w:t xml:space="preserve"> ситуация, создающая "кумира" семьи, – постоянное внимание к любому побуждению ребёнка и неумеренная похвала за весьма скромные успехи; </w:t>
      </w:r>
    </w:p>
    <w:p w:rsidR="00CC0788" w:rsidRDefault="006479AF">
      <w:pPr>
        <w:pStyle w:val="a3"/>
        <w:tabs>
          <w:tab w:val="left" w:pos="-1620"/>
        </w:tabs>
        <w:spacing w:after="0" w:line="360" w:lineRule="auto"/>
        <w:ind w:firstLine="540"/>
        <w:jc w:val="both"/>
        <w:rPr>
          <w:sz w:val="28"/>
        </w:rPr>
      </w:pPr>
      <w:r>
        <w:rPr>
          <w:sz w:val="28"/>
        </w:rPr>
        <w:t xml:space="preserve">- </w:t>
      </w:r>
      <w:r w:rsidR="00CC0788">
        <w:rPr>
          <w:sz w:val="28"/>
        </w:rPr>
        <w:t xml:space="preserve"> ситуация, создающая "золушек" в семье, – появилось много семей, где родители уделяют много внимания себе и мало детям [219. С. 150].</w:t>
      </w:r>
    </w:p>
    <w:p w:rsidR="00CC0788" w:rsidRDefault="00CC0788">
      <w:pPr>
        <w:pStyle w:val="a3"/>
        <w:spacing w:after="0" w:line="360" w:lineRule="auto"/>
        <w:ind w:firstLine="540"/>
        <w:jc w:val="both"/>
        <w:rPr>
          <w:sz w:val="28"/>
        </w:rPr>
      </w:pPr>
      <w:r>
        <w:rPr>
          <w:sz w:val="28"/>
        </w:rPr>
        <w:t xml:space="preserve">Сочетание неблагоприятных биологических, психологических, семейных и других социально-психологических факторов искажает весь образ жизни подростков. Характерным для них становится нарушение эмоциональных  </w:t>
      </w:r>
      <w:r>
        <w:rPr>
          <w:sz w:val="28"/>
        </w:rPr>
        <w:lastRenderedPageBreak/>
        <w:t>отношений с окружающими людьми. Подростки попадают под сильное влияние подростковой группы, нередко формирующей асоциальную шкалу жизненных ценностей. Сам образ жизни, среда, стиль и круг общения способствуют развитию и закреплению девиантного поведения. Таким образом, имеющий место отрицательный микроклимат во многих семьях обусл</w:t>
      </w:r>
      <w:r w:rsidR="00EF1FED">
        <w:rPr>
          <w:sz w:val="28"/>
        </w:rPr>
        <w:t>о</w:t>
      </w:r>
      <w:r>
        <w:rPr>
          <w:sz w:val="28"/>
        </w:rPr>
        <w:t>вливает возникновение отчуждённости, грубости, неприязни определённой части подростков, стремления делать всё назло, вопреки воли окружающих, что создаёт объективные предпосылки для появления демонстративного неповиновения, агрессивности и разрушительных действий.</w:t>
      </w:r>
    </w:p>
    <w:p w:rsidR="00CC0788" w:rsidRDefault="00CC0788">
      <w:pPr>
        <w:pStyle w:val="a3"/>
        <w:spacing w:after="0" w:line="360" w:lineRule="auto"/>
        <w:ind w:firstLine="540"/>
        <w:jc w:val="both"/>
        <w:rPr>
          <w:sz w:val="28"/>
        </w:rPr>
      </w:pPr>
      <w:r>
        <w:rPr>
          <w:sz w:val="28"/>
        </w:rPr>
        <w:t>Интенсивное развитие самосознания и самокритичности приводит к тому, что ребёнок в подростковом возрасте обнаруживает противоречия не только в окружающем мире, но и собственного представления о себе.</w:t>
      </w:r>
    </w:p>
    <w:p w:rsidR="00CC0788" w:rsidRDefault="00CC0788">
      <w:pPr>
        <w:pStyle w:val="a3"/>
        <w:spacing w:after="0" w:line="360" w:lineRule="auto"/>
        <w:ind w:firstLine="540"/>
        <w:jc w:val="both"/>
        <w:rPr>
          <w:sz w:val="28"/>
        </w:rPr>
      </w:pPr>
      <w:r>
        <w:rPr>
          <w:sz w:val="28"/>
        </w:rPr>
        <w:t>На первой стадии подросткового периода (в 10-11 лет) ребёнка характеризует весьма критичное отношение к себе. Около 34% мальчиков и 26% девочек (по данным Д.И. Фельдштейна) дают себе полностью отрицательные характеристики, отмечая преобладание отрицательных черт и форм поведения, в том числе грубости, жестокости, агрессивности. При этом у детей этого возраста преобладает физическая агрессивность и менее всего выражена агрессивность косвенная. Вербальная агрессия и негативизм находятся на одной ступени развития.</w:t>
      </w:r>
    </w:p>
    <w:p w:rsidR="00CC0788" w:rsidRDefault="00CC0788">
      <w:pPr>
        <w:pStyle w:val="a3"/>
        <w:spacing w:after="0" w:line="360" w:lineRule="auto"/>
        <w:ind w:firstLine="540"/>
        <w:jc w:val="both"/>
        <w:rPr>
          <w:sz w:val="28"/>
        </w:rPr>
      </w:pPr>
      <w:r>
        <w:rPr>
          <w:sz w:val="28"/>
        </w:rPr>
        <w:t>Ситуативно-отрицательное отношение к себе сохраняется и на второй стадии подросткового возраста (в 12-13 лет), обусл</w:t>
      </w:r>
      <w:r w:rsidR="00EF1FED">
        <w:rPr>
          <w:sz w:val="28"/>
        </w:rPr>
        <w:t>о</w:t>
      </w:r>
      <w:r>
        <w:rPr>
          <w:sz w:val="28"/>
        </w:rPr>
        <w:t>вливаясь, в значительной мере, оценками окружающих, как взрослых, так и сверстников. В этом возрасте наиболее выраженным становится негативизм, отмечается рост физической и вербальной агрессии, тогда как агрессивность косвенная, хотя и даёт сдвиг по сравнению с младшим подростковым возрастом, всё же менее выражена.</w:t>
      </w:r>
    </w:p>
    <w:p w:rsidR="00CC0788" w:rsidRDefault="00CC0788">
      <w:pPr>
        <w:pStyle w:val="a3"/>
        <w:spacing w:after="0" w:line="360" w:lineRule="auto"/>
        <w:ind w:firstLine="540"/>
        <w:jc w:val="both"/>
        <w:rPr>
          <w:sz w:val="28"/>
        </w:rPr>
      </w:pPr>
      <w:r>
        <w:rPr>
          <w:sz w:val="28"/>
        </w:rPr>
        <w:t xml:space="preserve">На третьей стадии подросткового возраста (в 14-15 лет) наблюдается сопоставление подростками своих личностных особенностей, форм поведения с определёнными нормами, принятыми в референтных группах. При этом на </w:t>
      </w:r>
      <w:r>
        <w:rPr>
          <w:sz w:val="28"/>
        </w:rPr>
        <w:lastRenderedPageBreak/>
        <w:t xml:space="preserve">первый план у них выходит вербальная агрессивность, что на 20% превышает показатели </w:t>
      </w:r>
      <w:r w:rsidR="00EF1FED">
        <w:rPr>
          <w:sz w:val="28"/>
        </w:rPr>
        <w:t xml:space="preserve">в </w:t>
      </w:r>
      <w:r>
        <w:rPr>
          <w:sz w:val="28"/>
        </w:rPr>
        <w:t>12-13 лет и почти на 30%</w:t>
      </w:r>
      <w:r w:rsidR="00EF1FED">
        <w:rPr>
          <w:sz w:val="28"/>
        </w:rPr>
        <w:t xml:space="preserve"> - </w:t>
      </w:r>
      <w:r>
        <w:rPr>
          <w:sz w:val="28"/>
        </w:rPr>
        <w:t>в 10-11 лет. Агрессивность физическая и косвенная повышаются несущественно, так</w:t>
      </w:r>
      <w:r w:rsidR="00EF1FED">
        <w:rPr>
          <w:sz w:val="28"/>
        </w:rPr>
        <w:t xml:space="preserve"> </w:t>
      </w:r>
      <w:r>
        <w:rPr>
          <w:sz w:val="28"/>
        </w:rPr>
        <w:t>же</w:t>
      </w:r>
      <w:r w:rsidR="00EF1FED">
        <w:rPr>
          <w:sz w:val="28"/>
        </w:rPr>
        <w:t>,</w:t>
      </w:r>
      <w:r>
        <w:rPr>
          <w:sz w:val="28"/>
        </w:rPr>
        <w:t xml:space="preserve"> как и уровень негативизма [300. С.54].</w:t>
      </w:r>
    </w:p>
    <w:p w:rsidR="00CC0788" w:rsidRDefault="00CC0788">
      <w:pPr>
        <w:pStyle w:val="a3"/>
        <w:tabs>
          <w:tab w:val="left" w:pos="-1620"/>
        </w:tabs>
        <w:spacing w:after="0" w:line="360" w:lineRule="auto"/>
        <w:ind w:firstLine="540"/>
        <w:jc w:val="both"/>
        <w:rPr>
          <w:sz w:val="28"/>
        </w:rPr>
      </w:pPr>
      <w:r>
        <w:rPr>
          <w:sz w:val="28"/>
        </w:rPr>
        <w:t>Стихийно складывающиеся компании сверстников объединяют подростков, близких по уровню развития, интересам. Группа закрепляет и даже культивирует девиантные ценности и способы поведения, оказывает сильное влияние на личностное развитие подростков, становясь регулятором их поведения. Утрачиваемое подростками чувство дистанции, ощущение допустимого и недопустимого привод</w:t>
      </w:r>
      <w:r w:rsidR="00EF1FED">
        <w:rPr>
          <w:sz w:val="28"/>
        </w:rPr>
        <w:t>я</w:t>
      </w:r>
      <w:r>
        <w:rPr>
          <w:sz w:val="28"/>
        </w:rPr>
        <w:t>т к непредсказуемым событиям. Существуют особые группы, для которых характерна установка на немедленное удовлетворение желаний, на пассивную защиту от трудностей, стремление перекладывать ответственность на других. Подростков в этих группах отличает пренебрежительное отношение к обучению, плохая успеваемость, бравада невыполнением обязанностей: всячески избегая выполнять какие-либо обязанности и поручения по дому, готовить домашние задания, а то и посещать занятия, подобные подростки оказываются перед лицом большого количества "лишнего времени". Но для этих подростков характерно именно неумение содержательно проводить досуг. У подавляющего большинства таких подростков отсутствуют какие-либо индивидуальные увлечения, они не занимаются в секциях и кружках. Они не посещают выставки и театры, крайне мало читают, а содержание прочитанных книг обычно не выходит за рамки приключенческо-детективного жанра. Бессодержательно проводимое время толкает подростков на поиск новых "острых ощущений ". Алкоголизация и наркотизация теснейшим образом вплетаются в структуру девиантного образа жизни подростков. Часто подростки распитием спиртного как бы отмечают свои "заслуги": удачные похождения, хулиганские поступки, драки, мелкие кражи.</w:t>
      </w:r>
      <w:r>
        <w:rPr>
          <w:i/>
          <w:sz w:val="28"/>
        </w:rPr>
        <w:t xml:space="preserve"> </w:t>
      </w:r>
      <w:r>
        <w:rPr>
          <w:sz w:val="28"/>
        </w:rPr>
        <w:t>Объясняя свои плохие поступки, подростки имеют неправильное представление о нравственности, справедливости, смелости, храбрости.</w:t>
      </w:r>
    </w:p>
    <w:p w:rsidR="00CC0788" w:rsidRDefault="00CC0788">
      <w:pPr>
        <w:shd w:val="clear" w:color="auto" w:fill="FFFFFF"/>
        <w:spacing w:line="360" w:lineRule="auto"/>
        <w:ind w:right="72" w:firstLine="540"/>
        <w:jc w:val="both"/>
        <w:rPr>
          <w:sz w:val="28"/>
        </w:rPr>
      </w:pPr>
      <w:r>
        <w:rPr>
          <w:spacing w:val="10"/>
          <w:sz w:val="28"/>
        </w:rPr>
        <w:lastRenderedPageBreak/>
        <w:t xml:space="preserve">Наиболее важной причиной вовлечения молодежи в девиантную среду </w:t>
      </w:r>
      <w:r>
        <w:rPr>
          <w:spacing w:val="4"/>
          <w:sz w:val="28"/>
        </w:rPr>
        <w:t>является дезорганизация жизни семей, разрушение сложившихся нравственно-</w:t>
      </w:r>
      <w:r>
        <w:rPr>
          <w:spacing w:val="-1"/>
          <w:sz w:val="28"/>
        </w:rPr>
        <w:t xml:space="preserve">этических норм и традиций семейного уклада. Вследствие правовой, моральной, экономической незащищенности усилилась конфликтность отношений между </w:t>
      </w:r>
      <w:r>
        <w:rPr>
          <w:spacing w:val="7"/>
          <w:sz w:val="28"/>
        </w:rPr>
        <w:t xml:space="preserve">супругами, родителями и детьми. К следствиям этого кризисного состояния </w:t>
      </w:r>
      <w:r>
        <w:rPr>
          <w:sz w:val="28"/>
        </w:rPr>
        <w:t>можно отнести следующие проявления сегодняшней жизни нашего общества:</w:t>
      </w:r>
    </w:p>
    <w:p w:rsidR="00F8614A" w:rsidRDefault="00EF1FED" w:rsidP="00F8614A">
      <w:pPr>
        <w:widowControl w:val="0"/>
        <w:shd w:val="clear" w:color="auto" w:fill="FFFFFF"/>
        <w:tabs>
          <w:tab w:val="left" w:pos="936"/>
        </w:tabs>
        <w:spacing w:line="360" w:lineRule="auto"/>
        <w:jc w:val="both"/>
        <w:rPr>
          <w:sz w:val="28"/>
        </w:rPr>
      </w:pPr>
      <w:r>
        <w:rPr>
          <w:spacing w:val="1"/>
          <w:sz w:val="28"/>
        </w:rPr>
        <w:t xml:space="preserve">     - </w:t>
      </w:r>
      <w:r w:rsidR="00CC0788">
        <w:rPr>
          <w:spacing w:val="1"/>
          <w:sz w:val="28"/>
        </w:rPr>
        <w:t xml:space="preserve">усиливающееся расслоение общества как результат перехода к рыночным </w:t>
      </w:r>
      <w:r w:rsidR="00CC0788">
        <w:rPr>
          <w:sz w:val="28"/>
        </w:rPr>
        <w:t>отношениям, резкое снижение уровня жизни малообеспеченных семей;</w:t>
      </w:r>
      <w:r w:rsidR="00F8614A">
        <w:rPr>
          <w:sz w:val="28"/>
        </w:rPr>
        <w:t xml:space="preserve"> </w:t>
      </w:r>
    </w:p>
    <w:p w:rsidR="00F8614A" w:rsidRDefault="00F8614A" w:rsidP="00F8614A">
      <w:pPr>
        <w:widowControl w:val="0"/>
        <w:shd w:val="clear" w:color="auto" w:fill="FFFFFF"/>
        <w:tabs>
          <w:tab w:val="left" w:pos="936"/>
        </w:tabs>
        <w:spacing w:line="360" w:lineRule="auto"/>
        <w:jc w:val="both"/>
        <w:rPr>
          <w:spacing w:val="-8"/>
          <w:sz w:val="28"/>
        </w:rPr>
      </w:pPr>
      <w:r>
        <w:rPr>
          <w:sz w:val="28"/>
        </w:rPr>
        <w:t xml:space="preserve">    -  </w:t>
      </w:r>
      <w:r w:rsidR="00CC0788">
        <w:rPr>
          <w:spacing w:val="2"/>
          <w:sz w:val="28"/>
        </w:rPr>
        <w:t xml:space="preserve">развитие теневых, рыночных отношений среди подростков и юношества, появление подросткового и юношеского рэкета, рост имущественных </w:t>
      </w:r>
      <w:r w:rsidR="00CC0788">
        <w:rPr>
          <w:spacing w:val="-8"/>
          <w:sz w:val="28"/>
        </w:rPr>
        <w:t>преступлений;</w:t>
      </w:r>
      <w:r>
        <w:rPr>
          <w:spacing w:val="-8"/>
          <w:sz w:val="28"/>
        </w:rPr>
        <w:t xml:space="preserve"> </w:t>
      </w:r>
    </w:p>
    <w:p w:rsidR="00F8614A" w:rsidRDefault="00F8614A" w:rsidP="00F8614A">
      <w:pPr>
        <w:widowControl w:val="0"/>
        <w:shd w:val="clear" w:color="auto" w:fill="FFFFFF"/>
        <w:tabs>
          <w:tab w:val="left" w:pos="936"/>
        </w:tabs>
        <w:spacing w:line="360" w:lineRule="auto"/>
        <w:jc w:val="both"/>
        <w:rPr>
          <w:spacing w:val="-4"/>
          <w:sz w:val="28"/>
        </w:rPr>
      </w:pPr>
      <w:r>
        <w:rPr>
          <w:spacing w:val="-8"/>
          <w:sz w:val="28"/>
        </w:rPr>
        <w:t xml:space="preserve">     - </w:t>
      </w:r>
      <w:r w:rsidR="00CC0788">
        <w:rPr>
          <w:spacing w:val="1"/>
          <w:sz w:val="28"/>
        </w:rPr>
        <w:t xml:space="preserve">расширение безнадзорности и появление беспризорности как </w:t>
      </w:r>
      <w:r w:rsidR="00CC0788">
        <w:rPr>
          <w:spacing w:val="-4"/>
          <w:sz w:val="28"/>
        </w:rPr>
        <w:t>социального явления;</w:t>
      </w:r>
    </w:p>
    <w:p w:rsidR="00F8614A" w:rsidRDefault="00F8614A" w:rsidP="00F8614A">
      <w:pPr>
        <w:widowControl w:val="0"/>
        <w:shd w:val="clear" w:color="auto" w:fill="FFFFFF"/>
        <w:tabs>
          <w:tab w:val="left" w:pos="936"/>
        </w:tabs>
        <w:spacing w:line="360" w:lineRule="auto"/>
        <w:jc w:val="both"/>
        <w:rPr>
          <w:spacing w:val="-2"/>
          <w:sz w:val="28"/>
        </w:rPr>
      </w:pPr>
      <w:r>
        <w:rPr>
          <w:spacing w:val="-4"/>
          <w:sz w:val="28"/>
        </w:rPr>
        <w:t xml:space="preserve">    - р</w:t>
      </w:r>
      <w:r w:rsidR="00CC0788">
        <w:rPr>
          <w:spacing w:val="9"/>
          <w:sz w:val="28"/>
        </w:rPr>
        <w:t xml:space="preserve">ост подростковой преступности, вовлечение детей и подростков во </w:t>
      </w:r>
      <w:r w:rsidR="00CC0788">
        <w:rPr>
          <w:spacing w:val="-2"/>
          <w:sz w:val="28"/>
        </w:rPr>
        <w:t>взрослые преступные группировки;</w:t>
      </w:r>
    </w:p>
    <w:p w:rsidR="00F8614A" w:rsidRDefault="00F8614A" w:rsidP="00F8614A">
      <w:pPr>
        <w:widowControl w:val="0"/>
        <w:shd w:val="clear" w:color="auto" w:fill="FFFFFF"/>
        <w:tabs>
          <w:tab w:val="left" w:pos="936"/>
        </w:tabs>
        <w:spacing w:line="360" w:lineRule="auto"/>
        <w:jc w:val="both"/>
        <w:rPr>
          <w:spacing w:val="1"/>
          <w:sz w:val="28"/>
        </w:rPr>
      </w:pPr>
      <w:r>
        <w:rPr>
          <w:spacing w:val="-2"/>
          <w:sz w:val="28"/>
        </w:rPr>
        <w:t xml:space="preserve">   - </w:t>
      </w:r>
      <w:r w:rsidR="00CC0788">
        <w:rPr>
          <w:spacing w:val="1"/>
          <w:sz w:val="28"/>
        </w:rPr>
        <w:t>приобщение молодежи к наркотикам и токсикомании;</w:t>
      </w:r>
    </w:p>
    <w:p w:rsidR="00F8614A" w:rsidRDefault="00F8614A" w:rsidP="00F8614A">
      <w:pPr>
        <w:widowControl w:val="0"/>
        <w:shd w:val="clear" w:color="auto" w:fill="FFFFFF"/>
        <w:tabs>
          <w:tab w:val="left" w:pos="936"/>
        </w:tabs>
        <w:spacing w:line="360" w:lineRule="auto"/>
        <w:jc w:val="both"/>
        <w:rPr>
          <w:spacing w:val="1"/>
          <w:sz w:val="28"/>
        </w:rPr>
      </w:pPr>
      <w:r>
        <w:rPr>
          <w:spacing w:val="1"/>
          <w:sz w:val="28"/>
        </w:rPr>
        <w:t xml:space="preserve">   - </w:t>
      </w:r>
      <w:r w:rsidR="00CC0788">
        <w:rPr>
          <w:spacing w:val="1"/>
          <w:sz w:val="28"/>
        </w:rPr>
        <w:t>распространение подростковой и юношеской проституции;рост молодежного суицида;</w:t>
      </w:r>
    </w:p>
    <w:p w:rsidR="00CC0788" w:rsidRPr="00F8614A" w:rsidRDefault="00F8614A" w:rsidP="00F8614A">
      <w:pPr>
        <w:widowControl w:val="0"/>
        <w:shd w:val="clear" w:color="auto" w:fill="FFFFFF"/>
        <w:tabs>
          <w:tab w:val="left" w:pos="936"/>
        </w:tabs>
        <w:spacing w:line="360" w:lineRule="auto"/>
        <w:jc w:val="both"/>
        <w:rPr>
          <w:sz w:val="28"/>
        </w:rPr>
      </w:pPr>
      <w:r>
        <w:rPr>
          <w:spacing w:val="1"/>
          <w:sz w:val="28"/>
        </w:rPr>
        <w:t xml:space="preserve">   -   </w:t>
      </w:r>
      <w:r w:rsidR="00CC0788">
        <w:rPr>
          <w:spacing w:val="3"/>
          <w:sz w:val="28"/>
        </w:rPr>
        <w:t>падение авторитета родителей и педагогов,</w:t>
      </w:r>
      <w:r>
        <w:rPr>
          <w:spacing w:val="3"/>
          <w:sz w:val="28"/>
        </w:rPr>
        <w:t xml:space="preserve"> </w:t>
      </w:r>
      <w:r w:rsidR="00CC0788">
        <w:rPr>
          <w:spacing w:val="3"/>
          <w:sz w:val="28"/>
        </w:rPr>
        <w:t xml:space="preserve">обострение конфликтности в </w:t>
      </w:r>
      <w:r w:rsidR="00CC0788">
        <w:rPr>
          <w:spacing w:val="-8"/>
          <w:sz w:val="28"/>
        </w:rPr>
        <w:t>школе и семье.</w:t>
      </w:r>
    </w:p>
    <w:p w:rsidR="00CC0788" w:rsidRDefault="00CC0788">
      <w:pPr>
        <w:shd w:val="clear" w:color="auto" w:fill="FFFFFF"/>
        <w:spacing w:line="360" w:lineRule="auto"/>
        <w:ind w:right="14" w:firstLine="540"/>
        <w:jc w:val="both"/>
        <w:rPr>
          <w:sz w:val="28"/>
        </w:rPr>
      </w:pPr>
      <w:r>
        <w:rPr>
          <w:spacing w:val="3"/>
          <w:sz w:val="28"/>
        </w:rPr>
        <w:t xml:space="preserve">И это далеко не полный перечень тревожных обстоятельств, делающих </w:t>
      </w:r>
      <w:r>
        <w:rPr>
          <w:spacing w:val="-1"/>
          <w:sz w:val="28"/>
        </w:rPr>
        <w:t>проблему социальной и педагогической помощи семье весьма актуальной.</w:t>
      </w:r>
    </w:p>
    <w:p w:rsidR="00CC0788" w:rsidRDefault="00CC0788">
      <w:pPr>
        <w:shd w:val="clear" w:color="auto" w:fill="FFFFFF"/>
        <w:spacing w:line="360" w:lineRule="auto"/>
        <w:ind w:right="29" w:firstLine="540"/>
        <w:jc w:val="both"/>
        <w:rPr>
          <w:sz w:val="28"/>
        </w:rPr>
      </w:pPr>
      <w:r>
        <w:rPr>
          <w:spacing w:val="2"/>
          <w:sz w:val="28"/>
        </w:rPr>
        <w:t>В свою очередь, неблагополучные семьи подразделяются на четыре кате</w:t>
      </w:r>
      <w:r>
        <w:rPr>
          <w:spacing w:val="2"/>
          <w:sz w:val="28"/>
        </w:rPr>
        <w:softHyphen/>
      </w:r>
      <w:r>
        <w:rPr>
          <w:sz w:val="28"/>
        </w:rPr>
        <w:t>гории: конфликтная, аморальная, педагогически несостоятельная и асоциальная семья.</w:t>
      </w:r>
    </w:p>
    <w:p w:rsidR="00CC0788" w:rsidRDefault="00CC0788">
      <w:pPr>
        <w:shd w:val="clear" w:color="auto" w:fill="FFFFFF"/>
        <w:spacing w:before="5" w:line="360" w:lineRule="auto"/>
        <w:ind w:right="38" w:firstLine="540"/>
        <w:jc w:val="both"/>
        <w:rPr>
          <w:sz w:val="28"/>
        </w:rPr>
      </w:pPr>
      <w:r>
        <w:rPr>
          <w:spacing w:val="17"/>
          <w:sz w:val="28"/>
        </w:rPr>
        <w:t xml:space="preserve">Наиболее распространенной в ряду неблагополучных является </w:t>
      </w:r>
      <w:r>
        <w:rPr>
          <w:spacing w:val="5"/>
          <w:sz w:val="28"/>
        </w:rPr>
        <w:t xml:space="preserve">конфликтная семья, составляющая около 60% от общего числа. Отношения в </w:t>
      </w:r>
      <w:r>
        <w:rPr>
          <w:spacing w:val="6"/>
          <w:sz w:val="28"/>
        </w:rPr>
        <w:t xml:space="preserve">такой семье находятся постоянно в состоянии конфликта, в них не затухают ссоры и супруги не видят выхода из сложившейся ситуации. </w:t>
      </w:r>
      <w:r>
        <w:rPr>
          <w:spacing w:val="6"/>
          <w:sz w:val="28"/>
        </w:rPr>
        <w:lastRenderedPageBreak/>
        <w:t xml:space="preserve">Результатом </w:t>
      </w:r>
      <w:r>
        <w:rPr>
          <w:spacing w:val="2"/>
          <w:sz w:val="28"/>
        </w:rPr>
        <w:t xml:space="preserve">постоянных скандалов становится постепенное разрушение семьи, утрата </w:t>
      </w:r>
      <w:r>
        <w:rPr>
          <w:sz w:val="28"/>
        </w:rPr>
        <w:t>положительных эмоций, чувства ответственности друг за друга и детей.</w:t>
      </w:r>
    </w:p>
    <w:p w:rsidR="00CC0788" w:rsidRDefault="00CC0788">
      <w:pPr>
        <w:shd w:val="clear" w:color="auto" w:fill="FFFFFF"/>
        <w:spacing w:before="5" w:line="360" w:lineRule="auto"/>
        <w:ind w:right="38" w:firstLine="540"/>
        <w:jc w:val="both"/>
        <w:rPr>
          <w:sz w:val="28"/>
        </w:rPr>
      </w:pPr>
      <w:r>
        <w:rPr>
          <w:sz w:val="28"/>
        </w:rPr>
        <w:t xml:space="preserve">«Крайними» в такой обстановке становятся дети, которые замкнуты, подавлены, </w:t>
      </w:r>
      <w:r>
        <w:rPr>
          <w:spacing w:val="1"/>
          <w:sz w:val="28"/>
        </w:rPr>
        <w:t xml:space="preserve">нервозны, легко возбудимы, и вывести их из подобного длящегося не день и не </w:t>
      </w:r>
      <w:r>
        <w:rPr>
          <w:spacing w:val="-2"/>
          <w:sz w:val="28"/>
        </w:rPr>
        <w:t>месяц стресса очень трудно.</w:t>
      </w:r>
    </w:p>
    <w:p w:rsidR="00CC0788" w:rsidRDefault="00EF1FED">
      <w:pPr>
        <w:shd w:val="clear" w:color="auto" w:fill="FFFFFF"/>
        <w:spacing w:line="360" w:lineRule="auto"/>
        <w:ind w:right="10" w:firstLine="540"/>
        <w:jc w:val="both"/>
        <w:rPr>
          <w:sz w:val="28"/>
        </w:rPr>
      </w:pPr>
      <w:r>
        <w:rPr>
          <w:sz w:val="28"/>
        </w:rPr>
        <w:t>Е</w:t>
      </w:r>
      <w:r w:rsidR="00CC0788">
        <w:rPr>
          <w:sz w:val="28"/>
        </w:rPr>
        <w:t xml:space="preserve">сли грубость, скандалы усугубляются пристрастием к алкоголю, </w:t>
      </w:r>
      <w:r w:rsidR="00CC0788">
        <w:rPr>
          <w:spacing w:val="3"/>
          <w:sz w:val="28"/>
        </w:rPr>
        <w:t>превращаются в привычку</w:t>
      </w:r>
      <w:r>
        <w:rPr>
          <w:spacing w:val="3"/>
          <w:sz w:val="28"/>
        </w:rPr>
        <w:t>,</w:t>
      </w:r>
      <w:r w:rsidR="00CC0788">
        <w:rPr>
          <w:spacing w:val="3"/>
          <w:sz w:val="28"/>
        </w:rPr>
        <w:t xml:space="preserve"> и со всем этим смиряются и менять ситуацию не хотят,</w:t>
      </w:r>
      <w:r>
        <w:rPr>
          <w:spacing w:val="3"/>
          <w:sz w:val="28"/>
        </w:rPr>
        <w:t xml:space="preserve"> то</w:t>
      </w:r>
      <w:r w:rsidR="00CC0788">
        <w:rPr>
          <w:spacing w:val="3"/>
          <w:sz w:val="28"/>
        </w:rPr>
        <w:t xml:space="preserve"> </w:t>
      </w:r>
      <w:r w:rsidR="00CC0788">
        <w:rPr>
          <w:spacing w:val="-1"/>
          <w:sz w:val="28"/>
        </w:rPr>
        <w:t xml:space="preserve">семья из конфликтной трансформируется в аморальную. Такому превращению </w:t>
      </w:r>
      <w:r w:rsidR="00CC0788">
        <w:rPr>
          <w:spacing w:val="-8"/>
          <w:sz w:val="28"/>
        </w:rPr>
        <w:t>способствуют:</w:t>
      </w:r>
    </w:p>
    <w:p w:rsidR="00CC0788" w:rsidRDefault="00CC0788" w:rsidP="00CA2ED5">
      <w:pPr>
        <w:widowControl w:val="0"/>
        <w:numPr>
          <w:ilvl w:val="0"/>
          <w:numId w:val="3"/>
        </w:numPr>
        <w:shd w:val="clear" w:color="auto" w:fill="FFFFFF"/>
        <w:tabs>
          <w:tab w:val="left" w:pos="826"/>
        </w:tabs>
        <w:spacing w:before="5" w:line="360" w:lineRule="auto"/>
        <w:ind w:firstLine="540"/>
        <w:jc w:val="both"/>
        <w:rPr>
          <w:sz w:val="28"/>
        </w:rPr>
      </w:pPr>
      <w:r>
        <w:rPr>
          <w:spacing w:val="11"/>
          <w:sz w:val="28"/>
        </w:rPr>
        <w:t xml:space="preserve">наличие у одного из супругов таких отрицательных качеств, которые </w:t>
      </w:r>
      <w:r>
        <w:rPr>
          <w:sz w:val="28"/>
        </w:rPr>
        <w:t>неизбежно порождают грубые, деспотичные формы взаимодействия в семье;</w:t>
      </w:r>
    </w:p>
    <w:p w:rsidR="00CC0788" w:rsidRDefault="00CC0788" w:rsidP="00CA2ED5">
      <w:pPr>
        <w:widowControl w:val="0"/>
        <w:numPr>
          <w:ilvl w:val="0"/>
          <w:numId w:val="3"/>
        </w:numPr>
        <w:shd w:val="clear" w:color="auto" w:fill="FFFFFF"/>
        <w:tabs>
          <w:tab w:val="left" w:pos="826"/>
        </w:tabs>
        <w:spacing w:before="5" w:line="360" w:lineRule="auto"/>
        <w:ind w:firstLine="540"/>
        <w:jc w:val="both"/>
        <w:rPr>
          <w:sz w:val="28"/>
        </w:rPr>
      </w:pPr>
      <w:r>
        <w:rPr>
          <w:spacing w:val="4"/>
          <w:sz w:val="28"/>
        </w:rPr>
        <w:t xml:space="preserve">потеря надежды одного из супругов добиться чего-то мирным путем, что </w:t>
      </w:r>
      <w:r>
        <w:rPr>
          <w:spacing w:val="3"/>
          <w:sz w:val="28"/>
        </w:rPr>
        <w:t xml:space="preserve">вызывает потребность в так называемых ответных реакциях (взаимные измены, </w:t>
      </w:r>
      <w:r>
        <w:rPr>
          <w:spacing w:val="-1"/>
          <w:sz w:val="28"/>
        </w:rPr>
        <w:t>совместное распитие спиртного, драки и т. п.);</w:t>
      </w:r>
    </w:p>
    <w:p w:rsidR="00CC0788" w:rsidRDefault="00CC0788" w:rsidP="00CA2ED5">
      <w:pPr>
        <w:widowControl w:val="0"/>
        <w:numPr>
          <w:ilvl w:val="0"/>
          <w:numId w:val="3"/>
        </w:numPr>
        <w:shd w:val="clear" w:color="auto" w:fill="FFFFFF"/>
        <w:tabs>
          <w:tab w:val="left" w:pos="826"/>
        </w:tabs>
        <w:spacing w:line="360" w:lineRule="auto"/>
        <w:ind w:firstLine="540"/>
        <w:jc w:val="both"/>
        <w:rPr>
          <w:sz w:val="28"/>
        </w:rPr>
      </w:pPr>
      <w:r>
        <w:rPr>
          <w:spacing w:val="6"/>
          <w:sz w:val="28"/>
        </w:rPr>
        <w:t xml:space="preserve">отсутствие опыта положительного поведения в родительской семье, так </w:t>
      </w:r>
      <w:r>
        <w:rPr>
          <w:sz w:val="28"/>
        </w:rPr>
        <w:t xml:space="preserve">как большинство супругов в аморальных семьях сами выходцы из таких же семей </w:t>
      </w:r>
      <w:r>
        <w:rPr>
          <w:spacing w:val="10"/>
          <w:sz w:val="28"/>
        </w:rPr>
        <w:t xml:space="preserve">и не представляют, что отношения  супругов, родителей и детей могут быть </w:t>
      </w:r>
      <w:r>
        <w:rPr>
          <w:spacing w:val="-23"/>
          <w:sz w:val="28"/>
        </w:rPr>
        <w:t>иными.</w:t>
      </w:r>
    </w:p>
    <w:p w:rsidR="00CC0788" w:rsidRDefault="00CC0788">
      <w:pPr>
        <w:shd w:val="clear" w:color="auto" w:fill="FFFFFF"/>
        <w:spacing w:line="360" w:lineRule="auto"/>
        <w:ind w:right="24" w:firstLine="540"/>
        <w:jc w:val="both"/>
        <w:rPr>
          <w:sz w:val="28"/>
        </w:rPr>
      </w:pPr>
      <w:r>
        <w:rPr>
          <w:sz w:val="28"/>
        </w:rPr>
        <w:t xml:space="preserve">Аморальная семья не является разновидностью семьи конфликтной из-за </w:t>
      </w:r>
      <w:r>
        <w:rPr>
          <w:spacing w:val="2"/>
          <w:sz w:val="28"/>
        </w:rPr>
        <w:t xml:space="preserve">полного отсутствия стремления к общим целям. Более того, конфликт и есть та </w:t>
      </w:r>
      <w:r>
        <w:rPr>
          <w:spacing w:val="5"/>
          <w:sz w:val="28"/>
        </w:rPr>
        <w:t xml:space="preserve">цель, ради которой люди живут вместе. Такая семья живет по принципу «чем </w:t>
      </w:r>
      <w:r>
        <w:rPr>
          <w:spacing w:val="-2"/>
          <w:sz w:val="28"/>
        </w:rPr>
        <w:t xml:space="preserve">хуже, тем лучше», в ней забыты все этические, моральные нормы поведения и </w:t>
      </w:r>
      <w:r>
        <w:rPr>
          <w:spacing w:val="3"/>
          <w:sz w:val="28"/>
        </w:rPr>
        <w:t xml:space="preserve">отношений. Конфликтную и аморальную семью объединяет то обстоятельство, </w:t>
      </w:r>
      <w:r>
        <w:rPr>
          <w:spacing w:val="-2"/>
          <w:sz w:val="28"/>
        </w:rPr>
        <w:t xml:space="preserve">что положение в них детей оказывается в прямой зависимости от внутрисемейных </w:t>
      </w:r>
      <w:r>
        <w:rPr>
          <w:spacing w:val="-1"/>
          <w:sz w:val="28"/>
        </w:rPr>
        <w:t>отношений, а воспитательный фактор приобретает значение производного.</w:t>
      </w:r>
    </w:p>
    <w:p w:rsidR="00CC0788" w:rsidRDefault="00CC0788">
      <w:pPr>
        <w:shd w:val="clear" w:color="auto" w:fill="FFFFFF"/>
        <w:spacing w:line="360" w:lineRule="auto"/>
        <w:ind w:right="53" w:firstLine="540"/>
        <w:jc w:val="both"/>
        <w:rPr>
          <w:sz w:val="28"/>
        </w:rPr>
      </w:pPr>
      <w:r>
        <w:rPr>
          <w:spacing w:val="6"/>
          <w:sz w:val="28"/>
        </w:rPr>
        <w:t xml:space="preserve">Педагогически несостоятельные семьи характеризует низкая общая </w:t>
      </w:r>
      <w:r>
        <w:rPr>
          <w:spacing w:val="-1"/>
          <w:sz w:val="28"/>
        </w:rPr>
        <w:t xml:space="preserve">культура в сочетании с отсутствием психолого-педагогической и нежелание </w:t>
      </w:r>
      <w:r>
        <w:rPr>
          <w:spacing w:val="-1"/>
          <w:sz w:val="28"/>
        </w:rPr>
        <w:lastRenderedPageBreak/>
        <w:t>что-</w:t>
      </w:r>
      <w:r>
        <w:rPr>
          <w:spacing w:val="-2"/>
          <w:sz w:val="28"/>
        </w:rPr>
        <w:t xml:space="preserve">либо изменять и исправлять в самих себе, в содержании и методах воспитания. </w:t>
      </w:r>
      <w:r>
        <w:rPr>
          <w:sz w:val="28"/>
        </w:rPr>
        <w:t xml:space="preserve">Постоянное игнорирование социально-педагогических требований приводит к </w:t>
      </w:r>
      <w:r>
        <w:rPr>
          <w:spacing w:val="6"/>
          <w:sz w:val="28"/>
        </w:rPr>
        <w:t xml:space="preserve">полному расхождению таких семей с обществом, к конфронтации с ним. Дети </w:t>
      </w:r>
      <w:r>
        <w:rPr>
          <w:spacing w:val="4"/>
          <w:sz w:val="28"/>
        </w:rPr>
        <w:t xml:space="preserve">вслед за родителями перестают соблюдать и  социальные, и педагогические </w:t>
      </w:r>
      <w:r>
        <w:rPr>
          <w:sz w:val="28"/>
        </w:rPr>
        <w:t>нормы, что может привести к отчуждению от мира взрослых.</w:t>
      </w:r>
    </w:p>
    <w:p w:rsidR="00CC0788" w:rsidRDefault="00CC0788">
      <w:pPr>
        <w:shd w:val="clear" w:color="auto" w:fill="FFFFFF"/>
        <w:spacing w:line="360" w:lineRule="auto"/>
        <w:ind w:right="5" w:firstLine="540"/>
        <w:jc w:val="both"/>
        <w:rPr>
          <w:sz w:val="28"/>
        </w:rPr>
      </w:pPr>
      <w:r>
        <w:rPr>
          <w:spacing w:val="6"/>
          <w:sz w:val="28"/>
        </w:rPr>
        <w:t xml:space="preserve">Причины аномальных явлений в таких семьях различны. Среди них - </w:t>
      </w:r>
      <w:r>
        <w:rPr>
          <w:spacing w:val="7"/>
          <w:sz w:val="28"/>
        </w:rPr>
        <w:t xml:space="preserve">нежелание родителей считаться с индивидуальным своеобразием личности </w:t>
      </w:r>
      <w:r>
        <w:rPr>
          <w:spacing w:val="19"/>
          <w:sz w:val="28"/>
        </w:rPr>
        <w:t xml:space="preserve">ребенка, излишняя опека, ничем не оправданные ограничения, </w:t>
      </w:r>
      <w:r>
        <w:rPr>
          <w:sz w:val="28"/>
        </w:rPr>
        <w:t>непоследовательность в отношениях, педантизм, жажда поучать и др.</w:t>
      </w:r>
    </w:p>
    <w:p w:rsidR="00CC0788" w:rsidRDefault="00CC0788">
      <w:pPr>
        <w:shd w:val="clear" w:color="auto" w:fill="FFFFFF"/>
        <w:spacing w:line="360" w:lineRule="auto"/>
        <w:ind w:right="10" w:firstLine="540"/>
        <w:jc w:val="both"/>
        <w:rPr>
          <w:sz w:val="28"/>
        </w:rPr>
      </w:pPr>
      <w:r>
        <w:rPr>
          <w:sz w:val="28"/>
        </w:rPr>
        <w:t xml:space="preserve">Рассогласование во взаимоотношениях с ребенком становится источником </w:t>
      </w:r>
      <w:r>
        <w:rPr>
          <w:spacing w:val="5"/>
          <w:sz w:val="28"/>
        </w:rPr>
        <w:t xml:space="preserve">возникновения конфликта в семье в целом. Родители или объединяются для </w:t>
      </w:r>
      <w:r>
        <w:rPr>
          <w:spacing w:val="-1"/>
          <w:sz w:val="28"/>
        </w:rPr>
        <w:t xml:space="preserve">ведения «войны» с собственным ребенком, или, пытаясь свалить вину за все </w:t>
      </w:r>
      <w:r>
        <w:rPr>
          <w:spacing w:val="4"/>
          <w:sz w:val="28"/>
        </w:rPr>
        <w:t xml:space="preserve">неприятности, связанные с ним, друг на друга, начинают взаимные обвинения, </w:t>
      </w:r>
      <w:r>
        <w:rPr>
          <w:spacing w:val="-1"/>
          <w:sz w:val="28"/>
        </w:rPr>
        <w:t xml:space="preserve">что нередко становится причиной распада семьи. Недаром социологи фиксируют </w:t>
      </w:r>
      <w:r>
        <w:rPr>
          <w:sz w:val="28"/>
        </w:rPr>
        <w:t>пики разводов именно в тех семьях, где дети достигли подросткового возраста.</w:t>
      </w:r>
    </w:p>
    <w:p w:rsidR="00CC0788" w:rsidRDefault="00CC0788">
      <w:pPr>
        <w:shd w:val="clear" w:color="auto" w:fill="FFFFFF"/>
        <w:spacing w:line="360" w:lineRule="auto"/>
        <w:ind w:right="14" w:firstLine="540"/>
        <w:jc w:val="both"/>
        <w:rPr>
          <w:sz w:val="28"/>
        </w:rPr>
      </w:pPr>
      <w:r>
        <w:rPr>
          <w:spacing w:val="5"/>
          <w:sz w:val="28"/>
        </w:rPr>
        <w:t xml:space="preserve">Асоциальная семья - подходящая среда для таких людей. Дети с ранних </w:t>
      </w:r>
      <w:r>
        <w:rPr>
          <w:spacing w:val="4"/>
          <w:sz w:val="28"/>
        </w:rPr>
        <w:t xml:space="preserve">лет находятся в обстановке пренебрежения к общепринятым социальным и </w:t>
      </w:r>
      <w:r>
        <w:rPr>
          <w:spacing w:val="-1"/>
          <w:sz w:val="28"/>
        </w:rPr>
        <w:t xml:space="preserve">моральным нормам, воспринимают навыки отклоняющегося и противоправного </w:t>
      </w:r>
      <w:r>
        <w:rPr>
          <w:spacing w:val="-3"/>
          <w:sz w:val="28"/>
        </w:rPr>
        <w:t>поведения.</w:t>
      </w:r>
    </w:p>
    <w:p w:rsidR="00CC0788" w:rsidRDefault="00CC0788">
      <w:pPr>
        <w:shd w:val="clear" w:color="auto" w:fill="FFFFFF"/>
        <w:spacing w:line="360" w:lineRule="auto"/>
        <w:ind w:right="24" w:firstLine="540"/>
        <w:jc w:val="both"/>
        <w:rPr>
          <w:sz w:val="28"/>
        </w:rPr>
      </w:pPr>
      <w:r>
        <w:rPr>
          <w:sz w:val="28"/>
        </w:rPr>
        <w:t xml:space="preserve">Подводя итог, можно сделать вывод, что большинство молодых людей с </w:t>
      </w:r>
      <w:r>
        <w:rPr>
          <w:spacing w:val="2"/>
          <w:sz w:val="28"/>
        </w:rPr>
        <w:t xml:space="preserve">асоциальным поведением живут в семьях, в которых родители также ведут </w:t>
      </w:r>
      <w:r>
        <w:rPr>
          <w:spacing w:val="14"/>
          <w:sz w:val="28"/>
        </w:rPr>
        <w:t xml:space="preserve">асоциальный образ жизни. Воспитательные воздействия, сводимые к </w:t>
      </w:r>
      <w:r>
        <w:rPr>
          <w:spacing w:val="-1"/>
          <w:sz w:val="28"/>
        </w:rPr>
        <w:t xml:space="preserve">физическому наказанию, низкий морально-этический уровень семьи формируют </w:t>
      </w:r>
      <w:r>
        <w:rPr>
          <w:spacing w:val="1"/>
          <w:sz w:val="28"/>
        </w:rPr>
        <w:t xml:space="preserve">соответствующие устойчивые формы поведения, затрудняющие социальную </w:t>
      </w:r>
      <w:r>
        <w:rPr>
          <w:spacing w:val="-9"/>
          <w:sz w:val="28"/>
        </w:rPr>
        <w:t>адаптацию детей.</w:t>
      </w:r>
    </w:p>
    <w:p w:rsidR="00CC0788" w:rsidRDefault="00CC0788">
      <w:pPr>
        <w:shd w:val="clear" w:color="auto" w:fill="FFFFFF"/>
        <w:spacing w:before="5" w:line="360" w:lineRule="auto"/>
        <w:ind w:right="43" w:firstLine="540"/>
        <w:jc w:val="both"/>
        <w:rPr>
          <w:sz w:val="28"/>
        </w:rPr>
      </w:pPr>
      <w:r>
        <w:rPr>
          <w:sz w:val="28"/>
        </w:rPr>
        <w:t xml:space="preserve">Для детей из неблагополучных семей характерна низкая степень социальной </w:t>
      </w:r>
      <w:r>
        <w:rPr>
          <w:spacing w:val="5"/>
          <w:sz w:val="28"/>
        </w:rPr>
        <w:t xml:space="preserve">нормативности. От своих благополучных ровесников они </w:t>
      </w:r>
      <w:r>
        <w:rPr>
          <w:spacing w:val="5"/>
          <w:sz w:val="28"/>
        </w:rPr>
        <w:lastRenderedPageBreak/>
        <w:t xml:space="preserve">отличаются </w:t>
      </w:r>
      <w:r>
        <w:rPr>
          <w:spacing w:val="-2"/>
          <w:sz w:val="28"/>
        </w:rPr>
        <w:t xml:space="preserve">дисгармоничностью интеллектуальной сферы, неразвитостью произвольных форм </w:t>
      </w:r>
      <w:r>
        <w:rPr>
          <w:spacing w:val="5"/>
          <w:sz w:val="28"/>
        </w:rPr>
        <w:t xml:space="preserve">поведения, повышенной конфликтностью, агрессивностью, неадекватной </w:t>
      </w:r>
      <w:r>
        <w:rPr>
          <w:spacing w:val="14"/>
          <w:sz w:val="28"/>
        </w:rPr>
        <w:t xml:space="preserve">самооценкой, низким уровнем саморегуляции и самостоятельности, </w:t>
      </w:r>
      <w:r>
        <w:rPr>
          <w:spacing w:val="1"/>
          <w:sz w:val="28"/>
        </w:rPr>
        <w:t xml:space="preserve">отрицательной волевой направленностью. Лишенные эмпатийного общения, они </w:t>
      </w:r>
      <w:r>
        <w:rPr>
          <w:spacing w:val="-1"/>
          <w:sz w:val="28"/>
        </w:rPr>
        <w:t xml:space="preserve">и сами не способны к сочувствию, сопереживанию, отзывчивости к чужой беде. У </w:t>
      </w:r>
      <w:r>
        <w:rPr>
          <w:spacing w:val="13"/>
          <w:sz w:val="28"/>
        </w:rPr>
        <w:t xml:space="preserve">них отмечается недостаток социальных связей и навыков общения со </w:t>
      </w:r>
      <w:r>
        <w:rPr>
          <w:spacing w:val="-2"/>
          <w:sz w:val="28"/>
        </w:rPr>
        <w:t xml:space="preserve">сверстниками и взрослыми, ограниченность, а порой и искаженность социального </w:t>
      </w:r>
      <w:r>
        <w:rPr>
          <w:spacing w:val="-1"/>
          <w:sz w:val="28"/>
        </w:rPr>
        <w:t>опыта. Их эмоциональное состояние и поведение определя</w:t>
      </w:r>
      <w:r w:rsidR="00EF1FED">
        <w:rPr>
          <w:spacing w:val="-1"/>
          <w:sz w:val="28"/>
        </w:rPr>
        <w:t>ю</w:t>
      </w:r>
      <w:r>
        <w:rPr>
          <w:spacing w:val="-1"/>
          <w:sz w:val="28"/>
        </w:rPr>
        <w:t xml:space="preserve">тся, главным образом, </w:t>
      </w:r>
      <w:r>
        <w:rPr>
          <w:spacing w:val="9"/>
          <w:sz w:val="28"/>
        </w:rPr>
        <w:t xml:space="preserve">текущими событиями, стремлением жить сегодняшним днем, получить </w:t>
      </w:r>
      <w:r>
        <w:rPr>
          <w:spacing w:val="-2"/>
          <w:sz w:val="28"/>
        </w:rPr>
        <w:t>сиюминутные удовольствия [14. С. 16].</w:t>
      </w:r>
    </w:p>
    <w:p w:rsidR="00CC0788" w:rsidRDefault="00CC0788">
      <w:pPr>
        <w:shd w:val="clear" w:color="auto" w:fill="FFFFFF"/>
        <w:spacing w:before="5" w:line="360" w:lineRule="auto"/>
        <w:ind w:right="5" w:firstLine="540"/>
        <w:jc w:val="both"/>
        <w:rPr>
          <w:sz w:val="28"/>
        </w:rPr>
      </w:pPr>
      <w:r>
        <w:rPr>
          <w:spacing w:val="5"/>
          <w:sz w:val="28"/>
        </w:rPr>
        <w:t xml:space="preserve">Таким образом, источник формирования отрицательных черт характера </w:t>
      </w:r>
      <w:r>
        <w:rPr>
          <w:spacing w:val="1"/>
          <w:sz w:val="28"/>
        </w:rPr>
        <w:t xml:space="preserve">лежит в несоответствии уровня притязаний подростка с оценкой окружающих. </w:t>
      </w:r>
      <w:r>
        <w:rPr>
          <w:spacing w:val="6"/>
          <w:sz w:val="28"/>
        </w:rPr>
        <w:t xml:space="preserve">Грубой и недопустимой ошибкой взрослых является выражение антипатий, </w:t>
      </w:r>
      <w:r>
        <w:rPr>
          <w:spacing w:val="-2"/>
          <w:sz w:val="28"/>
        </w:rPr>
        <w:t>упреки, что усугубляет конфликт, причем в реальной жизни молодые люди часто сталкиваются именно с такими формами обращения.</w:t>
      </w:r>
    </w:p>
    <w:p w:rsidR="00CC0788" w:rsidRDefault="00CC0788">
      <w:pPr>
        <w:shd w:val="clear" w:color="auto" w:fill="FFFFFF"/>
        <w:spacing w:line="360" w:lineRule="auto"/>
        <w:ind w:right="19" w:firstLine="540"/>
        <w:jc w:val="both"/>
        <w:rPr>
          <w:sz w:val="28"/>
        </w:rPr>
      </w:pPr>
      <w:r>
        <w:rPr>
          <w:sz w:val="28"/>
        </w:rPr>
        <w:t xml:space="preserve">Неблагополучие многих семей, неблагоприятные семейные отношения </w:t>
      </w:r>
      <w:r>
        <w:rPr>
          <w:spacing w:val="3"/>
          <w:sz w:val="28"/>
        </w:rPr>
        <w:t xml:space="preserve">обусловливают отчужденность детей, проявление жестокости и насилия по </w:t>
      </w:r>
      <w:r>
        <w:rPr>
          <w:spacing w:val="16"/>
          <w:sz w:val="28"/>
        </w:rPr>
        <w:t xml:space="preserve">отношению к ним. Рост социального сиротства и резкое снижение </w:t>
      </w:r>
      <w:r>
        <w:rPr>
          <w:spacing w:val="-2"/>
          <w:sz w:val="28"/>
        </w:rPr>
        <w:t xml:space="preserve">воспитательного воздействия семьи влекут за собой резкие формы асоциального </w:t>
      </w:r>
      <w:r>
        <w:rPr>
          <w:spacing w:val="-7"/>
          <w:sz w:val="28"/>
        </w:rPr>
        <w:t>поведения молодежи.</w:t>
      </w:r>
    </w:p>
    <w:p w:rsidR="00CC0788" w:rsidRDefault="00CC0788">
      <w:pPr>
        <w:shd w:val="clear" w:color="auto" w:fill="FFFFFF"/>
        <w:spacing w:line="360" w:lineRule="auto"/>
        <w:ind w:right="24" w:firstLine="540"/>
        <w:jc w:val="both"/>
        <w:rPr>
          <w:sz w:val="28"/>
        </w:rPr>
      </w:pPr>
      <w:r>
        <w:rPr>
          <w:spacing w:val="-1"/>
          <w:sz w:val="28"/>
        </w:rPr>
        <w:t xml:space="preserve">Дети и подростки, растущие в неблагополучных, конфликтных семьях, </w:t>
      </w:r>
      <w:r>
        <w:rPr>
          <w:spacing w:val="2"/>
          <w:sz w:val="28"/>
        </w:rPr>
        <w:t xml:space="preserve">характеризуются широким спектром психических аномалий и отклонений в поведении. Ухудшается состояние здоровья детей и молодежи; получают </w:t>
      </w:r>
      <w:r>
        <w:rPr>
          <w:spacing w:val="-1"/>
          <w:sz w:val="28"/>
        </w:rPr>
        <w:t xml:space="preserve">распространение болезни, имеющие социальную обусловленность (туберкулез, </w:t>
      </w:r>
      <w:r>
        <w:rPr>
          <w:spacing w:val="13"/>
          <w:sz w:val="28"/>
        </w:rPr>
        <w:t xml:space="preserve">сифилис, ВИЧ-инфекция); учащаются стрессы, неврозы, проявления </w:t>
      </w:r>
      <w:r>
        <w:rPr>
          <w:spacing w:val="-2"/>
          <w:sz w:val="28"/>
        </w:rPr>
        <w:t xml:space="preserve">агрессивности. Быстро растет число необучающихся и неработающих молодых </w:t>
      </w:r>
      <w:r>
        <w:rPr>
          <w:sz w:val="28"/>
        </w:rPr>
        <w:t>людей.</w:t>
      </w:r>
    </w:p>
    <w:p w:rsidR="00CC0788" w:rsidRDefault="00CC0788">
      <w:pPr>
        <w:pStyle w:val="Web"/>
        <w:spacing w:before="0" w:after="0" w:line="360" w:lineRule="auto"/>
        <w:ind w:firstLine="540"/>
        <w:jc w:val="both"/>
        <w:rPr>
          <w:sz w:val="28"/>
        </w:rPr>
      </w:pPr>
      <w:r>
        <w:rPr>
          <w:sz w:val="28"/>
        </w:rPr>
        <w:lastRenderedPageBreak/>
        <w:t>Однако многочисленны также случаи проявления отклоняющегося поведения в благополучных семьях. Дело в том, что семья - это далеко не единственный (хотя и важнейший) институт в обществе, участвующий в социализации личности. Нормы, воспринятые с детства, могут быть пересмотрены или отброшены в ходе взаимодействия с окружающей действительностью, в частности</w:t>
      </w:r>
      <w:r w:rsidR="00EF1FED">
        <w:rPr>
          <w:sz w:val="28"/>
        </w:rPr>
        <w:t>,</w:t>
      </w:r>
      <w:r>
        <w:rPr>
          <w:sz w:val="28"/>
        </w:rPr>
        <w:t xml:space="preserve"> с социальным окружением.</w:t>
      </w:r>
    </w:p>
    <w:p w:rsidR="00CC0788" w:rsidRDefault="00CC0788">
      <w:pPr>
        <w:pStyle w:val="Web"/>
        <w:spacing w:before="0" w:after="0" w:line="360" w:lineRule="auto"/>
        <w:ind w:firstLine="540"/>
        <w:jc w:val="both"/>
        <w:rPr>
          <w:sz w:val="28"/>
        </w:rPr>
      </w:pPr>
      <w:r>
        <w:rPr>
          <w:sz w:val="28"/>
        </w:rPr>
        <w:t xml:space="preserve">Обобщив представленные в психолого – педагогической науке причины девиантного поведения подростков, в своем исследовании мы выделяем несколько групп таких причин. </w:t>
      </w:r>
    </w:p>
    <w:p w:rsidR="00CC0788" w:rsidRDefault="00CC0788">
      <w:pPr>
        <w:shd w:val="clear" w:color="auto" w:fill="FFFFFF"/>
        <w:spacing w:line="360" w:lineRule="auto"/>
        <w:ind w:right="53" w:firstLine="540"/>
        <w:jc w:val="both"/>
        <w:rPr>
          <w:sz w:val="28"/>
        </w:rPr>
      </w:pPr>
      <w:r>
        <w:rPr>
          <w:spacing w:val="1"/>
          <w:sz w:val="28"/>
        </w:rPr>
        <w:t>Первая группа причин - сужение или отсутствие жизненных перспектив.</w:t>
      </w:r>
    </w:p>
    <w:p w:rsidR="00CC0788" w:rsidRDefault="00CC0788">
      <w:pPr>
        <w:shd w:val="clear" w:color="auto" w:fill="FFFFFF"/>
        <w:spacing w:before="5" w:line="360" w:lineRule="auto"/>
        <w:ind w:firstLine="540"/>
        <w:jc w:val="both"/>
        <w:rPr>
          <w:sz w:val="28"/>
        </w:rPr>
      </w:pPr>
      <w:r>
        <w:rPr>
          <w:spacing w:val="1"/>
          <w:sz w:val="28"/>
        </w:rPr>
        <w:t xml:space="preserve">Дети и молодежь зачастую брошены на произвол судьбы, они не видят для </w:t>
      </w:r>
      <w:r>
        <w:rPr>
          <w:spacing w:val="13"/>
          <w:sz w:val="28"/>
        </w:rPr>
        <w:t xml:space="preserve">себя реальных жизненных перспектив, считая, что общество не может </w:t>
      </w:r>
      <w:r>
        <w:rPr>
          <w:spacing w:val="7"/>
          <w:sz w:val="28"/>
        </w:rPr>
        <w:t xml:space="preserve">предложить достойной альтернативы девиантному или преступному образу </w:t>
      </w:r>
      <w:r>
        <w:rPr>
          <w:spacing w:val="-18"/>
          <w:sz w:val="28"/>
        </w:rPr>
        <w:t>жизни.</w:t>
      </w:r>
    </w:p>
    <w:p w:rsidR="00CC0788" w:rsidRDefault="00CC0788">
      <w:pPr>
        <w:shd w:val="clear" w:color="auto" w:fill="FFFFFF"/>
        <w:spacing w:before="10" w:line="360" w:lineRule="auto"/>
        <w:ind w:right="5" w:firstLine="540"/>
        <w:jc w:val="both"/>
        <w:rPr>
          <w:sz w:val="28"/>
        </w:rPr>
      </w:pPr>
      <w:r>
        <w:rPr>
          <w:sz w:val="28"/>
        </w:rPr>
        <w:t xml:space="preserve">Нельзя не отметить здесь феномен маргинализации массового сознания и </w:t>
      </w:r>
      <w:r>
        <w:rPr>
          <w:spacing w:val="-1"/>
          <w:sz w:val="28"/>
        </w:rPr>
        <w:t xml:space="preserve">поведения. Речь идет об отказе значительной части подростков, молодежи от </w:t>
      </w:r>
      <w:r>
        <w:rPr>
          <w:spacing w:val="13"/>
          <w:sz w:val="28"/>
        </w:rPr>
        <w:t xml:space="preserve">собственных усилий, направленных на соответствие резко возросшим </w:t>
      </w:r>
      <w:r>
        <w:rPr>
          <w:spacing w:val="-1"/>
          <w:sz w:val="28"/>
        </w:rPr>
        <w:t xml:space="preserve">требованиям среды, необходимым для обеспечения достаточно высокого уровня жизни за счет интенсивной учебы, работы, активной конкуренции за хорошо оплачиваемое место в сфере производства, торговли, финансов и услуг. Такую социально пассивную позицию сегодня могут занимать как дети лиц с высокими </w:t>
      </w:r>
      <w:r>
        <w:rPr>
          <w:spacing w:val="12"/>
          <w:sz w:val="28"/>
        </w:rPr>
        <w:t xml:space="preserve">доходами (паразитирующая на родителях «золотая молодежь»), так и </w:t>
      </w:r>
      <w:r>
        <w:rPr>
          <w:spacing w:val="-1"/>
          <w:sz w:val="28"/>
        </w:rPr>
        <w:t xml:space="preserve">представители малообеспеченных слоев населения. Происходит дезактуализация </w:t>
      </w:r>
      <w:r>
        <w:rPr>
          <w:spacing w:val="-2"/>
          <w:sz w:val="28"/>
        </w:rPr>
        <w:t>ранее нормативного социального поведения.</w:t>
      </w:r>
    </w:p>
    <w:p w:rsidR="00CC0788" w:rsidRDefault="00CC0788">
      <w:pPr>
        <w:shd w:val="clear" w:color="auto" w:fill="FFFFFF"/>
        <w:spacing w:line="360" w:lineRule="auto"/>
        <w:ind w:right="34" w:firstLine="540"/>
        <w:jc w:val="both"/>
        <w:rPr>
          <w:sz w:val="28"/>
        </w:rPr>
      </w:pPr>
      <w:r>
        <w:rPr>
          <w:spacing w:val="1"/>
          <w:sz w:val="28"/>
        </w:rPr>
        <w:t>Вторая группа причин - низкий образовательный уровень у значительной части</w:t>
      </w:r>
      <w:r>
        <w:rPr>
          <w:spacing w:val="-3"/>
          <w:sz w:val="28"/>
        </w:rPr>
        <w:t xml:space="preserve"> подростков, поведение которых характеризуется как девиантное.</w:t>
      </w:r>
    </w:p>
    <w:p w:rsidR="00CC0788" w:rsidRDefault="00CC0788">
      <w:pPr>
        <w:shd w:val="clear" w:color="auto" w:fill="FFFFFF"/>
        <w:spacing w:line="360" w:lineRule="auto"/>
        <w:ind w:right="24" w:firstLine="540"/>
        <w:jc w:val="both"/>
        <w:rPr>
          <w:sz w:val="28"/>
        </w:rPr>
      </w:pPr>
      <w:r>
        <w:rPr>
          <w:sz w:val="28"/>
        </w:rPr>
        <w:t xml:space="preserve">И здесь следует отметить, что в формировании личности подростка активно </w:t>
      </w:r>
      <w:r>
        <w:rPr>
          <w:spacing w:val="-2"/>
          <w:sz w:val="28"/>
        </w:rPr>
        <w:t xml:space="preserve">должна участвовать школа, которая является другим, и в отличие от семьи, </w:t>
      </w:r>
      <w:r>
        <w:rPr>
          <w:spacing w:val="-1"/>
          <w:sz w:val="28"/>
        </w:rPr>
        <w:t xml:space="preserve">государственным, социализирующим институтом, который должен эффективно </w:t>
      </w:r>
      <w:r>
        <w:rPr>
          <w:spacing w:val="-2"/>
          <w:sz w:val="28"/>
        </w:rPr>
        <w:t>осуществлять процесс социализации подрастающего поколения.</w:t>
      </w:r>
    </w:p>
    <w:p w:rsidR="00CC0788" w:rsidRDefault="00CC0788">
      <w:pPr>
        <w:shd w:val="clear" w:color="auto" w:fill="FFFFFF"/>
        <w:spacing w:line="360" w:lineRule="auto"/>
        <w:ind w:right="43" w:firstLine="540"/>
        <w:jc w:val="both"/>
        <w:rPr>
          <w:spacing w:val="-4"/>
          <w:sz w:val="28"/>
        </w:rPr>
      </w:pPr>
      <w:r>
        <w:rPr>
          <w:sz w:val="28"/>
        </w:rPr>
        <w:lastRenderedPageBreak/>
        <w:t xml:space="preserve">В настоящий момент школа, как и другие социальные институты в России, </w:t>
      </w:r>
      <w:r>
        <w:rPr>
          <w:spacing w:val="1"/>
          <w:sz w:val="28"/>
        </w:rPr>
        <w:t xml:space="preserve">переживает кризис и находится в состоянии перманентной трансформации. Во </w:t>
      </w:r>
      <w:r>
        <w:rPr>
          <w:spacing w:val="-3"/>
          <w:sz w:val="28"/>
        </w:rPr>
        <w:t xml:space="preserve">многом в связи с этим в период обучения школьникам не всегда прививаются </w:t>
      </w:r>
      <w:r>
        <w:rPr>
          <w:spacing w:val="-2"/>
          <w:sz w:val="28"/>
        </w:rPr>
        <w:t xml:space="preserve">необходимые навыки самооценки своего поведения, недостаточно закрепляются </w:t>
      </w:r>
      <w:r>
        <w:rPr>
          <w:sz w:val="28"/>
        </w:rPr>
        <w:t xml:space="preserve">установки против антиобщественных влияний и неблагоприятных жизненных </w:t>
      </w:r>
      <w:r>
        <w:rPr>
          <w:spacing w:val="4"/>
          <w:sz w:val="28"/>
        </w:rPr>
        <w:t>ситуаций; зачастую не налажива</w:t>
      </w:r>
      <w:r w:rsidR="002364FE">
        <w:rPr>
          <w:spacing w:val="4"/>
          <w:sz w:val="28"/>
        </w:rPr>
        <w:t>ю</w:t>
      </w:r>
      <w:r>
        <w:rPr>
          <w:spacing w:val="4"/>
          <w:sz w:val="28"/>
        </w:rPr>
        <w:t xml:space="preserve">тся правильные взаимоотношения между </w:t>
      </w:r>
      <w:r>
        <w:rPr>
          <w:spacing w:val="-2"/>
          <w:sz w:val="28"/>
        </w:rPr>
        <w:t xml:space="preserve">педагогами и учениками, в результате чего ученики замыкаются в себе, а затем </w:t>
      </w:r>
      <w:r>
        <w:rPr>
          <w:spacing w:val="-4"/>
          <w:sz w:val="28"/>
        </w:rPr>
        <w:t>попадают под влияние нежелательной среды.</w:t>
      </w:r>
    </w:p>
    <w:p w:rsidR="00CC0788" w:rsidRDefault="00CC0788">
      <w:pPr>
        <w:shd w:val="clear" w:color="auto" w:fill="FFFFFF"/>
        <w:spacing w:line="360" w:lineRule="auto"/>
        <w:ind w:right="43" w:firstLine="540"/>
        <w:jc w:val="both"/>
        <w:rPr>
          <w:sz w:val="28"/>
        </w:rPr>
      </w:pPr>
      <w:r>
        <w:rPr>
          <w:spacing w:val="2"/>
          <w:sz w:val="28"/>
        </w:rPr>
        <w:t xml:space="preserve">Сегодняшняя школа практически не занимается вопросами внешкольной </w:t>
      </w:r>
      <w:r>
        <w:rPr>
          <w:spacing w:val="-1"/>
          <w:sz w:val="28"/>
        </w:rPr>
        <w:t xml:space="preserve">работы, организацией досуга детей. Ослабла связь школы с семьями подростков, </w:t>
      </w:r>
      <w:r>
        <w:rPr>
          <w:spacing w:val="4"/>
          <w:sz w:val="28"/>
        </w:rPr>
        <w:t xml:space="preserve">особенно с теми, которые числятся в качестве неблагополучных. Школьные </w:t>
      </w:r>
      <w:r>
        <w:rPr>
          <w:spacing w:val="9"/>
          <w:sz w:val="28"/>
        </w:rPr>
        <w:t xml:space="preserve">педагоги и руководители, не желая возиться с «трудными» подростками, </w:t>
      </w:r>
      <w:r>
        <w:rPr>
          <w:spacing w:val="6"/>
          <w:sz w:val="28"/>
        </w:rPr>
        <w:t xml:space="preserve">стараются всеми способами избавиться от них. Этому также способствует </w:t>
      </w:r>
      <w:r>
        <w:rPr>
          <w:spacing w:val="1"/>
          <w:sz w:val="28"/>
        </w:rPr>
        <w:t xml:space="preserve">российский закон «Об образовании», снизивший «планку» обучения до 9 классов </w:t>
      </w:r>
      <w:r>
        <w:rPr>
          <w:spacing w:val="-1"/>
          <w:sz w:val="28"/>
        </w:rPr>
        <w:t xml:space="preserve">и создавший практические предпосылки «вытеснения на улицу» неуспевающих и </w:t>
      </w:r>
      <w:r>
        <w:rPr>
          <w:spacing w:val="9"/>
          <w:sz w:val="28"/>
        </w:rPr>
        <w:t xml:space="preserve">трудновоспитуемых детей и подростков. Круг интересов таких ребят, как </w:t>
      </w:r>
      <w:r>
        <w:rPr>
          <w:spacing w:val="7"/>
          <w:sz w:val="28"/>
        </w:rPr>
        <w:t xml:space="preserve">правило, ограничен, отсутствие знаний заменяется нездоровым интересом, </w:t>
      </w:r>
      <w:r>
        <w:rPr>
          <w:spacing w:val="8"/>
          <w:sz w:val="28"/>
        </w:rPr>
        <w:t xml:space="preserve">пустым времяпрепровождением, различного рода девиациями: курением, </w:t>
      </w:r>
      <w:r>
        <w:rPr>
          <w:spacing w:val="-1"/>
          <w:sz w:val="28"/>
        </w:rPr>
        <w:t>выпивкой, хулиганством.</w:t>
      </w:r>
    </w:p>
    <w:p w:rsidR="00CC0788" w:rsidRDefault="00CC0788">
      <w:pPr>
        <w:shd w:val="clear" w:color="auto" w:fill="FFFFFF"/>
        <w:spacing w:before="5" w:line="360" w:lineRule="auto"/>
        <w:ind w:firstLine="540"/>
        <w:jc w:val="both"/>
        <w:rPr>
          <w:sz w:val="28"/>
        </w:rPr>
      </w:pPr>
      <w:r>
        <w:rPr>
          <w:sz w:val="28"/>
        </w:rPr>
        <w:t>Третья группа причин</w:t>
      </w:r>
      <w:r>
        <w:rPr>
          <w:b/>
          <w:sz w:val="28"/>
        </w:rPr>
        <w:t xml:space="preserve"> </w:t>
      </w:r>
      <w:r>
        <w:rPr>
          <w:sz w:val="28"/>
        </w:rPr>
        <w:t>- незанятость трудом и учебой.</w:t>
      </w:r>
    </w:p>
    <w:p w:rsidR="00CC0788" w:rsidRDefault="00CC0788">
      <w:pPr>
        <w:shd w:val="clear" w:color="auto" w:fill="FFFFFF"/>
        <w:spacing w:line="360" w:lineRule="auto"/>
        <w:ind w:right="24" w:firstLine="540"/>
        <w:jc w:val="both"/>
        <w:rPr>
          <w:sz w:val="28"/>
        </w:rPr>
      </w:pPr>
      <w:r>
        <w:rPr>
          <w:sz w:val="28"/>
        </w:rPr>
        <w:t xml:space="preserve">Предлагаемая Департаментом Федеральной службы занятости населения и </w:t>
      </w:r>
      <w:r>
        <w:rPr>
          <w:spacing w:val="4"/>
          <w:sz w:val="28"/>
        </w:rPr>
        <w:t xml:space="preserve">Молодежной биржей труда работа является для большинства подростков </w:t>
      </w:r>
      <w:r>
        <w:rPr>
          <w:spacing w:val="-2"/>
          <w:sz w:val="28"/>
        </w:rPr>
        <w:t xml:space="preserve">непопулярной. Она низкооплачиваема, да и эта незначительная заработная </w:t>
      </w:r>
      <w:r>
        <w:rPr>
          <w:spacing w:val="-1"/>
          <w:sz w:val="28"/>
        </w:rPr>
        <w:t>плата подростка в большинстве случаев постоянно задерживается.</w:t>
      </w:r>
    </w:p>
    <w:p w:rsidR="00CC0788" w:rsidRDefault="00CC0788">
      <w:pPr>
        <w:shd w:val="clear" w:color="auto" w:fill="FFFFFF"/>
        <w:spacing w:line="360" w:lineRule="auto"/>
        <w:ind w:right="29" w:firstLine="540"/>
        <w:jc w:val="both"/>
        <w:rPr>
          <w:sz w:val="28"/>
        </w:rPr>
      </w:pPr>
      <w:r>
        <w:rPr>
          <w:spacing w:val="18"/>
          <w:sz w:val="28"/>
        </w:rPr>
        <w:t xml:space="preserve">Таким образом, общественно полезный труд оказывается уже </w:t>
      </w:r>
      <w:r>
        <w:rPr>
          <w:spacing w:val="-2"/>
          <w:sz w:val="28"/>
        </w:rPr>
        <w:t xml:space="preserve">необязательным средством обеспечения существования; на его место приходят </w:t>
      </w:r>
      <w:r>
        <w:rPr>
          <w:spacing w:val="-1"/>
          <w:sz w:val="28"/>
        </w:rPr>
        <w:t>спекуляция, криминальные формы «бизнеса», в том числе торговля наркотиками.</w:t>
      </w:r>
    </w:p>
    <w:p w:rsidR="00CC0788" w:rsidRDefault="00CC0788">
      <w:pPr>
        <w:shd w:val="clear" w:color="auto" w:fill="FFFFFF"/>
        <w:spacing w:line="360" w:lineRule="auto"/>
        <w:ind w:right="38" w:firstLine="540"/>
        <w:jc w:val="both"/>
        <w:rPr>
          <w:sz w:val="28"/>
        </w:rPr>
      </w:pPr>
      <w:r>
        <w:rPr>
          <w:spacing w:val="3"/>
          <w:sz w:val="28"/>
        </w:rPr>
        <w:lastRenderedPageBreak/>
        <w:t xml:space="preserve">По данным Федеральной службы занятости, среди безработных </w:t>
      </w:r>
      <w:r>
        <w:rPr>
          <w:spacing w:val="4"/>
          <w:sz w:val="28"/>
        </w:rPr>
        <w:t xml:space="preserve">преобладает молодежь, не достигшая 25-летнего возраста (20 %). При этом в </w:t>
      </w:r>
      <w:r>
        <w:rPr>
          <w:spacing w:val="10"/>
          <w:sz w:val="28"/>
        </w:rPr>
        <w:t xml:space="preserve">составе безработных заметно выросло число молодых людей, ни дня не </w:t>
      </w:r>
      <w:r>
        <w:rPr>
          <w:spacing w:val="7"/>
          <w:sz w:val="28"/>
        </w:rPr>
        <w:t xml:space="preserve">работавших после окончания учебных заведений. Между тем безработные </w:t>
      </w:r>
      <w:r>
        <w:rPr>
          <w:spacing w:val="3"/>
          <w:sz w:val="28"/>
        </w:rPr>
        <w:t xml:space="preserve">молодые специалисты особенно уязвимы перед угрозой маргинализации и </w:t>
      </w:r>
      <w:r>
        <w:rPr>
          <w:spacing w:val="-2"/>
          <w:sz w:val="28"/>
        </w:rPr>
        <w:t>дальнейшего исключения из соответствующих статусных групп.</w:t>
      </w:r>
    </w:p>
    <w:p w:rsidR="00CC0788" w:rsidRDefault="00CC0788">
      <w:pPr>
        <w:shd w:val="clear" w:color="auto" w:fill="FFFFFF"/>
        <w:spacing w:before="5" w:line="360" w:lineRule="auto"/>
        <w:ind w:right="67" w:firstLine="540"/>
        <w:jc w:val="both"/>
        <w:rPr>
          <w:sz w:val="28"/>
        </w:rPr>
      </w:pPr>
      <w:r>
        <w:rPr>
          <w:sz w:val="28"/>
        </w:rPr>
        <w:t xml:space="preserve">В связи с ухудшением материального положения населения и понижением </w:t>
      </w:r>
      <w:r>
        <w:rPr>
          <w:spacing w:val="-3"/>
          <w:sz w:val="28"/>
        </w:rPr>
        <w:t xml:space="preserve">возраста трудоустройства подростки до 18 лет, не имеющие по закону статуса </w:t>
      </w:r>
      <w:r>
        <w:rPr>
          <w:spacing w:val="2"/>
          <w:sz w:val="28"/>
        </w:rPr>
        <w:t xml:space="preserve">безработных, но фактически таковыми являющиеся, по данным Министерства </w:t>
      </w:r>
      <w:r>
        <w:rPr>
          <w:spacing w:val="-2"/>
          <w:sz w:val="28"/>
        </w:rPr>
        <w:t xml:space="preserve">труда и социальной защиты РФ, составляют 45% от общей численности </w:t>
      </w:r>
      <w:r>
        <w:rPr>
          <w:spacing w:val="1"/>
          <w:sz w:val="28"/>
        </w:rPr>
        <w:t xml:space="preserve">безработной молодежи. На эту категорию следует обратить особое внимание, </w:t>
      </w:r>
      <w:r>
        <w:rPr>
          <w:spacing w:val="-1"/>
          <w:sz w:val="28"/>
        </w:rPr>
        <w:t xml:space="preserve">поскольку именно она является источником формирования слоя с «нулевым </w:t>
      </w:r>
      <w:r>
        <w:rPr>
          <w:sz w:val="28"/>
        </w:rPr>
        <w:t xml:space="preserve">статусом». Не получив профессионального образования и не будучи включенным </w:t>
      </w:r>
      <w:r>
        <w:rPr>
          <w:spacing w:val="9"/>
          <w:sz w:val="28"/>
        </w:rPr>
        <w:t xml:space="preserve">ни в какие формы занятости, кроме досуга, этот слой представляет собой </w:t>
      </w:r>
      <w:r>
        <w:rPr>
          <w:spacing w:val="3"/>
          <w:sz w:val="28"/>
        </w:rPr>
        <w:t xml:space="preserve">типичный результат процесса социального исключения из трудовой сферы. Оказавшись отчужденными от прав и будучи не в состоянии обеспечить свои </w:t>
      </w:r>
      <w:r>
        <w:rPr>
          <w:spacing w:val="6"/>
          <w:sz w:val="28"/>
        </w:rPr>
        <w:t xml:space="preserve">базовые потребности, группы с нулевым статусом являются резервом так </w:t>
      </w:r>
      <w:r>
        <w:rPr>
          <w:spacing w:val="-1"/>
          <w:sz w:val="28"/>
        </w:rPr>
        <w:t xml:space="preserve">называемых социально отверженных и групп риска и прочной социальной базой </w:t>
      </w:r>
      <w:r>
        <w:rPr>
          <w:spacing w:val="-4"/>
          <w:sz w:val="28"/>
        </w:rPr>
        <w:t>преступности.</w:t>
      </w:r>
    </w:p>
    <w:p w:rsidR="00CC0788" w:rsidRDefault="00CC0788">
      <w:pPr>
        <w:shd w:val="clear" w:color="auto" w:fill="FFFFFF"/>
        <w:spacing w:line="360" w:lineRule="auto"/>
        <w:ind w:right="29" w:firstLine="540"/>
        <w:jc w:val="both"/>
        <w:rPr>
          <w:sz w:val="28"/>
        </w:rPr>
      </w:pPr>
      <w:r>
        <w:rPr>
          <w:spacing w:val="9"/>
          <w:sz w:val="28"/>
        </w:rPr>
        <w:t xml:space="preserve">Итак, в обществе формируется слой несовершеннолетних, которые </w:t>
      </w:r>
      <w:r>
        <w:rPr>
          <w:spacing w:val="-2"/>
          <w:sz w:val="28"/>
        </w:rPr>
        <w:t xml:space="preserve">выбиваются из нормальной для ребенка колеи социализации, забрасывают учебу, </w:t>
      </w:r>
      <w:r>
        <w:rPr>
          <w:spacing w:val="5"/>
          <w:sz w:val="28"/>
        </w:rPr>
        <w:t xml:space="preserve">испытывают значительные физические и нервные перегрузки, легко попадают </w:t>
      </w:r>
      <w:r>
        <w:rPr>
          <w:sz w:val="28"/>
        </w:rPr>
        <w:t>под влияние криминальной среды, что деформирует их духовное развитие.</w:t>
      </w:r>
    </w:p>
    <w:p w:rsidR="00CC0788" w:rsidRDefault="00CC0788">
      <w:pPr>
        <w:shd w:val="clear" w:color="auto" w:fill="FFFFFF"/>
        <w:spacing w:line="360" w:lineRule="auto"/>
        <w:ind w:right="34" w:firstLine="540"/>
        <w:jc w:val="both"/>
        <w:rPr>
          <w:sz w:val="28"/>
        </w:rPr>
      </w:pPr>
      <w:r>
        <w:rPr>
          <w:spacing w:val="1"/>
          <w:sz w:val="28"/>
        </w:rPr>
        <w:t>Повсеместно растет число подростков, нуждающихся во временной работе, н</w:t>
      </w:r>
      <w:r>
        <w:rPr>
          <w:spacing w:val="7"/>
          <w:sz w:val="28"/>
        </w:rPr>
        <w:t xml:space="preserve">о пока не сложилась безотказная система трудоустройства детей как на </w:t>
      </w:r>
      <w:r>
        <w:rPr>
          <w:spacing w:val="4"/>
          <w:sz w:val="28"/>
        </w:rPr>
        <w:t xml:space="preserve">временную, так и постоянную работу. Ее поиск осуществляется детьми </w:t>
      </w:r>
      <w:r>
        <w:rPr>
          <w:spacing w:val="1"/>
          <w:sz w:val="28"/>
        </w:rPr>
        <w:t xml:space="preserve">главным образом на уровне семейно-родственных отношений, дружеских связей </w:t>
      </w:r>
      <w:r>
        <w:rPr>
          <w:spacing w:val="6"/>
          <w:sz w:val="28"/>
        </w:rPr>
        <w:t xml:space="preserve">или самостоятельно, поэтому особое внимание всех </w:t>
      </w:r>
      <w:r>
        <w:rPr>
          <w:spacing w:val="6"/>
          <w:sz w:val="28"/>
        </w:rPr>
        <w:lastRenderedPageBreak/>
        <w:t xml:space="preserve">заинтересованных в </w:t>
      </w:r>
      <w:r>
        <w:rPr>
          <w:sz w:val="28"/>
        </w:rPr>
        <w:t xml:space="preserve">государстве и обществе сил должно быть сосредоточено на проблеме здоровья, </w:t>
      </w:r>
      <w:r>
        <w:rPr>
          <w:spacing w:val="2"/>
          <w:sz w:val="28"/>
        </w:rPr>
        <w:t>защит</w:t>
      </w:r>
      <w:r w:rsidR="002364FE">
        <w:rPr>
          <w:spacing w:val="2"/>
          <w:sz w:val="28"/>
        </w:rPr>
        <w:t>е</w:t>
      </w:r>
      <w:r>
        <w:rPr>
          <w:spacing w:val="2"/>
          <w:sz w:val="28"/>
        </w:rPr>
        <w:t xml:space="preserve"> прав ребенка, в том числе и содержании детского труда. Необходима </w:t>
      </w:r>
      <w:r>
        <w:rPr>
          <w:spacing w:val="-2"/>
          <w:sz w:val="28"/>
        </w:rPr>
        <w:t xml:space="preserve">серьезная поддержка детского труда, защита детей как на правовом, так и на </w:t>
      </w:r>
      <w:r>
        <w:rPr>
          <w:spacing w:val="-4"/>
          <w:sz w:val="28"/>
        </w:rPr>
        <w:t>организационном уровне.</w:t>
      </w:r>
    </w:p>
    <w:p w:rsidR="00CC0788" w:rsidRDefault="00CC0788">
      <w:pPr>
        <w:shd w:val="clear" w:color="auto" w:fill="FFFFFF"/>
        <w:spacing w:line="360" w:lineRule="auto"/>
        <w:ind w:right="67" w:firstLine="540"/>
        <w:jc w:val="both"/>
        <w:rPr>
          <w:sz w:val="28"/>
        </w:rPr>
      </w:pPr>
      <w:r>
        <w:rPr>
          <w:spacing w:val="1"/>
          <w:sz w:val="28"/>
        </w:rPr>
        <w:t>Четвертая группа причин</w:t>
      </w:r>
      <w:r>
        <w:rPr>
          <w:b/>
          <w:spacing w:val="1"/>
          <w:sz w:val="28"/>
        </w:rPr>
        <w:t xml:space="preserve"> </w:t>
      </w:r>
      <w:r>
        <w:rPr>
          <w:spacing w:val="1"/>
          <w:sz w:val="28"/>
        </w:rPr>
        <w:t xml:space="preserve">- недостаточное внимание к организации </w:t>
      </w:r>
      <w:r>
        <w:rPr>
          <w:spacing w:val="7"/>
          <w:sz w:val="28"/>
        </w:rPr>
        <w:t xml:space="preserve">воспитательной работы в образовательных учреждениях и переход на </w:t>
      </w:r>
      <w:r>
        <w:rPr>
          <w:spacing w:val="-2"/>
          <w:sz w:val="28"/>
        </w:rPr>
        <w:t>платную основу досуговой деятельности.</w:t>
      </w:r>
    </w:p>
    <w:p w:rsidR="00CC0788" w:rsidRDefault="00CC0788">
      <w:pPr>
        <w:shd w:val="clear" w:color="auto" w:fill="FFFFFF"/>
        <w:spacing w:before="5" w:line="360" w:lineRule="auto"/>
        <w:ind w:right="67" w:firstLine="540"/>
        <w:jc w:val="both"/>
        <w:rPr>
          <w:spacing w:val="-1"/>
          <w:sz w:val="28"/>
        </w:rPr>
      </w:pPr>
      <w:r>
        <w:rPr>
          <w:spacing w:val="1"/>
          <w:sz w:val="28"/>
        </w:rPr>
        <w:t xml:space="preserve">Этому способствует резкое уменьшение доступности культурных центров, </w:t>
      </w:r>
      <w:r>
        <w:rPr>
          <w:spacing w:val="9"/>
          <w:sz w:val="28"/>
        </w:rPr>
        <w:t xml:space="preserve">музеев, спортивных сооружений. В настоящий момент инфраструктура </w:t>
      </w:r>
      <w:r>
        <w:rPr>
          <w:spacing w:val="13"/>
          <w:sz w:val="28"/>
        </w:rPr>
        <w:t xml:space="preserve">молодежного досуга коммерциализируется и часто ориентируется на </w:t>
      </w:r>
      <w:r>
        <w:rPr>
          <w:spacing w:val="-1"/>
          <w:sz w:val="28"/>
        </w:rPr>
        <w:t>обслуживание интересов лишь высокооплачиваемой части населения.</w:t>
      </w:r>
    </w:p>
    <w:p w:rsidR="00CC0788" w:rsidRDefault="00CC0788">
      <w:pPr>
        <w:shd w:val="clear" w:color="auto" w:fill="FFFFFF"/>
        <w:spacing w:before="5" w:line="360" w:lineRule="auto"/>
        <w:ind w:right="67" w:firstLine="540"/>
        <w:jc w:val="both"/>
        <w:rPr>
          <w:sz w:val="28"/>
        </w:rPr>
      </w:pPr>
      <w:r>
        <w:rPr>
          <w:spacing w:val="5"/>
          <w:sz w:val="28"/>
        </w:rPr>
        <w:t xml:space="preserve">Большинство подростково-молодежных клубов и спортивных секций </w:t>
      </w:r>
      <w:r>
        <w:rPr>
          <w:spacing w:val="3"/>
          <w:sz w:val="28"/>
        </w:rPr>
        <w:t xml:space="preserve">прекратили свою работу. </w:t>
      </w:r>
      <w:r>
        <w:rPr>
          <w:spacing w:val="-3"/>
          <w:sz w:val="28"/>
        </w:rPr>
        <w:t xml:space="preserve">Отсюда подросток, юноша оказывается предоставленным самому себе, на улице, в группе </w:t>
      </w:r>
      <w:r>
        <w:rPr>
          <w:spacing w:val="-1"/>
          <w:sz w:val="28"/>
        </w:rPr>
        <w:t xml:space="preserve">таких же безнадзорных детей. В этой среде он получает первую сигарету, стакан </w:t>
      </w:r>
      <w:r>
        <w:rPr>
          <w:spacing w:val="11"/>
          <w:sz w:val="28"/>
        </w:rPr>
        <w:t xml:space="preserve">вина, наркотик, итоговым результатом в худшем варианте становится </w:t>
      </w:r>
      <w:r>
        <w:rPr>
          <w:spacing w:val="-6"/>
          <w:sz w:val="28"/>
        </w:rPr>
        <w:t>наркотизация и преступление.</w:t>
      </w:r>
    </w:p>
    <w:p w:rsidR="00CC0788" w:rsidRDefault="00CC0788">
      <w:pPr>
        <w:shd w:val="clear" w:color="auto" w:fill="FFFFFF"/>
        <w:spacing w:line="360" w:lineRule="auto"/>
        <w:ind w:right="29" w:firstLine="540"/>
        <w:jc w:val="both"/>
        <w:rPr>
          <w:sz w:val="28"/>
        </w:rPr>
      </w:pPr>
      <w:r>
        <w:rPr>
          <w:spacing w:val="1"/>
          <w:sz w:val="28"/>
        </w:rPr>
        <w:t xml:space="preserve">Пятая группа причин - это углубляющийся </w:t>
      </w:r>
      <w:r>
        <w:rPr>
          <w:spacing w:val="-3"/>
          <w:sz w:val="28"/>
        </w:rPr>
        <w:t>правовой нигилизм определенной части населения.</w:t>
      </w:r>
    </w:p>
    <w:p w:rsidR="00CC0788" w:rsidRDefault="00CC0788">
      <w:pPr>
        <w:shd w:val="clear" w:color="auto" w:fill="FFFFFF"/>
        <w:spacing w:line="360" w:lineRule="auto"/>
        <w:ind w:right="24" w:firstLine="540"/>
        <w:jc w:val="both"/>
        <w:rPr>
          <w:sz w:val="28"/>
        </w:rPr>
      </w:pPr>
      <w:r>
        <w:rPr>
          <w:sz w:val="28"/>
        </w:rPr>
        <w:t xml:space="preserve">Здесь мы должны отметить роль СМИ, которые нередко пропагандируют </w:t>
      </w:r>
      <w:r>
        <w:rPr>
          <w:spacing w:val="10"/>
          <w:sz w:val="28"/>
        </w:rPr>
        <w:t xml:space="preserve">«красивый» образ жизни криминальных дельцов, простоту получения </w:t>
      </w:r>
      <w:r>
        <w:rPr>
          <w:spacing w:val="-1"/>
          <w:sz w:val="28"/>
        </w:rPr>
        <w:t xml:space="preserve">баснословных доходов, получаемых в этом преступном бизнесе. В значительной </w:t>
      </w:r>
      <w:r>
        <w:rPr>
          <w:spacing w:val="-3"/>
          <w:sz w:val="28"/>
        </w:rPr>
        <w:t xml:space="preserve">мере под воздействием этого влияния наблюдается массовая терпимость или даже </w:t>
      </w:r>
      <w:r>
        <w:rPr>
          <w:spacing w:val="12"/>
          <w:sz w:val="28"/>
        </w:rPr>
        <w:t xml:space="preserve">принятие всеми поколениями норм существования и форм поведения </w:t>
      </w:r>
      <w:r>
        <w:rPr>
          <w:spacing w:val="-3"/>
          <w:sz w:val="28"/>
        </w:rPr>
        <w:t xml:space="preserve">криминально ориентированных сообществ. Отсюда и «легкость» приобщения к </w:t>
      </w:r>
      <w:r>
        <w:rPr>
          <w:spacing w:val="-4"/>
          <w:sz w:val="28"/>
        </w:rPr>
        <w:t>преступному бизнесу в различных его проявлениях.</w:t>
      </w:r>
    </w:p>
    <w:p w:rsidR="00CC0788" w:rsidRDefault="00CC0788">
      <w:pPr>
        <w:shd w:val="clear" w:color="auto" w:fill="FFFFFF"/>
        <w:spacing w:before="10" w:line="360" w:lineRule="auto"/>
        <w:ind w:right="53" w:firstLine="540"/>
        <w:jc w:val="both"/>
        <w:rPr>
          <w:spacing w:val="-12"/>
          <w:sz w:val="28"/>
        </w:rPr>
      </w:pPr>
      <w:r>
        <w:rPr>
          <w:spacing w:val="2"/>
          <w:sz w:val="28"/>
        </w:rPr>
        <w:t>Шестая группа причин – отсутствие единой</w:t>
      </w:r>
      <w:r>
        <w:rPr>
          <w:b/>
          <w:spacing w:val="2"/>
          <w:sz w:val="28"/>
        </w:rPr>
        <w:t xml:space="preserve"> </w:t>
      </w:r>
      <w:r>
        <w:rPr>
          <w:spacing w:val="2"/>
          <w:sz w:val="28"/>
        </w:rPr>
        <w:t xml:space="preserve">системы работы по профилактике </w:t>
      </w:r>
      <w:r>
        <w:rPr>
          <w:spacing w:val="8"/>
          <w:sz w:val="28"/>
        </w:rPr>
        <w:t xml:space="preserve">девиантного поведения несовершеннолетней молодежи на различных уровнях и недостаточная правовая пропаганда среди </w:t>
      </w:r>
      <w:r>
        <w:rPr>
          <w:spacing w:val="-12"/>
          <w:sz w:val="28"/>
        </w:rPr>
        <w:t xml:space="preserve">молодежи. </w:t>
      </w:r>
    </w:p>
    <w:p w:rsidR="00CC0788" w:rsidRDefault="00CC0788">
      <w:pPr>
        <w:shd w:val="clear" w:color="auto" w:fill="FFFFFF"/>
        <w:spacing w:before="10" w:line="360" w:lineRule="auto"/>
        <w:ind w:right="53" w:firstLine="540"/>
        <w:jc w:val="both"/>
        <w:rPr>
          <w:sz w:val="28"/>
        </w:rPr>
      </w:pPr>
      <w:r>
        <w:rPr>
          <w:spacing w:val="1"/>
          <w:sz w:val="28"/>
        </w:rPr>
        <w:lastRenderedPageBreak/>
        <w:t xml:space="preserve">Нередко из поступков молодых людей, их объяснений видно, что они не осознают общественной опасности своих действий. Это можно объяснить их </w:t>
      </w:r>
      <w:r>
        <w:rPr>
          <w:spacing w:val="2"/>
          <w:sz w:val="28"/>
        </w:rPr>
        <w:t xml:space="preserve">непониманием пределов допустимого и недопустимого, неправильной оценкой </w:t>
      </w:r>
      <w:r>
        <w:rPr>
          <w:sz w:val="28"/>
        </w:rPr>
        <w:t xml:space="preserve">своих поступков. Многие имеют смутное представление о законах, об уголовной </w:t>
      </w:r>
      <w:r>
        <w:rPr>
          <w:spacing w:val="-1"/>
          <w:sz w:val="28"/>
        </w:rPr>
        <w:t>ответственности, о своих правах и обязанностях.</w:t>
      </w:r>
    </w:p>
    <w:p w:rsidR="00CC0788" w:rsidRDefault="00CC0788">
      <w:pPr>
        <w:shd w:val="clear" w:color="auto" w:fill="FFFFFF"/>
        <w:spacing w:line="360" w:lineRule="auto"/>
        <w:ind w:right="5" w:firstLine="540"/>
        <w:jc w:val="both"/>
        <w:rPr>
          <w:sz w:val="28"/>
        </w:rPr>
      </w:pPr>
      <w:r>
        <w:rPr>
          <w:sz w:val="28"/>
        </w:rPr>
        <w:t xml:space="preserve">Помимо общих причин девиантного поведения и их действия в молодежной </w:t>
      </w:r>
      <w:r>
        <w:rPr>
          <w:spacing w:val="-1"/>
          <w:sz w:val="28"/>
        </w:rPr>
        <w:t>среде</w:t>
      </w:r>
      <w:r w:rsidR="002364FE">
        <w:rPr>
          <w:spacing w:val="-1"/>
          <w:sz w:val="28"/>
        </w:rPr>
        <w:t>,</w:t>
      </w:r>
      <w:r>
        <w:rPr>
          <w:spacing w:val="-1"/>
          <w:sz w:val="28"/>
        </w:rPr>
        <w:t xml:space="preserve"> можно назвать и некоторые факторы, определяющие большую вероятность </w:t>
      </w:r>
      <w:r>
        <w:rPr>
          <w:spacing w:val="-2"/>
          <w:sz w:val="28"/>
        </w:rPr>
        <w:t>реализации тех или иных форм отклонений.</w:t>
      </w:r>
    </w:p>
    <w:p w:rsidR="00CC0788" w:rsidRDefault="00CC0788">
      <w:pPr>
        <w:shd w:val="clear" w:color="auto" w:fill="FFFFFF"/>
        <w:spacing w:before="5" w:line="360" w:lineRule="auto"/>
        <w:ind w:right="10" w:firstLine="540"/>
        <w:jc w:val="both"/>
        <w:rPr>
          <w:sz w:val="28"/>
        </w:rPr>
      </w:pPr>
      <w:r>
        <w:rPr>
          <w:spacing w:val="8"/>
          <w:sz w:val="28"/>
        </w:rPr>
        <w:t xml:space="preserve">Так, неудовлетворенная потребность в самоутверждении относительно </w:t>
      </w:r>
      <w:r>
        <w:rPr>
          <w:spacing w:val="2"/>
          <w:sz w:val="28"/>
        </w:rPr>
        <w:t xml:space="preserve">часто приводит к насильственным преступлениям. Есть факторы, усиливающие </w:t>
      </w:r>
      <w:r>
        <w:rPr>
          <w:spacing w:val="8"/>
          <w:sz w:val="28"/>
        </w:rPr>
        <w:t xml:space="preserve">тягу молодежи к алкоголю и объясняющие «выбор» именно этой формы </w:t>
      </w:r>
      <w:r>
        <w:rPr>
          <w:spacing w:val="2"/>
          <w:sz w:val="28"/>
        </w:rPr>
        <w:t xml:space="preserve">девиантного поведения. Так, если алкоголь вообще облегчает общение между </w:t>
      </w:r>
      <w:r>
        <w:rPr>
          <w:spacing w:val="-1"/>
          <w:sz w:val="28"/>
        </w:rPr>
        <w:t xml:space="preserve">людьми, то для подростков и молодежи данное его свойство становится особенно </w:t>
      </w:r>
      <w:r>
        <w:rPr>
          <w:spacing w:val="1"/>
          <w:sz w:val="28"/>
        </w:rPr>
        <w:t xml:space="preserve">значимым: в силу недостаточности социального опыта, робости, неискушенности </w:t>
      </w:r>
      <w:r>
        <w:rPr>
          <w:spacing w:val="-1"/>
          <w:sz w:val="28"/>
        </w:rPr>
        <w:t xml:space="preserve">в общении между полами некоторые пытаются с помощью алкоголя приобрести </w:t>
      </w:r>
      <w:r>
        <w:rPr>
          <w:sz w:val="28"/>
        </w:rPr>
        <w:t xml:space="preserve">больше уверенности в себе, преодолеть смущение, чувство (обоснованное или </w:t>
      </w:r>
      <w:r>
        <w:rPr>
          <w:spacing w:val="-3"/>
          <w:sz w:val="28"/>
        </w:rPr>
        <w:t>необоснованное) неполноценности и т. п.</w:t>
      </w:r>
    </w:p>
    <w:p w:rsidR="00CC0788" w:rsidRDefault="00CC0788">
      <w:pPr>
        <w:shd w:val="clear" w:color="auto" w:fill="FFFFFF"/>
        <w:spacing w:line="360" w:lineRule="auto"/>
        <w:ind w:right="29" w:firstLine="540"/>
        <w:jc w:val="both"/>
        <w:rPr>
          <w:sz w:val="28"/>
        </w:rPr>
      </w:pPr>
      <w:r>
        <w:rPr>
          <w:spacing w:val="1"/>
          <w:sz w:val="28"/>
        </w:rPr>
        <w:t xml:space="preserve">Посредством злоупотребления алкоголем подростки демонстрируют свою </w:t>
      </w:r>
      <w:r>
        <w:rPr>
          <w:spacing w:val="-2"/>
          <w:sz w:val="28"/>
        </w:rPr>
        <w:t xml:space="preserve">«взрослость», принадлежность к миру взрослых (так называемое «статусное» </w:t>
      </w:r>
      <w:r>
        <w:rPr>
          <w:spacing w:val="-3"/>
          <w:sz w:val="28"/>
        </w:rPr>
        <w:t>употребление алкоголя).</w:t>
      </w:r>
    </w:p>
    <w:p w:rsidR="00CC0788" w:rsidRDefault="00CC0788">
      <w:pPr>
        <w:pStyle w:val="Web"/>
        <w:spacing w:before="0" w:after="0" w:line="360" w:lineRule="auto"/>
        <w:ind w:firstLine="540"/>
        <w:jc w:val="both"/>
        <w:rPr>
          <w:sz w:val="28"/>
        </w:rPr>
      </w:pPr>
      <w:r>
        <w:rPr>
          <w:sz w:val="28"/>
        </w:rPr>
        <w:t xml:space="preserve">Когда нравственные нормы запрещают совершать некоторые действия, которые многие личности желают совершить, возникает другой феномен отклоняющегося поведения - нормы оправдания. Это культурные образцы, с помощью которых люди оправдывают осуществление каких-либо запретных желаний и действий без открытого вызова существующим моральным нормам. </w:t>
      </w:r>
    </w:p>
    <w:p w:rsidR="00CC0788" w:rsidRDefault="00CC0788">
      <w:pPr>
        <w:shd w:val="clear" w:color="auto" w:fill="FFFFFF"/>
        <w:spacing w:line="360" w:lineRule="auto"/>
        <w:ind w:firstLine="540"/>
        <w:jc w:val="both"/>
        <w:rPr>
          <w:sz w:val="28"/>
        </w:rPr>
      </w:pPr>
      <w:r>
        <w:rPr>
          <w:color w:val="000000"/>
          <w:sz w:val="28"/>
        </w:rPr>
        <w:t xml:space="preserve">Таким образом, рассмотрев причины, объясняющие возникновение девиаций в подростковом возрасте, можно сделать следующие выводы: девиантное </w:t>
      </w:r>
      <w:r>
        <w:rPr>
          <w:sz w:val="28"/>
        </w:rPr>
        <w:t xml:space="preserve">поведение обусловлено целым рядом  факторов – биологических, </w:t>
      </w:r>
      <w:r>
        <w:rPr>
          <w:sz w:val="28"/>
        </w:rPr>
        <w:lastRenderedPageBreak/>
        <w:t xml:space="preserve">психологических, социально-педагогических, морально-этических, социально-экономических. </w:t>
      </w:r>
    </w:p>
    <w:p w:rsidR="00CC0788" w:rsidRDefault="00CC0788">
      <w:pPr>
        <w:shd w:val="clear" w:color="auto" w:fill="FFFFFF"/>
        <w:tabs>
          <w:tab w:val="left" w:pos="2501"/>
        </w:tabs>
        <w:spacing w:line="360" w:lineRule="auto"/>
        <w:ind w:right="-6" w:firstLine="540"/>
        <w:jc w:val="both"/>
        <w:rPr>
          <w:sz w:val="28"/>
        </w:rPr>
      </w:pPr>
      <w:r>
        <w:rPr>
          <w:color w:val="000000"/>
          <w:spacing w:val="-4"/>
          <w:sz w:val="28"/>
        </w:rPr>
        <w:t>Социально-экономические условия и психолого-педагогические об</w:t>
      </w:r>
      <w:r>
        <w:rPr>
          <w:color w:val="000000"/>
          <w:spacing w:val="-5"/>
          <w:sz w:val="28"/>
        </w:rPr>
        <w:t>стоятельства одинаково важны в формировании и развитии молодого расту</w:t>
      </w:r>
      <w:r>
        <w:rPr>
          <w:color w:val="000000"/>
          <w:spacing w:val="-6"/>
          <w:sz w:val="28"/>
        </w:rPr>
        <w:t>щего организма, как и конституция его тела, психобиологические и индиви</w:t>
      </w:r>
      <w:r>
        <w:rPr>
          <w:color w:val="000000"/>
          <w:spacing w:val="-5"/>
          <w:sz w:val="28"/>
        </w:rPr>
        <w:t>дуально-типологические особенности. Поэтому при оценке и характеристике от</w:t>
      </w:r>
      <w:r>
        <w:rPr>
          <w:color w:val="000000"/>
          <w:spacing w:val="-6"/>
          <w:sz w:val="28"/>
        </w:rPr>
        <w:t>клоняющегося поведения несовершеннолетних необходимо иметь в виду п</w:t>
      </w:r>
      <w:r>
        <w:rPr>
          <w:color w:val="000000"/>
          <w:spacing w:val="-7"/>
          <w:sz w:val="28"/>
        </w:rPr>
        <w:t>оведение подростка,</w:t>
      </w:r>
      <w:r>
        <w:rPr>
          <w:color w:val="000000"/>
          <w:sz w:val="28"/>
        </w:rPr>
        <w:t xml:space="preserve"> </w:t>
      </w:r>
      <w:r>
        <w:rPr>
          <w:color w:val="000000"/>
          <w:spacing w:val="-4"/>
          <w:sz w:val="28"/>
        </w:rPr>
        <w:t>проявляющееся не только в его стиле, внешних, по</w:t>
      </w:r>
      <w:r>
        <w:rPr>
          <w:color w:val="000000"/>
          <w:spacing w:val="-2"/>
          <w:sz w:val="28"/>
        </w:rPr>
        <w:t>ддающихся визуальному наблюдению чертах, но и во внутреннем содер</w:t>
      </w:r>
      <w:r>
        <w:rPr>
          <w:color w:val="000000"/>
          <w:spacing w:val="-10"/>
          <w:sz w:val="28"/>
        </w:rPr>
        <w:t>жании.</w:t>
      </w:r>
    </w:p>
    <w:p w:rsidR="00CC0788" w:rsidRDefault="00CC0788">
      <w:pPr>
        <w:shd w:val="clear" w:color="auto" w:fill="FFFFFF"/>
        <w:spacing w:line="360" w:lineRule="auto"/>
        <w:ind w:right="-6" w:firstLine="540"/>
        <w:jc w:val="both"/>
        <w:rPr>
          <w:color w:val="000000"/>
          <w:spacing w:val="-5"/>
          <w:sz w:val="28"/>
        </w:rPr>
      </w:pPr>
      <w:r>
        <w:rPr>
          <w:color w:val="000000"/>
          <w:spacing w:val="-1"/>
          <w:sz w:val="28"/>
        </w:rPr>
        <w:t xml:space="preserve">Причины, влияющие на  проявление девиантного поведения у подростков, </w:t>
      </w:r>
      <w:r>
        <w:rPr>
          <w:color w:val="000000"/>
          <w:spacing w:val="-4"/>
          <w:sz w:val="28"/>
        </w:rPr>
        <w:t>действуют не изолированно друг от друга, а в тесном единстве и взаимодействии. Как подтверждают многочисленные исследования, психобиоло</w:t>
      </w:r>
      <w:r>
        <w:rPr>
          <w:color w:val="000000"/>
          <w:spacing w:val="-5"/>
          <w:sz w:val="28"/>
        </w:rPr>
        <w:t>гические факторы, определяющие развитие психики ребенка, его интеллекту</w:t>
      </w:r>
      <w:r>
        <w:rPr>
          <w:color w:val="000000"/>
          <w:spacing w:val="-3"/>
          <w:sz w:val="28"/>
        </w:rPr>
        <w:t xml:space="preserve">альные возможности, взаимосвязаны с индивидуально-психологическими </w:t>
      </w:r>
      <w:r>
        <w:rPr>
          <w:color w:val="000000"/>
          <w:spacing w:val="-4"/>
          <w:sz w:val="28"/>
        </w:rPr>
        <w:t>особенностями формирования характера, его эмоционально-волевой и моти</w:t>
      </w:r>
      <w:r>
        <w:rPr>
          <w:color w:val="000000"/>
          <w:spacing w:val="-2"/>
          <w:sz w:val="28"/>
        </w:rPr>
        <w:t>вационной сферы. Вместе с тем психолого-педагогические условия, в кото</w:t>
      </w:r>
      <w:r>
        <w:rPr>
          <w:color w:val="000000"/>
          <w:spacing w:val="-3"/>
          <w:sz w:val="28"/>
        </w:rPr>
        <w:t>рых оказывается ребенок (семья, классный коллектив, учителя и воспитате</w:t>
      </w:r>
      <w:r>
        <w:rPr>
          <w:color w:val="000000"/>
          <w:spacing w:val="-5"/>
          <w:sz w:val="28"/>
        </w:rPr>
        <w:t xml:space="preserve">ли), могут повлиять на специфику и особенности развития личности ребенка, </w:t>
      </w:r>
      <w:r>
        <w:rPr>
          <w:color w:val="000000"/>
          <w:spacing w:val="-2"/>
          <w:sz w:val="28"/>
        </w:rPr>
        <w:t>направленность его поведения; индивидуально-типологические характери</w:t>
      </w:r>
      <w:r>
        <w:rPr>
          <w:color w:val="000000"/>
          <w:spacing w:val="-3"/>
          <w:sz w:val="28"/>
        </w:rPr>
        <w:t>стики ребенка, его внешние данные или деформации поведения, речи в раз</w:t>
      </w:r>
      <w:r>
        <w:rPr>
          <w:color w:val="000000"/>
          <w:spacing w:val="-4"/>
          <w:sz w:val="28"/>
        </w:rPr>
        <w:t xml:space="preserve">личных социальных и социально-педагогических условиях (внешкольная </w:t>
      </w:r>
      <w:r>
        <w:rPr>
          <w:color w:val="000000"/>
          <w:spacing w:val="-2"/>
          <w:sz w:val="28"/>
        </w:rPr>
        <w:t xml:space="preserve">среда, ближайшее окружение сверстников) могут значительно сказаться на </w:t>
      </w:r>
      <w:r>
        <w:rPr>
          <w:color w:val="000000"/>
          <w:spacing w:val="-5"/>
          <w:sz w:val="28"/>
        </w:rPr>
        <w:t>судьбе несовершеннолетнего, характере его социализации.</w:t>
      </w:r>
    </w:p>
    <w:p w:rsidR="00CC0788" w:rsidRDefault="00CC0788">
      <w:pPr>
        <w:shd w:val="clear" w:color="auto" w:fill="FFFFFF"/>
        <w:spacing w:line="360" w:lineRule="auto"/>
        <w:ind w:right="-6" w:firstLine="540"/>
        <w:jc w:val="both"/>
        <w:rPr>
          <w:color w:val="000000"/>
          <w:spacing w:val="-5"/>
          <w:sz w:val="28"/>
        </w:rPr>
      </w:pPr>
      <w:r>
        <w:rPr>
          <w:color w:val="000000"/>
          <w:spacing w:val="-5"/>
          <w:sz w:val="28"/>
        </w:rPr>
        <w:t xml:space="preserve">Вышеобозначенные причины, их взаимное влияние на ребенка вызывают с его стороны проявление девиантного поведения. Различные авторы выделяют различные виды девиаций. </w:t>
      </w:r>
      <w:r w:rsidR="002364FE">
        <w:rPr>
          <w:color w:val="000000"/>
          <w:spacing w:val="-5"/>
          <w:sz w:val="28"/>
        </w:rPr>
        <w:t xml:space="preserve"> В</w:t>
      </w:r>
      <w:r>
        <w:rPr>
          <w:color w:val="000000"/>
          <w:spacing w:val="-5"/>
          <w:sz w:val="28"/>
        </w:rPr>
        <w:t xml:space="preserve">ыделение конкретных видов девиантного поведения носит условный характер и используется в целях подробного изучения наиболее распространенных в той или иной группе или в данный период времени отклонений в поведении несовершеннолетней молодежи, а также с целью </w:t>
      </w:r>
      <w:r>
        <w:rPr>
          <w:color w:val="000000"/>
          <w:spacing w:val="-5"/>
          <w:sz w:val="28"/>
        </w:rPr>
        <w:lastRenderedPageBreak/>
        <w:t>классификации  различных проявлений девиаций. В  реальных условиях жизнедеятельности девиантное поведение  носит множественный характер, т.е. в поведении подростка сочетаются различные виды девиаций, при приоритетной выраженности того или иного вида, причем эта выраженность может быть очень динамичной и зависеть от многих факторов.</w:t>
      </w:r>
    </w:p>
    <w:p w:rsidR="00CC0788" w:rsidRDefault="00CC0788">
      <w:pPr>
        <w:shd w:val="clear" w:color="auto" w:fill="FFFFFF"/>
        <w:spacing w:line="360" w:lineRule="auto"/>
        <w:ind w:right="-6" w:firstLine="540"/>
        <w:jc w:val="both"/>
        <w:rPr>
          <w:sz w:val="28"/>
        </w:rPr>
      </w:pPr>
      <w:r>
        <w:rPr>
          <w:sz w:val="28"/>
        </w:rPr>
        <w:t xml:space="preserve"> Существуют различные классификации девиантного поведения.</w:t>
      </w:r>
    </w:p>
    <w:p w:rsidR="00CC0788" w:rsidRDefault="00CC0788">
      <w:pPr>
        <w:spacing w:line="360" w:lineRule="auto"/>
        <w:ind w:firstLine="567"/>
        <w:jc w:val="both"/>
        <w:rPr>
          <w:sz w:val="28"/>
        </w:rPr>
      </w:pPr>
      <w:r>
        <w:rPr>
          <w:sz w:val="28"/>
        </w:rPr>
        <w:t>В.Д. Плахов (1995), рассматривая некоторые виды, выделяет следующие формы отклоняющегося поведения: асоциальное  (аморальное, деструктивное, политическое преступление), делинквентное (криминальное) и паранормальное. Однако остается неясным, почему же делинквентное поведение выделено в отдельный тип и не является ли оно видом асоциального.</w:t>
      </w:r>
    </w:p>
    <w:p w:rsidR="00CC0788" w:rsidRDefault="00CC0788">
      <w:pPr>
        <w:spacing w:line="360" w:lineRule="auto"/>
        <w:ind w:firstLine="540"/>
        <w:jc w:val="both"/>
        <w:rPr>
          <w:sz w:val="28"/>
        </w:rPr>
      </w:pPr>
      <w:r>
        <w:rPr>
          <w:sz w:val="28"/>
        </w:rPr>
        <w:t>Ф. Патаки (1987), рассматривая девиантный акт как неприемлемую форму решения внутренних и внешних противоречий, «ошибочные образцы решения конфликта», определяет «твердое ядро», содержащее бесспорные типы девиантного поведения: преступность, алкоголизм, употребление наркотиков, проституция, самоубийство. Ученый отмечает, что девиантное поведение всегда располагает такими зонами, которые смешиваются и могут быть отнесены как к болезненным проявлениям, так и к нормальным, и даже оставаться без внимания, если общество относится к ним терпимо (как, например, к абортам и гомосексуализму в различных культурах, в разные эпохи). Патаки отмечает, что девиантные явления обнаруживают большое разнообразие и своеобразный цикличный динамизм, иногда переплетаясь одно с другим, выступая независимо друг от друга или испытывая воздействие общественных процессов - демографических, миграционных, экономических и др.</w:t>
      </w:r>
    </w:p>
    <w:p w:rsidR="00CC0788" w:rsidRDefault="00CC0788">
      <w:pPr>
        <w:spacing w:line="360" w:lineRule="auto"/>
        <w:ind w:firstLine="540"/>
        <w:jc w:val="both"/>
        <w:rPr>
          <w:sz w:val="28"/>
        </w:rPr>
      </w:pPr>
      <w:r>
        <w:rPr>
          <w:sz w:val="28"/>
        </w:rPr>
        <w:t xml:space="preserve">Н. Смелзер приводит наиболее яркие примеры  девиации (бесчеловечные поступки, которые всегда вызывают осуждение): убийство, кровосмешение, изнасилование. Выделяя три основных компонента девиации (человек, которому свойственно определенное поведение; норма (или ожидание), </w:t>
      </w:r>
      <w:r>
        <w:rPr>
          <w:sz w:val="28"/>
        </w:rPr>
        <w:lastRenderedPageBreak/>
        <w:t xml:space="preserve">которая является критерием оценки девиантного поведения; некий другой человек, группа или организация, реагирующая на поведение), он отмечает, что ожидания, определяющие девиантное поведение, со временем меняются; среди населения могут возникать разногласия по поводу законности и правильности ожиданий; различные слои населения могут выражать разные точки зрения по поводу девиантности некоторых типов поведения - курения, употребления наркотиков, нарушения правил дорожного движения и пр. Поскольку критерии определения девиантного поведения неоднозначны и часто вызывают разногласия, трудно точно установить, какие типы поведения можно считать девиантными. </w:t>
      </w:r>
    </w:p>
    <w:p w:rsidR="00CC0788" w:rsidRDefault="00CC0788">
      <w:pPr>
        <w:spacing w:line="360" w:lineRule="auto"/>
        <w:ind w:firstLine="540"/>
        <w:jc w:val="both"/>
        <w:rPr>
          <w:sz w:val="28"/>
        </w:rPr>
      </w:pPr>
      <w:r>
        <w:rPr>
          <w:sz w:val="28"/>
        </w:rPr>
        <w:t>С.А. Беличева среди отклонений от нормы выделяет асоциальный тип отклоняющегося поведения; рассматривает социальные отклонения корыстной направленности (хищения, кражи и т.п.), агрессивной ориентации (оскорбление, хулиганство, побои), социально-пассивного типа (уклонение от гражданских обязанностей, уход от активной общественной жизни); считает, что они различаются по степени общественной опасности, по содержанию и целевой направленности. Ею выделяется докриминогенный уровень, когда несовершеннолетний еще не стал объектом преступления</w:t>
      </w:r>
      <w:r w:rsidR="00E01B6F">
        <w:rPr>
          <w:sz w:val="28"/>
        </w:rPr>
        <w:t>, и криминогенные проявления – асоциальное поведение преступной ориентации.</w:t>
      </w:r>
    </w:p>
    <w:p w:rsidR="00CC0788" w:rsidRDefault="00CC0788">
      <w:pPr>
        <w:spacing w:line="360" w:lineRule="auto"/>
        <w:ind w:firstLine="540"/>
        <w:jc w:val="both"/>
        <w:rPr>
          <w:sz w:val="28"/>
        </w:rPr>
      </w:pPr>
      <w:r>
        <w:rPr>
          <w:sz w:val="28"/>
        </w:rPr>
        <w:t>Асоциальность рассматривается как наиболее общее понятие, означающее любое отклонение от социальных норм. При этом С.А. Беличева различает несоциализированные формы проявления асоциальности, которые выступают в виде негативизма, конфликтности, агрессивности, направлены против множества людей, групп или учреждений, и социализированные нарушения, которые могут проявляться в тех же видах, но по отношению к отдельным людям девиант сохраняет лояльность и не проявляет асоциального поведения (например, банда не совершает краж внутри своей группы). С нашей точки зрения, и ту, и другую форму можно считать девиацией поведения.</w:t>
      </w:r>
    </w:p>
    <w:p w:rsidR="00CC0788" w:rsidRDefault="00CC0788">
      <w:pPr>
        <w:spacing w:line="360" w:lineRule="auto"/>
        <w:ind w:firstLine="540"/>
        <w:jc w:val="both"/>
        <w:rPr>
          <w:sz w:val="28"/>
        </w:rPr>
      </w:pPr>
      <w:r>
        <w:rPr>
          <w:sz w:val="28"/>
        </w:rPr>
        <w:lastRenderedPageBreak/>
        <w:t>Поскольку социальная запущенность означает устойчивое и полное игнорирование социальных норм, длительное и общее социальное пренебрежение, всякого социально запущенного можно считать асоциальным, но не всякий, обнаруживающий асоциальное поведение, социально запущен. Таково же соотношение между делинквентностью и социальной запущенностью. Не случайно, однако, С.А. Беличева, Т.А. Василькова, Ю.В. Василькова, Л.М. Зюбин, В.Г. Степанов и др</w:t>
      </w:r>
      <w:r w:rsidR="00E01B6F">
        <w:rPr>
          <w:sz w:val="28"/>
        </w:rPr>
        <w:t>угие</w:t>
      </w:r>
      <w:r>
        <w:rPr>
          <w:sz w:val="28"/>
        </w:rPr>
        <w:t xml:space="preserve"> отмечают, что социальная запущенность детей и подростков ведет к возникновению и распространению асоциального поведения. </w:t>
      </w:r>
    </w:p>
    <w:p w:rsidR="00CC0788" w:rsidRDefault="00CC0788">
      <w:pPr>
        <w:spacing w:line="360" w:lineRule="auto"/>
        <w:ind w:firstLine="540"/>
        <w:jc w:val="both"/>
        <w:rPr>
          <w:sz w:val="28"/>
        </w:rPr>
      </w:pPr>
      <w:r>
        <w:rPr>
          <w:sz w:val="28"/>
        </w:rPr>
        <w:t xml:space="preserve">В.Д. Менделевич (2001) выделяет формы поведения, включающие в себя клинические проявления отклонений от нормы, - делинквентное, аддиктивное, патохарактерологическое, психопатологическое, на базе гиперспособностей; подчеркивает, что при психопатологических типах девиантного поведения значение ситуативных факторов нивелируется. Следовательно, при анализе непсихопатологических типов значимы как личностные факторы (индивидуально-психологические особенности человека), так и ситуативные. </w:t>
      </w:r>
    </w:p>
    <w:p w:rsidR="00CC0788" w:rsidRDefault="00CC0788">
      <w:pPr>
        <w:spacing w:line="360" w:lineRule="auto"/>
        <w:ind w:firstLine="540"/>
        <w:jc w:val="both"/>
        <w:rPr>
          <w:sz w:val="28"/>
        </w:rPr>
      </w:pPr>
      <w:r>
        <w:rPr>
          <w:sz w:val="28"/>
        </w:rPr>
        <w:t xml:space="preserve">В настоящее время большое внимание уделяется выявлению и описанию отклонений в поведении, связанных с патохарактерологическими особенностями личности (И.В. Белашева, 1999; Н.Я. Иванов, 1994; А.Е. Личко, 1983 и др.). Менее изученным остается поведение, характерное для последней  из выделенных форм (К.К. Платонов). </w:t>
      </w:r>
    </w:p>
    <w:p w:rsidR="00CC0788" w:rsidRDefault="00CC0788">
      <w:pPr>
        <w:spacing w:line="360" w:lineRule="auto"/>
        <w:ind w:firstLine="540"/>
        <w:jc w:val="both"/>
        <w:rPr>
          <w:sz w:val="28"/>
        </w:rPr>
      </w:pPr>
      <w:r>
        <w:rPr>
          <w:sz w:val="28"/>
        </w:rPr>
        <w:t>Подведя итог вышепроведенному анализу</w:t>
      </w:r>
      <w:r w:rsidR="00E01B6F">
        <w:rPr>
          <w:sz w:val="28"/>
        </w:rPr>
        <w:t>,</w:t>
      </w:r>
      <w:r>
        <w:rPr>
          <w:sz w:val="28"/>
        </w:rPr>
        <w:t xml:space="preserve"> отметим, что этиологический подход к анализу девиантного поведения является основанием для обоснованной организации профилактической и коррекционной работы с детьми</w:t>
      </w:r>
      <w:r w:rsidR="00E01B6F">
        <w:rPr>
          <w:sz w:val="28"/>
        </w:rPr>
        <w:t>,</w:t>
      </w:r>
      <w:r>
        <w:rPr>
          <w:sz w:val="28"/>
        </w:rPr>
        <w:t xml:space="preserve"> в  поведении которых отмечаются различные отклонения. На наш взгляд</w:t>
      </w:r>
      <w:r w:rsidR="00E01B6F">
        <w:rPr>
          <w:sz w:val="28"/>
        </w:rPr>
        <w:t>,</w:t>
      </w:r>
      <w:r>
        <w:rPr>
          <w:sz w:val="28"/>
        </w:rPr>
        <w:t xml:space="preserve"> безусловная необходимость профилактической роботы очевидна, как очевиден и тот факт, что реализация профилактических технологий сталкивается с проблемой наличия у ребенка подросткового возраста девиантного опыта, что снижает эффективность процесса профилактики и делает необходимым предварить его организацией коррекционной </w:t>
      </w:r>
      <w:r>
        <w:rPr>
          <w:sz w:val="28"/>
        </w:rPr>
        <w:lastRenderedPageBreak/>
        <w:t>деятельности</w:t>
      </w:r>
      <w:r w:rsidR="00E01B6F">
        <w:rPr>
          <w:sz w:val="28"/>
        </w:rPr>
        <w:t>,</w:t>
      </w:r>
      <w:r>
        <w:rPr>
          <w:sz w:val="28"/>
        </w:rPr>
        <w:t xml:space="preserve"> в ходе которой сглаживаются имеющиеся отклонения в поведении</w:t>
      </w:r>
      <w:r w:rsidR="00E01B6F">
        <w:rPr>
          <w:sz w:val="28"/>
        </w:rPr>
        <w:t>;</w:t>
      </w:r>
      <w:r>
        <w:rPr>
          <w:sz w:val="28"/>
        </w:rPr>
        <w:t xml:space="preserve"> подросток приобретает опыт социально одобряемых поступков и действий, корректируется его система индивидуальных ценностных ориентацией и установок, определяющих его поведение. Сущности и содержанию коррекции девиантного поведения подростков посвящен следующий параграф нашего диссертационного исследования. </w:t>
      </w:r>
    </w:p>
    <w:p w:rsidR="00CC0788" w:rsidRDefault="00CC0788">
      <w:pPr>
        <w:spacing w:line="360" w:lineRule="auto"/>
        <w:jc w:val="both"/>
        <w:rPr>
          <w:b/>
          <w:color w:val="000000"/>
          <w:spacing w:val="1"/>
          <w:sz w:val="28"/>
        </w:rPr>
      </w:pPr>
    </w:p>
    <w:p w:rsidR="00CC0788" w:rsidRDefault="00CC0788">
      <w:pPr>
        <w:spacing w:line="360" w:lineRule="auto"/>
        <w:jc w:val="both"/>
        <w:rPr>
          <w:b/>
          <w:color w:val="000000"/>
          <w:spacing w:val="1"/>
          <w:sz w:val="28"/>
        </w:rPr>
      </w:pPr>
      <w:r>
        <w:rPr>
          <w:b/>
          <w:color w:val="000000"/>
          <w:spacing w:val="1"/>
          <w:sz w:val="28"/>
        </w:rPr>
        <w:t>1.3.Сущность и содержание коррекции девиантного поведения подростков</w:t>
      </w:r>
    </w:p>
    <w:p w:rsidR="00CC0788" w:rsidRDefault="00CC0788">
      <w:pPr>
        <w:shd w:val="clear" w:color="auto" w:fill="FFFFFF"/>
        <w:spacing w:before="418" w:line="360" w:lineRule="auto"/>
        <w:ind w:firstLine="540"/>
        <w:jc w:val="both"/>
        <w:rPr>
          <w:sz w:val="28"/>
        </w:rPr>
      </w:pPr>
      <w:r>
        <w:rPr>
          <w:color w:val="000000"/>
          <w:spacing w:val="-1"/>
          <w:sz w:val="28"/>
        </w:rPr>
        <w:t xml:space="preserve">Перемены, происходящие в нашем обществе сегодня, с особой </w:t>
      </w:r>
      <w:r>
        <w:rPr>
          <w:color w:val="000000"/>
          <w:spacing w:val="4"/>
          <w:sz w:val="28"/>
        </w:rPr>
        <w:t xml:space="preserve">остротой обозначили проблему помощи детям с отклоняющимся </w:t>
      </w:r>
      <w:r>
        <w:rPr>
          <w:color w:val="000000"/>
          <w:spacing w:val="3"/>
          <w:sz w:val="28"/>
        </w:rPr>
        <w:t>поведением и уровень работы действенной системы мер коррекции</w:t>
      </w:r>
      <w:r>
        <w:rPr>
          <w:color w:val="000000"/>
          <w:spacing w:val="-6"/>
          <w:sz w:val="28"/>
        </w:rPr>
        <w:t>.</w:t>
      </w:r>
    </w:p>
    <w:p w:rsidR="00CC0788" w:rsidRDefault="00CC0788">
      <w:pPr>
        <w:shd w:val="clear" w:color="auto" w:fill="FFFFFF"/>
        <w:tabs>
          <w:tab w:val="left" w:pos="1795"/>
        </w:tabs>
        <w:spacing w:line="360" w:lineRule="auto"/>
        <w:ind w:firstLine="540"/>
        <w:jc w:val="both"/>
        <w:rPr>
          <w:color w:val="000000"/>
          <w:spacing w:val="-1"/>
          <w:sz w:val="28"/>
        </w:rPr>
      </w:pPr>
      <w:r>
        <w:rPr>
          <w:color w:val="000000"/>
          <w:spacing w:val="4"/>
          <w:sz w:val="28"/>
        </w:rPr>
        <w:t xml:space="preserve">Под коррекцией понимается система психолого-педагогических </w:t>
      </w:r>
      <w:r>
        <w:rPr>
          <w:color w:val="000000"/>
          <w:spacing w:val="2"/>
          <w:sz w:val="28"/>
        </w:rPr>
        <w:t xml:space="preserve">воздействий, направленных не только на преодоление или ослабление </w:t>
      </w:r>
      <w:r>
        <w:rPr>
          <w:color w:val="000000"/>
          <w:spacing w:val="3"/>
          <w:sz w:val="28"/>
        </w:rPr>
        <w:t xml:space="preserve">отрицательных качеств личности ребенка, но и формирование </w:t>
      </w:r>
      <w:r>
        <w:rPr>
          <w:color w:val="000000"/>
          <w:spacing w:val="-1"/>
          <w:sz w:val="28"/>
        </w:rPr>
        <w:t>противоположных по отношению к ним положительных качеств [</w:t>
      </w:r>
      <w:r>
        <w:rPr>
          <w:color w:val="000000"/>
          <w:spacing w:val="3"/>
          <w:sz w:val="28"/>
        </w:rPr>
        <w:t>65. С.58</w:t>
      </w:r>
      <w:r>
        <w:rPr>
          <w:color w:val="000000"/>
          <w:spacing w:val="-1"/>
          <w:sz w:val="28"/>
        </w:rPr>
        <w:t>].</w:t>
      </w:r>
    </w:p>
    <w:p w:rsidR="00CC0788" w:rsidRDefault="00CC0788">
      <w:pPr>
        <w:shd w:val="clear" w:color="auto" w:fill="FFFFFF"/>
        <w:tabs>
          <w:tab w:val="left" w:pos="1795"/>
        </w:tabs>
        <w:spacing w:line="360" w:lineRule="auto"/>
        <w:ind w:firstLine="540"/>
        <w:jc w:val="both"/>
        <w:rPr>
          <w:color w:val="000000"/>
          <w:spacing w:val="-5"/>
          <w:sz w:val="28"/>
        </w:rPr>
      </w:pPr>
      <w:r>
        <w:rPr>
          <w:color w:val="000000"/>
          <w:spacing w:val="-5"/>
          <w:sz w:val="28"/>
        </w:rPr>
        <w:t xml:space="preserve">В России имеются опыт и традиции социально-профилактической и </w:t>
      </w:r>
      <w:r>
        <w:rPr>
          <w:color w:val="000000"/>
          <w:spacing w:val="-4"/>
          <w:sz w:val="28"/>
        </w:rPr>
        <w:t xml:space="preserve">коррекционной работы с детьми. Социально-педагогическое направление </w:t>
      </w:r>
      <w:r>
        <w:rPr>
          <w:color w:val="000000"/>
          <w:spacing w:val="-3"/>
          <w:sz w:val="28"/>
        </w:rPr>
        <w:t xml:space="preserve">этой работы представлено такими педагогами, как А.С. Макаренко, С.Т. </w:t>
      </w:r>
      <w:r>
        <w:rPr>
          <w:color w:val="000000"/>
          <w:spacing w:val="-5"/>
          <w:sz w:val="28"/>
        </w:rPr>
        <w:t>Шацкий. Важнейшим фактором в воспитательной и коррекционно-</w:t>
      </w:r>
      <w:r>
        <w:rPr>
          <w:color w:val="000000"/>
          <w:spacing w:val="5"/>
          <w:sz w:val="28"/>
        </w:rPr>
        <w:t xml:space="preserve">реабилитационной работе выступает созданная и организованная </w:t>
      </w:r>
      <w:r>
        <w:rPr>
          <w:color w:val="000000"/>
          <w:spacing w:val="1"/>
          <w:sz w:val="28"/>
        </w:rPr>
        <w:t>педагогами воспитывающая среда.</w:t>
      </w:r>
      <w:r>
        <w:rPr>
          <w:color w:val="000000"/>
          <w:spacing w:val="3"/>
          <w:sz w:val="28"/>
        </w:rPr>
        <w:t xml:space="preserve"> Работы М.И. Буянова, А.И. Захарова, А.Е. Личко </w:t>
      </w:r>
      <w:r>
        <w:rPr>
          <w:color w:val="000000"/>
          <w:spacing w:val="-4"/>
          <w:sz w:val="28"/>
        </w:rPr>
        <w:t xml:space="preserve">посвящены обобщению большого этнического материала, связанного с </w:t>
      </w:r>
      <w:r>
        <w:rPr>
          <w:color w:val="000000"/>
          <w:spacing w:val="7"/>
          <w:sz w:val="28"/>
        </w:rPr>
        <w:t xml:space="preserve">исследованием и реабилитацией детей с нервно-психическими </w:t>
      </w:r>
      <w:r>
        <w:rPr>
          <w:color w:val="000000"/>
          <w:spacing w:val="-6"/>
          <w:sz w:val="28"/>
        </w:rPr>
        <w:t xml:space="preserve">заболеваниями и пограничными состояниями. В застойный период, как его </w:t>
      </w:r>
      <w:r>
        <w:rPr>
          <w:color w:val="000000"/>
          <w:spacing w:val="2"/>
          <w:sz w:val="28"/>
        </w:rPr>
        <w:t xml:space="preserve">теперь называют, в развитии нашего общества невозможно было с </w:t>
      </w:r>
      <w:r>
        <w:rPr>
          <w:color w:val="000000"/>
          <w:spacing w:val="-3"/>
          <w:sz w:val="28"/>
        </w:rPr>
        <w:t xml:space="preserve">достаточной полнотой исследовать психологические предпосылки </w:t>
      </w:r>
      <w:r>
        <w:rPr>
          <w:color w:val="000000"/>
          <w:spacing w:val="9"/>
          <w:sz w:val="28"/>
        </w:rPr>
        <w:t xml:space="preserve">отклоняющегося поведения, в то же время невозможно было и </w:t>
      </w:r>
      <w:r>
        <w:rPr>
          <w:color w:val="000000"/>
          <w:spacing w:val="1"/>
          <w:sz w:val="28"/>
        </w:rPr>
        <w:t xml:space="preserve">полноценное изучение социальных причин, так как это приводило к </w:t>
      </w:r>
      <w:r>
        <w:rPr>
          <w:color w:val="000000"/>
          <w:spacing w:val="20"/>
          <w:sz w:val="28"/>
        </w:rPr>
        <w:t>выводам, противоречащим доктрин</w:t>
      </w:r>
      <w:r w:rsidR="00E01B6F">
        <w:rPr>
          <w:color w:val="000000"/>
          <w:spacing w:val="20"/>
          <w:sz w:val="28"/>
        </w:rPr>
        <w:t>е</w:t>
      </w:r>
      <w:r>
        <w:rPr>
          <w:color w:val="000000"/>
          <w:spacing w:val="20"/>
          <w:sz w:val="28"/>
        </w:rPr>
        <w:t xml:space="preserve"> </w:t>
      </w:r>
      <w:r>
        <w:rPr>
          <w:color w:val="000000"/>
          <w:spacing w:val="20"/>
          <w:sz w:val="28"/>
        </w:rPr>
        <w:lastRenderedPageBreak/>
        <w:t xml:space="preserve">непогрешимого </w:t>
      </w:r>
      <w:r>
        <w:rPr>
          <w:color w:val="000000"/>
          <w:spacing w:val="-4"/>
          <w:sz w:val="28"/>
        </w:rPr>
        <w:t xml:space="preserve">социалистического строя, поэтому несмотря на то, что проблема была </w:t>
      </w:r>
      <w:r>
        <w:rPr>
          <w:color w:val="000000"/>
          <w:spacing w:val="-5"/>
          <w:sz w:val="28"/>
        </w:rPr>
        <w:t>обозначена, кардинальных мер профилактики и реабилитации детей с отклоняющимся поведением разработано не было.</w:t>
      </w:r>
    </w:p>
    <w:p w:rsidR="00CC0788" w:rsidRDefault="00CC0788">
      <w:pPr>
        <w:shd w:val="clear" w:color="auto" w:fill="FFFFFF"/>
        <w:tabs>
          <w:tab w:val="left" w:pos="1795"/>
        </w:tabs>
        <w:spacing w:line="360" w:lineRule="auto"/>
        <w:ind w:right="10" w:firstLine="540"/>
        <w:jc w:val="both"/>
        <w:rPr>
          <w:color w:val="000000"/>
          <w:spacing w:val="3"/>
          <w:sz w:val="28"/>
        </w:rPr>
      </w:pPr>
      <w:r>
        <w:rPr>
          <w:color w:val="000000"/>
          <w:spacing w:val="-2"/>
          <w:sz w:val="28"/>
        </w:rPr>
        <w:t xml:space="preserve">Большая российская педагогическая энциклопедия под редакцией </w:t>
      </w:r>
      <w:r>
        <w:rPr>
          <w:color w:val="000000"/>
          <w:spacing w:val="11"/>
          <w:sz w:val="28"/>
        </w:rPr>
        <w:t>В.В. Давыдова дает следующее определение коррекционно-</w:t>
      </w:r>
      <w:r>
        <w:rPr>
          <w:color w:val="000000"/>
          <w:spacing w:val="-6"/>
          <w:sz w:val="28"/>
        </w:rPr>
        <w:t xml:space="preserve">воспитательной работы: «коррекционно-воспитательная работа, система </w:t>
      </w:r>
      <w:r>
        <w:rPr>
          <w:color w:val="000000"/>
          <w:spacing w:val="-2"/>
          <w:sz w:val="28"/>
        </w:rPr>
        <w:t xml:space="preserve">специальных приемов и мероприятий, направленных на преодоление  или </w:t>
      </w:r>
      <w:r>
        <w:rPr>
          <w:color w:val="000000"/>
          <w:spacing w:val="2"/>
          <w:sz w:val="28"/>
        </w:rPr>
        <w:t xml:space="preserve">ослабление недостатков развития аномальных детей. В отечественной </w:t>
      </w:r>
      <w:r>
        <w:rPr>
          <w:color w:val="000000"/>
          <w:spacing w:val="-5"/>
          <w:sz w:val="28"/>
        </w:rPr>
        <w:t xml:space="preserve">педагогике это понятие направлено не только на исправление отдельных </w:t>
      </w:r>
      <w:r>
        <w:rPr>
          <w:color w:val="000000"/>
          <w:spacing w:val="4"/>
          <w:sz w:val="28"/>
        </w:rPr>
        <w:t xml:space="preserve">нарушений, оно охватывает все категории аномальных детей и </w:t>
      </w:r>
      <w:r>
        <w:rPr>
          <w:color w:val="000000"/>
          <w:spacing w:val="-6"/>
          <w:sz w:val="28"/>
        </w:rPr>
        <w:t>осуществляется совместной деятельностью педагогов и врачей» [4</w:t>
      </w:r>
      <w:r w:rsidR="00340151">
        <w:rPr>
          <w:color w:val="000000"/>
          <w:spacing w:val="-6"/>
          <w:sz w:val="28"/>
        </w:rPr>
        <w:t>4</w:t>
      </w:r>
      <w:r>
        <w:rPr>
          <w:color w:val="000000"/>
          <w:spacing w:val="-6"/>
          <w:sz w:val="28"/>
        </w:rPr>
        <w:t xml:space="preserve">. С. 471 </w:t>
      </w:r>
      <w:r>
        <w:rPr>
          <w:color w:val="000000"/>
          <w:spacing w:val="3"/>
          <w:sz w:val="28"/>
        </w:rPr>
        <w:t>].</w:t>
      </w:r>
    </w:p>
    <w:p w:rsidR="00CC0788" w:rsidRDefault="00CC0788">
      <w:pPr>
        <w:shd w:val="clear" w:color="auto" w:fill="FFFFFF"/>
        <w:tabs>
          <w:tab w:val="left" w:pos="1795"/>
        </w:tabs>
        <w:spacing w:line="360" w:lineRule="auto"/>
        <w:ind w:right="10" w:firstLine="540"/>
        <w:jc w:val="both"/>
        <w:rPr>
          <w:sz w:val="28"/>
        </w:rPr>
      </w:pPr>
      <w:r>
        <w:rPr>
          <w:color w:val="000000"/>
          <w:spacing w:val="-2"/>
          <w:sz w:val="28"/>
        </w:rPr>
        <w:t xml:space="preserve">Для эффективности коррекции отклоняющегося поведения необходимы </w:t>
      </w:r>
      <w:r>
        <w:rPr>
          <w:color w:val="000000"/>
          <w:sz w:val="28"/>
        </w:rPr>
        <w:t>многомерные воздействия на личность и ее ближайшее социальное окру</w:t>
      </w:r>
      <w:r>
        <w:rPr>
          <w:color w:val="000000"/>
          <w:spacing w:val="-3"/>
          <w:sz w:val="28"/>
        </w:rPr>
        <w:t>жение, комплексные реабилитационные мероприятия с целью формирова</w:t>
      </w:r>
      <w:r>
        <w:rPr>
          <w:color w:val="000000"/>
          <w:spacing w:val="-1"/>
          <w:sz w:val="28"/>
        </w:rPr>
        <w:t xml:space="preserve">ния оптимальных способов социально-психологической реадаптации и </w:t>
      </w:r>
      <w:r>
        <w:rPr>
          <w:color w:val="000000"/>
          <w:spacing w:val="-3"/>
          <w:sz w:val="28"/>
        </w:rPr>
        <w:t>разрешения внутри- и межличностных проблем и конфликтов.</w:t>
      </w:r>
    </w:p>
    <w:p w:rsidR="00CC0788" w:rsidRDefault="00CC0788">
      <w:pPr>
        <w:spacing w:line="360" w:lineRule="auto"/>
        <w:ind w:firstLine="540"/>
        <w:jc w:val="both"/>
        <w:rPr>
          <w:color w:val="000000"/>
          <w:spacing w:val="1"/>
          <w:sz w:val="28"/>
        </w:rPr>
      </w:pPr>
      <w:r>
        <w:rPr>
          <w:color w:val="000000"/>
          <w:spacing w:val="-1"/>
          <w:sz w:val="28"/>
        </w:rPr>
        <w:t xml:space="preserve">Практика психокоррекционной работы в области отклоняющегося поведения располагает широким арсеналом приемов терапевтического воздействия на личность – от элементарных методов убеждения до комплексных программ аналитической терапии. Однако закономерным образом корректировать отклоняющееся поведение психотерапевт может, лишь осознав системные основания и механизмы коррекционного взаимодействия в целом.  </w:t>
      </w:r>
    </w:p>
    <w:p w:rsidR="00CC0788" w:rsidRDefault="00CC0788">
      <w:pPr>
        <w:shd w:val="clear" w:color="auto" w:fill="FFFFFF"/>
        <w:spacing w:line="360" w:lineRule="auto"/>
        <w:ind w:right="10" w:firstLine="540"/>
        <w:jc w:val="both"/>
        <w:rPr>
          <w:sz w:val="28"/>
        </w:rPr>
      </w:pPr>
      <w:r>
        <w:rPr>
          <w:color w:val="000000"/>
          <w:spacing w:val="-4"/>
          <w:sz w:val="28"/>
        </w:rPr>
        <w:t>В психолого-педагогической литературе в настоящий момент пока от</w:t>
      </w:r>
      <w:r>
        <w:rPr>
          <w:color w:val="000000"/>
          <w:spacing w:val="-4"/>
          <w:sz w:val="28"/>
        </w:rPr>
        <w:softHyphen/>
        <w:t>сутствуют системные исследования коррекционно-педагогической деятель</w:t>
      </w:r>
      <w:r>
        <w:rPr>
          <w:color w:val="000000"/>
          <w:spacing w:val="-4"/>
          <w:sz w:val="28"/>
        </w:rPr>
        <w:softHyphen/>
        <w:t>ности, не ведется еще целостного изучения взаимосвязи между коррекцион</w:t>
      </w:r>
      <w:r>
        <w:rPr>
          <w:color w:val="000000"/>
          <w:spacing w:val="-4"/>
          <w:sz w:val="28"/>
        </w:rPr>
        <w:softHyphen/>
        <w:t>ной деятельностью и единым педагогическим процессом. Поэтому, чтобы выяснить сущность и природу коррекционно-педагогической деятельности с детьми с отклонениями в развитии и поведении, мы обратились к педагоги</w:t>
      </w:r>
      <w:r>
        <w:rPr>
          <w:color w:val="000000"/>
          <w:spacing w:val="-4"/>
          <w:sz w:val="28"/>
        </w:rPr>
        <w:softHyphen/>
      </w:r>
      <w:r>
        <w:rPr>
          <w:color w:val="000000"/>
          <w:spacing w:val="-5"/>
          <w:sz w:val="28"/>
        </w:rPr>
        <w:t xml:space="preserve">ческой </w:t>
      </w:r>
      <w:r>
        <w:rPr>
          <w:color w:val="000000"/>
          <w:spacing w:val="-5"/>
          <w:sz w:val="28"/>
        </w:rPr>
        <w:lastRenderedPageBreak/>
        <w:t>практике специальных образовательных учреждений, научным иссле</w:t>
      </w:r>
      <w:r>
        <w:rPr>
          <w:color w:val="000000"/>
          <w:spacing w:val="-5"/>
          <w:sz w:val="28"/>
        </w:rPr>
        <w:softHyphen/>
      </w:r>
      <w:r>
        <w:rPr>
          <w:color w:val="000000"/>
          <w:spacing w:val="-2"/>
          <w:sz w:val="28"/>
        </w:rPr>
        <w:t>дованиям в области дефектологии, специальной психологии и коррекцион</w:t>
      </w:r>
      <w:r>
        <w:rPr>
          <w:color w:val="000000"/>
          <w:spacing w:val="-2"/>
          <w:sz w:val="28"/>
        </w:rPr>
        <w:softHyphen/>
      </w:r>
      <w:r>
        <w:rPr>
          <w:color w:val="000000"/>
          <w:spacing w:val="-5"/>
          <w:sz w:val="28"/>
        </w:rPr>
        <w:t>ной педагогики.</w:t>
      </w:r>
    </w:p>
    <w:p w:rsidR="00CC0788" w:rsidRDefault="00CC0788">
      <w:pPr>
        <w:pStyle w:val="a3"/>
        <w:spacing w:after="0" w:line="360" w:lineRule="auto"/>
        <w:ind w:firstLine="540"/>
        <w:jc w:val="both"/>
        <w:rPr>
          <w:sz w:val="28"/>
        </w:rPr>
      </w:pPr>
      <w:r>
        <w:rPr>
          <w:sz w:val="28"/>
        </w:rPr>
        <w:t>В «Педагогической энциклопедии» И.А. Каиров (1962 – 1968) понятие «коррекция» определяет как исправление (частичное или полное) недостатков психического и физи</w:t>
      </w:r>
      <w:r>
        <w:rPr>
          <w:spacing w:val="-5"/>
          <w:sz w:val="28"/>
        </w:rPr>
        <w:t>ческого развития у аномальных детей с помощью специальной системы педа</w:t>
      </w:r>
      <w:r>
        <w:rPr>
          <w:sz w:val="28"/>
        </w:rPr>
        <w:t xml:space="preserve">гогических приемов и мероприятий. Причем коррекция рассматривается как </w:t>
      </w:r>
      <w:r>
        <w:rPr>
          <w:spacing w:val="-2"/>
          <w:sz w:val="28"/>
        </w:rPr>
        <w:t xml:space="preserve">педагогическое воздействие, которое не сводится </w:t>
      </w:r>
      <w:r>
        <w:rPr>
          <w:spacing w:val="-5"/>
          <w:sz w:val="28"/>
        </w:rPr>
        <w:t xml:space="preserve">к тренировочным упражнениям, направленным на исправление (ликвидацию) </w:t>
      </w:r>
      <w:r>
        <w:rPr>
          <w:spacing w:val="-3"/>
          <w:sz w:val="28"/>
        </w:rPr>
        <w:t xml:space="preserve">отдельно взятого дефекта, а подразумевает воздействие на личность ребенка </w:t>
      </w:r>
      <w:r>
        <w:rPr>
          <w:spacing w:val="-5"/>
          <w:sz w:val="28"/>
        </w:rPr>
        <w:t>в целом.</w:t>
      </w:r>
      <w:r>
        <w:rPr>
          <w:sz w:val="28"/>
        </w:rPr>
        <w:t xml:space="preserve"> </w:t>
      </w:r>
    </w:p>
    <w:p w:rsidR="00CC0788" w:rsidRDefault="00CC0788">
      <w:pPr>
        <w:widowControl w:val="0"/>
        <w:shd w:val="clear" w:color="auto" w:fill="FFFFFF"/>
        <w:tabs>
          <w:tab w:val="left" w:pos="677"/>
        </w:tabs>
        <w:spacing w:before="5" w:line="360" w:lineRule="auto"/>
        <w:ind w:firstLine="540"/>
        <w:jc w:val="both"/>
        <w:rPr>
          <w:color w:val="000000"/>
          <w:spacing w:val="2"/>
          <w:sz w:val="28"/>
        </w:rPr>
      </w:pPr>
      <w:r>
        <w:rPr>
          <w:color w:val="000000"/>
          <w:spacing w:val="-4"/>
          <w:sz w:val="28"/>
        </w:rPr>
        <w:t>В специальной справочной литературе понятие «коррекция» также трактуется как «система специальных педагогических мероприятий, направ</w:t>
      </w:r>
      <w:r>
        <w:rPr>
          <w:color w:val="000000"/>
          <w:spacing w:val="-3"/>
          <w:sz w:val="28"/>
        </w:rPr>
        <w:t xml:space="preserve">ленных на преодоление или ослабление недостатков развития аномальных </w:t>
      </w:r>
      <w:r>
        <w:rPr>
          <w:color w:val="000000"/>
          <w:spacing w:val="-2"/>
          <w:sz w:val="28"/>
        </w:rPr>
        <w:t xml:space="preserve">детей, сориентированных на исправление не только отдельных нарушений, </w:t>
      </w:r>
      <w:r>
        <w:rPr>
          <w:color w:val="000000"/>
          <w:spacing w:val="-4"/>
          <w:sz w:val="28"/>
        </w:rPr>
        <w:t>но и на формирование личности всех категорий аномальных детей» [</w:t>
      </w:r>
      <w:r w:rsidR="00340151">
        <w:rPr>
          <w:color w:val="000000"/>
          <w:spacing w:val="-4"/>
          <w:sz w:val="28"/>
        </w:rPr>
        <w:t>108</w:t>
      </w:r>
      <w:r>
        <w:rPr>
          <w:color w:val="000000"/>
          <w:spacing w:val="-4"/>
          <w:sz w:val="28"/>
        </w:rPr>
        <w:t>. С. 38].</w:t>
      </w:r>
      <w:r>
        <w:rPr>
          <w:color w:val="000000"/>
          <w:spacing w:val="5"/>
          <w:sz w:val="28"/>
        </w:rPr>
        <w:t xml:space="preserve"> </w:t>
      </w:r>
    </w:p>
    <w:p w:rsidR="00CC0788" w:rsidRDefault="00CC0788">
      <w:pPr>
        <w:shd w:val="clear" w:color="auto" w:fill="FFFFFF"/>
        <w:spacing w:line="360" w:lineRule="auto"/>
        <w:ind w:right="5" w:firstLine="540"/>
        <w:jc w:val="both"/>
        <w:rPr>
          <w:sz w:val="28"/>
        </w:rPr>
      </w:pPr>
      <w:r>
        <w:rPr>
          <w:color w:val="000000"/>
          <w:spacing w:val="-5"/>
          <w:sz w:val="28"/>
        </w:rPr>
        <w:t>В учебниках и учебных пособиях по специальной педагогике и различ</w:t>
      </w:r>
      <w:r>
        <w:rPr>
          <w:color w:val="000000"/>
          <w:spacing w:val="-5"/>
          <w:sz w:val="28"/>
        </w:rPr>
        <w:softHyphen/>
      </w:r>
      <w:r>
        <w:rPr>
          <w:color w:val="000000"/>
          <w:spacing w:val="-3"/>
          <w:sz w:val="28"/>
        </w:rPr>
        <w:t>ным отраслям дефектологических знаний разнообразные виды коррекцион</w:t>
      </w:r>
      <w:r>
        <w:rPr>
          <w:color w:val="000000"/>
          <w:spacing w:val="-4"/>
          <w:sz w:val="28"/>
        </w:rPr>
        <w:t>ной деятельности (развивающей, обучающей, воспитывающей) рассматри</w:t>
      </w:r>
      <w:r>
        <w:rPr>
          <w:color w:val="000000"/>
          <w:spacing w:val="-4"/>
          <w:sz w:val="28"/>
        </w:rPr>
        <w:softHyphen/>
        <w:t>ваются как процесс, как система мер, направленных на исправление или ос</w:t>
      </w:r>
      <w:r>
        <w:rPr>
          <w:color w:val="000000"/>
          <w:spacing w:val="-4"/>
          <w:sz w:val="28"/>
        </w:rPr>
        <w:softHyphen/>
      </w:r>
      <w:r>
        <w:rPr>
          <w:color w:val="000000"/>
          <w:spacing w:val="-5"/>
          <w:sz w:val="28"/>
        </w:rPr>
        <w:t>лабление отклонений в психическом и физическом развитии аномального ре</w:t>
      </w:r>
      <w:r>
        <w:rPr>
          <w:color w:val="000000"/>
          <w:spacing w:val="-5"/>
          <w:sz w:val="28"/>
        </w:rPr>
        <w:softHyphen/>
      </w:r>
      <w:r>
        <w:rPr>
          <w:color w:val="000000"/>
          <w:spacing w:val="-3"/>
          <w:sz w:val="28"/>
        </w:rPr>
        <w:t xml:space="preserve">бенка (В.В. Воронкова, И.Г. Еременко, С.Д. Забрамная, В.А. Лапшин., Б.П. </w:t>
      </w:r>
      <w:r>
        <w:rPr>
          <w:color w:val="000000"/>
          <w:spacing w:val="-4"/>
          <w:sz w:val="28"/>
        </w:rPr>
        <w:t>Пузанов и др.).</w:t>
      </w:r>
    </w:p>
    <w:p w:rsidR="00CC0788" w:rsidRDefault="00CC0788">
      <w:pPr>
        <w:widowControl w:val="0"/>
        <w:shd w:val="clear" w:color="auto" w:fill="FFFFFF"/>
        <w:tabs>
          <w:tab w:val="left" w:pos="677"/>
        </w:tabs>
        <w:spacing w:before="10" w:line="360" w:lineRule="auto"/>
        <w:ind w:firstLine="540"/>
        <w:jc w:val="both"/>
        <w:rPr>
          <w:color w:val="000000"/>
          <w:spacing w:val="-15"/>
          <w:sz w:val="28"/>
        </w:rPr>
      </w:pPr>
      <w:r>
        <w:rPr>
          <w:color w:val="000000"/>
          <w:spacing w:val="-3"/>
          <w:sz w:val="28"/>
        </w:rPr>
        <w:t xml:space="preserve">Ряд авторов, в зависимости от предмета их научного интереса, типа и </w:t>
      </w:r>
      <w:r>
        <w:rPr>
          <w:color w:val="000000"/>
          <w:spacing w:val="-5"/>
          <w:sz w:val="28"/>
        </w:rPr>
        <w:t>вида аномалии ребенка, уточняют вектор корректирующего воздействия. Так, например, И.Г. Еременко</w:t>
      </w:r>
      <w:r>
        <w:rPr>
          <w:sz w:val="28"/>
        </w:rPr>
        <w:t xml:space="preserve"> (1985) </w:t>
      </w:r>
      <w:r>
        <w:rPr>
          <w:color w:val="000000"/>
          <w:spacing w:val="-5"/>
          <w:sz w:val="28"/>
        </w:rPr>
        <w:t xml:space="preserve">подчеркивает, что это «сложная система воздействия </w:t>
      </w:r>
      <w:r>
        <w:rPr>
          <w:color w:val="000000"/>
          <w:spacing w:val="-4"/>
          <w:sz w:val="28"/>
        </w:rPr>
        <w:t>на умственно отсталых учащихся, которая в сочетании с медицинской помо</w:t>
      </w:r>
      <w:r>
        <w:rPr>
          <w:color w:val="000000"/>
          <w:spacing w:val="-4"/>
          <w:sz w:val="28"/>
        </w:rPr>
        <w:softHyphen/>
        <w:t xml:space="preserve">щью направлена на преодоление воздействий на психическую сферу детей с </w:t>
      </w:r>
      <w:r>
        <w:rPr>
          <w:color w:val="000000"/>
          <w:spacing w:val="-5"/>
          <w:sz w:val="28"/>
        </w:rPr>
        <w:t xml:space="preserve">нарушением высшей нервной деятельности и основывается на использовании </w:t>
      </w:r>
      <w:r>
        <w:rPr>
          <w:color w:val="000000"/>
          <w:spacing w:val="-4"/>
          <w:sz w:val="28"/>
        </w:rPr>
        <w:t xml:space="preserve">их компенсаторных возможностей, суть которых проявляется в замещении </w:t>
      </w:r>
      <w:r>
        <w:rPr>
          <w:color w:val="000000"/>
          <w:spacing w:val="-5"/>
          <w:sz w:val="28"/>
        </w:rPr>
        <w:t>нарушенных функций» [12</w:t>
      </w:r>
      <w:r w:rsidR="001B65C3">
        <w:rPr>
          <w:color w:val="000000"/>
          <w:spacing w:val="-5"/>
          <w:sz w:val="28"/>
        </w:rPr>
        <w:t>4</w:t>
      </w:r>
      <w:r>
        <w:rPr>
          <w:color w:val="000000"/>
          <w:spacing w:val="-5"/>
          <w:sz w:val="28"/>
        </w:rPr>
        <w:t>. С. 47].</w:t>
      </w:r>
      <w:r>
        <w:rPr>
          <w:color w:val="000000"/>
          <w:spacing w:val="-2"/>
          <w:sz w:val="28"/>
        </w:rPr>
        <w:t xml:space="preserve"> </w:t>
      </w:r>
    </w:p>
    <w:p w:rsidR="00CC0788" w:rsidRDefault="00CC0788">
      <w:pPr>
        <w:widowControl w:val="0"/>
        <w:shd w:val="clear" w:color="auto" w:fill="FFFFFF"/>
        <w:tabs>
          <w:tab w:val="left" w:pos="840"/>
        </w:tabs>
        <w:spacing w:line="360" w:lineRule="auto"/>
        <w:ind w:firstLine="540"/>
        <w:jc w:val="both"/>
        <w:rPr>
          <w:color w:val="000000"/>
          <w:spacing w:val="-10"/>
          <w:sz w:val="28"/>
        </w:rPr>
      </w:pPr>
      <w:r>
        <w:rPr>
          <w:color w:val="000000"/>
          <w:spacing w:val="-4"/>
          <w:sz w:val="28"/>
        </w:rPr>
        <w:lastRenderedPageBreak/>
        <w:t>Коррекция может рассматриваться «как процесс или система мер, при</w:t>
      </w:r>
      <w:r>
        <w:rPr>
          <w:color w:val="000000"/>
          <w:spacing w:val="-4"/>
          <w:sz w:val="28"/>
        </w:rPr>
        <w:softHyphen/>
      </w:r>
      <w:r>
        <w:rPr>
          <w:color w:val="000000"/>
          <w:spacing w:val="-5"/>
          <w:sz w:val="28"/>
        </w:rPr>
        <w:t xml:space="preserve">меняемых по отношению к человеку, обществу  с целью восстановления нормы жизнедеятельности в случае, когда эта норма нарушается, а существованию организма, общества или психике человека грозит опасность, или же в </w:t>
      </w:r>
      <w:r>
        <w:rPr>
          <w:color w:val="000000"/>
          <w:spacing w:val="-3"/>
          <w:sz w:val="28"/>
        </w:rPr>
        <w:t>случае, когда принятая в рамках одной системы рассмотрения норма не достигается без специально организованного воздействия на соответствующий субъект и объект жизнедеятельности» [31</w:t>
      </w:r>
      <w:r w:rsidR="001B65C3">
        <w:rPr>
          <w:color w:val="000000"/>
          <w:spacing w:val="-3"/>
          <w:sz w:val="28"/>
        </w:rPr>
        <w:t>1</w:t>
      </w:r>
      <w:r>
        <w:rPr>
          <w:color w:val="000000"/>
          <w:spacing w:val="-3"/>
          <w:sz w:val="28"/>
        </w:rPr>
        <w:t>. С. 95-97].</w:t>
      </w:r>
      <w:r>
        <w:rPr>
          <w:color w:val="000000"/>
          <w:spacing w:val="-1"/>
          <w:sz w:val="28"/>
        </w:rPr>
        <w:t xml:space="preserve"> </w:t>
      </w:r>
    </w:p>
    <w:p w:rsidR="00CC0788" w:rsidRDefault="00CC0788">
      <w:pPr>
        <w:shd w:val="clear" w:color="auto" w:fill="FFFFFF"/>
        <w:spacing w:line="360" w:lineRule="auto"/>
        <w:ind w:right="24" w:firstLine="540"/>
        <w:jc w:val="both"/>
        <w:rPr>
          <w:color w:val="000000"/>
          <w:spacing w:val="-7"/>
          <w:sz w:val="28"/>
        </w:rPr>
      </w:pPr>
      <w:r>
        <w:rPr>
          <w:color w:val="000000"/>
          <w:spacing w:val="-3"/>
          <w:sz w:val="28"/>
        </w:rPr>
        <w:t>Для организации и проведения коррекционной работы, для определе</w:t>
      </w:r>
      <w:r>
        <w:rPr>
          <w:color w:val="000000"/>
          <w:spacing w:val="-3"/>
          <w:sz w:val="28"/>
        </w:rPr>
        <w:softHyphen/>
      </w:r>
      <w:r>
        <w:rPr>
          <w:color w:val="000000"/>
          <w:spacing w:val="-4"/>
          <w:sz w:val="28"/>
        </w:rPr>
        <w:t xml:space="preserve">ния ее результативности необходимы сравнения, сопоставления нормы и отклонений от нее. В психолого-педагогической науке существуют различные диагностические методики по выявлению уровней трудновоспитуемости и </w:t>
      </w:r>
      <w:r>
        <w:rPr>
          <w:color w:val="000000"/>
          <w:spacing w:val="-3"/>
          <w:sz w:val="28"/>
        </w:rPr>
        <w:t>педагогической запущенности подростков, по определению степени откло</w:t>
      </w:r>
      <w:r>
        <w:rPr>
          <w:color w:val="000000"/>
          <w:spacing w:val="-4"/>
          <w:sz w:val="28"/>
        </w:rPr>
        <w:t xml:space="preserve">нений в поведении несовершеннолетних (С.А. Беличева, Л.М. Зюбин, А.И. Кочетов и др.). При оценке отклонений в любом поведении необходимо учитывать возрастные особенности и половую принадлежность ребенка, длительность сохранения отклонений, жизненные обстоятельства, вызывающие </w:t>
      </w:r>
      <w:r>
        <w:rPr>
          <w:color w:val="000000"/>
          <w:spacing w:val="-2"/>
          <w:sz w:val="28"/>
        </w:rPr>
        <w:t xml:space="preserve">временные колебания в поведении и эмоциональном состоянии подростков, </w:t>
      </w:r>
      <w:r>
        <w:rPr>
          <w:color w:val="000000"/>
          <w:spacing w:val="-4"/>
          <w:sz w:val="28"/>
        </w:rPr>
        <w:t>зависимость дифференциации нормы и отклонения от социокультурных ус</w:t>
      </w:r>
      <w:r>
        <w:rPr>
          <w:color w:val="000000"/>
          <w:spacing w:val="-5"/>
          <w:sz w:val="28"/>
        </w:rPr>
        <w:t>ловий, тяжесть и частоту проявления симптомов, сопровождающих отклоне</w:t>
      </w:r>
      <w:r>
        <w:rPr>
          <w:color w:val="000000"/>
          <w:spacing w:val="-4"/>
          <w:sz w:val="28"/>
        </w:rPr>
        <w:t>ния в поведении, сравнение проявлений отклонений с наиболее характерны</w:t>
      </w:r>
      <w:r>
        <w:rPr>
          <w:color w:val="000000"/>
          <w:spacing w:val="-3"/>
          <w:sz w:val="28"/>
        </w:rPr>
        <w:t>ми чертами личности ребенка и др. [289].</w:t>
      </w:r>
    </w:p>
    <w:p w:rsidR="00CC0788" w:rsidRDefault="00CC0788">
      <w:pPr>
        <w:shd w:val="clear" w:color="auto" w:fill="FFFFFF"/>
        <w:spacing w:line="360" w:lineRule="auto"/>
        <w:ind w:firstLine="540"/>
        <w:jc w:val="both"/>
        <w:rPr>
          <w:sz w:val="28"/>
        </w:rPr>
      </w:pPr>
      <w:r>
        <w:rPr>
          <w:color w:val="000000"/>
          <w:spacing w:val="-3"/>
          <w:sz w:val="28"/>
        </w:rPr>
        <w:t xml:space="preserve">Решая вопрос </w:t>
      </w:r>
      <w:r>
        <w:rPr>
          <w:color w:val="000000"/>
          <w:spacing w:val="-1"/>
          <w:sz w:val="28"/>
        </w:rPr>
        <w:t>об отклонениях в поведении и выборе алгоритма коррекционно-педаго</w:t>
      </w:r>
      <w:r>
        <w:rPr>
          <w:color w:val="000000"/>
          <w:spacing w:val="-5"/>
          <w:sz w:val="28"/>
        </w:rPr>
        <w:t>гической деятельности с ним, необходимо учитывать целый комплекс психо</w:t>
      </w:r>
      <w:r>
        <w:rPr>
          <w:color w:val="000000"/>
          <w:spacing w:val="-4"/>
          <w:sz w:val="28"/>
        </w:rPr>
        <w:t>лого-педагогических условий и социально-педагогических факторов, сопро</w:t>
      </w:r>
      <w:r>
        <w:rPr>
          <w:color w:val="000000"/>
          <w:spacing w:val="-6"/>
          <w:sz w:val="28"/>
        </w:rPr>
        <w:t>вождающих данное явление.</w:t>
      </w:r>
    </w:p>
    <w:p w:rsidR="00CC0788" w:rsidRDefault="00CC0788">
      <w:pPr>
        <w:shd w:val="clear" w:color="auto" w:fill="FFFFFF"/>
        <w:spacing w:before="5" w:line="360" w:lineRule="auto"/>
        <w:ind w:firstLine="540"/>
        <w:jc w:val="both"/>
        <w:rPr>
          <w:color w:val="000000"/>
          <w:spacing w:val="-4"/>
          <w:sz w:val="28"/>
        </w:rPr>
      </w:pPr>
      <w:r>
        <w:rPr>
          <w:color w:val="000000"/>
          <w:spacing w:val="1"/>
          <w:sz w:val="28"/>
        </w:rPr>
        <w:t>Коррекционно-педагогическая деятельность, по мнению А.Д. Гонеева, - это «</w:t>
      </w:r>
      <w:r>
        <w:rPr>
          <w:color w:val="000000"/>
          <w:spacing w:val="-4"/>
          <w:sz w:val="28"/>
        </w:rPr>
        <w:t>сложное социально-педагогическое явление, пронизывающее весь образовательный процесс (обучение, воспитание и развитие), выступающее как его подсистема, куда входят объект и субъект педагогической деятельности, ее целевой, содержательный, операционно-деятельностный и оценочно-</w:t>
      </w:r>
      <w:r>
        <w:rPr>
          <w:color w:val="000000"/>
          <w:spacing w:val="-4"/>
          <w:sz w:val="28"/>
        </w:rPr>
        <w:lastRenderedPageBreak/>
        <w:t>результативный компоненты» [87. С. 58]. Поэтому наряду с коррекционно-развивающей, кор</w:t>
      </w:r>
      <w:r>
        <w:rPr>
          <w:color w:val="000000"/>
          <w:spacing w:val="-5"/>
          <w:sz w:val="28"/>
        </w:rPr>
        <w:t>рекционно-профилактической существует и воспитательно-коррекционная, и психокоррекционная деятельность и др. Исходя из существующего положения и трактовки коррекционной работы, правомерно говорить о коррекцион</w:t>
      </w:r>
      <w:r>
        <w:rPr>
          <w:color w:val="000000"/>
          <w:spacing w:val="-4"/>
          <w:sz w:val="28"/>
        </w:rPr>
        <w:t>но-педагогическом процессе как составной части единого образовательного процесса, в который входит обучение, воспитание и развитие ребенка.</w:t>
      </w:r>
    </w:p>
    <w:p w:rsidR="00CC0788" w:rsidRDefault="00CC0788">
      <w:pPr>
        <w:shd w:val="clear" w:color="auto" w:fill="FFFFFF"/>
        <w:spacing w:line="360" w:lineRule="auto"/>
        <w:ind w:right="10" w:firstLine="540"/>
        <w:jc w:val="both"/>
        <w:rPr>
          <w:sz w:val="28"/>
        </w:rPr>
      </w:pPr>
      <w:r>
        <w:rPr>
          <w:color w:val="000000"/>
          <w:spacing w:val="-4"/>
          <w:sz w:val="28"/>
        </w:rPr>
        <w:t>Коррекция как особая форма психолого-педагогического воздействия теоретически базируется на следующих фундаментальных положениях:</w:t>
      </w:r>
    </w:p>
    <w:p w:rsidR="00CC0788" w:rsidRDefault="00E01B6F" w:rsidP="00E01B6F">
      <w:pPr>
        <w:widowControl w:val="0"/>
        <w:shd w:val="clear" w:color="auto" w:fill="FFFFFF"/>
        <w:tabs>
          <w:tab w:val="left" w:pos="710"/>
          <w:tab w:val="num" w:pos="900"/>
        </w:tabs>
        <w:spacing w:before="5" w:line="360" w:lineRule="auto"/>
        <w:jc w:val="both"/>
        <w:rPr>
          <w:color w:val="000000"/>
          <w:sz w:val="28"/>
        </w:rPr>
      </w:pPr>
      <w:r>
        <w:rPr>
          <w:color w:val="000000"/>
          <w:spacing w:val="-2"/>
          <w:sz w:val="28"/>
        </w:rPr>
        <w:t xml:space="preserve">     - </w:t>
      </w:r>
      <w:r w:rsidR="00CC0788">
        <w:rPr>
          <w:color w:val="000000"/>
          <w:spacing w:val="-2"/>
          <w:sz w:val="28"/>
        </w:rPr>
        <w:t>положени</w:t>
      </w:r>
      <w:r>
        <w:rPr>
          <w:color w:val="000000"/>
          <w:spacing w:val="-2"/>
          <w:sz w:val="28"/>
        </w:rPr>
        <w:t>и</w:t>
      </w:r>
      <w:r w:rsidR="00CC0788">
        <w:rPr>
          <w:color w:val="000000"/>
          <w:spacing w:val="-2"/>
          <w:sz w:val="28"/>
        </w:rPr>
        <w:t xml:space="preserve"> теории деятельности А.Н. Леонтьева, состояще</w:t>
      </w:r>
      <w:r>
        <w:rPr>
          <w:color w:val="000000"/>
          <w:spacing w:val="-2"/>
          <w:sz w:val="28"/>
        </w:rPr>
        <w:t>м</w:t>
      </w:r>
      <w:r w:rsidR="00CC0788">
        <w:rPr>
          <w:color w:val="000000"/>
          <w:spacing w:val="-2"/>
          <w:sz w:val="28"/>
        </w:rPr>
        <w:t xml:space="preserve"> в том, что </w:t>
      </w:r>
      <w:r w:rsidR="00CC0788">
        <w:rPr>
          <w:color w:val="000000"/>
          <w:spacing w:val="-1"/>
          <w:sz w:val="28"/>
        </w:rPr>
        <w:t>позитивно влиять на процесс развития – значит управлять ведущей деятель</w:t>
      </w:r>
      <w:r w:rsidR="00CC0788">
        <w:rPr>
          <w:color w:val="000000"/>
          <w:spacing w:val="4"/>
          <w:sz w:val="28"/>
        </w:rPr>
        <w:t xml:space="preserve">ностью, в данном случае воздействовать на деятельность по воспитанию </w:t>
      </w:r>
      <w:r w:rsidR="00CC0788">
        <w:rPr>
          <w:color w:val="000000"/>
          <w:spacing w:val="-5"/>
          <w:sz w:val="28"/>
        </w:rPr>
        <w:t>подростков и на их ведущую деятельность;</w:t>
      </w:r>
    </w:p>
    <w:p w:rsidR="00CC0788" w:rsidRDefault="00E01B6F" w:rsidP="00E01B6F">
      <w:pPr>
        <w:widowControl w:val="0"/>
        <w:shd w:val="clear" w:color="auto" w:fill="FFFFFF"/>
        <w:tabs>
          <w:tab w:val="left" w:pos="710"/>
          <w:tab w:val="num" w:pos="900"/>
        </w:tabs>
        <w:spacing w:line="360" w:lineRule="auto"/>
        <w:jc w:val="both"/>
        <w:rPr>
          <w:color w:val="000000"/>
          <w:sz w:val="28"/>
        </w:rPr>
      </w:pPr>
      <w:r>
        <w:rPr>
          <w:color w:val="000000"/>
          <w:spacing w:val="-3"/>
          <w:sz w:val="28"/>
        </w:rPr>
        <w:t xml:space="preserve">      - </w:t>
      </w:r>
      <w:r w:rsidR="00CC0788">
        <w:rPr>
          <w:color w:val="000000"/>
          <w:spacing w:val="-3"/>
          <w:sz w:val="28"/>
        </w:rPr>
        <w:t>положени</w:t>
      </w:r>
      <w:r>
        <w:rPr>
          <w:color w:val="000000"/>
          <w:spacing w:val="-3"/>
          <w:sz w:val="28"/>
        </w:rPr>
        <w:t>и</w:t>
      </w:r>
      <w:r w:rsidR="00CC0788">
        <w:rPr>
          <w:color w:val="000000"/>
          <w:spacing w:val="-3"/>
          <w:sz w:val="28"/>
        </w:rPr>
        <w:t xml:space="preserve"> социальной ситуации развития Л.С. Выготского как едини</w:t>
      </w:r>
      <w:r w:rsidR="00CC0788">
        <w:rPr>
          <w:color w:val="000000"/>
          <w:spacing w:val="-3"/>
          <w:sz w:val="28"/>
        </w:rPr>
        <w:softHyphen/>
      </w:r>
      <w:r w:rsidR="00CC0788">
        <w:rPr>
          <w:color w:val="000000"/>
          <w:spacing w:val="-4"/>
          <w:sz w:val="28"/>
        </w:rPr>
        <w:t xml:space="preserve">цы анализа динамики развития ребенка, т.е. совокупности законов, которыми </w:t>
      </w:r>
      <w:r w:rsidR="00CC0788">
        <w:rPr>
          <w:color w:val="000000"/>
          <w:spacing w:val="2"/>
          <w:sz w:val="28"/>
        </w:rPr>
        <w:t xml:space="preserve">определяется возникновение и изменение структуры личности ребенка на </w:t>
      </w:r>
      <w:r w:rsidR="00CC0788">
        <w:rPr>
          <w:color w:val="000000"/>
          <w:spacing w:val="-6"/>
          <w:sz w:val="28"/>
        </w:rPr>
        <w:t>каждом возрастном этапе;</w:t>
      </w:r>
    </w:p>
    <w:p w:rsidR="00CC0788" w:rsidRDefault="00E01B6F" w:rsidP="00E01B6F">
      <w:pPr>
        <w:widowControl w:val="0"/>
        <w:shd w:val="clear" w:color="auto" w:fill="FFFFFF"/>
        <w:tabs>
          <w:tab w:val="left" w:pos="686"/>
          <w:tab w:val="num" w:pos="900"/>
        </w:tabs>
        <w:spacing w:line="360" w:lineRule="auto"/>
        <w:jc w:val="both"/>
        <w:rPr>
          <w:color w:val="000000"/>
          <w:sz w:val="28"/>
        </w:rPr>
      </w:pPr>
      <w:r>
        <w:rPr>
          <w:color w:val="000000"/>
          <w:spacing w:val="1"/>
          <w:sz w:val="28"/>
        </w:rPr>
        <w:t xml:space="preserve">      - </w:t>
      </w:r>
      <w:r w:rsidR="00CC0788">
        <w:rPr>
          <w:color w:val="000000"/>
          <w:spacing w:val="1"/>
          <w:sz w:val="28"/>
        </w:rPr>
        <w:t xml:space="preserve">положение теоретических концепций личности С.Л. Рубинштейна о </w:t>
      </w:r>
      <w:r w:rsidR="00CC0788">
        <w:rPr>
          <w:color w:val="000000"/>
          <w:spacing w:val="-7"/>
          <w:sz w:val="28"/>
        </w:rPr>
        <w:t>формах психологических контактов между людьми;</w:t>
      </w:r>
    </w:p>
    <w:p w:rsidR="00CC0788" w:rsidRDefault="00E01B6F" w:rsidP="00E01B6F">
      <w:pPr>
        <w:widowControl w:val="0"/>
        <w:shd w:val="clear" w:color="auto" w:fill="FFFFFF"/>
        <w:tabs>
          <w:tab w:val="left" w:pos="686"/>
          <w:tab w:val="num" w:pos="900"/>
        </w:tabs>
        <w:spacing w:line="360" w:lineRule="auto"/>
        <w:jc w:val="both"/>
        <w:rPr>
          <w:color w:val="000000"/>
          <w:sz w:val="28"/>
        </w:rPr>
      </w:pPr>
      <w:r>
        <w:rPr>
          <w:color w:val="000000"/>
          <w:spacing w:val="-4"/>
          <w:sz w:val="28"/>
        </w:rPr>
        <w:t xml:space="preserve">       - </w:t>
      </w:r>
      <w:r w:rsidR="00CC0788">
        <w:rPr>
          <w:color w:val="000000"/>
          <w:spacing w:val="-4"/>
          <w:sz w:val="28"/>
        </w:rPr>
        <w:t>положени</w:t>
      </w:r>
      <w:r>
        <w:rPr>
          <w:color w:val="000000"/>
          <w:spacing w:val="-4"/>
          <w:sz w:val="28"/>
        </w:rPr>
        <w:t>и</w:t>
      </w:r>
      <w:r w:rsidR="00CC0788">
        <w:rPr>
          <w:color w:val="000000"/>
          <w:spacing w:val="-4"/>
          <w:sz w:val="28"/>
        </w:rPr>
        <w:t>, разработанно</w:t>
      </w:r>
      <w:r>
        <w:rPr>
          <w:color w:val="000000"/>
          <w:spacing w:val="-4"/>
          <w:sz w:val="28"/>
        </w:rPr>
        <w:t>м</w:t>
      </w:r>
      <w:r w:rsidR="00CC0788">
        <w:rPr>
          <w:color w:val="000000"/>
          <w:spacing w:val="-4"/>
          <w:sz w:val="28"/>
        </w:rPr>
        <w:t xml:space="preserve"> в теоретической концепции В.Н. Мясищева, </w:t>
      </w:r>
      <w:r w:rsidR="00CC0788">
        <w:rPr>
          <w:color w:val="000000"/>
          <w:spacing w:val="-5"/>
          <w:sz w:val="28"/>
        </w:rPr>
        <w:t>согласно которому личность является продуктом системы значимых отноше</w:t>
      </w:r>
      <w:r w:rsidR="00CC0788">
        <w:rPr>
          <w:color w:val="000000"/>
          <w:spacing w:val="-4"/>
          <w:sz w:val="28"/>
        </w:rPr>
        <w:t>ний, поэтому эффективная коррекция немыслима без включения в коррекци</w:t>
      </w:r>
      <w:r w:rsidR="00CC0788">
        <w:rPr>
          <w:color w:val="000000"/>
          <w:spacing w:val="-6"/>
          <w:sz w:val="28"/>
        </w:rPr>
        <w:t>онный процесс самого ребенка и его окружения;</w:t>
      </w:r>
    </w:p>
    <w:p w:rsidR="00CC0788" w:rsidRDefault="00E01B6F" w:rsidP="00E01B6F">
      <w:pPr>
        <w:widowControl w:val="0"/>
        <w:shd w:val="clear" w:color="auto" w:fill="FFFFFF"/>
        <w:tabs>
          <w:tab w:val="left" w:pos="686"/>
          <w:tab w:val="num" w:pos="900"/>
        </w:tabs>
        <w:spacing w:line="360" w:lineRule="auto"/>
        <w:jc w:val="both"/>
        <w:rPr>
          <w:color w:val="000000"/>
          <w:sz w:val="28"/>
        </w:rPr>
      </w:pPr>
      <w:r>
        <w:rPr>
          <w:color w:val="000000"/>
          <w:spacing w:val="-5"/>
          <w:sz w:val="28"/>
        </w:rPr>
        <w:t xml:space="preserve">        - </w:t>
      </w:r>
      <w:r w:rsidR="00CC0788">
        <w:rPr>
          <w:color w:val="000000"/>
          <w:spacing w:val="-5"/>
          <w:sz w:val="28"/>
        </w:rPr>
        <w:t>положени</w:t>
      </w:r>
      <w:r>
        <w:rPr>
          <w:color w:val="000000"/>
          <w:spacing w:val="-5"/>
          <w:sz w:val="28"/>
        </w:rPr>
        <w:t>и</w:t>
      </w:r>
      <w:r w:rsidR="00CC0788">
        <w:rPr>
          <w:color w:val="000000"/>
          <w:spacing w:val="-5"/>
          <w:sz w:val="28"/>
        </w:rPr>
        <w:t>, разработанно</w:t>
      </w:r>
      <w:r>
        <w:rPr>
          <w:color w:val="000000"/>
          <w:spacing w:val="-5"/>
          <w:sz w:val="28"/>
        </w:rPr>
        <w:t>м</w:t>
      </w:r>
      <w:r w:rsidR="00CC0788">
        <w:rPr>
          <w:color w:val="000000"/>
          <w:spacing w:val="-5"/>
          <w:sz w:val="28"/>
        </w:rPr>
        <w:t xml:space="preserve"> Д.Б. Элькониным, о том, что коррекционный потенциал игры заключается в практике новых социальных отношений, в кот</w:t>
      </w:r>
      <w:r w:rsidR="00CC0788">
        <w:rPr>
          <w:color w:val="000000"/>
          <w:spacing w:val="-1"/>
          <w:sz w:val="28"/>
        </w:rPr>
        <w:t>орые включается человек в процессе специально организованных группо</w:t>
      </w:r>
      <w:r w:rsidR="00CC0788">
        <w:rPr>
          <w:color w:val="000000"/>
          <w:spacing w:val="-6"/>
          <w:sz w:val="28"/>
        </w:rPr>
        <w:t>вых коррекционных занятий.</w:t>
      </w:r>
    </w:p>
    <w:p w:rsidR="00CC0788" w:rsidRDefault="00CC0788">
      <w:pPr>
        <w:widowControl w:val="0"/>
        <w:shd w:val="clear" w:color="auto" w:fill="FFFFFF"/>
        <w:tabs>
          <w:tab w:val="left" w:pos="840"/>
        </w:tabs>
        <w:spacing w:before="10" w:line="360" w:lineRule="auto"/>
        <w:ind w:firstLine="540"/>
        <w:jc w:val="both"/>
        <w:rPr>
          <w:color w:val="000000"/>
          <w:spacing w:val="-8"/>
          <w:sz w:val="28"/>
        </w:rPr>
      </w:pPr>
      <w:r>
        <w:rPr>
          <w:color w:val="000000"/>
          <w:spacing w:val="-5"/>
          <w:sz w:val="28"/>
        </w:rPr>
        <w:t xml:space="preserve">В работах по дефектологии (специальной педагогике) коррекцию чаще </w:t>
      </w:r>
      <w:r>
        <w:rPr>
          <w:color w:val="000000"/>
          <w:spacing w:val="-4"/>
          <w:sz w:val="28"/>
        </w:rPr>
        <w:t xml:space="preserve">всего связывают с развитием ребенка, поскольку она, прежде всего, нацелена </w:t>
      </w:r>
      <w:r>
        <w:rPr>
          <w:color w:val="000000"/>
          <w:spacing w:val="-5"/>
          <w:sz w:val="28"/>
        </w:rPr>
        <w:t xml:space="preserve">на исправление вторичных отклонений в развитии аномальных детей. </w:t>
      </w:r>
      <w:r>
        <w:rPr>
          <w:color w:val="000000"/>
          <w:spacing w:val="-5"/>
          <w:sz w:val="28"/>
        </w:rPr>
        <w:lastRenderedPageBreak/>
        <w:t>«Кор</w:t>
      </w:r>
      <w:r>
        <w:rPr>
          <w:color w:val="000000"/>
          <w:spacing w:val="-6"/>
          <w:sz w:val="28"/>
        </w:rPr>
        <w:t xml:space="preserve">рекционно-педагогическую работу невозможно оторвать от образовательного </w:t>
      </w:r>
      <w:r>
        <w:rPr>
          <w:color w:val="000000"/>
          <w:spacing w:val="-5"/>
          <w:sz w:val="28"/>
        </w:rPr>
        <w:t>процесса, включающего в себя обучение, воспитание и развитие. Поэтому коррекционное развитие как специально организуемый и направляемый про</w:t>
      </w:r>
      <w:r>
        <w:rPr>
          <w:color w:val="000000"/>
          <w:sz w:val="28"/>
        </w:rPr>
        <w:t xml:space="preserve">цесс не может существовать вне коррекционного обучения и воспитания» </w:t>
      </w:r>
      <w:r>
        <w:rPr>
          <w:color w:val="000000"/>
          <w:spacing w:val="-5"/>
          <w:sz w:val="28"/>
        </w:rPr>
        <w:t>[350. С. 11].</w:t>
      </w:r>
    </w:p>
    <w:p w:rsidR="00CC0788" w:rsidRDefault="00CC0788">
      <w:pPr>
        <w:tabs>
          <w:tab w:val="left" w:pos="0"/>
        </w:tabs>
        <w:spacing w:line="360" w:lineRule="auto"/>
        <w:ind w:firstLine="540"/>
        <w:jc w:val="both"/>
        <w:rPr>
          <w:sz w:val="28"/>
        </w:rPr>
      </w:pPr>
      <w:r>
        <w:rPr>
          <w:color w:val="000000"/>
          <w:spacing w:val="-5"/>
          <w:sz w:val="28"/>
        </w:rPr>
        <w:t xml:space="preserve">Поскольку развитие учащихся осуществляется в ходе обучения и в </w:t>
      </w:r>
      <w:r>
        <w:rPr>
          <w:color w:val="000000"/>
          <w:spacing w:val="-4"/>
          <w:sz w:val="28"/>
        </w:rPr>
        <w:t xml:space="preserve">процессе воспитания, то, естественно, и коррекционное воздействие будет </w:t>
      </w:r>
      <w:r>
        <w:rPr>
          <w:color w:val="000000"/>
          <w:spacing w:val="-6"/>
          <w:sz w:val="28"/>
        </w:rPr>
        <w:t>присутствовать в этой деятельности.</w:t>
      </w:r>
    </w:p>
    <w:p w:rsidR="00CC0788" w:rsidRDefault="00CC0788">
      <w:pPr>
        <w:widowControl w:val="0"/>
        <w:shd w:val="clear" w:color="auto" w:fill="FFFFFF"/>
        <w:tabs>
          <w:tab w:val="left" w:pos="840"/>
        </w:tabs>
        <w:spacing w:line="360" w:lineRule="auto"/>
        <w:ind w:firstLine="540"/>
        <w:jc w:val="both"/>
        <w:rPr>
          <w:color w:val="000000"/>
          <w:spacing w:val="-12"/>
          <w:sz w:val="28"/>
        </w:rPr>
      </w:pPr>
      <w:r>
        <w:rPr>
          <w:color w:val="000000"/>
          <w:spacing w:val="-3"/>
          <w:sz w:val="28"/>
        </w:rPr>
        <w:t>Наиболее глубоко психолого-педагогическую сущность коррекцион</w:t>
      </w:r>
      <w:r>
        <w:rPr>
          <w:color w:val="000000"/>
          <w:spacing w:val="-4"/>
          <w:sz w:val="28"/>
        </w:rPr>
        <w:t xml:space="preserve">ной деятельности и ее профилактическую направленность, на наш взгляд, </w:t>
      </w:r>
      <w:r>
        <w:rPr>
          <w:color w:val="000000"/>
          <w:spacing w:val="-5"/>
          <w:sz w:val="28"/>
        </w:rPr>
        <w:t xml:space="preserve">раскрыли психологи и психотерапевты (С.А. Бадмаев, Г.В. Бурменская, О.А. </w:t>
      </w:r>
      <w:r>
        <w:rPr>
          <w:color w:val="000000"/>
          <w:spacing w:val="-3"/>
          <w:sz w:val="28"/>
        </w:rPr>
        <w:t>Карабанова, А.Г. Лидере, А.С. Спиваковская и др.), которые видят коррек</w:t>
      </w:r>
      <w:r>
        <w:rPr>
          <w:color w:val="000000"/>
          <w:spacing w:val="-3"/>
          <w:sz w:val="28"/>
        </w:rPr>
        <w:softHyphen/>
      </w:r>
      <w:r>
        <w:rPr>
          <w:color w:val="000000"/>
          <w:spacing w:val="-5"/>
          <w:sz w:val="28"/>
        </w:rPr>
        <w:t>цию как «особым образом организованное психологическое воздействие, осу</w:t>
      </w:r>
      <w:r>
        <w:rPr>
          <w:color w:val="000000"/>
          <w:spacing w:val="-3"/>
          <w:sz w:val="28"/>
        </w:rPr>
        <w:t xml:space="preserve">ществляемое по отношению к группам повышенного риска и направленное </w:t>
      </w:r>
      <w:r>
        <w:rPr>
          <w:color w:val="000000"/>
          <w:spacing w:val="-4"/>
          <w:sz w:val="28"/>
        </w:rPr>
        <w:t xml:space="preserve">на перестройку, реконструкцию тех неблагоприятных психологических новообразований, которые определяются как психологические факторы риска, </w:t>
      </w:r>
      <w:r>
        <w:rPr>
          <w:color w:val="000000"/>
          <w:spacing w:val="-5"/>
          <w:sz w:val="28"/>
        </w:rPr>
        <w:t>на воссоздание гармоничных отношений ребенка со средой» [331. С. 68].</w:t>
      </w:r>
      <w:r>
        <w:rPr>
          <w:color w:val="000000"/>
          <w:spacing w:val="-1"/>
          <w:sz w:val="28"/>
        </w:rPr>
        <w:t xml:space="preserve"> </w:t>
      </w:r>
    </w:p>
    <w:p w:rsidR="00CC0788" w:rsidRDefault="00CC0788">
      <w:pPr>
        <w:shd w:val="clear" w:color="auto" w:fill="FFFFFF"/>
        <w:spacing w:line="360" w:lineRule="auto"/>
        <w:ind w:right="10" w:firstLine="540"/>
        <w:jc w:val="both"/>
        <w:rPr>
          <w:sz w:val="28"/>
        </w:rPr>
      </w:pPr>
      <w:r>
        <w:rPr>
          <w:color w:val="000000"/>
          <w:spacing w:val="-5"/>
          <w:sz w:val="28"/>
        </w:rPr>
        <w:t xml:space="preserve">В качестве рабочего понятия с педагогической точки зрения А.Д. Гонеев предлагает следующее определение коррекционно-педагогической деятельности: </w:t>
      </w:r>
      <w:r>
        <w:rPr>
          <w:color w:val="000000"/>
          <w:spacing w:val="-4"/>
          <w:sz w:val="28"/>
        </w:rPr>
        <w:t xml:space="preserve">как «планируемый и особым образом организуемый педагогический процесс, </w:t>
      </w:r>
      <w:r>
        <w:rPr>
          <w:color w:val="000000"/>
          <w:spacing w:val="-5"/>
          <w:sz w:val="28"/>
        </w:rPr>
        <w:t>реализуемый с подростком или группой подростков, имеющих незначитель</w:t>
      </w:r>
      <w:r>
        <w:rPr>
          <w:color w:val="000000"/>
          <w:spacing w:val="-5"/>
          <w:sz w:val="28"/>
        </w:rPr>
        <w:softHyphen/>
      </w:r>
      <w:r>
        <w:rPr>
          <w:color w:val="000000"/>
          <w:sz w:val="28"/>
        </w:rPr>
        <w:t xml:space="preserve">ные отклонения в развитии и девиации в поведении, и направленный не </w:t>
      </w:r>
      <w:r>
        <w:rPr>
          <w:color w:val="000000"/>
          <w:spacing w:val="-2"/>
          <w:sz w:val="28"/>
        </w:rPr>
        <w:t xml:space="preserve">только на исправление и реконструкцию индивидуальных качеств личности </w:t>
      </w:r>
      <w:r>
        <w:rPr>
          <w:color w:val="000000"/>
          <w:spacing w:val="-4"/>
          <w:sz w:val="28"/>
        </w:rPr>
        <w:t xml:space="preserve">и недостатков поведения, но и на создание необходимых условий для ее </w:t>
      </w:r>
      <w:r>
        <w:rPr>
          <w:color w:val="000000"/>
          <w:spacing w:val="-6"/>
          <w:sz w:val="28"/>
        </w:rPr>
        <w:t>формирования и развития, способствующий полноценной интеграции подростков в социум» [87. С. 94].</w:t>
      </w:r>
    </w:p>
    <w:p w:rsidR="00CC0788" w:rsidRDefault="00CC0788">
      <w:pPr>
        <w:shd w:val="clear" w:color="auto" w:fill="FFFFFF"/>
        <w:spacing w:line="360" w:lineRule="auto"/>
        <w:ind w:firstLine="540"/>
        <w:jc w:val="both"/>
        <w:rPr>
          <w:sz w:val="28"/>
        </w:rPr>
      </w:pPr>
      <w:r>
        <w:rPr>
          <w:color w:val="000000"/>
          <w:spacing w:val="-4"/>
          <w:sz w:val="28"/>
        </w:rPr>
        <w:t xml:space="preserve">А.Д. Гонеев в своей позиции исходит из того, что коррекционно-педагогическая деятельность - </w:t>
      </w:r>
      <w:r>
        <w:rPr>
          <w:color w:val="000000"/>
          <w:spacing w:val="-5"/>
          <w:sz w:val="28"/>
        </w:rPr>
        <w:t>составная и неотъемлемая часть педагогического процесса как динамической педагогической системы, как специально организованного, целенаправленно</w:t>
      </w:r>
      <w:r>
        <w:rPr>
          <w:color w:val="000000"/>
          <w:spacing w:val="-4"/>
          <w:sz w:val="28"/>
        </w:rPr>
        <w:t xml:space="preserve">го взаимодействия педагогов и </w:t>
      </w:r>
      <w:r>
        <w:rPr>
          <w:color w:val="000000"/>
          <w:spacing w:val="-4"/>
          <w:sz w:val="28"/>
        </w:rPr>
        <w:lastRenderedPageBreak/>
        <w:t>воспитанников, направленного на решение развивающих и образовательных задач, тем более что при коррекции девиа</w:t>
      </w:r>
      <w:r>
        <w:rPr>
          <w:color w:val="000000"/>
          <w:spacing w:val="-3"/>
          <w:sz w:val="28"/>
        </w:rPr>
        <w:t>ций в поведении и отклонений в развитии важно учитывать то, что взаимо</w:t>
      </w:r>
      <w:r>
        <w:rPr>
          <w:color w:val="000000"/>
          <w:spacing w:val="-4"/>
          <w:sz w:val="28"/>
        </w:rPr>
        <w:t>действие субъектов педагогического процесса своей конечной целью имеет присвоение воспитанниками опыта, накопленного обществом (как стратеги</w:t>
      </w:r>
      <w:r>
        <w:rPr>
          <w:color w:val="000000"/>
          <w:spacing w:val="-3"/>
          <w:sz w:val="28"/>
        </w:rPr>
        <w:t xml:space="preserve">ческая задача), и освоение положительных нравственных норм и правил, </w:t>
      </w:r>
      <w:r>
        <w:rPr>
          <w:color w:val="000000"/>
          <w:spacing w:val="-5"/>
          <w:sz w:val="28"/>
        </w:rPr>
        <w:t>культуры поведения (тактическая задача).</w:t>
      </w:r>
    </w:p>
    <w:p w:rsidR="00CC0788" w:rsidRDefault="00CC0788">
      <w:pPr>
        <w:shd w:val="clear" w:color="auto" w:fill="FFFFFF"/>
        <w:spacing w:line="360" w:lineRule="auto"/>
        <w:ind w:right="5" w:firstLine="540"/>
        <w:jc w:val="both"/>
        <w:rPr>
          <w:sz w:val="28"/>
        </w:rPr>
      </w:pPr>
      <w:r>
        <w:rPr>
          <w:color w:val="000000"/>
          <w:spacing w:val="-5"/>
          <w:sz w:val="28"/>
        </w:rPr>
        <w:t>Особо, по мнению А.Д. Гонеева, необходимо отметить еще и то, что взаимодейст</w:t>
      </w:r>
      <w:r>
        <w:rPr>
          <w:color w:val="000000"/>
          <w:spacing w:val="-4"/>
          <w:sz w:val="28"/>
        </w:rPr>
        <w:t xml:space="preserve">вие педагогов и воспитанников на содержательной основе с использованием </w:t>
      </w:r>
      <w:r>
        <w:rPr>
          <w:color w:val="000000"/>
          <w:spacing w:val="-5"/>
          <w:sz w:val="28"/>
        </w:rPr>
        <w:t>разнообразных средств - есть существенная характеристика педагогического процесса, протекающего в любой педагогической системе, в том числе и коррекционно-педагогической.</w:t>
      </w:r>
    </w:p>
    <w:p w:rsidR="00CC0788" w:rsidRDefault="00CC0788">
      <w:pPr>
        <w:shd w:val="clear" w:color="auto" w:fill="FFFFFF"/>
        <w:spacing w:line="360" w:lineRule="auto"/>
        <w:ind w:right="10" w:firstLine="540"/>
        <w:jc w:val="both"/>
        <w:rPr>
          <w:sz w:val="28"/>
        </w:rPr>
      </w:pPr>
      <w:r>
        <w:rPr>
          <w:color w:val="000000"/>
          <w:spacing w:val="-6"/>
          <w:sz w:val="28"/>
        </w:rPr>
        <w:t xml:space="preserve">Коррекционная деятельность в рамках любой педагогической системы </w:t>
      </w:r>
      <w:r>
        <w:rPr>
          <w:color w:val="000000"/>
          <w:spacing w:val="-4"/>
          <w:sz w:val="28"/>
        </w:rPr>
        <w:t xml:space="preserve">может быть представлена как взаимосвязанная последовательность решения </w:t>
      </w:r>
      <w:r>
        <w:rPr>
          <w:color w:val="000000"/>
          <w:spacing w:val="-2"/>
          <w:sz w:val="28"/>
        </w:rPr>
        <w:t>бесчисленного множества задач разного уровня сложности, а воспитанники, в свою очередь, должны быть включены в их решение, так как они взаимодействуют с педагогами. С этой точки зрения единицей коррекционно-педа</w:t>
      </w:r>
      <w:r>
        <w:rPr>
          <w:color w:val="000000"/>
          <w:spacing w:val="-5"/>
          <w:sz w:val="28"/>
        </w:rPr>
        <w:t>гогического процесса целесообразно определить материализованную педаго</w:t>
      </w:r>
      <w:r>
        <w:rPr>
          <w:color w:val="000000"/>
          <w:spacing w:val="-3"/>
          <w:sz w:val="28"/>
        </w:rPr>
        <w:t>гическую задачу как воспитательную ситуацию, характеризующуюся взаи</w:t>
      </w:r>
      <w:r>
        <w:rPr>
          <w:color w:val="000000"/>
          <w:spacing w:val="-3"/>
          <w:sz w:val="28"/>
        </w:rPr>
        <w:softHyphen/>
      </w:r>
      <w:r>
        <w:rPr>
          <w:color w:val="000000"/>
          <w:spacing w:val="-4"/>
          <w:sz w:val="28"/>
        </w:rPr>
        <w:t xml:space="preserve">модействием педагогов и воспитанников с определенной целью (коррекция </w:t>
      </w:r>
      <w:r>
        <w:rPr>
          <w:color w:val="000000"/>
          <w:spacing w:val="-5"/>
          <w:sz w:val="28"/>
        </w:rPr>
        <w:t>отклонений в развитии и поведении подростков).</w:t>
      </w:r>
    </w:p>
    <w:p w:rsidR="00CC0788" w:rsidRDefault="00CC0788">
      <w:pPr>
        <w:shd w:val="clear" w:color="auto" w:fill="FFFFFF"/>
        <w:spacing w:line="360" w:lineRule="auto"/>
        <w:ind w:firstLine="540"/>
        <w:jc w:val="both"/>
        <w:rPr>
          <w:sz w:val="28"/>
        </w:rPr>
      </w:pPr>
      <w:r>
        <w:rPr>
          <w:color w:val="000000"/>
          <w:spacing w:val="-5"/>
          <w:sz w:val="28"/>
        </w:rPr>
        <w:t xml:space="preserve">Педагогическая задача, имея четкую структуру, позволяет рассмотреть </w:t>
      </w:r>
      <w:r>
        <w:rPr>
          <w:color w:val="000000"/>
          <w:spacing w:val="-4"/>
          <w:sz w:val="28"/>
        </w:rPr>
        <w:t>коррекционную деятельность в строгой логике и последовательности: анализ ситуации и постановка педагогической задачи; проектирование вариантов решения и выбор оптимального для данных условий; осуществление плана решения задач на практике, включающего организацию взаимодействия, регулирование и корригирование течения педагогического процесса; анализ ре</w:t>
      </w:r>
      <w:r>
        <w:rPr>
          <w:color w:val="000000"/>
          <w:spacing w:val="-5"/>
          <w:sz w:val="28"/>
        </w:rPr>
        <w:t>зультатов решения.</w:t>
      </w:r>
    </w:p>
    <w:p w:rsidR="00CC0788" w:rsidRDefault="00CC0788">
      <w:pPr>
        <w:widowControl w:val="0"/>
        <w:shd w:val="clear" w:color="auto" w:fill="FFFFFF"/>
        <w:tabs>
          <w:tab w:val="left" w:pos="840"/>
        </w:tabs>
        <w:spacing w:before="5" w:line="360" w:lineRule="auto"/>
        <w:ind w:firstLine="540"/>
        <w:jc w:val="both"/>
        <w:rPr>
          <w:color w:val="000000"/>
          <w:spacing w:val="-14"/>
          <w:sz w:val="28"/>
        </w:rPr>
      </w:pPr>
      <w:r>
        <w:rPr>
          <w:color w:val="000000"/>
          <w:spacing w:val="-4"/>
          <w:sz w:val="28"/>
        </w:rPr>
        <w:t>Целесообразность и необходимость проведения коррекционно-педаго</w:t>
      </w:r>
      <w:r>
        <w:rPr>
          <w:color w:val="000000"/>
          <w:spacing w:val="-3"/>
          <w:sz w:val="28"/>
        </w:rPr>
        <w:t xml:space="preserve">гической работы в образовательной системе в современных условиях </w:t>
      </w:r>
      <w:r>
        <w:rPr>
          <w:color w:val="000000"/>
          <w:spacing w:val="-3"/>
          <w:sz w:val="28"/>
        </w:rPr>
        <w:lastRenderedPageBreak/>
        <w:t>обу</w:t>
      </w:r>
      <w:r>
        <w:rPr>
          <w:color w:val="000000"/>
          <w:spacing w:val="-4"/>
          <w:sz w:val="28"/>
        </w:rPr>
        <w:t>словлены как внешними социально-педагогическими обстоятельствами (изменением социальной ситуации, сменой нравственных ценностей и мораль</w:t>
      </w:r>
      <w:r>
        <w:rPr>
          <w:color w:val="000000"/>
          <w:spacing w:val="-3"/>
          <w:sz w:val="28"/>
        </w:rPr>
        <w:t xml:space="preserve">ных требований), так и особенностями внутренних психических процессов, </w:t>
      </w:r>
      <w:r>
        <w:rPr>
          <w:color w:val="000000"/>
          <w:spacing w:val="-5"/>
          <w:sz w:val="28"/>
        </w:rPr>
        <w:t xml:space="preserve">происходящих в духовном мире подростков, в их сознании, мироощущении, </w:t>
      </w:r>
      <w:r>
        <w:rPr>
          <w:color w:val="000000"/>
          <w:spacing w:val="-4"/>
          <w:sz w:val="28"/>
        </w:rPr>
        <w:t>отношении к социуму. Кроме того, как отмечают исследователи, целесообразность коррекционного воздействия мотивируется и рядом индикаторов неблагополучия в развитии подрастающего поколения. Основными из них являются нарушение коммуникации в системе отношений "ребенок - взрос</w:t>
      </w:r>
      <w:r>
        <w:rPr>
          <w:color w:val="000000"/>
          <w:spacing w:val="-3"/>
          <w:sz w:val="28"/>
        </w:rPr>
        <w:t>лый" и "ребенок - сверстник", утрата взаимопонимания, дезинтеграция сло</w:t>
      </w:r>
      <w:r>
        <w:rPr>
          <w:color w:val="000000"/>
          <w:spacing w:val="-4"/>
          <w:sz w:val="28"/>
        </w:rPr>
        <w:t xml:space="preserve">жившихся ранее форм обучения; низкий уровень достижений, значительно </w:t>
      </w:r>
      <w:r>
        <w:rPr>
          <w:color w:val="000000"/>
          <w:spacing w:val="-3"/>
          <w:sz w:val="28"/>
        </w:rPr>
        <w:t>расходящийся с потенциальным уровнем ребенка; поведение, отклоняющее</w:t>
      </w:r>
      <w:r>
        <w:rPr>
          <w:color w:val="000000"/>
          <w:spacing w:val="-4"/>
          <w:sz w:val="28"/>
        </w:rPr>
        <w:t xml:space="preserve">ся от социальных норм и требований; переживание ребенком состояния эмоционального неблагополучия, эмоциональный стресс и депрессия; наличие </w:t>
      </w:r>
      <w:r>
        <w:rPr>
          <w:color w:val="000000"/>
          <w:spacing w:val="-5"/>
          <w:sz w:val="28"/>
        </w:rPr>
        <w:t>экстремальных кризисных жизненных ситуаций; аномальные кризисы разви</w:t>
      </w:r>
      <w:r>
        <w:rPr>
          <w:color w:val="000000"/>
          <w:spacing w:val="-3"/>
          <w:sz w:val="28"/>
        </w:rPr>
        <w:t xml:space="preserve">тия, которые, в отличие от нормативных возрастных кризисов, не связаны с </w:t>
      </w:r>
      <w:r>
        <w:rPr>
          <w:color w:val="000000"/>
          <w:spacing w:val="1"/>
          <w:sz w:val="28"/>
        </w:rPr>
        <w:t>завершением цикла развития, не ограничены во времени и носят исключи</w:t>
      </w:r>
      <w:r>
        <w:rPr>
          <w:color w:val="000000"/>
          <w:spacing w:val="-4"/>
          <w:sz w:val="28"/>
        </w:rPr>
        <w:t>тельно разрушительный характер, не создавая условий и не содействуя формированию психологических новообразований, знаменующих переход к но</w:t>
      </w:r>
      <w:r>
        <w:rPr>
          <w:color w:val="000000"/>
          <w:spacing w:val="-4"/>
          <w:sz w:val="28"/>
        </w:rPr>
        <w:softHyphen/>
        <w:t xml:space="preserve">вому возрастному циклу и др. [151]. </w:t>
      </w:r>
    </w:p>
    <w:p w:rsidR="00CC0788" w:rsidRDefault="00CC0788">
      <w:pPr>
        <w:widowControl w:val="0"/>
        <w:shd w:val="clear" w:color="auto" w:fill="FFFFFF"/>
        <w:tabs>
          <w:tab w:val="left" w:pos="691"/>
        </w:tabs>
        <w:spacing w:before="5" w:line="360" w:lineRule="auto"/>
        <w:ind w:firstLine="540"/>
        <w:jc w:val="both"/>
        <w:rPr>
          <w:color w:val="000000"/>
          <w:spacing w:val="-11"/>
          <w:sz w:val="28"/>
        </w:rPr>
      </w:pPr>
      <w:r>
        <w:rPr>
          <w:color w:val="000000"/>
          <w:spacing w:val="-4"/>
          <w:sz w:val="28"/>
        </w:rPr>
        <w:t xml:space="preserve">Если исходить из посылки ряда исследователей (С.А. Бадмаев, Г.М. </w:t>
      </w:r>
      <w:r>
        <w:rPr>
          <w:color w:val="000000"/>
          <w:spacing w:val="-3"/>
          <w:sz w:val="28"/>
        </w:rPr>
        <w:t>Бреслав и др.), рассматривающих отклонение в поведении как несоответствие уровня развития и поведения ребенка системе предъявляемых требова</w:t>
      </w:r>
      <w:r>
        <w:rPr>
          <w:color w:val="000000"/>
          <w:spacing w:val="-4"/>
          <w:sz w:val="28"/>
        </w:rPr>
        <w:t>ний и ожиданий, не выходящих за пределы "низкой нормы" и не обуслов</w:t>
      </w:r>
      <w:r>
        <w:rPr>
          <w:color w:val="000000"/>
          <w:spacing w:val="-5"/>
          <w:sz w:val="28"/>
        </w:rPr>
        <w:t>ленных органическим поражением центральной нервной системы, т.е. откло</w:t>
      </w:r>
      <w:r>
        <w:rPr>
          <w:color w:val="000000"/>
          <w:spacing w:val="-4"/>
          <w:sz w:val="28"/>
        </w:rPr>
        <w:t>нением в развитии неорганической этиологии, то, по утверждению Л.С. Выготского, ведущим в определении цели коррекционной работы является «</w:t>
      </w:r>
      <w:r>
        <w:rPr>
          <w:color w:val="000000"/>
          <w:spacing w:val="-5"/>
          <w:sz w:val="28"/>
        </w:rPr>
        <w:t>предупреждение развития вторичных дефектов по сравнению с задачами исправления уже образовавшихся первичных дефектов». Под «вторичным де</w:t>
      </w:r>
      <w:r>
        <w:rPr>
          <w:color w:val="000000"/>
          <w:spacing w:val="-4"/>
          <w:sz w:val="28"/>
        </w:rPr>
        <w:t xml:space="preserve">фектом» он понимал нарушение развития социокультурных высших психических функций, то есть, говоря о возможностях коррекционной помощи, необходимо иметь в виду не столько </w:t>
      </w:r>
      <w:r>
        <w:rPr>
          <w:color w:val="000000"/>
          <w:spacing w:val="-4"/>
          <w:sz w:val="28"/>
        </w:rPr>
        <w:lastRenderedPageBreak/>
        <w:t>тяжесть самого органического пораже</w:t>
      </w:r>
      <w:r>
        <w:rPr>
          <w:color w:val="000000"/>
          <w:spacing w:val="-5"/>
          <w:sz w:val="28"/>
        </w:rPr>
        <w:t>ния, сколько возможности социальной компенсации этого первичного дефекта за счет развития высших функций [74].</w:t>
      </w:r>
    </w:p>
    <w:p w:rsidR="00CC0788" w:rsidRDefault="00CC0788">
      <w:pPr>
        <w:shd w:val="clear" w:color="auto" w:fill="FFFFFF"/>
        <w:spacing w:line="360" w:lineRule="auto"/>
        <w:ind w:firstLine="540"/>
        <w:jc w:val="both"/>
        <w:rPr>
          <w:sz w:val="28"/>
        </w:rPr>
      </w:pPr>
      <w:r>
        <w:rPr>
          <w:color w:val="000000"/>
          <w:spacing w:val="-4"/>
          <w:sz w:val="28"/>
        </w:rPr>
        <w:t>Одним словом, основополагающим психолого-педагогическим аспек</w:t>
      </w:r>
      <w:r>
        <w:rPr>
          <w:color w:val="000000"/>
          <w:spacing w:val="-5"/>
          <w:sz w:val="28"/>
        </w:rPr>
        <w:t xml:space="preserve">том коррекционной работы должно стать обеспечение условий для формирования высших форм психической деятельности в соответствии с базовыми </w:t>
      </w:r>
      <w:r>
        <w:rPr>
          <w:color w:val="000000"/>
          <w:spacing w:val="-2"/>
          <w:sz w:val="28"/>
        </w:rPr>
        <w:t xml:space="preserve">законами онтогенетического развития (законом среды, законом развития </w:t>
      </w:r>
      <w:r>
        <w:rPr>
          <w:color w:val="000000"/>
          <w:spacing w:val="-4"/>
          <w:sz w:val="28"/>
        </w:rPr>
        <w:t>высших психических функций). Следовательно, коррекционно-педагогиче</w:t>
      </w:r>
      <w:r>
        <w:rPr>
          <w:color w:val="000000"/>
          <w:spacing w:val="-5"/>
          <w:sz w:val="28"/>
        </w:rPr>
        <w:t>ская работа, как отмечалось выше, должна строиться не как совокупность от</w:t>
      </w:r>
      <w:r>
        <w:rPr>
          <w:color w:val="000000"/>
          <w:spacing w:val="-4"/>
          <w:sz w:val="28"/>
        </w:rPr>
        <w:t>дельных упражнений, не как простая тренировка западающих умений и на</w:t>
      </w:r>
      <w:r>
        <w:rPr>
          <w:color w:val="000000"/>
          <w:spacing w:val="-5"/>
          <w:sz w:val="28"/>
        </w:rPr>
        <w:t>выков, а как целостная осмысленная деятельность ребенка, органически впи</w:t>
      </w:r>
      <w:r>
        <w:rPr>
          <w:color w:val="000000"/>
          <w:spacing w:val="-4"/>
          <w:sz w:val="28"/>
        </w:rPr>
        <w:t xml:space="preserve">сывающаяся в систему его повседневной жизнедеятельности и систему его </w:t>
      </w:r>
      <w:r>
        <w:rPr>
          <w:color w:val="000000"/>
          <w:spacing w:val="-6"/>
          <w:sz w:val="28"/>
        </w:rPr>
        <w:t>социальных отношений.</w:t>
      </w:r>
    </w:p>
    <w:p w:rsidR="00CC0788" w:rsidRDefault="00CC0788">
      <w:pPr>
        <w:shd w:val="clear" w:color="auto" w:fill="FFFFFF"/>
        <w:spacing w:line="360" w:lineRule="auto"/>
        <w:ind w:right="10" w:firstLine="540"/>
        <w:jc w:val="both"/>
        <w:rPr>
          <w:sz w:val="28"/>
        </w:rPr>
      </w:pPr>
      <w:r>
        <w:rPr>
          <w:color w:val="000000"/>
          <w:spacing w:val="-4"/>
          <w:sz w:val="28"/>
        </w:rPr>
        <w:t xml:space="preserve">Следует согласиться с утверждением отечественных психологов Л.С. </w:t>
      </w:r>
      <w:r>
        <w:rPr>
          <w:color w:val="000000"/>
          <w:spacing w:val="-3"/>
          <w:sz w:val="28"/>
        </w:rPr>
        <w:t xml:space="preserve">Выготского, А.Н. Леонтьева, Д.Б. Эльконина о том, что цель коррекционной </w:t>
      </w:r>
      <w:r>
        <w:rPr>
          <w:color w:val="000000"/>
          <w:spacing w:val="-5"/>
          <w:sz w:val="28"/>
        </w:rPr>
        <w:t xml:space="preserve">работы должна определяться пониманием закономерностей психического </w:t>
      </w:r>
      <w:r>
        <w:rPr>
          <w:color w:val="000000"/>
          <w:spacing w:val="-4"/>
          <w:sz w:val="28"/>
        </w:rPr>
        <w:t>развития ребенка как активного деятельностного субъекта этого процесса, реализуемого в сотрудничестве со взрослыми в форме усвоения обществен</w:t>
      </w:r>
      <w:r>
        <w:rPr>
          <w:color w:val="000000"/>
          <w:spacing w:val="-5"/>
          <w:sz w:val="28"/>
        </w:rPr>
        <w:t>но-исторического опыта путем его интериоризации.</w:t>
      </w:r>
    </w:p>
    <w:p w:rsidR="00CC0788" w:rsidRDefault="00CC0788">
      <w:pPr>
        <w:shd w:val="clear" w:color="auto" w:fill="FFFFFF"/>
        <w:spacing w:line="360" w:lineRule="auto"/>
        <w:ind w:right="10" w:firstLine="540"/>
        <w:jc w:val="both"/>
        <w:rPr>
          <w:sz w:val="28"/>
        </w:rPr>
      </w:pPr>
      <w:r>
        <w:rPr>
          <w:color w:val="000000"/>
          <w:spacing w:val="-4"/>
          <w:sz w:val="28"/>
        </w:rPr>
        <w:t xml:space="preserve">При формулировке коррекционно-педагогических целей необходимо </w:t>
      </w:r>
      <w:r>
        <w:rPr>
          <w:color w:val="000000"/>
          <w:spacing w:val="-5"/>
          <w:sz w:val="28"/>
        </w:rPr>
        <w:t>иметь в виду, что</w:t>
      </w:r>
    </w:p>
    <w:p w:rsidR="00CC0788" w:rsidRDefault="001F5B45">
      <w:pPr>
        <w:shd w:val="clear" w:color="auto" w:fill="FFFFFF"/>
        <w:spacing w:before="10" w:line="360" w:lineRule="auto"/>
        <w:ind w:right="5" w:firstLine="540"/>
        <w:jc w:val="both"/>
        <w:rPr>
          <w:sz w:val="28"/>
        </w:rPr>
      </w:pPr>
      <w:r>
        <w:rPr>
          <w:color w:val="000000"/>
          <w:spacing w:val="-4"/>
          <w:sz w:val="28"/>
        </w:rPr>
        <w:t xml:space="preserve">-  </w:t>
      </w:r>
      <w:r w:rsidR="00CC0788">
        <w:rPr>
          <w:color w:val="000000"/>
          <w:spacing w:val="-4"/>
          <w:sz w:val="28"/>
        </w:rPr>
        <w:t>цели коррекции должны формулироваться в позитивной, а не в негатив</w:t>
      </w:r>
      <w:r w:rsidR="00CC0788">
        <w:rPr>
          <w:color w:val="000000"/>
          <w:spacing w:val="-6"/>
          <w:sz w:val="28"/>
        </w:rPr>
        <w:t>ной форме;</w:t>
      </w:r>
    </w:p>
    <w:p w:rsidR="00CC0788" w:rsidRDefault="001F5B45">
      <w:pPr>
        <w:shd w:val="clear" w:color="auto" w:fill="FFFFFF"/>
        <w:spacing w:before="10" w:line="360" w:lineRule="auto"/>
        <w:ind w:right="5" w:firstLine="540"/>
        <w:jc w:val="both"/>
        <w:rPr>
          <w:sz w:val="28"/>
        </w:rPr>
      </w:pPr>
      <w:r>
        <w:rPr>
          <w:color w:val="000000"/>
          <w:spacing w:val="-4"/>
          <w:sz w:val="28"/>
        </w:rPr>
        <w:t xml:space="preserve"> -  </w:t>
      </w:r>
      <w:r w:rsidR="00CC0788">
        <w:rPr>
          <w:color w:val="000000"/>
          <w:spacing w:val="-4"/>
          <w:sz w:val="28"/>
        </w:rPr>
        <w:t>они должны быть реалистичны и соотносимы с продолжи</w:t>
      </w:r>
      <w:r w:rsidR="00CC0788">
        <w:rPr>
          <w:color w:val="000000"/>
          <w:spacing w:val="-6"/>
          <w:sz w:val="28"/>
        </w:rPr>
        <w:t>тельностью коррекционной работы;</w:t>
      </w:r>
    </w:p>
    <w:p w:rsidR="00CC0788" w:rsidRDefault="001F5B45">
      <w:pPr>
        <w:shd w:val="clear" w:color="auto" w:fill="FFFFFF"/>
        <w:spacing w:before="14" w:line="360" w:lineRule="auto"/>
        <w:ind w:right="10" w:firstLine="540"/>
        <w:jc w:val="both"/>
        <w:rPr>
          <w:sz w:val="28"/>
        </w:rPr>
      </w:pPr>
      <w:r>
        <w:rPr>
          <w:color w:val="000000"/>
          <w:spacing w:val="-4"/>
          <w:sz w:val="28"/>
        </w:rPr>
        <w:t xml:space="preserve"> -  </w:t>
      </w:r>
      <w:r w:rsidR="00CC0788">
        <w:rPr>
          <w:color w:val="000000"/>
          <w:spacing w:val="-4"/>
          <w:sz w:val="28"/>
        </w:rPr>
        <w:t xml:space="preserve">цели коррекции должны быть привлекательными и оптимистичными, </w:t>
      </w:r>
      <w:r w:rsidR="00CC0788">
        <w:rPr>
          <w:color w:val="000000"/>
          <w:spacing w:val="-5"/>
          <w:sz w:val="28"/>
        </w:rPr>
        <w:t>вызывающими желание и стремление у подростка их достигнуть;</w:t>
      </w:r>
    </w:p>
    <w:p w:rsidR="00CC0788" w:rsidRDefault="001F5B45">
      <w:pPr>
        <w:shd w:val="clear" w:color="auto" w:fill="FFFFFF"/>
        <w:spacing w:before="10" w:line="360" w:lineRule="auto"/>
        <w:ind w:right="5" w:firstLine="540"/>
        <w:jc w:val="both"/>
        <w:rPr>
          <w:sz w:val="28"/>
        </w:rPr>
      </w:pPr>
      <w:r>
        <w:rPr>
          <w:color w:val="000000"/>
          <w:spacing w:val="-4"/>
          <w:sz w:val="28"/>
        </w:rPr>
        <w:t xml:space="preserve">  -  </w:t>
      </w:r>
      <w:r w:rsidR="00CC0788">
        <w:rPr>
          <w:color w:val="000000"/>
          <w:spacing w:val="-4"/>
          <w:sz w:val="28"/>
        </w:rPr>
        <w:t xml:space="preserve">наконец, они должны учитывать индивидуальные и психологические </w:t>
      </w:r>
      <w:r w:rsidR="00CC0788">
        <w:rPr>
          <w:color w:val="000000"/>
          <w:spacing w:val="-5"/>
          <w:sz w:val="28"/>
        </w:rPr>
        <w:t>возможности ребенка, коррелировать с существующими социально-педагогическими условиями и микросоциумом подростка.</w:t>
      </w:r>
    </w:p>
    <w:p w:rsidR="00CC0788" w:rsidRDefault="00CC0788">
      <w:pPr>
        <w:shd w:val="clear" w:color="auto" w:fill="FFFFFF"/>
        <w:spacing w:line="360" w:lineRule="auto"/>
        <w:ind w:right="5" w:firstLine="540"/>
        <w:jc w:val="both"/>
        <w:rPr>
          <w:spacing w:val="-5"/>
          <w:sz w:val="28"/>
        </w:rPr>
      </w:pPr>
      <w:r>
        <w:rPr>
          <w:sz w:val="28"/>
        </w:rPr>
        <w:lastRenderedPageBreak/>
        <w:t>Цели и задачи педагогического процесса должны опираться на основ</w:t>
      </w:r>
      <w:r>
        <w:rPr>
          <w:spacing w:val="-5"/>
          <w:sz w:val="28"/>
        </w:rPr>
        <w:t xml:space="preserve">ные правила, ведущие идеи, основополагающие требования к деятельности и </w:t>
      </w:r>
      <w:r>
        <w:rPr>
          <w:sz w:val="28"/>
        </w:rPr>
        <w:t>поведению, вытекающие из закономерностей педагогического процесса, то есть на педагогические принципы. В педагогической науке принципы - это осно</w:t>
      </w:r>
      <w:r>
        <w:rPr>
          <w:spacing w:val="-5"/>
          <w:sz w:val="28"/>
        </w:rPr>
        <w:t xml:space="preserve">ва, первоначало, в них отражаются требования к организации педагогической </w:t>
      </w:r>
      <w:r>
        <w:rPr>
          <w:sz w:val="28"/>
        </w:rPr>
        <w:t>деятельности (в том числе и к коррекционно-педагогической), определяются ее направления, конечная цель и результат деятельности. Принципы способ</w:t>
      </w:r>
      <w:r>
        <w:rPr>
          <w:spacing w:val="-3"/>
          <w:sz w:val="28"/>
        </w:rPr>
        <w:t>ствуют интеграции различных средств, форм, методов и приемов в целост</w:t>
      </w:r>
      <w:r>
        <w:rPr>
          <w:spacing w:val="-5"/>
          <w:sz w:val="28"/>
        </w:rPr>
        <w:t>ную систему, определяют стратегическое направление целостного подхода к решению задач коррекционно- педагогического процесса.</w:t>
      </w:r>
    </w:p>
    <w:p w:rsidR="00CC0788" w:rsidRDefault="00CC0788">
      <w:pPr>
        <w:shd w:val="clear" w:color="auto" w:fill="FFFFFF"/>
        <w:spacing w:line="360" w:lineRule="auto"/>
        <w:ind w:right="5" w:firstLine="540"/>
        <w:jc w:val="both"/>
        <w:rPr>
          <w:sz w:val="28"/>
        </w:rPr>
      </w:pPr>
      <w:r>
        <w:rPr>
          <w:sz w:val="28"/>
        </w:rPr>
        <w:t>М.И. Рожков и М.А. Ковальчук считают, что «профилактическая, коррекционная и реабилитационная работа – это компоненты единого воспитательного процесса, игнорирование одного из которых негативно сказывается на эффективности реализации других и в целом воспитательного процесса» [1</w:t>
      </w:r>
      <w:r w:rsidR="00101D66">
        <w:rPr>
          <w:sz w:val="28"/>
        </w:rPr>
        <w:t>72</w:t>
      </w:r>
      <w:r>
        <w:rPr>
          <w:sz w:val="28"/>
        </w:rPr>
        <w:t xml:space="preserve">. С. 20]. </w:t>
      </w:r>
    </w:p>
    <w:p w:rsidR="00CC0788" w:rsidRDefault="00CC0788">
      <w:pPr>
        <w:shd w:val="clear" w:color="auto" w:fill="FFFFFF"/>
        <w:spacing w:line="360" w:lineRule="auto"/>
        <w:ind w:right="5" w:firstLine="540"/>
        <w:jc w:val="both"/>
        <w:rPr>
          <w:sz w:val="28"/>
        </w:rPr>
      </w:pPr>
      <w:r>
        <w:rPr>
          <w:sz w:val="28"/>
        </w:rPr>
        <w:t>Педагогическая коррекция, по их мнению, представляет собой «комплекс мер различного характера помощи подросткам, имеющим девиантное поведение» [1</w:t>
      </w:r>
      <w:r w:rsidR="00101D66">
        <w:rPr>
          <w:sz w:val="28"/>
        </w:rPr>
        <w:t>72</w:t>
      </w:r>
      <w:r>
        <w:rPr>
          <w:sz w:val="28"/>
        </w:rPr>
        <w:t>. С. 20].</w:t>
      </w:r>
    </w:p>
    <w:p w:rsidR="00CC0788" w:rsidRDefault="00CC0788">
      <w:pPr>
        <w:shd w:val="clear" w:color="auto" w:fill="FFFFFF"/>
        <w:spacing w:line="360" w:lineRule="auto"/>
        <w:ind w:right="5" w:firstLine="540"/>
        <w:jc w:val="both"/>
        <w:rPr>
          <w:sz w:val="28"/>
        </w:rPr>
      </w:pPr>
      <w:r>
        <w:rPr>
          <w:sz w:val="28"/>
        </w:rPr>
        <w:t xml:space="preserve">В данном аспекте педагогическая коррекция носит общий характер и определяется приоритетными  проблемами и имеющимися отклонениями в поведении ребенка, которые наиболее выражены и являются преобладающими. </w:t>
      </w:r>
    </w:p>
    <w:p w:rsidR="00CC0788" w:rsidRDefault="00CC0788">
      <w:pPr>
        <w:shd w:val="clear" w:color="auto" w:fill="FFFFFF"/>
        <w:spacing w:line="360" w:lineRule="auto"/>
        <w:ind w:right="5" w:firstLine="540"/>
        <w:jc w:val="both"/>
        <w:rPr>
          <w:sz w:val="28"/>
        </w:rPr>
      </w:pPr>
      <w:r>
        <w:rPr>
          <w:sz w:val="28"/>
        </w:rPr>
        <w:t xml:space="preserve">Это более широкое и общее понятие педагогической коррекции. В узком смысле слова  педагогическая коррекция – процесс помощи ребенку, связанный с устранением десоциализирующих влияний со стороны ближайшего окружения, вызывающих конкретный вид отклонений в его поведении. </w:t>
      </w:r>
    </w:p>
    <w:p w:rsidR="00CC0788" w:rsidRDefault="00CC0788">
      <w:pPr>
        <w:shd w:val="clear" w:color="auto" w:fill="FFFFFF"/>
        <w:spacing w:line="360" w:lineRule="auto"/>
        <w:ind w:right="5" w:firstLine="540"/>
        <w:jc w:val="both"/>
        <w:rPr>
          <w:sz w:val="28"/>
        </w:rPr>
      </w:pPr>
      <w:r>
        <w:rPr>
          <w:sz w:val="28"/>
        </w:rPr>
        <w:t xml:space="preserve">Рассматривая педагогическую коррекцию как процесс, М.И. Рожков и М.А. Ковальчук выделяют следующие этапы его реализации: </w:t>
      </w:r>
    </w:p>
    <w:p w:rsidR="00CC0788" w:rsidRDefault="001F5B45" w:rsidP="001F5B45">
      <w:pPr>
        <w:shd w:val="clear" w:color="auto" w:fill="FFFFFF"/>
        <w:tabs>
          <w:tab w:val="left" w:pos="900"/>
          <w:tab w:val="num" w:pos="1410"/>
        </w:tabs>
        <w:spacing w:line="360" w:lineRule="auto"/>
        <w:ind w:left="480" w:right="5"/>
        <w:jc w:val="both"/>
        <w:rPr>
          <w:sz w:val="28"/>
        </w:rPr>
      </w:pPr>
      <w:r>
        <w:rPr>
          <w:sz w:val="28"/>
        </w:rPr>
        <w:t xml:space="preserve">-  </w:t>
      </w:r>
      <w:r w:rsidR="00CC0788">
        <w:rPr>
          <w:sz w:val="28"/>
        </w:rPr>
        <w:t xml:space="preserve">формулировка социально-педагогической проблемы; </w:t>
      </w:r>
    </w:p>
    <w:p w:rsidR="00CC0788" w:rsidRDefault="001F5B45" w:rsidP="001F5B45">
      <w:pPr>
        <w:shd w:val="clear" w:color="auto" w:fill="FFFFFF"/>
        <w:tabs>
          <w:tab w:val="left" w:pos="900"/>
          <w:tab w:val="num" w:pos="1410"/>
        </w:tabs>
        <w:spacing w:line="360" w:lineRule="auto"/>
        <w:ind w:left="480" w:right="5"/>
        <w:jc w:val="both"/>
        <w:rPr>
          <w:sz w:val="28"/>
        </w:rPr>
      </w:pPr>
      <w:r>
        <w:rPr>
          <w:sz w:val="28"/>
        </w:rPr>
        <w:lastRenderedPageBreak/>
        <w:t xml:space="preserve">-   </w:t>
      </w:r>
      <w:r w:rsidR="00CC0788">
        <w:rPr>
          <w:sz w:val="28"/>
        </w:rPr>
        <w:t xml:space="preserve">выдвижение гипотез о причинах агрессивного поведения подростков; </w:t>
      </w:r>
    </w:p>
    <w:p w:rsidR="00CC0788" w:rsidRDefault="001F5B45" w:rsidP="001F5B45">
      <w:pPr>
        <w:shd w:val="clear" w:color="auto" w:fill="FFFFFF"/>
        <w:tabs>
          <w:tab w:val="left" w:pos="900"/>
          <w:tab w:val="num" w:pos="1410"/>
        </w:tabs>
        <w:spacing w:line="360" w:lineRule="auto"/>
        <w:ind w:left="480" w:right="5"/>
        <w:jc w:val="both"/>
        <w:rPr>
          <w:sz w:val="28"/>
        </w:rPr>
      </w:pPr>
      <w:r>
        <w:rPr>
          <w:sz w:val="28"/>
        </w:rPr>
        <w:t xml:space="preserve">-   </w:t>
      </w:r>
      <w:r w:rsidR="00CC0788">
        <w:rPr>
          <w:sz w:val="28"/>
        </w:rPr>
        <w:t xml:space="preserve">диагностика; </w:t>
      </w:r>
    </w:p>
    <w:p w:rsidR="00CC0788" w:rsidRDefault="001F5B45" w:rsidP="001F5B45">
      <w:pPr>
        <w:shd w:val="clear" w:color="auto" w:fill="FFFFFF"/>
        <w:tabs>
          <w:tab w:val="left" w:pos="900"/>
          <w:tab w:val="num" w:pos="1410"/>
        </w:tabs>
        <w:spacing w:line="360" w:lineRule="auto"/>
        <w:ind w:left="480" w:right="5"/>
        <w:jc w:val="both"/>
        <w:rPr>
          <w:sz w:val="28"/>
        </w:rPr>
      </w:pPr>
      <w:r>
        <w:rPr>
          <w:sz w:val="28"/>
        </w:rPr>
        <w:t xml:space="preserve">-   </w:t>
      </w:r>
      <w:r w:rsidR="00CC0788">
        <w:rPr>
          <w:sz w:val="28"/>
        </w:rPr>
        <w:t xml:space="preserve">разработка коррекционной программы; </w:t>
      </w:r>
    </w:p>
    <w:p w:rsidR="00CC0788" w:rsidRDefault="001F5B45" w:rsidP="001F5B45">
      <w:pPr>
        <w:shd w:val="clear" w:color="auto" w:fill="FFFFFF"/>
        <w:tabs>
          <w:tab w:val="left" w:pos="900"/>
          <w:tab w:val="num" w:pos="1410"/>
        </w:tabs>
        <w:spacing w:line="360" w:lineRule="auto"/>
        <w:ind w:left="480" w:right="5"/>
        <w:jc w:val="both"/>
        <w:rPr>
          <w:sz w:val="28"/>
        </w:rPr>
      </w:pPr>
      <w:r>
        <w:rPr>
          <w:sz w:val="28"/>
        </w:rPr>
        <w:t xml:space="preserve">-   </w:t>
      </w:r>
      <w:r w:rsidR="00CC0788">
        <w:rPr>
          <w:sz w:val="28"/>
        </w:rPr>
        <w:t>выбор форм, методов и методик коррекционной работы;</w:t>
      </w:r>
    </w:p>
    <w:p w:rsidR="00CC0788" w:rsidRDefault="001F5B45" w:rsidP="001F5B45">
      <w:pPr>
        <w:shd w:val="clear" w:color="auto" w:fill="FFFFFF"/>
        <w:tabs>
          <w:tab w:val="left" w:pos="900"/>
          <w:tab w:val="num" w:pos="1410"/>
        </w:tabs>
        <w:spacing w:line="360" w:lineRule="auto"/>
        <w:ind w:left="480" w:right="5"/>
        <w:jc w:val="both"/>
        <w:rPr>
          <w:sz w:val="28"/>
        </w:rPr>
      </w:pPr>
      <w:r>
        <w:rPr>
          <w:sz w:val="28"/>
        </w:rPr>
        <w:t xml:space="preserve">-   </w:t>
      </w:r>
      <w:r w:rsidR="00CC0788">
        <w:rPr>
          <w:sz w:val="28"/>
        </w:rPr>
        <w:t xml:space="preserve">определение направлений педагогической коррекции; </w:t>
      </w:r>
    </w:p>
    <w:p w:rsidR="00CC0788" w:rsidRDefault="001F5B45" w:rsidP="001F5B45">
      <w:pPr>
        <w:shd w:val="clear" w:color="auto" w:fill="FFFFFF"/>
        <w:tabs>
          <w:tab w:val="left" w:pos="900"/>
          <w:tab w:val="num" w:pos="1410"/>
        </w:tabs>
        <w:spacing w:line="360" w:lineRule="auto"/>
        <w:ind w:left="480" w:right="5"/>
        <w:jc w:val="both"/>
        <w:rPr>
          <w:sz w:val="28"/>
        </w:rPr>
      </w:pPr>
      <w:r>
        <w:rPr>
          <w:sz w:val="28"/>
        </w:rPr>
        <w:t xml:space="preserve">-   </w:t>
      </w:r>
      <w:r w:rsidR="00CC0788">
        <w:rPr>
          <w:sz w:val="28"/>
        </w:rPr>
        <w:t xml:space="preserve">осуществление программы; </w:t>
      </w:r>
    </w:p>
    <w:p w:rsidR="00CC0788" w:rsidRDefault="001F5B45" w:rsidP="001F5B45">
      <w:pPr>
        <w:shd w:val="clear" w:color="auto" w:fill="FFFFFF"/>
        <w:tabs>
          <w:tab w:val="left" w:pos="900"/>
          <w:tab w:val="num" w:pos="1410"/>
        </w:tabs>
        <w:spacing w:line="360" w:lineRule="auto"/>
        <w:ind w:left="480" w:right="5"/>
        <w:jc w:val="both"/>
        <w:rPr>
          <w:sz w:val="28"/>
        </w:rPr>
      </w:pPr>
      <w:r>
        <w:rPr>
          <w:sz w:val="28"/>
        </w:rPr>
        <w:t xml:space="preserve">-   </w:t>
      </w:r>
      <w:r w:rsidR="00CC0788">
        <w:rPr>
          <w:sz w:val="28"/>
        </w:rPr>
        <w:t>анализ результатов реализации программы и оценка эффективности коррекционной работы [1</w:t>
      </w:r>
      <w:r w:rsidR="00101D66">
        <w:rPr>
          <w:sz w:val="28"/>
        </w:rPr>
        <w:t>72</w:t>
      </w:r>
      <w:r w:rsidR="00CC0788">
        <w:rPr>
          <w:sz w:val="28"/>
        </w:rPr>
        <w:t xml:space="preserve">]. </w:t>
      </w:r>
    </w:p>
    <w:p w:rsidR="00CC0788" w:rsidRDefault="00CC0788">
      <w:pPr>
        <w:shd w:val="clear" w:color="auto" w:fill="FFFFFF"/>
        <w:spacing w:line="360" w:lineRule="auto"/>
        <w:ind w:right="5" w:firstLine="540"/>
        <w:jc w:val="both"/>
        <w:rPr>
          <w:sz w:val="28"/>
        </w:rPr>
      </w:pPr>
      <w:r>
        <w:rPr>
          <w:sz w:val="28"/>
        </w:rPr>
        <w:t xml:space="preserve">Поскольку педагогическая коррекция – это процесс помощи ребенку в преодолении возникших проблем, вызванных конкретными отклонениями в его поведении, то данный процесс должен быть программно обеспечен. </w:t>
      </w:r>
    </w:p>
    <w:p w:rsidR="00CC0788" w:rsidRDefault="00CC0788">
      <w:pPr>
        <w:shd w:val="clear" w:color="auto" w:fill="FFFFFF"/>
        <w:spacing w:line="360" w:lineRule="auto"/>
        <w:ind w:right="5" w:firstLine="540"/>
        <w:jc w:val="both"/>
        <w:rPr>
          <w:spacing w:val="1"/>
          <w:sz w:val="28"/>
        </w:rPr>
      </w:pPr>
      <w:r>
        <w:rPr>
          <w:spacing w:val="-5"/>
          <w:sz w:val="28"/>
        </w:rPr>
        <w:t xml:space="preserve">В психолого-педагогической и специальной литературе существуют </w:t>
      </w:r>
      <w:r>
        <w:rPr>
          <w:sz w:val="28"/>
        </w:rPr>
        <w:t>различные подходы к классификации принципов коррекционной деятельно</w:t>
      </w:r>
      <w:r>
        <w:rPr>
          <w:spacing w:val="-5"/>
          <w:sz w:val="28"/>
        </w:rPr>
        <w:t xml:space="preserve">сти. </w:t>
      </w:r>
      <w:r>
        <w:rPr>
          <w:sz w:val="28"/>
        </w:rPr>
        <w:t>С.Д.</w:t>
      </w:r>
      <w:r>
        <w:rPr>
          <w:spacing w:val="-5"/>
          <w:sz w:val="28"/>
        </w:rPr>
        <w:t xml:space="preserve"> Забрамная (1995) выделяет принципы коррекционной деятельности, </w:t>
      </w:r>
      <w:r>
        <w:rPr>
          <w:spacing w:val="1"/>
          <w:sz w:val="28"/>
        </w:rPr>
        <w:t xml:space="preserve">исходя из диагностической направленности коррекционного процесса. </w:t>
      </w:r>
    </w:p>
    <w:p w:rsidR="00CC0788" w:rsidRDefault="00CC0788">
      <w:pPr>
        <w:shd w:val="clear" w:color="auto" w:fill="FFFFFF"/>
        <w:spacing w:line="360" w:lineRule="auto"/>
        <w:ind w:right="5" w:firstLine="540"/>
        <w:jc w:val="both"/>
        <w:rPr>
          <w:spacing w:val="-5"/>
          <w:sz w:val="28"/>
        </w:rPr>
      </w:pPr>
      <w:r>
        <w:rPr>
          <w:spacing w:val="1"/>
          <w:sz w:val="28"/>
        </w:rPr>
        <w:t xml:space="preserve">На </w:t>
      </w:r>
      <w:r>
        <w:rPr>
          <w:sz w:val="28"/>
        </w:rPr>
        <w:t>профилактическую направленность коррекционной деятельности с несовер</w:t>
      </w:r>
      <w:r>
        <w:rPr>
          <w:spacing w:val="-5"/>
          <w:sz w:val="28"/>
        </w:rPr>
        <w:t>шеннолетними в создании системы основополагающих положений (принци</w:t>
      </w:r>
      <w:r>
        <w:rPr>
          <w:sz w:val="28"/>
        </w:rPr>
        <w:t xml:space="preserve">пов) опирается Г.М. Потанин (1995). Особенностями психического развития </w:t>
      </w:r>
      <w:r>
        <w:rPr>
          <w:spacing w:val="-5"/>
          <w:sz w:val="28"/>
        </w:rPr>
        <w:t xml:space="preserve">ребенка и своеобразием межличностных отношений детей с отклонениями в развитии и поведении руководствуются в создании системы коррекционных принципов Г.В. Бурменская (1990), О.А. Карабанова (1997). </w:t>
      </w:r>
    </w:p>
    <w:p w:rsidR="00CC0788" w:rsidRDefault="00CC0788">
      <w:pPr>
        <w:shd w:val="clear" w:color="auto" w:fill="FFFFFF"/>
        <w:spacing w:line="360" w:lineRule="auto"/>
        <w:ind w:right="5" w:firstLine="540"/>
        <w:jc w:val="both"/>
        <w:rPr>
          <w:spacing w:val="-5"/>
          <w:sz w:val="28"/>
        </w:rPr>
      </w:pPr>
      <w:r>
        <w:rPr>
          <w:spacing w:val="-3"/>
          <w:sz w:val="28"/>
        </w:rPr>
        <w:t xml:space="preserve">А.Д. Гонеев </w:t>
      </w:r>
      <w:r>
        <w:rPr>
          <w:spacing w:val="-5"/>
          <w:sz w:val="28"/>
        </w:rPr>
        <w:t>определил группу собственно коррекционно-</w:t>
      </w:r>
      <w:r>
        <w:rPr>
          <w:sz w:val="28"/>
        </w:rPr>
        <w:t xml:space="preserve">педагогических принципов, создающих базу для педагогической коррекции </w:t>
      </w:r>
      <w:r>
        <w:rPr>
          <w:spacing w:val="-5"/>
          <w:sz w:val="28"/>
        </w:rPr>
        <w:t xml:space="preserve">отклоняющегося поведения и развития детей и подростков. </w:t>
      </w:r>
    </w:p>
    <w:p w:rsidR="00CC0788" w:rsidRDefault="001F5B45">
      <w:pPr>
        <w:shd w:val="clear" w:color="auto" w:fill="FFFFFF"/>
        <w:spacing w:line="360" w:lineRule="auto"/>
        <w:ind w:right="5" w:firstLine="540"/>
        <w:jc w:val="both"/>
        <w:rPr>
          <w:sz w:val="28"/>
        </w:rPr>
      </w:pPr>
      <w:r>
        <w:rPr>
          <w:sz w:val="28"/>
        </w:rPr>
        <w:t>В</w:t>
      </w:r>
      <w:r w:rsidR="00CC0788">
        <w:rPr>
          <w:sz w:val="28"/>
        </w:rPr>
        <w:t xml:space="preserve"> коррекционно-педагогической деятельности </w:t>
      </w:r>
      <w:r>
        <w:rPr>
          <w:sz w:val="28"/>
        </w:rPr>
        <w:t xml:space="preserve">наиболее значимыми </w:t>
      </w:r>
      <w:r w:rsidR="00CC0788">
        <w:rPr>
          <w:sz w:val="28"/>
        </w:rPr>
        <w:t>являются</w:t>
      </w:r>
      <w:r>
        <w:rPr>
          <w:sz w:val="28"/>
        </w:rPr>
        <w:t xml:space="preserve"> следующие общепедагогические </w:t>
      </w:r>
      <w:r w:rsidRPr="001F5B45">
        <w:rPr>
          <w:i/>
          <w:sz w:val="28"/>
        </w:rPr>
        <w:t>принципы</w:t>
      </w:r>
      <w:r w:rsidR="00101D66">
        <w:rPr>
          <w:i/>
          <w:sz w:val="28"/>
        </w:rPr>
        <w:t>:</w:t>
      </w:r>
    </w:p>
    <w:p w:rsidR="00CC0788" w:rsidRDefault="00CC0788">
      <w:pPr>
        <w:shd w:val="clear" w:color="auto" w:fill="FFFFFF"/>
        <w:spacing w:line="360" w:lineRule="auto"/>
        <w:ind w:right="5" w:firstLine="540"/>
        <w:jc w:val="both"/>
        <w:rPr>
          <w:spacing w:val="-5"/>
          <w:sz w:val="28"/>
        </w:rPr>
      </w:pPr>
      <w:r>
        <w:rPr>
          <w:sz w:val="28"/>
        </w:rPr>
        <w:t xml:space="preserve"> -    целенаправленност</w:t>
      </w:r>
      <w:r w:rsidR="001F5B45">
        <w:rPr>
          <w:sz w:val="28"/>
        </w:rPr>
        <w:t>ь</w:t>
      </w:r>
      <w:r>
        <w:rPr>
          <w:sz w:val="28"/>
        </w:rPr>
        <w:t xml:space="preserve"> </w:t>
      </w:r>
      <w:r>
        <w:rPr>
          <w:spacing w:val="-5"/>
          <w:sz w:val="28"/>
        </w:rPr>
        <w:t>педагогического процесса;</w:t>
      </w:r>
    </w:p>
    <w:p w:rsidR="00CC0788" w:rsidRDefault="00CC0788">
      <w:pPr>
        <w:shd w:val="clear" w:color="auto" w:fill="FFFFFF"/>
        <w:spacing w:line="360" w:lineRule="auto"/>
        <w:ind w:right="5" w:firstLine="540"/>
        <w:jc w:val="both"/>
        <w:rPr>
          <w:spacing w:val="-5"/>
          <w:sz w:val="28"/>
        </w:rPr>
      </w:pPr>
      <w:r>
        <w:rPr>
          <w:i/>
          <w:spacing w:val="-5"/>
          <w:sz w:val="28"/>
        </w:rPr>
        <w:t xml:space="preserve"> -    </w:t>
      </w:r>
      <w:r>
        <w:rPr>
          <w:spacing w:val="-5"/>
          <w:sz w:val="28"/>
        </w:rPr>
        <w:t xml:space="preserve"> целостност</w:t>
      </w:r>
      <w:r w:rsidR="001F5B45">
        <w:rPr>
          <w:spacing w:val="-5"/>
          <w:sz w:val="28"/>
        </w:rPr>
        <w:t>ь</w:t>
      </w:r>
      <w:r>
        <w:rPr>
          <w:spacing w:val="-5"/>
          <w:sz w:val="28"/>
        </w:rPr>
        <w:t xml:space="preserve"> и системност</w:t>
      </w:r>
      <w:r w:rsidR="001F5B45">
        <w:rPr>
          <w:spacing w:val="-5"/>
          <w:sz w:val="28"/>
        </w:rPr>
        <w:t>ь</w:t>
      </w:r>
      <w:r>
        <w:rPr>
          <w:spacing w:val="-5"/>
          <w:sz w:val="28"/>
        </w:rPr>
        <w:t xml:space="preserve">; </w:t>
      </w:r>
    </w:p>
    <w:p w:rsidR="00CC0788" w:rsidRDefault="00CC0788">
      <w:pPr>
        <w:shd w:val="clear" w:color="auto" w:fill="FFFFFF"/>
        <w:spacing w:line="360" w:lineRule="auto"/>
        <w:ind w:right="5" w:firstLine="540"/>
        <w:jc w:val="both"/>
        <w:rPr>
          <w:sz w:val="28"/>
        </w:rPr>
      </w:pPr>
      <w:r>
        <w:rPr>
          <w:spacing w:val="-5"/>
          <w:sz w:val="28"/>
        </w:rPr>
        <w:lastRenderedPageBreak/>
        <w:t xml:space="preserve"> </w:t>
      </w:r>
      <w:r>
        <w:rPr>
          <w:i/>
          <w:spacing w:val="-5"/>
          <w:sz w:val="28"/>
        </w:rPr>
        <w:t xml:space="preserve">- </w:t>
      </w:r>
      <w:r w:rsidR="001F5B45">
        <w:rPr>
          <w:i/>
          <w:spacing w:val="-5"/>
          <w:sz w:val="28"/>
        </w:rPr>
        <w:t xml:space="preserve"> </w:t>
      </w:r>
      <w:r>
        <w:rPr>
          <w:spacing w:val="-5"/>
          <w:sz w:val="28"/>
        </w:rPr>
        <w:t xml:space="preserve"> </w:t>
      </w:r>
      <w:r>
        <w:rPr>
          <w:sz w:val="28"/>
        </w:rPr>
        <w:t>гуманистическ</w:t>
      </w:r>
      <w:r w:rsidR="001F5B45">
        <w:rPr>
          <w:sz w:val="28"/>
        </w:rPr>
        <w:t>ая</w:t>
      </w:r>
      <w:r>
        <w:rPr>
          <w:sz w:val="28"/>
        </w:rPr>
        <w:t xml:space="preserve"> направленност</w:t>
      </w:r>
      <w:r w:rsidR="001F5B45">
        <w:rPr>
          <w:sz w:val="28"/>
        </w:rPr>
        <w:t>ь</w:t>
      </w:r>
      <w:r>
        <w:rPr>
          <w:sz w:val="28"/>
        </w:rPr>
        <w:t xml:space="preserve"> педагогического процесса, уважение к личности ребенка в сочетании с разумной требовательностью к нему; </w:t>
      </w:r>
    </w:p>
    <w:p w:rsidR="00CC0788" w:rsidRDefault="00CC0788">
      <w:pPr>
        <w:shd w:val="clear" w:color="auto" w:fill="FFFFFF"/>
        <w:spacing w:line="360" w:lineRule="auto"/>
        <w:ind w:right="5" w:firstLine="540"/>
        <w:jc w:val="both"/>
        <w:rPr>
          <w:spacing w:val="-5"/>
          <w:sz w:val="28"/>
        </w:rPr>
      </w:pPr>
      <w:r>
        <w:rPr>
          <w:sz w:val="28"/>
        </w:rPr>
        <w:t xml:space="preserve"> </w:t>
      </w:r>
      <w:r>
        <w:rPr>
          <w:i/>
          <w:spacing w:val="-5"/>
          <w:sz w:val="28"/>
        </w:rPr>
        <w:t xml:space="preserve">-   </w:t>
      </w:r>
      <w:r>
        <w:rPr>
          <w:sz w:val="28"/>
        </w:rPr>
        <w:t xml:space="preserve">опора </w:t>
      </w:r>
      <w:r>
        <w:rPr>
          <w:spacing w:val="-5"/>
          <w:sz w:val="28"/>
        </w:rPr>
        <w:t>на положительное в человеке, сознательност</w:t>
      </w:r>
      <w:r w:rsidR="001F5B45">
        <w:rPr>
          <w:spacing w:val="-5"/>
          <w:sz w:val="28"/>
        </w:rPr>
        <w:t>ь</w:t>
      </w:r>
      <w:r>
        <w:rPr>
          <w:spacing w:val="-5"/>
          <w:sz w:val="28"/>
        </w:rPr>
        <w:t xml:space="preserve"> и активност</w:t>
      </w:r>
      <w:r w:rsidR="001F5B45">
        <w:rPr>
          <w:spacing w:val="-5"/>
          <w:sz w:val="28"/>
        </w:rPr>
        <w:t>ь</w:t>
      </w:r>
      <w:r>
        <w:rPr>
          <w:spacing w:val="-5"/>
          <w:sz w:val="28"/>
        </w:rPr>
        <w:t xml:space="preserve">; </w:t>
      </w:r>
    </w:p>
    <w:p w:rsidR="00CC0788" w:rsidRDefault="00CC0788">
      <w:pPr>
        <w:shd w:val="clear" w:color="auto" w:fill="FFFFFF"/>
        <w:spacing w:line="360" w:lineRule="auto"/>
        <w:ind w:right="5" w:firstLine="540"/>
        <w:jc w:val="both"/>
        <w:rPr>
          <w:sz w:val="28"/>
        </w:rPr>
      </w:pPr>
      <w:r>
        <w:rPr>
          <w:spacing w:val="-5"/>
          <w:sz w:val="28"/>
        </w:rPr>
        <w:t xml:space="preserve"> </w:t>
      </w:r>
      <w:r>
        <w:rPr>
          <w:i/>
          <w:spacing w:val="-5"/>
          <w:sz w:val="28"/>
        </w:rPr>
        <w:t xml:space="preserve">- </w:t>
      </w:r>
      <w:r w:rsidR="001F5B45">
        <w:rPr>
          <w:i/>
          <w:spacing w:val="-5"/>
          <w:sz w:val="28"/>
        </w:rPr>
        <w:t xml:space="preserve">  </w:t>
      </w:r>
      <w:r>
        <w:rPr>
          <w:spacing w:val="-5"/>
          <w:sz w:val="28"/>
        </w:rPr>
        <w:t xml:space="preserve"> сочета</w:t>
      </w:r>
      <w:r>
        <w:rPr>
          <w:sz w:val="28"/>
        </w:rPr>
        <w:t>ни</w:t>
      </w:r>
      <w:r w:rsidR="001F5B45">
        <w:rPr>
          <w:sz w:val="28"/>
        </w:rPr>
        <w:t>е</w:t>
      </w:r>
      <w:r>
        <w:rPr>
          <w:sz w:val="28"/>
        </w:rPr>
        <w:t xml:space="preserve"> прямых и параллельных педагогических действий.  </w:t>
      </w:r>
    </w:p>
    <w:p w:rsidR="00CC0788" w:rsidRDefault="00CC0788">
      <w:pPr>
        <w:shd w:val="clear" w:color="auto" w:fill="FFFFFF"/>
        <w:spacing w:line="360" w:lineRule="auto"/>
        <w:ind w:right="5" w:firstLine="540"/>
        <w:jc w:val="both"/>
        <w:rPr>
          <w:spacing w:val="-6"/>
          <w:sz w:val="28"/>
        </w:rPr>
      </w:pPr>
      <w:r>
        <w:rPr>
          <w:sz w:val="28"/>
        </w:rPr>
        <w:t xml:space="preserve"> В совокупности </w:t>
      </w:r>
      <w:r>
        <w:rPr>
          <w:spacing w:val="-5"/>
          <w:sz w:val="28"/>
        </w:rPr>
        <w:t xml:space="preserve">данные принципы активизируют педагогический процесс, задействуют в нем </w:t>
      </w:r>
      <w:r>
        <w:rPr>
          <w:sz w:val="28"/>
        </w:rPr>
        <w:t xml:space="preserve">социальнозначимые силы, создают поле дополнительного педагогического </w:t>
      </w:r>
      <w:r>
        <w:rPr>
          <w:spacing w:val="-5"/>
          <w:sz w:val="28"/>
        </w:rPr>
        <w:t>влияния, подключая воздействие ученического коллектива, силу его общест</w:t>
      </w:r>
      <w:r>
        <w:rPr>
          <w:spacing w:val="-6"/>
          <w:sz w:val="28"/>
        </w:rPr>
        <w:t xml:space="preserve">венного мнения. </w:t>
      </w:r>
    </w:p>
    <w:p w:rsidR="00CC0788" w:rsidRDefault="00CC0788">
      <w:pPr>
        <w:shd w:val="clear" w:color="auto" w:fill="FFFFFF"/>
        <w:spacing w:line="360" w:lineRule="auto"/>
        <w:ind w:right="5" w:firstLine="540"/>
        <w:jc w:val="both"/>
        <w:rPr>
          <w:spacing w:val="-13"/>
          <w:sz w:val="28"/>
        </w:rPr>
      </w:pPr>
      <w:r>
        <w:rPr>
          <w:spacing w:val="-6"/>
          <w:sz w:val="28"/>
        </w:rPr>
        <w:t xml:space="preserve"> </w:t>
      </w:r>
      <w:r>
        <w:rPr>
          <w:sz w:val="28"/>
        </w:rPr>
        <w:t xml:space="preserve">Несомненно, и другие общепедагогические принципы находят свое </w:t>
      </w:r>
      <w:r>
        <w:rPr>
          <w:spacing w:val="-5"/>
          <w:sz w:val="28"/>
        </w:rPr>
        <w:t>достойное место в процессе формирования модели коррекционно-педагогической деятельности. Вместе с тем общая направленность коррекционно-пе</w:t>
      </w:r>
      <w:r>
        <w:rPr>
          <w:sz w:val="28"/>
        </w:rPr>
        <w:t xml:space="preserve">дагогического процесса требует углубления, усиления одних и ослабления </w:t>
      </w:r>
      <w:r>
        <w:rPr>
          <w:spacing w:val="-5"/>
          <w:sz w:val="28"/>
        </w:rPr>
        <w:t>других аспектов деятельности, более четкой и выверенной тактики воздейст</w:t>
      </w:r>
      <w:r>
        <w:rPr>
          <w:spacing w:val="-13"/>
          <w:sz w:val="28"/>
        </w:rPr>
        <w:t xml:space="preserve">вия. </w:t>
      </w:r>
    </w:p>
    <w:p w:rsidR="00CC0788" w:rsidRDefault="00CC0788">
      <w:pPr>
        <w:shd w:val="clear" w:color="auto" w:fill="FFFFFF"/>
        <w:spacing w:line="360" w:lineRule="auto"/>
        <w:ind w:right="5" w:firstLine="540"/>
        <w:jc w:val="both"/>
        <w:rPr>
          <w:spacing w:val="-5"/>
          <w:sz w:val="28"/>
        </w:rPr>
      </w:pPr>
      <w:r>
        <w:rPr>
          <w:spacing w:val="-13"/>
          <w:sz w:val="28"/>
        </w:rPr>
        <w:t xml:space="preserve"> </w:t>
      </w:r>
      <w:r>
        <w:rPr>
          <w:spacing w:val="-3"/>
          <w:sz w:val="28"/>
        </w:rPr>
        <w:t xml:space="preserve">В теории и практике коррекционной деятельности накоплен богатый </w:t>
      </w:r>
      <w:r>
        <w:rPr>
          <w:spacing w:val="-6"/>
          <w:sz w:val="28"/>
        </w:rPr>
        <w:t xml:space="preserve">опыт в разработке основополагающих положений педагогического процесса. </w:t>
      </w:r>
      <w:r>
        <w:rPr>
          <w:spacing w:val="-5"/>
          <w:sz w:val="28"/>
        </w:rPr>
        <w:t xml:space="preserve">Наиболее обоснованными и экспериментально отработанными являются </w:t>
      </w:r>
      <w:r>
        <w:rPr>
          <w:spacing w:val="2"/>
          <w:sz w:val="28"/>
        </w:rPr>
        <w:t xml:space="preserve">принципы психологической коррекции, предложенные Г.В. Бурменской, </w:t>
      </w:r>
      <w:r>
        <w:rPr>
          <w:spacing w:val="-5"/>
          <w:sz w:val="28"/>
        </w:rPr>
        <w:t xml:space="preserve">О.А. Карабановой, А.Г. Лидере [150]. </w:t>
      </w:r>
    </w:p>
    <w:p w:rsidR="00CC0788" w:rsidRDefault="00CC0788">
      <w:pPr>
        <w:shd w:val="clear" w:color="auto" w:fill="FFFFFF"/>
        <w:spacing w:line="360" w:lineRule="auto"/>
        <w:ind w:right="5" w:firstLine="540"/>
        <w:jc w:val="both"/>
        <w:rPr>
          <w:spacing w:val="-5"/>
          <w:sz w:val="28"/>
        </w:rPr>
      </w:pPr>
      <w:r>
        <w:rPr>
          <w:spacing w:val="-5"/>
          <w:sz w:val="28"/>
        </w:rPr>
        <w:t>По мнению А.Д. Гонеева, ведущим в системе специальной коррекционно-</w:t>
      </w:r>
      <w:r>
        <w:rPr>
          <w:spacing w:val="-3"/>
          <w:sz w:val="28"/>
        </w:rPr>
        <w:t>педагогической деятельности является принцип системности коррекцион</w:t>
      </w:r>
      <w:r>
        <w:rPr>
          <w:sz w:val="28"/>
        </w:rPr>
        <w:t>ных, профилактических и развивающих</w:t>
      </w:r>
      <w:r>
        <w:rPr>
          <w:i/>
          <w:sz w:val="28"/>
        </w:rPr>
        <w:t xml:space="preserve"> </w:t>
      </w:r>
      <w:r>
        <w:rPr>
          <w:sz w:val="28"/>
        </w:rPr>
        <w:t>задач, где системность и взаимообу</w:t>
      </w:r>
      <w:r>
        <w:rPr>
          <w:spacing w:val="-5"/>
          <w:sz w:val="28"/>
        </w:rPr>
        <w:t xml:space="preserve">словленность задач отражает взаимосвязанность развития различных сторон </w:t>
      </w:r>
      <w:r>
        <w:rPr>
          <w:spacing w:val="-3"/>
          <w:sz w:val="28"/>
        </w:rPr>
        <w:t>личности ребенка и их гетерохронность, то есть неравномерность развития. За</w:t>
      </w:r>
      <w:r>
        <w:rPr>
          <w:spacing w:val="-5"/>
          <w:sz w:val="28"/>
        </w:rPr>
        <w:t xml:space="preserve">кон неравномерности, гетерохронности развития личности подростка свидетельствует о том, что каждый человек находится как бы на разных уровнях развития в различных состояниях в одном и том же возрастном периоде: на </w:t>
      </w:r>
      <w:r>
        <w:rPr>
          <w:sz w:val="28"/>
        </w:rPr>
        <w:t>уровне благополучия, соответствующего «норме» развития, на уровне «рис</w:t>
      </w:r>
      <w:r>
        <w:rPr>
          <w:spacing w:val="-2"/>
          <w:sz w:val="28"/>
        </w:rPr>
        <w:t xml:space="preserve">ка», то есть угрозы возникновения потенциальных трудностей развития, и на </w:t>
      </w:r>
      <w:r>
        <w:rPr>
          <w:spacing w:val="-3"/>
          <w:sz w:val="28"/>
        </w:rPr>
        <w:t xml:space="preserve">уровне «актуальных трудностей развития», объективно выражающихся в </w:t>
      </w:r>
      <w:r>
        <w:rPr>
          <w:sz w:val="28"/>
        </w:rPr>
        <w:t xml:space="preserve">разного рода отклонениях от нормативного хода развития. Необходимо не </w:t>
      </w:r>
      <w:r>
        <w:rPr>
          <w:sz w:val="28"/>
        </w:rPr>
        <w:lastRenderedPageBreak/>
        <w:t>забывать при этом, что все аспекты развития личности, ее сознания и дея</w:t>
      </w:r>
      <w:r>
        <w:rPr>
          <w:spacing w:val="-5"/>
          <w:sz w:val="28"/>
        </w:rPr>
        <w:t xml:space="preserve">тельности также взаимосвязаны и взаимообусловлены. </w:t>
      </w:r>
    </w:p>
    <w:p w:rsidR="00CC0788" w:rsidRDefault="00CC0788">
      <w:pPr>
        <w:shd w:val="clear" w:color="auto" w:fill="FFFFFF"/>
        <w:spacing w:line="360" w:lineRule="auto"/>
        <w:ind w:right="5" w:firstLine="540"/>
        <w:jc w:val="both"/>
        <w:rPr>
          <w:sz w:val="28"/>
        </w:rPr>
      </w:pPr>
      <w:r>
        <w:rPr>
          <w:spacing w:val="-1"/>
          <w:sz w:val="28"/>
        </w:rPr>
        <w:t>Поэтому при определении целей и задач коррекционно-педагогиче</w:t>
      </w:r>
      <w:r>
        <w:rPr>
          <w:sz w:val="28"/>
        </w:rPr>
        <w:t xml:space="preserve">ской деятельности необходимо исходить из ближайшего прогноза развития </w:t>
      </w:r>
      <w:r>
        <w:rPr>
          <w:spacing w:val="-5"/>
          <w:sz w:val="28"/>
        </w:rPr>
        <w:t xml:space="preserve">подростка, а не из сиюминутной ситуации его отклоняющегося поведения. </w:t>
      </w:r>
      <w:r>
        <w:rPr>
          <w:sz w:val="28"/>
        </w:rPr>
        <w:t>Своевременно принятые превентивные (профилактические) меры позволят избежать ненужных осложнений в его развитии и поведении, а следователь</w:t>
      </w:r>
      <w:r>
        <w:rPr>
          <w:sz w:val="28"/>
        </w:rPr>
        <w:softHyphen/>
      </w:r>
      <w:r>
        <w:rPr>
          <w:spacing w:val="-5"/>
          <w:sz w:val="28"/>
        </w:rPr>
        <w:t>но, необходимости развертывания в дальнейшем полномасштабных специ</w:t>
      </w:r>
      <w:r>
        <w:rPr>
          <w:sz w:val="28"/>
        </w:rPr>
        <w:t>альных коррекционных мероприятий. Вместе с тем</w:t>
      </w:r>
      <w:r w:rsidR="003F21B5">
        <w:rPr>
          <w:sz w:val="28"/>
        </w:rPr>
        <w:t xml:space="preserve"> </w:t>
      </w:r>
      <w:r>
        <w:rPr>
          <w:sz w:val="28"/>
        </w:rPr>
        <w:t xml:space="preserve">любая программа коррекции развития воспитанника должна быть направлена не столько на коррекцию отклонений в развитии и поведении, на их предупреждение, сколько на создание благоприятных условий для наиболее полной реализации потенциальных возможностей гармонического развития личности подростка. </w:t>
      </w:r>
    </w:p>
    <w:p w:rsidR="00CC0788" w:rsidRDefault="00CC0788">
      <w:pPr>
        <w:shd w:val="clear" w:color="auto" w:fill="FFFFFF"/>
        <w:spacing w:line="360" w:lineRule="auto"/>
        <w:ind w:right="5" w:firstLine="540"/>
        <w:jc w:val="both"/>
        <w:rPr>
          <w:spacing w:val="-5"/>
          <w:sz w:val="28"/>
        </w:rPr>
      </w:pPr>
      <w:r w:rsidRPr="003F21B5">
        <w:rPr>
          <w:i/>
          <w:spacing w:val="-5"/>
          <w:sz w:val="28"/>
        </w:rPr>
        <w:t>Принцип единства диагностики и коррекции</w:t>
      </w:r>
      <w:r>
        <w:rPr>
          <w:i/>
          <w:spacing w:val="-5"/>
          <w:sz w:val="28"/>
        </w:rPr>
        <w:t xml:space="preserve"> </w:t>
      </w:r>
      <w:r>
        <w:rPr>
          <w:spacing w:val="-5"/>
          <w:sz w:val="28"/>
        </w:rPr>
        <w:t xml:space="preserve">обеспечивает целостность </w:t>
      </w:r>
      <w:r>
        <w:rPr>
          <w:spacing w:val="-3"/>
          <w:sz w:val="28"/>
        </w:rPr>
        <w:t>педагогического процесса. Невозможно вести эффективную и полномас</w:t>
      </w:r>
      <w:r>
        <w:rPr>
          <w:spacing w:val="1"/>
          <w:sz w:val="28"/>
        </w:rPr>
        <w:t xml:space="preserve">штабную коррекционную работу, не зная исходных данных об объекте. </w:t>
      </w:r>
      <w:r>
        <w:rPr>
          <w:spacing w:val="-5"/>
          <w:sz w:val="28"/>
        </w:rPr>
        <w:t>Трудно подобрать необходимые методы и приемы коррекции отклоняющего</w:t>
      </w:r>
      <w:r>
        <w:rPr>
          <w:sz w:val="28"/>
        </w:rPr>
        <w:t>ся поведения и развития, если у нас нет объективных данных о подростке, о причинах и характере девиации, особенностях его взаимоотношений со свер</w:t>
      </w:r>
      <w:r>
        <w:rPr>
          <w:spacing w:val="-5"/>
          <w:sz w:val="28"/>
        </w:rPr>
        <w:t xml:space="preserve">стниками и взрослыми. </w:t>
      </w:r>
    </w:p>
    <w:p w:rsidR="00CC0788" w:rsidRDefault="00CC0788">
      <w:pPr>
        <w:shd w:val="clear" w:color="auto" w:fill="FFFFFF"/>
        <w:spacing w:line="360" w:lineRule="auto"/>
        <w:ind w:right="5" w:firstLine="540"/>
        <w:jc w:val="both"/>
        <w:rPr>
          <w:spacing w:val="-5"/>
          <w:sz w:val="28"/>
        </w:rPr>
      </w:pPr>
      <w:r>
        <w:rPr>
          <w:spacing w:val="-3"/>
          <w:sz w:val="28"/>
        </w:rPr>
        <w:t>Коррекционно-педагогический процесс требует постоянного систематического контроля, фиксации происшедших изменений или их отсутствия, то есть контроля динамики хода и эффективности коррекции, проведения диагностических процедур, пронизывающих (охватывающих) все этапы коррекционно-педагогической деятельности - от постановки целей до их достиже</w:t>
      </w:r>
      <w:r>
        <w:rPr>
          <w:spacing w:val="-3"/>
          <w:sz w:val="28"/>
        </w:rPr>
        <w:softHyphen/>
      </w:r>
      <w:r>
        <w:rPr>
          <w:spacing w:val="-5"/>
          <w:sz w:val="28"/>
        </w:rPr>
        <w:t xml:space="preserve">ния, получения конечного результата. </w:t>
      </w:r>
    </w:p>
    <w:p w:rsidR="00CC0788" w:rsidRDefault="00CC0788">
      <w:pPr>
        <w:shd w:val="clear" w:color="auto" w:fill="FFFFFF"/>
        <w:spacing w:line="360" w:lineRule="auto"/>
        <w:ind w:right="5" w:firstLine="540"/>
        <w:jc w:val="both"/>
        <w:rPr>
          <w:sz w:val="28"/>
        </w:rPr>
      </w:pPr>
      <w:r w:rsidRPr="003F21B5">
        <w:rPr>
          <w:i/>
          <w:spacing w:val="-5"/>
          <w:sz w:val="28"/>
        </w:rPr>
        <w:t>Принцип учета индивидуальных и возрастных особенностей ребенка</w:t>
      </w:r>
      <w:r>
        <w:rPr>
          <w:spacing w:val="-5"/>
          <w:sz w:val="28"/>
        </w:rPr>
        <w:t xml:space="preserve"> в коррекционно-педагогическом процессе целесообразнее рассматривать как </w:t>
      </w:r>
      <w:r>
        <w:rPr>
          <w:sz w:val="28"/>
        </w:rPr>
        <w:t>принцип «нормативности»</w:t>
      </w:r>
      <w:r>
        <w:rPr>
          <w:i/>
          <w:sz w:val="28"/>
        </w:rPr>
        <w:t xml:space="preserve"> </w:t>
      </w:r>
      <w:r>
        <w:rPr>
          <w:sz w:val="28"/>
        </w:rPr>
        <w:t>развития личности, как последовательность сме</w:t>
      </w:r>
      <w:r>
        <w:rPr>
          <w:spacing w:val="-3"/>
          <w:sz w:val="28"/>
        </w:rPr>
        <w:t xml:space="preserve">няющих друг друга возрастов, возрастных стадий онтогенетического </w:t>
      </w:r>
      <w:r>
        <w:rPr>
          <w:spacing w:val="-3"/>
          <w:sz w:val="28"/>
        </w:rPr>
        <w:lastRenderedPageBreak/>
        <w:t xml:space="preserve">развития. Понятие «психологический возраст» ввел Л.С. Выготский, который видел в этом «новый тип строения личности и ее деятельности, те психические </w:t>
      </w:r>
      <w:r>
        <w:rPr>
          <w:sz w:val="28"/>
        </w:rPr>
        <w:t xml:space="preserve">и социальные изменения, которые в самом главном и основном определяют </w:t>
      </w:r>
      <w:r>
        <w:rPr>
          <w:spacing w:val="3"/>
          <w:sz w:val="28"/>
        </w:rPr>
        <w:t xml:space="preserve">сознание ребенка, его отношение к среде, его внутреннюю и внешнюю </w:t>
      </w:r>
      <w:r>
        <w:rPr>
          <w:sz w:val="28"/>
        </w:rPr>
        <w:t>жизнь, весь ход его развития в данный период» [7</w:t>
      </w:r>
      <w:r w:rsidR="00101D66">
        <w:rPr>
          <w:sz w:val="28"/>
        </w:rPr>
        <w:t>3</w:t>
      </w:r>
      <w:r>
        <w:rPr>
          <w:sz w:val="28"/>
        </w:rPr>
        <w:t xml:space="preserve">. С. 248].  </w:t>
      </w:r>
    </w:p>
    <w:p w:rsidR="00CC0788" w:rsidRDefault="00CC0788">
      <w:pPr>
        <w:shd w:val="clear" w:color="auto" w:fill="FFFFFF"/>
        <w:spacing w:line="360" w:lineRule="auto"/>
        <w:ind w:right="5" w:firstLine="540"/>
        <w:jc w:val="both"/>
        <w:rPr>
          <w:spacing w:val="-5"/>
          <w:sz w:val="28"/>
        </w:rPr>
      </w:pPr>
      <w:r>
        <w:rPr>
          <w:spacing w:val="-2"/>
          <w:sz w:val="28"/>
        </w:rPr>
        <w:t xml:space="preserve">Д.Б. Эльконин, характеризуя психологический возраст, выделяет три </w:t>
      </w:r>
      <w:r>
        <w:rPr>
          <w:spacing w:val="-5"/>
          <w:sz w:val="28"/>
        </w:rPr>
        <w:t xml:space="preserve">его параметра, которые необходимо учитывать при формулировке коррекционных целей и организации коррекционно-педагогического процесса: </w:t>
      </w:r>
    </w:p>
    <w:p w:rsidR="00CC0788" w:rsidRDefault="00CC0788">
      <w:pPr>
        <w:shd w:val="clear" w:color="auto" w:fill="FFFFFF"/>
        <w:spacing w:line="360" w:lineRule="auto"/>
        <w:ind w:right="5" w:firstLine="540"/>
        <w:jc w:val="both"/>
        <w:rPr>
          <w:spacing w:val="-5"/>
          <w:sz w:val="28"/>
        </w:rPr>
      </w:pPr>
      <w:r>
        <w:rPr>
          <w:spacing w:val="-5"/>
          <w:sz w:val="28"/>
        </w:rPr>
        <w:t>1) «со</w:t>
      </w:r>
      <w:r>
        <w:rPr>
          <w:sz w:val="28"/>
        </w:rPr>
        <w:t>циальная ситуация развития» (по Л.С. Выготскому) - единица анализа дина</w:t>
      </w:r>
      <w:r>
        <w:rPr>
          <w:spacing w:val="-3"/>
          <w:sz w:val="28"/>
        </w:rPr>
        <w:t xml:space="preserve">мики развития ребенка, то есть совокупность законов, которыми определяются </w:t>
      </w:r>
      <w:r>
        <w:rPr>
          <w:spacing w:val="-2"/>
          <w:sz w:val="28"/>
        </w:rPr>
        <w:t>возникновение и изменение структуры личности ребенка на каждом возрас</w:t>
      </w:r>
      <w:r>
        <w:rPr>
          <w:spacing w:val="-5"/>
          <w:sz w:val="28"/>
        </w:rPr>
        <w:t xml:space="preserve">тном этапе; </w:t>
      </w:r>
    </w:p>
    <w:p w:rsidR="00CC0788" w:rsidRDefault="00CC0788">
      <w:pPr>
        <w:shd w:val="clear" w:color="auto" w:fill="FFFFFF"/>
        <w:spacing w:line="360" w:lineRule="auto"/>
        <w:ind w:right="5" w:firstLine="540"/>
        <w:jc w:val="both"/>
        <w:rPr>
          <w:spacing w:val="-3"/>
          <w:sz w:val="28"/>
        </w:rPr>
      </w:pPr>
      <w:r>
        <w:rPr>
          <w:spacing w:val="-5"/>
          <w:sz w:val="28"/>
        </w:rPr>
        <w:t xml:space="preserve">2) уровень сформированности психологических новообразований </w:t>
      </w:r>
      <w:r>
        <w:rPr>
          <w:sz w:val="28"/>
        </w:rPr>
        <w:t>и их значение на данном этапе возрастного развития</w:t>
      </w:r>
      <w:r w:rsidR="003F21B5">
        <w:rPr>
          <w:sz w:val="28"/>
        </w:rPr>
        <w:t>;</w:t>
      </w:r>
      <w:r>
        <w:rPr>
          <w:sz w:val="28"/>
        </w:rPr>
        <w:t xml:space="preserve"> подростковый возраст, как никакой другой, богат на психологические новообразования (в сфере </w:t>
      </w:r>
      <w:r>
        <w:rPr>
          <w:spacing w:val="-3"/>
          <w:sz w:val="28"/>
        </w:rPr>
        <w:t xml:space="preserve">сознания, деятельности, системы взаимоотношений с окружающими); </w:t>
      </w:r>
    </w:p>
    <w:p w:rsidR="00CC0788" w:rsidRDefault="00CC0788">
      <w:pPr>
        <w:shd w:val="clear" w:color="auto" w:fill="FFFFFF"/>
        <w:spacing w:line="360" w:lineRule="auto"/>
        <w:ind w:right="5" w:firstLine="540"/>
        <w:jc w:val="both"/>
        <w:rPr>
          <w:spacing w:val="-5"/>
          <w:sz w:val="28"/>
        </w:rPr>
      </w:pPr>
      <w:r>
        <w:rPr>
          <w:spacing w:val="-3"/>
          <w:sz w:val="28"/>
        </w:rPr>
        <w:t>3) уровень развития ведущей деятельности подростка как деятельности, иг</w:t>
      </w:r>
      <w:r>
        <w:rPr>
          <w:spacing w:val="-5"/>
          <w:sz w:val="28"/>
        </w:rPr>
        <w:t>рающей решающую роль в его развитии (здесь общение и его роль в коррек</w:t>
      </w:r>
      <w:r>
        <w:rPr>
          <w:spacing w:val="-6"/>
          <w:sz w:val="28"/>
        </w:rPr>
        <w:t>ционно-педагогическом процессе становятся наиболее значимым</w:t>
      </w:r>
      <w:r w:rsidR="003F21B5">
        <w:rPr>
          <w:spacing w:val="-6"/>
          <w:sz w:val="28"/>
        </w:rPr>
        <w:t>и</w:t>
      </w:r>
      <w:r>
        <w:rPr>
          <w:spacing w:val="-5"/>
          <w:sz w:val="28"/>
        </w:rPr>
        <w:t xml:space="preserve">, без </w:t>
      </w:r>
      <w:r w:rsidR="003F21B5">
        <w:rPr>
          <w:spacing w:val="-5"/>
          <w:sz w:val="28"/>
        </w:rPr>
        <w:t xml:space="preserve">чего </w:t>
      </w:r>
      <w:r>
        <w:rPr>
          <w:spacing w:val="-5"/>
          <w:sz w:val="28"/>
        </w:rPr>
        <w:t xml:space="preserve">довольно трудно построить коррекционный процесс). </w:t>
      </w:r>
    </w:p>
    <w:p w:rsidR="00CC0788" w:rsidRDefault="00CC0788">
      <w:pPr>
        <w:shd w:val="clear" w:color="auto" w:fill="FFFFFF"/>
        <w:spacing w:line="360" w:lineRule="auto"/>
        <w:ind w:right="5" w:firstLine="540"/>
        <w:jc w:val="both"/>
        <w:rPr>
          <w:spacing w:val="-5"/>
          <w:sz w:val="28"/>
        </w:rPr>
      </w:pPr>
      <w:r w:rsidRPr="003F21B5">
        <w:rPr>
          <w:i/>
          <w:sz w:val="28"/>
        </w:rPr>
        <w:t>Деятельностный принцип коррекции</w:t>
      </w:r>
      <w:r>
        <w:rPr>
          <w:i/>
          <w:sz w:val="28"/>
        </w:rPr>
        <w:t xml:space="preserve"> </w:t>
      </w:r>
      <w:r>
        <w:rPr>
          <w:sz w:val="28"/>
        </w:rPr>
        <w:t xml:space="preserve">определяет тактику проведения коррекционной работы и способы реализации поставленных целей. Исходным моментом в их достижении является организация активной деятельности подростка, создание необходимых условий для ориентировки ребенка в сложных конфликтных ситуациях, выработки алгоритма </w:t>
      </w:r>
      <w:r>
        <w:rPr>
          <w:spacing w:val="-5"/>
          <w:sz w:val="28"/>
        </w:rPr>
        <w:t xml:space="preserve">социально приемлемого поведения подростка. </w:t>
      </w:r>
    </w:p>
    <w:p w:rsidR="00CC0788" w:rsidRDefault="00CC0788">
      <w:pPr>
        <w:shd w:val="clear" w:color="auto" w:fill="FFFFFF"/>
        <w:spacing w:line="360" w:lineRule="auto"/>
        <w:ind w:right="5" w:firstLine="540"/>
        <w:jc w:val="both"/>
        <w:rPr>
          <w:spacing w:val="-5"/>
          <w:sz w:val="28"/>
        </w:rPr>
      </w:pPr>
      <w:r>
        <w:rPr>
          <w:sz w:val="28"/>
        </w:rPr>
        <w:t xml:space="preserve">Ведущая деятельность подростка определяет его отношение к миру, позицию и взаимодействие с теми элементами социальной среды, которые в </w:t>
      </w:r>
      <w:r>
        <w:rPr>
          <w:spacing w:val="-5"/>
          <w:sz w:val="28"/>
        </w:rPr>
        <w:t xml:space="preserve">соответствующий момент являются источниками развития, задает типичные </w:t>
      </w:r>
      <w:r>
        <w:rPr>
          <w:spacing w:val="-3"/>
          <w:sz w:val="28"/>
        </w:rPr>
        <w:t>для данной возрастной стадии формы общения в системе отношений «ребе</w:t>
      </w:r>
      <w:r>
        <w:rPr>
          <w:sz w:val="28"/>
        </w:rPr>
        <w:t xml:space="preserve">нок - </w:t>
      </w:r>
      <w:r>
        <w:rPr>
          <w:sz w:val="28"/>
        </w:rPr>
        <w:lastRenderedPageBreak/>
        <w:t xml:space="preserve">сверстник», «ребенок - взрослый». При планировании и организации </w:t>
      </w:r>
      <w:r>
        <w:rPr>
          <w:spacing w:val="-5"/>
          <w:sz w:val="28"/>
        </w:rPr>
        <w:t>коррекционно-педагогической деятельности следует выбирать наиболее аде</w:t>
      </w:r>
      <w:r>
        <w:rPr>
          <w:sz w:val="28"/>
        </w:rPr>
        <w:t>кватную целям и задачам коррекции «модель деятельности», чтобы в ее со</w:t>
      </w:r>
      <w:r>
        <w:rPr>
          <w:spacing w:val="-5"/>
          <w:sz w:val="28"/>
        </w:rPr>
        <w:t xml:space="preserve">держании, формах и методах реализации были посильные сложные ситуации, </w:t>
      </w:r>
      <w:r>
        <w:rPr>
          <w:sz w:val="28"/>
        </w:rPr>
        <w:t>которые подросток в состоянии был бы разрешить, а разрешение их направ</w:t>
      </w:r>
      <w:r>
        <w:rPr>
          <w:sz w:val="28"/>
        </w:rPr>
        <w:softHyphen/>
      </w:r>
      <w:r>
        <w:rPr>
          <w:spacing w:val="-5"/>
          <w:sz w:val="28"/>
        </w:rPr>
        <w:t xml:space="preserve">ляло бы его в положительное русло развития. </w:t>
      </w:r>
    </w:p>
    <w:p w:rsidR="00CC0788" w:rsidRDefault="00CC0788">
      <w:pPr>
        <w:shd w:val="clear" w:color="auto" w:fill="FFFFFF"/>
        <w:spacing w:line="360" w:lineRule="auto"/>
        <w:ind w:right="5" w:firstLine="540"/>
        <w:jc w:val="both"/>
        <w:rPr>
          <w:spacing w:val="-6"/>
          <w:sz w:val="28"/>
        </w:rPr>
      </w:pPr>
      <w:r>
        <w:rPr>
          <w:sz w:val="28"/>
        </w:rPr>
        <w:t>Принцип деятельностного подхода является методологическим прин</w:t>
      </w:r>
      <w:r>
        <w:rPr>
          <w:spacing w:val="-6"/>
          <w:sz w:val="28"/>
        </w:rPr>
        <w:t xml:space="preserve">ципом построения процесса коррекции. </w:t>
      </w:r>
    </w:p>
    <w:p w:rsidR="00CC0788" w:rsidRDefault="00CC0788">
      <w:pPr>
        <w:shd w:val="clear" w:color="auto" w:fill="FFFFFF"/>
        <w:spacing w:line="360" w:lineRule="auto"/>
        <w:ind w:right="5" w:firstLine="540"/>
        <w:jc w:val="both"/>
        <w:rPr>
          <w:spacing w:val="-5"/>
          <w:sz w:val="28"/>
        </w:rPr>
      </w:pPr>
      <w:r w:rsidRPr="00A25C76">
        <w:rPr>
          <w:i/>
          <w:sz w:val="28"/>
        </w:rPr>
        <w:t>Принцип комплексного использования методов и приемов коррекцион</w:t>
      </w:r>
      <w:r w:rsidRPr="00A25C76">
        <w:rPr>
          <w:i/>
          <w:spacing w:val="-5"/>
          <w:sz w:val="28"/>
        </w:rPr>
        <w:t>но-педагогической деятельности</w:t>
      </w:r>
      <w:r>
        <w:rPr>
          <w:i/>
          <w:spacing w:val="-5"/>
          <w:sz w:val="28"/>
        </w:rPr>
        <w:t xml:space="preserve">. </w:t>
      </w:r>
      <w:r>
        <w:rPr>
          <w:spacing w:val="-5"/>
          <w:sz w:val="28"/>
        </w:rPr>
        <w:t>Ни в психологии, ни в педагогике не суще</w:t>
      </w:r>
      <w:r>
        <w:rPr>
          <w:spacing w:val="-2"/>
          <w:sz w:val="28"/>
        </w:rPr>
        <w:t>ствует универсальных приемов воздействия, способствующих переориента</w:t>
      </w:r>
      <w:r>
        <w:rPr>
          <w:sz w:val="28"/>
        </w:rPr>
        <w:t xml:space="preserve">ции, изменению направленности личности, резкому изменению поведения </w:t>
      </w:r>
      <w:r>
        <w:rPr>
          <w:spacing w:val="-5"/>
          <w:sz w:val="28"/>
        </w:rPr>
        <w:t>подростка. Поэтому в коррекционной педагогике необходима некая совокупность способов и средств, методов и приемов, учитывающих и индивидуаль</w:t>
      </w:r>
      <w:r>
        <w:rPr>
          <w:spacing w:val="-3"/>
          <w:sz w:val="28"/>
        </w:rPr>
        <w:t>но-психологические особенности личности, и состояние социальной ситуа</w:t>
      </w:r>
      <w:r>
        <w:rPr>
          <w:spacing w:val="-5"/>
          <w:sz w:val="28"/>
        </w:rPr>
        <w:t>ции, и уровень материально-технического и учебно-методического обеспече</w:t>
      </w:r>
      <w:r>
        <w:rPr>
          <w:sz w:val="28"/>
        </w:rPr>
        <w:t>ния педагогического процесса, и подготовленность к его проведению учите</w:t>
      </w:r>
      <w:r>
        <w:rPr>
          <w:spacing w:val="-3"/>
          <w:sz w:val="28"/>
        </w:rPr>
        <w:t>лей. Должн</w:t>
      </w:r>
      <w:r w:rsidR="00A25C76">
        <w:rPr>
          <w:spacing w:val="-3"/>
          <w:sz w:val="28"/>
        </w:rPr>
        <w:t>ы</w:t>
      </w:r>
      <w:r>
        <w:rPr>
          <w:spacing w:val="-3"/>
          <w:sz w:val="28"/>
        </w:rPr>
        <w:t xml:space="preserve"> присутствовать при этом определенная логика и последова</w:t>
      </w:r>
      <w:r>
        <w:rPr>
          <w:sz w:val="28"/>
        </w:rPr>
        <w:t xml:space="preserve">тельность применения педагогических методов и коррекционных приемов, </w:t>
      </w:r>
      <w:r>
        <w:rPr>
          <w:spacing w:val="-5"/>
          <w:sz w:val="28"/>
        </w:rPr>
        <w:t xml:space="preserve">определенная ступенчатость воздействия на сознание подростка, его эмоционально-чувственную сферу, вовлечение его в активную индивидуальную или групповую деятельность со сверстниками или взрослыми. </w:t>
      </w:r>
    </w:p>
    <w:p w:rsidR="00CC0788" w:rsidRDefault="00CC0788">
      <w:pPr>
        <w:shd w:val="clear" w:color="auto" w:fill="FFFFFF"/>
        <w:spacing w:line="360" w:lineRule="auto"/>
        <w:ind w:right="5" w:firstLine="540"/>
        <w:jc w:val="both"/>
        <w:rPr>
          <w:sz w:val="28"/>
        </w:rPr>
      </w:pPr>
      <w:r w:rsidRPr="00A25C76">
        <w:rPr>
          <w:i/>
          <w:spacing w:val="-3"/>
          <w:sz w:val="28"/>
        </w:rPr>
        <w:t>Принцип интеграции усилий ближайшего социального окружения</w:t>
      </w:r>
      <w:r>
        <w:rPr>
          <w:spacing w:val="-3"/>
          <w:sz w:val="28"/>
        </w:rPr>
        <w:t>.</w:t>
      </w:r>
      <w:r>
        <w:rPr>
          <w:i/>
          <w:spacing w:val="-3"/>
          <w:sz w:val="28"/>
        </w:rPr>
        <w:t xml:space="preserve"> </w:t>
      </w:r>
      <w:r>
        <w:rPr>
          <w:spacing w:val="-3"/>
          <w:sz w:val="28"/>
        </w:rPr>
        <w:t>Ре</w:t>
      </w:r>
      <w:r>
        <w:rPr>
          <w:sz w:val="28"/>
        </w:rPr>
        <w:t xml:space="preserve">бенок не может развиваться вне социального окружения, оно </w:t>
      </w:r>
      <w:r w:rsidR="00A25C76">
        <w:rPr>
          <w:sz w:val="28"/>
        </w:rPr>
        <w:t xml:space="preserve">- </w:t>
      </w:r>
      <w:r>
        <w:rPr>
          <w:sz w:val="28"/>
        </w:rPr>
        <w:t>активный его компонент, составная часть системы целостных социальных отношений. Его отклонение в развитии и поведении есть результат не только его психофизиологического состояния, но и активного воздействия на него родителей, ближайших друзей и сверстников, педагогического и ученического коллек</w:t>
      </w:r>
      <w:r>
        <w:rPr>
          <w:spacing w:val="-3"/>
          <w:sz w:val="28"/>
        </w:rPr>
        <w:t>тивов школы, то есть сложности в его поведении - следствие отношения подро</w:t>
      </w:r>
      <w:r>
        <w:rPr>
          <w:spacing w:val="-3"/>
          <w:sz w:val="28"/>
        </w:rPr>
        <w:softHyphen/>
        <w:t xml:space="preserve">стка с ближайшим окружением, форм и способов их совместной </w:t>
      </w:r>
      <w:r>
        <w:rPr>
          <w:spacing w:val="-3"/>
          <w:sz w:val="28"/>
        </w:rPr>
        <w:lastRenderedPageBreak/>
        <w:t>деятельно</w:t>
      </w:r>
      <w:r>
        <w:rPr>
          <w:sz w:val="28"/>
        </w:rPr>
        <w:t>сти и общения, характера межличностных контактов с социумом. Следовательно, успех коррекционной работы с подростком без сотрудничества с ро</w:t>
      </w:r>
      <w:r>
        <w:rPr>
          <w:spacing w:val="-5"/>
          <w:sz w:val="28"/>
        </w:rPr>
        <w:t>дителями или другими взрослыми, без опоры на взаимоотношения со сверст</w:t>
      </w:r>
      <w:r>
        <w:rPr>
          <w:sz w:val="28"/>
        </w:rPr>
        <w:t xml:space="preserve">никами в зависимости от характера отклонений в развитии и поведении оказывается либо недостаточно эффективным, либо попросту безрезультатным. </w:t>
      </w:r>
    </w:p>
    <w:p w:rsidR="00CC0788" w:rsidRDefault="00CC0788">
      <w:pPr>
        <w:shd w:val="clear" w:color="auto" w:fill="FFFFFF"/>
        <w:spacing w:line="360" w:lineRule="auto"/>
        <w:ind w:right="5" w:firstLine="540"/>
        <w:jc w:val="both"/>
        <w:rPr>
          <w:spacing w:val="-5"/>
          <w:sz w:val="28"/>
        </w:rPr>
      </w:pPr>
      <w:r>
        <w:rPr>
          <w:spacing w:val="-6"/>
          <w:sz w:val="28"/>
        </w:rPr>
        <w:t>Таким образом, основополагающие положения системы коррекционно-</w:t>
      </w:r>
      <w:r>
        <w:rPr>
          <w:spacing w:val="-3"/>
          <w:sz w:val="28"/>
        </w:rPr>
        <w:t>педагогической деятельности формируют ее базу, определяют логику кор</w:t>
      </w:r>
      <w:r>
        <w:rPr>
          <w:spacing w:val="-5"/>
          <w:sz w:val="28"/>
        </w:rPr>
        <w:t xml:space="preserve">рекционного процесса, намечают общую стратегию и конкретную тактику на </w:t>
      </w:r>
      <w:r>
        <w:rPr>
          <w:spacing w:val="-2"/>
          <w:sz w:val="28"/>
        </w:rPr>
        <w:t>соответствующих ступенях управления процессом педагогической коррек</w:t>
      </w:r>
      <w:r>
        <w:rPr>
          <w:spacing w:val="-5"/>
          <w:sz w:val="28"/>
        </w:rPr>
        <w:t xml:space="preserve">ции развития и поведения подростков. </w:t>
      </w:r>
    </w:p>
    <w:p w:rsidR="00CC0788" w:rsidRDefault="00CC0788">
      <w:pPr>
        <w:shd w:val="clear" w:color="auto" w:fill="FFFFFF"/>
        <w:spacing w:line="360" w:lineRule="auto"/>
        <w:ind w:right="5" w:firstLine="540"/>
        <w:jc w:val="both"/>
        <w:rPr>
          <w:spacing w:val="-5"/>
          <w:sz w:val="28"/>
        </w:rPr>
      </w:pPr>
      <w:r>
        <w:rPr>
          <w:sz w:val="28"/>
        </w:rPr>
        <w:t>Поскольку коррекционно-педагогическая деятельность - составная часть единого педагогического процесса, то она должна обладать определен</w:t>
      </w:r>
      <w:r>
        <w:rPr>
          <w:spacing w:val="-5"/>
          <w:sz w:val="28"/>
        </w:rPr>
        <w:t>ным «рабочим полем», должна быть очерчена «кругом влияния», сферой сво</w:t>
      </w:r>
      <w:r>
        <w:rPr>
          <w:sz w:val="28"/>
        </w:rPr>
        <w:t>его воздействия, а также иметь определенную структуру и направления (век</w:t>
      </w:r>
      <w:r>
        <w:rPr>
          <w:spacing w:val="-5"/>
          <w:sz w:val="28"/>
        </w:rPr>
        <w:t xml:space="preserve">торы) воздействия. </w:t>
      </w:r>
    </w:p>
    <w:p w:rsidR="00CC0788" w:rsidRDefault="00CC0788">
      <w:pPr>
        <w:shd w:val="clear" w:color="auto" w:fill="FFFFFF"/>
        <w:spacing w:line="360" w:lineRule="auto"/>
        <w:ind w:right="5" w:firstLine="540"/>
        <w:jc w:val="both"/>
        <w:rPr>
          <w:spacing w:val="3"/>
          <w:sz w:val="28"/>
        </w:rPr>
      </w:pPr>
      <w:r>
        <w:rPr>
          <w:sz w:val="28"/>
        </w:rPr>
        <w:t xml:space="preserve">Опираясь на общеизвестную схему </w:t>
      </w:r>
      <w:r>
        <w:rPr>
          <w:sz w:val="28"/>
          <w:lang w:val="en-US"/>
        </w:rPr>
        <w:t>B</w:t>
      </w:r>
      <w:r>
        <w:rPr>
          <w:sz w:val="28"/>
        </w:rPr>
        <w:t>.</w:t>
      </w:r>
      <w:r>
        <w:rPr>
          <w:sz w:val="28"/>
          <w:lang w:val="en-US"/>
        </w:rPr>
        <w:t>C</w:t>
      </w:r>
      <w:r>
        <w:rPr>
          <w:sz w:val="28"/>
        </w:rPr>
        <w:t xml:space="preserve">. Леднева [206] о соотношении феноменов обучения, воспитания и развития в системе образования в виде пересекающихся окружностей, символизирующих взаимосвязь этих трех </w:t>
      </w:r>
      <w:r>
        <w:rPr>
          <w:spacing w:val="-5"/>
          <w:sz w:val="28"/>
        </w:rPr>
        <w:t>компонентов, Б.К. Тупоногов [350] адаптировал эту схему и попытался пред</w:t>
      </w:r>
      <w:r>
        <w:rPr>
          <w:sz w:val="28"/>
        </w:rPr>
        <w:t>ставить графически ее как систему коррекционного образования детей с на</w:t>
      </w:r>
      <w:r>
        <w:rPr>
          <w:sz w:val="28"/>
        </w:rPr>
        <w:softHyphen/>
      </w:r>
      <w:r>
        <w:rPr>
          <w:spacing w:val="-1"/>
          <w:sz w:val="28"/>
        </w:rPr>
        <w:t>рушением развития, как бы определяя основное поле коррекционно-</w:t>
      </w:r>
      <w:r>
        <w:rPr>
          <w:spacing w:val="-3"/>
          <w:sz w:val="28"/>
        </w:rPr>
        <w:t>педагогической деятельности с аномальными детьми. Суть этой схемы при</w:t>
      </w:r>
      <w:r>
        <w:rPr>
          <w:sz w:val="28"/>
        </w:rPr>
        <w:t>влекла наше внимание и была спроецирована на систему образователь</w:t>
      </w:r>
      <w:r>
        <w:rPr>
          <w:spacing w:val="-1"/>
          <w:sz w:val="28"/>
        </w:rPr>
        <w:t>но-коррекционной работы с детьми с отклоняющимся поведением [89</w:t>
      </w:r>
      <w:r>
        <w:rPr>
          <w:spacing w:val="3"/>
          <w:sz w:val="28"/>
        </w:rPr>
        <w:t xml:space="preserve">]: </w:t>
      </w:r>
    </w:p>
    <w:p w:rsidR="00CC0788" w:rsidRDefault="00A25C76">
      <w:pPr>
        <w:shd w:val="clear" w:color="auto" w:fill="FFFFFF"/>
        <w:spacing w:line="360" w:lineRule="auto"/>
        <w:ind w:right="5" w:firstLine="540"/>
        <w:jc w:val="both"/>
        <w:rPr>
          <w:spacing w:val="-3"/>
          <w:sz w:val="28"/>
        </w:rPr>
      </w:pPr>
      <w:r>
        <w:rPr>
          <w:spacing w:val="3"/>
          <w:sz w:val="28"/>
        </w:rPr>
        <w:t xml:space="preserve">- </w:t>
      </w:r>
      <w:r w:rsidR="00CC0788">
        <w:rPr>
          <w:spacing w:val="3"/>
          <w:sz w:val="28"/>
        </w:rPr>
        <w:t xml:space="preserve">в рамках концепции специального образования и воспитания </w:t>
      </w:r>
      <w:r w:rsidR="00CC0788">
        <w:rPr>
          <w:sz w:val="28"/>
        </w:rPr>
        <w:t xml:space="preserve">девиантных детей коррекционно-педагогическая деятельность занимает </w:t>
      </w:r>
      <w:r w:rsidR="00CC0788">
        <w:rPr>
          <w:spacing w:val="-3"/>
          <w:sz w:val="28"/>
        </w:rPr>
        <w:t xml:space="preserve">центральное (сердцевинное) положение в едином педагогическом процессе; </w:t>
      </w:r>
    </w:p>
    <w:p w:rsidR="00CC0788" w:rsidRDefault="00A25C76">
      <w:pPr>
        <w:shd w:val="clear" w:color="auto" w:fill="FFFFFF"/>
        <w:spacing w:line="360" w:lineRule="auto"/>
        <w:ind w:right="5" w:firstLine="540"/>
        <w:jc w:val="both"/>
        <w:rPr>
          <w:sz w:val="28"/>
        </w:rPr>
      </w:pPr>
      <w:r>
        <w:rPr>
          <w:sz w:val="28"/>
        </w:rPr>
        <w:lastRenderedPageBreak/>
        <w:t xml:space="preserve">- </w:t>
      </w:r>
      <w:r w:rsidR="00CC0788">
        <w:rPr>
          <w:sz w:val="28"/>
        </w:rPr>
        <w:t xml:space="preserve"> коррекционная деятельность находится на перекрестке составных частей </w:t>
      </w:r>
      <w:r w:rsidR="00CC0788">
        <w:rPr>
          <w:spacing w:val="9"/>
          <w:sz w:val="28"/>
        </w:rPr>
        <w:t xml:space="preserve">общего образования, в то же время имеет свою специфическую </w:t>
      </w:r>
      <w:r w:rsidR="00CC0788">
        <w:rPr>
          <w:sz w:val="28"/>
        </w:rPr>
        <w:t xml:space="preserve">направленность при осуществлении учебно-воспитательного процесса; </w:t>
      </w:r>
    </w:p>
    <w:p w:rsidR="00CC0788" w:rsidRDefault="00A25C76">
      <w:pPr>
        <w:shd w:val="clear" w:color="auto" w:fill="FFFFFF"/>
        <w:spacing w:line="360" w:lineRule="auto"/>
        <w:ind w:right="5" w:firstLine="540"/>
        <w:jc w:val="both"/>
        <w:rPr>
          <w:sz w:val="28"/>
        </w:rPr>
      </w:pPr>
      <w:r>
        <w:rPr>
          <w:sz w:val="28"/>
        </w:rPr>
        <w:t xml:space="preserve">-  </w:t>
      </w:r>
      <w:r w:rsidR="00CC0788">
        <w:rPr>
          <w:sz w:val="28"/>
        </w:rPr>
        <w:t xml:space="preserve"> по объему и значимости коррекционно-педагогического процесса в системе </w:t>
      </w:r>
      <w:r w:rsidR="00CC0788">
        <w:rPr>
          <w:spacing w:val="-1"/>
          <w:sz w:val="28"/>
        </w:rPr>
        <w:t xml:space="preserve">специального образования ему отводится довольно заметное место на </w:t>
      </w:r>
      <w:r w:rsidR="00CC0788">
        <w:rPr>
          <w:sz w:val="28"/>
        </w:rPr>
        <w:t xml:space="preserve">пересечении составляющих образовательного процесса (обучение, воспитание, развитие);  </w:t>
      </w:r>
    </w:p>
    <w:p w:rsidR="00CC0788" w:rsidRDefault="00A25C76">
      <w:pPr>
        <w:shd w:val="clear" w:color="auto" w:fill="FFFFFF"/>
        <w:spacing w:line="360" w:lineRule="auto"/>
        <w:ind w:right="5" w:firstLine="540"/>
        <w:jc w:val="both"/>
        <w:rPr>
          <w:sz w:val="28"/>
        </w:rPr>
      </w:pPr>
      <w:r>
        <w:rPr>
          <w:sz w:val="28"/>
        </w:rPr>
        <w:t xml:space="preserve">-  </w:t>
      </w:r>
      <w:r w:rsidR="00CC0788">
        <w:rPr>
          <w:sz w:val="28"/>
        </w:rPr>
        <w:t xml:space="preserve"> коррекция как социальная система должна иметь </w:t>
      </w:r>
      <w:r w:rsidR="00CC0788">
        <w:rPr>
          <w:spacing w:val="-5"/>
          <w:sz w:val="28"/>
        </w:rPr>
        <w:t xml:space="preserve">самостоятельный выход, взаимодействовать с социальной средой, поскольку </w:t>
      </w:r>
      <w:r w:rsidR="00CC0788">
        <w:rPr>
          <w:sz w:val="28"/>
        </w:rPr>
        <w:t xml:space="preserve">она для коррекционно-педагогического процесса является не компонентным </w:t>
      </w:r>
      <w:r w:rsidR="00CC0788">
        <w:rPr>
          <w:spacing w:val="-3"/>
          <w:sz w:val="28"/>
        </w:rPr>
        <w:t xml:space="preserve">элементом, а окружающей сферой, границей поля взаимодействия </w:t>
      </w:r>
      <w:r w:rsidR="00CC0788">
        <w:rPr>
          <w:sz w:val="28"/>
        </w:rPr>
        <w:t xml:space="preserve">и взаимовлияния компонентов единого педагогического процесса. </w:t>
      </w:r>
    </w:p>
    <w:p w:rsidR="00CC0788" w:rsidRDefault="00CC0788">
      <w:pPr>
        <w:shd w:val="clear" w:color="auto" w:fill="FFFFFF"/>
        <w:spacing w:line="360" w:lineRule="auto"/>
        <w:ind w:right="5" w:firstLine="540"/>
        <w:jc w:val="both"/>
        <w:rPr>
          <w:spacing w:val="-11"/>
          <w:sz w:val="28"/>
        </w:rPr>
      </w:pPr>
      <w:r>
        <w:rPr>
          <w:spacing w:val="-1"/>
          <w:sz w:val="28"/>
        </w:rPr>
        <w:t>Социальная среда сказывается на всех уровнях педагогического про</w:t>
      </w:r>
      <w:r>
        <w:rPr>
          <w:spacing w:val="-5"/>
          <w:sz w:val="28"/>
        </w:rPr>
        <w:t>цесса, она определяет социальные цели специального образования: становле</w:t>
      </w:r>
      <w:r>
        <w:rPr>
          <w:spacing w:val="-5"/>
          <w:sz w:val="28"/>
        </w:rPr>
        <w:softHyphen/>
      </w:r>
      <w:r>
        <w:rPr>
          <w:sz w:val="28"/>
        </w:rPr>
        <w:t>ние и разносторонне</w:t>
      </w:r>
      <w:r w:rsidR="00A25C76">
        <w:rPr>
          <w:sz w:val="28"/>
        </w:rPr>
        <w:t>е</w:t>
      </w:r>
      <w:r>
        <w:rPr>
          <w:sz w:val="28"/>
        </w:rPr>
        <w:t xml:space="preserve"> развитие личности учащегося, социально-трудовую реабилитацию, компенсацию дефекта, усвоение социального опыта человечества в доступной форме. Одним словом, вся система коррекционно-педагогической работы направлена на то, чтобы реабилитировать и социаль</w:t>
      </w:r>
      <w:r>
        <w:rPr>
          <w:spacing w:val="-5"/>
          <w:sz w:val="28"/>
        </w:rPr>
        <w:t>но адаптировать школьника с отклонениями в развитии и поведении к реалиям окружающего мира, сделать его полноправным и активным членом обще</w:t>
      </w:r>
      <w:r>
        <w:rPr>
          <w:spacing w:val="-11"/>
          <w:sz w:val="28"/>
        </w:rPr>
        <w:t xml:space="preserve">ства. </w:t>
      </w:r>
    </w:p>
    <w:p w:rsidR="00CC0788" w:rsidRDefault="00CC0788">
      <w:pPr>
        <w:shd w:val="clear" w:color="auto" w:fill="FFFFFF"/>
        <w:spacing w:line="360" w:lineRule="auto"/>
        <w:ind w:right="5" w:firstLine="540"/>
        <w:jc w:val="both"/>
        <w:rPr>
          <w:sz w:val="28"/>
        </w:rPr>
      </w:pPr>
      <w:r>
        <w:rPr>
          <w:sz w:val="28"/>
        </w:rPr>
        <w:t xml:space="preserve">Определив рамки коррекционно-педагогической деятельности и его ведущие компоненты, необходимо обозначить основные стратегические направления коррекционной работы: </w:t>
      </w:r>
    </w:p>
    <w:p w:rsidR="00CC0788" w:rsidRDefault="00CC0788">
      <w:pPr>
        <w:shd w:val="clear" w:color="auto" w:fill="FFFFFF"/>
        <w:spacing w:line="360" w:lineRule="auto"/>
        <w:ind w:right="5" w:firstLine="540"/>
        <w:jc w:val="both"/>
        <w:rPr>
          <w:sz w:val="28"/>
        </w:rPr>
      </w:pPr>
      <w:r>
        <w:rPr>
          <w:sz w:val="28"/>
        </w:rPr>
        <w:t xml:space="preserve">-корректирующее воздействие на ребенка средовыми факторами (природными, социальными), то есть «терапия средой»; </w:t>
      </w:r>
    </w:p>
    <w:p w:rsidR="00CC0788" w:rsidRDefault="00CC0788">
      <w:pPr>
        <w:shd w:val="clear" w:color="auto" w:fill="FFFFFF"/>
        <w:spacing w:line="360" w:lineRule="auto"/>
        <w:ind w:right="5" w:firstLine="540"/>
        <w:jc w:val="both"/>
        <w:rPr>
          <w:spacing w:val="-5"/>
          <w:sz w:val="28"/>
        </w:rPr>
      </w:pPr>
      <w:r>
        <w:rPr>
          <w:sz w:val="28"/>
        </w:rPr>
        <w:t>-</w:t>
      </w:r>
      <w:r>
        <w:rPr>
          <w:spacing w:val="-5"/>
          <w:sz w:val="28"/>
        </w:rPr>
        <w:t xml:space="preserve">особая организация учебного процесса (его коррекционная направленность); </w:t>
      </w:r>
    </w:p>
    <w:p w:rsidR="00CC0788" w:rsidRDefault="00CC0788">
      <w:pPr>
        <w:shd w:val="clear" w:color="auto" w:fill="FFFFFF"/>
        <w:spacing w:line="360" w:lineRule="auto"/>
        <w:ind w:right="5" w:firstLine="540"/>
        <w:jc w:val="both"/>
        <w:rPr>
          <w:spacing w:val="-6"/>
          <w:sz w:val="28"/>
        </w:rPr>
      </w:pPr>
      <w:r>
        <w:rPr>
          <w:spacing w:val="-5"/>
          <w:sz w:val="28"/>
        </w:rPr>
        <w:t>-</w:t>
      </w:r>
      <w:r>
        <w:rPr>
          <w:sz w:val="28"/>
        </w:rPr>
        <w:t xml:space="preserve">специальный подбор культурно-массовых и оздоровительных мероприятий; </w:t>
      </w:r>
      <w:r>
        <w:rPr>
          <w:spacing w:val="-6"/>
          <w:sz w:val="28"/>
        </w:rPr>
        <w:t xml:space="preserve">психогигиена семейного воспитания. </w:t>
      </w:r>
    </w:p>
    <w:p w:rsidR="00CC0788" w:rsidRDefault="00CC0788">
      <w:pPr>
        <w:shd w:val="clear" w:color="auto" w:fill="FFFFFF"/>
        <w:spacing w:line="360" w:lineRule="auto"/>
        <w:ind w:right="5" w:firstLine="540"/>
        <w:jc w:val="both"/>
        <w:rPr>
          <w:spacing w:val="-5"/>
          <w:sz w:val="28"/>
        </w:rPr>
      </w:pPr>
      <w:r>
        <w:rPr>
          <w:spacing w:val="-2"/>
          <w:sz w:val="28"/>
        </w:rPr>
        <w:lastRenderedPageBreak/>
        <w:t>В коррекционно-педагогической работе с подростками с отклоняю</w:t>
      </w:r>
      <w:r>
        <w:rPr>
          <w:spacing w:val="-2"/>
          <w:sz w:val="28"/>
        </w:rPr>
        <w:softHyphen/>
      </w:r>
      <w:r>
        <w:rPr>
          <w:spacing w:val="-5"/>
          <w:sz w:val="28"/>
        </w:rPr>
        <w:t>щимся поведением выделяются следующие направления:</w:t>
      </w:r>
    </w:p>
    <w:p w:rsidR="00CC0788" w:rsidRDefault="00CC0788">
      <w:pPr>
        <w:shd w:val="clear" w:color="auto" w:fill="FFFFFF"/>
        <w:tabs>
          <w:tab w:val="left" w:pos="720"/>
        </w:tabs>
        <w:spacing w:line="360" w:lineRule="auto"/>
        <w:ind w:right="5" w:firstLine="540"/>
        <w:jc w:val="both"/>
        <w:rPr>
          <w:sz w:val="28"/>
        </w:rPr>
      </w:pPr>
      <w:r>
        <w:rPr>
          <w:spacing w:val="-5"/>
          <w:sz w:val="28"/>
        </w:rPr>
        <w:t xml:space="preserve"> - нормализация и </w:t>
      </w:r>
      <w:r>
        <w:rPr>
          <w:sz w:val="28"/>
        </w:rPr>
        <w:t>обогащение отношений подростков с окружающим миром, прежде всего</w:t>
      </w:r>
      <w:r w:rsidR="00A25C76">
        <w:rPr>
          <w:sz w:val="28"/>
        </w:rPr>
        <w:t>,</w:t>
      </w:r>
      <w:r>
        <w:rPr>
          <w:sz w:val="28"/>
        </w:rPr>
        <w:t xml:space="preserve"> с педагогами и детским коллективом; </w:t>
      </w:r>
    </w:p>
    <w:p w:rsidR="00CC0788" w:rsidRDefault="00CC0788">
      <w:pPr>
        <w:shd w:val="clear" w:color="auto" w:fill="FFFFFF"/>
        <w:tabs>
          <w:tab w:val="left" w:pos="720"/>
        </w:tabs>
        <w:spacing w:line="360" w:lineRule="auto"/>
        <w:ind w:right="5" w:firstLine="540"/>
        <w:jc w:val="both"/>
        <w:rPr>
          <w:spacing w:val="-3"/>
          <w:sz w:val="28"/>
        </w:rPr>
      </w:pPr>
      <w:r>
        <w:rPr>
          <w:sz w:val="28"/>
        </w:rPr>
        <w:t xml:space="preserve">- компенсация пробелов и недостатков в </w:t>
      </w:r>
      <w:r>
        <w:rPr>
          <w:spacing w:val="-1"/>
          <w:sz w:val="28"/>
        </w:rPr>
        <w:t xml:space="preserve">общем развитии подростка, усиление деятельности в той области, которую </w:t>
      </w:r>
      <w:r>
        <w:rPr>
          <w:sz w:val="28"/>
        </w:rPr>
        <w:t xml:space="preserve">он любит, в которой может добиться хороших результатов (компенсация в области интересного дела, увлечения подростка спортом, техникой, музыкой </w:t>
      </w:r>
      <w:r>
        <w:rPr>
          <w:spacing w:val="-3"/>
          <w:sz w:val="28"/>
        </w:rPr>
        <w:t xml:space="preserve">и др.); </w:t>
      </w:r>
    </w:p>
    <w:p w:rsidR="00CC0788" w:rsidRDefault="00CC0788">
      <w:pPr>
        <w:shd w:val="clear" w:color="auto" w:fill="FFFFFF"/>
        <w:tabs>
          <w:tab w:val="left" w:pos="720"/>
        </w:tabs>
        <w:spacing w:line="360" w:lineRule="auto"/>
        <w:ind w:right="5" w:firstLine="540"/>
        <w:jc w:val="both"/>
        <w:rPr>
          <w:sz w:val="28"/>
        </w:rPr>
      </w:pPr>
      <w:r>
        <w:rPr>
          <w:spacing w:val="-3"/>
          <w:sz w:val="28"/>
        </w:rPr>
        <w:t xml:space="preserve">-  восстановление положительных качеств личности, которые получили </w:t>
      </w:r>
      <w:r>
        <w:rPr>
          <w:sz w:val="28"/>
        </w:rPr>
        <w:t xml:space="preserve">у подростка незначительную деформацию (девиацию); </w:t>
      </w:r>
    </w:p>
    <w:p w:rsidR="00CC0788" w:rsidRDefault="00CC0788">
      <w:pPr>
        <w:shd w:val="clear" w:color="auto" w:fill="FFFFFF"/>
        <w:tabs>
          <w:tab w:val="left" w:pos="720"/>
        </w:tabs>
        <w:spacing w:line="360" w:lineRule="auto"/>
        <w:ind w:right="5" w:firstLine="540"/>
        <w:jc w:val="both"/>
        <w:rPr>
          <w:sz w:val="28"/>
        </w:rPr>
      </w:pPr>
      <w:r>
        <w:rPr>
          <w:sz w:val="28"/>
        </w:rPr>
        <w:t xml:space="preserve"> - постоянная стимуляция положительных качеств, не утративших социальной значимости; интенсификация положительного развития личности, формирование ведущих положительных качеств; </w:t>
      </w:r>
    </w:p>
    <w:p w:rsidR="00CC0788" w:rsidRDefault="00CC0788">
      <w:pPr>
        <w:shd w:val="clear" w:color="auto" w:fill="FFFFFF"/>
        <w:tabs>
          <w:tab w:val="left" w:pos="720"/>
        </w:tabs>
        <w:spacing w:line="360" w:lineRule="auto"/>
        <w:ind w:right="5" w:firstLine="540"/>
        <w:jc w:val="both"/>
        <w:rPr>
          <w:spacing w:val="-5"/>
          <w:sz w:val="28"/>
        </w:rPr>
      </w:pPr>
      <w:r>
        <w:rPr>
          <w:sz w:val="28"/>
        </w:rPr>
        <w:t>- усвоение и накопление социальноценного жизненно</w:t>
      </w:r>
      <w:r>
        <w:rPr>
          <w:spacing w:val="-5"/>
          <w:sz w:val="28"/>
        </w:rPr>
        <w:t xml:space="preserve">го опыта, обогащение практической деятельности в различных сферах жизни; </w:t>
      </w:r>
    </w:p>
    <w:p w:rsidR="00CC0788" w:rsidRDefault="00CC0788">
      <w:pPr>
        <w:shd w:val="clear" w:color="auto" w:fill="FFFFFF"/>
        <w:tabs>
          <w:tab w:val="left" w:pos="720"/>
        </w:tabs>
        <w:spacing w:line="360" w:lineRule="auto"/>
        <w:ind w:right="5" w:firstLine="540"/>
        <w:jc w:val="both"/>
        <w:rPr>
          <w:spacing w:val="-5"/>
          <w:sz w:val="28"/>
        </w:rPr>
      </w:pPr>
      <w:r>
        <w:rPr>
          <w:spacing w:val="-5"/>
          <w:sz w:val="28"/>
        </w:rPr>
        <w:t xml:space="preserve">-   </w:t>
      </w:r>
      <w:r>
        <w:rPr>
          <w:sz w:val="28"/>
        </w:rPr>
        <w:t>накопление навыков нравственного поведения, здоровых привычек и потреб</w:t>
      </w:r>
      <w:r>
        <w:rPr>
          <w:spacing w:val="-5"/>
          <w:sz w:val="28"/>
        </w:rPr>
        <w:t xml:space="preserve">ностей на основе организации деятельности учащихся по удовлетворению их интересов; </w:t>
      </w:r>
    </w:p>
    <w:p w:rsidR="00CC0788" w:rsidRDefault="00CC0788">
      <w:pPr>
        <w:shd w:val="clear" w:color="auto" w:fill="FFFFFF"/>
        <w:tabs>
          <w:tab w:val="left" w:pos="720"/>
        </w:tabs>
        <w:spacing w:line="360" w:lineRule="auto"/>
        <w:ind w:right="5" w:firstLine="540"/>
        <w:jc w:val="both"/>
        <w:rPr>
          <w:spacing w:val="-1"/>
          <w:sz w:val="28"/>
        </w:rPr>
      </w:pPr>
      <w:r>
        <w:rPr>
          <w:spacing w:val="-5"/>
          <w:sz w:val="28"/>
        </w:rPr>
        <w:t>- исправление как преодоление отрицательного, то есть ликвидация пробелов в формировании положительных и искоренение отрицательных ка</w:t>
      </w:r>
      <w:r>
        <w:rPr>
          <w:spacing w:val="-5"/>
          <w:sz w:val="28"/>
        </w:rPr>
        <w:softHyphen/>
      </w:r>
      <w:r>
        <w:rPr>
          <w:sz w:val="28"/>
        </w:rPr>
        <w:t>честв и вредных привычек [193].</w:t>
      </w:r>
      <w:r>
        <w:rPr>
          <w:spacing w:val="-1"/>
          <w:sz w:val="28"/>
        </w:rPr>
        <w:t xml:space="preserve"> </w:t>
      </w:r>
    </w:p>
    <w:p w:rsidR="00CC0788" w:rsidRDefault="00CC0788">
      <w:pPr>
        <w:shd w:val="clear" w:color="auto" w:fill="FFFFFF"/>
        <w:spacing w:line="360" w:lineRule="auto"/>
        <w:ind w:right="5" w:firstLine="540"/>
        <w:jc w:val="both"/>
        <w:rPr>
          <w:sz w:val="28"/>
        </w:rPr>
      </w:pPr>
      <w:r>
        <w:rPr>
          <w:sz w:val="28"/>
        </w:rPr>
        <w:t>Ю.А. Клейберг основными путями корректировки асоциального поведения подростков считает следующие:</w:t>
      </w:r>
    </w:p>
    <w:p w:rsidR="00CC0788" w:rsidRDefault="00CC0788">
      <w:pPr>
        <w:shd w:val="clear" w:color="auto" w:fill="FFFFFF"/>
        <w:spacing w:line="360" w:lineRule="auto"/>
        <w:ind w:right="5" w:firstLine="540"/>
        <w:jc w:val="both"/>
        <w:rPr>
          <w:sz w:val="28"/>
        </w:rPr>
      </w:pPr>
      <w:r>
        <w:rPr>
          <w:sz w:val="28"/>
        </w:rPr>
        <w:t xml:space="preserve">-постановка перед подростками проблем, адекватных их возрастным особенностям, которые ранее не привлекали их внимания: сообщение неординарной информации, которая в соответствии с возрастными особенностями должна заинтересовать подростков; </w:t>
      </w:r>
    </w:p>
    <w:p w:rsidR="00CC0788" w:rsidRDefault="00CC0788">
      <w:pPr>
        <w:shd w:val="clear" w:color="auto" w:fill="FFFFFF"/>
        <w:spacing w:line="360" w:lineRule="auto"/>
        <w:ind w:right="5" w:firstLine="540"/>
        <w:jc w:val="both"/>
        <w:rPr>
          <w:sz w:val="28"/>
        </w:rPr>
      </w:pPr>
      <w:r>
        <w:rPr>
          <w:sz w:val="28"/>
        </w:rPr>
        <w:t xml:space="preserve">-постановка перед коллективом или группой подростков определенной альтернативы, необходимость обсуждения которой объективно диктуется характером жизнедеятельности ребят. Этот способ эффективен при условии </w:t>
      </w:r>
      <w:r>
        <w:rPr>
          <w:sz w:val="28"/>
        </w:rPr>
        <w:lastRenderedPageBreak/>
        <w:t xml:space="preserve">адекватности альтернативы возрастным особенностям подростков, соответствия ее специфическим интересам и возможностям подростков; </w:t>
      </w:r>
    </w:p>
    <w:p w:rsidR="00CC0788" w:rsidRDefault="00CC0788">
      <w:pPr>
        <w:shd w:val="clear" w:color="auto" w:fill="FFFFFF"/>
        <w:spacing w:line="360" w:lineRule="auto"/>
        <w:ind w:right="5" w:firstLine="540"/>
        <w:jc w:val="both"/>
        <w:rPr>
          <w:sz w:val="28"/>
        </w:rPr>
      </w:pPr>
      <w:r>
        <w:rPr>
          <w:sz w:val="28"/>
        </w:rPr>
        <w:t xml:space="preserve">-переориентация членов коллектива или группы подростков. Переориентация достигается в процессе усложнения жизнедеятельности или за счет расширения круга общения коллектива или группы подростков. Кроме того, возможен путь постановки целей перед группой подростков, которые внешне соответствуют их актуальным интересам, а в действительности требуют для своей реализации переориентации их интересов. Этот способ эффективно применялся Ю.А. Клейбергом в работе подростковых клубов;  особую роль в корректировке асоциального поведения подростков играет характер взаимоотношения педагога с подростками. В том случае, когда они доброжелательные, доверительные, </w:t>
      </w:r>
      <w:r w:rsidR="00A25C76">
        <w:rPr>
          <w:sz w:val="28"/>
        </w:rPr>
        <w:t xml:space="preserve">то </w:t>
      </w:r>
      <w:r>
        <w:rPr>
          <w:sz w:val="28"/>
        </w:rPr>
        <w:t>корректировка асоциального поведения и сознания подростков происходит под влиянием личности педагога [157].</w:t>
      </w:r>
    </w:p>
    <w:p w:rsidR="00CC0788" w:rsidRDefault="00CC0788">
      <w:pPr>
        <w:shd w:val="clear" w:color="auto" w:fill="FFFFFF"/>
        <w:spacing w:line="360" w:lineRule="auto"/>
        <w:ind w:right="5" w:firstLine="540"/>
        <w:jc w:val="both"/>
        <w:rPr>
          <w:sz w:val="28"/>
        </w:rPr>
      </w:pPr>
      <w:r>
        <w:rPr>
          <w:sz w:val="28"/>
        </w:rPr>
        <w:t>Вышепроведенный анализ сущности и содержания  коррекции девиантного поведения подростков, представленный в психолого – педагогической науке, позволил нам при</w:t>
      </w:r>
      <w:r w:rsidR="00A25C76">
        <w:rPr>
          <w:sz w:val="28"/>
        </w:rPr>
        <w:t>й</w:t>
      </w:r>
      <w:r>
        <w:rPr>
          <w:sz w:val="28"/>
        </w:rPr>
        <w:t>ти к следующему пониманию коррекции девиантного поведения</w:t>
      </w:r>
      <w:r w:rsidR="00A25C76">
        <w:rPr>
          <w:sz w:val="28"/>
        </w:rPr>
        <w:t xml:space="preserve">: </w:t>
      </w:r>
      <w:r>
        <w:rPr>
          <w:sz w:val="28"/>
        </w:rPr>
        <w:t>это процесс помощи подростку в преодолении сложившихся в его поведении стереотипов и образцов поведенческих реакций в ответ на воздействие внешних факторов и под влиянием индивидуально – личностных и характерологических особенностей , а также формирование стратегий высокофункционального поведения в различных жизненных ситуациях, обеспечивающих реализацию социально одобряемых форм поведения. Коррекцию девиантного поведения в своем исследовании мы рассматриваем в условиях оздоровительно – образовательных центров.</w:t>
      </w:r>
    </w:p>
    <w:p w:rsidR="00CC0788" w:rsidRDefault="00CC0788">
      <w:pPr>
        <w:pStyle w:val="a4"/>
        <w:tabs>
          <w:tab w:val="left" w:pos="900"/>
        </w:tabs>
        <w:spacing w:after="0" w:line="360" w:lineRule="auto"/>
        <w:ind w:firstLine="720"/>
        <w:jc w:val="both"/>
        <w:rPr>
          <w:sz w:val="28"/>
        </w:rPr>
      </w:pPr>
      <w:r>
        <w:rPr>
          <w:sz w:val="28"/>
        </w:rPr>
        <w:t>Оздоровительно-образовательный центр – временное объединение детей и подростков, которое часто называют временным коллективом. Особенности временного детского объединения:</w:t>
      </w:r>
    </w:p>
    <w:p w:rsidR="00CC0788" w:rsidRDefault="00CC0788">
      <w:pPr>
        <w:pStyle w:val="a4"/>
        <w:tabs>
          <w:tab w:val="left" w:pos="900"/>
        </w:tabs>
        <w:spacing w:after="0" w:line="360" w:lineRule="auto"/>
        <w:ind w:firstLine="720"/>
        <w:jc w:val="both"/>
        <w:rPr>
          <w:sz w:val="28"/>
        </w:rPr>
      </w:pPr>
      <w:r>
        <w:rPr>
          <w:sz w:val="28"/>
        </w:rPr>
        <w:t>- ограниченный срок существования;</w:t>
      </w:r>
    </w:p>
    <w:p w:rsidR="00CC0788" w:rsidRDefault="00CC0788">
      <w:pPr>
        <w:pStyle w:val="a4"/>
        <w:tabs>
          <w:tab w:val="left" w:pos="900"/>
        </w:tabs>
        <w:spacing w:after="0" w:line="360" w:lineRule="auto"/>
        <w:ind w:firstLine="720"/>
        <w:jc w:val="both"/>
        <w:rPr>
          <w:sz w:val="28"/>
        </w:rPr>
      </w:pPr>
      <w:r>
        <w:rPr>
          <w:sz w:val="28"/>
        </w:rPr>
        <w:t>- разнородность состава детей;</w:t>
      </w:r>
    </w:p>
    <w:p w:rsidR="00CC0788" w:rsidRDefault="00CC0788">
      <w:pPr>
        <w:pStyle w:val="a4"/>
        <w:tabs>
          <w:tab w:val="left" w:pos="900"/>
        </w:tabs>
        <w:spacing w:after="0" w:line="360" w:lineRule="auto"/>
        <w:ind w:firstLine="720"/>
        <w:jc w:val="both"/>
        <w:rPr>
          <w:sz w:val="28"/>
        </w:rPr>
      </w:pPr>
      <w:r>
        <w:rPr>
          <w:sz w:val="28"/>
        </w:rPr>
        <w:lastRenderedPageBreak/>
        <w:t>- автономность существования;</w:t>
      </w:r>
    </w:p>
    <w:p w:rsidR="00CC0788" w:rsidRDefault="00CC0788">
      <w:pPr>
        <w:pStyle w:val="a4"/>
        <w:tabs>
          <w:tab w:val="left" w:pos="900"/>
        </w:tabs>
        <w:spacing w:after="0" w:line="360" w:lineRule="auto"/>
        <w:ind w:firstLine="720"/>
        <w:jc w:val="both"/>
        <w:rPr>
          <w:sz w:val="28"/>
        </w:rPr>
      </w:pPr>
      <w:r>
        <w:rPr>
          <w:sz w:val="28"/>
        </w:rPr>
        <w:t>- четко обозначенное пространство жизнедеятельности.</w:t>
      </w:r>
    </w:p>
    <w:p w:rsidR="00CC0788" w:rsidRDefault="00CC0788">
      <w:pPr>
        <w:pStyle w:val="a4"/>
        <w:tabs>
          <w:tab w:val="left" w:pos="900"/>
        </w:tabs>
        <w:spacing w:after="0" w:line="360" w:lineRule="auto"/>
        <w:ind w:firstLine="720"/>
        <w:jc w:val="both"/>
        <w:rPr>
          <w:sz w:val="28"/>
        </w:rPr>
      </w:pPr>
      <w:r>
        <w:rPr>
          <w:sz w:val="28"/>
        </w:rPr>
        <w:t>На детей (на период пребывания в оздоровительно-образовательном центре) значительно снижено влияние семьи, ближайших друзей, привычной социальной среды жизнедеятельности ребенка. Коррекционная работа в условиях оздоровительно-образовательного центра - это деятельность специалистов, направленная на разрушение сложившихся у ребенка установок, представлений, ценностей, мотивов и стереотипов поведения и формирование новых. Основная цель детей, приезжающих в оздоровительно-образовательный центр, – отдых и развлечения, поэтому коррекционная работа должна представлять собой единую составную часть общевоспитательного процесса в центре и обеспечивать условия, позволяющие ребенку максимально выразить себя, удовлетворить имеющие потребности и реализовать интересы, а также чувствовать себя комфортно в процессе общения со сверстниками и взрослыми.</w:t>
      </w:r>
    </w:p>
    <w:p w:rsidR="00CC0788" w:rsidRDefault="00CC0788">
      <w:pPr>
        <w:pStyle w:val="a4"/>
        <w:tabs>
          <w:tab w:val="left" w:pos="900"/>
        </w:tabs>
        <w:spacing w:after="0" w:line="360" w:lineRule="auto"/>
        <w:ind w:firstLine="720"/>
        <w:jc w:val="both"/>
        <w:rPr>
          <w:sz w:val="28"/>
        </w:rPr>
      </w:pPr>
      <w:r>
        <w:rPr>
          <w:sz w:val="28"/>
        </w:rPr>
        <w:t>Исходя из вышесказанного, основными принципами организации работы  по коррекции отклоняющегося поведения подростков в условиях оздоровительно-образовательного центра являются следующие:</w:t>
      </w:r>
    </w:p>
    <w:p w:rsidR="00CC0788" w:rsidRDefault="00CC0788" w:rsidP="00CA2ED5">
      <w:pPr>
        <w:pStyle w:val="21"/>
        <w:numPr>
          <w:ilvl w:val="0"/>
          <w:numId w:val="17"/>
        </w:numPr>
        <w:tabs>
          <w:tab w:val="clear" w:pos="720"/>
          <w:tab w:val="num" w:pos="0"/>
          <w:tab w:val="left" w:pos="900"/>
        </w:tabs>
        <w:spacing w:line="360" w:lineRule="auto"/>
        <w:ind w:left="0" w:firstLine="567"/>
      </w:pPr>
      <w:r>
        <w:t>субъектности включения детей и подростков во все мероприятия, проводимые в центре;</w:t>
      </w:r>
    </w:p>
    <w:p w:rsidR="00CC0788" w:rsidRDefault="00CC0788" w:rsidP="00CA2ED5">
      <w:pPr>
        <w:pStyle w:val="21"/>
        <w:numPr>
          <w:ilvl w:val="0"/>
          <w:numId w:val="17"/>
        </w:numPr>
        <w:tabs>
          <w:tab w:val="clear" w:pos="720"/>
          <w:tab w:val="num" w:pos="0"/>
          <w:tab w:val="left" w:pos="900"/>
        </w:tabs>
        <w:spacing w:line="360" w:lineRule="auto"/>
        <w:ind w:left="0" w:firstLine="567"/>
      </w:pPr>
      <w:r>
        <w:t>сменяемости видов деятельности, который исключает  однообразие и естественно следующий за ним  процесс утомления;</w:t>
      </w:r>
    </w:p>
    <w:p w:rsidR="00CC0788" w:rsidRDefault="00CC0788" w:rsidP="00CA2ED5">
      <w:pPr>
        <w:pStyle w:val="21"/>
        <w:numPr>
          <w:ilvl w:val="0"/>
          <w:numId w:val="17"/>
        </w:numPr>
        <w:tabs>
          <w:tab w:val="clear" w:pos="720"/>
          <w:tab w:val="num" w:pos="0"/>
          <w:tab w:val="left" w:pos="900"/>
        </w:tabs>
        <w:spacing w:line="360" w:lineRule="auto"/>
        <w:ind w:left="0" w:firstLine="567"/>
      </w:pPr>
      <w:r>
        <w:t>оптимальности, который представляет собой выбор оптимального времени</w:t>
      </w:r>
      <w:r w:rsidR="00A25C76">
        <w:t xml:space="preserve"> и методов</w:t>
      </w:r>
      <w:r>
        <w:t xml:space="preserve"> работы с детьми и подростками в ходе тех или иных мероприятий, опирающийся на физические и психические ресурсы конкретного контингента детей.</w:t>
      </w:r>
    </w:p>
    <w:p w:rsidR="00CC0788" w:rsidRDefault="00A25C76">
      <w:pPr>
        <w:pStyle w:val="21"/>
        <w:tabs>
          <w:tab w:val="left" w:pos="900"/>
        </w:tabs>
        <w:spacing w:line="360" w:lineRule="auto"/>
        <w:ind w:firstLine="567"/>
      </w:pPr>
      <w:r>
        <w:t xml:space="preserve">На </w:t>
      </w:r>
      <w:r w:rsidR="00CC0788">
        <w:t>эффективност</w:t>
      </w:r>
      <w:r>
        <w:t>ь</w:t>
      </w:r>
      <w:r w:rsidR="00CC0788">
        <w:t xml:space="preserve"> коррекции девиантного поведения подростков в оздоровительно – образовательном центре, по результатам нашего исследования,</w:t>
      </w:r>
      <w:r>
        <w:t xml:space="preserve"> влияют такие условия </w:t>
      </w:r>
      <w:r w:rsidR="00CC0788">
        <w:t>:</w:t>
      </w:r>
    </w:p>
    <w:p w:rsidR="00CC0788" w:rsidRDefault="00CC0788" w:rsidP="00CA2ED5">
      <w:pPr>
        <w:pStyle w:val="21"/>
        <w:numPr>
          <w:ilvl w:val="0"/>
          <w:numId w:val="17"/>
        </w:numPr>
        <w:tabs>
          <w:tab w:val="clear" w:pos="720"/>
          <w:tab w:val="num" w:pos="0"/>
          <w:tab w:val="left" w:pos="900"/>
        </w:tabs>
        <w:spacing w:line="360" w:lineRule="auto"/>
        <w:ind w:left="0" w:firstLine="567"/>
      </w:pPr>
      <w:r>
        <w:t xml:space="preserve">взаимосвязь программного обеспечения коррекционной деятельности </w:t>
      </w:r>
      <w:r w:rsidR="00A25C76">
        <w:lastRenderedPageBreak/>
        <w:t>и</w:t>
      </w:r>
      <w:r>
        <w:t xml:space="preserve"> индивидуальной коррекционной работ</w:t>
      </w:r>
      <w:r w:rsidR="00A25C76">
        <w:t>ы</w:t>
      </w:r>
      <w:r>
        <w:t xml:space="preserve"> с конкретными детьми;</w:t>
      </w:r>
    </w:p>
    <w:p w:rsidR="00CC0788" w:rsidRDefault="00CC0788" w:rsidP="00CA2ED5">
      <w:pPr>
        <w:pStyle w:val="21"/>
        <w:numPr>
          <w:ilvl w:val="0"/>
          <w:numId w:val="17"/>
        </w:numPr>
        <w:tabs>
          <w:tab w:val="clear" w:pos="720"/>
          <w:tab w:val="num" w:pos="0"/>
          <w:tab w:val="left" w:pos="900"/>
        </w:tabs>
        <w:spacing w:line="360" w:lineRule="auto"/>
        <w:ind w:left="0" w:firstLine="567"/>
      </w:pPr>
      <w:r>
        <w:t>направленность коррекционного процесса не только на изменение сложившихся у подростка с девиантным поведением установок, ценностей, мотивов и стереотипов поведения, но и формирование новых высокофункциональных поведенческих стратегий</w:t>
      </w:r>
      <w:r>
        <w:rPr>
          <w:vertAlign w:val="superscript"/>
        </w:rPr>
        <w:t xml:space="preserve"> </w:t>
      </w:r>
      <w:r>
        <w:t xml:space="preserve">(термин </w:t>
      </w:r>
      <w:r>
        <w:rPr>
          <w:i/>
        </w:rPr>
        <w:t>высокофункциональное поведение</w:t>
      </w:r>
      <w:r>
        <w:t xml:space="preserve"> введен В.П. Вострокнутовым для обозначения наиболее результативного поведения в конкретной ситуации);</w:t>
      </w:r>
    </w:p>
    <w:p w:rsidR="00CC0788" w:rsidRDefault="00CC0788" w:rsidP="00CA2ED5">
      <w:pPr>
        <w:pStyle w:val="21"/>
        <w:numPr>
          <w:ilvl w:val="0"/>
          <w:numId w:val="17"/>
        </w:numPr>
        <w:tabs>
          <w:tab w:val="clear" w:pos="720"/>
          <w:tab w:val="num" w:pos="0"/>
          <w:tab w:val="left" w:pos="900"/>
        </w:tabs>
        <w:spacing w:line="360" w:lineRule="auto"/>
        <w:ind w:left="0" w:firstLine="567"/>
      </w:pPr>
      <w:r>
        <w:t>реализация этиологического подхода в коррекционном процессе, основой которого является диагностика личностных изменений, происходящих в ребенке и изучение причин этих изменений, а также особенностей его взаимоотношений с ближайшим окружением.</w:t>
      </w:r>
    </w:p>
    <w:p w:rsidR="00CC0788" w:rsidRDefault="00CC0788">
      <w:pPr>
        <w:pStyle w:val="21"/>
        <w:tabs>
          <w:tab w:val="left" w:pos="900"/>
        </w:tabs>
        <w:spacing w:line="360" w:lineRule="auto"/>
        <w:ind w:firstLine="567"/>
      </w:pPr>
      <w:r>
        <w:t>Выделенные нами условия были реализованы в ходе организации коррекции девиантного поведения подростков в оздоровительно – образовательном центре им. В.П. Чкалова, где в период летнего отдыха были организованы смены, на которые направлялись дети, проявляющие различные отклонения в поведении из различных районов Ярославской области, большинство из которых состояло на учете в инспекции по делам несовершеннолетних.</w:t>
      </w:r>
    </w:p>
    <w:p w:rsidR="00CC0788" w:rsidRDefault="00CC0788">
      <w:pPr>
        <w:pStyle w:val="21"/>
        <w:tabs>
          <w:tab w:val="left" w:pos="900"/>
        </w:tabs>
        <w:spacing w:line="360" w:lineRule="auto"/>
        <w:ind w:firstLine="567"/>
      </w:pPr>
      <w:r>
        <w:t>Содержание и результаты опытно – экспериментальной работы по апробации комплекса условий эффективности  коррекции девиантного поведения подростков рассматриваются нами во второй главе диссертационного исследования.</w:t>
      </w:r>
    </w:p>
    <w:p w:rsidR="00CC0788" w:rsidRDefault="00CC0788">
      <w:pPr>
        <w:pStyle w:val="21"/>
        <w:tabs>
          <w:tab w:val="left" w:pos="900"/>
        </w:tabs>
        <w:spacing w:line="360" w:lineRule="auto"/>
        <w:ind w:firstLine="567"/>
      </w:pPr>
    </w:p>
    <w:p w:rsidR="00CC0788" w:rsidRDefault="00CC0788">
      <w:pPr>
        <w:pStyle w:val="21"/>
        <w:tabs>
          <w:tab w:val="left" w:pos="900"/>
        </w:tabs>
        <w:spacing w:line="360" w:lineRule="auto"/>
        <w:ind w:left="360" w:firstLine="0"/>
        <w:rPr>
          <w:b/>
        </w:rPr>
      </w:pPr>
      <w:r>
        <w:rPr>
          <w:b/>
        </w:rPr>
        <w:t>Выводы по первой главе диссертационного исследования «Коррекция девиантного поведения подростков как педагогическая проблема»</w:t>
      </w:r>
    </w:p>
    <w:p w:rsidR="00CC0788" w:rsidRDefault="00CC0788">
      <w:pPr>
        <w:pStyle w:val="21"/>
        <w:tabs>
          <w:tab w:val="left" w:pos="900"/>
        </w:tabs>
        <w:spacing w:line="360" w:lineRule="auto"/>
        <w:ind w:left="360" w:firstLine="0"/>
        <w:rPr>
          <w:b/>
        </w:rPr>
      </w:pPr>
    </w:p>
    <w:p w:rsidR="00CC0788" w:rsidRDefault="00CC0788">
      <w:pPr>
        <w:pStyle w:val="21"/>
        <w:tabs>
          <w:tab w:val="left" w:pos="900"/>
        </w:tabs>
        <w:spacing w:line="360" w:lineRule="auto"/>
      </w:pPr>
      <w:r>
        <w:t xml:space="preserve">Первая глава диссертационного исследования посвящена анализу сущности девиантного поведения подростков и изучению существующих подходов к пониманию проблемы девиантного поведения подростков. В первой главе мы также рассматриваем вопрос, касающийся причин </w:t>
      </w:r>
      <w:r>
        <w:lastRenderedPageBreak/>
        <w:t>девиантного поведения подростков и рассматриваем представленные в психолого – педагогической литературе взгляды на сущность и содержание коррекции девиантного поведения подростков. Проведенный анализ позволил нам при</w:t>
      </w:r>
      <w:r w:rsidR="00467762">
        <w:t>й</w:t>
      </w:r>
      <w:r>
        <w:t>ти к собственному пониманию сущности коррекции  девиантного поведени</w:t>
      </w:r>
      <w:r w:rsidR="00467762">
        <w:t>я</w:t>
      </w:r>
      <w:r>
        <w:t xml:space="preserve"> подростков и в соответствии с особенностями организации жизнедеятельности ребенка в условиях загородного  оздоровительно – образовательного центра выделить принципы и условия эффективности организации коррекции девиантного поведения подростков в данных институтах воспитания.</w:t>
      </w:r>
    </w:p>
    <w:p w:rsidR="00CC0788" w:rsidRDefault="00CC0788">
      <w:pPr>
        <w:pStyle w:val="21"/>
        <w:tabs>
          <w:tab w:val="left" w:pos="900"/>
        </w:tabs>
        <w:spacing w:line="360" w:lineRule="auto"/>
      </w:pPr>
      <w:r>
        <w:t>Изучение вышеназванных вопросов позволило нам сделать следующие выводы:</w:t>
      </w:r>
    </w:p>
    <w:p w:rsidR="00CC0788" w:rsidRDefault="00CC0788">
      <w:pPr>
        <w:pStyle w:val="30"/>
        <w:ind w:left="0" w:firstLine="567"/>
      </w:pPr>
      <w:r>
        <w:t>1. Девиантное поведение – это целостный поведенческий акт, действия или поступки подростков</w:t>
      </w:r>
      <w:r w:rsidR="00467762">
        <w:t>,</w:t>
      </w:r>
      <w:r>
        <w:t xml:space="preserve"> не соответствующие общепринятым социальным, культурным  и нравственным нормам, а также нормам, традициям и образцам поведения в тех группах, в которых протекает их жизнедеятельность, если эти нормы и традиции не вступают в  противоречия с общепринятыми в том обществе, в котором живет подросток.</w:t>
      </w:r>
    </w:p>
    <w:p w:rsidR="00CC0788" w:rsidRDefault="00CC0788">
      <w:pPr>
        <w:spacing w:line="360" w:lineRule="auto"/>
        <w:ind w:firstLine="567"/>
        <w:jc w:val="both"/>
        <w:rPr>
          <w:sz w:val="28"/>
        </w:rPr>
      </w:pPr>
      <w:r>
        <w:rPr>
          <w:sz w:val="28"/>
        </w:rPr>
        <w:t>2. Диагностика девиантного поведения должна основываться на анализе общепринятого образа жизни в широком значении этого понятия как совокупности типичных для данного общества форм жизнедеятельности людей, способов удовлетворения ими своих потребностей</w:t>
      </w:r>
      <w:r w:rsidR="00467762">
        <w:rPr>
          <w:sz w:val="28"/>
        </w:rPr>
        <w:t>,</w:t>
      </w:r>
      <w:r>
        <w:rPr>
          <w:sz w:val="28"/>
        </w:rPr>
        <w:t xml:space="preserve"> часто повторяющихся ситуаций, в которых находится ребенок, и которые предъявляют к его поведению определенные требования; личностных особенностей самого ребенка, особенностей развития его личности на конкретном возрастном этапе. </w:t>
      </w:r>
    </w:p>
    <w:p w:rsidR="00CC0788" w:rsidRDefault="00CC0788">
      <w:pPr>
        <w:pStyle w:val="31"/>
        <w:ind w:firstLine="567"/>
        <w:jc w:val="both"/>
      </w:pPr>
      <w:r>
        <w:t xml:space="preserve">3. Выделение конкретных видов девиантного поведения носит условный характер и используется в целях подробного изучения наиболее распространенных в той или иной группе или в данный период времени отклонений в поведении несовершеннолетней молодежи, а также с целью классификации  различных проявлений девиаций. В  реальных условиях </w:t>
      </w:r>
      <w:r>
        <w:lastRenderedPageBreak/>
        <w:t>жизнедеятельности девиантное поведение  носит множественный характер, т.е. в поведении подростка сочетаются различные виды девиаций, при приоритетной выраженности того или иного вида, причем эта выраженность может быть очень динамичной и зависеть от многих факторов.</w:t>
      </w:r>
    </w:p>
    <w:p w:rsidR="00CC0788" w:rsidRDefault="00CC0788">
      <w:pPr>
        <w:pStyle w:val="21"/>
        <w:tabs>
          <w:tab w:val="left" w:pos="900"/>
        </w:tabs>
        <w:spacing w:line="360" w:lineRule="auto"/>
        <w:ind w:firstLine="567"/>
      </w:pPr>
      <w:r>
        <w:t xml:space="preserve"> 4. Сущность этиологического подхода к анализу девиантного поведения подростков заключается в изучении причин, приводящих к тем или иным отклонениям в поведении подростков, на основе диагностики личности подростка, его индивидуально - психологических особенностей, а также особенностей взаимодействия ребенка с ближайшим окружением.</w:t>
      </w:r>
    </w:p>
    <w:p w:rsidR="00CC0788" w:rsidRDefault="00CC0788">
      <w:pPr>
        <w:shd w:val="clear" w:color="auto" w:fill="FFFFFF"/>
        <w:spacing w:line="360" w:lineRule="auto"/>
        <w:ind w:right="5" w:firstLine="567"/>
        <w:jc w:val="both"/>
        <w:rPr>
          <w:sz w:val="28"/>
        </w:rPr>
      </w:pPr>
      <w:r>
        <w:rPr>
          <w:sz w:val="28"/>
        </w:rPr>
        <w:t>5</w:t>
      </w:r>
      <w:r>
        <w:rPr>
          <w:b/>
          <w:sz w:val="28"/>
        </w:rPr>
        <w:t>.</w:t>
      </w:r>
      <w:r>
        <w:rPr>
          <w:sz w:val="28"/>
        </w:rPr>
        <w:t xml:space="preserve"> Коррекция девиантного поведения – это процесс помощи подростку в преодолении сложившихся в его поведении стереотипов и образцов поведенческих реакций в ответ на воздействие внешних факторов и под влиянием индивидуально – личностных и характерологических особенностей , а также формирование стратегий высокофункционального поведения в различных жизненных ситуациях, обеспечивающих реализацию социально одобряемых форм поведения.</w:t>
      </w:r>
    </w:p>
    <w:p w:rsidR="00CC0788" w:rsidRDefault="00CC0788">
      <w:pPr>
        <w:pStyle w:val="a4"/>
        <w:tabs>
          <w:tab w:val="left" w:pos="900"/>
        </w:tabs>
        <w:spacing w:after="0" w:line="360" w:lineRule="auto"/>
        <w:ind w:firstLine="567"/>
        <w:jc w:val="both"/>
        <w:rPr>
          <w:sz w:val="28"/>
        </w:rPr>
      </w:pPr>
      <w:r>
        <w:rPr>
          <w:sz w:val="28"/>
        </w:rPr>
        <w:t>6</w:t>
      </w:r>
      <w:r>
        <w:rPr>
          <w:b/>
          <w:sz w:val="28"/>
        </w:rPr>
        <w:t>.</w:t>
      </w:r>
      <w:r>
        <w:rPr>
          <w:sz w:val="28"/>
        </w:rPr>
        <w:t xml:space="preserve"> Принципами организации работы  по коррекции отклоняющегося поведения подростков в условиях оздоровительно-образовательного центра являются следующие: субъектности включения детей и подростков во все мероприятия, проводимые в центре; сменяемости видов деятельности, который исключает  однообразие и естественно следующий за ним  процесс утомления; оптимальности, который представляет собой выбор оптимального времени работы с детьми и подростками в ходе тех или иных мероприятий, опирающийся на физические и психические ресурсы конкретного контингента детей.</w:t>
      </w:r>
    </w:p>
    <w:p w:rsidR="00CC0788" w:rsidRDefault="00CC0788">
      <w:pPr>
        <w:pStyle w:val="21"/>
        <w:tabs>
          <w:tab w:val="left" w:pos="709"/>
          <w:tab w:val="left" w:pos="851"/>
        </w:tabs>
        <w:spacing w:line="360" w:lineRule="auto"/>
        <w:ind w:firstLine="567"/>
      </w:pPr>
      <w:r>
        <w:t>7. Условиями эффективности коррекции девиантного поведения подростков в оздоровительно – образовательном центре, по результатам нашего исследования</w:t>
      </w:r>
      <w:r w:rsidR="00467762">
        <w:t>,</w:t>
      </w:r>
      <w:r>
        <w:t xml:space="preserve"> являются следующие: взаимосвязь программного обеспечения коррекционной деятельности с индивидуальной коррекционной работой с конкретными детьми; направленность коррекционного процесса не </w:t>
      </w:r>
      <w:r>
        <w:lastRenderedPageBreak/>
        <w:t>только на изменение сложившихся у подростка с девиантным поведением установок, ценностей, мотивов и стереотипов поведения, но и формирование новых высокофункциональных поведенческих стратегий; реализация этиологического подхода в коррекционном процессе, основой которого является диагностика личностных изменений, происходящих в ребенке и изучение причин этих изменений, а также особенностей его взаимоотношений с ближайшим окружением.</w:t>
      </w:r>
    </w:p>
    <w:p w:rsidR="00CC0788" w:rsidRDefault="00CC0788">
      <w:pPr>
        <w:pStyle w:val="21"/>
        <w:tabs>
          <w:tab w:val="left" w:pos="900"/>
        </w:tabs>
        <w:spacing w:line="360" w:lineRule="auto"/>
        <w:ind w:firstLine="567"/>
      </w:pPr>
    </w:p>
    <w:p w:rsidR="00CC0788" w:rsidRDefault="00CC0788">
      <w:pPr>
        <w:pStyle w:val="21"/>
        <w:tabs>
          <w:tab w:val="left" w:pos="900"/>
        </w:tabs>
        <w:spacing w:line="360" w:lineRule="auto"/>
        <w:ind w:firstLine="0"/>
        <w:rPr>
          <w:b/>
        </w:rPr>
      </w:pPr>
      <w:r>
        <w:rPr>
          <w:b/>
        </w:rPr>
        <w:t>Глава 2. Организация коррекции девиантного поведения подростков в условиях оздоровительно  - образовательных центров</w:t>
      </w:r>
    </w:p>
    <w:p w:rsidR="00CC0788" w:rsidRDefault="00CC0788">
      <w:pPr>
        <w:ind w:firstLine="540"/>
        <w:rPr>
          <w:sz w:val="28"/>
        </w:rPr>
      </w:pPr>
    </w:p>
    <w:p w:rsidR="00CC0788" w:rsidRDefault="00CC0788">
      <w:pPr>
        <w:spacing w:line="360" w:lineRule="auto"/>
        <w:jc w:val="both"/>
        <w:rPr>
          <w:b/>
          <w:color w:val="000000"/>
          <w:spacing w:val="1"/>
          <w:sz w:val="28"/>
        </w:rPr>
      </w:pPr>
      <w:r>
        <w:rPr>
          <w:b/>
          <w:color w:val="000000"/>
          <w:spacing w:val="1"/>
          <w:sz w:val="28"/>
        </w:rPr>
        <w:t>2.1. Особенности</w:t>
      </w:r>
      <w:r>
        <w:rPr>
          <w:b/>
          <w:sz w:val="28"/>
        </w:rPr>
        <w:t xml:space="preserve"> коррекции девиантного поведения подростков</w:t>
      </w:r>
      <w:r>
        <w:rPr>
          <w:b/>
          <w:color w:val="000000"/>
          <w:spacing w:val="1"/>
          <w:sz w:val="28"/>
        </w:rPr>
        <w:t xml:space="preserve"> в условиях оздоровительно-образовательных центров</w:t>
      </w:r>
    </w:p>
    <w:p w:rsidR="00CC0788" w:rsidRDefault="00CC0788">
      <w:pPr>
        <w:spacing w:line="360" w:lineRule="auto"/>
        <w:jc w:val="both"/>
        <w:rPr>
          <w:b/>
          <w:color w:val="000000"/>
          <w:spacing w:val="1"/>
          <w:sz w:val="28"/>
        </w:rPr>
      </w:pPr>
    </w:p>
    <w:p w:rsidR="00CC0788" w:rsidRDefault="00CC0788">
      <w:pPr>
        <w:spacing w:line="360" w:lineRule="auto"/>
        <w:ind w:firstLine="567"/>
        <w:jc w:val="both"/>
        <w:rPr>
          <w:color w:val="000000"/>
          <w:spacing w:val="1"/>
          <w:sz w:val="28"/>
        </w:rPr>
      </w:pPr>
      <w:r>
        <w:rPr>
          <w:color w:val="000000"/>
          <w:spacing w:val="1"/>
          <w:sz w:val="28"/>
        </w:rPr>
        <w:t xml:space="preserve">Коррекция девиантного поведения подростков, как принято считать, является задачей и целевой функцией деятельности специализированных центров помощи семье и детям, коррекционная работа также является одним из направлений деятельности образовательных учреждений, которые посещает ребенок. В последние годы  в практике организации работы с детьми и молодыми людьми в  России, в поведении которых отмечаются те или иные отклонения, наметилось направление использования потенциала оздоровительно – образовательных центров с целью реализации коррекционной деятельности различным кругом специалистов. Опыт подобной деятельности имеется и в Ярославской области. В качестве эксперимента в Ярославской области были организованы специальные смены для трудных подростков в период летних каникул на базе оздоровительно – образовательного центра им. В.П.Чкалова. </w:t>
      </w:r>
      <w:r w:rsidR="00467762">
        <w:rPr>
          <w:color w:val="000000"/>
          <w:spacing w:val="1"/>
          <w:sz w:val="28"/>
        </w:rPr>
        <w:t>О</w:t>
      </w:r>
      <w:r>
        <w:rPr>
          <w:color w:val="000000"/>
          <w:spacing w:val="1"/>
          <w:sz w:val="28"/>
        </w:rPr>
        <w:t>рганизация коррекционной деятельности в условиях оздоровительно – образовательных центров имеет свои особенности по сравнению с другими институтами воспитания, реализующими данный вид деятельности.</w:t>
      </w:r>
    </w:p>
    <w:p w:rsidR="00CC0788" w:rsidRDefault="00CC0788">
      <w:pPr>
        <w:spacing w:line="360" w:lineRule="auto"/>
        <w:ind w:firstLine="567"/>
        <w:jc w:val="both"/>
        <w:rPr>
          <w:color w:val="000000"/>
          <w:spacing w:val="1"/>
          <w:sz w:val="28"/>
        </w:rPr>
      </w:pPr>
      <w:r>
        <w:rPr>
          <w:color w:val="000000"/>
          <w:spacing w:val="1"/>
          <w:sz w:val="28"/>
        </w:rPr>
        <w:lastRenderedPageBreak/>
        <w:t>Основной особенностью является направленность коррекционной работы на личность самого подростка и произошедшие в нем изменения, в связи со сложивш</w:t>
      </w:r>
      <w:r w:rsidR="00467762">
        <w:rPr>
          <w:color w:val="000000"/>
          <w:spacing w:val="1"/>
          <w:sz w:val="28"/>
        </w:rPr>
        <w:t>и</w:t>
      </w:r>
      <w:r>
        <w:rPr>
          <w:color w:val="000000"/>
          <w:spacing w:val="1"/>
          <w:sz w:val="28"/>
        </w:rPr>
        <w:t>мся опытом девиантного поведения в основной среде жизнедеятельности.</w:t>
      </w:r>
    </w:p>
    <w:p w:rsidR="00CC0788" w:rsidRDefault="00CC0788">
      <w:pPr>
        <w:spacing w:line="360" w:lineRule="auto"/>
        <w:ind w:firstLine="567"/>
        <w:jc w:val="both"/>
        <w:rPr>
          <w:color w:val="000000"/>
          <w:spacing w:val="1"/>
          <w:sz w:val="28"/>
        </w:rPr>
      </w:pPr>
      <w:r>
        <w:rPr>
          <w:color w:val="000000"/>
          <w:spacing w:val="1"/>
          <w:sz w:val="28"/>
        </w:rPr>
        <w:t xml:space="preserve">С целью организации коррекционной деятельности в досуговой сфере, а именно организации досуговой деятельности детей, которая является основной в условиях оздоровительно – образовательных центров, авторы предлагают различные методы и методики.   </w:t>
      </w:r>
    </w:p>
    <w:p w:rsidR="00CC0788" w:rsidRDefault="00CC0788">
      <w:pPr>
        <w:shd w:val="clear" w:color="auto" w:fill="FFFFFF"/>
        <w:spacing w:line="360" w:lineRule="auto"/>
        <w:ind w:right="5" w:firstLine="567"/>
        <w:jc w:val="both"/>
        <w:rPr>
          <w:sz w:val="28"/>
        </w:rPr>
      </w:pPr>
      <w:r>
        <w:rPr>
          <w:sz w:val="28"/>
        </w:rPr>
        <w:t xml:space="preserve">Ю.А. Клейберг выделяет и предлагает несколько методов и методик коррекционно-воспитательной работы: метод, преследующий цель вызвать заинтересованность и приобщить к действию; метод репродуцирования; метод закрепления и обогащения; метод содействия и творчества и др. </w:t>
      </w:r>
    </w:p>
    <w:p w:rsidR="00CC0788" w:rsidRDefault="00CC0788">
      <w:pPr>
        <w:shd w:val="clear" w:color="auto" w:fill="FFFFFF"/>
        <w:spacing w:line="360" w:lineRule="auto"/>
        <w:ind w:right="5" w:firstLine="540"/>
        <w:jc w:val="both"/>
        <w:rPr>
          <w:sz w:val="28"/>
        </w:rPr>
      </w:pPr>
      <w:r>
        <w:rPr>
          <w:sz w:val="28"/>
        </w:rPr>
        <w:t xml:space="preserve">При помощи этих методов воспитания, используемых последовательно и параллельно, достигается непрерывность в развитии личности подростка. В каждом из них используются действия и приемы, специфические для данного метода, но частично и некоторые приемы, характерные для других методов воспитания и коррекции. Это зависит от личности подростка, от деятельности, которую он проводит, от социального опыта и т.п. В этом как раз и проявляется диалектическая зависимость содержания развития личности и ее конкретной характеристики. </w:t>
      </w:r>
    </w:p>
    <w:p w:rsidR="00CC0788" w:rsidRDefault="00CC0788">
      <w:pPr>
        <w:shd w:val="clear" w:color="auto" w:fill="FFFFFF"/>
        <w:spacing w:line="360" w:lineRule="auto"/>
        <w:ind w:right="5" w:firstLine="540"/>
        <w:jc w:val="both"/>
        <w:rPr>
          <w:sz w:val="28"/>
        </w:rPr>
      </w:pPr>
      <w:r>
        <w:rPr>
          <w:sz w:val="28"/>
        </w:rPr>
        <w:t xml:space="preserve">Дадим основную характеристику основным методам, названным выше: </w:t>
      </w:r>
    </w:p>
    <w:p w:rsidR="00CC0788" w:rsidRDefault="00CC0788" w:rsidP="00CA2ED5">
      <w:pPr>
        <w:numPr>
          <w:ilvl w:val="0"/>
          <w:numId w:val="18"/>
        </w:numPr>
        <w:shd w:val="clear" w:color="auto" w:fill="FFFFFF"/>
        <w:tabs>
          <w:tab w:val="left" w:pos="900"/>
        </w:tabs>
        <w:spacing w:line="360" w:lineRule="auto"/>
        <w:ind w:left="0" w:right="5" w:firstLine="540"/>
        <w:jc w:val="both"/>
        <w:rPr>
          <w:sz w:val="28"/>
        </w:rPr>
      </w:pPr>
      <w:r w:rsidRPr="00467762">
        <w:rPr>
          <w:i/>
          <w:sz w:val="28"/>
        </w:rPr>
        <w:t>Метод, направленный на стимулирование интереса и приобщение</w:t>
      </w:r>
      <w:r>
        <w:rPr>
          <w:sz w:val="28"/>
        </w:rPr>
        <w:t xml:space="preserve">. Он применяется для того, чтобы вызвать у подростков установку и стремление к участию в определенной позитивной деятельности, а это можно считать началом реализации конкретной воспитательной цели, сформированной педагогом. При этом методе воспитание осуществляется на эмоционально-рациональном уровне. Заинтересованность вызывается педагогом при помощи таких приемов, как рассказ, беседа, показ, чтение, игра и пр. Она направляет внимание, эмоции, мысли подростков на цели и деятельность, которые будут способствовать формированию необходимых социальных качеств. </w:t>
      </w:r>
    </w:p>
    <w:p w:rsidR="00CC0788" w:rsidRDefault="00CC0788">
      <w:pPr>
        <w:shd w:val="clear" w:color="auto" w:fill="FFFFFF"/>
        <w:spacing w:line="360" w:lineRule="auto"/>
        <w:ind w:right="5" w:firstLine="540"/>
        <w:jc w:val="both"/>
        <w:rPr>
          <w:sz w:val="28"/>
        </w:rPr>
      </w:pPr>
      <w:r>
        <w:rPr>
          <w:sz w:val="28"/>
        </w:rPr>
        <w:lastRenderedPageBreak/>
        <w:t>Главный результат этого уровня воспитания – возникновение у подростков установки на определенную социально ценную деятельность и цели, связанные с такой деятельностью</w:t>
      </w:r>
      <w:r w:rsidR="00467762">
        <w:rPr>
          <w:sz w:val="28"/>
        </w:rPr>
        <w:t>.</w:t>
      </w:r>
    </w:p>
    <w:p w:rsidR="00CC0788" w:rsidRDefault="00CC0788" w:rsidP="00CA2ED5">
      <w:pPr>
        <w:numPr>
          <w:ilvl w:val="0"/>
          <w:numId w:val="18"/>
        </w:numPr>
        <w:shd w:val="clear" w:color="auto" w:fill="FFFFFF"/>
        <w:tabs>
          <w:tab w:val="left" w:pos="900"/>
        </w:tabs>
        <w:spacing w:line="360" w:lineRule="auto"/>
        <w:ind w:left="0" w:right="5" w:firstLine="540"/>
        <w:jc w:val="both"/>
        <w:rPr>
          <w:sz w:val="28"/>
        </w:rPr>
      </w:pPr>
      <w:r w:rsidRPr="00467762">
        <w:rPr>
          <w:i/>
          <w:sz w:val="28"/>
        </w:rPr>
        <w:t>Метод репродуцирования</w:t>
      </w:r>
      <w:r w:rsidR="00467762">
        <w:rPr>
          <w:i/>
          <w:sz w:val="28"/>
        </w:rPr>
        <w:t xml:space="preserve"> </w:t>
      </w:r>
      <w:r w:rsidR="00467762">
        <w:rPr>
          <w:sz w:val="28"/>
        </w:rPr>
        <w:t>о</w:t>
      </w:r>
      <w:r>
        <w:rPr>
          <w:sz w:val="28"/>
        </w:rPr>
        <w:t>беспечивает практическое осуществление воспитательной и коррекционной деятельности, организованной педагогом на том же уровне. При помощи этого метода достигается практически воспроизводящий уровень процесса воспитания, нацеливание подростка на выполнение действия определенным образом и на установление определенных межличностных отношений. Направленность деятельности в этом случае достигается, прежде всего, специфическими приемами, имеющимися в арсенале педагога</w:t>
      </w:r>
      <w:r w:rsidR="00467762">
        <w:rPr>
          <w:sz w:val="28"/>
        </w:rPr>
        <w:t xml:space="preserve"> (</w:t>
      </w:r>
      <w:r>
        <w:rPr>
          <w:sz w:val="28"/>
        </w:rPr>
        <w:t>упражнения, поручения, «взрыв», режим, традиция, поощрения, требования и др.</w:t>
      </w:r>
      <w:r w:rsidR="00467762">
        <w:rPr>
          <w:sz w:val="28"/>
        </w:rPr>
        <w:t>).</w:t>
      </w:r>
      <w:r>
        <w:rPr>
          <w:sz w:val="28"/>
        </w:rPr>
        <w:t xml:space="preserve"> С их помощью конкретизируются действия подростков, определяется их последовательность, выясняются связь между всеми участниками, требования к деятельности, ее характер. Репродуцирование со стороны подростка действий, отношений происходит благодаря использованию применявшихся и раньше приемов</w:t>
      </w:r>
      <w:r w:rsidR="00101D66">
        <w:rPr>
          <w:sz w:val="28"/>
        </w:rPr>
        <w:t xml:space="preserve"> </w:t>
      </w:r>
      <w:r w:rsidR="00467762">
        <w:rPr>
          <w:sz w:val="28"/>
        </w:rPr>
        <w:t>(</w:t>
      </w:r>
      <w:r>
        <w:rPr>
          <w:sz w:val="28"/>
        </w:rPr>
        <w:t>слушания, наблюдения, записывания</w:t>
      </w:r>
      <w:r w:rsidR="00467762">
        <w:rPr>
          <w:sz w:val="28"/>
        </w:rPr>
        <w:t>)</w:t>
      </w:r>
      <w:r>
        <w:rPr>
          <w:sz w:val="28"/>
        </w:rPr>
        <w:t xml:space="preserve">. В социально-педагогической практике в сфере досуга посредством этого метода педагог помогает подростку приобретать минимум знаний и умений, накапливать личный социальный опыт для самостоятельной деятельности, в которой он сможет решать свои социальные проблемы. </w:t>
      </w:r>
    </w:p>
    <w:p w:rsidR="00CC0788" w:rsidRDefault="00CC0788" w:rsidP="00CA2ED5">
      <w:pPr>
        <w:numPr>
          <w:ilvl w:val="0"/>
          <w:numId w:val="18"/>
        </w:numPr>
        <w:shd w:val="clear" w:color="auto" w:fill="FFFFFF"/>
        <w:tabs>
          <w:tab w:val="left" w:pos="900"/>
        </w:tabs>
        <w:spacing w:line="360" w:lineRule="auto"/>
        <w:ind w:left="0" w:right="5" w:firstLine="540"/>
        <w:jc w:val="both"/>
        <w:rPr>
          <w:sz w:val="28"/>
        </w:rPr>
      </w:pPr>
      <w:r w:rsidRPr="00467762">
        <w:rPr>
          <w:i/>
          <w:sz w:val="28"/>
        </w:rPr>
        <w:t>Метод закрепления и обогащения</w:t>
      </w:r>
      <w:r>
        <w:rPr>
          <w:sz w:val="28"/>
        </w:rPr>
        <w:t xml:space="preserve"> воздействует на дальнейшее формирование у подростков необходимых социальных качеств. При помощи этого метода активизируются самостоятельные усилия подростков, стимулируется их самоорганизация. Закрепление у подростков необходимых социальных качеств в целях усиления их самостоятельности осуществляется педагогом с помощью прежних приемов, но соотнесенных с новыми задачами и новым уровнем воспитания. Из новых приемов используются прежде всего такие, как личный пример, критика и самокритика, дискуссия, постановка перспективы, общественное мнение и др. Происходит закрепление </w:t>
      </w:r>
      <w:r>
        <w:rPr>
          <w:sz w:val="28"/>
        </w:rPr>
        <w:lastRenderedPageBreak/>
        <w:t>личностных качеств, необходимых для жизни в социальных общностях разной ориентации (трудовой, учебной, семейной и т.п.).</w:t>
      </w:r>
    </w:p>
    <w:p w:rsidR="00CC0788" w:rsidRDefault="00CC0788">
      <w:pPr>
        <w:shd w:val="clear" w:color="auto" w:fill="FFFFFF"/>
        <w:spacing w:line="360" w:lineRule="auto"/>
        <w:ind w:right="5" w:firstLine="540"/>
        <w:jc w:val="both"/>
        <w:rPr>
          <w:sz w:val="28"/>
        </w:rPr>
      </w:pPr>
      <w:r>
        <w:rPr>
          <w:sz w:val="28"/>
        </w:rPr>
        <w:t xml:space="preserve">Главный результат этого метода – дальнейшее совершенствование социальных качеств личности подростка. </w:t>
      </w:r>
    </w:p>
    <w:p w:rsidR="00CC0788" w:rsidRDefault="00CC0788">
      <w:pPr>
        <w:shd w:val="clear" w:color="auto" w:fill="FFFFFF"/>
        <w:spacing w:line="360" w:lineRule="auto"/>
        <w:ind w:right="5" w:firstLine="540"/>
        <w:jc w:val="both"/>
        <w:rPr>
          <w:sz w:val="28"/>
        </w:rPr>
      </w:pPr>
      <w:r>
        <w:rPr>
          <w:sz w:val="28"/>
        </w:rPr>
        <w:t>4</w:t>
      </w:r>
      <w:r w:rsidRPr="00467762">
        <w:rPr>
          <w:i/>
          <w:sz w:val="28"/>
        </w:rPr>
        <w:t>. Метод содействия и творчества</w:t>
      </w:r>
      <w:r>
        <w:rPr>
          <w:sz w:val="28"/>
        </w:rPr>
        <w:t xml:space="preserve"> доводит развитие воспитательного процесса до самого высокого уровня – осознанности и осуществления его подростками. Приемы педагога становятся здесь в большей степени приемами самих подростков. Воспитывающая деятельность приобретает характер самостоятельной деятельности. Его задача – помочь подросткам закрепить организаторские умения – осуществляется также и приемами, которые прежде им использовались. Но характерны для данного метода такие приемы педагогического воздействия, как авторитет, воспитывающая ситуация и др.</w:t>
      </w:r>
    </w:p>
    <w:p w:rsidR="00CC0788" w:rsidRDefault="00CC0788">
      <w:pPr>
        <w:shd w:val="clear" w:color="auto" w:fill="FFFFFF"/>
        <w:spacing w:line="360" w:lineRule="auto"/>
        <w:ind w:right="5" w:firstLine="540"/>
        <w:jc w:val="both"/>
        <w:rPr>
          <w:sz w:val="28"/>
        </w:rPr>
      </w:pPr>
      <w:r>
        <w:rPr>
          <w:sz w:val="28"/>
        </w:rPr>
        <w:t xml:space="preserve">Во всех рассмотренных выше методах воспитания и коррекции один и тот же прием может применяться и видоизменяться в зависимости от рода деятельности, возраста, социального опыта подростков. </w:t>
      </w:r>
    </w:p>
    <w:p w:rsidR="00CC0788" w:rsidRDefault="00CC0788">
      <w:pPr>
        <w:pStyle w:val="Web"/>
        <w:spacing w:before="0" w:after="0" w:line="360" w:lineRule="auto"/>
        <w:ind w:firstLine="540"/>
        <w:jc w:val="both"/>
        <w:rPr>
          <w:sz w:val="28"/>
        </w:rPr>
      </w:pPr>
      <w:r>
        <w:rPr>
          <w:sz w:val="28"/>
        </w:rPr>
        <w:t>Решение проблемы коррекции девиантных отклонений становится сейчас главной задачей не только для родителей и педагогов, но и для государственных, муниципальных управлений и комитетов. В последнее время этому способствует увеличение числа детских и подростковых клубов в России, а также едва налаживающееся сотрудничество образовательных учреждений с социально - психологическими центрами, другими  реабилитационными центрами и фондами. Однако система взаимодействия таких центров и образовательных учреждений не всегда достаточно эффективна по причине ограниченности программ, их однонаправленности: имеется в виду тот факт, что работа с детьми ведется лишь в школьный период, в пределах школы. На каникулах (особенно это касается летнего отдыха) дети попадают в летние оздоровительные учреждения, центры, лагеря, остальные - остаются либо на попечении родителей, либо во власти улицы. Проблему организации своего досуга они решают легко</w:t>
      </w:r>
      <w:r w:rsidR="00467762">
        <w:rPr>
          <w:sz w:val="28"/>
        </w:rPr>
        <w:t>:</w:t>
      </w:r>
      <w:r>
        <w:rPr>
          <w:sz w:val="28"/>
        </w:rPr>
        <w:t xml:space="preserve"> конечно же, на улице в компании постоянных друзей</w:t>
      </w:r>
      <w:r w:rsidR="00467762">
        <w:rPr>
          <w:sz w:val="28"/>
        </w:rPr>
        <w:t>,</w:t>
      </w:r>
      <w:r>
        <w:rPr>
          <w:sz w:val="28"/>
        </w:rPr>
        <w:t xml:space="preserve"> </w:t>
      </w:r>
      <w:r w:rsidR="00467762">
        <w:rPr>
          <w:sz w:val="28"/>
        </w:rPr>
        <w:t>а</w:t>
      </w:r>
      <w:r>
        <w:rPr>
          <w:sz w:val="28"/>
        </w:rPr>
        <w:t xml:space="preserve"> содержательная и интересная </w:t>
      </w:r>
      <w:r>
        <w:rPr>
          <w:sz w:val="28"/>
        </w:rPr>
        <w:lastRenderedPageBreak/>
        <w:t>деятельность, увлекательные занятия во время отдыха отсутствуют. Именно в летний период, по данным правоохранительных органов, увеличивается количество правонарушений среди детей и подростков, поэтому занять эту категорию детей, не только организовать интересный отдых, но и провести коррекционную работу с целью формирования установок на социально-одобренные образцы поведения</w:t>
      </w:r>
      <w:r w:rsidR="00991B3E">
        <w:rPr>
          <w:sz w:val="28"/>
        </w:rPr>
        <w:t xml:space="preserve"> -</w:t>
      </w:r>
      <w:r>
        <w:rPr>
          <w:sz w:val="28"/>
        </w:rPr>
        <w:t xml:space="preserve"> задача не из легких. Большинство детей, попадающих в оздоровительно-образовательные центры, состоят на учете в детской комнате милиции за бродяжничество, мелкое хулиганство, склонность к поджогам, употребление психоактивных веществ и</w:t>
      </w:r>
      <w:r w:rsidR="00991B3E">
        <w:rPr>
          <w:sz w:val="28"/>
        </w:rPr>
        <w:t xml:space="preserve"> </w:t>
      </w:r>
      <w:r>
        <w:rPr>
          <w:sz w:val="28"/>
        </w:rPr>
        <w:t>пр. Сейчас все больше и больше появляется оздоровительно-образовательных центров, которые несут не только функцию предоставления отдыха, но и коррекционную.</w:t>
      </w:r>
    </w:p>
    <w:p w:rsidR="00CC0788" w:rsidRDefault="00CC0788">
      <w:pPr>
        <w:pStyle w:val="Web"/>
        <w:spacing w:before="0" w:after="0" w:line="360" w:lineRule="auto"/>
        <w:ind w:firstLine="540"/>
        <w:jc w:val="both"/>
        <w:rPr>
          <w:sz w:val="28"/>
        </w:rPr>
      </w:pPr>
      <w:r>
        <w:rPr>
          <w:sz w:val="28"/>
        </w:rPr>
        <w:t>В связи с этим становится актуальным вопрос о планомерной и системной организации летнего отдыха детей, в частности, в детских лагерях, оздоровительно-образовательных центрах.</w:t>
      </w:r>
    </w:p>
    <w:p w:rsidR="00CC0788" w:rsidRDefault="00CC0788">
      <w:pPr>
        <w:pStyle w:val="Web"/>
        <w:spacing w:before="0" w:after="0" w:line="360" w:lineRule="auto"/>
        <w:ind w:firstLine="540"/>
        <w:jc w:val="both"/>
        <w:rPr>
          <w:sz w:val="28"/>
        </w:rPr>
      </w:pPr>
      <w:r>
        <w:rPr>
          <w:sz w:val="28"/>
        </w:rPr>
        <w:t xml:space="preserve">Летний оздоровительно-образовательный центр является, с одной стороны, формой организации свободного времени детей, а с другой стороны - учреждением дополнительного образования, в задачи которого входит обучение и воспитание детей. </w:t>
      </w:r>
    </w:p>
    <w:p w:rsidR="00CC0788" w:rsidRDefault="00CC0788">
      <w:pPr>
        <w:pStyle w:val="Web"/>
        <w:spacing w:before="0" w:after="0" w:line="360" w:lineRule="auto"/>
        <w:ind w:firstLine="540"/>
        <w:jc w:val="both"/>
        <w:rPr>
          <w:sz w:val="28"/>
        </w:rPr>
      </w:pPr>
      <w:r>
        <w:rPr>
          <w:sz w:val="28"/>
        </w:rPr>
        <w:t xml:space="preserve">Сейчас летние центры являются частью социальной среды, в которой дети открывают, реализуют свои возможности, приобретают опыт социального взаимодействия в отрыве от привычной семейной или школьной атмосферы. Дополняя и расширяя влияние семьи и школы на ребенка, преследуется цель: содействие социальному, духовному и моральному благополучию, здоровому физическому и психическому развитию ребенка. С учетом сегодняшнего характера развития нашего общества, ведущие задачи воспитания должны быть направлены на формирование у детей умения ориентироваться в достаточно сложной ситуации, развитие навыков саморегуляции, коммуникативной компетенции, навыков преодолевающего поведения. </w:t>
      </w:r>
    </w:p>
    <w:p w:rsidR="00CC0788" w:rsidRDefault="00CC0788">
      <w:pPr>
        <w:spacing w:line="360" w:lineRule="auto"/>
        <w:ind w:firstLine="540"/>
        <w:jc w:val="both"/>
        <w:rPr>
          <w:sz w:val="28"/>
        </w:rPr>
      </w:pPr>
      <w:r>
        <w:rPr>
          <w:sz w:val="28"/>
        </w:rPr>
        <w:lastRenderedPageBreak/>
        <w:t>Коррекционная работа в условиях оздоровительно-образовательного центра</w:t>
      </w:r>
      <w:r w:rsidR="00991B3E">
        <w:rPr>
          <w:sz w:val="28"/>
        </w:rPr>
        <w:t xml:space="preserve"> -</w:t>
      </w:r>
      <w:r>
        <w:rPr>
          <w:sz w:val="28"/>
        </w:rPr>
        <w:t xml:space="preserve"> это деятельность специалистов, направленная на разрушение сложившихся у ребенка установок, представлений, ценностей, мотивов и стереотипов поведения и формирование новых.</w:t>
      </w:r>
    </w:p>
    <w:p w:rsidR="00CC0788" w:rsidRDefault="00CC0788">
      <w:pPr>
        <w:shd w:val="clear" w:color="auto" w:fill="FFFFFF"/>
        <w:spacing w:line="360" w:lineRule="auto"/>
        <w:ind w:right="5" w:firstLine="540"/>
        <w:jc w:val="both"/>
        <w:rPr>
          <w:sz w:val="28"/>
        </w:rPr>
      </w:pPr>
      <w:r>
        <w:rPr>
          <w:sz w:val="28"/>
        </w:rPr>
        <w:t>В оздоровительно-образовательном центре им. В.П. Чкалова нами реализовывалась коррекционная программа, разработанная преподавателем Ярославского государственного педагогического университета им. К.Д.Ушинского М.А. Ковальчук и психологом А.В. Ковальчук.</w:t>
      </w:r>
    </w:p>
    <w:p w:rsidR="00CC0788" w:rsidRDefault="00CC0788">
      <w:pPr>
        <w:spacing w:line="360" w:lineRule="auto"/>
        <w:ind w:firstLine="540"/>
        <w:jc w:val="both"/>
        <w:rPr>
          <w:sz w:val="28"/>
        </w:rPr>
      </w:pPr>
      <w:r>
        <w:rPr>
          <w:sz w:val="28"/>
        </w:rPr>
        <w:t xml:space="preserve">Задачи коррекционной работы в условиях оздоровительно – образовательного центра: </w:t>
      </w:r>
    </w:p>
    <w:p w:rsidR="00CC0788" w:rsidRDefault="00CC0788">
      <w:pPr>
        <w:spacing w:line="360" w:lineRule="auto"/>
        <w:ind w:firstLine="540"/>
        <w:jc w:val="both"/>
        <w:rPr>
          <w:sz w:val="28"/>
        </w:rPr>
      </w:pPr>
      <w:r>
        <w:rPr>
          <w:sz w:val="28"/>
        </w:rPr>
        <w:t>- формирование у детей и подростков навыков определения круга позитивных ценностей и негативных факторов («Что хорошо, а что плохо»);</w:t>
      </w:r>
    </w:p>
    <w:p w:rsidR="00CC0788" w:rsidRDefault="00CC0788">
      <w:pPr>
        <w:spacing w:line="360" w:lineRule="auto"/>
        <w:ind w:firstLine="540"/>
        <w:jc w:val="both"/>
        <w:rPr>
          <w:sz w:val="28"/>
        </w:rPr>
      </w:pPr>
      <w:r>
        <w:rPr>
          <w:sz w:val="28"/>
        </w:rPr>
        <w:t>- формирование позитивной самооценки («Я – особенный»), чувства собственного достоинства, отношения к себе как к независимой, самостоятельной личности;</w:t>
      </w:r>
    </w:p>
    <w:p w:rsidR="00CC0788" w:rsidRDefault="00CC0788">
      <w:pPr>
        <w:spacing w:line="360" w:lineRule="auto"/>
        <w:ind w:firstLine="540"/>
        <w:jc w:val="both"/>
        <w:rPr>
          <w:sz w:val="28"/>
        </w:rPr>
      </w:pPr>
      <w:r>
        <w:rPr>
          <w:sz w:val="28"/>
        </w:rPr>
        <w:t>- формирование ценностного и одновременно ответственного отношения к себе;</w:t>
      </w:r>
    </w:p>
    <w:p w:rsidR="00CC0788" w:rsidRDefault="00CC0788">
      <w:pPr>
        <w:spacing w:line="360" w:lineRule="auto"/>
        <w:ind w:firstLine="540"/>
        <w:jc w:val="both"/>
        <w:rPr>
          <w:sz w:val="28"/>
        </w:rPr>
      </w:pPr>
      <w:r>
        <w:rPr>
          <w:sz w:val="28"/>
        </w:rPr>
        <w:t>- тренировка навыков принятия ответственных решений, отстаивания убеждений и позиций (ролевые тренинги: правильные решения как основа успеха);</w:t>
      </w:r>
    </w:p>
    <w:p w:rsidR="00CC0788" w:rsidRDefault="00CC0788">
      <w:pPr>
        <w:spacing w:line="360" w:lineRule="auto"/>
        <w:ind w:firstLine="540"/>
        <w:jc w:val="both"/>
        <w:rPr>
          <w:sz w:val="28"/>
        </w:rPr>
      </w:pPr>
      <w:r>
        <w:rPr>
          <w:sz w:val="28"/>
        </w:rPr>
        <w:t>- накопление знаний факторов и ситуаций риска; правил безопасного адаптивного, ответственного поведения в ситуациях риска; приемов ухода от риска, в том числе при внешнем давлении (умение сказать «нет»);</w:t>
      </w:r>
    </w:p>
    <w:p w:rsidR="00CC0788" w:rsidRDefault="00CC0788">
      <w:pPr>
        <w:spacing w:line="360" w:lineRule="auto"/>
        <w:ind w:firstLine="540"/>
        <w:jc w:val="both"/>
        <w:rPr>
          <w:sz w:val="28"/>
        </w:rPr>
      </w:pPr>
      <w:r>
        <w:rPr>
          <w:sz w:val="28"/>
        </w:rPr>
        <w:t>- закрепление навыков конструктивного и позитивного (содержательного и эффективного) общения между собой и с взрослыми;</w:t>
      </w:r>
    </w:p>
    <w:p w:rsidR="00CC0788" w:rsidRDefault="00CC0788">
      <w:pPr>
        <w:spacing w:line="360" w:lineRule="auto"/>
        <w:ind w:firstLine="540"/>
        <w:jc w:val="both"/>
        <w:rPr>
          <w:sz w:val="28"/>
        </w:rPr>
      </w:pPr>
      <w:r>
        <w:rPr>
          <w:sz w:val="28"/>
        </w:rPr>
        <w:t>- формирование адекватных представлений о чувствах, эмоциях, настроении, их влиянии на поведение; управление чувствами, преодоление «стрессов»;</w:t>
      </w:r>
    </w:p>
    <w:p w:rsidR="00CC0788" w:rsidRDefault="00CC0788" w:rsidP="00CA2ED5">
      <w:pPr>
        <w:numPr>
          <w:ilvl w:val="0"/>
          <w:numId w:val="17"/>
        </w:numPr>
        <w:tabs>
          <w:tab w:val="clear" w:pos="720"/>
          <w:tab w:val="num" w:pos="0"/>
        </w:tabs>
        <w:spacing w:line="360" w:lineRule="auto"/>
        <w:ind w:left="0" w:firstLine="567"/>
        <w:jc w:val="both"/>
        <w:rPr>
          <w:sz w:val="28"/>
        </w:rPr>
      </w:pPr>
      <w:r>
        <w:rPr>
          <w:sz w:val="28"/>
        </w:rPr>
        <w:t xml:space="preserve">формирование ценностного отношения к своему здоровью («Знай себя», «Береги себя»), адекватная регуляция своего состояния и самочувствия. </w:t>
      </w:r>
    </w:p>
    <w:p w:rsidR="00CC0788" w:rsidRDefault="00CC0788">
      <w:pPr>
        <w:tabs>
          <w:tab w:val="num" w:pos="0"/>
        </w:tabs>
        <w:spacing w:line="360" w:lineRule="auto"/>
        <w:ind w:firstLine="567"/>
        <w:jc w:val="both"/>
        <w:rPr>
          <w:sz w:val="28"/>
        </w:rPr>
      </w:pPr>
      <w:r>
        <w:rPr>
          <w:sz w:val="28"/>
        </w:rPr>
        <w:lastRenderedPageBreak/>
        <w:t xml:space="preserve">Данные задачи решались нами в ходе реализации программы коррекции девиантного поведения подростков на базе оздоровительно – образовательного центра им. В.П. Чкалова. </w:t>
      </w:r>
    </w:p>
    <w:p w:rsidR="00CC0788" w:rsidRDefault="00CC0788">
      <w:pPr>
        <w:spacing w:line="360" w:lineRule="auto"/>
        <w:ind w:firstLine="540"/>
        <w:jc w:val="both"/>
        <w:rPr>
          <w:sz w:val="28"/>
        </w:rPr>
      </w:pPr>
      <w:r>
        <w:rPr>
          <w:sz w:val="28"/>
        </w:rPr>
        <w:t xml:space="preserve">Цель коррекционной программы,  реализуемой в центре, заключалась в стимулировании внутреннего личностного роста, раскрытии потенциальных возможностей, развитии самосознания и саморегуляции, выработки новых отношений и форм общения с людьми. </w:t>
      </w:r>
    </w:p>
    <w:p w:rsidR="00CC0788" w:rsidRDefault="00CC0788">
      <w:pPr>
        <w:spacing w:line="360" w:lineRule="auto"/>
        <w:ind w:firstLine="540"/>
        <w:jc w:val="both"/>
        <w:rPr>
          <w:sz w:val="28"/>
        </w:rPr>
      </w:pPr>
      <w:r>
        <w:rPr>
          <w:sz w:val="28"/>
        </w:rPr>
        <w:t>В ходе коррекционной работы использовались такие методы, как тренинги, сюжетно-ролевые игры, социодрама, ролевые игры, психокоррекционные техники.</w:t>
      </w:r>
    </w:p>
    <w:p w:rsidR="00CC0788" w:rsidRDefault="00CC0788">
      <w:pPr>
        <w:spacing w:line="360" w:lineRule="auto"/>
        <w:ind w:firstLine="540"/>
        <w:jc w:val="both"/>
        <w:rPr>
          <w:rFonts w:ascii="Baltica" w:hAnsi="Baltica"/>
          <w:sz w:val="28"/>
        </w:rPr>
      </w:pPr>
      <w:r>
        <w:rPr>
          <w:rFonts w:ascii="Baltica Cyr" w:hAnsi="Baltica Cyr"/>
          <w:sz w:val="28"/>
        </w:rPr>
        <w:t>Большинство</w:t>
      </w:r>
      <w:r>
        <w:rPr>
          <w:rFonts w:ascii="Baltica" w:hAnsi="Baltica"/>
          <w:sz w:val="28"/>
        </w:rPr>
        <w:t xml:space="preserve"> </w:t>
      </w:r>
      <w:r>
        <w:rPr>
          <w:rFonts w:ascii="Baltica Cyr" w:hAnsi="Baltica Cyr"/>
          <w:sz w:val="28"/>
        </w:rPr>
        <w:t>ребят</w:t>
      </w:r>
      <w:r>
        <w:rPr>
          <w:rFonts w:ascii="Baltica" w:hAnsi="Baltica"/>
          <w:sz w:val="28"/>
        </w:rPr>
        <w:t xml:space="preserve">, </w:t>
      </w:r>
      <w:r>
        <w:rPr>
          <w:rFonts w:ascii="Baltica Cyr" w:hAnsi="Baltica Cyr"/>
          <w:sz w:val="28"/>
        </w:rPr>
        <w:t>с</w:t>
      </w:r>
      <w:r>
        <w:rPr>
          <w:rFonts w:ascii="Baltica" w:hAnsi="Baltica"/>
          <w:sz w:val="28"/>
        </w:rPr>
        <w:t xml:space="preserve"> </w:t>
      </w:r>
      <w:r>
        <w:rPr>
          <w:rFonts w:ascii="Baltica Cyr" w:hAnsi="Baltica Cyr"/>
          <w:sz w:val="28"/>
        </w:rPr>
        <w:t>которыми</w:t>
      </w:r>
      <w:r>
        <w:rPr>
          <w:rFonts w:ascii="Baltica" w:hAnsi="Baltica"/>
          <w:sz w:val="28"/>
        </w:rPr>
        <w:t xml:space="preserve"> </w:t>
      </w:r>
      <w:r>
        <w:rPr>
          <w:rFonts w:ascii="Baltica Cyr" w:hAnsi="Baltica Cyr"/>
          <w:sz w:val="28"/>
        </w:rPr>
        <w:t>мы работали</w:t>
      </w:r>
      <w:r>
        <w:rPr>
          <w:rFonts w:ascii="Baltica" w:hAnsi="Baltica"/>
          <w:sz w:val="28"/>
        </w:rPr>
        <w:t xml:space="preserve"> </w:t>
      </w:r>
      <w:r>
        <w:rPr>
          <w:rFonts w:ascii="Baltica Cyr" w:hAnsi="Baltica Cyr"/>
          <w:sz w:val="28"/>
        </w:rPr>
        <w:t>в</w:t>
      </w:r>
      <w:r>
        <w:rPr>
          <w:rFonts w:ascii="Baltica" w:hAnsi="Baltica"/>
          <w:sz w:val="28"/>
        </w:rPr>
        <w:t xml:space="preserve"> </w:t>
      </w:r>
      <w:r>
        <w:rPr>
          <w:sz w:val="28"/>
        </w:rPr>
        <w:t>центре</w:t>
      </w:r>
      <w:r>
        <w:rPr>
          <w:rFonts w:ascii="Baltica" w:hAnsi="Baltica"/>
          <w:sz w:val="28"/>
        </w:rPr>
        <w:t xml:space="preserve">, </w:t>
      </w:r>
      <w:r>
        <w:rPr>
          <w:rFonts w:ascii="Baltica Cyr" w:hAnsi="Baltica Cyr"/>
          <w:sz w:val="28"/>
        </w:rPr>
        <w:t>имели большой девиантный опыт</w:t>
      </w:r>
      <w:r>
        <w:rPr>
          <w:rFonts w:ascii="Baltica" w:hAnsi="Baltica"/>
          <w:sz w:val="28"/>
        </w:rPr>
        <w:t xml:space="preserve">: </w:t>
      </w:r>
      <w:r>
        <w:rPr>
          <w:rFonts w:ascii="Baltica Cyr" w:hAnsi="Baltica Cyr"/>
          <w:sz w:val="28"/>
        </w:rPr>
        <w:t>бродяжничество</w:t>
      </w:r>
      <w:r>
        <w:rPr>
          <w:rFonts w:ascii="Baltica" w:hAnsi="Baltica"/>
          <w:sz w:val="28"/>
        </w:rPr>
        <w:t xml:space="preserve">, </w:t>
      </w:r>
      <w:r>
        <w:rPr>
          <w:rFonts w:ascii="Baltica Cyr" w:hAnsi="Baltica Cyr"/>
          <w:sz w:val="28"/>
        </w:rPr>
        <w:t>токсикомания</w:t>
      </w:r>
      <w:r>
        <w:rPr>
          <w:rFonts w:ascii="Baltica" w:hAnsi="Baltica"/>
          <w:sz w:val="28"/>
        </w:rPr>
        <w:t xml:space="preserve">, </w:t>
      </w:r>
      <w:r>
        <w:rPr>
          <w:rFonts w:ascii="Baltica Cyr" w:hAnsi="Baltica Cyr"/>
          <w:sz w:val="28"/>
        </w:rPr>
        <w:t>курение</w:t>
      </w:r>
      <w:r>
        <w:rPr>
          <w:rFonts w:ascii="Baltica" w:hAnsi="Baltica"/>
          <w:sz w:val="28"/>
        </w:rPr>
        <w:t>,</w:t>
      </w:r>
      <w:r>
        <w:rPr>
          <w:rFonts w:ascii="Baltica Cyr" w:hAnsi="Baltica Cyr"/>
          <w:sz w:val="28"/>
        </w:rPr>
        <w:t xml:space="preserve"> дромомания и т.д.</w:t>
      </w:r>
      <w:r>
        <w:rPr>
          <w:rFonts w:ascii="Baltica" w:hAnsi="Baltica"/>
          <w:sz w:val="28"/>
        </w:rPr>
        <w:t xml:space="preserve"> </w:t>
      </w:r>
      <w:r>
        <w:rPr>
          <w:rFonts w:ascii="Baltica Cyr" w:hAnsi="Baltica Cyr"/>
          <w:sz w:val="28"/>
        </w:rPr>
        <w:t>Озлобленность</w:t>
      </w:r>
      <w:r>
        <w:rPr>
          <w:rFonts w:ascii="Baltica" w:hAnsi="Baltica"/>
          <w:sz w:val="28"/>
        </w:rPr>
        <w:t xml:space="preserve">, </w:t>
      </w:r>
      <w:r>
        <w:rPr>
          <w:rFonts w:ascii="Baltica Cyr" w:hAnsi="Baltica Cyr"/>
          <w:sz w:val="28"/>
        </w:rPr>
        <w:t>обида</w:t>
      </w:r>
      <w:r>
        <w:rPr>
          <w:rFonts w:ascii="Baltica" w:hAnsi="Baltica"/>
          <w:sz w:val="28"/>
        </w:rPr>
        <w:t xml:space="preserve">, </w:t>
      </w:r>
      <w:r>
        <w:rPr>
          <w:rFonts w:ascii="Baltica Cyr" w:hAnsi="Baltica Cyr"/>
          <w:sz w:val="28"/>
        </w:rPr>
        <w:t>мстительные</w:t>
      </w:r>
      <w:r>
        <w:rPr>
          <w:rFonts w:ascii="Baltica" w:hAnsi="Baltica"/>
          <w:sz w:val="28"/>
        </w:rPr>
        <w:t xml:space="preserve"> </w:t>
      </w:r>
      <w:r>
        <w:rPr>
          <w:rFonts w:ascii="Baltica Cyr" w:hAnsi="Baltica Cyr"/>
          <w:sz w:val="28"/>
        </w:rPr>
        <w:t>чувства</w:t>
      </w:r>
      <w:r>
        <w:rPr>
          <w:rFonts w:ascii="Baltica" w:hAnsi="Baltica"/>
          <w:sz w:val="28"/>
        </w:rPr>
        <w:t xml:space="preserve"> </w:t>
      </w:r>
      <w:r>
        <w:rPr>
          <w:rFonts w:ascii="Baltica Cyr" w:hAnsi="Baltica Cyr"/>
          <w:sz w:val="28"/>
        </w:rPr>
        <w:t>и</w:t>
      </w:r>
      <w:r>
        <w:rPr>
          <w:rFonts w:ascii="Baltica" w:hAnsi="Baltica"/>
          <w:sz w:val="28"/>
        </w:rPr>
        <w:t xml:space="preserve"> </w:t>
      </w:r>
      <w:r>
        <w:rPr>
          <w:rFonts w:ascii="Baltica Cyr" w:hAnsi="Baltica Cyr"/>
          <w:sz w:val="28"/>
        </w:rPr>
        <w:t>в</w:t>
      </w:r>
      <w:r>
        <w:rPr>
          <w:rFonts w:ascii="Baltica" w:hAnsi="Baltica"/>
          <w:sz w:val="28"/>
        </w:rPr>
        <w:t xml:space="preserve"> </w:t>
      </w:r>
      <w:r>
        <w:rPr>
          <w:rFonts w:ascii="Baltica Cyr" w:hAnsi="Baltica Cyr"/>
          <w:sz w:val="28"/>
        </w:rPr>
        <w:t>то</w:t>
      </w:r>
      <w:r>
        <w:rPr>
          <w:rFonts w:ascii="Baltica" w:hAnsi="Baltica"/>
          <w:sz w:val="28"/>
        </w:rPr>
        <w:t xml:space="preserve"> </w:t>
      </w:r>
      <w:r>
        <w:rPr>
          <w:rFonts w:ascii="Baltica Cyr" w:hAnsi="Baltica Cyr"/>
          <w:sz w:val="28"/>
        </w:rPr>
        <w:t>же</w:t>
      </w:r>
      <w:r>
        <w:rPr>
          <w:rFonts w:ascii="Baltica" w:hAnsi="Baltica"/>
          <w:b/>
          <w:sz w:val="28"/>
        </w:rPr>
        <w:t xml:space="preserve"> </w:t>
      </w:r>
      <w:r>
        <w:rPr>
          <w:rFonts w:ascii="Baltica Cyr" w:hAnsi="Baltica Cyr"/>
          <w:sz w:val="28"/>
        </w:rPr>
        <w:t>время</w:t>
      </w:r>
      <w:r>
        <w:rPr>
          <w:rFonts w:ascii="Baltica" w:hAnsi="Baltica"/>
          <w:sz w:val="28"/>
        </w:rPr>
        <w:t xml:space="preserve"> </w:t>
      </w:r>
      <w:r>
        <w:rPr>
          <w:rFonts w:ascii="Baltica Cyr" w:hAnsi="Baltica Cyr"/>
          <w:sz w:val="28"/>
        </w:rPr>
        <w:t>чувство</w:t>
      </w:r>
      <w:r>
        <w:rPr>
          <w:rFonts w:ascii="Baltica" w:hAnsi="Baltica"/>
          <w:b/>
          <w:sz w:val="28"/>
        </w:rPr>
        <w:t xml:space="preserve"> </w:t>
      </w:r>
      <w:r>
        <w:rPr>
          <w:rFonts w:ascii="Baltica Cyr" w:hAnsi="Baltica Cyr"/>
          <w:sz w:val="28"/>
        </w:rPr>
        <w:t>вины</w:t>
      </w:r>
      <w:r>
        <w:rPr>
          <w:rFonts w:ascii="Baltica" w:hAnsi="Baltica"/>
          <w:sz w:val="28"/>
        </w:rPr>
        <w:t xml:space="preserve"> - </w:t>
      </w:r>
      <w:r>
        <w:rPr>
          <w:rFonts w:ascii="Baltica Cyr" w:hAnsi="Baltica Cyr"/>
          <w:sz w:val="28"/>
        </w:rPr>
        <w:t>вот</w:t>
      </w:r>
      <w:r>
        <w:rPr>
          <w:rFonts w:ascii="Baltica" w:hAnsi="Baltica"/>
          <w:sz w:val="28"/>
        </w:rPr>
        <w:t xml:space="preserve"> </w:t>
      </w:r>
      <w:r>
        <w:rPr>
          <w:rFonts w:ascii="Baltica Cyr" w:hAnsi="Baltica Cyr"/>
          <w:sz w:val="28"/>
        </w:rPr>
        <w:t>что</w:t>
      </w:r>
      <w:r>
        <w:rPr>
          <w:rFonts w:ascii="Baltica" w:hAnsi="Baltica"/>
          <w:sz w:val="28"/>
        </w:rPr>
        <w:t xml:space="preserve"> </w:t>
      </w:r>
      <w:r>
        <w:rPr>
          <w:rFonts w:ascii="Baltica Cyr" w:hAnsi="Baltica Cyr"/>
          <w:sz w:val="28"/>
        </w:rPr>
        <w:t>влияет</w:t>
      </w:r>
      <w:r>
        <w:rPr>
          <w:rFonts w:ascii="Baltica" w:hAnsi="Baltica"/>
          <w:sz w:val="28"/>
        </w:rPr>
        <w:t xml:space="preserve"> </w:t>
      </w:r>
      <w:r>
        <w:rPr>
          <w:rFonts w:ascii="Baltica Cyr" w:hAnsi="Baltica Cyr"/>
          <w:sz w:val="28"/>
        </w:rPr>
        <w:t>на</w:t>
      </w:r>
      <w:r>
        <w:rPr>
          <w:rFonts w:ascii="Baltica" w:hAnsi="Baltica"/>
          <w:sz w:val="28"/>
        </w:rPr>
        <w:t xml:space="preserve"> </w:t>
      </w:r>
      <w:r>
        <w:rPr>
          <w:rFonts w:ascii="Baltica Cyr" w:hAnsi="Baltica Cyr"/>
          <w:sz w:val="28"/>
        </w:rPr>
        <w:t>взаимоотношения</w:t>
      </w:r>
      <w:r>
        <w:rPr>
          <w:rFonts w:ascii="Baltica" w:hAnsi="Baltica"/>
          <w:sz w:val="28"/>
        </w:rPr>
        <w:t xml:space="preserve"> </w:t>
      </w:r>
      <w:r>
        <w:rPr>
          <w:rFonts w:ascii="Baltica Cyr" w:hAnsi="Baltica Cyr"/>
          <w:sz w:val="28"/>
        </w:rPr>
        <w:t>таких</w:t>
      </w:r>
      <w:r>
        <w:rPr>
          <w:rFonts w:ascii="Baltica" w:hAnsi="Baltica"/>
          <w:sz w:val="28"/>
        </w:rPr>
        <w:t xml:space="preserve"> </w:t>
      </w:r>
      <w:r>
        <w:rPr>
          <w:rFonts w:ascii="Baltica Cyr" w:hAnsi="Baltica Cyr"/>
          <w:sz w:val="28"/>
        </w:rPr>
        <w:t>подростков</w:t>
      </w:r>
      <w:r>
        <w:rPr>
          <w:rFonts w:ascii="Baltica" w:hAnsi="Baltica"/>
          <w:sz w:val="28"/>
        </w:rPr>
        <w:t xml:space="preserve"> </w:t>
      </w:r>
      <w:r>
        <w:rPr>
          <w:rFonts w:ascii="Baltica Cyr" w:hAnsi="Baltica Cyr"/>
          <w:sz w:val="28"/>
        </w:rPr>
        <w:t>друг</w:t>
      </w:r>
      <w:r>
        <w:rPr>
          <w:rFonts w:ascii="Baltica" w:hAnsi="Baltica"/>
          <w:sz w:val="28"/>
        </w:rPr>
        <w:t xml:space="preserve"> </w:t>
      </w:r>
      <w:r>
        <w:rPr>
          <w:rFonts w:ascii="Baltica Cyr" w:hAnsi="Baltica Cyr"/>
          <w:sz w:val="28"/>
        </w:rPr>
        <w:t>с</w:t>
      </w:r>
      <w:r>
        <w:rPr>
          <w:rFonts w:ascii="Baltica" w:hAnsi="Baltica"/>
          <w:sz w:val="28"/>
        </w:rPr>
        <w:t xml:space="preserve"> </w:t>
      </w:r>
      <w:r>
        <w:rPr>
          <w:rFonts w:ascii="Baltica Cyr" w:hAnsi="Baltica Cyr"/>
          <w:sz w:val="28"/>
        </w:rPr>
        <w:t>другом</w:t>
      </w:r>
      <w:r>
        <w:rPr>
          <w:rFonts w:ascii="Baltica" w:hAnsi="Baltica"/>
          <w:sz w:val="28"/>
        </w:rPr>
        <w:t xml:space="preserve"> </w:t>
      </w:r>
      <w:r>
        <w:rPr>
          <w:rFonts w:ascii="Baltica Cyr" w:hAnsi="Baltica Cyr"/>
          <w:sz w:val="28"/>
        </w:rPr>
        <w:t>и</w:t>
      </w:r>
      <w:r>
        <w:rPr>
          <w:rFonts w:ascii="Baltica" w:hAnsi="Baltica"/>
          <w:sz w:val="28"/>
        </w:rPr>
        <w:t xml:space="preserve"> </w:t>
      </w:r>
      <w:r>
        <w:rPr>
          <w:rFonts w:ascii="Baltica Cyr" w:hAnsi="Baltica Cyr"/>
          <w:sz w:val="28"/>
        </w:rPr>
        <w:t>окружающими</w:t>
      </w:r>
      <w:r>
        <w:rPr>
          <w:rFonts w:ascii="Baltica" w:hAnsi="Baltica"/>
          <w:sz w:val="28"/>
        </w:rPr>
        <w:t xml:space="preserve">. </w:t>
      </w:r>
      <w:r>
        <w:rPr>
          <w:rFonts w:ascii="Baltica Cyr" w:hAnsi="Baltica Cyr"/>
          <w:sz w:val="28"/>
        </w:rPr>
        <w:t>Потеряно</w:t>
      </w:r>
      <w:r>
        <w:rPr>
          <w:rFonts w:ascii="Baltica" w:hAnsi="Baltica"/>
          <w:b/>
          <w:sz w:val="28"/>
        </w:rPr>
        <w:t xml:space="preserve"> </w:t>
      </w:r>
      <w:r>
        <w:rPr>
          <w:rFonts w:ascii="Baltica Cyr" w:hAnsi="Baltica Cyr"/>
          <w:sz w:val="28"/>
        </w:rPr>
        <w:t>базовое</w:t>
      </w:r>
      <w:r>
        <w:rPr>
          <w:rFonts w:ascii="Baltica" w:hAnsi="Baltica"/>
          <w:sz w:val="28"/>
        </w:rPr>
        <w:t xml:space="preserve"> </w:t>
      </w:r>
      <w:r>
        <w:rPr>
          <w:rFonts w:ascii="Baltica Cyr" w:hAnsi="Baltica Cyr"/>
          <w:sz w:val="28"/>
        </w:rPr>
        <w:t>доверие</w:t>
      </w:r>
      <w:r>
        <w:rPr>
          <w:rFonts w:ascii="Baltica" w:hAnsi="Baltica"/>
          <w:sz w:val="28"/>
        </w:rPr>
        <w:t xml:space="preserve"> </w:t>
      </w:r>
      <w:r>
        <w:rPr>
          <w:rFonts w:ascii="Baltica Cyr" w:hAnsi="Baltica Cyr"/>
          <w:sz w:val="28"/>
        </w:rPr>
        <w:t>к</w:t>
      </w:r>
      <w:r>
        <w:rPr>
          <w:rFonts w:ascii="Baltica" w:hAnsi="Baltica"/>
          <w:sz w:val="28"/>
        </w:rPr>
        <w:t xml:space="preserve"> </w:t>
      </w:r>
      <w:r>
        <w:rPr>
          <w:rFonts w:ascii="Baltica Cyr" w:hAnsi="Baltica Cyr"/>
          <w:sz w:val="28"/>
        </w:rPr>
        <w:t>миру</w:t>
      </w:r>
      <w:r>
        <w:rPr>
          <w:rFonts w:ascii="Baltica" w:hAnsi="Baltica"/>
          <w:sz w:val="28"/>
        </w:rPr>
        <w:t xml:space="preserve">, </w:t>
      </w:r>
      <w:r>
        <w:rPr>
          <w:rFonts w:ascii="Baltica Cyr" w:hAnsi="Baltica Cyr"/>
          <w:sz w:val="28"/>
        </w:rPr>
        <w:t>а</w:t>
      </w:r>
      <w:r>
        <w:rPr>
          <w:rFonts w:ascii="Baltica" w:hAnsi="Baltica"/>
          <w:sz w:val="28"/>
        </w:rPr>
        <w:t xml:space="preserve"> </w:t>
      </w:r>
      <w:r>
        <w:rPr>
          <w:rFonts w:ascii="Baltica Cyr" w:hAnsi="Baltica Cyr"/>
          <w:sz w:val="28"/>
        </w:rPr>
        <w:t>с</w:t>
      </w:r>
      <w:r>
        <w:rPr>
          <w:rFonts w:ascii="Baltica" w:hAnsi="Baltica"/>
          <w:sz w:val="28"/>
        </w:rPr>
        <w:t xml:space="preserve"> </w:t>
      </w:r>
      <w:r>
        <w:rPr>
          <w:rFonts w:ascii="Baltica Cyr" w:hAnsi="Baltica Cyr"/>
          <w:sz w:val="28"/>
        </w:rPr>
        <w:t>этим</w:t>
      </w:r>
      <w:r>
        <w:rPr>
          <w:rFonts w:ascii="Baltica" w:hAnsi="Baltica"/>
          <w:sz w:val="28"/>
        </w:rPr>
        <w:t xml:space="preserve"> </w:t>
      </w:r>
      <w:r>
        <w:rPr>
          <w:rFonts w:ascii="Baltica Cyr" w:hAnsi="Baltica Cyr"/>
          <w:sz w:val="28"/>
        </w:rPr>
        <w:t>и</w:t>
      </w:r>
      <w:r>
        <w:rPr>
          <w:rFonts w:ascii="Baltica" w:hAnsi="Baltica"/>
          <w:sz w:val="28"/>
        </w:rPr>
        <w:t xml:space="preserve"> </w:t>
      </w:r>
      <w:r>
        <w:rPr>
          <w:rFonts w:ascii="Baltica Cyr" w:hAnsi="Baltica Cyr"/>
          <w:sz w:val="28"/>
        </w:rPr>
        <w:t>умение</w:t>
      </w:r>
      <w:r>
        <w:rPr>
          <w:rFonts w:ascii="Baltica" w:hAnsi="Baltica"/>
          <w:sz w:val="28"/>
        </w:rPr>
        <w:t xml:space="preserve"> </w:t>
      </w:r>
      <w:r>
        <w:rPr>
          <w:rFonts w:ascii="Baltica Cyr" w:hAnsi="Baltica Cyr"/>
          <w:sz w:val="28"/>
        </w:rPr>
        <w:t>принимать</w:t>
      </w:r>
      <w:r>
        <w:rPr>
          <w:rFonts w:ascii="Baltica" w:hAnsi="Baltica"/>
          <w:sz w:val="28"/>
        </w:rPr>
        <w:t xml:space="preserve"> </w:t>
      </w:r>
      <w:r>
        <w:rPr>
          <w:rFonts w:ascii="Baltica Cyr" w:hAnsi="Baltica Cyr"/>
          <w:sz w:val="28"/>
        </w:rPr>
        <w:t>себя</w:t>
      </w:r>
      <w:r>
        <w:rPr>
          <w:rFonts w:ascii="Baltica" w:hAnsi="Baltica"/>
          <w:sz w:val="28"/>
        </w:rPr>
        <w:t xml:space="preserve"> </w:t>
      </w:r>
      <w:r>
        <w:rPr>
          <w:rFonts w:ascii="Baltica Cyr" w:hAnsi="Baltica Cyr"/>
          <w:sz w:val="28"/>
        </w:rPr>
        <w:t>такого</w:t>
      </w:r>
      <w:r>
        <w:rPr>
          <w:rFonts w:ascii="Baltica" w:hAnsi="Baltica"/>
          <w:sz w:val="28"/>
        </w:rPr>
        <w:t xml:space="preserve"> </w:t>
      </w:r>
      <w:r>
        <w:rPr>
          <w:rFonts w:ascii="Baltica Cyr" w:hAnsi="Baltica Cyr"/>
          <w:sz w:val="28"/>
        </w:rPr>
        <w:t>как</w:t>
      </w:r>
      <w:r>
        <w:rPr>
          <w:rFonts w:ascii="Baltica" w:hAnsi="Baltica"/>
          <w:sz w:val="28"/>
        </w:rPr>
        <w:t xml:space="preserve"> </w:t>
      </w:r>
      <w:r>
        <w:rPr>
          <w:rFonts w:ascii="Baltica Cyr" w:hAnsi="Baltica Cyr"/>
          <w:sz w:val="28"/>
        </w:rPr>
        <w:t>есть</w:t>
      </w:r>
      <w:r>
        <w:rPr>
          <w:rFonts w:ascii="Baltica" w:hAnsi="Baltica"/>
          <w:sz w:val="28"/>
        </w:rPr>
        <w:t xml:space="preserve">. </w:t>
      </w:r>
      <w:r>
        <w:rPr>
          <w:rFonts w:ascii="Baltica Cyr" w:hAnsi="Baltica Cyr"/>
          <w:sz w:val="28"/>
        </w:rPr>
        <w:t>Типичные</w:t>
      </w:r>
      <w:r>
        <w:rPr>
          <w:rFonts w:ascii="Baltica" w:hAnsi="Baltica"/>
          <w:sz w:val="28"/>
        </w:rPr>
        <w:t xml:space="preserve"> </w:t>
      </w:r>
      <w:r>
        <w:rPr>
          <w:rFonts w:ascii="Baltica Cyr" w:hAnsi="Baltica Cyr"/>
          <w:sz w:val="28"/>
        </w:rPr>
        <w:t>черты</w:t>
      </w:r>
      <w:r>
        <w:rPr>
          <w:rFonts w:ascii="Baltica" w:hAnsi="Baltica"/>
          <w:sz w:val="28"/>
        </w:rPr>
        <w:t xml:space="preserve"> </w:t>
      </w:r>
      <w:r w:rsidR="00D224C4">
        <w:rPr>
          <w:rFonts w:ascii="Baltica Cyr" w:hAnsi="Baltica Cyr"/>
          <w:sz w:val="28"/>
        </w:rPr>
        <w:t>«</w:t>
      </w:r>
      <w:r>
        <w:rPr>
          <w:rFonts w:ascii="Baltica Cyr" w:hAnsi="Baltica Cyr"/>
          <w:sz w:val="28"/>
        </w:rPr>
        <w:t>трудных</w:t>
      </w:r>
      <w:r w:rsidR="00D224C4">
        <w:rPr>
          <w:rFonts w:ascii="Baltica Cyr" w:hAnsi="Baltica Cyr"/>
          <w:sz w:val="28"/>
        </w:rPr>
        <w:t>»</w:t>
      </w:r>
      <w:r>
        <w:rPr>
          <w:rFonts w:ascii="Baltica" w:hAnsi="Baltica"/>
          <w:sz w:val="28"/>
        </w:rPr>
        <w:t xml:space="preserve"> - </w:t>
      </w:r>
      <w:r>
        <w:rPr>
          <w:rFonts w:ascii="Baltica Cyr" w:hAnsi="Baltica Cyr"/>
          <w:sz w:val="28"/>
        </w:rPr>
        <w:t>низкая</w:t>
      </w:r>
      <w:r>
        <w:rPr>
          <w:rFonts w:ascii="Baltica" w:hAnsi="Baltica"/>
          <w:sz w:val="28"/>
        </w:rPr>
        <w:t xml:space="preserve"> </w:t>
      </w:r>
      <w:r>
        <w:rPr>
          <w:rFonts w:ascii="Baltica Cyr" w:hAnsi="Baltica Cyr"/>
          <w:sz w:val="28"/>
        </w:rPr>
        <w:t>самооценка</w:t>
      </w:r>
      <w:r>
        <w:rPr>
          <w:rFonts w:ascii="Baltica" w:hAnsi="Baltica"/>
          <w:sz w:val="28"/>
        </w:rPr>
        <w:t xml:space="preserve">, </w:t>
      </w:r>
      <w:r>
        <w:rPr>
          <w:rFonts w:ascii="Baltica Cyr" w:hAnsi="Baltica Cyr"/>
          <w:sz w:val="28"/>
        </w:rPr>
        <w:t>неумение</w:t>
      </w:r>
      <w:r>
        <w:rPr>
          <w:rFonts w:ascii="Baltica" w:hAnsi="Baltica"/>
          <w:sz w:val="28"/>
        </w:rPr>
        <w:t xml:space="preserve"> </w:t>
      </w:r>
      <w:r>
        <w:rPr>
          <w:rFonts w:ascii="Baltica Cyr" w:hAnsi="Baltica Cyr"/>
          <w:sz w:val="28"/>
        </w:rPr>
        <w:t>контролировать</w:t>
      </w:r>
      <w:r>
        <w:rPr>
          <w:rFonts w:ascii="Baltica" w:hAnsi="Baltica"/>
          <w:sz w:val="28"/>
        </w:rPr>
        <w:t xml:space="preserve"> </w:t>
      </w:r>
      <w:r>
        <w:rPr>
          <w:rFonts w:ascii="Baltica Cyr" w:hAnsi="Baltica Cyr"/>
          <w:sz w:val="28"/>
        </w:rPr>
        <w:t>свои</w:t>
      </w:r>
      <w:r>
        <w:rPr>
          <w:rFonts w:ascii="Baltica" w:hAnsi="Baltica"/>
          <w:sz w:val="28"/>
        </w:rPr>
        <w:t xml:space="preserve"> </w:t>
      </w:r>
      <w:r>
        <w:rPr>
          <w:rFonts w:ascii="Baltica Cyr" w:hAnsi="Baltica Cyr"/>
          <w:sz w:val="28"/>
        </w:rPr>
        <w:t>поступки</w:t>
      </w:r>
      <w:r>
        <w:rPr>
          <w:rFonts w:ascii="Baltica" w:hAnsi="Baltica"/>
          <w:sz w:val="28"/>
        </w:rPr>
        <w:t xml:space="preserve">, </w:t>
      </w:r>
      <w:r>
        <w:rPr>
          <w:rFonts w:ascii="Baltica Cyr" w:hAnsi="Baltica Cyr"/>
          <w:sz w:val="28"/>
        </w:rPr>
        <w:t>неспособность</w:t>
      </w:r>
      <w:r>
        <w:rPr>
          <w:rFonts w:ascii="Baltica" w:hAnsi="Baltica"/>
          <w:sz w:val="28"/>
        </w:rPr>
        <w:t xml:space="preserve"> </w:t>
      </w:r>
      <w:r>
        <w:rPr>
          <w:rFonts w:ascii="Baltica Cyr" w:hAnsi="Baltica Cyr"/>
          <w:sz w:val="28"/>
        </w:rPr>
        <w:t>нести</w:t>
      </w:r>
      <w:r>
        <w:rPr>
          <w:rFonts w:ascii="Baltica" w:hAnsi="Baltica"/>
          <w:sz w:val="28"/>
        </w:rPr>
        <w:t xml:space="preserve"> </w:t>
      </w:r>
      <w:r>
        <w:rPr>
          <w:rFonts w:ascii="Baltica Cyr" w:hAnsi="Baltica Cyr"/>
          <w:sz w:val="28"/>
        </w:rPr>
        <w:t>за</w:t>
      </w:r>
      <w:r>
        <w:rPr>
          <w:rFonts w:ascii="Baltica" w:hAnsi="Baltica"/>
          <w:sz w:val="28"/>
        </w:rPr>
        <w:t xml:space="preserve"> </w:t>
      </w:r>
      <w:r>
        <w:rPr>
          <w:rFonts w:ascii="Baltica Cyr" w:hAnsi="Baltica Cyr"/>
          <w:sz w:val="28"/>
        </w:rPr>
        <w:t>них</w:t>
      </w:r>
      <w:r>
        <w:rPr>
          <w:rFonts w:ascii="Baltica" w:hAnsi="Baltica"/>
          <w:sz w:val="28"/>
        </w:rPr>
        <w:t xml:space="preserve"> </w:t>
      </w:r>
      <w:r>
        <w:rPr>
          <w:rFonts w:ascii="Baltica Cyr" w:hAnsi="Baltica Cyr"/>
          <w:sz w:val="28"/>
        </w:rPr>
        <w:t>ответственность</w:t>
      </w:r>
      <w:r>
        <w:rPr>
          <w:rFonts w:ascii="Baltica" w:hAnsi="Baltica"/>
          <w:sz w:val="28"/>
        </w:rPr>
        <w:t xml:space="preserve">. </w:t>
      </w:r>
      <w:r>
        <w:rPr>
          <w:rFonts w:ascii="Baltica Cyr" w:hAnsi="Baltica Cyr"/>
          <w:sz w:val="28"/>
        </w:rPr>
        <w:t>Очень</w:t>
      </w:r>
      <w:r>
        <w:rPr>
          <w:rFonts w:ascii="Baltica" w:hAnsi="Baltica"/>
          <w:sz w:val="28"/>
        </w:rPr>
        <w:t xml:space="preserve"> </w:t>
      </w:r>
      <w:r>
        <w:rPr>
          <w:rFonts w:ascii="Baltica Cyr" w:hAnsi="Baltica Cyr"/>
          <w:sz w:val="28"/>
        </w:rPr>
        <w:t>низко</w:t>
      </w:r>
      <w:r>
        <w:rPr>
          <w:rFonts w:ascii="Baltica" w:hAnsi="Baltica"/>
          <w:sz w:val="28"/>
        </w:rPr>
        <w:t xml:space="preserve"> </w:t>
      </w:r>
      <w:r>
        <w:rPr>
          <w:rFonts w:ascii="Baltica Cyr" w:hAnsi="Baltica Cyr"/>
          <w:sz w:val="28"/>
        </w:rPr>
        <w:t>оценивая</w:t>
      </w:r>
      <w:r>
        <w:rPr>
          <w:rFonts w:ascii="Baltica" w:hAnsi="Baltica"/>
          <w:sz w:val="28"/>
        </w:rPr>
        <w:t xml:space="preserve"> </w:t>
      </w:r>
      <w:r>
        <w:rPr>
          <w:rFonts w:ascii="Baltica Cyr" w:hAnsi="Baltica Cyr"/>
          <w:sz w:val="28"/>
        </w:rPr>
        <w:t>свою</w:t>
      </w:r>
      <w:r>
        <w:rPr>
          <w:rFonts w:ascii="Baltica" w:hAnsi="Baltica"/>
          <w:sz w:val="28"/>
        </w:rPr>
        <w:t xml:space="preserve"> </w:t>
      </w:r>
      <w:r>
        <w:rPr>
          <w:rFonts w:ascii="Baltica Cyr" w:hAnsi="Baltica Cyr"/>
          <w:sz w:val="28"/>
        </w:rPr>
        <w:t>жизнь</w:t>
      </w:r>
      <w:r>
        <w:rPr>
          <w:rFonts w:ascii="Baltica" w:hAnsi="Baltica"/>
          <w:sz w:val="28"/>
        </w:rPr>
        <w:t xml:space="preserve">, </w:t>
      </w:r>
      <w:r>
        <w:rPr>
          <w:rFonts w:ascii="Baltica Cyr" w:hAnsi="Baltica Cyr"/>
          <w:sz w:val="28"/>
        </w:rPr>
        <w:t>подростки</w:t>
      </w:r>
      <w:r>
        <w:rPr>
          <w:rFonts w:ascii="Baltica" w:hAnsi="Baltica"/>
          <w:b/>
          <w:sz w:val="28"/>
        </w:rPr>
        <w:t xml:space="preserve"> </w:t>
      </w:r>
      <w:r>
        <w:rPr>
          <w:rFonts w:ascii="Baltica Cyr" w:hAnsi="Baltica Cyr"/>
          <w:sz w:val="28"/>
        </w:rPr>
        <w:t>не</w:t>
      </w:r>
      <w:r>
        <w:rPr>
          <w:rFonts w:ascii="Baltica" w:hAnsi="Baltica"/>
          <w:sz w:val="28"/>
        </w:rPr>
        <w:t xml:space="preserve"> </w:t>
      </w:r>
      <w:r>
        <w:rPr>
          <w:rFonts w:ascii="Baltica Cyr" w:hAnsi="Baltica Cyr"/>
          <w:sz w:val="28"/>
        </w:rPr>
        <w:t>способны</w:t>
      </w:r>
      <w:r>
        <w:rPr>
          <w:rFonts w:ascii="Baltica" w:hAnsi="Baltica"/>
          <w:sz w:val="28"/>
        </w:rPr>
        <w:t xml:space="preserve"> </w:t>
      </w:r>
      <w:r>
        <w:rPr>
          <w:rFonts w:ascii="Baltica Cyr" w:hAnsi="Baltica Cyr"/>
          <w:sz w:val="28"/>
        </w:rPr>
        <w:t>ценить</w:t>
      </w:r>
      <w:r>
        <w:rPr>
          <w:rFonts w:ascii="Baltica" w:hAnsi="Baltica"/>
          <w:sz w:val="28"/>
        </w:rPr>
        <w:t xml:space="preserve"> </w:t>
      </w:r>
      <w:r>
        <w:rPr>
          <w:rFonts w:ascii="Baltica Cyr" w:hAnsi="Baltica Cyr"/>
          <w:sz w:val="28"/>
        </w:rPr>
        <w:t>высоко</w:t>
      </w:r>
      <w:r>
        <w:rPr>
          <w:rFonts w:ascii="Baltica" w:hAnsi="Baltica"/>
          <w:sz w:val="28"/>
        </w:rPr>
        <w:t xml:space="preserve"> </w:t>
      </w:r>
      <w:r>
        <w:rPr>
          <w:rFonts w:ascii="Baltica Cyr" w:hAnsi="Baltica Cyr"/>
          <w:sz w:val="28"/>
        </w:rPr>
        <w:t>и</w:t>
      </w:r>
      <w:r>
        <w:rPr>
          <w:rFonts w:ascii="Baltica" w:hAnsi="Baltica"/>
          <w:sz w:val="28"/>
        </w:rPr>
        <w:t xml:space="preserve"> </w:t>
      </w:r>
      <w:r>
        <w:rPr>
          <w:rFonts w:ascii="Baltica Cyr" w:hAnsi="Baltica Cyr"/>
          <w:sz w:val="28"/>
        </w:rPr>
        <w:t>жизнь</w:t>
      </w:r>
      <w:r>
        <w:rPr>
          <w:rFonts w:ascii="Baltica" w:hAnsi="Baltica"/>
          <w:sz w:val="28"/>
        </w:rPr>
        <w:t xml:space="preserve"> </w:t>
      </w:r>
      <w:r>
        <w:rPr>
          <w:rFonts w:ascii="Baltica Cyr" w:hAnsi="Baltica Cyr"/>
          <w:sz w:val="28"/>
        </w:rPr>
        <w:t>других</w:t>
      </w:r>
      <w:r>
        <w:rPr>
          <w:rFonts w:ascii="Baltica" w:hAnsi="Baltica"/>
          <w:sz w:val="28"/>
        </w:rPr>
        <w:t>.</w:t>
      </w:r>
    </w:p>
    <w:p w:rsidR="00CC0788" w:rsidRDefault="00CC0788">
      <w:pPr>
        <w:spacing w:line="360" w:lineRule="auto"/>
        <w:ind w:firstLine="540"/>
        <w:jc w:val="both"/>
        <w:rPr>
          <w:rFonts w:ascii="Baltica" w:hAnsi="Baltica"/>
          <w:sz w:val="28"/>
        </w:rPr>
      </w:pPr>
      <w:r>
        <w:rPr>
          <w:sz w:val="28"/>
        </w:rPr>
        <w:t xml:space="preserve">В самом начале работы было принято решение создать атмосферу равенства «трудного» отряда среди других. Ребят не только не изолировали, но и активно включали  в спортивные и массовые мероприятия. Это помогло адаптации детей, повышению их самооценки. </w:t>
      </w:r>
      <w:r>
        <w:rPr>
          <w:rFonts w:ascii="Baltica Cyr" w:hAnsi="Baltica Cyr"/>
          <w:sz w:val="28"/>
        </w:rPr>
        <w:t>Совместное</w:t>
      </w:r>
      <w:r>
        <w:rPr>
          <w:rFonts w:ascii="Baltica" w:hAnsi="Baltica"/>
          <w:sz w:val="28"/>
        </w:rPr>
        <w:t xml:space="preserve"> </w:t>
      </w:r>
      <w:r>
        <w:rPr>
          <w:rFonts w:ascii="Baltica Cyr" w:hAnsi="Baltica Cyr"/>
          <w:sz w:val="28"/>
        </w:rPr>
        <w:t>существование</w:t>
      </w:r>
      <w:r>
        <w:rPr>
          <w:rFonts w:ascii="Baltica" w:hAnsi="Baltica"/>
          <w:sz w:val="28"/>
        </w:rPr>
        <w:t xml:space="preserve"> </w:t>
      </w:r>
      <w:r>
        <w:rPr>
          <w:rFonts w:ascii="Baltica Cyr" w:hAnsi="Baltica Cyr"/>
          <w:sz w:val="28"/>
        </w:rPr>
        <w:t>и</w:t>
      </w:r>
      <w:r>
        <w:rPr>
          <w:rFonts w:ascii="Baltica" w:hAnsi="Baltica"/>
          <w:sz w:val="28"/>
        </w:rPr>
        <w:t xml:space="preserve"> </w:t>
      </w:r>
      <w:r>
        <w:rPr>
          <w:rFonts w:ascii="Baltica Cyr" w:hAnsi="Baltica Cyr"/>
          <w:sz w:val="28"/>
        </w:rPr>
        <w:t>общение</w:t>
      </w:r>
      <w:r>
        <w:rPr>
          <w:rFonts w:ascii="Baltica" w:hAnsi="Baltica"/>
          <w:sz w:val="28"/>
        </w:rPr>
        <w:t xml:space="preserve"> </w:t>
      </w:r>
      <w:r>
        <w:rPr>
          <w:rFonts w:ascii="Baltica Cyr" w:hAnsi="Baltica Cyr"/>
          <w:sz w:val="28"/>
        </w:rPr>
        <w:t>позволило</w:t>
      </w:r>
      <w:r>
        <w:rPr>
          <w:rFonts w:ascii="Baltica" w:hAnsi="Baltica"/>
          <w:sz w:val="28"/>
        </w:rPr>
        <w:t xml:space="preserve"> </w:t>
      </w:r>
      <w:r>
        <w:rPr>
          <w:rFonts w:ascii="Baltica Cyr" w:hAnsi="Baltica Cyr"/>
          <w:sz w:val="28"/>
        </w:rPr>
        <w:t>“трудным”</w:t>
      </w:r>
      <w:r>
        <w:rPr>
          <w:rFonts w:ascii="Baltica" w:hAnsi="Baltica"/>
          <w:sz w:val="28"/>
        </w:rPr>
        <w:t xml:space="preserve"> </w:t>
      </w:r>
      <w:r>
        <w:rPr>
          <w:rFonts w:ascii="Baltica Cyr" w:hAnsi="Baltica Cyr"/>
          <w:sz w:val="28"/>
        </w:rPr>
        <w:t>подросткам</w:t>
      </w:r>
      <w:r>
        <w:rPr>
          <w:rFonts w:ascii="Baltica" w:hAnsi="Baltica"/>
          <w:sz w:val="28"/>
        </w:rPr>
        <w:t xml:space="preserve"> </w:t>
      </w:r>
      <w:r>
        <w:rPr>
          <w:rFonts w:ascii="Baltica Cyr" w:hAnsi="Baltica Cyr"/>
          <w:sz w:val="28"/>
        </w:rPr>
        <w:t>расширить</w:t>
      </w:r>
      <w:r>
        <w:rPr>
          <w:rFonts w:ascii="Baltica" w:hAnsi="Baltica"/>
          <w:sz w:val="28"/>
        </w:rPr>
        <w:t xml:space="preserve"> </w:t>
      </w:r>
      <w:r>
        <w:rPr>
          <w:rFonts w:ascii="Baltica Cyr" w:hAnsi="Baltica Cyr"/>
          <w:sz w:val="28"/>
        </w:rPr>
        <w:t>и</w:t>
      </w:r>
      <w:r>
        <w:rPr>
          <w:rFonts w:ascii="Baltica" w:hAnsi="Baltica"/>
          <w:sz w:val="28"/>
        </w:rPr>
        <w:t xml:space="preserve"> </w:t>
      </w:r>
      <w:r>
        <w:rPr>
          <w:rFonts w:ascii="Baltica Cyr" w:hAnsi="Baltica Cyr"/>
          <w:sz w:val="28"/>
        </w:rPr>
        <w:t>обогатить</w:t>
      </w:r>
      <w:r>
        <w:rPr>
          <w:rFonts w:ascii="Baltica" w:hAnsi="Baltica"/>
          <w:sz w:val="28"/>
        </w:rPr>
        <w:t xml:space="preserve"> </w:t>
      </w:r>
      <w:r>
        <w:rPr>
          <w:rFonts w:ascii="Baltica Cyr" w:hAnsi="Baltica Cyr"/>
          <w:sz w:val="28"/>
        </w:rPr>
        <w:t>свой</w:t>
      </w:r>
      <w:r>
        <w:rPr>
          <w:rFonts w:ascii="Baltica" w:hAnsi="Baltica"/>
          <w:sz w:val="28"/>
        </w:rPr>
        <w:t xml:space="preserve"> </w:t>
      </w:r>
      <w:r>
        <w:rPr>
          <w:rFonts w:ascii="Baltica Cyr" w:hAnsi="Baltica Cyr"/>
          <w:sz w:val="28"/>
        </w:rPr>
        <w:t>внутренний</w:t>
      </w:r>
      <w:r>
        <w:rPr>
          <w:rFonts w:ascii="Baltica" w:hAnsi="Baltica"/>
          <w:sz w:val="28"/>
        </w:rPr>
        <w:t xml:space="preserve"> </w:t>
      </w:r>
      <w:r>
        <w:rPr>
          <w:rFonts w:ascii="Baltica Cyr" w:hAnsi="Baltica Cyr"/>
          <w:sz w:val="28"/>
        </w:rPr>
        <w:t>мир</w:t>
      </w:r>
      <w:r>
        <w:rPr>
          <w:rFonts w:ascii="Baltica" w:hAnsi="Baltica"/>
          <w:sz w:val="28"/>
        </w:rPr>
        <w:t xml:space="preserve"> </w:t>
      </w:r>
      <w:r>
        <w:rPr>
          <w:rFonts w:ascii="Baltica Cyr" w:hAnsi="Baltica Cyr"/>
          <w:sz w:val="28"/>
        </w:rPr>
        <w:t>и</w:t>
      </w:r>
      <w:r>
        <w:rPr>
          <w:rFonts w:ascii="Baltica" w:hAnsi="Baltica"/>
          <w:sz w:val="28"/>
        </w:rPr>
        <w:t xml:space="preserve"> </w:t>
      </w:r>
      <w:r>
        <w:rPr>
          <w:rFonts w:ascii="Baltica Cyr" w:hAnsi="Baltica Cyr"/>
          <w:sz w:val="28"/>
        </w:rPr>
        <w:t>привести</w:t>
      </w:r>
      <w:r>
        <w:rPr>
          <w:rFonts w:ascii="Baltica" w:hAnsi="Baltica"/>
          <w:sz w:val="28"/>
        </w:rPr>
        <w:t xml:space="preserve"> </w:t>
      </w:r>
      <w:r>
        <w:rPr>
          <w:rFonts w:ascii="Baltica Cyr" w:hAnsi="Baltica Cyr"/>
          <w:sz w:val="28"/>
        </w:rPr>
        <w:t>к</w:t>
      </w:r>
      <w:r>
        <w:rPr>
          <w:rFonts w:ascii="Baltica" w:hAnsi="Baltica"/>
          <w:sz w:val="28"/>
        </w:rPr>
        <w:t xml:space="preserve"> </w:t>
      </w:r>
      <w:r>
        <w:rPr>
          <w:rFonts w:ascii="Baltica Cyr" w:hAnsi="Baltica Cyr"/>
          <w:sz w:val="28"/>
        </w:rPr>
        <w:t>более</w:t>
      </w:r>
      <w:r>
        <w:rPr>
          <w:rFonts w:ascii="Baltica" w:hAnsi="Baltica"/>
          <w:b/>
          <w:sz w:val="28"/>
        </w:rPr>
        <w:t xml:space="preserve"> </w:t>
      </w:r>
      <w:r>
        <w:rPr>
          <w:rFonts w:ascii="Baltica Cyr" w:hAnsi="Baltica Cyr"/>
          <w:sz w:val="28"/>
        </w:rPr>
        <w:t>широкому</w:t>
      </w:r>
      <w:r>
        <w:rPr>
          <w:rFonts w:ascii="Baltica" w:hAnsi="Baltica"/>
          <w:sz w:val="28"/>
        </w:rPr>
        <w:t xml:space="preserve"> </w:t>
      </w:r>
      <w:r>
        <w:rPr>
          <w:rFonts w:ascii="Baltica Cyr" w:hAnsi="Baltica Cyr"/>
          <w:sz w:val="28"/>
        </w:rPr>
        <w:t>выбору</w:t>
      </w:r>
      <w:r>
        <w:rPr>
          <w:rFonts w:ascii="Baltica" w:hAnsi="Baltica"/>
          <w:sz w:val="28"/>
        </w:rPr>
        <w:t xml:space="preserve"> </w:t>
      </w:r>
      <w:r>
        <w:rPr>
          <w:rFonts w:ascii="Baltica Cyr" w:hAnsi="Baltica Cyr"/>
          <w:sz w:val="28"/>
        </w:rPr>
        <w:t>в</w:t>
      </w:r>
      <w:r>
        <w:rPr>
          <w:rFonts w:ascii="Baltica" w:hAnsi="Baltica"/>
          <w:sz w:val="28"/>
        </w:rPr>
        <w:t xml:space="preserve"> </w:t>
      </w:r>
      <w:r>
        <w:rPr>
          <w:rFonts w:ascii="Baltica Cyr" w:hAnsi="Baltica Cyr"/>
          <w:sz w:val="28"/>
        </w:rPr>
        <w:t>направлении</w:t>
      </w:r>
      <w:r>
        <w:rPr>
          <w:rFonts w:ascii="Baltica" w:hAnsi="Baltica"/>
          <w:sz w:val="28"/>
        </w:rPr>
        <w:t xml:space="preserve"> </w:t>
      </w:r>
      <w:r>
        <w:rPr>
          <w:rFonts w:ascii="Baltica Cyr" w:hAnsi="Baltica Cyr"/>
          <w:sz w:val="28"/>
        </w:rPr>
        <w:t>их</w:t>
      </w:r>
      <w:r>
        <w:rPr>
          <w:rFonts w:ascii="Baltica" w:hAnsi="Baltica"/>
          <w:sz w:val="28"/>
        </w:rPr>
        <w:t xml:space="preserve"> </w:t>
      </w:r>
      <w:r>
        <w:rPr>
          <w:rFonts w:ascii="Baltica Cyr" w:hAnsi="Baltica Cyr"/>
          <w:sz w:val="28"/>
        </w:rPr>
        <w:t>дальнейшей</w:t>
      </w:r>
      <w:r>
        <w:rPr>
          <w:rFonts w:ascii="Baltica" w:hAnsi="Baltica"/>
          <w:sz w:val="28"/>
        </w:rPr>
        <w:t xml:space="preserve"> </w:t>
      </w:r>
      <w:r>
        <w:rPr>
          <w:rFonts w:ascii="Baltica Cyr" w:hAnsi="Baltica Cyr"/>
          <w:sz w:val="28"/>
        </w:rPr>
        <w:t>деятельности</w:t>
      </w:r>
      <w:r>
        <w:rPr>
          <w:rFonts w:ascii="Baltica" w:hAnsi="Baltica"/>
          <w:sz w:val="28"/>
        </w:rPr>
        <w:t xml:space="preserve">. </w:t>
      </w:r>
    </w:p>
    <w:p w:rsidR="00CC0788" w:rsidRDefault="00CC0788">
      <w:pPr>
        <w:spacing w:line="360" w:lineRule="auto"/>
        <w:ind w:firstLine="540"/>
        <w:jc w:val="both"/>
        <w:rPr>
          <w:sz w:val="28"/>
        </w:rPr>
      </w:pPr>
      <w:r>
        <w:rPr>
          <w:sz w:val="28"/>
        </w:rPr>
        <w:t>Подведя итог вышесказанному</w:t>
      </w:r>
      <w:r w:rsidR="00991B3E">
        <w:rPr>
          <w:sz w:val="28"/>
        </w:rPr>
        <w:t>,</w:t>
      </w:r>
      <w:r>
        <w:rPr>
          <w:sz w:val="28"/>
        </w:rPr>
        <w:t xml:space="preserve"> подчеркнем, что коррекционно-воспитательная деятельность направлена, главным образом, на разрушение определенных установок, представлений, ценностей, мотивов, стереотипов поведения и формирование новых с целью достижения самореализации </w:t>
      </w:r>
      <w:r>
        <w:rPr>
          <w:sz w:val="28"/>
        </w:rPr>
        <w:lastRenderedPageBreak/>
        <w:t>личности в обществе, осуществляемой социально-педагогическим</w:t>
      </w:r>
      <w:r w:rsidR="00991B3E">
        <w:rPr>
          <w:sz w:val="28"/>
        </w:rPr>
        <w:t>и</w:t>
      </w:r>
      <w:r>
        <w:rPr>
          <w:sz w:val="28"/>
        </w:rPr>
        <w:t xml:space="preserve"> средствами</w:t>
      </w:r>
      <w:r w:rsidR="00991B3E">
        <w:rPr>
          <w:sz w:val="28"/>
        </w:rPr>
        <w:t>. Это разрушение</w:t>
      </w:r>
      <w:r>
        <w:rPr>
          <w:sz w:val="28"/>
        </w:rPr>
        <w:t xml:space="preserve"> проявляе</w:t>
      </w:r>
      <w:r w:rsidR="00991B3E">
        <w:rPr>
          <w:sz w:val="28"/>
        </w:rPr>
        <w:t>т</w:t>
      </w:r>
      <w:r>
        <w:rPr>
          <w:sz w:val="28"/>
        </w:rPr>
        <w:t>ся в изменении</w:t>
      </w:r>
      <w:r w:rsidR="00991B3E">
        <w:rPr>
          <w:sz w:val="28"/>
        </w:rPr>
        <w:t xml:space="preserve"> взглядов</w:t>
      </w:r>
      <w:r>
        <w:rPr>
          <w:sz w:val="28"/>
        </w:rPr>
        <w:t>, переосмыслении, переоценивании</w:t>
      </w:r>
      <w:r w:rsidR="00991B3E">
        <w:rPr>
          <w:sz w:val="28"/>
        </w:rPr>
        <w:t xml:space="preserve"> многого в жизни</w:t>
      </w:r>
      <w:r>
        <w:rPr>
          <w:sz w:val="28"/>
        </w:rPr>
        <w:t xml:space="preserve">, </w:t>
      </w:r>
      <w:r w:rsidR="00991B3E">
        <w:rPr>
          <w:sz w:val="28"/>
        </w:rPr>
        <w:t>и в результате чего</w:t>
      </w:r>
      <w:r>
        <w:rPr>
          <w:sz w:val="28"/>
        </w:rPr>
        <w:t xml:space="preserve"> происходит  коррекция поведени</w:t>
      </w:r>
      <w:r w:rsidR="00991B3E">
        <w:rPr>
          <w:sz w:val="28"/>
        </w:rPr>
        <w:t>я</w:t>
      </w:r>
      <w:r>
        <w:rPr>
          <w:sz w:val="28"/>
        </w:rPr>
        <w:t xml:space="preserve"> личности в соответствии с </w:t>
      </w:r>
      <w:r w:rsidR="00991B3E">
        <w:rPr>
          <w:sz w:val="28"/>
        </w:rPr>
        <w:t xml:space="preserve">нормами, </w:t>
      </w:r>
      <w:r>
        <w:rPr>
          <w:sz w:val="28"/>
        </w:rPr>
        <w:t>принятыми в социальном окружении, обществе в целом. Благодаря этой деятельности происходит разрушение ранее сформирова</w:t>
      </w:r>
      <w:r w:rsidR="00D224C4">
        <w:rPr>
          <w:sz w:val="28"/>
        </w:rPr>
        <w:t>нных мотивов, установок и т.п.</w:t>
      </w:r>
    </w:p>
    <w:p w:rsidR="00CC0788" w:rsidRDefault="00CC0788">
      <w:pPr>
        <w:spacing w:line="360" w:lineRule="auto"/>
        <w:ind w:firstLine="540"/>
        <w:jc w:val="both"/>
        <w:rPr>
          <w:sz w:val="28"/>
        </w:rPr>
      </w:pPr>
      <w:r>
        <w:rPr>
          <w:sz w:val="28"/>
        </w:rPr>
        <w:t>Необходимость в коррекционно-воспитательной деятельности возникает в случаях социальн</w:t>
      </w:r>
      <w:r w:rsidR="00991B3E">
        <w:rPr>
          <w:sz w:val="28"/>
        </w:rPr>
        <w:t>ых</w:t>
      </w:r>
      <w:r>
        <w:rPr>
          <w:sz w:val="28"/>
        </w:rPr>
        <w:t xml:space="preserve"> отклонени</w:t>
      </w:r>
      <w:r w:rsidR="00991B3E">
        <w:rPr>
          <w:sz w:val="28"/>
        </w:rPr>
        <w:t xml:space="preserve">й </w:t>
      </w:r>
      <w:r>
        <w:rPr>
          <w:sz w:val="28"/>
        </w:rPr>
        <w:t>в поведении подростка, юноши, вызванных, главным образом, социальными нарушениями. Помощь, оказываемая личности подростка, имеет здесь характер коррекционно-воспитательной деятельности. Ее цель – разрушение проявляющихся элементов готовности  к асоциальному поведению и формирование устойчивой системы норм и ценностей, соответствующих нормам и ценностям общества.</w:t>
      </w:r>
    </w:p>
    <w:p w:rsidR="00CC0788" w:rsidRDefault="00CC0788">
      <w:pPr>
        <w:pStyle w:val="a3"/>
        <w:spacing w:after="0" w:line="360" w:lineRule="auto"/>
        <w:rPr>
          <w:b/>
          <w:sz w:val="28"/>
        </w:rPr>
      </w:pPr>
    </w:p>
    <w:p w:rsidR="00CC0788" w:rsidRDefault="00CC0788">
      <w:pPr>
        <w:pStyle w:val="a3"/>
        <w:spacing w:after="0" w:line="360" w:lineRule="auto"/>
        <w:rPr>
          <w:sz w:val="28"/>
        </w:rPr>
      </w:pPr>
      <w:r>
        <w:rPr>
          <w:b/>
          <w:sz w:val="28"/>
        </w:rPr>
        <w:t>2.2.</w:t>
      </w:r>
      <w:r>
        <w:rPr>
          <w:sz w:val="28"/>
        </w:rPr>
        <w:t xml:space="preserve"> </w:t>
      </w:r>
      <w:r>
        <w:rPr>
          <w:b/>
          <w:sz w:val="28"/>
        </w:rPr>
        <w:t xml:space="preserve"> Организация опытно-экспериментальной работы по коррекции девиантного поведения в условиях оздоровительно – образовательных центров</w:t>
      </w:r>
    </w:p>
    <w:p w:rsidR="00CC0788" w:rsidRDefault="00CC0788">
      <w:pPr>
        <w:tabs>
          <w:tab w:val="left" w:pos="1260"/>
        </w:tabs>
        <w:spacing w:line="360" w:lineRule="auto"/>
        <w:ind w:firstLine="540"/>
        <w:jc w:val="both"/>
        <w:rPr>
          <w:sz w:val="28"/>
        </w:rPr>
      </w:pPr>
    </w:p>
    <w:p w:rsidR="00CC0788" w:rsidRDefault="00CC0788">
      <w:pPr>
        <w:spacing w:line="360" w:lineRule="auto"/>
        <w:ind w:firstLine="540"/>
        <w:jc w:val="both"/>
        <w:rPr>
          <w:sz w:val="28"/>
        </w:rPr>
      </w:pPr>
      <w:r>
        <w:rPr>
          <w:sz w:val="28"/>
        </w:rPr>
        <w:t>Опытно-экспериментальная работа по коррекции девиантных отклонений в поведении подростков в условиях оздоровительно-образовательного центра включала в себя два взаимосвязанных этапа:</w:t>
      </w:r>
    </w:p>
    <w:p w:rsidR="00CC0788" w:rsidRDefault="00CC0788">
      <w:pPr>
        <w:tabs>
          <w:tab w:val="left" w:pos="1260"/>
        </w:tabs>
        <w:spacing w:line="360" w:lineRule="auto"/>
        <w:ind w:firstLine="540"/>
        <w:jc w:val="both"/>
        <w:rPr>
          <w:sz w:val="28"/>
        </w:rPr>
      </w:pPr>
      <w:r>
        <w:rPr>
          <w:sz w:val="28"/>
        </w:rPr>
        <w:t>Первый – исследование психологических особенностей личности и социального взаимодействия подростков, склонных к девиантному поведению.</w:t>
      </w:r>
    </w:p>
    <w:p w:rsidR="00CC0788" w:rsidRDefault="00CC0788">
      <w:pPr>
        <w:tabs>
          <w:tab w:val="left" w:pos="1260"/>
        </w:tabs>
        <w:spacing w:line="360" w:lineRule="auto"/>
        <w:ind w:firstLine="540"/>
        <w:jc w:val="both"/>
        <w:rPr>
          <w:sz w:val="28"/>
        </w:rPr>
      </w:pPr>
      <w:r>
        <w:rPr>
          <w:sz w:val="28"/>
        </w:rPr>
        <w:t>Второй – реализация коррекционной программы в условиях летнего оздоровительно-образовательного лагеря.</w:t>
      </w:r>
    </w:p>
    <w:p w:rsidR="00CC0788" w:rsidRDefault="00CC0788">
      <w:pPr>
        <w:pStyle w:val="a3"/>
        <w:spacing w:after="0" w:line="360" w:lineRule="auto"/>
        <w:ind w:firstLine="540"/>
        <w:jc w:val="both"/>
        <w:rPr>
          <w:sz w:val="28"/>
        </w:rPr>
      </w:pPr>
      <w:r>
        <w:rPr>
          <w:sz w:val="28"/>
        </w:rPr>
        <w:t>Базой опытно-экспериментальной работы являлись смены для трудных подростков, склонных к девиантному поведению, в оздоровительно-</w:t>
      </w:r>
      <w:r>
        <w:rPr>
          <w:sz w:val="28"/>
        </w:rPr>
        <w:lastRenderedPageBreak/>
        <w:t xml:space="preserve">образовательном лагере имени В.П.Чкалова, расположенном в Ярославской области. </w:t>
      </w:r>
    </w:p>
    <w:p w:rsidR="00CC0788" w:rsidRDefault="00CC0788">
      <w:pPr>
        <w:pStyle w:val="a3"/>
        <w:spacing w:after="0" w:line="360" w:lineRule="auto"/>
        <w:ind w:firstLine="540"/>
        <w:jc w:val="both"/>
        <w:rPr>
          <w:sz w:val="28"/>
        </w:rPr>
      </w:pPr>
      <w:r>
        <w:rPr>
          <w:sz w:val="28"/>
        </w:rPr>
        <w:t>В исследовании принял</w:t>
      </w:r>
      <w:r w:rsidR="00991B3E">
        <w:rPr>
          <w:sz w:val="28"/>
        </w:rPr>
        <w:t>и</w:t>
      </w:r>
      <w:r>
        <w:rPr>
          <w:sz w:val="28"/>
        </w:rPr>
        <w:t xml:space="preserve"> участие  128 человек, из них 73 человека – дети в возрасте от 8 до 10 лет,  55 человек – от 11 до 13 лет.</w:t>
      </w:r>
    </w:p>
    <w:p w:rsidR="00CC0788" w:rsidRDefault="00CC0788">
      <w:pPr>
        <w:pStyle w:val="a3"/>
        <w:spacing w:after="0" w:line="360" w:lineRule="auto"/>
        <w:ind w:firstLine="540"/>
        <w:jc w:val="both"/>
        <w:rPr>
          <w:sz w:val="28"/>
        </w:rPr>
      </w:pPr>
      <w:r>
        <w:rPr>
          <w:sz w:val="28"/>
        </w:rPr>
        <w:t>В выборке были представлены 90 лиц мужского пола и 38</w:t>
      </w:r>
      <w:r w:rsidR="00991B3E">
        <w:rPr>
          <w:sz w:val="28"/>
        </w:rPr>
        <w:t xml:space="preserve"> - </w:t>
      </w:r>
      <w:r>
        <w:rPr>
          <w:sz w:val="28"/>
        </w:rPr>
        <w:t xml:space="preserve">женского. </w:t>
      </w:r>
    </w:p>
    <w:p w:rsidR="00CC0788" w:rsidRDefault="00CC0788" w:rsidP="00991B3E">
      <w:pPr>
        <w:pStyle w:val="a3"/>
        <w:spacing w:after="0" w:line="360" w:lineRule="auto"/>
        <w:ind w:firstLine="540"/>
        <w:jc w:val="both"/>
        <w:rPr>
          <w:sz w:val="28"/>
        </w:rPr>
      </w:pPr>
      <w:r>
        <w:rPr>
          <w:sz w:val="28"/>
        </w:rPr>
        <w:t>В начале исследовательской работы испытуемые были разделены на две возрастные подгруппы:</w:t>
      </w:r>
      <w:r w:rsidR="00991B3E">
        <w:rPr>
          <w:sz w:val="28"/>
        </w:rPr>
        <w:t xml:space="preserve"> </w:t>
      </w:r>
      <w:r>
        <w:rPr>
          <w:sz w:val="28"/>
        </w:rPr>
        <w:t>от 8 до 10 лет;</w:t>
      </w:r>
      <w:r w:rsidR="00991B3E">
        <w:rPr>
          <w:sz w:val="28"/>
        </w:rPr>
        <w:t xml:space="preserve"> и </w:t>
      </w:r>
      <w:r>
        <w:rPr>
          <w:sz w:val="28"/>
        </w:rPr>
        <w:t>от 11 до 13 лет.</w:t>
      </w:r>
    </w:p>
    <w:p w:rsidR="00CC0788" w:rsidRDefault="00CC0788">
      <w:pPr>
        <w:tabs>
          <w:tab w:val="left" w:pos="900"/>
          <w:tab w:val="left" w:pos="1260"/>
        </w:tabs>
        <w:spacing w:line="360" w:lineRule="auto"/>
        <w:ind w:firstLine="540"/>
        <w:jc w:val="both"/>
        <w:rPr>
          <w:color w:val="000000"/>
          <w:sz w:val="28"/>
        </w:rPr>
      </w:pPr>
      <w:r>
        <w:rPr>
          <w:sz w:val="28"/>
        </w:rPr>
        <w:t xml:space="preserve">На первом этапе опытно-экспериментальной работы - исследования психологических особенностей личности и социального взаимодействия подростков, склонных к девиантному поведению, </w:t>
      </w:r>
      <w:r>
        <w:rPr>
          <w:color w:val="000000"/>
          <w:sz w:val="28"/>
        </w:rPr>
        <w:t>мы использовали следующий комплекс методик:</w:t>
      </w:r>
    </w:p>
    <w:p w:rsidR="00CC0788" w:rsidRDefault="00CC0788" w:rsidP="00CA2ED5">
      <w:pPr>
        <w:numPr>
          <w:ilvl w:val="0"/>
          <w:numId w:val="14"/>
        </w:numPr>
        <w:tabs>
          <w:tab w:val="left" w:pos="900"/>
        </w:tabs>
        <w:spacing w:line="360" w:lineRule="auto"/>
        <w:ind w:left="0" w:firstLine="540"/>
        <w:jc w:val="both"/>
        <w:rPr>
          <w:b/>
          <w:sz w:val="28"/>
        </w:rPr>
      </w:pPr>
      <w:r>
        <w:rPr>
          <w:sz w:val="28"/>
        </w:rPr>
        <w:t xml:space="preserve">Методику </w:t>
      </w:r>
      <w:r>
        <w:rPr>
          <w:sz w:val="28"/>
          <w:lang w:val="en-US"/>
        </w:rPr>
        <w:t>EPI</w:t>
      </w:r>
      <w:r>
        <w:rPr>
          <w:sz w:val="28"/>
        </w:rPr>
        <w:t xml:space="preserve"> (тест Айзенка)</w:t>
      </w:r>
      <w:r w:rsidR="0067572C">
        <w:rPr>
          <w:sz w:val="28"/>
        </w:rPr>
        <w:t>.</w:t>
      </w:r>
    </w:p>
    <w:p w:rsidR="00CC0788" w:rsidRDefault="00CC0788" w:rsidP="00CA2ED5">
      <w:pPr>
        <w:numPr>
          <w:ilvl w:val="0"/>
          <w:numId w:val="14"/>
        </w:numPr>
        <w:tabs>
          <w:tab w:val="left" w:pos="900"/>
        </w:tabs>
        <w:spacing w:line="360" w:lineRule="auto"/>
        <w:ind w:left="0" w:firstLine="540"/>
        <w:jc w:val="both"/>
        <w:rPr>
          <w:sz w:val="28"/>
        </w:rPr>
      </w:pPr>
      <w:r>
        <w:rPr>
          <w:sz w:val="28"/>
        </w:rPr>
        <w:t>Характерологический опросник К. Леонгарда</w:t>
      </w:r>
      <w:r w:rsidR="0067572C">
        <w:rPr>
          <w:sz w:val="28"/>
        </w:rPr>
        <w:t>.</w:t>
      </w:r>
    </w:p>
    <w:p w:rsidR="00CC0788" w:rsidRDefault="00CC0788" w:rsidP="00CA2ED5">
      <w:pPr>
        <w:numPr>
          <w:ilvl w:val="0"/>
          <w:numId w:val="14"/>
        </w:numPr>
        <w:tabs>
          <w:tab w:val="left" w:pos="900"/>
        </w:tabs>
        <w:spacing w:line="360" w:lineRule="auto"/>
        <w:ind w:left="0" w:firstLine="540"/>
        <w:jc w:val="both"/>
        <w:rPr>
          <w:sz w:val="28"/>
        </w:rPr>
      </w:pPr>
      <w:r>
        <w:rPr>
          <w:sz w:val="28"/>
        </w:rPr>
        <w:t>Опросник Басса-Дарки</w:t>
      </w:r>
      <w:r w:rsidR="0067572C">
        <w:rPr>
          <w:sz w:val="28"/>
        </w:rPr>
        <w:t>.</w:t>
      </w:r>
    </w:p>
    <w:p w:rsidR="00CC0788" w:rsidRDefault="00CC0788" w:rsidP="00CA2ED5">
      <w:pPr>
        <w:numPr>
          <w:ilvl w:val="0"/>
          <w:numId w:val="14"/>
        </w:numPr>
        <w:tabs>
          <w:tab w:val="left" w:pos="900"/>
        </w:tabs>
        <w:spacing w:line="360" w:lineRule="auto"/>
        <w:ind w:left="0" w:firstLine="540"/>
        <w:jc w:val="both"/>
        <w:rPr>
          <w:sz w:val="28"/>
        </w:rPr>
      </w:pPr>
      <w:r>
        <w:rPr>
          <w:sz w:val="28"/>
        </w:rPr>
        <w:t>Методик</w:t>
      </w:r>
      <w:r w:rsidR="0067572C">
        <w:rPr>
          <w:sz w:val="28"/>
        </w:rPr>
        <w:t>у</w:t>
      </w:r>
      <w:r>
        <w:rPr>
          <w:sz w:val="28"/>
        </w:rPr>
        <w:t xml:space="preserve"> склонности к отклоняющемуся поведению (СОП)</w:t>
      </w:r>
      <w:r w:rsidR="0067572C">
        <w:rPr>
          <w:sz w:val="28"/>
        </w:rPr>
        <w:t>.</w:t>
      </w:r>
    </w:p>
    <w:p w:rsidR="00CC0788" w:rsidRDefault="00CC0788" w:rsidP="00CA2ED5">
      <w:pPr>
        <w:numPr>
          <w:ilvl w:val="0"/>
          <w:numId w:val="14"/>
        </w:numPr>
        <w:tabs>
          <w:tab w:val="left" w:pos="900"/>
        </w:tabs>
        <w:spacing w:line="360" w:lineRule="auto"/>
        <w:ind w:left="0" w:firstLine="540"/>
        <w:jc w:val="both"/>
        <w:rPr>
          <w:sz w:val="28"/>
        </w:rPr>
      </w:pPr>
      <w:r>
        <w:rPr>
          <w:sz w:val="28"/>
        </w:rPr>
        <w:t>Опросник на выявление особенностей эмпатии</w:t>
      </w:r>
      <w:r w:rsidR="0067572C">
        <w:rPr>
          <w:sz w:val="28"/>
        </w:rPr>
        <w:t>.</w:t>
      </w:r>
    </w:p>
    <w:p w:rsidR="00CC0788" w:rsidRDefault="00CC0788" w:rsidP="00CA2ED5">
      <w:pPr>
        <w:numPr>
          <w:ilvl w:val="0"/>
          <w:numId w:val="14"/>
        </w:numPr>
        <w:tabs>
          <w:tab w:val="left" w:pos="900"/>
        </w:tabs>
        <w:spacing w:line="360" w:lineRule="auto"/>
        <w:ind w:left="0" w:firstLine="540"/>
        <w:jc w:val="both"/>
        <w:rPr>
          <w:sz w:val="28"/>
        </w:rPr>
      </w:pPr>
      <w:r>
        <w:rPr>
          <w:sz w:val="28"/>
        </w:rPr>
        <w:t>Метод социометрических измерений (социометрия Я.Морено).</w:t>
      </w:r>
    </w:p>
    <w:p w:rsidR="00CC0788" w:rsidRDefault="00CC0788" w:rsidP="00CA2ED5">
      <w:pPr>
        <w:pStyle w:val="a3"/>
        <w:numPr>
          <w:ilvl w:val="0"/>
          <w:numId w:val="6"/>
        </w:numPr>
        <w:tabs>
          <w:tab w:val="num" w:pos="1545"/>
        </w:tabs>
        <w:spacing w:after="0" w:line="360" w:lineRule="auto"/>
        <w:ind w:left="0" w:firstLine="540"/>
        <w:jc w:val="both"/>
        <w:rPr>
          <w:sz w:val="28"/>
        </w:rPr>
      </w:pPr>
      <w:r>
        <w:rPr>
          <w:b/>
          <w:sz w:val="28"/>
        </w:rPr>
        <w:t xml:space="preserve">Методика </w:t>
      </w:r>
      <w:r>
        <w:rPr>
          <w:b/>
          <w:sz w:val="28"/>
          <w:lang w:val="en-US"/>
        </w:rPr>
        <w:t>EPI</w:t>
      </w:r>
      <w:r>
        <w:rPr>
          <w:b/>
          <w:sz w:val="28"/>
        </w:rPr>
        <w:t xml:space="preserve"> (тест Айзенка)</w:t>
      </w:r>
      <w:r>
        <w:rPr>
          <w:sz w:val="28"/>
        </w:rPr>
        <w:t xml:space="preserve"> диагностирует такие личностные характеристики, как экстраверсия – интроверсия и нейротизм (эмоциональная стабильность – нестабильность),</w:t>
      </w:r>
      <w:r>
        <w:rPr>
          <w:color w:val="000000"/>
          <w:sz w:val="28"/>
        </w:rPr>
        <w:t xml:space="preserve"> которые трансформируются в процессе развития в ее психологические особенности. </w:t>
      </w:r>
      <w:r>
        <w:rPr>
          <w:sz w:val="28"/>
        </w:rPr>
        <w:t>Многолетний опыт применения в психодиагностике данной методики позволяет говорить о ее высокой информативности, практической полезности и надежности. Определение типологии по шкале «экстраверсия – интроверсия», «нейротизм» позволяет учитывать индивидуально-психологические особенности подростков в процессе педагогического общения, в анализе прогнозирования поведения и межличностного общения учащихся.</w:t>
      </w:r>
      <w:r>
        <w:rPr>
          <w:color w:val="000000"/>
          <w:sz w:val="28"/>
        </w:rPr>
        <w:t xml:space="preserve"> </w:t>
      </w:r>
      <w:r>
        <w:rPr>
          <w:sz w:val="28"/>
        </w:rPr>
        <w:t xml:space="preserve">Экстраверсия – интроверсия и нейротизм представляют собой достаточно важные поведенческие координаты описания личности, известные задолго до Айзенка [34. С. 15] и имеющие универсальный характер. Айзенк (1960) постулировал положение о </w:t>
      </w:r>
      <w:r>
        <w:rPr>
          <w:sz w:val="28"/>
        </w:rPr>
        <w:lastRenderedPageBreak/>
        <w:t>существовании некоего континуума «норма – психическое расстройство». Каждое из личностных измерений покоится на определенном физиологическом фундаменте и тем самым рассматривается как генетически обусловленное. По идеям Айзенка</w:t>
      </w:r>
      <w:r w:rsidR="0067572C">
        <w:rPr>
          <w:sz w:val="28"/>
        </w:rPr>
        <w:t>,</w:t>
      </w:r>
      <w:r>
        <w:rPr>
          <w:sz w:val="28"/>
        </w:rPr>
        <w:t xml:space="preserve"> опросник выявляет базисные измерения личности. Не случайно широко известно соотнесение экстраверсии – интроверсии и нейротизма с классической типологией темперамента.</w:t>
      </w:r>
    </w:p>
    <w:p w:rsidR="00CC0788" w:rsidRDefault="00CC0788">
      <w:pPr>
        <w:pStyle w:val="a3"/>
        <w:tabs>
          <w:tab w:val="left" w:pos="900"/>
        </w:tabs>
        <w:spacing w:after="0" w:line="360" w:lineRule="auto"/>
        <w:ind w:firstLine="540"/>
        <w:jc w:val="both"/>
        <w:rPr>
          <w:sz w:val="28"/>
        </w:rPr>
      </w:pPr>
      <w:r>
        <w:rPr>
          <w:sz w:val="28"/>
        </w:rPr>
        <w:t>Тест состоит из 57 вопросов (см. Приложение 1), относящихся к 3-м шкалам: экстраверсия – интроверсия; нейротизм – эмоциональная устойчивость; лживость - искренность. На вопросы необходимо отвечать либо «да», либо «нет». Интерпретация теста проводится согласно коду. Если по шкале «Искренность» испытуемый набирает от 0 до 3-х баллов, – его ответы считаются откровенными</w:t>
      </w:r>
      <w:r w:rsidR="0067572C">
        <w:rPr>
          <w:sz w:val="28"/>
        </w:rPr>
        <w:t>;</w:t>
      </w:r>
      <w:r>
        <w:rPr>
          <w:sz w:val="28"/>
        </w:rPr>
        <w:t xml:space="preserve"> 4 – 6 баллов по данной шкале говорят о ситуативной искренности; больше 7 баллов – о лживости как степени искренности при ответах на вопросы теста, но не о лживости как личностной характеристике.</w:t>
      </w:r>
    </w:p>
    <w:p w:rsidR="00CC0788" w:rsidRDefault="00CC0788">
      <w:pPr>
        <w:pStyle w:val="a3"/>
        <w:spacing w:after="0" w:line="360" w:lineRule="auto"/>
        <w:ind w:firstLine="720"/>
        <w:jc w:val="both"/>
        <w:rPr>
          <w:i/>
          <w:sz w:val="28"/>
        </w:rPr>
      </w:pPr>
      <w:r>
        <w:rPr>
          <w:i/>
          <w:sz w:val="28"/>
        </w:rPr>
        <w:t>1 фактор – экстраверсия – интроверсия.</w:t>
      </w:r>
    </w:p>
    <w:p w:rsidR="00CC0788" w:rsidRDefault="00CC0788">
      <w:pPr>
        <w:pStyle w:val="a3"/>
        <w:spacing w:after="0" w:line="360" w:lineRule="auto"/>
        <w:ind w:firstLine="720"/>
        <w:jc w:val="both"/>
        <w:rPr>
          <w:sz w:val="28"/>
        </w:rPr>
      </w:pPr>
      <w:r>
        <w:rPr>
          <w:sz w:val="28"/>
        </w:rPr>
        <w:t>Экстравертированный тип характеризуется обращенностью личности на окружающий мир. Таким людям свойственны импульсивность, инициативность, общительность, гибкость поведения, постоянное стремление к контактам, тяга к новым впечатлениям, раскованные формы поведения, высокая двигательная и речевая активность; они легко откликаются на различные предложения, «зажигаются», берутся за их выполнение, но также легко могут и бросить начатое, берясь за новое дело.</w:t>
      </w:r>
    </w:p>
    <w:p w:rsidR="00CC0788" w:rsidRDefault="00CC0788">
      <w:pPr>
        <w:pStyle w:val="a3"/>
        <w:spacing w:after="0" w:line="360" w:lineRule="auto"/>
        <w:ind w:firstLine="720"/>
        <w:jc w:val="both"/>
        <w:rPr>
          <w:sz w:val="28"/>
        </w:rPr>
      </w:pPr>
      <w:r>
        <w:rPr>
          <w:sz w:val="28"/>
        </w:rPr>
        <w:t xml:space="preserve">Интровертированный тип характеризуется направленностью личности на себя, на явления собственного мира. Таким людям свойственны: низкая общительность, замкнутость, склонность к самоанализу, рефлексии, заторможенность движений и речи. Их круг друзей обычно ограничен; прежде чем взяться за дело, они анализируют условия, ситуацию, задачу, склонны к планированию своих действий. Внешнее проявление эмоций находится под </w:t>
      </w:r>
      <w:r>
        <w:rPr>
          <w:sz w:val="28"/>
        </w:rPr>
        <w:lastRenderedPageBreak/>
        <w:t>контролем, что не свидетельствует о низкой эмоциональной чувствительности.</w:t>
      </w:r>
    </w:p>
    <w:p w:rsidR="00CC0788" w:rsidRDefault="00CC0788">
      <w:pPr>
        <w:pStyle w:val="a3"/>
        <w:tabs>
          <w:tab w:val="left" w:pos="4140"/>
        </w:tabs>
        <w:spacing w:after="0" w:line="360" w:lineRule="auto"/>
        <w:ind w:firstLine="720"/>
        <w:jc w:val="both"/>
        <w:rPr>
          <w:i/>
          <w:sz w:val="28"/>
        </w:rPr>
      </w:pPr>
      <w:r>
        <w:rPr>
          <w:i/>
          <w:sz w:val="28"/>
        </w:rPr>
        <w:t>2 фактор – нейротизм - эмоциональная стабильность.</w:t>
      </w:r>
    </w:p>
    <w:p w:rsidR="00CC0788" w:rsidRDefault="00CC0788">
      <w:pPr>
        <w:pStyle w:val="a3"/>
        <w:spacing w:after="0" w:line="360" w:lineRule="auto"/>
        <w:ind w:firstLine="720"/>
        <w:jc w:val="both"/>
        <w:rPr>
          <w:sz w:val="28"/>
        </w:rPr>
      </w:pPr>
      <w:r>
        <w:rPr>
          <w:sz w:val="28"/>
        </w:rPr>
        <w:t>Высокие показатели по шкале нейротизма связаны с эмоционально-волевой неустойчивостью, повышенной тревожностью, низким самоуважением, иногда с вегетативными расстройствами. Низкие показатели по шкале эмоциональной стабильности – нестабильности характеризуют личность как эмоционально устойчивую.</w:t>
      </w:r>
    </w:p>
    <w:p w:rsidR="00CC0788" w:rsidRDefault="00CC0788">
      <w:pPr>
        <w:pStyle w:val="a3"/>
        <w:spacing w:after="0" w:line="360" w:lineRule="auto"/>
        <w:ind w:firstLine="720"/>
        <w:jc w:val="both"/>
        <w:rPr>
          <w:sz w:val="28"/>
        </w:rPr>
      </w:pPr>
      <w:r>
        <w:rPr>
          <w:sz w:val="28"/>
        </w:rPr>
        <w:t>Пересечение этих двух биполярных характеристик позволяет достаточно четко отнести подростка к одному из 4-х типов темперамента: холерик, меланхолик, сангвиник, флегматик.</w:t>
      </w:r>
    </w:p>
    <w:p w:rsidR="00CC0788" w:rsidRDefault="00CC0788">
      <w:pPr>
        <w:pStyle w:val="a3"/>
        <w:spacing w:after="0" w:line="360" w:lineRule="auto"/>
        <w:ind w:firstLine="720"/>
        <w:jc w:val="both"/>
        <w:rPr>
          <w:sz w:val="28"/>
        </w:rPr>
      </w:pPr>
      <w:r>
        <w:rPr>
          <w:sz w:val="28"/>
        </w:rPr>
        <w:t>Интерпретация показателей по шкалам «Экстравертированность» и «Нейротизм» осуществлялась по следующей схеме:</w:t>
      </w:r>
    </w:p>
    <w:p w:rsidR="00CC0788" w:rsidRDefault="00CC0788">
      <w:pPr>
        <w:pStyle w:val="a3"/>
        <w:spacing w:after="0" w:line="360" w:lineRule="auto"/>
        <w:ind w:firstLine="720"/>
        <w:jc w:val="both"/>
        <w:rPr>
          <w:sz w:val="28"/>
        </w:rPr>
      </w:pPr>
    </w:p>
    <w:tbl>
      <w:tblPr>
        <w:tblW w:w="10186" w:type="dxa"/>
        <w:tblInd w:w="-98" w:type="dxa"/>
        <w:tblLayout w:type="fixed"/>
        <w:tblCellMar>
          <w:left w:w="0" w:type="dxa"/>
          <w:right w:w="0" w:type="dxa"/>
        </w:tblCellMar>
        <w:tblLook w:val="0000"/>
      </w:tblPr>
      <w:tblGrid>
        <w:gridCol w:w="1447"/>
        <w:gridCol w:w="1071"/>
        <w:gridCol w:w="1276"/>
        <w:gridCol w:w="1276"/>
        <w:gridCol w:w="1134"/>
        <w:gridCol w:w="1417"/>
        <w:gridCol w:w="1290"/>
        <w:gridCol w:w="1275"/>
      </w:tblGrid>
      <w:tr w:rsidR="00CC0788">
        <w:tblPrEx>
          <w:tblCellMar>
            <w:top w:w="0" w:type="dxa"/>
            <w:left w:w="0" w:type="dxa"/>
            <w:bottom w:w="0" w:type="dxa"/>
            <w:right w:w="0" w:type="dxa"/>
          </w:tblCellMar>
        </w:tblPrEx>
        <w:tc>
          <w:tcPr>
            <w:tcW w:w="1447" w:type="dxa"/>
            <w:tcBorders>
              <w:top w:val="single" w:sz="8" w:space="0" w:color="auto"/>
              <w:left w:val="single" w:sz="8" w:space="0" w:color="auto"/>
              <w:bottom w:val="single" w:sz="8" w:space="0" w:color="auto"/>
              <w:right w:val="single" w:sz="8" w:space="0" w:color="auto"/>
            </w:tcBorders>
            <w:vAlign w:val="center"/>
          </w:tcPr>
          <w:p w:rsidR="00CC0788" w:rsidRPr="0067572C" w:rsidRDefault="00CC0788">
            <w:pPr>
              <w:pStyle w:val="a3"/>
              <w:spacing w:after="0" w:line="240" w:lineRule="auto"/>
              <w:ind w:hanging="38"/>
              <w:rPr>
                <w:sz w:val="22"/>
                <w:szCs w:val="22"/>
              </w:rPr>
            </w:pPr>
            <w:r w:rsidRPr="0067572C">
              <w:rPr>
                <w:sz w:val="22"/>
                <w:szCs w:val="22"/>
              </w:rPr>
              <w:t>Численный показатель</w:t>
            </w:r>
          </w:p>
          <w:p w:rsidR="00CC0788" w:rsidRDefault="00CC0788">
            <w:pPr>
              <w:pStyle w:val="a3"/>
              <w:spacing w:after="0" w:line="240" w:lineRule="auto"/>
              <w:ind w:hanging="38"/>
            </w:pPr>
            <w:r w:rsidRPr="0067572C">
              <w:rPr>
                <w:sz w:val="22"/>
                <w:szCs w:val="22"/>
              </w:rPr>
              <w:t>(в баллах)</w:t>
            </w:r>
          </w:p>
        </w:tc>
        <w:tc>
          <w:tcPr>
            <w:tcW w:w="1071" w:type="dxa"/>
            <w:tcBorders>
              <w:top w:val="single" w:sz="8" w:space="0" w:color="auto"/>
              <w:bottom w:val="single" w:sz="8" w:space="0" w:color="auto"/>
              <w:right w:val="single" w:sz="8" w:space="0" w:color="auto"/>
            </w:tcBorders>
            <w:vAlign w:val="center"/>
          </w:tcPr>
          <w:p w:rsidR="00CC0788" w:rsidRDefault="00CC0788">
            <w:pPr>
              <w:pStyle w:val="a3"/>
              <w:spacing w:after="0" w:line="240" w:lineRule="auto"/>
              <w:ind w:firstLine="12"/>
              <w:jc w:val="center"/>
            </w:pPr>
            <w:r>
              <w:t>0-2</w:t>
            </w:r>
          </w:p>
        </w:tc>
        <w:tc>
          <w:tcPr>
            <w:tcW w:w="1276" w:type="dxa"/>
            <w:tcBorders>
              <w:top w:val="single" w:sz="8" w:space="0" w:color="auto"/>
              <w:bottom w:val="single" w:sz="8" w:space="0" w:color="auto"/>
              <w:right w:val="single" w:sz="8" w:space="0" w:color="auto"/>
            </w:tcBorders>
            <w:vAlign w:val="center"/>
          </w:tcPr>
          <w:p w:rsidR="00CC0788" w:rsidRDefault="00CC0788">
            <w:pPr>
              <w:pStyle w:val="a3"/>
              <w:spacing w:after="0" w:line="240" w:lineRule="auto"/>
              <w:jc w:val="both"/>
            </w:pPr>
            <w:r>
              <w:t xml:space="preserve">   3-6</w:t>
            </w:r>
          </w:p>
        </w:tc>
        <w:tc>
          <w:tcPr>
            <w:tcW w:w="1276" w:type="dxa"/>
            <w:tcBorders>
              <w:top w:val="single" w:sz="8" w:space="0" w:color="auto"/>
              <w:bottom w:val="single" w:sz="8" w:space="0" w:color="auto"/>
              <w:right w:val="single" w:sz="8" w:space="0" w:color="auto"/>
            </w:tcBorders>
            <w:vAlign w:val="center"/>
          </w:tcPr>
          <w:p w:rsidR="00CC0788" w:rsidRDefault="00CC0788">
            <w:pPr>
              <w:pStyle w:val="a3"/>
              <w:spacing w:after="0" w:line="240" w:lineRule="auto"/>
              <w:jc w:val="center"/>
            </w:pPr>
            <w:r>
              <w:t>7-10</w:t>
            </w:r>
          </w:p>
        </w:tc>
        <w:tc>
          <w:tcPr>
            <w:tcW w:w="1134" w:type="dxa"/>
            <w:tcBorders>
              <w:top w:val="single" w:sz="8" w:space="0" w:color="auto"/>
              <w:bottom w:val="single" w:sz="8" w:space="0" w:color="auto"/>
              <w:right w:val="single" w:sz="8" w:space="0" w:color="auto"/>
            </w:tcBorders>
            <w:vAlign w:val="center"/>
          </w:tcPr>
          <w:p w:rsidR="00CC0788" w:rsidRDefault="00CC0788">
            <w:pPr>
              <w:pStyle w:val="a3"/>
              <w:spacing w:after="0" w:line="240" w:lineRule="auto"/>
              <w:jc w:val="both"/>
            </w:pPr>
            <w:r>
              <w:t xml:space="preserve">  11-14</w:t>
            </w:r>
          </w:p>
        </w:tc>
        <w:tc>
          <w:tcPr>
            <w:tcW w:w="1417" w:type="dxa"/>
            <w:tcBorders>
              <w:top w:val="single" w:sz="8" w:space="0" w:color="auto"/>
              <w:bottom w:val="single" w:sz="8" w:space="0" w:color="auto"/>
              <w:right w:val="single" w:sz="8" w:space="0" w:color="auto"/>
            </w:tcBorders>
            <w:vAlign w:val="center"/>
          </w:tcPr>
          <w:p w:rsidR="00CC0788" w:rsidRDefault="00CC0788">
            <w:pPr>
              <w:pStyle w:val="a3"/>
              <w:spacing w:after="0" w:line="240" w:lineRule="auto"/>
              <w:jc w:val="both"/>
            </w:pPr>
            <w:r>
              <w:t xml:space="preserve">     15-18</w:t>
            </w:r>
          </w:p>
        </w:tc>
        <w:tc>
          <w:tcPr>
            <w:tcW w:w="1290" w:type="dxa"/>
            <w:tcBorders>
              <w:top w:val="single" w:sz="8" w:space="0" w:color="auto"/>
              <w:bottom w:val="single" w:sz="8" w:space="0" w:color="auto"/>
              <w:right w:val="single" w:sz="8" w:space="0" w:color="auto"/>
            </w:tcBorders>
            <w:vAlign w:val="center"/>
          </w:tcPr>
          <w:p w:rsidR="00CC0788" w:rsidRDefault="00CC0788">
            <w:pPr>
              <w:pStyle w:val="a3"/>
              <w:spacing w:after="0" w:line="240" w:lineRule="auto"/>
              <w:jc w:val="both"/>
            </w:pPr>
            <w:r>
              <w:t xml:space="preserve">  19-22</w:t>
            </w:r>
          </w:p>
        </w:tc>
        <w:tc>
          <w:tcPr>
            <w:tcW w:w="1275" w:type="dxa"/>
            <w:tcBorders>
              <w:top w:val="single" w:sz="8" w:space="0" w:color="auto"/>
              <w:bottom w:val="single" w:sz="8" w:space="0" w:color="auto"/>
              <w:right w:val="single" w:sz="8" w:space="0" w:color="auto"/>
            </w:tcBorders>
            <w:vAlign w:val="center"/>
          </w:tcPr>
          <w:p w:rsidR="00CC0788" w:rsidRDefault="00CC0788">
            <w:pPr>
              <w:pStyle w:val="a3"/>
              <w:spacing w:after="0" w:line="240" w:lineRule="auto"/>
              <w:jc w:val="both"/>
            </w:pPr>
            <w:r>
              <w:t xml:space="preserve">    23-24</w:t>
            </w:r>
          </w:p>
        </w:tc>
      </w:tr>
      <w:tr w:rsidR="00CC0788">
        <w:tblPrEx>
          <w:tblCellMar>
            <w:top w:w="0" w:type="dxa"/>
            <w:left w:w="0" w:type="dxa"/>
            <w:bottom w:w="0" w:type="dxa"/>
            <w:right w:w="0" w:type="dxa"/>
          </w:tblCellMar>
        </w:tblPrEx>
        <w:tc>
          <w:tcPr>
            <w:tcW w:w="1447" w:type="dxa"/>
            <w:tcBorders>
              <w:left w:val="single" w:sz="8" w:space="0" w:color="auto"/>
              <w:bottom w:val="single" w:sz="8" w:space="0" w:color="auto"/>
              <w:right w:val="single" w:sz="8" w:space="0" w:color="auto"/>
            </w:tcBorders>
            <w:vAlign w:val="center"/>
          </w:tcPr>
          <w:p w:rsidR="00CC0788" w:rsidRDefault="00CC0788">
            <w:pPr>
              <w:pStyle w:val="a3"/>
              <w:spacing w:after="0" w:line="240" w:lineRule="auto"/>
              <w:ind w:hanging="38"/>
            </w:pPr>
            <w:r>
              <w:t>Шкала</w:t>
            </w:r>
          </w:p>
          <w:p w:rsidR="00CC0788" w:rsidRDefault="00CC0788">
            <w:pPr>
              <w:pStyle w:val="a3"/>
              <w:spacing w:after="0" w:line="240" w:lineRule="auto"/>
              <w:ind w:hanging="38"/>
            </w:pPr>
            <w:r>
              <w:t>«Экстра-вертированность»</w:t>
            </w:r>
          </w:p>
        </w:tc>
        <w:tc>
          <w:tcPr>
            <w:tcW w:w="1071" w:type="dxa"/>
            <w:tcBorders>
              <w:bottom w:val="single" w:sz="8" w:space="0" w:color="auto"/>
              <w:right w:val="single" w:sz="8" w:space="0" w:color="auto"/>
            </w:tcBorders>
            <w:vAlign w:val="center"/>
          </w:tcPr>
          <w:p w:rsidR="00CC0788" w:rsidRDefault="00CC0788">
            <w:pPr>
              <w:pStyle w:val="a3"/>
              <w:spacing w:after="0" w:line="240" w:lineRule="auto"/>
              <w:ind w:firstLine="12"/>
              <w:jc w:val="center"/>
            </w:pPr>
            <w:r>
              <w:t>Сверх-</w:t>
            </w:r>
          </w:p>
          <w:p w:rsidR="00CC0788" w:rsidRDefault="00CC0788">
            <w:pPr>
              <w:pStyle w:val="a3"/>
              <w:spacing w:after="0" w:line="240" w:lineRule="auto"/>
              <w:ind w:firstLine="12"/>
              <w:jc w:val="center"/>
            </w:pPr>
            <w:r>
              <w:t>Интро</w:t>
            </w:r>
          </w:p>
          <w:p w:rsidR="00CC0788" w:rsidRDefault="00CC0788">
            <w:pPr>
              <w:pStyle w:val="a3"/>
              <w:spacing w:after="0" w:line="240" w:lineRule="auto"/>
              <w:ind w:firstLine="12"/>
              <w:jc w:val="center"/>
            </w:pPr>
            <w:r>
              <w:t>верт</w:t>
            </w:r>
          </w:p>
        </w:tc>
        <w:tc>
          <w:tcPr>
            <w:tcW w:w="1276" w:type="dxa"/>
            <w:tcBorders>
              <w:bottom w:val="single" w:sz="8" w:space="0" w:color="auto"/>
              <w:right w:val="single" w:sz="8" w:space="0" w:color="auto"/>
            </w:tcBorders>
            <w:vAlign w:val="center"/>
          </w:tcPr>
          <w:p w:rsidR="00CC0788" w:rsidRDefault="00CC0788">
            <w:pPr>
              <w:pStyle w:val="a3"/>
              <w:spacing w:after="0" w:line="240" w:lineRule="auto"/>
              <w:jc w:val="both"/>
            </w:pPr>
            <w:r>
              <w:t>Интроверт</w:t>
            </w:r>
          </w:p>
        </w:tc>
        <w:tc>
          <w:tcPr>
            <w:tcW w:w="1276" w:type="dxa"/>
            <w:tcBorders>
              <w:bottom w:val="single" w:sz="8" w:space="0" w:color="auto"/>
              <w:right w:val="single" w:sz="8" w:space="0" w:color="auto"/>
            </w:tcBorders>
            <w:vAlign w:val="center"/>
          </w:tcPr>
          <w:p w:rsidR="00CC0788" w:rsidRDefault="00CC0788">
            <w:pPr>
              <w:pStyle w:val="a3"/>
              <w:spacing w:after="0" w:line="240" w:lineRule="auto"/>
              <w:jc w:val="center"/>
            </w:pPr>
            <w:r>
              <w:t>Потенциальный интроверт</w:t>
            </w:r>
          </w:p>
        </w:tc>
        <w:tc>
          <w:tcPr>
            <w:tcW w:w="1134" w:type="dxa"/>
            <w:tcBorders>
              <w:bottom w:val="single" w:sz="8" w:space="0" w:color="auto"/>
              <w:right w:val="single" w:sz="8" w:space="0" w:color="auto"/>
            </w:tcBorders>
            <w:vAlign w:val="center"/>
          </w:tcPr>
          <w:p w:rsidR="00CC0788" w:rsidRDefault="00CC0788">
            <w:pPr>
              <w:pStyle w:val="a3"/>
              <w:spacing w:after="0" w:line="240" w:lineRule="auto"/>
              <w:ind w:hanging="27"/>
              <w:jc w:val="center"/>
            </w:pPr>
            <w:r>
              <w:t>Амбиверт</w:t>
            </w:r>
          </w:p>
        </w:tc>
        <w:tc>
          <w:tcPr>
            <w:tcW w:w="1417" w:type="dxa"/>
            <w:tcBorders>
              <w:bottom w:val="single" w:sz="8" w:space="0" w:color="auto"/>
              <w:right w:val="single" w:sz="8" w:space="0" w:color="auto"/>
            </w:tcBorders>
            <w:vAlign w:val="center"/>
          </w:tcPr>
          <w:p w:rsidR="00CC0788" w:rsidRPr="0067572C" w:rsidRDefault="00CC0788">
            <w:pPr>
              <w:pStyle w:val="a3"/>
              <w:spacing w:after="0" w:line="240" w:lineRule="auto"/>
              <w:ind w:hanging="166"/>
              <w:jc w:val="center"/>
              <w:rPr>
                <w:sz w:val="20"/>
              </w:rPr>
            </w:pPr>
            <w:r w:rsidRPr="0067572C">
              <w:rPr>
                <w:sz w:val="20"/>
              </w:rPr>
              <w:t>Потенциальный экстраверт</w:t>
            </w:r>
          </w:p>
        </w:tc>
        <w:tc>
          <w:tcPr>
            <w:tcW w:w="1290" w:type="dxa"/>
            <w:tcBorders>
              <w:bottom w:val="single" w:sz="8" w:space="0" w:color="auto"/>
              <w:right w:val="single" w:sz="8" w:space="0" w:color="auto"/>
            </w:tcBorders>
            <w:vAlign w:val="center"/>
          </w:tcPr>
          <w:p w:rsidR="00CC0788" w:rsidRDefault="00CC0788">
            <w:pPr>
              <w:pStyle w:val="a3"/>
              <w:spacing w:after="0" w:line="240" w:lineRule="auto"/>
              <w:ind w:hanging="3"/>
              <w:jc w:val="center"/>
            </w:pPr>
            <w:r>
              <w:t>Экстраверт</w:t>
            </w:r>
          </w:p>
        </w:tc>
        <w:tc>
          <w:tcPr>
            <w:tcW w:w="1275" w:type="dxa"/>
            <w:tcBorders>
              <w:bottom w:val="single" w:sz="8" w:space="0" w:color="auto"/>
              <w:right w:val="single" w:sz="8" w:space="0" w:color="auto"/>
            </w:tcBorders>
            <w:vAlign w:val="center"/>
          </w:tcPr>
          <w:p w:rsidR="00CC0788" w:rsidRDefault="00CC0788">
            <w:pPr>
              <w:pStyle w:val="a3"/>
              <w:spacing w:after="0" w:line="240" w:lineRule="auto"/>
              <w:jc w:val="center"/>
            </w:pPr>
            <w:r>
              <w:t>Сверх-экстраверт</w:t>
            </w:r>
          </w:p>
        </w:tc>
      </w:tr>
      <w:tr w:rsidR="00CC0788">
        <w:tblPrEx>
          <w:tblCellMar>
            <w:top w:w="0" w:type="dxa"/>
            <w:left w:w="0" w:type="dxa"/>
            <w:bottom w:w="0" w:type="dxa"/>
            <w:right w:w="0" w:type="dxa"/>
          </w:tblCellMar>
        </w:tblPrEx>
        <w:tc>
          <w:tcPr>
            <w:tcW w:w="1447" w:type="dxa"/>
            <w:tcBorders>
              <w:left w:val="single" w:sz="8" w:space="0" w:color="auto"/>
              <w:bottom w:val="single" w:sz="8" w:space="0" w:color="auto"/>
              <w:right w:val="single" w:sz="8" w:space="0" w:color="auto"/>
            </w:tcBorders>
            <w:vAlign w:val="center"/>
          </w:tcPr>
          <w:p w:rsidR="00CC0788" w:rsidRDefault="00CC0788">
            <w:pPr>
              <w:pStyle w:val="a3"/>
              <w:spacing w:after="0" w:line="240" w:lineRule="auto"/>
              <w:ind w:hanging="38"/>
            </w:pPr>
            <w:r>
              <w:t>Шкала «Нейротизм»</w:t>
            </w:r>
          </w:p>
        </w:tc>
        <w:tc>
          <w:tcPr>
            <w:tcW w:w="1071" w:type="dxa"/>
            <w:tcBorders>
              <w:bottom w:val="single" w:sz="8" w:space="0" w:color="auto"/>
              <w:right w:val="single" w:sz="8" w:space="0" w:color="auto"/>
            </w:tcBorders>
            <w:vAlign w:val="center"/>
          </w:tcPr>
          <w:p w:rsidR="00CC0788" w:rsidRDefault="00CC0788">
            <w:pPr>
              <w:pStyle w:val="a3"/>
              <w:spacing w:after="0" w:line="240" w:lineRule="auto"/>
              <w:jc w:val="center"/>
            </w:pPr>
            <w:r>
              <w:t>Сверх-конкор</w:t>
            </w:r>
          </w:p>
          <w:p w:rsidR="00CC0788" w:rsidRDefault="00CC0788">
            <w:pPr>
              <w:pStyle w:val="a3"/>
              <w:spacing w:after="0" w:line="240" w:lineRule="auto"/>
              <w:jc w:val="center"/>
            </w:pPr>
            <w:r>
              <w:t>дант</w:t>
            </w:r>
          </w:p>
        </w:tc>
        <w:tc>
          <w:tcPr>
            <w:tcW w:w="1276" w:type="dxa"/>
            <w:tcBorders>
              <w:bottom w:val="single" w:sz="8" w:space="0" w:color="auto"/>
              <w:right w:val="single" w:sz="8" w:space="0" w:color="auto"/>
            </w:tcBorders>
            <w:vAlign w:val="center"/>
          </w:tcPr>
          <w:p w:rsidR="00CC0788" w:rsidRDefault="00CC0788">
            <w:pPr>
              <w:pStyle w:val="a3"/>
              <w:spacing w:after="0" w:line="240" w:lineRule="auto"/>
              <w:jc w:val="both"/>
            </w:pPr>
            <w:r>
              <w:t>Конкордант</w:t>
            </w:r>
          </w:p>
        </w:tc>
        <w:tc>
          <w:tcPr>
            <w:tcW w:w="1276" w:type="dxa"/>
            <w:tcBorders>
              <w:bottom w:val="single" w:sz="8" w:space="0" w:color="auto"/>
              <w:right w:val="single" w:sz="8" w:space="0" w:color="auto"/>
            </w:tcBorders>
            <w:vAlign w:val="center"/>
          </w:tcPr>
          <w:p w:rsidR="00CC0788" w:rsidRDefault="00CC0788">
            <w:pPr>
              <w:pStyle w:val="a3"/>
              <w:spacing w:after="0" w:line="240" w:lineRule="auto"/>
              <w:jc w:val="both"/>
            </w:pPr>
            <w:r>
              <w:t>Потенциальный конкордант</w:t>
            </w:r>
          </w:p>
        </w:tc>
        <w:tc>
          <w:tcPr>
            <w:tcW w:w="1134" w:type="dxa"/>
            <w:tcBorders>
              <w:bottom w:val="single" w:sz="8" w:space="0" w:color="auto"/>
              <w:right w:val="single" w:sz="8" w:space="0" w:color="auto"/>
            </w:tcBorders>
            <w:vAlign w:val="center"/>
          </w:tcPr>
          <w:p w:rsidR="00CC0788" w:rsidRDefault="00CC0788">
            <w:pPr>
              <w:pStyle w:val="a3"/>
              <w:spacing w:after="0" w:line="240" w:lineRule="auto"/>
              <w:jc w:val="both"/>
            </w:pPr>
            <w:r>
              <w:t>Нормостеник</w:t>
            </w:r>
          </w:p>
        </w:tc>
        <w:tc>
          <w:tcPr>
            <w:tcW w:w="1417" w:type="dxa"/>
            <w:tcBorders>
              <w:bottom w:val="single" w:sz="8" w:space="0" w:color="auto"/>
              <w:right w:val="single" w:sz="8" w:space="0" w:color="auto"/>
            </w:tcBorders>
            <w:vAlign w:val="center"/>
          </w:tcPr>
          <w:p w:rsidR="00CC0788" w:rsidRDefault="00CC0788">
            <w:pPr>
              <w:pStyle w:val="a3"/>
              <w:spacing w:after="0" w:line="240" w:lineRule="auto"/>
            </w:pPr>
            <w:r>
              <w:t>Потенци-</w:t>
            </w:r>
          </w:p>
          <w:p w:rsidR="00CC0788" w:rsidRDefault="00CC0788">
            <w:pPr>
              <w:pStyle w:val="a3"/>
              <w:spacing w:after="0" w:line="240" w:lineRule="auto"/>
            </w:pPr>
            <w:r>
              <w:t>альный дискордант</w:t>
            </w:r>
          </w:p>
        </w:tc>
        <w:tc>
          <w:tcPr>
            <w:tcW w:w="1290" w:type="dxa"/>
            <w:tcBorders>
              <w:bottom w:val="single" w:sz="8" w:space="0" w:color="auto"/>
              <w:right w:val="single" w:sz="8" w:space="0" w:color="auto"/>
            </w:tcBorders>
            <w:vAlign w:val="center"/>
          </w:tcPr>
          <w:p w:rsidR="00CC0788" w:rsidRDefault="00CC0788">
            <w:pPr>
              <w:pStyle w:val="a3"/>
              <w:spacing w:after="0" w:line="240" w:lineRule="auto"/>
              <w:ind w:hanging="3"/>
            </w:pPr>
            <w:r>
              <w:t>Дискордант</w:t>
            </w:r>
          </w:p>
        </w:tc>
        <w:tc>
          <w:tcPr>
            <w:tcW w:w="1275" w:type="dxa"/>
            <w:tcBorders>
              <w:bottom w:val="single" w:sz="8" w:space="0" w:color="auto"/>
              <w:right w:val="single" w:sz="8" w:space="0" w:color="auto"/>
            </w:tcBorders>
            <w:vAlign w:val="center"/>
          </w:tcPr>
          <w:p w:rsidR="00CC0788" w:rsidRDefault="00CC0788">
            <w:pPr>
              <w:pStyle w:val="a3"/>
              <w:spacing w:after="0" w:line="240" w:lineRule="auto"/>
              <w:ind w:hanging="3"/>
            </w:pPr>
            <w:r>
              <w:t>Сверх-дискордант</w:t>
            </w:r>
          </w:p>
        </w:tc>
      </w:tr>
    </w:tbl>
    <w:p w:rsidR="00CC0788" w:rsidRDefault="00CC0788">
      <w:pPr>
        <w:pStyle w:val="a3"/>
        <w:spacing w:after="0" w:line="360" w:lineRule="auto"/>
        <w:ind w:firstLine="720"/>
        <w:jc w:val="both"/>
        <w:rPr>
          <w:sz w:val="28"/>
        </w:rPr>
      </w:pPr>
      <w:r>
        <w:rPr>
          <w:sz w:val="28"/>
        </w:rPr>
        <w:t> </w:t>
      </w:r>
    </w:p>
    <w:p w:rsidR="00CC0788" w:rsidRDefault="0067572C">
      <w:pPr>
        <w:pStyle w:val="a3"/>
        <w:spacing w:after="0" w:line="360" w:lineRule="auto"/>
        <w:ind w:firstLine="720"/>
        <w:jc w:val="both"/>
        <w:rPr>
          <w:sz w:val="28"/>
        </w:rPr>
      </w:pPr>
      <w:r>
        <w:rPr>
          <w:sz w:val="28"/>
        </w:rPr>
        <w:t>С.В.</w:t>
      </w:r>
      <w:r w:rsidR="00CC0788">
        <w:rPr>
          <w:sz w:val="28"/>
        </w:rPr>
        <w:t xml:space="preserve">Ковалев  (1991), </w:t>
      </w:r>
      <w:r>
        <w:rPr>
          <w:sz w:val="28"/>
        </w:rPr>
        <w:t>А.А.</w:t>
      </w:r>
      <w:r w:rsidR="00CC0788">
        <w:rPr>
          <w:sz w:val="28"/>
        </w:rPr>
        <w:t>Реан  (1999), считают, что любой из этих типов может достигать высокого уровня социальной адаптации, но, скорее всего, разными путями и способами, выбирая и реализуя адекватный тип адаптационного процесса.</w:t>
      </w:r>
    </w:p>
    <w:p w:rsidR="00CC0788" w:rsidRDefault="00CC0788" w:rsidP="00CA2ED5">
      <w:pPr>
        <w:pStyle w:val="a3"/>
        <w:numPr>
          <w:ilvl w:val="0"/>
          <w:numId w:val="6"/>
        </w:numPr>
        <w:tabs>
          <w:tab w:val="num" w:pos="1545"/>
        </w:tabs>
        <w:spacing w:after="0" w:line="360" w:lineRule="auto"/>
        <w:ind w:left="0" w:firstLine="540"/>
        <w:jc w:val="both"/>
        <w:rPr>
          <w:sz w:val="28"/>
        </w:rPr>
      </w:pPr>
      <w:r>
        <w:rPr>
          <w:b/>
          <w:sz w:val="28"/>
        </w:rPr>
        <w:t>Характерологический опросник К. Леонгарда</w:t>
      </w:r>
      <w:r>
        <w:rPr>
          <w:sz w:val="28"/>
        </w:rPr>
        <w:t xml:space="preserve">, предназначенный для выявления акцентуаций характера. Опросник включает в себя 88 вопросов (см. Приложение 2), 10 шкал, соответствующих определенным акцентуациям характера. Первая шкала характеризует личность с высокой жизненной активностью, вторая шкала показывает возбудимую акцентуацию. Третья </w:t>
      </w:r>
      <w:r>
        <w:rPr>
          <w:sz w:val="28"/>
        </w:rPr>
        <w:lastRenderedPageBreak/>
        <w:t xml:space="preserve">шкала говорит о глубине эмоциональной жизни испытуемого. Четвертая шкала показывает склонность к педантизму. Пятая шкала выявляет повышенную тревожность, шестая – склонность к перепадам настроения, седьмая шкала говорит о демонстративности поведения испытуемого, восьмая – о неуравновешенности поведения. Девятая шкала показывает степень утомляемости, десятая – силу и выраженность эмоционального реагирования. </w:t>
      </w:r>
    </w:p>
    <w:p w:rsidR="00CC0788" w:rsidRDefault="00CC0788">
      <w:pPr>
        <w:pStyle w:val="a3"/>
        <w:spacing w:after="0" w:line="360" w:lineRule="auto"/>
        <w:ind w:firstLine="540"/>
        <w:jc w:val="both"/>
        <w:rPr>
          <w:sz w:val="28"/>
        </w:rPr>
      </w:pPr>
      <w:r>
        <w:rPr>
          <w:sz w:val="28"/>
        </w:rPr>
        <w:t xml:space="preserve">  При подсчете баллов </w:t>
      </w:r>
      <w:r w:rsidR="00ED489C">
        <w:rPr>
          <w:sz w:val="28"/>
        </w:rPr>
        <w:t>по</w:t>
      </w:r>
      <w:r>
        <w:rPr>
          <w:sz w:val="28"/>
        </w:rPr>
        <w:t xml:space="preserve"> каждой шкале опросника Леонгарда для стандартизации результатов значение каждой шкалы умножается на определенное число (см. Приложение 2). Акцентуированные личности не являются патологическими. Они характеризуются выделением ярких черт характера. </w:t>
      </w:r>
    </w:p>
    <w:p w:rsidR="00CC0788" w:rsidRDefault="00CC0788">
      <w:pPr>
        <w:pStyle w:val="a3"/>
        <w:spacing w:after="0" w:line="360" w:lineRule="auto"/>
        <w:ind w:firstLine="720"/>
        <w:jc w:val="both"/>
        <w:rPr>
          <w:sz w:val="28"/>
        </w:rPr>
      </w:pPr>
      <w:r>
        <w:rPr>
          <w:sz w:val="28"/>
        </w:rPr>
        <w:t xml:space="preserve"> Автор опросника выделяет 10 акцентуаций:</w:t>
      </w:r>
    </w:p>
    <w:p w:rsidR="00CC0788" w:rsidRDefault="00ED489C" w:rsidP="00D224C4">
      <w:pPr>
        <w:pStyle w:val="a3"/>
        <w:tabs>
          <w:tab w:val="num" w:pos="1620"/>
        </w:tabs>
        <w:spacing w:before="100" w:after="100" w:line="360" w:lineRule="auto"/>
        <w:ind w:firstLine="709"/>
        <w:jc w:val="both"/>
        <w:rPr>
          <w:sz w:val="28"/>
        </w:rPr>
      </w:pPr>
      <w:r>
        <w:rPr>
          <w:sz w:val="28"/>
        </w:rPr>
        <w:t xml:space="preserve">-  </w:t>
      </w:r>
      <w:r w:rsidR="00CC0788">
        <w:rPr>
          <w:sz w:val="28"/>
        </w:rPr>
        <w:t>Демонстративный тип. Высокие оценки по этой шкале говорят о повышенной способности к вытеснению, демонстративности поведения.</w:t>
      </w:r>
    </w:p>
    <w:p w:rsidR="00CC0788" w:rsidRDefault="00ED489C" w:rsidP="00D224C4">
      <w:pPr>
        <w:pStyle w:val="a3"/>
        <w:tabs>
          <w:tab w:val="num" w:pos="1620"/>
        </w:tabs>
        <w:spacing w:before="100" w:after="100" w:line="360" w:lineRule="auto"/>
        <w:ind w:firstLine="709"/>
        <w:jc w:val="both"/>
        <w:rPr>
          <w:sz w:val="28"/>
        </w:rPr>
      </w:pPr>
      <w:r>
        <w:rPr>
          <w:sz w:val="28"/>
        </w:rPr>
        <w:t xml:space="preserve">- </w:t>
      </w:r>
      <w:r w:rsidR="00CC0788">
        <w:rPr>
          <w:sz w:val="28"/>
        </w:rPr>
        <w:t>Педантичный тип. Высокие оценки говорят о ригидности, инертности психических процессов, о долгом переживании травмирующих событий.</w:t>
      </w:r>
    </w:p>
    <w:p w:rsidR="00CC0788" w:rsidRDefault="00ED489C" w:rsidP="00D224C4">
      <w:pPr>
        <w:pStyle w:val="a3"/>
        <w:tabs>
          <w:tab w:val="num" w:pos="1620"/>
        </w:tabs>
        <w:spacing w:before="100" w:after="100" w:line="360" w:lineRule="auto"/>
        <w:ind w:firstLine="709"/>
        <w:jc w:val="both"/>
        <w:rPr>
          <w:sz w:val="28"/>
        </w:rPr>
      </w:pPr>
      <w:r>
        <w:rPr>
          <w:sz w:val="28"/>
        </w:rPr>
        <w:t xml:space="preserve">- </w:t>
      </w:r>
      <w:r w:rsidR="00CC0788">
        <w:rPr>
          <w:sz w:val="28"/>
        </w:rPr>
        <w:t>Застревающий тип. Основная черта этого типа – чрезмерная стойкость аффекта со склонностью к формированию сверхценных идей.</w:t>
      </w:r>
    </w:p>
    <w:p w:rsidR="00CC0788" w:rsidRDefault="00ED489C" w:rsidP="00D224C4">
      <w:pPr>
        <w:pStyle w:val="a3"/>
        <w:tabs>
          <w:tab w:val="num" w:pos="1620"/>
        </w:tabs>
        <w:spacing w:before="100" w:after="100" w:line="360" w:lineRule="auto"/>
        <w:ind w:firstLine="709"/>
        <w:jc w:val="both"/>
        <w:rPr>
          <w:sz w:val="28"/>
        </w:rPr>
      </w:pPr>
      <w:r>
        <w:rPr>
          <w:sz w:val="28"/>
        </w:rPr>
        <w:t xml:space="preserve">- </w:t>
      </w:r>
      <w:r w:rsidR="00CC0788">
        <w:rPr>
          <w:sz w:val="28"/>
        </w:rPr>
        <w:t>Возбудимый тип. Таким людям свойственна повышенная импульсивность, ослабление контроля над влечениями и обсуждениями.</w:t>
      </w:r>
    </w:p>
    <w:p w:rsidR="00CC0788" w:rsidRDefault="00ED489C" w:rsidP="00D224C4">
      <w:pPr>
        <w:pStyle w:val="a3"/>
        <w:tabs>
          <w:tab w:val="num" w:pos="1620"/>
        </w:tabs>
        <w:spacing w:before="100" w:after="100" w:line="360" w:lineRule="auto"/>
        <w:ind w:firstLine="709"/>
        <w:jc w:val="both"/>
        <w:rPr>
          <w:sz w:val="28"/>
        </w:rPr>
      </w:pPr>
      <w:r>
        <w:rPr>
          <w:sz w:val="28"/>
        </w:rPr>
        <w:t xml:space="preserve">- </w:t>
      </w:r>
      <w:r w:rsidR="00CC0788">
        <w:rPr>
          <w:sz w:val="28"/>
        </w:rPr>
        <w:t>Гипертимический тип. Высокие оценки говорят о постоянном повышенном фоне настроения в сочетании с жаждой деятельности, высокой активностью, предприимчивостью.</w:t>
      </w:r>
    </w:p>
    <w:p w:rsidR="00CC0788" w:rsidRDefault="00ED489C" w:rsidP="00D224C4">
      <w:pPr>
        <w:pStyle w:val="a3"/>
        <w:tabs>
          <w:tab w:val="num" w:pos="1620"/>
        </w:tabs>
        <w:spacing w:before="100" w:after="100" w:line="360" w:lineRule="auto"/>
        <w:ind w:firstLine="709"/>
        <w:jc w:val="both"/>
        <w:rPr>
          <w:sz w:val="28"/>
        </w:rPr>
      </w:pPr>
      <w:r>
        <w:rPr>
          <w:sz w:val="28"/>
        </w:rPr>
        <w:t xml:space="preserve">- </w:t>
      </w:r>
      <w:r w:rsidR="00CC0788">
        <w:rPr>
          <w:sz w:val="28"/>
        </w:rPr>
        <w:t>Дистимический тип. Этот тип является противоположным предыдущему, характеризуется сниженным настроением, фиксацией на мрачных сторонах жизни, идеомоторной заторможенностью.</w:t>
      </w:r>
    </w:p>
    <w:p w:rsidR="00CC0788" w:rsidRDefault="00ED489C" w:rsidP="00D224C4">
      <w:pPr>
        <w:pStyle w:val="a3"/>
        <w:tabs>
          <w:tab w:val="num" w:pos="1620"/>
        </w:tabs>
        <w:spacing w:before="100" w:after="100" w:line="360" w:lineRule="auto"/>
        <w:ind w:firstLine="709"/>
        <w:jc w:val="both"/>
        <w:rPr>
          <w:sz w:val="28"/>
        </w:rPr>
      </w:pPr>
      <w:r>
        <w:rPr>
          <w:sz w:val="28"/>
        </w:rPr>
        <w:t xml:space="preserve">- </w:t>
      </w:r>
      <w:r w:rsidR="00CC0788">
        <w:rPr>
          <w:sz w:val="28"/>
        </w:rPr>
        <w:t>Тревожно-боязливый тип. Основная черта – склонность к страхам, повышенная робость и пугливость, высокий уровень тревожности.</w:t>
      </w:r>
    </w:p>
    <w:p w:rsidR="00CC0788" w:rsidRDefault="00ED489C" w:rsidP="00D224C4">
      <w:pPr>
        <w:pStyle w:val="a3"/>
        <w:tabs>
          <w:tab w:val="num" w:pos="1620"/>
        </w:tabs>
        <w:spacing w:before="100" w:after="100" w:line="360" w:lineRule="auto"/>
        <w:ind w:firstLine="709"/>
        <w:jc w:val="both"/>
        <w:rPr>
          <w:sz w:val="28"/>
        </w:rPr>
      </w:pPr>
      <w:r>
        <w:rPr>
          <w:sz w:val="28"/>
        </w:rPr>
        <w:lastRenderedPageBreak/>
        <w:t xml:space="preserve">- </w:t>
      </w:r>
      <w:r w:rsidR="00CC0788">
        <w:rPr>
          <w:sz w:val="28"/>
        </w:rPr>
        <w:t>Циклотимический тип. Людям с высокими оценками по этой шкале соответствует смена гипертимических и дистимических фаз.</w:t>
      </w:r>
    </w:p>
    <w:p w:rsidR="00CC0788" w:rsidRDefault="00ED489C" w:rsidP="00D224C4">
      <w:pPr>
        <w:pStyle w:val="a3"/>
        <w:tabs>
          <w:tab w:val="num" w:pos="1620"/>
        </w:tabs>
        <w:spacing w:before="100" w:after="100" w:line="360" w:lineRule="auto"/>
        <w:ind w:firstLine="709"/>
        <w:jc w:val="both"/>
        <w:rPr>
          <w:sz w:val="28"/>
        </w:rPr>
      </w:pPr>
      <w:r>
        <w:rPr>
          <w:sz w:val="28"/>
        </w:rPr>
        <w:t xml:space="preserve">- </w:t>
      </w:r>
      <w:r w:rsidR="00CC0788">
        <w:rPr>
          <w:sz w:val="28"/>
        </w:rPr>
        <w:t>Аффективно-экзальтированный тип. Лицам этого типа свойственен большой диапазон эмоциональных состояний, они легко приходят в восторг от радостных событий и в полное отчаяние от печальных.</w:t>
      </w:r>
    </w:p>
    <w:p w:rsidR="00CC0788" w:rsidRDefault="00ED489C" w:rsidP="00D224C4">
      <w:pPr>
        <w:pStyle w:val="a3"/>
        <w:tabs>
          <w:tab w:val="num" w:pos="1620"/>
        </w:tabs>
        <w:spacing w:before="100" w:after="100" w:line="360" w:lineRule="auto"/>
        <w:ind w:firstLine="709"/>
        <w:jc w:val="both"/>
        <w:rPr>
          <w:sz w:val="28"/>
        </w:rPr>
      </w:pPr>
      <w:r>
        <w:rPr>
          <w:sz w:val="28"/>
        </w:rPr>
        <w:t xml:space="preserve">- </w:t>
      </w:r>
      <w:r w:rsidR="00CC0788">
        <w:rPr>
          <w:sz w:val="28"/>
        </w:rPr>
        <w:t xml:space="preserve">Эмотивный тип. Это чувствительные и впечатлительные люди, отличаются глубиной переживаний в области тонких эмоций в духовной жизни человека. </w:t>
      </w:r>
    </w:p>
    <w:p w:rsidR="00CC0788" w:rsidRDefault="00CC0788" w:rsidP="00CA2ED5">
      <w:pPr>
        <w:pStyle w:val="a3"/>
        <w:numPr>
          <w:ilvl w:val="0"/>
          <w:numId w:val="6"/>
        </w:numPr>
        <w:tabs>
          <w:tab w:val="num" w:pos="1545"/>
        </w:tabs>
        <w:spacing w:before="100" w:after="100" w:line="360" w:lineRule="auto"/>
        <w:ind w:left="0" w:firstLine="540"/>
        <w:jc w:val="both"/>
        <w:rPr>
          <w:sz w:val="28"/>
        </w:rPr>
      </w:pPr>
      <w:r>
        <w:rPr>
          <w:b/>
          <w:sz w:val="28"/>
        </w:rPr>
        <w:t xml:space="preserve">Опросник Басса-Дарки, </w:t>
      </w:r>
      <w:r>
        <w:rPr>
          <w:sz w:val="28"/>
        </w:rPr>
        <w:t>позволяющий провести диагностику как агрессии в целом, так и отдельных ее видов.</w:t>
      </w:r>
    </w:p>
    <w:p w:rsidR="00CC0788" w:rsidRDefault="00CC0788">
      <w:pPr>
        <w:shd w:val="clear" w:color="auto" w:fill="FFFFFF"/>
        <w:spacing w:line="360" w:lineRule="auto"/>
        <w:ind w:firstLine="709"/>
        <w:jc w:val="both"/>
        <w:rPr>
          <w:sz w:val="28"/>
        </w:rPr>
      </w:pPr>
      <w:r>
        <w:rPr>
          <w:color w:val="000000"/>
          <w:sz w:val="28"/>
        </w:rPr>
        <w:t>А.Басс и А.Дарки в 1957 году предложили опросник для выявления важных, по их мнению, показателей и форм агрессии: физической, вербальной, косвенной. Эта методика предназначена для диагностики уровня враждебности и агрессивности подростков.</w:t>
      </w:r>
    </w:p>
    <w:p w:rsidR="00CC0788" w:rsidRDefault="00CC0788">
      <w:pPr>
        <w:shd w:val="clear" w:color="auto" w:fill="FFFFFF"/>
        <w:spacing w:line="360" w:lineRule="auto"/>
        <w:ind w:firstLine="709"/>
        <w:jc w:val="both"/>
        <w:rPr>
          <w:sz w:val="28"/>
        </w:rPr>
      </w:pPr>
      <w:r>
        <w:rPr>
          <w:color w:val="000000"/>
          <w:sz w:val="28"/>
        </w:rPr>
        <w:t>А.Басс, воспринявший ряд положений своих предшественников, разделял понятия «агрессия» и «враждебность» и определил последнюю как «реакцию, развивающую негативные чувства и негативные оценки людей и событий». Создавая опросник, дифференцирующий проявления агрессии и враждебности, А. Басс и А. Дарки выделили следующие виды агрессивных реакций:</w:t>
      </w:r>
    </w:p>
    <w:p w:rsidR="00CC0788" w:rsidRDefault="006B69A5" w:rsidP="00CA2ED5">
      <w:pPr>
        <w:pStyle w:val="a3"/>
        <w:numPr>
          <w:ilvl w:val="1"/>
          <w:numId w:val="6"/>
        </w:numPr>
        <w:tabs>
          <w:tab w:val="left" w:pos="900"/>
          <w:tab w:val="num" w:pos="2085"/>
        </w:tabs>
        <w:spacing w:before="100" w:after="100" w:line="360" w:lineRule="auto"/>
        <w:ind w:left="0" w:firstLine="540"/>
        <w:jc w:val="both"/>
        <w:rPr>
          <w:sz w:val="28"/>
        </w:rPr>
      </w:pPr>
      <w:r>
        <w:rPr>
          <w:sz w:val="28"/>
        </w:rPr>
        <w:t>ф</w:t>
      </w:r>
      <w:r w:rsidR="00CC0788">
        <w:rPr>
          <w:sz w:val="28"/>
        </w:rPr>
        <w:t>изическая агрессия – использование физической силы против другого человека;</w:t>
      </w:r>
    </w:p>
    <w:p w:rsidR="00CC0788" w:rsidRDefault="006B69A5" w:rsidP="00CA2ED5">
      <w:pPr>
        <w:pStyle w:val="a3"/>
        <w:numPr>
          <w:ilvl w:val="1"/>
          <w:numId w:val="6"/>
        </w:numPr>
        <w:tabs>
          <w:tab w:val="left" w:pos="900"/>
          <w:tab w:val="num" w:pos="2085"/>
        </w:tabs>
        <w:spacing w:before="100" w:after="100" w:line="360" w:lineRule="auto"/>
        <w:ind w:left="0" w:firstLine="540"/>
        <w:jc w:val="both"/>
        <w:rPr>
          <w:sz w:val="28"/>
        </w:rPr>
      </w:pPr>
      <w:r>
        <w:rPr>
          <w:sz w:val="28"/>
        </w:rPr>
        <w:t>к</w:t>
      </w:r>
      <w:r w:rsidR="00CC0788">
        <w:rPr>
          <w:sz w:val="28"/>
        </w:rPr>
        <w:t>освенная агрессия – окольным путем направлена на другое лицо или ни на кого не направлена;</w:t>
      </w:r>
    </w:p>
    <w:p w:rsidR="00CC0788" w:rsidRDefault="006B69A5" w:rsidP="00CA2ED5">
      <w:pPr>
        <w:pStyle w:val="a3"/>
        <w:numPr>
          <w:ilvl w:val="1"/>
          <w:numId w:val="6"/>
        </w:numPr>
        <w:tabs>
          <w:tab w:val="left" w:pos="900"/>
          <w:tab w:val="num" w:pos="2085"/>
        </w:tabs>
        <w:spacing w:before="100" w:after="100" w:line="360" w:lineRule="auto"/>
        <w:ind w:left="0" w:firstLine="540"/>
        <w:jc w:val="both"/>
        <w:rPr>
          <w:sz w:val="28"/>
        </w:rPr>
      </w:pPr>
      <w:r>
        <w:rPr>
          <w:sz w:val="28"/>
        </w:rPr>
        <w:t>р</w:t>
      </w:r>
      <w:r w:rsidR="00CC0788">
        <w:rPr>
          <w:sz w:val="28"/>
        </w:rPr>
        <w:t>аздражение – готовность к проявлению негативных чувств при малейшем возбуждении</w:t>
      </w:r>
      <w:r>
        <w:rPr>
          <w:sz w:val="28"/>
        </w:rPr>
        <w:t>,</w:t>
      </w:r>
      <w:r w:rsidR="00CC0788">
        <w:rPr>
          <w:sz w:val="28"/>
        </w:rPr>
        <w:t xml:space="preserve"> </w:t>
      </w:r>
      <w:r>
        <w:rPr>
          <w:sz w:val="28"/>
        </w:rPr>
        <w:t>в</w:t>
      </w:r>
      <w:r w:rsidR="00CC0788">
        <w:rPr>
          <w:sz w:val="28"/>
        </w:rPr>
        <w:t>спыльчивость, грубость;</w:t>
      </w:r>
    </w:p>
    <w:p w:rsidR="00CC0788" w:rsidRDefault="006B69A5" w:rsidP="00CA2ED5">
      <w:pPr>
        <w:pStyle w:val="a3"/>
        <w:numPr>
          <w:ilvl w:val="1"/>
          <w:numId w:val="6"/>
        </w:numPr>
        <w:tabs>
          <w:tab w:val="left" w:pos="900"/>
          <w:tab w:val="num" w:pos="2085"/>
        </w:tabs>
        <w:spacing w:before="100" w:after="100" w:line="360" w:lineRule="auto"/>
        <w:ind w:left="0" w:firstLine="540"/>
        <w:jc w:val="both"/>
        <w:rPr>
          <w:sz w:val="28"/>
        </w:rPr>
      </w:pPr>
      <w:r>
        <w:rPr>
          <w:sz w:val="28"/>
        </w:rPr>
        <w:lastRenderedPageBreak/>
        <w:t>н</w:t>
      </w:r>
      <w:r w:rsidR="00CC0788">
        <w:rPr>
          <w:sz w:val="28"/>
        </w:rPr>
        <w:t>егативизм – оппозиционная манера в поведении от пассивного сопротивления до активной борьбы против установившихся обычаев и законов;</w:t>
      </w:r>
    </w:p>
    <w:p w:rsidR="00CC0788" w:rsidRDefault="006B69A5" w:rsidP="00CA2ED5">
      <w:pPr>
        <w:pStyle w:val="a3"/>
        <w:numPr>
          <w:ilvl w:val="1"/>
          <w:numId w:val="6"/>
        </w:numPr>
        <w:tabs>
          <w:tab w:val="left" w:pos="900"/>
          <w:tab w:val="num" w:pos="2085"/>
        </w:tabs>
        <w:spacing w:before="100" w:after="100" w:line="360" w:lineRule="auto"/>
        <w:ind w:left="0" w:firstLine="540"/>
        <w:jc w:val="both"/>
        <w:rPr>
          <w:sz w:val="28"/>
        </w:rPr>
      </w:pPr>
      <w:r>
        <w:rPr>
          <w:sz w:val="28"/>
        </w:rPr>
        <w:t>о</w:t>
      </w:r>
      <w:r w:rsidR="00CC0788">
        <w:rPr>
          <w:sz w:val="28"/>
        </w:rPr>
        <w:t>бида – зависть и ненависть к окружающим за действительные и вымышленные действия;</w:t>
      </w:r>
    </w:p>
    <w:p w:rsidR="00CC0788" w:rsidRDefault="006B69A5" w:rsidP="00CA2ED5">
      <w:pPr>
        <w:pStyle w:val="a3"/>
        <w:numPr>
          <w:ilvl w:val="1"/>
          <w:numId w:val="6"/>
        </w:numPr>
        <w:tabs>
          <w:tab w:val="left" w:pos="900"/>
          <w:tab w:val="num" w:pos="2085"/>
        </w:tabs>
        <w:spacing w:before="100" w:after="100" w:line="360" w:lineRule="auto"/>
        <w:ind w:left="0" w:firstLine="540"/>
        <w:jc w:val="both"/>
        <w:rPr>
          <w:sz w:val="28"/>
        </w:rPr>
      </w:pPr>
      <w:r>
        <w:rPr>
          <w:sz w:val="28"/>
        </w:rPr>
        <w:t>п</w:t>
      </w:r>
      <w:r w:rsidR="00CC0788">
        <w:rPr>
          <w:sz w:val="28"/>
        </w:rPr>
        <w:t>одозрительность – в диапазоне от недоверия и осторожности по отношению к людям до убеждения в том, что другие люди планируют и приносят вред;</w:t>
      </w:r>
    </w:p>
    <w:p w:rsidR="00CC0788" w:rsidRDefault="006B69A5" w:rsidP="00CA2ED5">
      <w:pPr>
        <w:pStyle w:val="a3"/>
        <w:numPr>
          <w:ilvl w:val="1"/>
          <w:numId w:val="6"/>
        </w:numPr>
        <w:tabs>
          <w:tab w:val="left" w:pos="900"/>
          <w:tab w:val="num" w:pos="2085"/>
        </w:tabs>
        <w:spacing w:before="100" w:after="100" w:line="360" w:lineRule="auto"/>
        <w:ind w:left="0" w:firstLine="540"/>
        <w:jc w:val="both"/>
        <w:rPr>
          <w:sz w:val="28"/>
        </w:rPr>
      </w:pPr>
      <w:r>
        <w:rPr>
          <w:sz w:val="28"/>
        </w:rPr>
        <w:t>в</w:t>
      </w:r>
      <w:r w:rsidR="00CC0788">
        <w:rPr>
          <w:sz w:val="28"/>
        </w:rPr>
        <w:t xml:space="preserve">ербальная агрессия – выражение негативных чувств как через форму </w:t>
      </w:r>
      <w:r>
        <w:rPr>
          <w:sz w:val="28"/>
        </w:rPr>
        <w:t>(</w:t>
      </w:r>
      <w:r w:rsidR="00CC0788">
        <w:rPr>
          <w:sz w:val="28"/>
        </w:rPr>
        <w:t>крик, визг</w:t>
      </w:r>
      <w:r>
        <w:rPr>
          <w:sz w:val="28"/>
        </w:rPr>
        <w:t>)</w:t>
      </w:r>
      <w:r w:rsidR="00CC0788">
        <w:rPr>
          <w:sz w:val="28"/>
        </w:rPr>
        <w:t xml:space="preserve">, так и через содержание словесных ответов </w:t>
      </w:r>
      <w:r>
        <w:rPr>
          <w:sz w:val="28"/>
        </w:rPr>
        <w:t>(</w:t>
      </w:r>
      <w:r w:rsidR="00CC0788">
        <w:rPr>
          <w:sz w:val="28"/>
        </w:rPr>
        <w:t>проклятье, угрозы</w:t>
      </w:r>
      <w:r>
        <w:rPr>
          <w:sz w:val="28"/>
        </w:rPr>
        <w:t>)</w:t>
      </w:r>
      <w:r w:rsidR="00CC0788">
        <w:rPr>
          <w:sz w:val="28"/>
        </w:rPr>
        <w:t>;</w:t>
      </w:r>
    </w:p>
    <w:p w:rsidR="00CC0788" w:rsidRDefault="006B69A5" w:rsidP="00CA2ED5">
      <w:pPr>
        <w:pStyle w:val="a3"/>
        <w:numPr>
          <w:ilvl w:val="1"/>
          <w:numId w:val="6"/>
        </w:numPr>
        <w:tabs>
          <w:tab w:val="left" w:pos="900"/>
          <w:tab w:val="num" w:pos="2085"/>
        </w:tabs>
        <w:spacing w:before="100" w:after="100" w:line="360" w:lineRule="auto"/>
        <w:ind w:left="0" w:firstLine="540"/>
        <w:jc w:val="both"/>
        <w:rPr>
          <w:sz w:val="28"/>
        </w:rPr>
      </w:pPr>
      <w:r>
        <w:rPr>
          <w:sz w:val="28"/>
        </w:rPr>
        <w:t>ч</w:t>
      </w:r>
      <w:r w:rsidR="00CC0788">
        <w:rPr>
          <w:sz w:val="28"/>
        </w:rPr>
        <w:t>увство вины – возможное убеждение субъекта в том, что он является плохим человеком, что поступает зло и ощущае</w:t>
      </w:r>
      <w:r>
        <w:rPr>
          <w:sz w:val="28"/>
        </w:rPr>
        <w:t>т</w:t>
      </w:r>
      <w:r w:rsidR="00CC0788">
        <w:rPr>
          <w:sz w:val="28"/>
        </w:rPr>
        <w:t xml:space="preserve"> угрызения совести. </w:t>
      </w:r>
    </w:p>
    <w:p w:rsidR="00CC0788" w:rsidRDefault="00CC0788">
      <w:pPr>
        <w:pStyle w:val="a3"/>
        <w:tabs>
          <w:tab w:val="left" w:pos="900"/>
        </w:tabs>
        <w:spacing w:before="100" w:after="100" w:line="360" w:lineRule="auto"/>
        <w:ind w:firstLine="540"/>
        <w:jc w:val="both"/>
        <w:rPr>
          <w:sz w:val="28"/>
        </w:rPr>
      </w:pPr>
      <w:r>
        <w:rPr>
          <w:sz w:val="28"/>
        </w:rPr>
        <w:t xml:space="preserve">При составлении опросника авторы пользовались следующими принципами: </w:t>
      </w:r>
    </w:p>
    <w:p w:rsidR="00CC0788" w:rsidRDefault="00CC0788" w:rsidP="00CA2ED5">
      <w:pPr>
        <w:pStyle w:val="a3"/>
        <w:numPr>
          <w:ilvl w:val="0"/>
          <w:numId w:val="7"/>
        </w:numPr>
        <w:spacing w:before="100" w:after="100" w:line="360" w:lineRule="auto"/>
        <w:jc w:val="both"/>
        <w:rPr>
          <w:sz w:val="28"/>
        </w:rPr>
      </w:pPr>
      <w:r>
        <w:rPr>
          <w:sz w:val="28"/>
        </w:rPr>
        <w:t>Вопрос может относиться только к одной форме агрессии.</w:t>
      </w:r>
    </w:p>
    <w:p w:rsidR="00CC0788" w:rsidRDefault="00CC0788" w:rsidP="00CA2ED5">
      <w:pPr>
        <w:pStyle w:val="a3"/>
        <w:numPr>
          <w:ilvl w:val="0"/>
          <w:numId w:val="7"/>
        </w:numPr>
        <w:tabs>
          <w:tab w:val="left" w:pos="0"/>
        </w:tabs>
        <w:spacing w:before="100" w:after="100" w:line="360" w:lineRule="auto"/>
        <w:ind w:left="0" w:firstLine="540"/>
        <w:jc w:val="both"/>
        <w:rPr>
          <w:sz w:val="28"/>
        </w:rPr>
      </w:pPr>
      <w:r>
        <w:rPr>
          <w:sz w:val="28"/>
        </w:rPr>
        <w:t>Вопросы формулируются таким образом, чтобы в наибольшей степени ослабить влияние общественного одобрения ответа на вопрос.</w:t>
      </w:r>
    </w:p>
    <w:p w:rsidR="00CC0788" w:rsidRDefault="00CC0788">
      <w:pPr>
        <w:pStyle w:val="a3"/>
        <w:tabs>
          <w:tab w:val="left" w:pos="0"/>
          <w:tab w:val="left" w:pos="900"/>
        </w:tabs>
        <w:spacing w:before="100" w:after="100" w:line="360" w:lineRule="auto"/>
        <w:ind w:firstLine="540"/>
        <w:jc w:val="both"/>
        <w:rPr>
          <w:sz w:val="28"/>
        </w:rPr>
      </w:pPr>
      <w:r>
        <w:rPr>
          <w:sz w:val="28"/>
        </w:rPr>
        <w:t xml:space="preserve">Опросник состоит из 75 утверждений, представленных в Приложении 3, на которые испытуемый отвечает «да» или «нет». </w:t>
      </w:r>
    </w:p>
    <w:p w:rsidR="00CC0788" w:rsidRDefault="00CC0788" w:rsidP="00CA2ED5">
      <w:pPr>
        <w:pStyle w:val="a3"/>
        <w:numPr>
          <w:ilvl w:val="0"/>
          <w:numId w:val="6"/>
        </w:numPr>
        <w:tabs>
          <w:tab w:val="num" w:pos="1545"/>
        </w:tabs>
        <w:spacing w:before="100" w:after="100" w:line="360" w:lineRule="auto"/>
        <w:ind w:left="0" w:firstLine="540"/>
        <w:jc w:val="both"/>
        <w:rPr>
          <w:sz w:val="28"/>
        </w:rPr>
      </w:pPr>
      <w:r>
        <w:rPr>
          <w:b/>
          <w:sz w:val="28"/>
        </w:rPr>
        <w:t>Методика склонности к отклоняющемуся поведению (СОП)</w:t>
      </w:r>
      <w:r>
        <w:rPr>
          <w:sz w:val="28"/>
        </w:rPr>
        <w:t xml:space="preserve">, разработанная А.Н. Орлом (см. Приложение 4) ,  направлена  на диагностику следующих взаимосвязанных форм девиантного поведения: </w:t>
      </w:r>
    </w:p>
    <w:p w:rsidR="00CC0788" w:rsidRDefault="00CC0788" w:rsidP="00CA2ED5">
      <w:pPr>
        <w:pStyle w:val="a3"/>
        <w:numPr>
          <w:ilvl w:val="0"/>
          <w:numId w:val="15"/>
        </w:numPr>
        <w:tabs>
          <w:tab w:val="left" w:pos="0"/>
        </w:tabs>
        <w:spacing w:before="100" w:after="100" w:line="360" w:lineRule="auto"/>
        <w:jc w:val="both"/>
        <w:rPr>
          <w:sz w:val="28"/>
        </w:rPr>
      </w:pPr>
      <w:r>
        <w:rPr>
          <w:sz w:val="28"/>
        </w:rPr>
        <w:t xml:space="preserve">агрессивное поведение; </w:t>
      </w:r>
    </w:p>
    <w:p w:rsidR="00CC0788" w:rsidRDefault="00CC0788" w:rsidP="00CA2ED5">
      <w:pPr>
        <w:pStyle w:val="a3"/>
        <w:numPr>
          <w:ilvl w:val="0"/>
          <w:numId w:val="15"/>
        </w:numPr>
        <w:tabs>
          <w:tab w:val="left" w:pos="0"/>
        </w:tabs>
        <w:spacing w:before="100" w:after="100" w:line="360" w:lineRule="auto"/>
        <w:jc w:val="both"/>
        <w:rPr>
          <w:sz w:val="28"/>
        </w:rPr>
      </w:pPr>
      <w:r>
        <w:rPr>
          <w:sz w:val="28"/>
        </w:rPr>
        <w:t xml:space="preserve">саморазрушающее и самоповреждающее поведение; </w:t>
      </w:r>
    </w:p>
    <w:p w:rsidR="00CC0788" w:rsidRDefault="00CC0788" w:rsidP="00CA2ED5">
      <w:pPr>
        <w:pStyle w:val="a3"/>
        <w:numPr>
          <w:ilvl w:val="0"/>
          <w:numId w:val="15"/>
        </w:numPr>
        <w:tabs>
          <w:tab w:val="left" w:pos="0"/>
        </w:tabs>
        <w:spacing w:before="100" w:after="100" w:line="360" w:lineRule="auto"/>
        <w:jc w:val="both"/>
        <w:rPr>
          <w:sz w:val="28"/>
        </w:rPr>
      </w:pPr>
      <w:r>
        <w:rPr>
          <w:sz w:val="28"/>
        </w:rPr>
        <w:t xml:space="preserve">аддиктивное поведение; </w:t>
      </w:r>
    </w:p>
    <w:p w:rsidR="00CC0788" w:rsidRDefault="00CC0788" w:rsidP="00CA2ED5">
      <w:pPr>
        <w:pStyle w:val="a3"/>
        <w:numPr>
          <w:ilvl w:val="0"/>
          <w:numId w:val="15"/>
        </w:numPr>
        <w:tabs>
          <w:tab w:val="left" w:pos="0"/>
        </w:tabs>
        <w:spacing w:before="100" w:after="100" w:line="360" w:lineRule="auto"/>
        <w:jc w:val="both"/>
        <w:rPr>
          <w:sz w:val="28"/>
        </w:rPr>
      </w:pPr>
      <w:r>
        <w:rPr>
          <w:sz w:val="28"/>
        </w:rPr>
        <w:t xml:space="preserve">делинквентное поведение; </w:t>
      </w:r>
    </w:p>
    <w:p w:rsidR="00CC0788" w:rsidRDefault="00CC0788" w:rsidP="00CA2ED5">
      <w:pPr>
        <w:pStyle w:val="a3"/>
        <w:numPr>
          <w:ilvl w:val="0"/>
          <w:numId w:val="15"/>
        </w:numPr>
        <w:tabs>
          <w:tab w:val="left" w:pos="0"/>
        </w:tabs>
        <w:spacing w:before="100" w:after="100" w:line="360" w:lineRule="auto"/>
        <w:jc w:val="both"/>
        <w:rPr>
          <w:sz w:val="28"/>
        </w:rPr>
      </w:pPr>
      <w:r>
        <w:rPr>
          <w:sz w:val="28"/>
        </w:rPr>
        <w:t xml:space="preserve">поведение, направленное на преодоление каких-либо норм и правил. </w:t>
      </w:r>
    </w:p>
    <w:p w:rsidR="00CC0788" w:rsidRDefault="00CC0788" w:rsidP="00D224C4">
      <w:pPr>
        <w:pStyle w:val="a3"/>
        <w:tabs>
          <w:tab w:val="left" w:pos="0"/>
          <w:tab w:val="left" w:pos="900"/>
        </w:tabs>
        <w:spacing w:before="100" w:after="100" w:line="360" w:lineRule="auto"/>
        <w:ind w:firstLine="540"/>
        <w:jc w:val="both"/>
        <w:rPr>
          <w:sz w:val="28"/>
        </w:rPr>
      </w:pPr>
      <w:r>
        <w:rPr>
          <w:sz w:val="28"/>
        </w:rPr>
        <w:lastRenderedPageBreak/>
        <w:t>Кроме того, в число измеряемых характеристик автор включил такую, как волевой контроль поведенческих проявлений эмоциональных реакций</w:t>
      </w:r>
      <w:r w:rsidR="006B69A5">
        <w:rPr>
          <w:sz w:val="28"/>
        </w:rPr>
        <w:t>,</w:t>
      </w:r>
      <w:r>
        <w:rPr>
          <w:sz w:val="28"/>
        </w:rPr>
        <w:t xml:space="preserve"> </w:t>
      </w:r>
      <w:r w:rsidR="006B69A5">
        <w:rPr>
          <w:sz w:val="28"/>
        </w:rPr>
        <w:t>т</w:t>
      </w:r>
      <w:r>
        <w:rPr>
          <w:sz w:val="28"/>
        </w:rPr>
        <w:t>ак как контроль поведенческих проявлений эмоциональных реакций в значительной мере является характеристикой, определяющей формы и способы проявления девиантных установок.</w:t>
      </w:r>
    </w:p>
    <w:p w:rsidR="00CC0788" w:rsidRDefault="00CC0788">
      <w:pPr>
        <w:pStyle w:val="a3"/>
        <w:tabs>
          <w:tab w:val="left" w:pos="0"/>
          <w:tab w:val="left" w:pos="900"/>
        </w:tabs>
        <w:spacing w:before="100" w:after="100" w:line="360" w:lineRule="auto"/>
        <w:ind w:firstLine="540"/>
        <w:jc w:val="both"/>
        <w:rPr>
          <w:sz w:val="28"/>
        </w:rPr>
      </w:pPr>
      <w:r>
        <w:rPr>
          <w:sz w:val="28"/>
        </w:rPr>
        <w:t xml:space="preserve">Для женской части подростковой популяции на характер девиантного поведения существенно влияет такая характеристика, как принятие своей женской социальной роли и весь комплекс ожиданий, установок и поведенческих стереотипов, связанных с этим. Это побудило автора методики включить в женский вариант методики шкалу, направленную на измерение степени принятия женской социальной роли. </w:t>
      </w:r>
    </w:p>
    <w:p w:rsidR="00CC0788" w:rsidRDefault="00CC0788">
      <w:pPr>
        <w:pStyle w:val="a3"/>
        <w:spacing w:after="0" w:line="360" w:lineRule="auto"/>
        <w:ind w:firstLine="540"/>
        <w:jc w:val="both"/>
        <w:rPr>
          <w:sz w:val="28"/>
        </w:rPr>
      </w:pPr>
      <w:r>
        <w:rPr>
          <w:sz w:val="28"/>
        </w:rPr>
        <w:t xml:space="preserve">Что же касается собственно психологического феномена, на изучение которого направлена методика, то </w:t>
      </w:r>
      <w:r w:rsidR="006B69A5">
        <w:rPr>
          <w:sz w:val="28"/>
        </w:rPr>
        <w:t>А.Н.</w:t>
      </w:r>
      <w:r>
        <w:rPr>
          <w:sz w:val="28"/>
        </w:rPr>
        <w:t xml:space="preserve">Орлу представляется продуктивной идея, предложенная В.Н. Иванченко, А.Г. Асмоловым, С.Н. Ениколоповым, ввести в контекст анализа противоправного поведения понятие «установка» в его собственно психологическом смысле. </w:t>
      </w:r>
    </w:p>
    <w:p w:rsidR="00CC0788" w:rsidRDefault="00CC0788">
      <w:pPr>
        <w:pStyle w:val="a3"/>
        <w:spacing w:after="0" w:line="360" w:lineRule="auto"/>
        <w:ind w:firstLine="540"/>
        <w:jc w:val="both"/>
        <w:rPr>
          <w:sz w:val="28"/>
        </w:rPr>
      </w:pPr>
      <w:r>
        <w:rPr>
          <w:sz w:val="28"/>
        </w:rPr>
        <w:t>Установка понимается автором как готовность (склонность) к определенным образом направленной деятельности, то есть в данном случае к совершению действий, поступков, имеющих девиантный характер.</w:t>
      </w:r>
    </w:p>
    <w:p w:rsidR="00CC0788" w:rsidRDefault="00CC0788">
      <w:pPr>
        <w:pStyle w:val="a3"/>
        <w:spacing w:after="0" w:line="360" w:lineRule="auto"/>
        <w:ind w:firstLine="540"/>
        <w:jc w:val="both"/>
        <w:rPr>
          <w:sz w:val="28"/>
        </w:rPr>
      </w:pPr>
      <w:r>
        <w:rPr>
          <w:sz w:val="28"/>
        </w:rPr>
        <w:t xml:space="preserve"> Разработчиками методики СОП предпринята попытка конструирования психодиагностической методики, охватывающей комплекс взаимосвязанных проявлений отклоняющегося поведения подростков, направленной непосредственно на анализ психологической реальности, скрывающейся за девиантными поведенческими проявлениями, в частности такого аспекта, как личностные и социальные установки  подростков в сфере отклоняющегося поведения. </w:t>
      </w:r>
    </w:p>
    <w:p w:rsidR="00CC0788" w:rsidRDefault="00CC0788" w:rsidP="00CA2ED5">
      <w:pPr>
        <w:pStyle w:val="a3"/>
        <w:numPr>
          <w:ilvl w:val="0"/>
          <w:numId w:val="6"/>
        </w:numPr>
        <w:tabs>
          <w:tab w:val="num" w:pos="1545"/>
        </w:tabs>
        <w:spacing w:after="0" w:line="360" w:lineRule="auto"/>
        <w:ind w:left="0" w:firstLine="540"/>
        <w:jc w:val="both"/>
        <w:rPr>
          <w:sz w:val="28"/>
        </w:rPr>
      </w:pPr>
      <w:r>
        <w:rPr>
          <w:b/>
          <w:sz w:val="28"/>
        </w:rPr>
        <w:t xml:space="preserve">Опросник на выявление особенностей эмпатии </w:t>
      </w:r>
      <w:r>
        <w:rPr>
          <w:sz w:val="28"/>
        </w:rPr>
        <w:t xml:space="preserve">(см. Приложение 5), разработанный И.М. Юсуповым (эмпатия – вчувствование в переживания другого человека). Эмпатия – сопереживание – умение поставить себя на место другого, способность человека к произвольной отзывчивости на </w:t>
      </w:r>
      <w:r>
        <w:rPr>
          <w:sz w:val="28"/>
        </w:rPr>
        <w:lastRenderedPageBreak/>
        <w:t>переживания других людей</w:t>
      </w:r>
      <w:r w:rsidR="00D224C4">
        <w:rPr>
          <w:sz w:val="28"/>
        </w:rPr>
        <w:t xml:space="preserve"> </w:t>
      </w:r>
      <w:r w:rsidR="00D224C4" w:rsidRPr="00D224C4">
        <w:rPr>
          <w:sz w:val="28"/>
        </w:rPr>
        <w:t>[</w:t>
      </w:r>
      <w:r w:rsidR="00D224C4">
        <w:rPr>
          <w:sz w:val="28"/>
        </w:rPr>
        <w:t>376</w:t>
      </w:r>
      <w:r w:rsidR="00D224C4" w:rsidRPr="00D224C4">
        <w:rPr>
          <w:sz w:val="28"/>
        </w:rPr>
        <w:t>]</w:t>
      </w:r>
      <w:r>
        <w:rPr>
          <w:sz w:val="28"/>
        </w:rPr>
        <w:t>. Опросник включает в себя следующие шкалы:</w:t>
      </w:r>
    </w:p>
    <w:p w:rsidR="00CC0788" w:rsidRDefault="00CC0788" w:rsidP="00CA2ED5">
      <w:pPr>
        <w:pStyle w:val="a3"/>
        <w:numPr>
          <w:ilvl w:val="0"/>
          <w:numId w:val="5"/>
        </w:numPr>
        <w:tabs>
          <w:tab w:val="num" w:pos="0"/>
          <w:tab w:val="num" w:pos="720"/>
        </w:tabs>
        <w:spacing w:after="0" w:line="360" w:lineRule="auto"/>
        <w:ind w:left="0" w:firstLine="420"/>
        <w:rPr>
          <w:sz w:val="28"/>
        </w:rPr>
      </w:pPr>
      <w:r>
        <w:rPr>
          <w:sz w:val="28"/>
        </w:rPr>
        <w:t>Эмпатия к родителям</w:t>
      </w:r>
      <w:r w:rsidR="006B69A5">
        <w:rPr>
          <w:sz w:val="28"/>
        </w:rPr>
        <w:t>.</w:t>
      </w:r>
    </w:p>
    <w:p w:rsidR="00CC0788" w:rsidRDefault="00CC0788" w:rsidP="00CA2ED5">
      <w:pPr>
        <w:pStyle w:val="a3"/>
        <w:numPr>
          <w:ilvl w:val="0"/>
          <w:numId w:val="5"/>
        </w:numPr>
        <w:tabs>
          <w:tab w:val="num" w:pos="0"/>
          <w:tab w:val="num" w:pos="720"/>
        </w:tabs>
        <w:spacing w:after="0" w:line="360" w:lineRule="auto"/>
        <w:ind w:left="0" w:firstLine="420"/>
        <w:rPr>
          <w:sz w:val="28"/>
        </w:rPr>
      </w:pPr>
      <w:r>
        <w:rPr>
          <w:sz w:val="28"/>
        </w:rPr>
        <w:t>Эмпатия к животным</w:t>
      </w:r>
      <w:r w:rsidR="006B69A5">
        <w:rPr>
          <w:sz w:val="28"/>
        </w:rPr>
        <w:t>.</w:t>
      </w:r>
    </w:p>
    <w:p w:rsidR="00CC0788" w:rsidRDefault="00CC0788" w:rsidP="00CA2ED5">
      <w:pPr>
        <w:pStyle w:val="a3"/>
        <w:numPr>
          <w:ilvl w:val="0"/>
          <w:numId w:val="5"/>
        </w:numPr>
        <w:tabs>
          <w:tab w:val="num" w:pos="0"/>
          <w:tab w:val="num" w:pos="720"/>
        </w:tabs>
        <w:spacing w:after="0" w:line="360" w:lineRule="auto"/>
        <w:ind w:left="0" w:firstLine="420"/>
        <w:rPr>
          <w:sz w:val="28"/>
        </w:rPr>
      </w:pPr>
      <w:r>
        <w:rPr>
          <w:sz w:val="28"/>
        </w:rPr>
        <w:t>Эмпатия к старикам</w:t>
      </w:r>
      <w:r w:rsidR="006B69A5">
        <w:rPr>
          <w:sz w:val="28"/>
        </w:rPr>
        <w:t>.</w:t>
      </w:r>
    </w:p>
    <w:p w:rsidR="00CC0788" w:rsidRDefault="00CC0788" w:rsidP="00CA2ED5">
      <w:pPr>
        <w:pStyle w:val="a3"/>
        <w:numPr>
          <w:ilvl w:val="0"/>
          <w:numId w:val="5"/>
        </w:numPr>
        <w:tabs>
          <w:tab w:val="num" w:pos="0"/>
          <w:tab w:val="num" w:pos="720"/>
        </w:tabs>
        <w:spacing w:after="0" w:line="360" w:lineRule="auto"/>
        <w:ind w:left="0" w:firstLine="420"/>
        <w:rPr>
          <w:sz w:val="28"/>
        </w:rPr>
      </w:pPr>
      <w:r>
        <w:rPr>
          <w:sz w:val="28"/>
        </w:rPr>
        <w:t>Эмпатия к детям</w:t>
      </w:r>
      <w:r w:rsidR="006B69A5">
        <w:rPr>
          <w:sz w:val="28"/>
        </w:rPr>
        <w:t>.</w:t>
      </w:r>
    </w:p>
    <w:p w:rsidR="00CC0788" w:rsidRDefault="00CC0788" w:rsidP="00CA2ED5">
      <w:pPr>
        <w:pStyle w:val="a3"/>
        <w:numPr>
          <w:ilvl w:val="0"/>
          <w:numId w:val="5"/>
        </w:numPr>
        <w:tabs>
          <w:tab w:val="num" w:pos="0"/>
          <w:tab w:val="num" w:pos="720"/>
        </w:tabs>
        <w:spacing w:after="0" w:line="360" w:lineRule="auto"/>
        <w:ind w:left="0" w:firstLine="420"/>
        <w:rPr>
          <w:sz w:val="28"/>
        </w:rPr>
      </w:pPr>
      <w:r>
        <w:rPr>
          <w:sz w:val="28"/>
        </w:rPr>
        <w:t>Эмпатия к героям художественных произведений</w:t>
      </w:r>
      <w:r w:rsidR="006B69A5">
        <w:rPr>
          <w:sz w:val="28"/>
        </w:rPr>
        <w:t>.</w:t>
      </w:r>
    </w:p>
    <w:p w:rsidR="00CC0788" w:rsidRDefault="00CC0788" w:rsidP="00CA2ED5">
      <w:pPr>
        <w:pStyle w:val="a3"/>
        <w:numPr>
          <w:ilvl w:val="0"/>
          <w:numId w:val="5"/>
        </w:numPr>
        <w:tabs>
          <w:tab w:val="num" w:pos="0"/>
          <w:tab w:val="num" w:pos="720"/>
        </w:tabs>
        <w:spacing w:after="0" w:line="360" w:lineRule="auto"/>
        <w:ind w:left="0" w:firstLine="420"/>
        <w:rPr>
          <w:sz w:val="28"/>
        </w:rPr>
      </w:pPr>
      <w:r>
        <w:rPr>
          <w:sz w:val="28"/>
        </w:rPr>
        <w:t>Эмпатия к незнакомым и малознакомым людям</w:t>
      </w:r>
      <w:r w:rsidR="006B69A5">
        <w:rPr>
          <w:sz w:val="28"/>
        </w:rPr>
        <w:t>.</w:t>
      </w:r>
    </w:p>
    <w:p w:rsidR="00CC0788" w:rsidRDefault="00CC0788" w:rsidP="00CA2ED5">
      <w:pPr>
        <w:pStyle w:val="a3"/>
        <w:numPr>
          <w:ilvl w:val="0"/>
          <w:numId w:val="5"/>
        </w:numPr>
        <w:tabs>
          <w:tab w:val="num" w:pos="0"/>
          <w:tab w:val="num" w:pos="720"/>
        </w:tabs>
        <w:spacing w:after="0" w:line="360" w:lineRule="auto"/>
        <w:ind w:left="0" w:firstLine="420"/>
        <w:rPr>
          <w:sz w:val="28"/>
        </w:rPr>
      </w:pPr>
      <w:r>
        <w:rPr>
          <w:sz w:val="28"/>
        </w:rPr>
        <w:t>Общий уровень эмпатии.</w:t>
      </w:r>
    </w:p>
    <w:p w:rsidR="00CC0788" w:rsidRDefault="00CC0788">
      <w:pPr>
        <w:pStyle w:val="a3"/>
        <w:tabs>
          <w:tab w:val="num" w:pos="795"/>
        </w:tabs>
        <w:spacing w:after="0" w:line="360" w:lineRule="auto"/>
        <w:ind w:firstLine="540"/>
        <w:jc w:val="both"/>
        <w:rPr>
          <w:sz w:val="28"/>
        </w:rPr>
      </w:pPr>
      <w:r>
        <w:rPr>
          <w:sz w:val="28"/>
        </w:rPr>
        <w:t>Обработка результатов осуществляется с помощью ключа-дешифратора. После проведения подсчетов полученные результаты интерпретируются по уровню развития эмпатии.</w:t>
      </w:r>
    </w:p>
    <w:p w:rsidR="00CC0788" w:rsidRDefault="00CC0788" w:rsidP="00944DC7">
      <w:pPr>
        <w:pStyle w:val="a3"/>
        <w:spacing w:after="0" w:line="360" w:lineRule="auto"/>
        <w:ind w:firstLine="720"/>
        <w:jc w:val="both"/>
        <w:rPr>
          <w:sz w:val="28"/>
        </w:rPr>
      </w:pPr>
      <w:r>
        <w:rPr>
          <w:sz w:val="28"/>
        </w:rPr>
        <w:t>6.</w:t>
      </w:r>
      <w:r>
        <w:rPr>
          <w:b/>
          <w:sz w:val="28"/>
        </w:rPr>
        <w:t xml:space="preserve"> </w:t>
      </w:r>
      <w:r>
        <w:rPr>
          <w:sz w:val="28"/>
        </w:rPr>
        <w:t xml:space="preserve">Динамика взаимоотношений в группе исследовалась с помощью </w:t>
      </w:r>
      <w:r>
        <w:rPr>
          <w:b/>
          <w:sz w:val="28"/>
        </w:rPr>
        <w:t>метода социометрических измерений</w:t>
      </w:r>
      <w:r>
        <w:rPr>
          <w:sz w:val="28"/>
        </w:rPr>
        <w:t xml:space="preserve"> </w:t>
      </w:r>
      <w:r>
        <w:rPr>
          <w:b/>
          <w:sz w:val="28"/>
        </w:rPr>
        <w:t>(социометрия Я.Морено)</w:t>
      </w:r>
      <w:r>
        <w:rPr>
          <w:sz w:val="28"/>
        </w:rPr>
        <w:t>, целью которого являются</w:t>
      </w:r>
      <w:r w:rsidR="006B69A5">
        <w:rPr>
          <w:sz w:val="28"/>
        </w:rPr>
        <w:t xml:space="preserve"> </w:t>
      </w:r>
      <w:r>
        <w:rPr>
          <w:sz w:val="28"/>
        </w:rPr>
        <w:t xml:space="preserve"> изучение психологической структуры группы;  изучение межличностных взаимоотношений в группе;</w:t>
      </w:r>
      <w:r w:rsidR="00944DC7">
        <w:rPr>
          <w:sz w:val="28"/>
        </w:rPr>
        <w:t xml:space="preserve"> </w:t>
      </w:r>
      <w:r>
        <w:rPr>
          <w:sz w:val="28"/>
        </w:rPr>
        <w:t>определение уровня развития группы и тенденции ее дальнейшего развития.</w:t>
      </w:r>
    </w:p>
    <w:p w:rsidR="00CC0788" w:rsidRDefault="00CC0788">
      <w:pPr>
        <w:spacing w:line="360" w:lineRule="auto"/>
        <w:ind w:firstLine="540"/>
        <w:jc w:val="both"/>
        <w:rPr>
          <w:sz w:val="28"/>
        </w:rPr>
      </w:pPr>
      <w:r>
        <w:rPr>
          <w:sz w:val="28"/>
        </w:rPr>
        <w:t xml:space="preserve">Вместе с официальной и неофициальной структурой общения, отражающей рациональную, нормативную, обязательную сторону человеческих взаимоотношений, в любой социальной группе всегда имеется психологическая структура неофициального или неформального порядка, формирующаяся как система межличностных отношений, симпатий и антипатий. Особенности такой структуры во многом зависят от ценностных ориентаций участников, их восприятия и понимания друг друга, взаимооценок и самооценок. Неформальная структура зависит от формальной структуры группы в той степени, в которой индивиды подчиняют свое поведение целям и задачам совместной деятельности, правилам ролевого взаимодействия. С помощью социометрии можно оценить это влияние. Социометрические методы позволяют выразить внутригрупповые отношения в виде числовых </w:t>
      </w:r>
      <w:r>
        <w:rPr>
          <w:sz w:val="28"/>
        </w:rPr>
        <w:lastRenderedPageBreak/>
        <w:t>величин и графиков и таким образом получить ценную информацию о состоянии группы.</w:t>
      </w:r>
    </w:p>
    <w:p w:rsidR="00CC0788" w:rsidRDefault="00CC0788">
      <w:pPr>
        <w:spacing w:line="360" w:lineRule="auto"/>
        <w:ind w:firstLine="540"/>
        <w:jc w:val="both"/>
        <w:rPr>
          <w:sz w:val="28"/>
        </w:rPr>
      </w:pPr>
      <w:r>
        <w:rPr>
          <w:sz w:val="28"/>
        </w:rPr>
        <w:t xml:space="preserve">Наиболее общей задачей социометрии является изучение неофициального структурного аспекта социальной группы и царящей в ней психологической атмосферы. </w:t>
      </w:r>
    </w:p>
    <w:p w:rsidR="00CC0788" w:rsidRDefault="00CC0788">
      <w:pPr>
        <w:spacing w:line="360" w:lineRule="auto"/>
        <w:ind w:firstLine="540"/>
        <w:jc w:val="both"/>
        <w:rPr>
          <w:sz w:val="28"/>
        </w:rPr>
      </w:pPr>
      <w:r>
        <w:rPr>
          <w:sz w:val="28"/>
        </w:rPr>
        <w:t xml:space="preserve">Социометрическая карточка или социометрическая анкета составляется на заключительном этапе разработки программы. </w:t>
      </w:r>
    </w:p>
    <w:p w:rsidR="00CC0788" w:rsidRDefault="00CC0788">
      <w:pPr>
        <w:spacing w:line="360" w:lineRule="auto"/>
        <w:ind w:firstLine="540"/>
        <w:jc w:val="both"/>
        <w:rPr>
          <w:sz w:val="28"/>
        </w:rPr>
      </w:pPr>
      <w:r>
        <w:rPr>
          <w:sz w:val="28"/>
        </w:rPr>
        <w:t xml:space="preserve">Когда социометрические карточки заполнены и собраны, начинается этап их математической обработки, который будет представлен ниже. </w:t>
      </w:r>
    </w:p>
    <w:p w:rsidR="00CC0788" w:rsidRDefault="00CC0788">
      <w:pPr>
        <w:spacing w:line="360" w:lineRule="auto"/>
        <w:ind w:firstLine="540"/>
        <w:jc w:val="both"/>
        <w:rPr>
          <w:sz w:val="28"/>
        </w:rPr>
      </w:pPr>
      <w:r>
        <w:rPr>
          <w:sz w:val="28"/>
        </w:rPr>
        <w:t>Использование социометрического теста позволяет проводить измерение авторитета формального и неформального лидеров.</w:t>
      </w:r>
    </w:p>
    <w:p w:rsidR="00CC0788" w:rsidRDefault="00CC0788">
      <w:pPr>
        <w:spacing w:line="360" w:lineRule="auto"/>
        <w:ind w:firstLine="540"/>
        <w:jc w:val="both"/>
        <w:rPr>
          <w:sz w:val="28"/>
        </w:rPr>
      </w:pPr>
      <w:r>
        <w:rPr>
          <w:sz w:val="28"/>
        </w:rPr>
        <w:t>Социометрическая методика проводится групповым методом, ее проведение не требует больших временных затрат (до 15 мин.). Она весьма полезна в прикладных исследованиях, особенно в работах по совершенствованию отношений в коллективе</w:t>
      </w:r>
      <w:r w:rsidR="00944DC7">
        <w:rPr>
          <w:sz w:val="28"/>
        </w:rPr>
        <w:t>, н</w:t>
      </w:r>
      <w:r>
        <w:rPr>
          <w:sz w:val="28"/>
        </w:rPr>
        <w:t>о она не является радикальным способом разрешения внутригрупповых проблем, причины которых следует искать не в симпатиях и антипатиях членов группы, а в более глубоких источниках.</w:t>
      </w:r>
    </w:p>
    <w:p w:rsidR="00CC0788" w:rsidRDefault="00CC0788">
      <w:pPr>
        <w:pStyle w:val="a3"/>
        <w:spacing w:after="0" w:line="360" w:lineRule="auto"/>
        <w:ind w:firstLine="540"/>
        <w:jc w:val="both"/>
        <w:rPr>
          <w:sz w:val="28"/>
        </w:rPr>
      </w:pPr>
      <w:r>
        <w:rPr>
          <w:sz w:val="28"/>
        </w:rPr>
        <w:t>Информация, полученная с помощью методик, позволяет выявить индивидуальные различия и создать благоприятные условия обучения с учетом индивидуальных особенностей подростка.</w:t>
      </w:r>
    </w:p>
    <w:p w:rsidR="00CC0788" w:rsidRDefault="00CC0788">
      <w:pPr>
        <w:pStyle w:val="a3"/>
        <w:spacing w:after="0" w:line="360" w:lineRule="auto"/>
        <w:ind w:firstLine="540"/>
        <w:jc w:val="both"/>
        <w:rPr>
          <w:sz w:val="28"/>
        </w:rPr>
      </w:pPr>
      <w:r>
        <w:rPr>
          <w:sz w:val="28"/>
        </w:rPr>
        <w:t>Подросткам были предложены методики в следующей последовательности:</w:t>
      </w:r>
    </w:p>
    <w:p w:rsidR="00CC0788" w:rsidRDefault="00CC0788">
      <w:pPr>
        <w:pStyle w:val="a3"/>
        <w:spacing w:after="0" w:line="360" w:lineRule="auto"/>
        <w:ind w:firstLine="540"/>
        <w:jc w:val="both"/>
        <w:rPr>
          <w:sz w:val="28"/>
        </w:rPr>
      </w:pPr>
      <w:r>
        <w:rPr>
          <w:sz w:val="28"/>
        </w:rPr>
        <w:t xml:space="preserve">- тест Айзенка; </w:t>
      </w:r>
    </w:p>
    <w:p w:rsidR="00CC0788" w:rsidRDefault="00CC0788">
      <w:pPr>
        <w:pStyle w:val="a3"/>
        <w:spacing w:after="0" w:line="360" w:lineRule="auto"/>
        <w:ind w:firstLine="540"/>
        <w:jc w:val="both"/>
        <w:rPr>
          <w:sz w:val="28"/>
        </w:rPr>
      </w:pPr>
      <w:r>
        <w:rPr>
          <w:sz w:val="28"/>
        </w:rPr>
        <w:t>- характерологический опросник К. Леонгарда;</w:t>
      </w:r>
    </w:p>
    <w:p w:rsidR="00CC0788" w:rsidRDefault="00CC0788">
      <w:pPr>
        <w:pStyle w:val="a3"/>
        <w:spacing w:after="0" w:line="360" w:lineRule="auto"/>
        <w:ind w:firstLine="540"/>
        <w:jc w:val="both"/>
        <w:rPr>
          <w:sz w:val="28"/>
        </w:rPr>
      </w:pPr>
      <w:r>
        <w:rPr>
          <w:sz w:val="28"/>
        </w:rPr>
        <w:t>- опросник Басса-Дарки;</w:t>
      </w:r>
    </w:p>
    <w:p w:rsidR="00CC0788" w:rsidRDefault="00CC0788">
      <w:pPr>
        <w:pStyle w:val="a3"/>
        <w:spacing w:after="0" w:line="360" w:lineRule="auto"/>
        <w:ind w:firstLine="540"/>
        <w:jc w:val="both"/>
        <w:rPr>
          <w:sz w:val="28"/>
        </w:rPr>
      </w:pPr>
      <w:r>
        <w:rPr>
          <w:sz w:val="28"/>
        </w:rPr>
        <w:t>- методика склонности к отклоняющемуся поведению (СОП), работа с которой проводилась по группам: отдельно девочки, отдельно мальчики, при этом каждый ребенок имел свою тестовую тетрадь и действовал самостоятельно. Ограничения по времени не было;</w:t>
      </w:r>
    </w:p>
    <w:p w:rsidR="00CC0788" w:rsidRDefault="00CC0788">
      <w:pPr>
        <w:pStyle w:val="a3"/>
        <w:spacing w:after="0" w:line="360" w:lineRule="auto"/>
        <w:ind w:firstLine="540"/>
        <w:jc w:val="both"/>
        <w:rPr>
          <w:sz w:val="28"/>
        </w:rPr>
      </w:pPr>
      <w:r>
        <w:rPr>
          <w:sz w:val="28"/>
        </w:rPr>
        <w:lastRenderedPageBreak/>
        <w:t>- опросник на выявление особенностей эмпатии;</w:t>
      </w:r>
    </w:p>
    <w:p w:rsidR="00CC0788" w:rsidRDefault="00CC0788">
      <w:pPr>
        <w:pStyle w:val="a3"/>
        <w:spacing w:after="0" w:line="360" w:lineRule="auto"/>
        <w:ind w:firstLine="540"/>
        <w:jc w:val="both"/>
        <w:rPr>
          <w:sz w:val="28"/>
        </w:rPr>
      </w:pPr>
      <w:r>
        <w:rPr>
          <w:sz w:val="28"/>
        </w:rPr>
        <w:t xml:space="preserve">- метод социометрических измерений (социометрия Я.Морено). </w:t>
      </w:r>
    </w:p>
    <w:p w:rsidR="00CC0788" w:rsidRDefault="00CC0788">
      <w:pPr>
        <w:pStyle w:val="a3"/>
        <w:spacing w:after="0" w:line="360" w:lineRule="auto"/>
        <w:ind w:firstLine="540"/>
        <w:jc w:val="both"/>
        <w:rPr>
          <w:sz w:val="28"/>
        </w:rPr>
      </w:pPr>
      <w:r>
        <w:rPr>
          <w:sz w:val="28"/>
        </w:rPr>
        <w:t>Работа проводилась как индивидуально, так и по группам.</w:t>
      </w:r>
    </w:p>
    <w:p w:rsidR="00CC0788" w:rsidRPr="00D224C4" w:rsidRDefault="00CC0788">
      <w:pPr>
        <w:pStyle w:val="a3"/>
        <w:spacing w:after="0" w:line="360" w:lineRule="auto"/>
        <w:ind w:firstLine="540"/>
        <w:jc w:val="both"/>
        <w:rPr>
          <w:sz w:val="28"/>
        </w:rPr>
      </w:pPr>
      <w:r>
        <w:rPr>
          <w:sz w:val="28"/>
        </w:rPr>
        <w:t xml:space="preserve">Исследование проводилось с 28 июня по 27 августа </w:t>
      </w:r>
      <w:r w:rsidRPr="00D224C4">
        <w:rPr>
          <w:sz w:val="28"/>
        </w:rPr>
        <w:t>2003 года.</w:t>
      </w:r>
    </w:p>
    <w:p w:rsidR="00CC0788" w:rsidRPr="00D224C4" w:rsidRDefault="00CC0788">
      <w:pPr>
        <w:pStyle w:val="a3"/>
        <w:spacing w:after="0" w:line="360" w:lineRule="auto"/>
        <w:ind w:firstLine="540"/>
        <w:jc w:val="both"/>
        <w:rPr>
          <w:sz w:val="28"/>
        </w:rPr>
      </w:pPr>
      <w:r w:rsidRPr="00D224C4">
        <w:rPr>
          <w:sz w:val="28"/>
        </w:rPr>
        <w:t>Обработка результатов проводилась в несколько этапов.</w:t>
      </w:r>
    </w:p>
    <w:p w:rsidR="00CC0788" w:rsidRPr="00D224C4" w:rsidRDefault="00CC0788" w:rsidP="00CA2ED5">
      <w:pPr>
        <w:pStyle w:val="a3"/>
        <w:numPr>
          <w:ilvl w:val="0"/>
          <w:numId w:val="16"/>
        </w:numPr>
        <w:spacing w:after="0" w:line="360" w:lineRule="auto"/>
        <w:ind w:left="0" w:firstLine="540"/>
        <w:jc w:val="both"/>
        <w:rPr>
          <w:sz w:val="28"/>
        </w:rPr>
      </w:pPr>
      <w:r w:rsidRPr="00D224C4">
        <w:rPr>
          <w:sz w:val="28"/>
        </w:rPr>
        <w:t xml:space="preserve">Обработка результатов по Методике </w:t>
      </w:r>
      <w:r w:rsidRPr="00D224C4">
        <w:rPr>
          <w:sz w:val="28"/>
          <w:lang w:val="en-US"/>
        </w:rPr>
        <w:t>EPI</w:t>
      </w:r>
      <w:r w:rsidRPr="00D224C4">
        <w:rPr>
          <w:sz w:val="28"/>
        </w:rPr>
        <w:t xml:space="preserve"> (тест Айзенка).</w:t>
      </w:r>
    </w:p>
    <w:p w:rsidR="00CC0788" w:rsidRDefault="00CC0788">
      <w:pPr>
        <w:shd w:val="clear" w:color="auto" w:fill="FFFFFF"/>
        <w:spacing w:line="360" w:lineRule="auto"/>
        <w:ind w:firstLine="540"/>
        <w:jc w:val="both"/>
        <w:rPr>
          <w:color w:val="000000"/>
          <w:sz w:val="28"/>
        </w:rPr>
      </w:pPr>
      <w:r w:rsidRPr="00D224C4">
        <w:rPr>
          <w:sz w:val="28"/>
        </w:rPr>
        <w:t>Полученные данные по указанной методике обрабатывались</w:t>
      </w:r>
      <w:r>
        <w:rPr>
          <w:sz w:val="28"/>
        </w:rPr>
        <w:t xml:space="preserve"> в соответствии с кодом (см. Приложение 1). За к</w:t>
      </w:r>
      <w:r>
        <w:rPr>
          <w:color w:val="000000"/>
          <w:sz w:val="28"/>
        </w:rPr>
        <w:t>аждый ответ, совпадающий с кодом опросника, начисля</w:t>
      </w:r>
      <w:r>
        <w:rPr>
          <w:color w:val="000000"/>
          <w:sz w:val="28"/>
        </w:rPr>
        <w:softHyphen/>
        <w:t>ется 1 балл. Были также подсчитаны средние выборочные значени</w:t>
      </w:r>
      <w:r w:rsidR="00944DC7">
        <w:rPr>
          <w:color w:val="000000"/>
          <w:sz w:val="28"/>
        </w:rPr>
        <w:t>я</w:t>
      </w:r>
      <w:r>
        <w:rPr>
          <w:color w:val="000000"/>
          <w:sz w:val="28"/>
        </w:rPr>
        <w:t xml:space="preserve"> по всей выборке, а также отдельно для мальчиков и девочек. </w:t>
      </w:r>
    </w:p>
    <w:p w:rsidR="00CC0788" w:rsidRDefault="00CC0788" w:rsidP="00CA2ED5">
      <w:pPr>
        <w:numPr>
          <w:ilvl w:val="0"/>
          <w:numId w:val="16"/>
        </w:numPr>
        <w:shd w:val="clear" w:color="auto" w:fill="FFFFFF"/>
        <w:spacing w:line="360" w:lineRule="auto"/>
        <w:jc w:val="both"/>
        <w:rPr>
          <w:sz w:val="28"/>
        </w:rPr>
      </w:pPr>
      <w:r>
        <w:rPr>
          <w:color w:val="000000"/>
          <w:sz w:val="28"/>
        </w:rPr>
        <w:t xml:space="preserve">Обработка результатов по </w:t>
      </w:r>
      <w:r>
        <w:rPr>
          <w:sz w:val="28"/>
        </w:rPr>
        <w:t xml:space="preserve">опроснику К. Леонгарда. </w:t>
      </w:r>
    </w:p>
    <w:p w:rsidR="00CC0788" w:rsidRDefault="00CC0788">
      <w:pPr>
        <w:shd w:val="clear" w:color="auto" w:fill="FFFFFF"/>
        <w:spacing w:line="360" w:lineRule="auto"/>
        <w:ind w:firstLine="540"/>
        <w:jc w:val="both"/>
        <w:rPr>
          <w:color w:val="000000"/>
          <w:sz w:val="28"/>
        </w:rPr>
      </w:pPr>
      <w:r>
        <w:rPr>
          <w:sz w:val="28"/>
        </w:rPr>
        <w:t xml:space="preserve">Результаты характерологического опросника К.Леонгарда обрабатывались также с помощью ключа (см. Приложение 2). </w:t>
      </w:r>
      <w:r>
        <w:rPr>
          <w:color w:val="000000"/>
          <w:sz w:val="28"/>
        </w:rPr>
        <w:t>Были также подсчитаны средние выборочные значени</w:t>
      </w:r>
      <w:r w:rsidR="00944DC7">
        <w:rPr>
          <w:color w:val="000000"/>
          <w:sz w:val="28"/>
        </w:rPr>
        <w:t>я</w:t>
      </w:r>
      <w:r>
        <w:rPr>
          <w:color w:val="000000"/>
          <w:sz w:val="28"/>
        </w:rPr>
        <w:t xml:space="preserve"> по всей выборке, а также отдельно для мальчиков и девочек.</w:t>
      </w:r>
    </w:p>
    <w:p w:rsidR="00CC0788" w:rsidRDefault="00CC0788">
      <w:pPr>
        <w:shd w:val="clear" w:color="auto" w:fill="FFFFFF"/>
        <w:spacing w:line="360" w:lineRule="auto"/>
        <w:ind w:firstLine="540"/>
        <w:jc w:val="both"/>
        <w:rPr>
          <w:color w:val="000000"/>
          <w:sz w:val="28"/>
        </w:rPr>
      </w:pPr>
      <w:r>
        <w:rPr>
          <w:sz w:val="28"/>
        </w:rPr>
        <w:t xml:space="preserve">3. Обработка результатов по вопроснику Басса-Дарки. Полученные данные по указанной методике обрабатывались в соответствии с ключом (см. Приложение 3). По каждому показателю методики подсчитывалась сумма баллов. Итоговым баллом по показателю враждебности является сумма по 5 и 6 шкале. Итоговым баллом по показателю агрессивности является сумма баллов по 1, 3 и 7 шкалам. </w:t>
      </w:r>
      <w:r>
        <w:rPr>
          <w:color w:val="000000"/>
          <w:sz w:val="28"/>
        </w:rPr>
        <w:t>Были также подсчитаны средние выборочные значени</w:t>
      </w:r>
      <w:r w:rsidR="00944DC7">
        <w:rPr>
          <w:color w:val="000000"/>
          <w:sz w:val="28"/>
        </w:rPr>
        <w:t>я</w:t>
      </w:r>
      <w:r>
        <w:rPr>
          <w:color w:val="000000"/>
          <w:sz w:val="28"/>
        </w:rPr>
        <w:t xml:space="preserve"> по всей выборке, а также отдельно для мальчиков и девочек.</w:t>
      </w:r>
    </w:p>
    <w:p w:rsidR="00CC0788" w:rsidRDefault="00CC0788">
      <w:pPr>
        <w:shd w:val="clear" w:color="auto" w:fill="FFFFFF"/>
        <w:spacing w:line="360" w:lineRule="auto"/>
        <w:ind w:firstLine="540"/>
        <w:jc w:val="both"/>
        <w:rPr>
          <w:sz w:val="28"/>
        </w:rPr>
      </w:pPr>
      <w:r>
        <w:rPr>
          <w:sz w:val="28"/>
        </w:rPr>
        <w:t xml:space="preserve">4. Обработка результатов по методике склонности к отклоняющемуся поведению (СОП). Результаты методики обрабатывались также с помощью ключа (см. Приложение 4). </w:t>
      </w:r>
      <w:r>
        <w:rPr>
          <w:color w:val="000000"/>
          <w:sz w:val="28"/>
        </w:rPr>
        <w:t>Так как методика имеет 2 варианта – мужской и женский – статистическая обработка, соответственно, проводилась отдельно для мальчиков и девочек.</w:t>
      </w:r>
    </w:p>
    <w:p w:rsidR="00CC0788" w:rsidRDefault="00CC0788">
      <w:pPr>
        <w:shd w:val="clear" w:color="auto" w:fill="FFFFFF"/>
        <w:spacing w:line="360" w:lineRule="auto"/>
        <w:ind w:firstLine="540"/>
        <w:jc w:val="both"/>
        <w:rPr>
          <w:color w:val="000000"/>
          <w:sz w:val="28"/>
        </w:rPr>
      </w:pPr>
      <w:r>
        <w:rPr>
          <w:sz w:val="28"/>
        </w:rPr>
        <w:t xml:space="preserve">5. Обработка результатов по опроснику на выявление особенностей эмпатии. Полученные данные обрабатывались в соответствии с ключом (см. </w:t>
      </w:r>
      <w:r>
        <w:rPr>
          <w:sz w:val="28"/>
        </w:rPr>
        <w:lastRenderedPageBreak/>
        <w:t>Приложение 5</w:t>
      </w:r>
      <w:r w:rsidR="00944DC7">
        <w:rPr>
          <w:sz w:val="28"/>
        </w:rPr>
        <w:t>,</w:t>
      </w:r>
      <w:r>
        <w:rPr>
          <w:sz w:val="28"/>
        </w:rPr>
        <w:t xml:space="preserve"> </w:t>
      </w:r>
      <w:r w:rsidR="00944DC7">
        <w:rPr>
          <w:sz w:val="28"/>
        </w:rPr>
        <w:t>т</w:t>
      </w:r>
      <w:r>
        <w:rPr>
          <w:sz w:val="28"/>
        </w:rPr>
        <w:t>аблица 3). По каждому показателю опросника подсчитывалась сумма баллов, а также общая сумма.</w:t>
      </w:r>
      <w:r>
        <w:rPr>
          <w:color w:val="000000"/>
          <w:sz w:val="28"/>
        </w:rPr>
        <w:t xml:space="preserve"> Были также подсчитаны средние выборочные значени</w:t>
      </w:r>
      <w:r w:rsidR="00944DC7">
        <w:rPr>
          <w:color w:val="000000"/>
          <w:sz w:val="28"/>
        </w:rPr>
        <w:t>я</w:t>
      </w:r>
      <w:r>
        <w:rPr>
          <w:color w:val="000000"/>
          <w:sz w:val="28"/>
        </w:rPr>
        <w:t xml:space="preserve"> по всей выборке, а также отдельно для мальчиков и девочек. </w:t>
      </w:r>
    </w:p>
    <w:p w:rsidR="00CC0788" w:rsidRDefault="00CC0788">
      <w:pPr>
        <w:tabs>
          <w:tab w:val="left" w:pos="900"/>
        </w:tabs>
        <w:spacing w:line="360" w:lineRule="auto"/>
        <w:ind w:firstLine="540"/>
        <w:jc w:val="both"/>
        <w:rPr>
          <w:sz w:val="28"/>
        </w:rPr>
      </w:pPr>
      <w:r>
        <w:rPr>
          <w:sz w:val="28"/>
        </w:rPr>
        <w:t xml:space="preserve">6. Обработка результатов метода социометрических измерений (социометрия Я.Морено). </w:t>
      </w:r>
    </w:p>
    <w:p w:rsidR="00CC0788" w:rsidRDefault="00CC0788">
      <w:pPr>
        <w:spacing w:line="360" w:lineRule="auto"/>
        <w:ind w:firstLine="540"/>
        <w:jc w:val="both"/>
        <w:rPr>
          <w:sz w:val="28"/>
        </w:rPr>
      </w:pPr>
      <w:r>
        <w:rPr>
          <w:sz w:val="28"/>
        </w:rPr>
        <w:t xml:space="preserve">Вначале исследования каждому подростку выдается социометрическая карточка или социометрическая анкета. В ней каждый член группы должен указать свое отношение к другим членам группы по выделенным критериям. Критерии определяются в зависимости от программы данного исследования. В качестве критерия нами была выбрана степень доверия сокровенной для ребенка тайны. Каждый член группы должен был выбрать того, кому можно доверить тайну и того, кому он ни при каких условиях не доверился бы. </w:t>
      </w:r>
    </w:p>
    <w:p w:rsidR="00CC0788" w:rsidRDefault="00CC0788">
      <w:pPr>
        <w:spacing w:line="360" w:lineRule="auto"/>
        <w:ind w:firstLine="540"/>
        <w:jc w:val="both"/>
        <w:rPr>
          <w:sz w:val="28"/>
        </w:rPr>
      </w:pPr>
      <w:r>
        <w:rPr>
          <w:sz w:val="28"/>
        </w:rPr>
        <w:t>Простейшими способами количественной обработки полученных результатов являются табличный, графический и индексологический.</w:t>
      </w:r>
    </w:p>
    <w:p w:rsidR="00CC0788" w:rsidRDefault="00CC0788">
      <w:pPr>
        <w:spacing w:line="360" w:lineRule="auto"/>
        <w:ind w:firstLine="540"/>
        <w:jc w:val="both"/>
        <w:rPr>
          <w:sz w:val="28"/>
        </w:rPr>
      </w:pPr>
      <w:r>
        <w:rPr>
          <w:sz w:val="28"/>
        </w:rPr>
        <w:t>Вначале следует построить простейшую социоматрицу. Результаты выборов разносятся по матрице с помощью условных обозначений.</w:t>
      </w:r>
    </w:p>
    <w:p w:rsidR="00CC0788" w:rsidRDefault="00CC0788">
      <w:pPr>
        <w:spacing w:line="360" w:lineRule="auto"/>
        <w:ind w:firstLine="540"/>
        <w:jc w:val="both"/>
        <w:rPr>
          <w:sz w:val="28"/>
        </w:rPr>
      </w:pPr>
      <w:r>
        <w:rPr>
          <w:sz w:val="28"/>
        </w:rPr>
        <w:t>Анализ социоматрицы по каждому критерию дает достаточно наглядную картину взаимоотношений в группе (см. Приложение 6</w:t>
      </w:r>
      <w:r w:rsidR="00944DC7">
        <w:rPr>
          <w:sz w:val="28"/>
        </w:rPr>
        <w:t>,</w:t>
      </w:r>
      <w:r>
        <w:rPr>
          <w:sz w:val="28"/>
        </w:rPr>
        <w:t xml:space="preserve"> </w:t>
      </w:r>
      <w:r w:rsidR="00944DC7">
        <w:rPr>
          <w:sz w:val="28"/>
        </w:rPr>
        <w:t>т</w:t>
      </w:r>
      <w:r>
        <w:rPr>
          <w:sz w:val="28"/>
        </w:rPr>
        <w:t>абл</w:t>
      </w:r>
      <w:r w:rsidR="00944DC7">
        <w:rPr>
          <w:sz w:val="28"/>
        </w:rPr>
        <w:t>.</w:t>
      </w:r>
      <w:r>
        <w:rPr>
          <w:sz w:val="28"/>
        </w:rPr>
        <w:t xml:space="preserve"> 5).</w:t>
      </w:r>
    </w:p>
    <w:p w:rsidR="00CC0788" w:rsidRDefault="00CC0788">
      <w:pPr>
        <w:spacing w:line="360" w:lineRule="auto"/>
        <w:ind w:firstLine="540"/>
        <w:jc w:val="both"/>
        <w:rPr>
          <w:sz w:val="28"/>
        </w:rPr>
      </w:pPr>
      <w:r>
        <w:rPr>
          <w:sz w:val="28"/>
        </w:rPr>
        <w:t>Основное достоинство социоматрицы – возможность представить выборы в числовом виде, что, в свою очередь, позволяет проранжировать членов группы по числу полученных и отданных выборов, установить порядок влияния в той или иной конкретной группе.</w:t>
      </w:r>
    </w:p>
    <w:p w:rsidR="00CC0788" w:rsidRDefault="00CC0788">
      <w:pPr>
        <w:spacing w:line="360" w:lineRule="auto"/>
        <w:ind w:firstLine="540"/>
        <w:rPr>
          <w:sz w:val="28"/>
        </w:rPr>
      </w:pPr>
      <w:r>
        <w:rPr>
          <w:sz w:val="28"/>
        </w:rPr>
        <w:t>Е+   положительные выборы,</w:t>
      </w:r>
    </w:p>
    <w:p w:rsidR="00CC0788" w:rsidRDefault="00CC0788">
      <w:pPr>
        <w:spacing w:line="360" w:lineRule="auto"/>
        <w:ind w:firstLine="540"/>
        <w:rPr>
          <w:sz w:val="28"/>
        </w:rPr>
      </w:pPr>
      <w:r>
        <w:rPr>
          <w:sz w:val="28"/>
        </w:rPr>
        <w:t>Е-    отрицательные выборы.</w:t>
      </w:r>
    </w:p>
    <w:p w:rsidR="00CC0788" w:rsidRDefault="00CC0788">
      <w:pPr>
        <w:spacing w:line="360" w:lineRule="auto"/>
        <w:ind w:firstLine="540"/>
        <w:jc w:val="both"/>
        <w:rPr>
          <w:sz w:val="28"/>
        </w:rPr>
      </w:pPr>
      <w:r>
        <w:rPr>
          <w:sz w:val="28"/>
        </w:rPr>
        <w:t xml:space="preserve">Социометрический статус (Сс) – это свойство личности как элемента социометрической структуры занимать определенную пространственную позицию (локус) в ней, то есть определенным образов соотноситься с другими элементами. Такое свойство развито у элементов групповой структуры неравномерно и для сравнительных целей может быть измерено числом – </w:t>
      </w:r>
      <w:r>
        <w:rPr>
          <w:sz w:val="28"/>
        </w:rPr>
        <w:lastRenderedPageBreak/>
        <w:t>индексом социометрического статуса. Элементы социометрической структуры – это личности, члены группы. Каждый из них в той или иной мере взаимодействует с каждым, общается, непосредственно обменивается информацией. В то же время, каждый член группы, являясь частью целого группы, своим поведением воздействует на свойства целого. Реализация этого воздействия протекает через различные социально-психологические формы взаимовлияния. Субъективную меру этого влияния подчеркивает величина социометрического статуса</w:t>
      </w:r>
      <w:r w:rsidR="00944DC7">
        <w:rPr>
          <w:sz w:val="28"/>
        </w:rPr>
        <w:t>,</w:t>
      </w:r>
      <w:r>
        <w:rPr>
          <w:sz w:val="28"/>
        </w:rPr>
        <w:t xml:space="preserve"> </w:t>
      </w:r>
      <w:r w:rsidR="00944DC7">
        <w:rPr>
          <w:sz w:val="28"/>
        </w:rPr>
        <w:t>н</w:t>
      </w:r>
      <w:r>
        <w:rPr>
          <w:sz w:val="28"/>
        </w:rPr>
        <w:t>о личность может влиять на других двояко: либо положительно, либо отрицательно. Поэтому принято говорить о положительном и отрицательном статусе. Статус может измерять потенциальную способность человека к лидерству. Чтобы высчитать социометрический статус, необходимо воспользоваться данными социоматрицы.</w:t>
      </w:r>
    </w:p>
    <w:p w:rsidR="00CC0788" w:rsidRDefault="00CC0788">
      <w:pPr>
        <w:shd w:val="clear" w:color="auto" w:fill="FFFFFF"/>
        <w:spacing w:line="360" w:lineRule="auto"/>
        <w:ind w:firstLine="540"/>
        <w:jc w:val="both"/>
        <w:rPr>
          <w:color w:val="000000"/>
          <w:sz w:val="28"/>
        </w:rPr>
      </w:pPr>
      <w:r>
        <w:rPr>
          <w:color w:val="000000"/>
          <w:sz w:val="28"/>
        </w:rPr>
        <w:t xml:space="preserve">7. Проведен корреляционный анализ, в ходе которого были подсчитаны коэффициенты корреляции между шкалами используемых опросников. Обнаружены также значимые связи между полом/возрастом и шкалами используемых методик. </w:t>
      </w:r>
    </w:p>
    <w:p w:rsidR="00CC0788" w:rsidRDefault="00CC0788">
      <w:pPr>
        <w:shd w:val="clear" w:color="auto" w:fill="FFFFFF"/>
        <w:spacing w:line="360" w:lineRule="auto"/>
        <w:ind w:firstLine="540"/>
        <w:jc w:val="both"/>
        <w:rPr>
          <w:color w:val="000000"/>
          <w:sz w:val="28"/>
        </w:rPr>
      </w:pPr>
      <w:r>
        <w:rPr>
          <w:color w:val="000000"/>
          <w:sz w:val="28"/>
        </w:rPr>
        <w:t>8. Подсчитана статистическая значимость различий между возрастными подгруппами, а также группой мальчиков и группой девочек с использованием Т-критерия Стьюдента.</w:t>
      </w:r>
    </w:p>
    <w:p w:rsidR="00CC0788" w:rsidRDefault="00CC0788">
      <w:pPr>
        <w:shd w:val="clear" w:color="auto" w:fill="FFFFFF"/>
        <w:spacing w:line="360" w:lineRule="auto"/>
        <w:ind w:firstLine="540"/>
        <w:jc w:val="both"/>
        <w:rPr>
          <w:color w:val="000000"/>
          <w:sz w:val="28"/>
        </w:rPr>
      </w:pPr>
      <w:r>
        <w:rPr>
          <w:color w:val="000000"/>
          <w:sz w:val="28"/>
        </w:rPr>
        <w:t xml:space="preserve">На втором этапе опытно-экспериментальной работы подростки, выборка которых была описана при обосновании содержания первого этапа опытно-экспериментальной работы, были включены в коррекционную работу, программа которой была разработана нами на основе полученных результатов исследования психологических особенностей личности и социального взаимодействия подростков на первом этапе. </w:t>
      </w:r>
    </w:p>
    <w:p w:rsidR="00CC0788" w:rsidRDefault="00CC0788">
      <w:pPr>
        <w:tabs>
          <w:tab w:val="left" w:pos="1080"/>
        </w:tabs>
        <w:spacing w:line="360" w:lineRule="auto"/>
        <w:ind w:firstLine="540"/>
        <w:jc w:val="both"/>
        <w:rPr>
          <w:sz w:val="28"/>
        </w:rPr>
      </w:pPr>
      <w:r>
        <w:rPr>
          <w:sz w:val="28"/>
        </w:rPr>
        <w:t xml:space="preserve">В связи с тем, что в Ярославской области стало практикой обеспечивать отдых и оздоровление трудных детей и подростков, летом 2003 года на базе оздоровительно-образовательного лагеря им. В.П.Чкалова были проведены по инициативе общественного движения «За здоровый образ жизни» три смены </w:t>
      </w:r>
      <w:r>
        <w:rPr>
          <w:sz w:val="28"/>
        </w:rPr>
        <w:lastRenderedPageBreak/>
        <w:t xml:space="preserve">для таких детей в возрасте от 8 до 13 лет. Мы провели с ними на основании проведенного изучения с использованием методики </w:t>
      </w:r>
      <w:r>
        <w:rPr>
          <w:sz w:val="28"/>
          <w:lang w:val="en-US"/>
        </w:rPr>
        <w:t>EPI</w:t>
      </w:r>
      <w:r>
        <w:rPr>
          <w:sz w:val="28"/>
        </w:rPr>
        <w:t xml:space="preserve"> (тест Айзенка)</w:t>
      </w:r>
      <w:r w:rsidR="00944DC7">
        <w:rPr>
          <w:sz w:val="28"/>
        </w:rPr>
        <w:t>,</w:t>
      </w:r>
      <w:r>
        <w:rPr>
          <w:sz w:val="28"/>
        </w:rPr>
        <w:t xml:space="preserve"> характерологического опросника К. Леонгарда</w:t>
      </w:r>
      <w:r w:rsidR="00944DC7">
        <w:rPr>
          <w:sz w:val="28"/>
        </w:rPr>
        <w:t>,</w:t>
      </w:r>
      <w:r>
        <w:rPr>
          <w:sz w:val="28"/>
        </w:rPr>
        <w:t xml:space="preserve"> опросника Басса-Дарки</w:t>
      </w:r>
      <w:r w:rsidR="00944DC7">
        <w:rPr>
          <w:sz w:val="28"/>
        </w:rPr>
        <w:t xml:space="preserve">, </w:t>
      </w:r>
      <w:r>
        <w:rPr>
          <w:sz w:val="28"/>
        </w:rPr>
        <w:t>методики склонности к отклоняющемуся поведению (СОП)</w:t>
      </w:r>
      <w:r w:rsidR="00944DC7">
        <w:rPr>
          <w:sz w:val="28"/>
        </w:rPr>
        <w:t>,</w:t>
      </w:r>
      <w:r>
        <w:rPr>
          <w:sz w:val="28"/>
        </w:rPr>
        <w:t xml:space="preserve"> опросника на выявление особенностей эмпатии</w:t>
      </w:r>
      <w:r w:rsidR="00944DC7">
        <w:rPr>
          <w:sz w:val="28"/>
        </w:rPr>
        <w:t>,</w:t>
      </w:r>
      <w:r>
        <w:rPr>
          <w:sz w:val="28"/>
        </w:rPr>
        <w:t xml:space="preserve"> метода социометрических измерений (социометрия Я.Морено) коррекционную работу. В связи с тем, что подростки, прибывшие в лагерь, – это дети, которые проявляли не только агрессивное поведение, но наблюдались такие отклонения в их поведении, как воровство, попрошайничество, разбой, бродяжничество, употребление спиртных напитков и других психоактивных веществ (данные анализа личных дел и характеристик на прибывших детей), коррекционная работа,  в которую они были включены, носила общий характер и была направлена на разрушение сложившихся у детей установок, представлений, ценностей, мотивов и стереотипов поведения и формирование новых. </w:t>
      </w:r>
    </w:p>
    <w:p w:rsidR="00CC0788" w:rsidRDefault="00CC0788">
      <w:pPr>
        <w:tabs>
          <w:tab w:val="left" w:pos="1080"/>
        </w:tabs>
        <w:spacing w:line="360" w:lineRule="auto"/>
        <w:ind w:firstLine="540"/>
        <w:jc w:val="both"/>
        <w:rPr>
          <w:sz w:val="28"/>
        </w:rPr>
      </w:pPr>
      <w:r>
        <w:rPr>
          <w:sz w:val="28"/>
        </w:rPr>
        <w:t>Коррекция девиантного поведения подростков представляла собой компонент общекоррекционной работы, которая включала</w:t>
      </w:r>
      <w:r w:rsidR="00944DC7">
        <w:rPr>
          <w:sz w:val="28"/>
        </w:rPr>
        <w:t xml:space="preserve"> 4 этапа</w:t>
      </w:r>
      <w:r>
        <w:rPr>
          <w:sz w:val="28"/>
        </w:rPr>
        <w:t>:</w:t>
      </w:r>
    </w:p>
    <w:p w:rsidR="00CC0788" w:rsidRDefault="00CC0788">
      <w:pPr>
        <w:tabs>
          <w:tab w:val="left" w:pos="1260"/>
        </w:tabs>
        <w:spacing w:line="360" w:lineRule="auto"/>
        <w:ind w:firstLine="540"/>
        <w:jc w:val="both"/>
        <w:rPr>
          <w:sz w:val="28"/>
        </w:rPr>
      </w:pPr>
      <w:r>
        <w:rPr>
          <w:sz w:val="28"/>
        </w:rPr>
        <w:t>1 этап – изучение детей, прибывших в оздоровительно-образовательный лагерь;</w:t>
      </w:r>
    </w:p>
    <w:p w:rsidR="00CC0788" w:rsidRDefault="00CC0788">
      <w:pPr>
        <w:tabs>
          <w:tab w:val="left" w:pos="1260"/>
        </w:tabs>
        <w:spacing w:line="360" w:lineRule="auto"/>
        <w:ind w:firstLine="540"/>
        <w:jc w:val="both"/>
        <w:rPr>
          <w:sz w:val="28"/>
        </w:rPr>
      </w:pPr>
      <w:r>
        <w:rPr>
          <w:sz w:val="28"/>
        </w:rPr>
        <w:t>2 этап – формирование стратегий высокофункционального поведения, установок и мотивов, его  определяющих;</w:t>
      </w:r>
    </w:p>
    <w:p w:rsidR="00CC0788" w:rsidRDefault="00CC0788">
      <w:pPr>
        <w:tabs>
          <w:tab w:val="left" w:pos="1260"/>
        </w:tabs>
        <w:spacing w:line="360" w:lineRule="auto"/>
        <w:ind w:firstLine="540"/>
        <w:jc w:val="both"/>
        <w:rPr>
          <w:sz w:val="28"/>
        </w:rPr>
      </w:pPr>
      <w:r>
        <w:rPr>
          <w:sz w:val="28"/>
        </w:rPr>
        <w:t>3 этап – коррекция девиантных проявлений в поведении подростков;</w:t>
      </w:r>
    </w:p>
    <w:p w:rsidR="00CC0788" w:rsidRDefault="00CC0788">
      <w:pPr>
        <w:tabs>
          <w:tab w:val="left" w:pos="1260"/>
        </w:tabs>
        <w:spacing w:line="360" w:lineRule="auto"/>
        <w:ind w:firstLine="540"/>
        <w:jc w:val="both"/>
        <w:rPr>
          <w:sz w:val="28"/>
        </w:rPr>
      </w:pPr>
      <w:r>
        <w:rPr>
          <w:sz w:val="28"/>
        </w:rPr>
        <w:t>4 этап – эмоциональная разрядка.</w:t>
      </w:r>
    </w:p>
    <w:p w:rsidR="00CC0788" w:rsidRDefault="00CC0788">
      <w:pPr>
        <w:tabs>
          <w:tab w:val="left" w:pos="1260"/>
        </w:tabs>
        <w:spacing w:line="360" w:lineRule="auto"/>
        <w:ind w:firstLine="540"/>
        <w:jc w:val="both"/>
        <w:rPr>
          <w:sz w:val="28"/>
        </w:rPr>
      </w:pPr>
      <w:r>
        <w:rPr>
          <w:sz w:val="28"/>
        </w:rPr>
        <w:t>Программа коррекции девиантного поведения подростков реализовывалась на 3 и 4 этапах общекоррекционного процесса.</w:t>
      </w:r>
    </w:p>
    <w:p w:rsidR="00CC0788" w:rsidRDefault="00CC0788">
      <w:pPr>
        <w:pStyle w:val="a3"/>
        <w:spacing w:after="0" w:line="360" w:lineRule="auto"/>
        <w:ind w:firstLine="540"/>
        <w:jc w:val="both"/>
        <w:rPr>
          <w:sz w:val="28"/>
        </w:rPr>
      </w:pPr>
      <w:r>
        <w:rPr>
          <w:sz w:val="28"/>
        </w:rPr>
        <w:t xml:space="preserve">Перед началом реализации предлагаемой программы необходимо, чтобы каждый ребенок, прибывший в оздоровительно-образовательный лагерь, адаптировался к новым условиям, новому окружению, у него сформировалась положительная мотивация к участию в коррекционном процессе и пребыванию в лагере. В связи </w:t>
      </w:r>
      <w:r w:rsidR="00944DC7">
        <w:rPr>
          <w:sz w:val="28"/>
        </w:rPr>
        <w:t xml:space="preserve">с этим </w:t>
      </w:r>
      <w:r>
        <w:rPr>
          <w:sz w:val="28"/>
        </w:rPr>
        <w:t xml:space="preserve">важным вопросом стоит  установление контакта и формирование положительной  мотивации к сотрудничеству с </w:t>
      </w:r>
      <w:r>
        <w:rPr>
          <w:sz w:val="28"/>
        </w:rPr>
        <w:lastRenderedPageBreak/>
        <w:t xml:space="preserve">прибывшим в центр ребенком, поэтому первым этапом реализации коррекционной программы является изучение детей, прибывших в оздоровительно – образовательный центр, а дети адаптируются к новым условиям жизнедеятельности в центре. Программа коррекции девиантного поведения  подростков представлена нами в </w:t>
      </w:r>
      <w:r w:rsidR="00417B79">
        <w:rPr>
          <w:sz w:val="28"/>
        </w:rPr>
        <w:t>П</w:t>
      </w:r>
      <w:r>
        <w:rPr>
          <w:sz w:val="28"/>
        </w:rPr>
        <w:t>риложении  7.</w:t>
      </w:r>
    </w:p>
    <w:p w:rsidR="00CC0788" w:rsidRDefault="00CC0788">
      <w:pPr>
        <w:pStyle w:val="a3"/>
        <w:spacing w:after="0" w:line="240" w:lineRule="auto"/>
        <w:rPr>
          <w:b/>
          <w:sz w:val="28"/>
        </w:rPr>
      </w:pPr>
    </w:p>
    <w:p w:rsidR="00CC0788" w:rsidRDefault="00CC0788">
      <w:pPr>
        <w:pStyle w:val="a3"/>
        <w:spacing w:after="0" w:line="240" w:lineRule="auto"/>
        <w:rPr>
          <w:b/>
          <w:sz w:val="28"/>
        </w:rPr>
      </w:pPr>
    </w:p>
    <w:p w:rsidR="00CC0788" w:rsidRDefault="00CC0788">
      <w:pPr>
        <w:pStyle w:val="a3"/>
        <w:spacing w:after="0" w:line="240" w:lineRule="auto"/>
        <w:rPr>
          <w:b/>
          <w:sz w:val="28"/>
        </w:rPr>
      </w:pPr>
      <w:r>
        <w:rPr>
          <w:b/>
          <w:sz w:val="28"/>
        </w:rPr>
        <w:t>2.3. Анализ результатов опытно – экспериментальной  работы</w:t>
      </w:r>
    </w:p>
    <w:p w:rsidR="00CC0788" w:rsidRDefault="00CC0788">
      <w:pPr>
        <w:pStyle w:val="a3"/>
        <w:spacing w:after="0" w:line="240" w:lineRule="auto"/>
        <w:rPr>
          <w:sz w:val="28"/>
        </w:rPr>
      </w:pPr>
    </w:p>
    <w:p w:rsidR="00CC0788" w:rsidRDefault="00CC0788">
      <w:pPr>
        <w:pStyle w:val="a3"/>
        <w:spacing w:after="0" w:line="240" w:lineRule="auto"/>
        <w:ind w:firstLine="720"/>
        <w:jc w:val="center"/>
        <w:rPr>
          <w:sz w:val="28"/>
        </w:rPr>
      </w:pPr>
    </w:p>
    <w:p w:rsidR="00CC0788" w:rsidRDefault="00CC0788">
      <w:pPr>
        <w:pStyle w:val="a3"/>
        <w:spacing w:after="0" w:line="360" w:lineRule="auto"/>
        <w:ind w:firstLine="540"/>
        <w:jc w:val="both"/>
        <w:rPr>
          <w:sz w:val="28"/>
        </w:rPr>
      </w:pPr>
      <w:r>
        <w:rPr>
          <w:sz w:val="28"/>
        </w:rPr>
        <w:t xml:space="preserve">Как было описано в п. 2.1. опытно-экспериментальная работа включала два этапа и осуществлялась на базе оздоровительно-образовательного детского лагеря им. В.П. Чкалова.  </w:t>
      </w:r>
    </w:p>
    <w:p w:rsidR="00CC0788" w:rsidRDefault="00CC0788">
      <w:pPr>
        <w:pStyle w:val="a3"/>
        <w:spacing w:after="0" w:line="360" w:lineRule="auto"/>
        <w:ind w:firstLine="540"/>
        <w:jc w:val="both"/>
        <w:rPr>
          <w:sz w:val="28"/>
        </w:rPr>
      </w:pPr>
      <w:r>
        <w:rPr>
          <w:sz w:val="28"/>
        </w:rPr>
        <w:t>После включения подростков в программу коррекционной работы и ее реализации мы провели оценку полученных результатов на основе выбранных нами методик.</w:t>
      </w:r>
    </w:p>
    <w:p w:rsidR="00CC0788" w:rsidRDefault="00CC0788">
      <w:pPr>
        <w:pStyle w:val="a3"/>
        <w:spacing w:after="0" w:line="360" w:lineRule="auto"/>
        <w:ind w:firstLine="540"/>
        <w:jc w:val="both"/>
        <w:rPr>
          <w:sz w:val="28"/>
        </w:rPr>
      </w:pPr>
      <w:r>
        <w:rPr>
          <w:sz w:val="28"/>
        </w:rPr>
        <w:t>Анализируя полученные результаты на первом этапе опытно-экспериментальной работы, можно сказать:</w:t>
      </w:r>
    </w:p>
    <w:p w:rsidR="00CC0788" w:rsidRDefault="00CC0788" w:rsidP="00CA2ED5">
      <w:pPr>
        <w:pStyle w:val="a3"/>
        <w:numPr>
          <w:ilvl w:val="0"/>
          <w:numId w:val="9"/>
        </w:numPr>
        <w:tabs>
          <w:tab w:val="left" w:pos="900"/>
          <w:tab w:val="num" w:pos="930"/>
        </w:tabs>
        <w:spacing w:after="0" w:line="360" w:lineRule="auto"/>
        <w:ind w:left="0" w:firstLine="540"/>
        <w:jc w:val="both"/>
        <w:rPr>
          <w:sz w:val="28"/>
        </w:rPr>
      </w:pPr>
      <w:r>
        <w:rPr>
          <w:sz w:val="28"/>
        </w:rPr>
        <w:t xml:space="preserve"> Тест Айзенка позволил  выявить, что по шкале «экстраверсия» было получено следующее процентное соотношение испытуемых всей выборки:</w:t>
      </w:r>
    </w:p>
    <w:p w:rsidR="00CC0788" w:rsidRDefault="00CC0788" w:rsidP="00CA2ED5">
      <w:pPr>
        <w:pStyle w:val="a3"/>
        <w:numPr>
          <w:ilvl w:val="0"/>
          <w:numId w:val="8"/>
        </w:numPr>
        <w:tabs>
          <w:tab w:val="left" w:pos="1620"/>
        </w:tabs>
        <w:spacing w:after="0" w:line="360" w:lineRule="auto"/>
        <w:rPr>
          <w:sz w:val="28"/>
        </w:rPr>
      </w:pPr>
      <w:r>
        <w:rPr>
          <w:sz w:val="28"/>
        </w:rPr>
        <w:t>Потенциальный интраверт – 4%;</w:t>
      </w:r>
    </w:p>
    <w:p w:rsidR="00CC0788" w:rsidRDefault="00CC0788" w:rsidP="00CA2ED5">
      <w:pPr>
        <w:pStyle w:val="a3"/>
        <w:numPr>
          <w:ilvl w:val="0"/>
          <w:numId w:val="8"/>
        </w:numPr>
        <w:tabs>
          <w:tab w:val="left" w:pos="1620"/>
        </w:tabs>
        <w:spacing w:after="0" w:line="360" w:lineRule="auto"/>
        <w:rPr>
          <w:sz w:val="28"/>
        </w:rPr>
      </w:pPr>
      <w:r>
        <w:rPr>
          <w:sz w:val="28"/>
        </w:rPr>
        <w:t>Амбиверт – 35%;</w:t>
      </w:r>
    </w:p>
    <w:p w:rsidR="00CC0788" w:rsidRDefault="00CC0788" w:rsidP="00CA2ED5">
      <w:pPr>
        <w:pStyle w:val="a3"/>
        <w:numPr>
          <w:ilvl w:val="0"/>
          <w:numId w:val="8"/>
        </w:numPr>
        <w:tabs>
          <w:tab w:val="left" w:pos="1620"/>
        </w:tabs>
        <w:spacing w:after="0" w:line="360" w:lineRule="auto"/>
        <w:rPr>
          <w:sz w:val="28"/>
        </w:rPr>
      </w:pPr>
      <w:r>
        <w:rPr>
          <w:sz w:val="28"/>
        </w:rPr>
        <w:t>Потенциальный экстраверт – 48%;</w:t>
      </w:r>
    </w:p>
    <w:p w:rsidR="00CC0788" w:rsidRDefault="00CC0788" w:rsidP="00CA2ED5">
      <w:pPr>
        <w:pStyle w:val="a3"/>
        <w:numPr>
          <w:ilvl w:val="0"/>
          <w:numId w:val="8"/>
        </w:numPr>
        <w:tabs>
          <w:tab w:val="left" w:pos="1620"/>
        </w:tabs>
        <w:spacing w:after="0" w:line="360" w:lineRule="auto"/>
        <w:rPr>
          <w:sz w:val="28"/>
        </w:rPr>
      </w:pPr>
      <w:r>
        <w:rPr>
          <w:sz w:val="28"/>
        </w:rPr>
        <w:t>Экстраверт – 13%.</w:t>
      </w:r>
    </w:p>
    <w:p w:rsidR="00CC0788" w:rsidRDefault="00CC0788">
      <w:pPr>
        <w:pStyle w:val="a3"/>
        <w:tabs>
          <w:tab w:val="left" w:pos="1620"/>
        </w:tabs>
        <w:spacing w:after="0" w:line="240" w:lineRule="auto"/>
        <w:ind w:firstLine="720"/>
        <w:jc w:val="both"/>
        <w:rPr>
          <w:sz w:val="28"/>
        </w:rPr>
      </w:pPr>
      <w:r>
        <w:rPr>
          <w:sz w:val="28"/>
        </w:rPr>
        <w:t>Наглядно результаты представлены на нижеследующем рисунке.</w:t>
      </w:r>
    </w:p>
    <w:p w:rsidR="006E29A9" w:rsidRDefault="006E29A9">
      <w:pPr>
        <w:pStyle w:val="a3"/>
        <w:tabs>
          <w:tab w:val="left" w:pos="1620"/>
        </w:tabs>
        <w:spacing w:after="0" w:line="240" w:lineRule="auto"/>
        <w:ind w:firstLine="720"/>
        <w:jc w:val="both"/>
        <w:rPr>
          <w:sz w:val="28"/>
        </w:rPr>
      </w:pPr>
    </w:p>
    <w:p w:rsidR="006E29A9" w:rsidRDefault="006E29A9">
      <w:pPr>
        <w:pStyle w:val="a3"/>
        <w:tabs>
          <w:tab w:val="left" w:pos="1620"/>
        </w:tabs>
        <w:spacing w:after="0" w:line="240" w:lineRule="auto"/>
        <w:ind w:firstLine="720"/>
        <w:jc w:val="both"/>
        <w:rPr>
          <w:sz w:val="28"/>
        </w:rPr>
      </w:pPr>
    </w:p>
    <w:p w:rsidR="002C4831" w:rsidRDefault="002C4831">
      <w:pPr>
        <w:pStyle w:val="a3"/>
        <w:tabs>
          <w:tab w:val="left" w:pos="1620"/>
        </w:tabs>
        <w:spacing w:after="0" w:line="240" w:lineRule="auto"/>
        <w:ind w:firstLine="720"/>
        <w:jc w:val="both"/>
        <w:rPr>
          <w:sz w:val="28"/>
        </w:rPr>
      </w:pPr>
    </w:p>
    <w:p w:rsidR="002C4831" w:rsidRDefault="002C4831">
      <w:pPr>
        <w:pStyle w:val="a3"/>
        <w:tabs>
          <w:tab w:val="left" w:pos="1620"/>
        </w:tabs>
        <w:spacing w:after="0" w:line="240" w:lineRule="auto"/>
        <w:ind w:firstLine="720"/>
        <w:jc w:val="both"/>
        <w:rPr>
          <w:sz w:val="28"/>
        </w:rPr>
      </w:pPr>
    </w:p>
    <w:p w:rsidR="006E29A9" w:rsidRDefault="006E29A9">
      <w:pPr>
        <w:pStyle w:val="a3"/>
        <w:tabs>
          <w:tab w:val="left" w:pos="1620"/>
        </w:tabs>
        <w:spacing w:after="0" w:line="240" w:lineRule="auto"/>
        <w:ind w:firstLine="720"/>
        <w:jc w:val="both"/>
        <w:rPr>
          <w:sz w:val="28"/>
        </w:rPr>
      </w:pPr>
    </w:p>
    <w:p w:rsidR="00CC0788" w:rsidRDefault="00CC0788">
      <w:pPr>
        <w:rPr>
          <w:sz w:val="16"/>
        </w:rPr>
      </w:pPr>
      <w:r>
        <w:rPr>
          <w:sz w:val="16"/>
        </w:rPr>
        <w:t xml:space="preserve">           Количество испытуемых в %</w:t>
      </w:r>
    </w:p>
    <w:p w:rsidR="00CC0788" w:rsidRDefault="00CC0788">
      <w:pPr>
        <w:tabs>
          <w:tab w:val="left" w:pos="960"/>
        </w:tabs>
      </w:pPr>
      <w:r>
        <w:rPr>
          <w:noProof/>
        </w:rPr>
        <w:pict>
          <v:line id="_x0000_s1360" style="position:absolute;flip:y;z-index:251760640" from="36pt,3.95pt" to="36pt,246.95pt" o:allowincell="f">
            <v:stroke endarrow="block"/>
          </v:line>
        </w:pict>
      </w:r>
    </w:p>
    <w:p w:rsidR="00CC0788" w:rsidRDefault="00CC0788">
      <w:pPr>
        <w:tabs>
          <w:tab w:val="left" w:pos="960"/>
        </w:tabs>
        <w:rPr>
          <w:sz w:val="16"/>
        </w:rPr>
      </w:pPr>
    </w:p>
    <w:p w:rsidR="00CC0788" w:rsidRDefault="00CC0788">
      <w:pPr>
        <w:rPr>
          <w:sz w:val="16"/>
        </w:rPr>
      </w:pPr>
    </w:p>
    <w:p w:rsidR="00CC0788" w:rsidRDefault="00CC0788">
      <w:pPr>
        <w:rPr>
          <w:sz w:val="16"/>
        </w:rPr>
      </w:pPr>
    </w:p>
    <w:p w:rsidR="00CC0788" w:rsidRDefault="00CC0788">
      <w:pPr>
        <w:rPr>
          <w:sz w:val="16"/>
        </w:rPr>
      </w:pPr>
    </w:p>
    <w:p w:rsidR="00CC0788" w:rsidRDefault="00CC0788">
      <w:pPr>
        <w:rPr>
          <w:sz w:val="16"/>
        </w:rPr>
      </w:pPr>
      <w:r>
        <w:rPr>
          <w:noProof/>
        </w:rPr>
        <w:pict>
          <v:line id="_x0000_s1361" style="position:absolute;z-index:251761664" from="18pt,7.35pt" to="36pt,7.35pt" o:allowincell="f"/>
        </w:pict>
      </w:r>
      <w:r>
        <w:rPr>
          <w:noProof/>
        </w:rPr>
        <w:pict>
          <v:rect id="_x0000_s1031" style="position:absolute;margin-left:198pt;margin-top:7.4pt;width:90pt;height:180pt;z-index:251426816" o:allowincell="f"/>
        </w:pict>
      </w:r>
      <w:r>
        <w:rPr>
          <w:sz w:val="16"/>
        </w:rPr>
        <w:t xml:space="preserve">            48</w:t>
      </w:r>
    </w:p>
    <w:p w:rsidR="00CC0788" w:rsidRDefault="00CC0788">
      <w:pPr>
        <w:rPr>
          <w:sz w:val="16"/>
        </w:rPr>
      </w:pPr>
    </w:p>
    <w:p w:rsidR="00CC0788" w:rsidRDefault="00CC0788">
      <w:pPr>
        <w:rPr>
          <w:sz w:val="16"/>
        </w:rPr>
      </w:pPr>
    </w:p>
    <w:p w:rsidR="00CC0788" w:rsidRDefault="00CC0788">
      <w:pPr>
        <w:rPr>
          <w:sz w:val="16"/>
        </w:rPr>
      </w:pPr>
    </w:p>
    <w:p w:rsidR="00CC0788" w:rsidRDefault="00CC0788">
      <w:pPr>
        <w:rPr>
          <w:sz w:val="16"/>
        </w:rPr>
      </w:pPr>
    </w:p>
    <w:p w:rsidR="00CC0788" w:rsidRDefault="00CC0788">
      <w:pPr>
        <w:rPr>
          <w:sz w:val="16"/>
        </w:rPr>
      </w:pPr>
      <w:r>
        <w:rPr>
          <w:sz w:val="16"/>
        </w:rPr>
        <w:t xml:space="preserve">            35     </w:t>
      </w:r>
    </w:p>
    <w:p w:rsidR="00CC0788" w:rsidRDefault="00CC0788">
      <w:pPr>
        <w:rPr>
          <w:sz w:val="16"/>
        </w:rPr>
      </w:pPr>
      <w:r>
        <w:rPr>
          <w:noProof/>
        </w:rPr>
        <w:pict>
          <v:line id="_x0000_s1028" style="position:absolute;z-index:251423744" from="18pt,6.15pt" to="36pt,6.15pt" o:allowincell="f"/>
        </w:pict>
      </w:r>
      <w:r>
        <w:rPr>
          <w:noProof/>
        </w:rPr>
        <w:pict>
          <v:rect id="_x0000_s1030" style="position:absolute;margin-left:117pt;margin-top:6.2pt;width:81pt;height:126pt;z-index:251425792" o:allowincell="f"/>
        </w:pict>
      </w:r>
    </w:p>
    <w:p w:rsidR="00CC0788" w:rsidRDefault="00CC0788">
      <w:pPr>
        <w:rPr>
          <w:sz w:val="16"/>
        </w:rPr>
      </w:pPr>
    </w:p>
    <w:p w:rsidR="00CC0788" w:rsidRDefault="00CC0788">
      <w:pPr>
        <w:rPr>
          <w:sz w:val="16"/>
        </w:rPr>
      </w:pPr>
    </w:p>
    <w:p w:rsidR="00CC0788" w:rsidRDefault="00CC0788">
      <w:pPr>
        <w:rPr>
          <w:sz w:val="16"/>
        </w:rPr>
      </w:pPr>
      <w:r>
        <w:rPr>
          <w:sz w:val="16"/>
        </w:rPr>
        <w:t xml:space="preserve">            13</w:t>
      </w:r>
    </w:p>
    <w:p w:rsidR="00CC0788" w:rsidRDefault="00CC0788">
      <w:pPr>
        <w:ind w:firstLine="708"/>
        <w:rPr>
          <w:sz w:val="16"/>
        </w:rPr>
      </w:pPr>
      <w:r>
        <w:rPr>
          <w:sz w:val="16"/>
        </w:rPr>
        <w:t xml:space="preserve"> </w:t>
      </w:r>
    </w:p>
    <w:p w:rsidR="00CC0788" w:rsidRDefault="00CC0788">
      <w:pPr>
        <w:rPr>
          <w:sz w:val="16"/>
        </w:rPr>
      </w:pPr>
      <w:r>
        <w:rPr>
          <w:noProof/>
        </w:rPr>
        <w:pict>
          <v:line id="_x0000_s1027" style="position:absolute;z-index:251422720" from="18pt,5.15pt" to="36pt,5.15pt" o:allowincell="f"/>
        </w:pict>
      </w:r>
      <w:r>
        <w:rPr>
          <w:noProof/>
        </w:rPr>
        <w:pict>
          <v:rect id="_x0000_s1032" style="position:absolute;margin-left:4in;margin-top:5.2pt;width:81pt;height:81pt;z-index:251427840" o:allowincell="f"/>
        </w:pict>
      </w:r>
    </w:p>
    <w:p w:rsidR="00CC0788" w:rsidRDefault="00CC0788">
      <w:pPr>
        <w:rPr>
          <w:sz w:val="16"/>
        </w:rPr>
      </w:pPr>
    </w:p>
    <w:p w:rsidR="00CC0788" w:rsidRDefault="00CC0788">
      <w:pPr>
        <w:rPr>
          <w:sz w:val="16"/>
        </w:rPr>
      </w:pPr>
    </w:p>
    <w:p w:rsidR="00CC0788" w:rsidRDefault="00CC0788">
      <w:pPr>
        <w:rPr>
          <w:sz w:val="16"/>
        </w:rPr>
      </w:pPr>
      <w:r>
        <w:rPr>
          <w:noProof/>
        </w:rPr>
        <w:pict>
          <v:line id="_x0000_s1036" style="position:absolute;z-index:251431936" from="369pt,58.6pt" to="369pt,85.6pt" o:allowincell="f"/>
        </w:pict>
      </w:r>
      <w:r>
        <w:rPr>
          <w:noProof/>
        </w:rPr>
        <w:pict>
          <v:line id="_x0000_s1035" style="position:absolute;z-index:251430912" from="4in,49.6pt" to="4in,85.6pt" o:allowincell="f"/>
        </w:pict>
      </w:r>
      <w:r>
        <w:rPr>
          <w:noProof/>
        </w:rPr>
        <w:pict>
          <v:line id="_x0000_s1034" style="position:absolute;z-index:251429888" from="198pt,49.6pt" to="198pt,85.6pt" o:allowincell="f"/>
        </w:pict>
      </w:r>
      <w:r>
        <w:rPr>
          <w:noProof/>
        </w:rPr>
        <w:pict>
          <v:line id="_x0000_s1033" style="position:absolute;z-index:251428864" from="117pt,58.6pt" to="117pt,85.6pt" o:allowincell="f"/>
        </w:pict>
      </w:r>
      <w:r>
        <w:rPr>
          <w:noProof/>
        </w:rPr>
        <w:pict>
          <v:rect id="_x0000_s1029" style="position:absolute;margin-left:45pt;margin-top:13.6pt;width:1in;height:45pt;z-index:251424768" o:allowincell="f"/>
        </w:pict>
      </w:r>
      <w:r>
        <w:rPr>
          <w:sz w:val="16"/>
        </w:rPr>
        <w:t xml:space="preserve">              4</w:t>
      </w:r>
    </w:p>
    <w:p w:rsidR="00CC0788" w:rsidRDefault="00CC0788">
      <w:pPr>
        <w:rPr>
          <w:sz w:val="16"/>
        </w:rPr>
      </w:pPr>
      <w:r>
        <w:rPr>
          <w:noProof/>
        </w:rPr>
        <w:pict>
          <v:line id="_x0000_s1026" style="position:absolute;z-index:251421696" from="18pt,4.35pt" to="36pt,4.35pt" o:allowincell="f"/>
        </w:pict>
      </w:r>
    </w:p>
    <w:p w:rsidR="00CC0788" w:rsidRDefault="00CC0788">
      <w:pPr>
        <w:rPr>
          <w:sz w:val="16"/>
        </w:rPr>
      </w:pPr>
    </w:p>
    <w:p w:rsidR="00CC0788" w:rsidRDefault="00CC0788">
      <w:pPr>
        <w:rPr>
          <w:sz w:val="16"/>
        </w:rPr>
      </w:pPr>
    </w:p>
    <w:p w:rsidR="00CC0788" w:rsidRDefault="00CC0788">
      <w:pPr>
        <w:rPr>
          <w:sz w:val="16"/>
        </w:rPr>
      </w:pPr>
    </w:p>
    <w:p w:rsidR="00CC0788" w:rsidRDefault="00CC0788">
      <w:pPr>
        <w:rPr>
          <w:sz w:val="16"/>
        </w:rPr>
      </w:pPr>
    </w:p>
    <w:p w:rsidR="00CC0788" w:rsidRDefault="00CC0788">
      <w:pPr>
        <w:rPr>
          <w:sz w:val="16"/>
        </w:rPr>
      </w:pPr>
      <w:r>
        <w:rPr>
          <w:noProof/>
        </w:rPr>
        <w:pict>
          <v:line id="_x0000_s1141" style="position:absolute;z-index:251536384" from="36pt,3.8pt" to="45pt,3.8pt" o:allowincell="f"/>
        </w:pict>
      </w:r>
      <w:r>
        <w:rPr>
          <w:noProof/>
        </w:rPr>
        <w:pict>
          <v:line id="_x0000_s1140" style="position:absolute;z-index:251535360" from="369pt,3.8pt" to="468pt,3.8pt" o:allowincell="f">
            <v:stroke endarrow="block"/>
          </v:line>
        </w:pict>
      </w:r>
    </w:p>
    <w:p w:rsidR="00CC0788" w:rsidRDefault="00CC0788">
      <w:pPr>
        <w:tabs>
          <w:tab w:val="left" w:pos="1180"/>
        </w:tabs>
        <w:rPr>
          <w:sz w:val="16"/>
        </w:rPr>
      </w:pPr>
      <w:r>
        <w:rPr>
          <w:sz w:val="16"/>
        </w:rPr>
        <w:tab/>
        <w:t xml:space="preserve">потенциальный             амбиверт                      потенциальный                      экстраверт                               Показатели              </w:t>
      </w:r>
    </w:p>
    <w:p w:rsidR="00CC0788" w:rsidRDefault="00CC0788">
      <w:pPr>
        <w:tabs>
          <w:tab w:val="left" w:pos="1180"/>
        </w:tabs>
        <w:rPr>
          <w:sz w:val="16"/>
        </w:rPr>
      </w:pPr>
      <w:r>
        <w:rPr>
          <w:sz w:val="16"/>
        </w:rPr>
        <w:tab/>
        <w:t xml:space="preserve">     интраверт                                                           экстраверт                                                                экстравертированности</w:t>
      </w:r>
    </w:p>
    <w:p w:rsidR="00CC0788" w:rsidRDefault="00CC0788">
      <w:pPr>
        <w:tabs>
          <w:tab w:val="left" w:pos="1180"/>
          <w:tab w:val="left" w:pos="7710"/>
        </w:tabs>
        <w:rPr>
          <w:sz w:val="16"/>
        </w:rPr>
      </w:pPr>
      <w:r>
        <w:rPr>
          <w:sz w:val="16"/>
        </w:rPr>
        <w:t xml:space="preserve">                             </w:t>
      </w:r>
      <w:r>
        <w:rPr>
          <w:sz w:val="16"/>
        </w:rPr>
        <w:tab/>
      </w:r>
      <w:r>
        <w:rPr>
          <w:sz w:val="16"/>
        </w:rPr>
        <w:tab/>
        <w:t xml:space="preserve">           по тесту Айзенка</w:t>
      </w:r>
    </w:p>
    <w:p w:rsidR="00CC0788" w:rsidRDefault="00CC0788">
      <w:pPr>
        <w:rPr>
          <w:sz w:val="16"/>
        </w:rPr>
      </w:pPr>
    </w:p>
    <w:p w:rsidR="00CC0788" w:rsidRDefault="00CC0788">
      <w:pPr>
        <w:pStyle w:val="a4"/>
        <w:tabs>
          <w:tab w:val="left" w:pos="180"/>
        </w:tabs>
        <w:rPr>
          <w:b/>
        </w:rPr>
      </w:pPr>
      <w:r>
        <w:rPr>
          <w:b/>
        </w:rPr>
        <w:t>Рис.1. Процентное соотношение испытуемых  с различным уровнем экстравертированности</w:t>
      </w:r>
    </w:p>
    <w:p w:rsidR="006E29A9" w:rsidRDefault="006E29A9">
      <w:pPr>
        <w:pStyle w:val="a4"/>
        <w:tabs>
          <w:tab w:val="left" w:pos="180"/>
        </w:tabs>
        <w:rPr>
          <w:b/>
        </w:rPr>
      </w:pPr>
    </w:p>
    <w:p w:rsidR="002C4831" w:rsidRDefault="002C4831">
      <w:pPr>
        <w:pStyle w:val="a4"/>
        <w:tabs>
          <w:tab w:val="left" w:pos="180"/>
        </w:tabs>
        <w:rPr>
          <w:b/>
        </w:rPr>
      </w:pPr>
    </w:p>
    <w:p w:rsidR="00CC0788" w:rsidRDefault="00CC0788">
      <w:pPr>
        <w:pStyle w:val="a5"/>
        <w:tabs>
          <w:tab w:val="clear" w:pos="4677"/>
          <w:tab w:val="clear" w:pos="9355"/>
        </w:tabs>
        <w:spacing w:line="360" w:lineRule="auto"/>
        <w:ind w:firstLine="540"/>
        <w:jc w:val="both"/>
        <w:rPr>
          <w:sz w:val="28"/>
        </w:rPr>
      </w:pPr>
      <w:r>
        <w:rPr>
          <w:sz w:val="28"/>
        </w:rPr>
        <w:t>Можно сказать, что 48% данной выборк</w:t>
      </w:r>
      <w:r w:rsidR="00944DC7">
        <w:rPr>
          <w:sz w:val="28"/>
        </w:rPr>
        <w:t>и</w:t>
      </w:r>
      <w:r>
        <w:rPr>
          <w:sz w:val="28"/>
        </w:rPr>
        <w:t xml:space="preserve"> свойственны общительность, импульсивность. </w:t>
      </w:r>
    </w:p>
    <w:p w:rsidR="00CC0788" w:rsidRDefault="00CC0788">
      <w:pPr>
        <w:pStyle w:val="a5"/>
        <w:tabs>
          <w:tab w:val="clear" w:pos="4677"/>
          <w:tab w:val="clear" w:pos="9355"/>
        </w:tabs>
        <w:spacing w:line="360" w:lineRule="auto"/>
        <w:ind w:firstLine="540"/>
        <w:rPr>
          <w:sz w:val="28"/>
        </w:rPr>
      </w:pPr>
      <w:r>
        <w:rPr>
          <w:sz w:val="28"/>
        </w:rPr>
        <w:t>По шкале «нейротизм»:</w:t>
      </w:r>
    </w:p>
    <w:p w:rsidR="00CC0788" w:rsidRDefault="00CC0788" w:rsidP="00CA2ED5">
      <w:pPr>
        <w:pStyle w:val="a5"/>
        <w:numPr>
          <w:ilvl w:val="0"/>
          <w:numId w:val="10"/>
        </w:numPr>
        <w:tabs>
          <w:tab w:val="clear" w:pos="4677"/>
          <w:tab w:val="clear" w:pos="9355"/>
        </w:tabs>
        <w:spacing w:line="360" w:lineRule="auto"/>
        <w:rPr>
          <w:sz w:val="28"/>
        </w:rPr>
      </w:pPr>
      <w:r>
        <w:rPr>
          <w:sz w:val="28"/>
        </w:rPr>
        <w:t>Сверхдискордант - 2%</w:t>
      </w:r>
    </w:p>
    <w:p w:rsidR="00CC0788" w:rsidRDefault="00CC0788" w:rsidP="00CA2ED5">
      <w:pPr>
        <w:pStyle w:val="a5"/>
        <w:numPr>
          <w:ilvl w:val="0"/>
          <w:numId w:val="10"/>
        </w:numPr>
        <w:tabs>
          <w:tab w:val="clear" w:pos="4677"/>
          <w:tab w:val="clear" w:pos="9355"/>
        </w:tabs>
        <w:spacing w:line="360" w:lineRule="auto"/>
        <w:rPr>
          <w:sz w:val="28"/>
        </w:rPr>
      </w:pPr>
      <w:r>
        <w:rPr>
          <w:sz w:val="28"/>
        </w:rPr>
        <w:t>Дискордант – 24%;</w:t>
      </w:r>
    </w:p>
    <w:p w:rsidR="00CC0788" w:rsidRDefault="00CC0788" w:rsidP="00CA2ED5">
      <w:pPr>
        <w:pStyle w:val="a5"/>
        <w:numPr>
          <w:ilvl w:val="0"/>
          <w:numId w:val="10"/>
        </w:numPr>
        <w:tabs>
          <w:tab w:val="clear" w:pos="4677"/>
          <w:tab w:val="clear" w:pos="9355"/>
        </w:tabs>
        <w:spacing w:line="360" w:lineRule="auto"/>
        <w:rPr>
          <w:sz w:val="28"/>
        </w:rPr>
      </w:pPr>
      <w:r>
        <w:rPr>
          <w:sz w:val="28"/>
        </w:rPr>
        <w:t>Потенциальный дискордант – 34%;</w:t>
      </w:r>
    </w:p>
    <w:p w:rsidR="00CC0788" w:rsidRDefault="00CC0788" w:rsidP="00CA2ED5">
      <w:pPr>
        <w:pStyle w:val="a5"/>
        <w:numPr>
          <w:ilvl w:val="0"/>
          <w:numId w:val="10"/>
        </w:numPr>
        <w:tabs>
          <w:tab w:val="clear" w:pos="4677"/>
          <w:tab w:val="clear" w:pos="9355"/>
        </w:tabs>
        <w:spacing w:line="360" w:lineRule="auto"/>
        <w:rPr>
          <w:sz w:val="28"/>
        </w:rPr>
      </w:pPr>
      <w:r>
        <w:rPr>
          <w:sz w:val="28"/>
        </w:rPr>
        <w:t>Нормостеник – 30%;</w:t>
      </w:r>
    </w:p>
    <w:p w:rsidR="00CC0788" w:rsidRDefault="00CC0788" w:rsidP="00CA2ED5">
      <w:pPr>
        <w:pStyle w:val="a5"/>
        <w:numPr>
          <w:ilvl w:val="0"/>
          <w:numId w:val="10"/>
        </w:numPr>
        <w:tabs>
          <w:tab w:val="clear" w:pos="4677"/>
          <w:tab w:val="clear" w:pos="9355"/>
        </w:tabs>
        <w:spacing w:line="360" w:lineRule="auto"/>
        <w:rPr>
          <w:sz w:val="28"/>
        </w:rPr>
      </w:pPr>
      <w:r>
        <w:rPr>
          <w:sz w:val="28"/>
        </w:rPr>
        <w:t>Потенциальный конкордант – 9%;</w:t>
      </w:r>
    </w:p>
    <w:p w:rsidR="00CC0788" w:rsidRDefault="00CC0788" w:rsidP="00CA2ED5">
      <w:pPr>
        <w:pStyle w:val="a5"/>
        <w:numPr>
          <w:ilvl w:val="0"/>
          <w:numId w:val="10"/>
        </w:numPr>
        <w:tabs>
          <w:tab w:val="clear" w:pos="4677"/>
          <w:tab w:val="clear" w:pos="9355"/>
        </w:tabs>
        <w:spacing w:line="360" w:lineRule="auto"/>
        <w:rPr>
          <w:sz w:val="28"/>
        </w:rPr>
      </w:pPr>
      <w:r>
        <w:rPr>
          <w:sz w:val="28"/>
        </w:rPr>
        <w:t>Сверхконкордант – 1%.</w:t>
      </w:r>
    </w:p>
    <w:p w:rsidR="00CC0788" w:rsidRDefault="00CC0788">
      <w:pPr>
        <w:pStyle w:val="a5"/>
        <w:tabs>
          <w:tab w:val="clear" w:pos="4677"/>
          <w:tab w:val="clear" w:pos="9355"/>
        </w:tabs>
        <w:spacing w:line="360" w:lineRule="auto"/>
        <w:rPr>
          <w:sz w:val="28"/>
        </w:rPr>
      </w:pPr>
      <w:r>
        <w:rPr>
          <w:sz w:val="28"/>
        </w:rPr>
        <w:t>Процентное соотношение полученных результатов можно увидеть на Рис. 2.</w:t>
      </w:r>
    </w:p>
    <w:p w:rsidR="002C4831" w:rsidRDefault="002C4831">
      <w:pPr>
        <w:tabs>
          <w:tab w:val="left" w:pos="1100"/>
        </w:tabs>
        <w:rPr>
          <w:sz w:val="16"/>
        </w:rPr>
      </w:pPr>
    </w:p>
    <w:p w:rsidR="002C4831" w:rsidRDefault="002C4831">
      <w:pPr>
        <w:tabs>
          <w:tab w:val="left" w:pos="1100"/>
        </w:tabs>
        <w:rPr>
          <w:sz w:val="16"/>
        </w:rPr>
      </w:pPr>
    </w:p>
    <w:p w:rsidR="002C4831" w:rsidRDefault="00CC0788">
      <w:pPr>
        <w:tabs>
          <w:tab w:val="left" w:pos="1100"/>
        </w:tabs>
        <w:rPr>
          <w:sz w:val="16"/>
        </w:rPr>
      </w:pPr>
      <w:r>
        <w:rPr>
          <w:noProof/>
        </w:rPr>
        <w:pict>
          <v:line id="_x0000_s1037" style="position:absolute;flip:y;z-index:251432960" from="36pt,0" to="36pt,315pt" o:allowincell="f">
            <v:stroke endarrow="block"/>
          </v:line>
        </w:pict>
      </w:r>
      <w:r>
        <w:rPr>
          <w:noProof/>
        </w:rPr>
        <w:pict>
          <v:line id="_x0000_s1043" style="position:absolute;z-index:251439104" from="9pt,73.95pt" to="36pt,73.95pt" o:allowincell="f"/>
        </w:pict>
      </w:r>
      <w:r>
        <w:rPr>
          <w:noProof/>
        </w:rPr>
        <w:pict>
          <v:line id="_x0000_s1042" style="position:absolute;z-index:251438080" from="9pt,118.95pt" to="36pt,118.95pt" o:allowincell="f"/>
        </w:pict>
      </w:r>
      <w:r>
        <w:rPr>
          <w:noProof/>
        </w:rPr>
        <w:pict>
          <v:line id="_x0000_s1041" style="position:absolute;z-index:251437056" from="9pt,154.95pt" to="36pt,154.95pt" o:allowincell="f"/>
        </w:pict>
      </w:r>
      <w:r>
        <w:rPr>
          <w:noProof/>
        </w:rPr>
        <w:pict>
          <v:line id="_x0000_s1040" style="position:absolute;z-index:251436032" from="9pt,208.95pt" to="36pt,208.95pt" o:allowincell="f"/>
        </w:pict>
      </w:r>
      <w:r>
        <w:rPr>
          <w:noProof/>
        </w:rPr>
        <w:pict>
          <v:line id="_x0000_s1039" style="position:absolute;z-index:251435008" from="9pt,271.95pt" to="36pt,271.95pt" o:allowincell="f"/>
        </w:pict>
      </w:r>
      <w:r>
        <w:rPr>
          <w:noProof/>
        </w:rPr>
        <w:pict>
          <v:line id="_x0000_s1038" style="position:absolute;z-index:251433984" from="9pt,298.95pt" to="36pt,298.95pt" o:allowincell="f"/>
        </w:pict>
      </w:r>
    </w:p>
    <w:p w:rsidR="002C4831" w:rsidRDefault="002C4831">
      <w:pPr>
        <w:tabs>
          <w:tab w:val="left" w:pos="1100"/>
        </w:tabs>
        <w:rPr>
          <w:sz w:val="16"/>
        </w:rPr>
      </w:pPr>
    </w:p>
    <w:p w:rsidR="002C4831" w:rsidRDefault="002C4831">
      <w:pPr>
        <w:tabs>
          <w:tab w:val="left" w:pos="1100"/>
        </w:tabs>
        <w:rPr>
          <w:sz w:val="16"/>
        </w:rPr>
      </w:pPr>
    </w:p>
    <w:p w:rsidR="002C4831" w:rsidRDefault="002C4831">
      <w:pPr>
        <w:tabs>
          <w:tab w:val="left" w:pos="1100"/>
        </w:tabs>
        <w:rPr>
          <w:sz w:val="16"/>
        </w:rPr>
      </w:pPr>
    </w:p>
    <w:p w:rsidR="002C4831" w:rsidRDefault="002C4831">
      <w:pPr>
        <w:tabs>
          <w:tab w:val="left" w:pos="1100"/>
        </w:tabs>
        <w:rPr>
          <w:sz w:val="16"/>
        </w:rPr>
      </w:pPr>
    </w:p>
    <w:p w:rsidR="00CC0788" w:rsidRDefault="00CC0788">
      <w:pPr>
        <w:tabs>
          <w:tab w:val="left" w:pos="1100"/>
        </w:tabs>
        <w:rPr>
          <w:sz w:val="16"/>
        </w:rPr>
      </w:pPr>
      <w:r>
        <w:rPr>
          <w:sz w:val="16"/>
        </w:rPr>
        <w:t xml:space="preserve">                       Количество испытуемых в %</w:t>
      </w:r>
    </w:p>
    <w:p w:rsidR="00CC0788" w:rsidRDefault="00CC0788">
      <w:pPr>
        <w:rPr>
          <w:sz w:val="16"/>
        </w:rPr>
      </w:pPr>
    </w:p>
    <w:p w:rsidR="00CC0788" w:rsidRDefault="00CC0788">
      <w:pPr>
        <w:rPr>
          <w:sz w:val="16"/>
        </w:rPr>
      </w:pPr>
    </w:p>
    <w:p w:rsidR="00CC0788" w:rsidRDefault="00CC0788">
      <w:pPr>
        <w:rPr>
          <w:sz w:val="16"/>
        </w:rPr>
      </w:pPr>
    </w:p>
    <w:p w:rsidR="00CC0788" w:rsidRDefault="00CC0788">
      <w:pPr>
        <w:rPr>
          <w:sz w:val="16"/>
        </w:rPr>
      </w:pPr>
    </w:p>
    <w:p w:rsidR="00CC0788" w:rsidRDefault="00CC0788">
      <w:pPr>
        <w:rPr>
          <w:sz w:val="16"/>
        </w:rPr>
      </w:pPr>
    </w:p>
    <w:p w:rsidR="00CC0788" w:rsidRDefault="00CC0788">
      <w:pPr>
        <w:rPr>
          <w:sz w:val="16"/>
        </w:rPr>
      </w:pPr>
      <w:r>
        <w:rPr>
          <w:sz w:val="16"/>
        </w:rPr>
        <w:t xml:space="preserve">        34</w:t>
      </w:r>
    </w:p>
    <w:p w:rsidR="00CC0788" w:rsidRDefault="00CC0788">
      <w:pPr>
        <w:rPr>
          <w:sz w:val="16"/>
        </w:rPr>
      </w:pPr>
    </w:p>
    <w:p w:rsidR="00CC0788" w:rsidRDefault="00CC0788">
      <w:pPr>
        <w:rPr>
          <w:sz w:val="16"/>
        </w:rPr>
      </w:pPr>
      <w:r>
        <w:rPr>
          <w:noProof/>
        </w:rPr>
        <w:pict>
          <v:rect id="_x0000_s1048" style="position:absolute;margin-left:153pt;margin-top:.35pt;width:1in;height:261pt;z-index:251444224" o:allowincell="f"/>
        </w:pict>
      </w:r>
    </w:p>
    <w:p w:rsidR="00CC0788" w:rsidRDefault="00CC0788">
      <w:pPr>
        <w:rPr>
          <w:sz w:val="16"/>
        </w:rPr>
      </w:pPr>
    </w:p>
    <w:p w:rsidR="00CC0788" w:rsidRDefault="00CC0788">
      <w:pPr>
        <w:rPr>
          <w:sz w:val="16"/>
        </w:rPr>
      </w:pPr>
    </w:p>
    <w:p w:rsidR="00CC0788" w:rsidRDefault="00CC0788">
      <w:pPr>
        <w:rPr>
          <w:sz w:val="16"/>
        </w:rPr>
      </w:pPr>
      <w:r>
        <w:rPr>
          <w:sz w:val="16"/>
        </w:rPr>
        <w:t xml:space="preserve">        30</w:t>
      </w:r>
    </w:p>
    <w:p w:rsidR="00CC0788" w:rsidRDefault="00CC0788">
      <w:pPr>
        <w:rPr>
          <w:sz w:val="16"/>
        </w:rPr>
      </w:pPr>
    </w:p>
    <w:p w:rsidR="00CC0788" w:rsidRDefault="00CC0788">
      <w:pPr>
        <w:rPr>
          <w:sz w:val="16"/>
        </w:rPr>
      </w:pPr>
      <w:r>
        <w:rPr>
          <w:noProof/>
        </w:rPr>
        <w:pict>
          <v:rect id="_x0000_s1049" style="position:absolute;margin-left:225pt;margin-top:-.65pt;width:63pt;height:3in;z-index:251445248" o:allowincell="f"/>
        </w:pict>
      </w:r>
    </w:p>
    <w:p w:rsidR="00CC0788" w:rsidRDefault="00CC0788">
      <w:pPr>
        <w:rPr>
          <w:sz w:val="16"/>
        </w:rPr>
      </w:pPr>
    </w:p>
    <w:p w:rsidR="00CC0788" w:rsidRDefault="00CC0788">
      <w:pPr>
        <w:rPr>
          <w:sz w:val="16"/>
        </w:rPr>
      </w:pPr>
      <w:r>
        <w:rPr>
          <w:sz w:val="16"/>
        </w:rPr>
        <w:t xml:space="preserve">        24</w:t>
      </w:r>
    </w:p>
    <w:p w:rsidR="00CC0788" w:rsidRDefault="00CC0788">
      <w:pPr>
        <w:rPr>
          <w:sz w:val="16"/>
        </w:rPr>
      </w:pPr>
      <w:r>
        <w:rPr>
          <w:noProof/>
        </w:rPr>
        <w:pict>
          <v:rect id="_x0000_s1047" style="position:absolute;margin-left:90pt;margin-top:7.8pt;width:63pt;height:180pt;z-index:251443200" o:allowincell="f"/>
        </w:pict>
      </w:r>
    </w:p>
    <w:p w:rsidR="00CC0788" w:rsidRDefault="00CC0788">
      <w:pPr>
        <w:rPr>
          <w:sz w:val="16"/>
        </w:rPr>
      </w:pPr>
    </w:p>
    <w:p w:rsidR="00CC0788" w:rsidRDefault="00CC0788">
      <w:pPr>
        <w:rPr>
          <w:sz w:val="16"/>
        </w:rPr>
      </w:pPr>
    </w:p>
    <w:p w:rsidR="00CC0788" w:rsidRDefault="00CC0788">
      <w:pPr>
        <w:rPr>
          <w:sz w:val="16"/>
        </w:rPr>
      </w:pPr>
    </w:p>
    <w:p w:rsidR="00CC0788" w:rsidRDefault="00CC0788">
      <w:pPr>
        <w:rPr>
          <w:sz w:val="16"/>
        </w:rPr>
      </w:pPr>
    </w:p>
    <w:p w:rsidR="00CC0788" w:rsidRDefault="00CC0788">
      <w:pPr>
        <w:rPr>
          <w:sz w:val="16"/>
        </w:rPr>
      </w:pPr>
      <w:r>
        <w:rPr>
          <w:noProof/>
        </w:rPr>
        <w:pict>
          <v:rect id="_x0000_s1050" style="position:absolute;margin-left:4in;margin-top:6.8pt;width:63pt;height:135pt;z-index:251446272" o:allowincell="f"/>
        </w:pict>
      </w:r>
      <w:r>
        <w:rPr>
          <w:sz w:val="16"/>
        </w:rPr>
        <w:t xml:space="preserve">         9</w:t>
      </w:r>
    </w:p>
    <w:p w:rsidR="00CC0788" w:rsidRDefault="00CC0788">
      <w:pPr>
        <w:rPr>
          <w:sz w:val="16"/>
        </w:rPr>
      </w:pPr>
    </w:p>
    <w:p w:rsidR="00CC0788" w:rsidRDefault="00CC0788">
      <w:pPr>
        <w:rPr>
          <w:sz w:val="16"/>
        </w:rPr>
      </w:pPr>
    </w:p>
    <w:p w:rsidR="00CC0788" w:rsidRDefault="00CC0788">
      <w:pPr>
        <w:rPr>
          <w:sz w:val="16"/>
        </w:rPr>
      </w:pPr>
    </w:p>
    <w:p w:rsidR="00CC0788" w:rsidRDefault="00CC0788">
      <w:pPr>
        <w:rPr>
          <w:sz w:val="16"/>
        </w:rPr>
      </w:pPr>
    </w:p>
    <w:p w:rsidR="00CC0788" w:rsidRDefault="00CC0788">
      <w:pPr>
        <w:rPr>
          <w:sz w:val="16"/>
        </w:rPr>
      </w:pPr>
    </w:p>
    <w:p w:rsidR="00CC0788" w:rsidRDefault="00CC0788">
      <w:pPr>
        <w:rPr>
          <w:sz w:val="16"/>
        </w:rPr>
      </w:pPr>
    </w:p>
    <w:p w:rsidR="00CC0788" w:rsidRDefault="00CC0788">
      <w:pPr>
        <w:rPr>
          <w:sz w:val="16"/>
        </w:rPr>
      </w:pPr>
      <w:r>
        <w:rPr>
          <w:sz w:val="16"/>
        </w:rPr>
        <w:t xml:space="preserve">         2</w:t>
      </w:r>
    </w:p>
    <w:p w:rsidR="00CC0788" w:rsidRDefault="00CC0788">
      <w:pPr>
        <w:rPr>
          <w:sz w:val="16"/>
        </w:rPr>
      </w:pPr>
      <w:r>
        <w:rPr>
          <w:noProof/>
        </w:rPr>
        <w:pict>
          <v:rect id="_x0000_s1046" style="position:absolute;margin-left:36pt;margin-top:5.2pt;width:54pt;height:63pt;z-index:251442176" o:allowincell="f"/>
        </w:pict>
      </w:r>
      <w:r>
        <w:rPr>
          <w:noProof/>
        </w:rPr>
        <w:pict>
          <v:line id="_x0000_s1045" style="position:absolute;z-index:251441152" from="36pt,5.2pt" to="36pt,14.2pt" o:allowincell="f"/>
        </w:pict>
      </w:r>
    </w:p>
    <w:p w:rsidR="00CC0788" w:rsidRDefault="00CC0788">
      <w:pPr>
        <w:rPr>
          <w:sz w:val="16"/>
        </w:rPr>
      </w:pPr>
    </w:p>
    <w:p w:rsidR="00CC0788" w:rsidRDefault="00CC0788">
      <w:pPr>
        <w:rPr>
          <w:sz w:val="16"/>
        </w:rPr>
      </w:pPr>
      <w:r>
        <w:rPr>
          <w:noProof/>
        </w:rPr>
        <w:pict>
          <v:line id="_x0000_s1057" style="position:absolute;z-index:251453440" from="414pt,49.8pt" to="414pt,76.8pt" o:allowincell="f"/>
        </w:pict>
      </w:r>
      <w:r>
        <w:rPr>
          <w:noProof/>
        </w:rPr>
        <w:pict>
          <v:line id="_x0000_s1056" style="position:absolute;z-index:251452416" from="351pt,49.8pt" to="351pt,76.8pt" o:allowincell="f"/>
        </w:pict>
      </w:r>
      <w:r>
        <w:rPr>
          <w:noProof/>
        </w:rPr>
        <w:pict>
          <v:line id="_x0000_s1055" style="position:absolute;z-index:251451392" from="4in,49.8pt" to="4in,76.8pt" o:allowincell="f"/>
        </w:pict>
      </w:r>
      <w:r>
        <w:rPr>
          <w:noProof/>
        </w:rPr>
        <w:pict>
          <v:line id="_x0000_s1054" style="position:absolute;z-index:251450368" from="225pt,49.8pt" to="225pt,76.8pt" o:allowincell="f"/>
        </w:pict>
      </w:r>
      <w:r>
        <w:rPr>
          <w:noProof/>
        </w:rPr>
        <w:pict>
          <v:line id="_x0000_s1053" style="position:absolute;z-index:251449344" from="153pt,49.8pt" to="153pt,76.8pt" o:allowincell="f"/>
        </w:pict>
      </w:r>
      <w:r>
        <w:rPr>
          <w:noProof/>
        </w:rPr>
        <w:pict>
          <v:line id="_x0000_s1052" style="position:absolute;z-index:251448320" from="90pt,49.8pt" to="90pt,76.8pt" o:allowincell="f"/>
        </w:pict>
      </w:r>
      <w:r>
        <w:rPr>
          <w:noProof/>
        </w:rPr>
        <w:pict>
          <v:rect id="_x0000_s1051" style="position:absolute;margin-left:351pt;margin-top:13.8pt;width:63pt;height:36pt;z-index:251447296" o:allowincell="f"/>
        </w:pict>
      </w:r>
      <w:r>
        <w:rPr>
          <w:noProof/>
        </w:rPr>
        <w:pict>
          <v:line id="_x0000_s1044" style="position:absolute;z-index:251440128" from="36pt,40.8pt" to="36pt,49.8pt" o:allowincell="f"/>
        </w:pict>
      </w:r>
      <w:r>
        <w:rPr>
          <w:sz w:val="16"/>
        </w:rPr>
        <w:t xml:space="preserve">          1</w:t>
      </w:r>
    </w:p>
    <w:p w:rsidR="00CC0788" w:rsidRDefault="00CC0788">
      <w:pPr>
        <w:rPr>
          <w:sz w:val="16"/>
        </w:rPr>
      </w:pPr>
    </w:p>
    <w:p w:rsidR="00CC0788" w:rsidRDefault="00CC0788">
      <w:pPr>
        <w:rPr>
          <w:sz w:val="16"/>
        </w:rPr>
      </w:pPr>
    </w:p>
    <w:p w:rsidR="00CC0788" w:rsidRDefault="00CC0788">
      <w:pPr>
        <w:rPr>
          <w:sz w:val="16"/>
        </w:rPr>
      </w:pPr>
    </w:p>
    <w:p w:rsidR="00CC0788" w:rsidRDefault="00CC0788">
      <w:pPr>
        <w:rPr>
          <w:sz w:val="16"/>
        </w:rPr>
      </w:pPr>
    </w:p>
    <w:p w:rsidR="00CC0788" w:rsidRDefault="00CC0788">
      <w:pPr>
        <w:rPr>
          <w:sz w:val="16"/>
        </w:rPr>
      </w:pPr>
      <w:r>
        <w:rPr>
          <w:noProof/>
        </w:rPr>
        <w:pict>
          <v:line id="_x0000_s1142" style="position:absolute;z-index:251537408" from="414pt,4.7pt" to="468pt,4.7pt" o:allowincell="f">
            <v:stroke endarrow="block"/>
          </v:line>
        </w:pict>
      </w:r>
    </w:p>
    <w:p w:rsidR="00CC0788" w:rsidRDefault="00CC0788">
      <w:pPr>
        <w:ind w:firstLine="540"/>
      </w:pPr>
      <w:r>
        <w:t xml:space="preserve">сверхдискордант  дискордант  потенциальный  нормостеник  потенциальный   сверхконкордант                                                                                                          </w:t>
      </w:r>
    </w:p>
    <w:p w:rsidR="00CC0788" w:rsidRDefault="00CC0788">
      <w:pPr>
        <w:ind w:firstLine="540"/>
      </w:pPr>
      <w:r>
        <w:t xml:space="preserve">                                                      дискордант                                  конкордант                               Показатели</w:t>
      </w:r>
    </w:p>
    <w:p w:rsidR="00CC0788" w:rsidRDefault="00CC0788">
      <w:pPr>
        <w:tabs>
          <w:tab w:val="left" w:pos="3315"/>
        </w:tabs>
      </w:pPr>
      <w:r>
        <w:tab/>
        <w:t xml:space="preserve">                                                                                                нейротичности</w:t>
      </w:r>
    </w:p>
    <w:p w:rsidR="00CC0788" w:rsidRDefault="00CC0788">
      <w:pPr>
        <w:tabs>
          <w:tab w:val="left" w:pos="8100"/>
        </w:tabs>
      </w:pPr>
      <w:r>
        <w:t xml:space="preserve">                                                                                                                                                             по тесту Айзенка</w:t>
      </w:r>
    </w:p>
    <w:p w:rsidR="00CC0788" w:rsidRDefault="00CC0788"/>
    <w:p w:rsidR="00944DC7" w:rsidRDefault="00944DC7">
      <w:pPr>
        <w:pStyle w:val="a4"/>
        <w:rPr>
          <w:b/>
        </w:rPr>
      </w:pPr>
    </w:p>
    <w:p w:rsidR="00944DC7" w:rsidRDefault="00944DC7">
      <w:pPr>
        <w:pStyle w:val="a4"/>
        <w:rPr>
          <w:b/>
        </w:rPr>
      </w:pPr>
    </w:p>
    <w:p w:rsidR="00CC0788" w:rsidRDefault="00CC0788">
      <w:pPr>
        <w:pStyle w:val="a4"/>
      </w:pPr>
      <w:r>
        <w:rPr>
          <w:b/>
        </w:rPr>
        <w:t>Рис.2. Процентное соотношение испытуемых с различным уровнем невротичности</w:t>
      </w:r>
      <w:r>
        <w:t>.</w:t>
      </w:r>
    </w:p>
    <w:p w:rsidR="006E29A9" w:rsidRDefault="006E29A9">
      <w:pPr>
        <w:pStyle w:val="a4"/>
      </w:pPr>
    </w:p>
    <w:p w:rsidR="00CC0788" w:rsidRDefault="00CC0788">
      <w:pPr>
        <w:pStyle w:val="a3"/>
        <w:spacing w:after="0" w:line="360" w:lineRule="auto"/>
        <w:ind w:firstLine="540"/>
        <w:jc w:val="both"/>
        <w:rPr>
          <w:sz w:val="28"/>
        </w:rPr>
      </w:pPr>
      <w:r>
        <w:rPr>
          <w:sz w:val="28"/>
        </w:rPr>
        <w:t>Анализ первичных статистических данных (см. Приложение 8</w:t>
      </w:r>
      <w:r w:rsidR="00944DC7">
        <w:rPr>
          <w:sz w:val="28"/>
        </w:rPr>
        <w:t>,</w:t>
      </w:r>
      <w:r>
        <w:rPr>
          <w:sz w:val="28"/>
        </w:rPr>
        <w:t xml:space="preserve"> </w:t>
      </w:r>
      <w:r w:rsidR="00944DC7">
        <w:rPr>
          <w:sz w:val="28"/>
        </w:rPr>
        <w:t>т</w:t>
      </w:r>
      <w:r>
        <w:rPr>
          <w:sz w:val="28"/>
        </w:rPr>
        <w:t>аблица 6) показал, что по шкале «экстраверсия» выявлен средний балл, который указывает на наличие наиболее типичного показателя для данной группы испытуемых - «потенциальный экстраверт». А по шкале «нейротизм» - «потенциальный дискордант». Это означает, что данная выборка характеризуется эмоциональной неустойчивостью, импульсивностью, тревожностью, уровнем самоуважения и возможными вегетативными расстройствами.</w:t>
      </w:r>
    </w:p>
    <w:p w:rsidR="00CC0788" w:rsidRDefault="00CC0788">
      <w:pPr>
        <w:pStyle w:val="a3"/>
        <w:spacing w:after="0" w:line="360" w:lineRule="auto"/>
        <w:ind w:firstLine="540"/>
        <w:jc w:val="both"/>
        <w:rPr>
          <w:sz w:val="28"/>
        </w:rPr>
      </w:pPr>
      <w:r>
        <w:rPr>
          <w:sz w:val="28"/>
        </w:rPr>
        <w:t>Первичные статистические данные по первой возрастной подгруппе (от 8-10 лет) представлены в Приложении 9</w:t>
      </w:r>
      <w:r w:rsidR="00552D48">
        <w:rPr>
          <w:sz w:val="28"/>
        </w:rPr>
        <w:t>,</w:t>
      </w:r>
      <w:r>
        <w:rPr>
          <w:sz w:val="28"/>
        </w:rPr>
        <w:t xml:space="preserve"> </w:t>
      </w:r>
      <w:r w:rsidR="00552D48">
        <w:rPr>
          <w:sz w:val="28"/>
        </w:rPr>
        <w:t>т</w:t>
      </w:r>
      <w:r>
        <w:rPr>
          <w:sz w:val="28"/>
        </w:rPr>
        <w:t>аблице 7, по второй подгруппе (от 11-13 лет) – Приложение 10</w:t>
      </w:r>
      <w:r w:rsidR="00552D48">
        <w:rPr>
          <w:sz w:val="28"/>
        </w:rPr>
        <w:t>,</w:t>
      </w:r>
      <w:r>
        <w:rPr>
          <w:sz w:val="28"/>
        </w:rPr>
        <w:t xml:space="preserve"> </w:t>
      </w:r>
      <w:r w:rsidR="00552D48">
        <w:rPr>
          <w:sz w:val="28"/>
        </w:rPr>
        <w:t>т</w:t>
      </w:r>
      <w:r>
        <w:rPr>
          <w:sz w:val="28"/>
        </w:rPr>
        <w:t>аблица 8.</w:t>
      </w:r>
    </w:p>
    <w:p w:rsidR="00CC0788" w:rsidRDefault="00CC0788">
      <w:pPr>
        <w:pStyle w:val="a3"/>
        <w:spacing w:after="0" w:line="360" w:lineRule="auto"/>
        <w:ind w:firstLine="540"/>
        <w:jc w:val="both"/>
        <w:rPr>
          <w:sz w:val="28"/>
        </w:rPr>
      </w:pPr>
      <w:r>
        <w:rPr>
          <w:sz w:val="28"/>
        </w:rPr>
        <w:t>Анализируя полученные результаты, можно сделать следующие выводы:</w:t>
      </w:r>
    </w:p>
    <w:p w:rsidR="00CC0788" w:rsidRDefault="00114BEE">
      <w:pPr>
        <w:pStyle w:val="a3"/>
        <w:spacing w:after="0" w:line="360" w:lineRule="auto"/>
        <w:jc w:val="both"/>
        <w:rPr>
          <w:sz w:val="28"/>
        </w:rPr>
      </w:pPr>
      <w:r>
        <w:rPr>
          <w:sz w:val="28"/>
        </w:rPr>
        <w:t>-</w:t>
      </w:r>
      <w:r w:rsidR="00CC0788">
        <w:rPr>
          <w:sz w:val="28"/>
        </w:rPr>
        <w:t xml:space="preserve"> по шкале «экстраверсия» было получено следующее процентное соотношение испытуемых первой подгруппы:</w:t>
      </w:r>
    </w:p>
    <w:p w:rsidR="00CC0788" w:rsidRDefault="00CC0788" w:rsidP="00CA2ED5">
      <w:pPr>
        <w:pStyle w:val="a3"/>
        <w:numPr>
          <w:ilvl w:val="0"/>
          <w:numId w:val="10"/>
        </w:numPr>
        <w:tabs>
          <w:tab w:val="left" w:pos="2340"/>
        </w:tabs>
        <w:spacing w:after="0" w:line="360" w:lineRule="auto"/>
        <w:rPr>
          <w:sz w:val="28"/>
        </w:rPr>
      </w:pPr>
      <w:r>
        <w:rPr>
          <w:sz w:val="28"/>
        </w:rPr>
        <w:t>потенциальный интраверт – 5%;</w:t>
      </w:r>
    </w:p>
    <w:p w:rsidR="00CC0788" w:rsidRDefault="00CC0788" w:rsidP="00CA2ED5">
      <w:pPr>
        <w:pStyle w:val="a3"/>
        <w:numPr>
          <w:ilvl w:val="0"/>
          <w:numId w:val="10"/>
        </w:numPr>
        <w:spacing w:after="0" w:line="360" w:lineRule="auto"/>
        <w:rPr>
          <w:sz w:val="28"/>
        </w:rPr>
      </w:pPr>
      <w:r>
        <w:rPr>
          <w:sz w:val="28"/>
        </w:rPr>
        <w:t>амбиверт – 43%;</w:t>
      </w:r>
    </w:p>
    <w:p w:rsidR="00CC0788" w:rsidRDefault="00CC0788" w:rsidP="00CA2ED5">
      <w:pPr>
        <w:pStyle w:val="a3"/>
        <w:numPr>
          <w:ilvl w:val="0"/>
          <w:numId w:val="10"/>
        </w:numPr>
        <w:spacing w:after="0" w:line="360" w:lineRule="auto"/>
        <w:rPr>
          <w:sz w:val="28"/>
        </w:rPr>
      </w:pPr>
      <w:r>
        <w:rPr>
          <w:sz w:val="28"/>
        </w:rPr>
        <w:t>потенциальный экстраверт – 43%;</w:t>
      </w:r>
    </w:p>
    <w:p w:rsidR="00CC0788" w:rsidRDefault="00CC0788" w:rsidP="00CA2ED5">
      <w:pPr>
        <w:pStyle w:val="a3"/>
        <w:numPr>
          <w:ilvl w:val="0"/>
          <w:numId w:val="10"/>
        </w:numPr>
        <w:spacing w:after="0" w:line="360" w:lineRule="auto"/>
        <w:rPr>
          <w:sz w:val="28"/>
        </w:rPr>
      </w:pPr>
      <w:r>
        <w:rPr>
          <w:sz w:val="28"/>
        </w:rPr>
        <w:lastRenderedPageBreak/>
        <w:t>экстраверт – 9%.</w:t>
      </w:r>
    </w:p>
    <w:p w:rsidR="00CC0788" w:rsidRDefault="00114BEE">
      <w:pPr>
        <w:pStyle w:val="a3"/>
        <w:spacing w:after="0" w:line="360" w:lineRule="auto"/>
        <w:jc w:val="both"/>
        <w:rPr>
          <w:sz w:val="28"/>
        </w:rPr>
      </w:pPr>
      <w:r>
        <w:rPr>
          <w:sz w:val="28"/>
        </w:rPr>
        <w:t xml:space="preserve">-     </w:t>
      </w:r>
      <w:r w:rsidR="00CC0788">
        <w:rPr>
          <w:sz w:val="28"/>
        </w:rPr>
        <w:t xml:space="preserve"> испытуемые второй подгруппы распределились следующим образом:</w:t>
      </w:r>
    </w:p>
    <w:p w:rsidR="00CC0788" w:rsidRDefault="00CC0788" w:rsidP="00CA2ED5">
      <w:pPr>
        <w:pStyle w:val="a3"/>
        <w:numPr>
          <w:ilvl w:val="0"/>
          <w:numId w:val="10"/>
        </w:numPr>
        <w:spacing w:after="0" w:line="360" w:lineRule="auto"/>
        <w:rPr>
          <w:sz w:val="28"/>
        </w:rPr>
      </w:pPr>
      <w:r>
        <w:rPr>
          <w:sz w:val="28"/>
        </w:rPr>
        <w:t>потенциальный интраверт – 4%;</w:t>
      </w:r>
    </w:p>
    <w:p w:rsidR="00CC0788" w:rsidRDefault="00CC0788" w:rsidP="00CA2ED5">
      <w:pPr>
        <w:pStyle w:val="a3"/>
        <w:numPr>
          <w:ilvl w:val="0"/>
          <w:numId w:val="10"/>
        </w:numPr>
        <w:spacing w:after="0" w:line="360" w:lineRule="auto"/>
        <w:rPr>
          <w:sz w:val="28"/>
        </w:rPr>
      </w:pPr>
      <w:r>
        <w:rPr>
          <w:sz w:val="28"/>
        </w:rPr>
        <w:t>амбиверт – 10%;</w:t>
      </w:r>
    </w:p>
    <w:p w:rsidR="00CC0788" w:rsidRDefault="00CC0788" w:rsidP="00CA2ED5">
      <w:pPr>
        <w:pStyle w:val="a3"/>
        <w:numPr>
          <w:ilvl w:val="0"/>
          <w:numId w:val="10"/>
        </w:numPr>
        <w:spacing w:after="0" w:line="360" w:lineRule="auto"/>
        <w:rPr>
          <w:sz w:val="28"/>
        </w:rPr>
      </w:pPr>
      <w:r>
        <w:rPr>
          <w:sz w:val="28"/>
        </w:rPr>
        <w:t>потенциальный экстраверт – 70%;</w:t>
      </w:r>
    </w:p>
    <w:p w:rsidR="00CC0788" w:rsidRDefault="00CC0788" w:rsidP="00CA2ED5">
      <w:pPr>
        <w:pStyle w:val="a3"/>
        <w:numPr>
          <w:ilvl w:val="0"/>
          <w:numId w:val="10"/>
        </w:numPr>
        <w:spacing w:after="0" w:line="360" w:lineRule="auto"/>
        <w:rPr>
          <w:sz w:val="28"/>
        </w:rPr>
      </w:pPr>
      <w:r>
        <w:rPr>
          <w:sz w:val="28"/>
        </w:rPr>
        <w:t>экстраверт – 16%.</w:t>
      </w:r>
    </w:p>
    <w:p w:rsidR="00CC0788" w:rsidRDefault="00CC0788">
      <w:pPr>
        <w:pStyle w:val="a3"/>
        <w:spacing w:after="0" w:line="360" w:lineRule="auto"/>
        <w:ind w:firstLine="540"/>
        <w:jc w:val="both"/>
        <w:rPr>
          <w:sz w:val="28"/>
        </w:rPr>
      </w:pPr>
      <w:r>
        <w:rPr>
          <w:sz w:val="28"/>
        </w:rPr>
        <w:t>Наглядно динамику возрастных изменений показателя экстравертированности можно увидеть на нижеследующем Рис. 3.</w:t>
      </w:r>
    </w:p>
    <w:p w:rsidR="002C4831" w:rsidRDefault="002C4831">
      <w:pPr>
        <w:pStyle w:val="a3"/>
        <w:tabs>
          <w:tab w:val="left" w:pos="900"/>
        </w:tabs>
        <w:spacing w:after="0" w:line="240" w:lineRule="auto"/>
        <w:ind w:firstLine="720"/>
        <w:jc w:val="both"/>
        <w:rPr>
          <w:sz w:val="28"/>
        </w:rPr>
      </w:pPr>
    </w:p>
    <w:p w:rsidR="002C4831" w:rsidRDefault="002C4831">
      <w:pPr>
        <w:pStyle w:val="a3"/>
        <w:tabs>
          <w:tab w:val="left" w:pos="900"/>
        </w:tabs>
        <w:spacing w:after="0" w:line="240" w:lineRule="auto"/>
        <w:ind w:firstLine="720"/>
        <w:jc w:val="both"/>
        <w:rPr>
          <w:sz w:val="28"/>
        </w:rPr>
      </w:pPr>
    </w:p>
    <w:p w:rsidR="002C4831" w:rsidRDefault="002C4831">
      <w:pPr>
        <w:pStyle w:val="a3"/>
        <w:tabs>
          <w:tab w:val="left" w:pos="900"/>
        </w:tabs>
        <w:spacing w:after="0" w:line="240" w:lineRule="auto"/>
        <w:ind w:firstLine="720"/>
        <w:jc w:val="both"/>
        <w:rPr>
          <w:sz w:val="28"/>
        </w:rPr>
      </w:pPr>
    </w:p>
    <w:p w:rsidR="002C4831" w:rsidRDefault="002C4831">
      <w:pPr>
        <w:pStyle w:val="a3"/>
        <w:tabs>
          <w:tab w:val="left" w:pos="900"/>
        </w:tabs>
        <w:spacing w:after="0" w:line="240" w:lineRule="auto"/>
        <w:ind w:firstLine="720"/>
        <w:jc w:val="both"/>
        <w:rPr>
          <w:sz w:val="28"/>
        </w:rPr>
      </w:pPr>
    </w:p>
    <w:p w:rsidR="002C4831" w:rsidRDefault="002C4831">
      <w:pPr>
        <w:pStyle w:val="a3"/>
        <w:tabs>
          <w:tab w:val="left" w:pos="900"/>
        </w:tabs>
        <w:spacing w:after="0" w:line="240" w:lineRule="auto"/>
        <w:ind w:firstLine="720"/>
        <w:jc w:val="both"/>
        <w:rPr>
          <w:sz w:val="28"/>
        </w:rPr>
      </w:pPr>
    </w:p>
    <w:p w:rsidR="002C4831" w:rsidRDefault="002C4831">
      <w:pPr>
        <w:pStyle w:val="a3"/>
        <w:tabs>
          <w:tab w:val="left" w:pos="900"/>
        </w:tabs>
        <w:spacing w:after="0" w:line="240" w:lineRule="auto"/>
        <w:ind w:firstLine="720"/>
        <w:jc w:val="both"/>
        <w:rPr>
          <w:sz w:val="28"/>
        </w:rPr>
      </w:pPr>
    </w:p>
    <w:p w:rsidR="002C4831" w:rsidRDefault="002C4831">
      <w:pPr>
        <w:pStyle w:val="a3"/>
        <w:tabs>
          <w:tab w:val="left" w:pos="900"/>
        </w:tabs>
        <w:spacing w:after="0" w:line="240" w:lineRule="auto"/>
        <w:ind w:firstLine="720"/>
        <w:jc w:val="both"/>
        <w:rPr>
          <w:sz w:val="28"/>
        </w:rPr>
      </w:pPr>
    </w:p>
    <w:p w:rsidR="002C4831" w:rsidRDefault="002C4831">
      <w:pPr>
        <w:pStyle w:val="a3"/>
        <w:tabs>
          <w:tab w:val="left" w:pos="900"/>
        </w:tabs>
        <w:spacing w:after="0" w:line="240" w:lineRule="auto"/>
        <w:ind w:firstLine="720"/>
        <w:jc w:val="both"/>
        <w:rPr>
          <w:sz w:val="28"/>
        </w:rPr>
      </w:pPr>
    </w:p>
    <w:p w:rsidR="002C4831" w:rsidRDefault="002C4831">
      <w:pPr>
        <w:pStyle w:val="a3"/>
        <w:tabs>
          <w:tab w:val="left" w:pos="900"/>
        </w:tabs>
        <w:spacing w:after="0" w:line="240" w:lineRule="auto"/>
        <w:ind w:firstLine="720"/>
        <w:jc w:val="both"/>
        <w:rPr>
          <w:sz w:val="28"/>
        </w:rPr>
      </w:pPr>
    </w:p>
    <w:p w:rsidR="002C4831" w:rsidRDefault="002C4831">
      <w:pPr>
        <w:pStyle w:val="a3"/>
        <w:tabs>
          <w:tab w:val="left" w:pos="900"/>
        </w:tabs>
        <w:spacing w:after="0" w:line="240" w:lineRule="auto"/>
        <w:ind w:firstLine="720"/>
        <w:jc w:val="both"/>
        <w:rPr>
          <w:sz w:val="28"/>
        </w:rPr>
      </w:pPr>
    </w:p>
    <w:p w:rsidR="002C4831" w:rsidRDefault="002C4831">
      <w:pPr>
        <w:pStyle w:val="a3"/>
        <w:tabs>
          <w:tab w:val="left" w:pos="900"/>
        </w:tabs>
        <w:spacing w:after="0" w:line="240" w:lineRule="auto"/>
        <w:ind w:firstLine="720"/>
        <w:jc w:val="both"/>
        <w:rPr>
          <w:sz w:val="28"/>
        </w:rPr>
      </w:pPr>
    </w:p>
    <w:p w:rsidR="002C4831" w:rsidRDefault="002C4831">
      <w:pPr>
        <w:pStyle w:val="a3"/>
        <w:tabs>
          <w:tab w:val="left" w:pos="900"/>
        </w:tabs>
        <w:spacing w:after="0" w:line="240" w:lineRule="auto"/>
        <w:ind w:firstLine="720"/>
        <w:jc w:val="both"/>
        <w:rPr>
          <w:sz w:val="28"/>
        </w:rPr>
      </w:pPr>
    </w:p>
    <w:p w:rsidR="002C4831" w:rsidRDefault="002C4831">
      <w:pPr>
        <w:pStyle w:val="a3"/>
        <w:tabs>
          <w:tab w:val="left" w:pos="900"/>
        </w:tabs>
        <w:spacing w:after="0" w:line="240" w:lineRule="auto"/>
        <w:ind w:firstLine="720"/>
        <w:jc w:val="both"/>
        <w:rPr>
          <w:sz w:val="28"/>
        </w:rPr>
      </w:pPr>
    </w:p>
    <w:p w:rsidR="002C4831" w:rsidRDefault="002C4831">
      <w:pPr>
        <w:pStyle w:val="a3"/>
        <w:tabs>
          <w:tab w:val="left" w:pos="900"/>
        </w:tabs>
        <w:spacing w:after="0" w:line="240" w:lineRule="auto"/>
        <w:ind w:firstLine="720"/>
        <w:jc w:val="both"/>
        <w:rPr>
          <w:sz w:val="28"/>
        </w:rPr>
      </w:pPr>
    </w:p>
    <w:p w:rsidR="002C4831" w:rsidRDefault="002C4831">
      <w:pPr>
        <w:pStyle w:val="a3"/>
        <w:tabs>
          <w:tab w:val="left" w:pos="900"/>
        </w:tabs>
        <w:spacing w:after="0" w:line="240" w:lineRule="auto"/>
        <w:ind w:firstLine="720"/>
        <w:jc w:val="both"/>
        <w:rPr>
          <w:sz w:val="28"/>
        </w:rPr>
      </w:pPr>
    </w:p>
    <w:p w:rsidR="002C4831" w:rsidRDefault="002C4831">
      <w:pPr>
        <w:pStyle w:val="a3"/>
        <w:tabs>
          <w:tab w:val="left" w:pos="900"/>
        </w:tabs>
        <w:spacing w:after="0" w:line="240" w:lineRule="auto"/>
        <w:ind w:firstLine="720"/>
        <w:jc w:val="both"/>
        <w:rPr>
          <w:sz w:val="28"/>
        </w:rPr>
      </w:pPr>
    </w:p>
    <w:p w:rsidR="00CC0788" w:rsidRDefault="00CC0788">
      <w:pPr>
        <w:pStyle w:val="a3"/>
        <w:tabs>
          <w:tab w:val="left" w:pos="900"/>
        </w:tabs>
        <w:spacing w:after="0" w:line="240" w:lineRule="auto"/>
        <w:ind w:firstLine="720"/>
        <w:jc w:val="both"/>
        <w:rPr>
          <w:sz w:val="18"/>
        </w:rPr>
      </w:pPr>
      <w:r>
        <w:rPr>
          <w:noProof/>
        </w:rPr>
        <w:pict>
          <v:line id="_x0000_s1146" style="position:absolute;left:0;text-align:left;flip:y;z-index:251541504" from="36pt,10.45pt" to="36pt,289.45pt" o:allowincell="f">
            <v:stroke endarrow="block"/>
          </v:line>
        </w:pict>
      </w:r>
      <w:r>
        <w:rPr>
          <w:sz w:val="28"/>
        </w:rPr>
        <w:tab/>
      </w:r>
      <w:r>
        <w:rPr>
          <w:sz w:val="18"/>
        </w:rPr>
        <w:t>Количество испытуемых в %</w:t>
      </w:r>
    </w:p>
    <w:p w:rsidR="00CC0788" w:rsidRDefault="00CC0788">
      <w:pPr>
        <w:pStyle w:val="a3"/>
        <w:spacing w:after="0" w:line="240" w:lineRule="auto"/>
        <w:ind w:firstLine="720"/>
        <w:jc w:val="both"/>
        <w:rPr>
          <w:sz w:val="28"/>
        </w:rPr>
      </w:pPr>
    </w:p>
    <w:p w:rsidR="00CC0788" w:rsidRDefault="00CC0788">
      <w:pPr>
        <w:pStyle w:val="a3"/>
        <w:spacing w:after="0" w:line="240" w:lineRule="auto"/>
        <w:jc w:val="both"/>
        <w:rPr>
          <w:sz w:val="18"/>
        </w:rPr>
      </w:pPr>
      <w:r>
        <w:rPr>
          <w:noProof/>
        </w:rPr>
        <w:pict>
          <v:line id="_x0000_s1200" style="position:absolute;left:0;text-align:left;flip:y;z-index:251596800" from="162pt,2.45pt" to="189pt,38.45pt" o:allowincell="f"/>
        </w:pict>
      </w:r>
      <w:r>
        <w:rPr>
          <w:noProof/>
        </w:rPr>
        <w:pict>
          <v:rect id="_x0000_s1161" style="position:absolute;left:0;text-align:left;margin-left:171pt;margin-top:2.45pt;width:36pt;height:3in;z-index:251556864" o:allowincell="f"/>
        </w:pict>
      </w:r>
      <w:r>
        <w:rPr>
          <w:noProof/>
        </w:rPr>
        <w:pict>
          <v:line id="_x0000_s1155" style="position:absolute;left:0;text-align:left;z-index:251550720" from="27pt,16.15pt" to="36pt,16.15pt" o:allowincell="f"/>
        </w:pict>
      </w:r>
      <w:r>
        <w:rPr>
          <w:sz w:val="18"/>
        </w:rPr>
        <w:t xml:space="preserve">           70 </w:t>
      </w:r>
    </w:p>
    <w:p w:rsidR="00CC0788" w:rsidRDefault="00CC0788">
      <w:pPr>
        <w:pStyle w:val="a3"/>
        <w:spacing w:after="0" w:line="240" w:lineRule="auto"/>
        <w:jc w:val="both"/>
        <w:rPr>
          <w:sz w:val="18"/>
        </w:rPr>
      </w:pPr>
    </w:p>
    <w:p w:rsidR="00CC0788" w:rsidRDefault="00CC0788">
      <w:pPr>
        <w:pStyle w:val="a3"/>
        <w:spacing w:after="0" w:line="240" w:lineRule="auto"/>
        <w:jc w:val="both"/>
        <w:rPr>
          <w:sz w:val="18"/>
        </w:rPr>
      </w:pPr>
      <w:r>
        <w:rPr>
          <w:noProof/>
        </w:rPr>
        <w:pict>
          <v:line id="_x0000_s1154" style="position:absolute;left:0;text-align:left;z-index:251549696" from="27pt,21.85pt" to="36pt,21.85pt" o:allowincell="f"/>
        </w:pict>
      </w:r>
      <w:r>
        <w:rPr>
          <w:noProof/>
        </w:rPr>
        <w:pict>
          <v:line id="_x0000_s1153" style="position:absolute;left:0;text-align:left;z-index:251548672" from="27pt,66.85pt" to="36pt,66.85pt" o:allowincell="f"/>
        </w:pict>
      </w:r>
      <w:r>
        <w:rPr>
          <w:noProof/>
        </w:rPr>
        <w:pict>
          <v:line id="_x0000_s1152" style="position:absolute;left:0;text-align:left;z-index:251547648" from="27pt,93.85pt" to="36pt,93.85pt" o:allowincell="f"/>
        </w:pict>
      </w:r>
      <w:r>
        <w:rPr>
          <w:noProof/>
        </w:rPr>
        <w:pict>
          <v:line id="_x0000_s1151" style="position:absolute;left:0;text-align:left;z-index:251546624" from="27pt,120.85pt" to="36pt,120.85pt" o:allowincell="f"/>
        </w:pict>
      </w:r>
      <w:r>
        <w:rPr>
          <w:noProof/>
        </w:rPr>
        <w:pict>
          <v:line id="_x0000_s1150" style="position:absolute;left:0;text-align:left;z-index:251545600" from="27pt,147.85pt" to="36pt,147.85pt" o:allowincell="f"/>
        </w:pict>
      </w:r>
      <w:r>
        <w:rPr>
          <w:noProof/>
        </w:rPr>
        <w:pict>
          <v:line id="_x0000_s1149" style="position:absolute;left:0;text-align:left;z-index:251544576" from="27pt,165.85pt" to="36pt,165.85pt" o:allowincell="f"/>
        </w:pict>
      </w:r>
      <w:r>
        <w:rPr>
          <w:noProof/>
        </w:rPr>
        <w:pict>
          <v:line id="_x0000_s1148" style="position:absolute;left:0;text-align:left;flip:y;z-index:251543552" from="36pt,192.85pt" to="36pt,201.85pt" o:allowincell="f"/>
        </w:pict>
      </w:r>
      <w:r>
        <w:rPr>
          <w:sz w:val="18"/>
        </w:rPr>
        <w:t xml:space="preserve">           43</w:t>
      </w:r>
    </w:p>
    <w:p w:rsidR="00CC0788" w:rsidRDefault="00CC0788">
      <w:pPr>
        <w:rPr>
          <w:sz w:val="18"/>
        </w:rPr>
      </w:pPr>
      <w:r>
        <w:rPr>
          <w:noProof/>
        </w:rPr>
        <w:pict>
          <v:line id="_x0000_s1219" style="position:absolute;flip:x;z-index:251616256" from="2in,7.4pt" to="171pt,34.4pt" o:allowincell="f"/>
        </w:pict>
      </w:r>
      <w:r>
        <w:rPr>
          <w:noProof/>
        </w:rPr>
        <w:pict>
          <v:line id="_x0000_s1218" style="position:absolute;flip:x;z-index:251615232" from="2in,7.4pt" to="153pt,16.4pt" o:allowincell="f"/>
        </w:pict>
      </w:r>
      <w:r>
        <w:rPr>
          <w:noProof/>
        </w:rPr>
        <w:pict>
          <v:rect id="_x0000_s1160" style="position:absolute;margin-left:2in;margin-top:7.4pt;width:27pt;height:180pt;z-index:251555840" o:allowincell="f"/>
        </w:pict>
      </w:r>
      <w:r>
        <w:rPr>
          <w:noProof/>
        </w:rPr>
        <w:pict>
          <v:line id="_x0000_s1199" style="position:absolute;z-index:251595776" from="108pt,7.4pt" to="126pt,79.4pt" o:allowincell="f"/>
        </w:pict>
      </w:r>
      <w:r>
        <w:rPr>
          <w:noProof/>
        </w:rPr>
        <w:pict>
          <v:line id="_x0000_s1207" style="position:absolute;flip:x;z-index:251603968" from="90pt,7.4pt" to="117pt,34.4pt" o:allowincell="f"/>
        </w:pict>
      </w:r>
      <w:r>
        <w:rPr>
          <w:noProof/>
        </w:rPr>
        <w:pict>
          <v:line id="_x0000_s1206" style="position:absolute;flip:x;z-index:251602944" from="90pt,7.4pt" to="99pt,16.4pt" o:allowincell="f"/>
        </w:pict>
      </w:r>
      <w:r>
        <w:rPr>
          <w:noProof/>
        </w:rPr>
        <w:pict>
          <v:rect id="_x0000_s1158" style="position:absolute;margin-left:90pt;margin-top:7.4pt;width:27pt;height:180pt;z-index:251553792" o:allowincell="f"/>
        </w:pict>
      </w:r>
    </w:p>
    <w:p w:rsidR="00CC0788" w:rsidRDefault="00CC0788">
      <w:pPr>
        <w:rPr>
          <w:sz w:val="18"/>
        </w:rPr>
      </w:pPr>
      <w:r>
        <w:rPr>
          <w:sz w:val="18"/>
        </w:rPr>
        <w:t xml:space="preserve">         </w:t>
      </w:r>
    </w:p>
    <w:p w:rsidR="00CC0788" w:rsidRDefault="00CC0788">
      <w:pPr>
        <w:rPr>
          <w:sz w:val="18"/>
        </w:rPr>
      </w:pPr>
      <w:r>
        <w:rPr>
          <w:noProof/>
        </w:rPr>
        <w:pict>
          <v:line id="_x0000_s1220" style="position:absolute;flip:x;z-index:251617280" from="2in,4.7pt" to="171pt,31.7pt" o:allowincell="f"/>
        </w:pict>
      </w:r>
      <w:r>
        <w:rPr>
          <w:noProof/>
        </w:rPr>
        <w:pict>
          <v:line id="_x0000_s1208" style="position:absolute;flip:x;z-index:251604992" from="90pt,4.7pt" to="117pt,31.7pt" o:allowincell="f"/>
        </w:pict>
      </w:r>
    </w:p>
    <w:p w:rsidR="00CC0788" w:rsidRDefault="00CC0788">
      <w:pPr>
        <w:rPr>
          <w:sz w:val="18"/>
        </w:rPr>
      </w:pPr>
      <w:r>
        <w:rPr>
          <w:sz w:val="18"/>
        </w:rPr>
        <w:t xml:space="preserve">           16</w:t>
      </w:r>
    </w:p>
    <w:p w:rsidR="00CC0788" w:rsidRDefault="00CC0788">
      <w:pPr>
        <w:rPr>
          <w:sz w:val="18"/>
        </w:rPr>
      </w:pPr>
      <w:r>
        <w:rPr>
          <w:noProof/>
        </w:rPr>
        <w:pict>
          <v:line id="_x0000_s1201" style="position:absolute;flip:y;z-index:251597824" from="225pt,2pt" to="252pt,56pt" o:allowincell="f"/>
        </w:pict>
      </w:r>
      <w:r>
        <w:rPr>
          <w:noProof/>
        </w:rPr>
        <w:pict>
          <v:rect id="_x0000_s1163" style="position:absolute;margin-left:234pt;margin-top:2pt;width:36pt;height:2in;z-index:251558912" o:allowincell="f"/>
        </w:pict>
      </w:r>
      <w:r>
        <w:rPr>
          <w:noProof/>
        </w:rPr>
        <w:pict>
          <v:line id="_x0000_s1221" style="position:absolute;flip:x;z-index:251618304" from="2in,2pt" to="171pt,29pt" o:allowincell="f"/>
        </w:pict>
      </w:r>
      <w:r>
        <w:rPr>
          <w:noProof/>
        </w:rPr>
        <w:pict>
          <v:line id="_x0000_s1209" style="position:absolute;flip:x;z-index:251606016" from="90pt,2pt" to="117pt,29pt" o:allowincell="f"/>
        </w:pict>
      </w:r>
    </w:p>
    <w:p w:rsidR="00CC0788" w:rsidRDefault="00CC0788">
      <w:pPr>
        <w:rPr>
          <w:sz w:val="18"/>
        </w:rPr>
      </w:pPr>
      <w:r>
        <w:rPr>
          <w:noProof/>
        </w:rPr>
        <w:pict>
          <v:line id="_x0000_s1222" style="position:absolute;flip:x;z-index:251619328" from="2in,9.65pt" to="171pt,36.65pt" o:allowincell="f"/>
        </w:pict>
      </w:r>
      <w:r>
        <w:rPr>
          <w:noProof/>
        </w:rPr>
        <w:pict>
          <v:line id="_x0000_s1211" style="position:absolute;flip:x;z-index:251608064" from="90pt,9.65pt" to="117pt,36.65pt" o:allowincell="f"/>
        </w:pict>
      </w:r>
      <w:r>
        <w:rPr>
          <w:sz w:val="18"/>
        </w:rPr>
        <w:t xml:space="preserve"> </w:t>
      </w:r>
    </w:p>
    <w:p w:rsidR="00CC0788" w:rsidRDefault="00CC0788">
      <w:pPr>
        <w:rPr>
          <w:sz w:val="18"/>
        </w:rPr>
      </w:pPr>
      <w:r>
        <w:rPr>
          <w:sz w:val="18"/>
        </w:rPr>
        <w:t xml:space="preserve">           10     </w:t>
      </w:r>
    </w:p>
    <w:p w:rsidR="00CC0788" w:rsidRDefault="00CC0788">
      <w:pPr>
        <w:rPr>
          <w:sz w:val="18"/>
        </w:rPr>
      </w:pPr>
      <w:r>
        <w:rPr>
          <w:noProof/>
        </w:rPr>
        <w:pict>
          <v:line id="_x0000_s1223" style="position:absolute;flip:x;z-index:251620352" from="2in,6.95pt" to="171pt,33.95pt" o:allowincell="f"/>
        </w:pict>
      </w:r>
      <w:r>
        <w:rPr>
          <w:noProof/>
        </w:rPr>
        <w:pict>
          <v:line id="_x0000_s1212" style="position:absolute;flip:x;z-index:251609088" from="90pt,6.95pt" to="117pt,33.95pt" o:allowincell="f"/>
        </w:pict>
      </w:r>
      <w:r>
        <w:rPr>
          <w:noProof/>
        </w:rPr>
        <w:pict>
          <v:rect id="_x0000_s1159" style="position:absolute;margin-left:117pt;margin-top:6.95pt;width:27pt;height:108pt;z-index:251554816" o:allowincell="f"/>
        </w:pict>
      </w:r>
      <w:r>
        <w:rPr>
          <w:noProof/>
        </w:rPr>
        <w:pict>
          <v:line id="_x0000_s1210" style="position:absolute;z-index:251607040" from="126pt,1.95pt" to="126pt,1.95pt" o:allowincell="f"/>
        </w:pict>
      </w:r>
    </w:p>
    <w:p w:rsidR="00CC0788" w:rsidRDefault="00CC0788">
      <w:pPr>
        <w:rPr>
          <w:sz w:val="18"/>
        </w:rPr>
      </w:pPr>
      <w:r>
        <w:rPr>
          <w:sz w:val="18"/>
        </w:rPr>
        <w:t xml:space="preserve">    </w:t>
      </w:r>
    </w:p>
    <w:p w:rsidR="00CC0788" w:rsidRDefault="00CC0788">
      <w:pPr>
        <w:rPr>
          <w:sz w:val="18"/>
        </w:rPr>
      </w:pPr>
      <w:r>
        <w:rPr>
          <w:noProof/>
        </w:rPr>
        <w:pict>
          <v:line id="_x0000_s1233" style="position:absolute;flip:x;z-index:251630592" from="207pt,4.25pt" to="234pt,31.25pt" o:allowincell="f"/>
        </w:pict>
      </w:r>
      <w:r>
        <w:rPr>
          <w:noProof/>
        </w:rPr>
        <w:pict>
          <v:line id="_x0000_s1230" style="position:absolute;flip:x;z-index:251627520" from="207pt,4.25pt" to="3in,13.25pt" o:allowincell="f"/>
        </w:pict>
      </w:r>
      <w:r>
        <w:rPr>
          <w:noProof/>
        </w:rPr>
        <w:pict>
          <v:rect id="_x0000_s1162" style="position:absolute;margin-left:207pt;margin-top:4.25pt;width:27pt;height:90pt;z-index:251557888" o:allowincell="f"/>
        </w:pict>
      </w:r>
      <w:r>
        <w:rPr>
          <w:noProof/>
        </w:rPr>
        <w:pict>
          <v:line id="_x0000_s1225" style="position:absolute;flip:x;z-index:251622400" from="2in,4.25pt" to="171pt,31.25pt" o:allowincell="f"/>
        </w:pict>
      </w:r>
      <w:r>
        <w:rPr>
          <w:noProof/>
        </w:rPr>
        <w:pict>
          <v:line id="_x0000_s1213" style="position:absolute;flip:x;z-index:251610112" from="90pt,4.25pt" to="117pt,31.25pt" o:allowincell="f"/>
        </w:pict>
      </w:r>
      <w:r>
        <w:rPr>
          <w:noProof/>
        </w:rPr>
        <w:pict>
          <v:line id="_x0000_s1232" style="position:absolute;z-index:251629568" from="279pt,8.25pt" to="279pt,8.25pt" o:allowincell="f"/>
        </w:pict>
      </w:r>
      <w:r>
        <w:rPr>
          <w:noProof/>
        </w:rPr>
        <w:pict>
          <v:line id="_x0000_s1231" style="position:absolute;z-index:251628544" from="4in,8.25pt" to="4in,8.25pt" o:allowincell="f"/>
        </w:pict>
      </w:r>
      <w:r>
        <w:rPr>
          <w:sz w:val="18"/>
        </w:rPr>
        <w:t xml:space="preserve">             9</w:t>
      </w:r>
    </w:p>
    <w:p w:rsidR="00CC0788" w:rsidRDefault="00CC0788">
      <w:pPr>
        <w:rPr>
          <w:sz w:val="18"/>
        </w:rPr>
      </w:pPr>
      <w:r>
        <w:rPr>
          <w:noProof/>
        </w:rPr>
        <w:pict>
          <v:line id="_x0000_s1224" style="position:absolute;z-index:251621376" from="198pt,6.9pt" to="198pt,6.9pt" o:allowincell="f"/>
        </w:pict>
      </w:r>
      <w:r>
        <w:rPr>
          <w:sz w:val="18"/>
        </w:rPr>
        <w:t xml:space="preserve">        </w:t>
      </w:r>
    </w:p>
    <w:p w:rsidR="00CC0788" w:rsidRDefault="00CC0788">
      <w:pPr>
        <w:rPr>
          <w:sz w:val="18"/>
        </w:rPr>
      </w:pPr>
      <w:r>
        <w:rPr>
          <w:noProof/>
        </w:rPr>
        <w:pict>
          <v:line id="_x0000_s1234" style="position:absolute;flip:x;z-index:251631616" from="207pt,1.55pt" to="234pt,28.55pt" o:allowincell="f"/>
        </w:pict>
      </w:r>
      <w:r>
        <w:rPr>
          <w:noProof/>
        </w:rPr>
        <w:pict>
          <v:line id="_x0000_s1226" style="position:absolute;flip:x;z-index:251623424" from="2in,1.55pt" to="171pt,28.55pt" o:allowincell="f"/>
        </w:pict>
      </w:r>
      <w:r>
        <w:rPr>
          <w:noProof/>
        </w:rPr>
        <w:pict>
          <v:line id="_x0000_s1214" style="position:absolute;flip:x;z-index:251611136" from="90pt,1.55pt" to="117pt,28.55pt" o:allowincell="f"/>
        </w:pict>
      </w:r>
      <w:r>
        <w:rPr>
          <w:sz w:val="18"/>
        </w:rPr>
        <w:t xml:space="preserve">             5  </w:t>
      </w:r>
    </w:p>
    <w:p w:rsidR="00CC0788" w:rsidRDefault="00CC0788">
      <w:pPr>
        <w:rPr>
          <w:sz w:val="18"/>
        </w:rPr>
      </w:pPr>
      <w:r>
        <w:rPr>
          <w:noProof/>
        </w:rPr>
        <w:pict>
          <v:line id="_x0000_s1235" style="position:absolute;flip:x;z-index:251632640" from="207pt,9.2pt" to="234pt,36.2pt" o:allowincell="f"/>
        </w:pict>
      </w:r>
      <w:r>
        <w:rPr>
          <w:noProof/>
        </w:rPr>
        <w:pict>
          <v:line id="_x0000_s1227" style="position:absolute;flip:x;z-index:251624448" from="2in,9.2pt" to="171pt,36.2pt" o:allowincell="f"/>
        </w:pict>
      </w:r>
      <w:r>
        <w:rPr>
          <w:noProof/>
        </w:rPr>
        <w:pict>
          <v:line id="_x0000_s1215" style="position:absolute;flip:x;z-index:251612160" from="90pt,9.2pt" to="117pt,36.2pt" o:allowincell="f"/>
        </w:pict>
      </w:r>
    </w:p>
    <w:p w:rsidR="00CC0788" w:rsidRDefault="00CC0788">
      <w:pPr>
        <w:rPr>
          <w:sz w:val="18"/>
        </w:rPr>
      </w:pPr>
      <w:r>
        <w:rPr>
          <w:noProof/>
        </w:rPr>
        <w:pict>
          <v:line id="_x0000_s1203" style="position:absolute;flip:x;z-index:251599872" from="36pt,2.85pt" to="63pt,29.85pt" o:allowincell="f"/>
        </w:pict>
      </w:r>
      <w:r>
        <w:rPr>
          <w:noProof/>
        </w:rPr>
        <w:pict>
          <v:line id="_x0000_s1202" style="position:absolute;flip:x;z-index:251598848" from="36pt,2.85pt" to="45pt,11.85pt" o:allowincell="f"/>
        </w:pict>
      </w:r>
      <w:r>
        <w:rPr>
          <w:noProof/>
        </w:rPr>
        <w:pict>
          <v:line id="_x0000_s1198" style="position:absolute;z-index:251594752" from="45pt,-.45pt" to="1in,17.55pt" o:allowincell="f"/>
        </w:pict>
      </w:r>
      <w:r>
        <w:rPr>
          <w:noProof/>
        </w:rPr>
        <w:pict>
          <v:line id="_x0000_s1164" style="position:absolute;z-index:251559936" from="90pt,53.55pt" to="90pt,89.55pt" o:allowincell="f"/>
        </w:pict>
      </w:r>
      <w:r>
        <w:rPr>
          <w:noProof/>
        </w:rPr>
        <w:pict>
          <v:line id="_x0000_s1147" style="position:absolute;z-index:251542528" from="36pt,53.55pt" to="459pt,53.55pt" o:allowincell="f">
            <v:stroke endarrow="block"/>
          </v:line>
        </w:pict>
      </w:r>
      <w:r>
        <w:rPr>
          <w:noProof/>
        </w:rPr>
        <w:pict>
          <v:rect id="_x0000_s1157" style="position:absolute;margin-left:63pt;margin-top:17.55pt;width:27pt;height:36pt;z-index:251552768" o:allowincell="f"/>
        </w:pict>
      </w:r>
      <w:r>
        <w:rPr>
          <w:noProof/>
        </w:rPr>
        <w:pict>
          <v:rect id="_x0000_s1156" style="position:absolute;margin-left:36pt;margin-top:-.45pt;width:27pt;height:54pt;z-index:251551744" o:allowincell="f"/>
        </w:pict>
      </w:r>
      <w:r>
        <w:rPr>
          <w:sz w:val="18"/>
        </w:rPr>
        <w:t xml:space="preserve">             4</w:t>
      </w:r>
    </w:p>
    <w:p w:rsidR="00CC0788" w:rsidRDefault="00CC0788">
      <w:pPr>
        <w:rPr>
          <w:sz w:val="18"/>
        </w:rPr>
      </w:pPr>
      <w:r>
        <w:rPr>
          <w:noProof/>
        </w:rPr>
        <w:pict>
          <v:line id="_x0000_s1236" style="position:absolute;flip:x;z-index:251633664" from="207pt,6.5pt" to="234pt,33.5pt" o:allowincell="f"/>
        </w:pict>
      </w:r>
      <w:r>
        <w:rPr>
          <w:noProof/>
        </w:rPr>
        <w:pict>
          <v:line id="_x0000_s1228" style="position:absolute;flip:x;z-index:251625472" from="2in,6.5pt" to="171pt,33.5pt" o:allowincell="f"/>
        </w:pict>
      </w:r>
      <w:r>
        <w:rPr>
          <w:noProof/>
        </w:rPr>
        <w:pict>
          <v:line id="_x0000_s1216" style="position:absolute;flip:x;z-index:251613184" from="90pt,6.5pt" to="117pt,33.5pt" o:allowincell="f"/>
        </w:pict>
      </w:r>
    </w:p>
    <w:p w:rsidR="00CC0788" w:rsidRDefault="00CC0788">
      <w:pPr>
        <w:rPr>
          <w:sz w:val="18"/>
        </w:rPr>
      </w:pPr>
      <w:r>
        <w:rPr>
          <w:noProof/>
        </w:rPr>
        <w:pict>
          <v:line id="_x0000_s1204" style="position:absolute;flip:x;z-index:251600896" from="36pt,.15pt" to="63pt,27.15pt" o:allowincell="f"/>
        </w:pict>
      </w:r>
    </w:p>
    <w:p w:rsidR="00CC0788" w:rsidRDefault="00CC0788">
      <w:pPr>
        <w:rPr>
          <w:sz w:val="18"/>
        </w:rPr>
      </w:pPr>
      <w:r>
        <w:rPr>
          <w:noProof/>
        </w:rPr>
        <w:pict>
          <v:line id="_x0000_s1237" style="position:absolute;flip:x;z-index:251634688" from="3in,3.8pt" to="234pt,21.8pt" o:allowincell="f"/>
        </w:pict>
      </w:r>
      <w:r>
        <w:rPr>
          <w:noProof/>
        </w:rPr>
        <w:pict>
          <v:line id="_x0000_s1229" style="position:absolute;flip:x;z-index:251626496" from="153pt,3.8pt" to="171pt,21.8pt" o:allowincell="f"/>
        </w:pict>
      </w:r>
      <w:r>
        <w:rPr>
          <w:noProof/>
        </w:rPr>
        <w:pict>
          <v:line id="_x0000_s1217" style="position:absolute;flip:x;z-index:251614208" from="99pt,3.8pt" to="117pt,21.8pt" o:allowincell="f"/>
        </w:pict>
      </w:r>
      <w:r>
        <w:rPr>
          <w:noProof/>
        </w:rPr>
        <w:pict>
          <v:line id="_x0000_s1205" style="position:absolute;flip:x;z-index:251601920" from="45pt,7.8pt" to="63pt,25.8pt" o:allowincell="f"/>
        </w:pict>
      </w:r>
    </w:p>
    <w:p w:rsidR="00CC0788" w:rsidRDefault="00CC0788">
      <w:pPr>
        <w:rPr>
          <w:sz w:val="18"/>
        </w:rPr>
      </w:pPr>
      <w:r>
        <w:rPr>
          <w:sz w:val="18"/>
        </w:rPr>
        <w:t xml:space="preserve"> </w:t>
      </w:r>
    </w:p>
    <w:p w:rsidR="00CC0788" w:rsidRDefault="00CC0788">
      <w:pPr>
        <w:tabs>
          <w:tab w:val="left" w:pos="540"/>
        </w:tabs>
        <w:rPr>
          <w:sz w:val="18"/>
        </w:rPr>
      </w:pPr>
      <w:r>
        <w:rPr>
          <w:noProof/>
        </w:rPr>
        <w:pict>
          <v:line id="_x0000_s1167" style="position:absolute;z-index:251563008" from="270pt,1.1pt" to="270pt,37.1pt" o:allowincell="f"/>
        </w:pict>
      </w:r>
      <w:r>
        <w:rPr>
          <w:noProof/>
        </w:rPr>
        <w:pict>
          <v:line id="_x0000_s1166" style="position:absolute;z-index:251561984" from="207pt,1.1pt" to="207pt,37.1pt" o:allowincell="f"/>
        </w:pict>
      </w:r>
      <w:r>
        <w:rPr>
          <w:noProof/>
        </w:rPr>
        <w:pict>
          <v:line id="_x0000_s1165" style="position:absolute;z-index:251560960" from="2in,1.1pt" to="2in,37.1pt" o:allowincell="f"/>
        </w:pict>
      </w:r>
      <w:r>
        <w:rPr>
          <w:sz w:val="18"/>
        </w:rPr>
        <w:t xml:space="preserve">   </w:t>
      </w:r>
      <w:r>
        <w:rPr>
          <w:sz w:val="18"/>
        </w:rPr>
        <w:tab/>
        <w:t xml:space="preserve"> </w:t>
      </w:r>
    </w:p>
    <w:p w:rsidR="00CC0788" w:rsidRDefault="00CC0788">
      <w:pPr>
        <w:tabs>
          <w:tab w:val="left" w:pos="540"/>
        </w:tabs>
        <w:rPr>
          <w:sz w:val="18"/>
        </w:rPr>
      </w:pPr>
      <w:r>
        <w:rPr>
          <w:sz w:val="18"/>
        </w:rPr>
        <w:t xml:space="preserve">              пот. интраверт       амбиверт      пот. экстраверт     экстраверт                          Показатели экстарвертированности</w:t>
      </w:r>
    </w:p>
    <w:p w:rsidR="00CC0788" w:rsidRDefault="00CC0788">
      <w:pPr>
        <w:tabs>
          <w:tab w:val="left" w:pos="540"/>
        </w:tabs>
        <w:rPr>
          <w:sz w:val="18"/>
        </w:rPr>
      </w:pPr>
      <w:r>
        <w:rPr>
          <w:sz w:val="18"/>
        </w:rPr>
        <w:t xml:space="preserve">                                                                                                                                                                            по тесту  Айзенка</w:t>
      </w:r>
    </w:p>
    <w:p w:rsidR="00CC0788" w:rsidRDefault="00CC0788">
      <w:pPr>
        <w:tabs>
          <w:tab w:val="left" w:pos="540"/>
        </w:tabs>
        <w:rPr>
          <w:sz w:val="18"/>
        </w:rPr>
      </w:pPr>
    </w:p>
    <w:p w:rsidR="00CC0788" w:rsidRDefault="00CC0788">
      <w:pPr>
        <w:tabs>
          <w:tab w:val="left" w:pos="540"/>
        </w:tabs>
        <w:rPr>
          <w:b/>
          <w:sz w:val="24"/>
          <w:szCs w:val="24"/>
        </w:rPr>
      </w:pPr>
      <w:r>
        <w:rPr>
          <w:b/>
          <w:sz w:val="24"/>
          <w:szCs w:val="24"/>
        </w:rPr>
        <w:t>Рис. 3. Полигон частот и гистограмма возрастных изменений показателя экстравертированности.</w:t>
      </w:r>
    </w:p>
    <w:p w:rsidR="00CC0788" w:rsidRDefault="00CC0788">
      <w:pPr>
        <w:tabs>
          <w:tab w:val="left" w:pos="540"/>
        </w:tabs>
        <w:ind w:firstLine="540"/>
        <w:jc w:val="right"/>
        <w:rPr>
          <w:b/>
          <w:sz w:val="24"/>
          <w:szCs w:val="24"/>
        </w:rPr>
      </w:pPr>
    </w:p>
    <w:p w:rsidR="00CC0788" w:rsidRDefault="00CC0788">
      <w:pPr>
        <w:tabs>
          <w:tab w:val="left" w:pos="540"/>
        </w:tabs>
        <w:ind w:firstLine="540"/>
        <w:rPr>
          <w:b/>
          <w:sz w:val="28"/>
        </w:rPr>
      </w:pPr>
      <w:r>
        <w:rPr>
          <w:noProof/>
        </w:rPr>
        <w:pict>
          <v:line id="_x0000_s1243" style="position:absolute;left:0;text-align:left;flip:x;z-index:251640832" from="45pt,8.7pt" to="63pt,26.7pt" o:allowincell="f"/>
        </w:pict>
      </w:r>
      <w:r>
        <w:rPr>
          <w:noProof/>
        </w:rPr>
        <w:pict>
          <v:line id="_x0000_s1241" style="position:absolute;left:0;text-align:left;flip:x;z-index:251638784" from="36pt,8.7pt" to="54pt,26.7pt" o:allowincell="f"/>
        </w:pict>
      </w:r>
      <w:r>
        <w:rPr>
          <w:noProof/>
        </w:rPr>
        <w:pict>
          <v:line id="_x0000_s1240" style="position:absolute;left:0;text-align:left;flip:x;z-index:251637760" from="36pt,8.7pt" to="45pt,17.7pt" o:allowincell="f"/>
        </w:pict>
      </w:r>
      <w:r>
        <w:rPr>
          <w:noProof/>
        </w:rPr>
        <w:pict>
          <v:rect id="_x0000_s1239" style="position:absolute;left:0;text-align:left;margin-left:243pt;margin-top:8.7pt;width:27pt;height:18pt;z-index:251636736" o:allowincell="f"/>
        </w:pict>
      </w:r>
      <w:r>
        <w:rPr>
          <w:noProof/>
        </w:rPr>
        <w:pict>
          <v:rect id="_x0000_s1238" style="position:absolute;left:0;text-align:left;margin-left:36pt;margin-top:8.7pt;width:27pt;height:18pt;z-index:251635712" o:allowincell="f"/>
        </w:pict>
      </w:r>
      <w:r>
        <w:rPr>
          <w:b/>
          <w:sz w:val="28"/>
        </w:rPr>
        <w:t xml:space="preserve">               </w:t>
      </w:r>
    </w:p>
    <w:p w:rsidR="00CC0788" w:rsidRDefault="00CC0788">
      <w:pPr>
        <w:tabs>
          <w:tab w:val="left" w:pos="540"/>
          <w:tab w:val="left" w:pos="1500"/>
          <w:tab w:val="left" w:pos="5580"/>
          <w:tab w:val="right" w:pos="9355"/>
        </w:tabs>
        <w:ind w:firstLine="540"/>
        <w:rPr>
          <w:sz w:val="28"/>
        </w:rPr>
      </w:pPr>
      <w:r>
        <w:rPr>
          <w:b/>
          <w:sz w:val="28"/>
        </w:rPr>
        <w:tab/>
      </w:r>
      <w:r>
        <w:rPr>
          <w:sz w:val="28"/>
        </w:rPr>
        <w:t>- от 8 до 10 лет</w:t>
      </w:r>
      <w:r>
        <w:rPr>
          <w:sz w:val="28"/>
        </w:rPr>
        <w:tab/>
        <w:t>- от 11 до 13 лет</w:t>
      </w:r>
      <w:r>
        <w:rPr>
          <w:sz w:val="28"/>
        </w:rPr>
        <w:tab/>
      </w:r>
      <w:r>
        <w:rPr>
          <w:noProof/>
        </w:rPr>
        <w:pict>
          <v:line id="_x0000_s1244" style="position:absolute;left:0;text-align:left;flip:x;z-index:251641856;mso-position-horizontal-relative:text;mso-position-vertical-relative:text" from="54pt,1.6pt" to="63pt,10.6pt" o:allowincell="f"/>
        </w:pict>
      </w:r>
      <w:r>
        <w:rPr>
          <w:noProof/>
        </w:rPr>
        <w:pict>
          <v:line id="_x0000_s1242" style="position:absolute;left:0;text-align:left;z-index:251639808;mso-position-horizontal-relative:text;mso-position-vertical-relative:text" from="63pt,1.6pt" to="63pt,1.6pt" o:allowincell="f"/>
        </w:pict>
      </w:r>
    </w:p>
    <w:p w:rsidR="00CC0788" w:rsidRDefault="00CC0788">
      <w:pPr>
        <w:tabs>
          <w:tab w:val="left" w:pos="540"/>
        </w:tabs>
        <w:ind w:firstLine="540"/>
        <w:jc w:val="right"/>
        <w:rPr>
          <w:b/>
          <w:sz w:val="28"/>
        </w:rPr>
      </w:pPr>
    </w:p>
    <w:p w:rsidR="00CC0788" w:rsidRDefault="00CC0788">
      <w:pPr>
        <w:tabs>
          <w:tab w:val="left" w:pos="540"/>
        </w:tabs>
        <w:ind w:firstLine="540"/>
        <w:jc w:val="right"/>
        <w:rPr>
          <w:b/>
          <w:sz w:val="28"/>
        </w:rPr>
      </w:pPr>
    </w:p>
    <w:p w:rsidR="00CC0788" w:rsidRDefault="00CC0788">
      <w:pPr>
        <w:pStyle w:val="a3"/>
        <w:tabs>
          <w:tab w:val="left" w:pos="540"/>
        </w:tabs>
        <w:spacing w:after="0" w:line="360" w:lineRule="auto"/>
        <w:ind w:firstLine="540"/>
        <w:jc w:val="both"/>
        <w:rPr>
          <w:sz w:val="28"/>
        </w:rPr>
      </w:pPr>
      <w:r>
        <w:rPr>
          <w:sz w:val="28"/>
        </w:rPr>
        <w:t xml:space="preserve">Из Рис. 3 видно, что с возрастом экстравертированность повышается. Ориентация личности на мир внешних объектов становится более значима, повышается общительность, импульсивность, гибкость поведения, высокая социальная приспособляемость.  </w:t>
      </w:r>
    </w:p>
    <w:p w:rsidR="00CC0788" w:rsidRDefault="00CC0788">
      <w:pPr>
        <w:tabs>
          <w:tab w:val="left" w:pos="540"/>
        </w:tabs>
        <w:spacing w:line="360" w:lineRule="auto"/>
        <w:ind w:firstLine="540"/>
        <w:jc w:val="both"/>
        <w:rPr>
          <w:sz w:val="28"/>
        </w:rPr>
      </w:pPr>
      <w:r>
        <w:rPr>
          <w:sz w:val="28"/>
        </w:rPr>
        <w:t xml:space="preserve">Возрастные различия по шкале «экстраверсия» подтверждаются также сравнением возрастных групп по Т-Критерию Стьюдента, представленном в Приложении 11. </w:t>
      </w:r>
    </w:p>
    <w:p w:rsidR="00CC0788" w:rsidRDefault="00CC0788">
      <w:pPr>
        <w:tabs>
          <w:tab w:val="left" w:pos="540"/>
        </w:tabs>
        <w:spacing w:line="360" w:lineRule="auto"/>
        <w:ind w:firstLine="540"/>
        <w:jc w:val="both"/>
        <w:rPr>
          <w:sz w:val="28"/>
        </w:rPr>
      </w:pPr>
      <w:r>
        <w:rPr>
          <w:sz w:val="28"/>
        </w:rPr>
        <w:t xml:space="preserve">По второму фактору – «нейротизм» - также выявлена заметная динамика (см. Рис. 4). </w:t>
      </w:r>
    </w:p>
    <w:p w:rsidR="00CC0788" w:rsidRDefault="00CC0788">
      <w:pPr>
        <w:tabs>
          <w:tab w:val="left" w:pos="540"/>
        </w:tabs>
        <w:spacing w:line="360" w:lineRule="auto"/>
        <w:ind w:firstLine="540"/>
        <w:jc w:val="both"/>
        <w:rPr>
          <w:sz w:val="28"/>
        </w:rPr>
      </w:pPr>
      <w:r>
        <w:rPr>
          <w:sz w:val="28"/>
        </w:rPr>
        <w:t>По первой подгруппе выявлено следующее распределение испытуемых:</w:t>
      </w:r>
    </w:p>
    <w:p w:rsidR="00CC0788" w:rsidRDefault="00CC0788" w:rsidP="00CA2ED5">
      <w:pPr>
        <w:numPr>
          <w:ilvl w:val="0"/>
          <w:numId w:val="10"/>
        </w:numPr>
        <w:tabs>
          <w:tab w:val="left" w:pos="540"/>
        </w:tabs>
        <w:spacing w:line="360" w:lineRule="auto"/>
        <w:rPr>
          <w:sz w:val="28"/>
        </w:rPr>
      </w:pPr>
      <w:r>
        <w:rPr>
          <w:sz w:val="28"/>
        </w:rPr>
        <w:t>сверхдискордант – 2%;</w:t>
      </w:r>
    </w:p>
    <w:p w:rsidR="00CC0788" w:rsidRDefault="00CC0788" w:rsidP="00CA2ED5">
      <w:pPr>
        <w:numPr>
          <w:ilvl w:val="0"/>
          <w:numId w:val="10"/>
        </w:numPr>
        <w:tabs>
          <w:tab w:val="left" w:pos="540"/>
        </w:tabs>
        <w:spacing w:line="360" w:lineRule="auto"/>
        <w:rPr>
          <w:sz w:val="28"/>
        </w:rPr>
      </w:pPr>
      <w:r>
        <w:rPr>
          <w:sz w:val="28"/>
        </w:rPr>
        <w:t>дискордант – 20%;</w:t>
      </w:r>
    </w:p>
    <w:p w:rsidR="00CC0788" w:rsidRDefault="00CC0788" w:rsidP="00CA2ED5">
      <w:pPr>
        <w:numPr>
          <w:ilvl w:val="0"/>
          <w:numId w:val="10"/>
        </w:numPr>
        <w:tabs>
          <w:tab w:val="left" w:pos="540"/>
        </w:tabs>
        <w:spacing w:line="360" w:lineRule="auto"/>
        <w:rPr>
          <w:sz w:val="28"/>
        </w:rPr>
      </w:pPr>
      <w:r>
        <w:rPr>
          <w:sz w:val="28"/>
        </w:rPr>
        <w:t>потенциальный дискордант – 36%;</w:t>
      </w:r>
    </w:p>
    <w:p w:rsidR="00CC0788" w:rsidRDefault="00CC0788" w:rsidP="00CA2ED5">
      <w:pPr>
        <w:numPr>
          <w:ilvl w:val="0"/>
          <w:numId w:val="10"/>
        </w:numPr>
        <w:tabs>
          <w:tab w:val="left" w:pos="540"/>
        </w:tabs>
        <w:spacing w:line="360" w:lineRule="auto"/>
        <w:rPr>
          <w:sz w:val="28"/>
        </w:rPr>
      </w:pPr>
      <w:r>
        <w:rPr>
          <w:sz w:val="28"/>
        </w:rPr>
        <w:t>нормостеник – 30%;</w:t>
      </w:r>
    </w:p>
    <w:p w:rsidR="00CC0788" w:rsidRDefault="00CC0788" w:rsidP="00CA2ED5">
      <w:pPr>
        <w:numPr>
          <w:ilvl w:val="0"/>
          <w:numId w:val="10"/>
        </w:numPr>
        <w:tabs>
          <w:tab w:val="left" w:pos="540"/>
        </w:tabs>
        <w:spacing w:line="360" w:lineRule="auto"/>
        <w:rPr>
          <w:sz w:val="28"/>
        </w:rPr>
      </w:pPr>
      <w:r>
        <w:rPr>
          <w:sz w:val="28"/>
        </w:rPr>
        <w:t>потенциальный конкордант – 10%;</w:t>
      </w:r>
    </w:p>
    <w:p w:rsidR="00CC0788" w:rsidRDefault="00CC0788" w:rsidP="00CA2ED5">
      <w:pPr>
        <w:numPr>
          <w:ilvl w:val="0"/>
          <w:numId w:val="10"/>
        </w:numPr>
        <w:tabs>
          <w:tab w:val="left" w:pos="540"/>
        </w:tabs>
        <w:spacing w:line="360" w:lineRule="auto"/>
        <w:rPr>
          <w:sz w:val="28"/>
        </w:rPr>
      </w:pPr>
      <w:r>
        <w:rPr>
          <w:sz w:val="28"/>
        </w:rPr>
        <w:t>сверхконкордант – 2%.</w:t>
      </w:r>
    </w:p>
    <w:p w:rsidR="00CC0788" w:rsidRDefault="00CC0788">
      <w:pPr>
        <w:pStyle w:val="1"/>
        <w:tabs>
          <w:tab w:val="left" w:pos="540"/>
        </w:tabs>
        <w:spacing w:line="360" w:lineRule="auto"/>
        <w:ind w:firstLine="539"/>
        <w:rPr>
          <w:rFonts w:ascii="Times New Roman" w:hAnsi="Times New Roman"/>
          <w:b w:val="0"/>
          <w:sz w:val="28"/>
        </w:rPr>
      </w:pPr>
      <w:r>
        <w:rPr>
          <w:rFonts w:ascii="Times New Roman" w:hAnsi="Times New Roman"/>
          <w:b w:val="0"/>
          <w:sz w:val="28"/>
        </w:rPr>
        <w:t>Вторая подгрупп</w:t>
      </w:r>
      <w:r w:rsidR="00114BEE">
        <w:rPr>
          <w:rFonts w:ascii="Times New Roman" w:hAnsi="Times New Roman"/>
          <w:b w:val="0"/>
          <w:sz w:val="28"/>
        </w:rPr>
        <w:t>а</w:t>
      </w:r>
      <w:r>
        <w:rPr>
          <w:rFonts w:ascii="Times New Roman" w:hAnsi="Times New Roman"/>
          <w:b w:val="0"/>
          <w:sz w:val="28"/>
        </w:rPr>
        <w:t xml:space="preserve"> опрошенных имеет следующее распределение:</w:t>
      </w:r>
    </w:p>
    <w:p w:rsidR="00CC0788" w:rsidRDefault="00CC0788" w:rsidP="00CA2ED5">
      <w:pPr>
        <w:numPr>
          <w:ilvl w:val="0"/>
          <w:numId w:val="10"/>
        </w:numPr>
        <w:spacing w:line="360" w:lineRule="auto"/>
        <w:rPr>
          <w:sz w:val="28"/>
        </w:rPr>
      </w:pPr>
      <w:r>
        <w:rPr>
          <w:sz w:val="28"/>
        </w:rPr>
        <w:t>сверхдискордант – 4%;</w:t>
      </w:r>
    </w:p>
    <w:p w:rsidR="00CC0788" w:rsidRDefault="00CC0788" w:rsidP="00CA2ED5">
      <w:pPr>
        <w:numPr>
          <w:ilvl w:val="0"/>
          <w:numId w:val="10"/>
        </w:numPr>
        <w:spacing w:line="360" w:lineRule="auto"/>
        <w:rPr>
          <w:sz w:val="28"/>
        </w:rPr>
      </w:pPr>
      <w:r>
        <w:rPr>
          <w:sz w:val="28"/>
        </w:rPr>
        <w:t>дискордант – 30%;</w:t>
      </w:r>
    </w:p>
    <w:p w:rsidR="00CC0788" w:rsidRDefault="00CC0788" w:rsidP="00CA2ED5">
      <w:pPr>
        <w:numPr>
          <w:ilvl w:val="0"/>
          <w:numId w:val="10"/>
        </w:numPr>
        <w:spacing w:line="360" w:lineRule="auto"/>
        <w:rPr>
          <w:sz w:val="28"/>
        </w:rPr>
      </w:pPr>
      <w:r>
        <w:rPr>
          <w:sz w:val="28"/>
        </w:rPr>
        <w:t>потенциальный дискордант – 32%;</w:t>
      </w:r>
    </w:p>
    <w:p w:rsidR="00CC0788" w:rsidRDefault="00CC0788" w:rsidP="00CA2ED5">
      <w:pPr>
        <w:numPr>
          <w:ilvl w:val="0"/>
          <w:numId w:val="10"/>
        </w:numPr>
        <w:spacing w:line="360" w:lineRule="auto"/>
        <w:rPr>
          <w:sz w:val="28"/>
        </w:rPr>
      </w:pPr>
      <w:r>
        <w:rPr>
          <w:sz w:val="28"/>
        </w:rPr>
        <w:t>нормостеник -  24%;</w:t>
      </w:r>
    </w:p>
    <w:p w:rsidR="00CC0788" w:rsidRDefault="00CC0788" w:rsidP="00CA2ED5">
      <w:pPr>
        <w:numPr>
          <w:ilvl w:val="0"/>
          <w:numId w:val="10"/>
        </w:numPr>
        <w:spacing w:line="360" w:lineRule="auto"/>
        <w:rPr>
          <w:sz w:val="28"/>
        </w:rPr>
      </w:pPr>
      <w:r>
        <w:rPr>
          <w:sz w:val="28"/>
        </w:rPr>
        <w:t>потенциальный конкордант – 10%;</w:t>
      </w:r>
    </w:p>
    <w:p w:rsidR="00CC0788" w:rsidRDefault="00CC0788">
      <w:pPr>
        <w:spacing w:line="360" w:lineRule="auto"/>
        <w:rPr>
          <w:sz w:val="28"/>
        </w:rPr>
      </w:pPr>
    </w:p>
    <w:p w:rsidR="00CC0788" w:rsidRDefault="00CC0788">
      <w:pPr>
        <w:spacing w:line="360" w:lineRule="auto"/>
        <w:rPr>
          <w:sz w:val="28"/>
        </w:rPr>
      </w:pPr>
    </w:p>
    <w:p w:rsidR="00CC0788" w:rsidRDefault="00CC0788">
      <w:pPr>
        <w:spacing w:line="360" w:lineRule="auto"/>
        <w:rPr>
          <w:sz w:val="18"/>
        </w:rPr>
      </w:pPr>
      <w:r>
        <w:rPr>
          <w:noProof/>
        </w:rPr>
        <w:pict>
          <v:line id="_x0000_s1168" style="position:absolute;flip:y;z-index:251564032" from="54pt,15.7pt" to="54pt,303.7pt" o:allowincell="f">
            <v:stroke endarrow="block"/>
          </v:line>
        </w:pict>
      </w:r>
      <w:r>
        <w:rPr>
          <w:sz w:val="28"/>
        </w:rPr>
        <w:tab/>
      </w:r>
      <w:r>
        <w:rPr>
          <w:sz w:val="18"/>
        </w:rPr>
        <w:t>количество испытуемых в %</w:t>
      </w:r>
    </w:p>
    <w:p w:rsidR="00CC0788" w:rsidRDefault="00CC0788">
      <w:pPr>
        <w:rPr>
          <w:sz w:val="28"/>
        </w:rPr>
      </w:pPr>
    </w:p>
    <w:p w:rsidR="00CC0788" w:rsidRDefault="00CC0788">
      <w:pPr>
        <w:rPr>
          <w:sz w:val="28"/>
        </w:rPr>
      </w:pPr>
    </w:p>
    <w:p w:rsidR="00CC0788" w:rsidRDefault="00CC0788">
      <w:pPr>
        <w:rPr>
          <w:sz w:val="28"/>
        </w:rPr>
      </w:pPr>
      <w:r>
        <w:rPr>
          <w:sz w:val="28"/>
        </w:rPr>
        <w:t xml:space="preserve">            </w:t>
      </w:r>
    </w:p>
    <w:p w:rsidR="00CC0788" w:rsidRDefault="00CC0788">
      <w:pPr>
        <w:rPr>
          <w:sz w:val="18"/>
        </w:rPr>
      </w:pPr>
      <w:r>
        <w:rPr>
          <w:sz w:val="28"/>
        </w:rPr>
        <w:t xml:space="preserve">            </w:t>
      </w:r>
      <w:r>
        <w:rPr>
          <w:sz w:val="18"/>
        </w:rPr>
        <w:t>36</w:t>
      </w:r>
    </w:p>
    <w:p w:rsidR="00CC0788" w:rsidRDefault="00CC0788">
      <w:pPr>
        <w:rPr>
          <w:sz w:val="18"/>
        </w:rPr>
      </w:pPr>
      <w:r>
        <w:rPr>
          <w:noProof/>
        </w:rPr>
        <w:pict>
          <v:line id="_x0000_s1196" style="position:absolute;z-index:251592704" from="171pt,6.95pt" to="207pt,24.95pt" o:allowincell="f"/>
        </w:pict>
      </w:r>
      <w:r>
        <w:rPr>
          <w:noProof/>
        </w:rPr>
        <w:pict>
          <v:rect id="_x0000_s1182" style="position:absolute;margin-left:162pt;margin-top:7.4pt;width:27pt;height:207pt;z-index:251578368" o:allowincell="f"/>
        </w:pict>
      </w:r>
      <w:r>
        <w:rPr>
          <w:noProof/>
        </w:rPr>
        <w:pict>
          <v:line id="_x0000_s1177" style="position:absolute;z-index:251573248" from="45pt,7.2pt" to="54pt,7.2pt" o:allowincell="f"/>
        </w:pict>
      </w:r>
    </w:p>
    <w:p w:rsidR="00CC0788" w:rsidRDefault="00CC0788">
      <w:pPr>
        <w:rPr>
          <w:sz w:val="18"/>
        </w:rPr>
      </w:pPr>
      <w:r>
        <w:rPr>
          <w:noProof/>
        </w:rPr>
        <w:pict>
          <v:line id="_x0000_s1274" style="position:absolute;flip:x;z-index:251672576" from="162pt,8.5pt" to="189pt,35.5pt" o:allowincell="f"/>
        </w:pict>
      </w:r>
      <w:r>
        <w:rPr>
          <w:noProof/>
        </w:rPr>
        <w:pict>
          <v:line id="_x0000_s1272" style="position:absolute;flip:x;z-index:251670528" from="162pt,-.5pt" to="189pt,26.5pt" o:allowincell="f"/>
        </w:pict>
      </w:r>
      <w:r>
        <w:rPr>
          <w:noProof/>
        </w:rPr>
        <w:pict>
          <v:line id="_x0000_s1271" style="position:absolute;flip:x;z-index:251669504" from="162pt,-.5pt" to="180pt,17.5pt" o:allowincell="f"/>
        </w:pict>
      </w:r>
      <w:r>
        <w:rPr>
          <w:noProof/>
        </w:rPr>
        <w:pict>
          <v:line id="_x0000_s1270" style="position:absolute;flip:x;z-index:251668480" from="162pt,-.5pt" to="171pt,8.5pt" o:allowincell="f"/>
        </w:pict>
      </w:r>
      <w:r>
        <w:rPr>
          <w:sz w:val="18"/>
        </w:rPr>
        <w:t xml:space="preserve">                   32 </w:t>
      </w:r>
    </w:p>
    <w:p w:rsidR="00CC0788" w:rsidRDefault="00CC0788">
      <w:pPr>
        <w:tabs>
          <w:tab w:val="left" w:pos="980"/>
        </w:tabs>
        <w:rPr>
          <w:sz w:val="18"/>
        </w:rPr>
      </w:pPr>
      <w:r>
        <w:rPr>
          <w:noProof/>
        </w:rPr>
        <w:pict>
          <v:line id="_x0000_s1275" style="position:absolute;flip:x;z-index:251673600" from="162pt,7.15pt" to="189pt,34.15pt" o:allowincell="f"/>
        </w:pict>
      </w:r>
      <w:r>
        <w:rPr>
          <w:noProof/>
        </w:rPr>
        <w:pict>
          <v:line id="_x0000_s1273" style="position:absolute;z-index:251671552" from="189pt,7.15pt" to="189pt,16.15pt" o:allowincell="f"/>
        </w:pict>
      </w:r>
      <w:r>
        <w:rPr>
          <w:noProof/>
        </w:rPr>
        <w:pict>
          <v:rect id="_x0000_s1183" style="position:absolute;margin-left:189pt;margin-top:4.7pt;width:27pt;height:189pt;z-index:251579392" o:allowincell="f"/>
        </w:pict>
      </w:r>
      <w:r>
        <w:rPr>
          <w:noProof/>
        </w:rPr>
        <w:pict>
          <v:line id="_x0000_s1176" style="position:absolute;z-index:251572224" from="45pt,2.05pt" to="54pt,2.05pt" o:allowincell="f"/>
        </w:pict>
      </w:r>
      <w:r>
        <w:rPr>
          <w:noProof/>
        </w:rPr>
        <w:pict>
          <v:line id="_x0000_s1175" style="position:absolute;z-index:251571200" from="45pt,29.05pt" to="54pt,29.05pt" o:allowincell="f"/>
        </w:pict>
      </w:r>
      <w:r>
        <w:rPr>
          <w:noProof/>
        </w:rPr>
        <w:pict>
          <v:line id="_x0000_s1174" style="position:absolute;z-index:251570176" from="45pt,56.05pt" to="54pt,56.05pt" o:allowincell="f"/>
        </w:pict>
      </w:r>
      <w:r>
        <w:rPr>
          <w:noProof/>
        </w:rPr>
        <w:pict>
          <v:line id="_x0000_s1173" style="position:absolute;z-index:251569152" from="45pt,83.05pt" to="54pt,83.05pt" o:allowincell="f"/>
        </w:pict>
      </w:r>
      <w:r>
        <w:rPr>
          <w:noProof/>
        </w:rPr>
        <w:pict>
          <v:line id="_x0000_s1172" style="position:absolute;z-index:251568128" from="45pt,110.05pt" to="54pt,110.05pt" o:allowincell="f"/>
        </w:pict>
      </w:r>
      <w:r>
        <w:rPr>
          <w:noProof/>
        </w:rPr>
        <w:pict>
          <v:line id="_x0000_s1171" style="position:absolute;z-index:251567104" from="45pt,137.05pt" to="54pt,137.05pt" o:allowincell="f"/>
        </w:pict>
      </w:r>
      <w:r>
        <w:rPr>
          <w:noProof/>
        </w:rPr>
        <w:pict>
          <v:line id="_x0000_s1170" style="position:absolute;z-index:251566080" from="45pt,164.05pt" to="54pt,164.05pt" o:allowincell="f"/>
        </w:pict>
      </w:r>
      <w:r>
        <w:rPr>
          <w:sz w:val="18"/>
        </w:rPr>
        <w:t xml:space="preserve">            </w:t>
      </w:r>
    </w:p>
    <w:p w:rsidR="00CC0788" w:rsidRDefault="00CC0788">
      <w:pPr>
        <w:tabs>
          <w:tab w:val="left" w:pos="980"/>
        </w:tabs>
        <w:rPr>
          <w:sz w:val="18"/>
        </w:rPr>
      </w:pPr>
      <w:r>
        <w:rPr>
          <w:noProof/>
        </w:rPr>
        <w:pict>
          <v:line id="_x0000_s1277" style="position:absolute;flip:x;z-index:251675648" from="162pt,5.8pt" to="189pt,32.8pt" o:allowincell="f"/>
        </w:pict>
      </w:r>
      <w:r>
        <w:rPr>
          <w:sz w:val="18"/>
        </w:rPr>
        <w:t xml:space="preserve">                   30  </w:t>
      </w:r>
      <w:r>
        <w:rPr>
          <w:sz w:val="18"/>
        </w:rPr>
        <w:tab/>
      </w:r>
    </w:p>
    <w:p w:rsidR="00CC0788" w:rsidRDefault="00CC0788">
      <w:pPr>
        <w:rPr>
          <w:sz w:val="18"/>
        </w:rPr>
      </w:pPr>
      <w:r>
        <w:rPr>
          <w:noProof/>
        </w:rPr>
        <w:pict>
          <v:line id="_x0000_s1278" style="position:absolute;flip:x;z-index:251676672" from="162pt,4.45pt" to="189pt,31.45pt" o:allowincell="f"/>
        </w:pict>
      </w:r>
      <w:r>
        <w:rPr>
          <w:noProof/>
        </w:rPr>
        <w:pict>
          <v:line id="_x0000_s1276" style="position:absolute;z-index:251674624" from="189pt,4.45pt" to="189pt,4.45pt" o:allowincell="f"/>
        </w:pict>
      </w:r>
    </w:p>
    <w:p w:rsidR="00CC0788" w:rsidRDefault="00CC0788">
      <w:pPr>
        <w:rPr>
          <w:sz w:val="18"/>
        </w:rPr>
      </w:pPr>
      <w:r>
        <w:rPr>
          <w:noProof/>
        </w:rPr>
        <w:pict>
          <v:line id="_x0000_s1302" style="position:absolute;flip:x;z-index:251701248" from="3in,3.1pt" to="243pt,30.1pt" o:allowincell="f"/>
        </w:pict>
      </w:r>
      <w:r>
        <w:rPr>
          <w:noProof/>
        </w:rPr>
        <w:pict>
          <v:line id="_x0000_s1301" style="position:absolute;flip:x;z-index:251700224" from="3in,3.1pt" to="234pt,21.1pt" o:allowincell="f"/>
        </w:pict>
      </w:r>
      <w:r>
        <w:rPr>
          <w:noProof/>
        </w:rPr>
        <w:pict>
          <v:line id="_x0000_s1300" style="position:absolute;flip:x;z-index:251699200" from="3in,3.1pt" to="225pt,12.1pt" o:allowincell="f"/>
        </w:pict>
      </w:r>
      <w:r>
        <w:rPr>
          <w:noProof/>
        </w:rPr>
        <w:pict>
          <v:line id="_x0000_s1279" style="position:absolute;flip:x;z-index:251677696" from="162pt,3.1pt" to="189pt,30.1pt" o:allowincell="f"/>
        </w:pict>
      </w:r>
      <w:r>
        <w:rPr>
          <w:noProof/>
        </w:rPr>
        <w:pict>
          <v:line id="_x0000_s1197" style="position:absolute;z-index:251593728" from="234pt,.2pt" to="252pt,18.2pt" o:allowincell="f"/>
        </w:pict>
      </w:r>
      <w:r>
        <w:rPr>
          <w:noProof/>
        </w:rPr>
        <w:pict>
          <v:line id="_x0000_s1195" style="position:absolute;flip:y;z-index:251591680" from="117pt,.2pt" to="153pt,45.2pt" o:allowincell="f"/>
        </w:pict>
      </w:r>
      <w:r>
        <w:rPr>
          <w:noProof/>
        </w:rPr>
        <w:pict>
          <v:rect id="_x0000_s1184" style="position:absolute;margin-left:3in;margin-top:.65pt;width:27pt;height:162pt;z-index:251580416" o:allowincell="f"/>
        </w:pict>
      </w:r>
      <w:r>
        <w:rPr>
          <w:noProof/>
        </w:rPr>
        <w:pict>
          <v:rect id="_x0000_s1181" style="position:absolute;margin-left:135pt;margin-top:.65pt;width:27pt;height:162pt;z-index:251577344" o:allowincell="f"/>
        </w:pict>
      </w:r>
      <w:r>
        <w:rPr>
          <w:sz w:val="18"/>
        </w:rPr>
        <w:t xml:space="preserve">   </w:t>
      </w:r>
    </w:p>
    <w:p w:rsidR="00CC0788" w:rsidRDefault="00CC0788">
      <w:pPr>
        <w:rPr>
          <w:sz w:val="18"/>
        </w:rPr>
      </w:pPr>
      <w:r>
        <w:rPr>
          <w:noProof/>
        </w:rPr>
        <w:pict>
          <v:line id="_x0000_s1303" style="position:absolute;flip:x;z-index:251702272" from="3in,1.75pt" to="243pt,28.75pt" o:allowincell="f"/>
        </w:pict>
      </w:r>
      <w:r>
        <w:rPr>
          <w:noProof/>
        </w:rPr>
        <w:pict>
          <v:line id="_x0000_s1280" style="position:absolute;flip:x;z-index:251678720" from="162pt,1.75pt" to="189pt,28.75pt" o:allowincell="f"/>
        </w:pict>
      </w:r>
      <w:r>
        <w:rPr>
          <w:noProof/>
        </w:rPr>
        <w:pict>
          <v:rect id="_x0000_s1185" style="position:absolute;margin-left:243pt;margin-top:8.3pt;width:27pt;height:2in;z-index:251581440" o:allowincell="f"/>
        </w:pict>
      </w:r>
      <w:r>
        <w:rPr>
          <w:sz w:val="18"/>
        </w:rPr>
        <w:t xml:space="preserve">                   24 </w:t>
      </w:r>
    </w:p>
    <w:p w:rsidR="00CC0788" w:rsidRDefault="00CC0788">
      <w:pPr>
        <w:rPr>
          <w:sz w:val="18"/>
        </w:rPr>
      </w:pPr>
      <w:r>
        <w:rPr>
          <w:noProof/>
        </w:rPr>
        <w:pict>
          <v:line id="_x0000_s1306" style="position:absolute;flip:x;z-index:251705344" from="3in,9.4pt" to="243pt,36.4pt" o:allowincell="f"/>
        </w:pict>
      </w:r>
      <w:r>
        <w:rPr>
          <w:noProof/>
        </w:rPr>
        <w:pict>
          <v:line id="_x0000_s1304" style="position:absolute;flip:x;z-index:251703296" from="3in,.4pt" to="243pt,27.4pt" o:allowincell="f"/>
        </w:pict>
      </w:r>
      <w:r>
        <w:rPr>
          <w:noProof/>
        </w:rPr>
        <w:pict>
          <v:line id="_x0000_s1283" style="position:absolute;flip:x;z-index:251681792" from="162pt,9.4pt" to="189pt,36.4pt" o:allowincell="f"/>
        </w:pict>
      </w:r>
      <w:r>
        <w:rPr>
          <w:noProof/>
        </w:rPr>
        <w:pict>
          <v:line id="_x0000_s1282" style="position:absolute;flip:x;z-index:251680768" from="162pt,.4pt" to="189pt,27.4pt" o:allowincell="f"/>
        </w:pict>
      </w:r>
      <w:r>
        <w:rPr>
          <w:noProof/>
        </w:rPr>
        <w:pict>
          <v:line id="_x0000_s1281" style="position:absolute;z-index:251679744" from="189pt,9.4pt" to="189pt,27.4pt" o:allowincell="f"/>
        </w:pict>
      </w:r>
    </w:p>
    <w:p w:rsidR="00CC0788" w:rsidRDefault="00CC0788">
      <w:pPr>
        <w:rPr>
          <w:sz w:val="18"/>
        </w:rPr>
      </w:pPr>
      <w:r>
        <w:rPr>
          <w:noProof/>
        </w:rPr>
        <w:pict>
          <v:line id="_x0000_s1307" style="position:absolute;flip:x;z-index:251706368" from="3in,8.05pt" to="243pt,35.05pt" o:allowincell="f"/>
        </w:pict>
      </w:r>
      <w:r>
        <w:rPr>
          <w:noProof/>
        </w:rPr>
        <w:pict>
          <v:line id="_x0000_s1305" style="position:absolute;z-index:251704320" from="243pt,8.05pt" to="243pt,17.05pt" o:allowincell="f"/>
        </w:pict>
      </w:r>
      <w:r>
        <w:rPr>
          <w:noProof/>
        </w:rPr>
        <w:pict>
          <v:line id="_x0000_s1284" style="position:absolute;flip:x;z-index:251682816" from="162pt,8.05pt" to="189pt,35.05pt" o:allowincell="f"/>
        </w:pict>
      </w:r>
      <w:r>
        <w:rPr>
          <w:sz w:val="18"/>
        </w:rPr>
        <w:t xml:space="preserve">           </w:t>
      </w:r>
    </w:p>
    <w:p w:rsidR="00CC0788" w:rsidRDefault="00CC0788">
      <w:pPr>
        <w:rPr>
          <w:sz w:val="18"/>
        </w:rPr>
      </w:pPr>
      <w:r>
        <w:rPr>
          <w:noProof/>
        </w:rPr>
        <w:pict>
          <v:line id="_x0000_s1308" style="position:absolute;flip:x;z-index:251707392" from="3in,6.7pt" to="243pt,33.7pt" o:allowincell="f"/>
        </w:pict>
      </w:r>
      <w:r>
        <w:rPr>
          <w:noProof/>
        </w:rPr>
        <w:pict>
          <v:line id="_x0000_s1286" style="position:absolute;flip:x;z-index:251684864" from="162pt,6.7pt" to="189pt,33.7pt" o:allowincell="f"/>
        </w:pict>
      </w:r>
      <w:r>
        <w:rPr>
          <w:noProof/>
        </w:rPr>
        <w:pict>
          <v:line id="_x0000_s1253" style="position:absolute;flip:x;z-index:251651072" from="108pt,6.7pt" to="135pt,33.7pt" o:allowincell="f"/>
        </w:pict>
      </w:r>
      <w:r>
        <w:rPr>
          <w:noProof/>
        </w:rPr>
        <w:pict>
          <v:line id="_x0000_s1252" style="position:absolute;flip:x;z-index:251650048" from="108pt,6.7pt" to="126pt,24.7pt" o:allowincell="f"/>
        </w:pict>
      </w:r>
      <w:r>
        <w:rPr>
          <w:noProof/>
        </w:rPr>
        <w:pict>
          <v:line id="_x0000_s1251" style="position:absolute;flip:x;z-index:251649024" from="108pt,6.7pt" to="117pt,15.7pt" o:allowincell="f"/>
        </w:pict>
      </w:r>
      <w:r>
        <w:rPr>
          <w:noProof/>
        </w:rPr>
        <w:pict>
          <v:rect id="_x0000_s1180" style="position:absolute;margin-left:108pt;margin-top:4.25pt;width:27pt;height:117pt;z-index:251576320" o:allowincell="f"/>
        </w:pict>
      </w:r>
      <w:r>
        <w:rPr>
          <w:sz w:val="18"/>
        </w:rPr>
        <w:t xml:space="preserve">                   20 </w:t>
      </w:r>
    </w:p>
    <w:p w:rsidR="00CC0788" w:rsidRDefault="00CC0788">
      <w:pPr>
        <w:rPr>
          <w:sz w:val="18"/>
        </w:rPr>
      </w:pPr>
      <w:r>
        <w:rPr>
          <w:noProof/>
        </w:rPr>
        <w:pict>
          <v:line id="_x0000_s1310" style="position:absolute;flip:x;z-index:251709440" from="3in,5.35pt" to="243pt,32.35pt" o:allowincell="f"/>
        </w:pict>
      </w:r>
      <w:r>
        <w:rPr>
          <w:noProof/>
        </w:rPr>
        <w:pict>
          <v:line id="_x0000_s1288" style="position:absolute;flip:x;z-index:251686912" from="162pt,5.35pt" to="189pt,32.35pt" o:allowincell="f"/>
        </w:pict>
      </w:r>
      <w:r>
        <w:rPr>
          <w:noProof/>
        </w:rPr>
        <w:pict>
          <v:line id="_x0000_s1285" style="position:absolute;z-index:251683840" from="189pt,5.35pt" to="189pt,14.35pt" o:allowincell="f"/>
        </w:pict>
      </w:r>
      <w:r>
        <w:rPr>
          <w:noProof/>
        </w:rPr>
        <w:pict>
          <v:line id="_x0000_s1254" style="position:absolute;flip:x;z-index:251652096" from="108pt,5.35pt" to="135pt,32.35pt" o:allowincell="f"/>
        </w:pict>
      </w:r>
    </w:p>
    <w:p w:rsidR="00CC0788" w:rsidRDefault="00CC0788">
      <w:pPr>
        <w:rPr>
          <w:sz w:val="18"/>
        </w:rPr>
      </w:pPr>
      <w:r>
        <w:rPr>
          <w:noProof/>
        </w:rPr>
        <w:pict>
          <v:line id="_x0000_s1311" style="position:absolute;flip:x;z-index:251710464" from="3in,4pt" to="243pt,31pt" o:allowincell="f"/>
        </w:pict>
      </w:r>
      <w:r>
        <w:rPr>
          <w:noProof/>
        </w:rPr>
        <w:pict>
          <v:line id="_x0000_s1309" style="position:absolute;z-index:251708416" from="243pt,4pt" to="243pt,13pt" o:allowincell="f"/>
        </w:pict>
      </w:r>
      <w:r>
        <w:rPr>
          <w:noProof/>
        </w:rPr>
        <w:pict>
          <v:line id="_x0000_s1289" style="position:absolute;flip:x;z-index:251687936" from="162pt,4pt" to="189pt,31pt" o:allowincell="f"/>
        </w:pict>
      </w:r>
      <w:r>
        <w:rPr>
          <w:noProof/>
        </w:rPr>
        <w:pict>
          <v:line id="_x0000_s1287" style="position:absolute;z-index:251685888" from="189pt,4pt" to="189pt,13pt" o:allowincell="f"/>
        </w:pict>
      </w:r>
      <w:r>
        <w:rPr>
          <w:noProof/>
        </w:rPr>
        <w:pict>
          <v:line id="_x0000_s1255" style="position:absolute;flip:x;z-index:251653120" from="108pt,4pt" to="135pt,31pt" o:allowincell="f"/>
        </w:pict>
      </w:r>
      <w:r>
        <w:rPr>
          <w:sz w:val="18"/>
        </w:rPr>
        <w:t xml:space="preserve">                   10</w:t>
      </w:r>
    </w:p>
    <w:p w:rsidR="00CC0788" w:rsidRDefault="00CC0788">
      <w:pPr>
        <w:rPr>
          <w:sz w:val="18"/>
        </w:rPr>
      </w:pPr>
      <w:r>
        <w:rPr>
          <w:noProof/>
        </w:rPr>
        <w:pict>
          <v:line id="_x0000_s1325" style="position:absolute;flip:x;z-index:251724800" from="270pt,2.65pt" to="297pt,29.65pt" o:allowincell="f"/>
        </w:pict>
      </w:r>
      <w:r>
        <w:rPr>
          <w:noProof/>
        </w:rPr>
        <w:pict>
          <v:line id="_x0000_s1324" style="position:absolute;flip:x;z-index:251723776" from="270pt,2.65pt" to="4in,20.65pt" o:allowincell="f"/>
        </w:pict>
      </w:r>
      <w:r>
        <w:rPr>
          <w:noProof/>
        </w:rPr>
        <w:pict>
          <v:line id="_x0000_s1323" style="position:absolute;flip:x;z-index:251722752" from="270pt,2.65pt" to="279pt,11.65pt" o:allowincell="f"/>
        </w:pict>
      </w:r>
      <w:r>
        <w:rPr>
          <w:noProof/>
        </w:rPr>
        <w:pict>
          <v:line id="_x0000_s1313" style="position:absolute;flip:x;z-index:251712512" from="3in,2.65pt" to="243pt,29.65pt" o:allowincell="f"/>
        </w:pict>
      </w:r>
      <w:r>
        <w:rPr>
          <w:noProof/>
        </w:rPr>
        <w:pict>
          <v:line id="_x0000_s1290" style="position:absolute;flip:x;z-index:251688960" from="162pt,2.65pt" to="189pt,29.65pt" o:allowincell="f"/>
        </w:pict>
      </w:r>
      <w:r>
        <w:rPr>
          <w:noProof/>
        </w:rPr>
        <w:pict>
          <v:line id="_x0000_s1257" style="position:absolute;flip:x;z-index:251655168" from="108pt,2.65pt" to="135pt,29.65pt" o:allowincell="f"/>
        </w:pict>
      </w:r>
      <w:r>
        <w:rPr>
          <w:noProof/>
        </w:rPr>
        <w:pict>
          <v:rect id="_x0000_s1187" style="position:absolute;margin-left:297pt;margin-top:.2pt;width:27pt;height:90pt;z-index:251583488" o:allowincell="f"/>
        </w:pict>
      </w:r>
      <w:r>
        <w:rPr>
          <w:noProof/>
        </w:rPr>
        <w:pict>
          <v:rect id="_x0000_s1186" style="position:absolute;margin-left:270pt;margin-top:.2pt;width:27pt;height:90pt;z-index:251582464" o:allowincell="f"/>
        </w:pict>
      </w:r>
      <w:r>
        <w:rPr>
          <w:sz w:val="18"/>
        </w:rPr>
        <w:t xml:space="preserve">        </w:t>
      </w:r>
    </w:p>
    <w:p w:rsidR="00CC0788" w:rsidRDefault="00CC0788">
      <w:pPr>
        <w:rPr>
          <w:sz w:val="18"/>
        </w:rPr>
      </w:pPr>
      <w:r>
        <w:rPr>
          <w:noProof/>
        </w:rPr>
        <w:pict>
          <v:line id="_x0000_s1326" style="position:absolute;flip:x;z-index:251725824" from="270pt,1.3pt" to="297pt,28.3pt" o:allowincell="f"/>
        </w:pict>
      </w:r>
      <w:r>
        <w:rPr>
          <w:noProof/>
        </w:rPr>
        <w:pict>
          <v:line id="_x0000_s1314" style="position:absolute;flip:x;z-index:251713536" from="3in,1.3pt" to="243pt,28.3pt" o:allowincell="f"/>
        </w:pict>
      </w:r>
      <w:r>
        <w:rPr>
          <w:noProof/>
        </w:rPr>
        <w:pict>
          <v:line id="_x0000_s1312" style="position:absolute;z-index:251711488" from="243pt,1.3pt" to="243pt,10.3pt" o:allowincell="f"/>
        </w:pict>
      </w:r>
      <w:r>
        <w:rPr>
          <w:noProof/>
        </w:rPr>
        <w:pict>
          <v:line id="_x0000_s1291" style="position:absolute;flip:x;z-index:251689984" from="162pt,1.3pt" to="189pt,28.3pt" o:allowincell="f"/>
        </w:pict>
      </w:r>
      <w:r>
        <w:rPr>
          <w:noProof/>
        </w:rPr>
        <w:pict>
          <v:line id="_x0000_s1258" style="position:absolute;flip:x;z-index:251656192" from="108pt,1.3pt" to="135pt,28.3pt" o:allowincell="f"/>
        </w:pict>
      </w:r>
      <w:r>
        <w:rPr>
          <w:noProof/>
        </w:rPr>
        <w:pict>
          <v:line id="_x0000_s1256" style="position:absolute;z-index:251654144" from="135pt,1.3pt" to="135pt,1.3pt" o:allowincell="f"/>
        </w:pict>
      </w:r>
    </w:p>
    <w:p w:rsidR="00CC0788" w:rsidRDefault="00CC0788">
      <w:pPr>
        <w:rPr>
          <w:sz w:val="18"/>
        </w:rPr>
      </w:pPr>
      <w:r>
        <w:rPr>
          <w:noProof/>
        </w:rPr>
        <w:pict>
          <v:line id="_x0000_s1329" style="position:absolute;flip:x;z-index:251728896" from="270pt,8.95pt" to="297pt,35.95pt" o:allowincell="f"/>
        </w:pict>
      </w:r>
      <w:r>
        <w:rPr>
          <w:noProof/>
        </w:rPr>
        <w:pict>
          <v:line id="_x0000_s1328" style="position:absolute;flip:x;z-index:251727872" from="270pt,-.05pt" to="297pt,26.95pt" o:allowincell="f"/>
        </w:pict>
      </w:r>
      <w:r>
        <w:rPr>
          <w:noProof/>
        </w:rPr>
        <w:pict>
          <v:line id="_x0000_s1327" style="position:absolute;z-index:251726848" from="297pt,8.95pt" to="297pt,17.95pt" o:allowincell="f"/>
        </w:pict>
      </w:r>
      <w:r>
        <w:rPr>
          <w:noProof/>
        </w:rPr>
        <w:pict>
          <v:line id="_x0000_s1316" style="position:absolute;flip:x;z-index:251715584" from="3in,8.95pt" to="243pt,35.95pt" o:allowincell="f"/>
        </w:pict>
      </w:r>
      <w:r>
        <w:rPr>
          <w:noProof/>
        </w:rPr>
        <w:pict>
          <v:line id="_x0000_s1315" style="position:absolute;flip:x;z-index:251714560" from="3in,-.05pt" to="243pt,26.95pt" o:allowincell="f"/>
        </w:pict>
      </w:r>
      <w:r>
        <w:rPr>
          <w:noProof/>
        </w:rPr>
        <w:pict>
          <v:line id="_x0000_s1293" style="position:absolute;flip:x;z-index:251692032" from="162pt,8.95pt" to="189pt,35.95pt" o:allowincell="f"/>
        </w:pict>
      </w:r>
      <w:r>
        <w:rPr>
          <w:noProof/>
        </w:rPr>
        <w:pict>
          <v:line id="_x0000_s1292" style="position:absolute;flip:x;z-index:251691008" from="162pt,-.05pt" to="189pt,26.95pt" o:allowincell="f"/>
        </w:pict>
      </w:r>
      <w:r>
        <w:rPr>
          <w:noProof/>
        </w:rPr>
        <w:pict>
          <v:line id="_x0000_s1263" style="position:absolute;flip:x;z-index:251661312" from="108pt,8.95pt" to="135pt,35.95pt" o:allowincell="f"/>
        </w:pict>
      </w:r>
      <w:r>
        <w:rPr>
          <w:noProof/>
        </w:rPr>
        <w:pict>
          <v:line id="_x0000_s1259" style="position:absolute;flip:x;z-index:251657216" from="108pt,-.05pt" to="135pt,26.95pt" o:allowincell="f"/>
        </w:pict>
      </w:r>
      <w:r>
        <w:rPr>
          <w:sz w:val="18"/>
        </w:rPr>
        <w:t xml:space="preserve">                     4  </w:t>
      </w:r>
    </w:p>
    <w:p w:rsidR="00CC0788" w:rsidRDefault="00CC0788">
      <w:pPr>
        <w:rPr>
          <w:sz w:val="18"/>
        </w:rPr>
      </w:pPr>
      <w:r>
        <w:rPr>
          <w:noProof/>
        </w:rPr>
        <w:pict>
          <v:line id="_x0000_s1330" style="position:absolute;flip:x;z-index:251729920" from="270pt,7.6pt" to="297pt,34.6pt" o:allowincell="f"/>
        </w:pict>
      </w:r>
      <w:r>
        <w:rPr>
          <w:noProof/>
        </w:rPr>
        <w:pict>
          <v:line id="_x0000_s1317" style="position:absolute;flip:x;z-index:251716608" from="3in,7.6pt" to="243pt,34.6pt" o:allowincell="f"/>
        </w:pict>
      </w:r>
      <w:r>
        <w:rPr>
          <w:noProof/>
        </w:rPr>
        <w:pict>
          <v:line id="_x0000_s1295" style="position:absolute;flip:x;z-index:251694080" from="162pt,7.6pt" to="189pt,34.6pt" o:allowincell="f"/>
        </w:pict>
      </w:r>
      <w:r>
        <w:rPr>
          <w:noProof/>
        </w:rPr>
        <w:pict>
          <v:line id="_x0000_s1264" style="position:absolute;flip:x;z-index:251662336" from="108pt,7.6pt" to="135pt,34.6pt" o:allowincell="f"/>
        </w:pict>
      </w:r>
      <w:r>
        <w:rPr>
          <w:noProof/>
        </w:rPr>
        <w:pict>
          <v:line id="_x0000_s1262" style="position:absolute;z-index:251660288" from="135pt,7.6pt" to="135pt,7.6pt" o:allowincell="f"/>
        </w:pict>
      </w:r>
      <w:r>
        <w:rPr>
          <w:noProof/>
        </w:rPr>
        <w:pict>
          <v:line id="_x0000_s1261" style="position:absolute;z-index:251659264" from="135pt,7.6pt" to="135pt,7.6pt" o:allowincell="f"/>
        </w:pict>
      </w:r>
      <w:r>
        <w:rPr>
          <w:noProof/>
        </w:rPr>
        <w:pict>
          <v:line id="_x0000_s1260" style="position:absolute;z-index:251658240" from="135pt,7.6pt" to="135pt,16.6pt" o:allowincell="f"/>
        </w:pict>
      </w:r>
      <w:r>
        <w:rPr>
          <w:noProof/>
        </w:rPr>
        <w:pict>
          <v:line id="_x0000_s1194" style="position:absolute;flip:y;z-index:251590656" from="63pt,4.7pt" to="90pt,31.7pt" o:allowincell="f"/>
        </w:pict>
      </w:r>
      <w:r>
        <w:rPr>
          <w:noProof/>
        </w:rPr>
        <w:pict>
          <v:rect id="_x0000_s1179" style="position:absolute;margin-left:81pt;margin-top:5.15pt;width:27pt;height:54pt;z-index:251575296" o:allowincell="f"/>
        </w:pict>
      </w:r>
      <w:r>
        <w:rPr>
          <w:sz w:val="18"/>
        </w:rPr>
        <w:t xml:space="preserve"> </w:t>
      </w:r>
    </w:p>
    <w:p w:rsidR="00CC0788" w:rsidRDefault="00CC0788">
      <w:pPr>
        <w:tabs>
          <w:tab w:val="left" w:pos="980"/>
        </w:tabs>
        <w:rPr>
          <w:sz w:val="18"/>
        </w:rPr>
      </w:pPr>
      <w:r>
        <w:rPr>
          <w:noProof/>
        </w:rPr>
        <w:pict>
          <v:line id="_x0000_s1331" style="position:absolute;flip:x;z-index:251730944" from="270pt,6.25pt" to="297pt,33.25pt" o:allowincell="f"/>
        </w:pict>
      </w:r>
      <w:r>
        <w:rPr>
          <w:noProof/>
        </w:rPr>
        <w:pict>
          <v:line id="_x0000_s1318" style="position:absolute;flip:x;z-index:251717632" from="3in,6.25pt" to="243pt,33.25pt" o:allowincell="f"/>
        </w:pict>
      </w:r>
      <w:r>
        <w:rPr>
          <w:noProof/>
        </w:rPr>
        <w:pict>
          <v:line id="_x0000_s1296" style="position:absolute;flip:x;z-index:251695104" from="162pt,6.25pt" to="189pt,33.25pt" o:allowincell="f"/>
        </w:pict>
      </w:r>
      <w:r>
        <w:rPr>
          <w:noProof/>
        </w:rPr>
        <w:pict>
          <v:line id="_x0000_s1294" style="position:absolute;z-index:251693056" from="189pt,6.25pt" to="189pt,6.25pt" o:allowincell="f"/>
        </w:pict>
      </w:r>
      <w:r>
        <w:rPr>
          <w:noProof/>
        </w:rPr>
        <w:pict>
          <v:line id="_x0000_s1266" style="position:absolute;flip:x;z-index:251664384" from="108pt,6.25pt" to="135pt,33.25pt" o:allowincell="f"/>
        </w:pict>
      </w:r>
    </w:p>
    <w:p w:rsidR="00CC0788" w:rsidRDefault="00CC0788">
      <w:pPr>
        <w:tabs>
          <w:tab w:val="left" w:pos="980"/>
        </w:tabs>
        <w:rPr>
          <w:sz w:val="18"/>
        </w:rPr>
      </w:pPr>
      <w:r>
        <w:rPr>
          <w:noProof/>
        </w:rPr>
        <w:pict>
          <v:line id="_x0000_s1332" style="position:absolute;flip:x;z-index:251731968" from="270pt,4.9pt" to="297pt,31.9pt" o:allowincell="f"/>
        </w:pict>
      </w:r>
      <w:r>
        <w:rPr>
          <w:noProof/>
        </w:rPr>
        <w:pict>
          <v:line id="_x0000_s1319" style="position:absolute;flip:x;z-index:251718656" from="3in,4.9pt" to="243pt,31.9pt" o:allowincell="f"/>
        </w:pict>
      </w:r>
      <w:r>
        <w:rPr>
          <w:noProof/>
        </w:rPr>
        <w:pict>
          <v:line id="_x0000_s1297" style="position:absolute;flip:x;z-index:251696128" from="162pt,4.9pt" to="189pt,31.9pt" o:allowincell="f"/>
        </w:pict>
      </w:r>
      <w:r>
        <w:rPr>
          <w:noProof/>
        </w:rPr>
        <w:pict>
          <v:line id="_x0000_s1267" style="position:absolute;flip:x;z-index:251665408" from="108pt,4.9pt" to="135pt,31.9pt" o:allowincell="f"/>
        </w:pict>
      </w:r>
      <w:r>
        <w:rPr>
          <w:noProof/>
        </w:rPr>
        <w:pict>
          <v:line id="_x0000_s1265" style="position:absolute;z-index:251663360" from="135pt,4.9pt" to="135pt,4.9pt" o:allowincell="f"/>
        </w:pict>
      </w:r>
      <w:r>
        <w:rPr>
          <w:noProof/>
        </w:rPr>
        <w:pict>
          <v:line id="_x0000_s1193" style="position:absolute;z-index:251589632" from="324pt,38.45pt" to="324pt,83.45pt" o:allowincell="f"/>
        </w:pict>
      </w:r>
      <w:r>
        <w:rPr>
          <w:noProof/>
        </w:rPr>
        <w:pict>
          <v:line id="_x0000_s1192" style="position:absolute;z-index:251588608" from="270pt,38.45pt" to="270pt,83.45pt" o:allowincell="f"/>
        </w:pict>
      </w:r>
      <w:r>
        <w:rPr>
          <w:noProof/>
        </w:rPr>
        <w:pict>
          <v:line id="_x0000_s1191" style="position:absolute;z-index:251587584" from="3in,38.45pt" to="3in,83.45pt" o:allowincell="f"/>
        </w:pict>
      </w:r>
      <w:r>
        <w:rPr>
          <w:noProof/>
        </w:rPr>
        <w:pict>
          <v:line id="_x0000_s1190" style="position:absolute;z-index:251586560" from="162pt,38.45pt" to="162pt,83.45pt" o:allowincell="f"/>
        </w:pict>
      </w:r>
      <w:r>
        <w:rPr>
          <w:noProof/>
        </w:rPr>
        <w:pict>
          <v:line id="_x0000_s1189" style="position:absolute;z-index:251585536" from="108pt,38.45pt" to="108pt,83.45pt" o:allowincell="f"/>
        </w:pict>
      </w:r>
      <w:r>
        <w:rPr>
          <w:noProof/>
        </w:rPr>
        <w:pict>
          <v:line id="_x0000_s1169" style="position:absolute;z-index:251565056" from="54pt,38.45pt" to="450pt,38.45pt" o:allowincell="f">
            <v:stroke endarrow="block"/>
          </v:line>
        </w:pict>
      </w:r>
      <w:r>
        <w:rPr>
          <w:noProof/>
        </w:rPr>
        <w:pict>
          <v:rect id="_x0000_s1188" style="position:absolute;margin-left:324pt;margin-top:11.45pt;width:36pt;height:27pt;z-index:251584512" o:allowincell="f"/>
        </w:pict>
      </w:r>
      <w:r>
        <w:rPr>
          <w:noProof/>
        </w:rPr>
        <w:pict>
          <v:rect id="_x0000_s1178" style="position:absolute;margin-left:54pt;margin-top:11.45pt;width:27pt;height:27pt;z-index:251574272" o:allowincell="f"/>
        </w:pict>
      </w:r>
      <w:r>
        <w:rPr>
          <w:sz w:val="18"/>
        </w:rPr>
        <w:t xml:space="preserve">                     2</w:t>
      </w:r>
    </w:p>
    <w:p w:rsidR="00CC0788" w:rsidRDefault="00CC0788">
      <w:pPr>
        <w:rPr>
          <w:sz w:val="18"/>
        </w:rPr>
      </w:pPr>
      <w:r>
        <w:rPr>
          <w:noProof/>
        </w:rPr>
        <w:pict>
          <v:line id="_x0000_s1338" style="position:absolute;flip:x;z-index:251738112" from="333pt,3.55pt" to="5in,30.55pt" o:allowincell="f"/>
        </w:pict>
      </w:r>
      <w:r>
        <w:rPr>
          <w:noProof/>
        </w:rPr>
        <w:pict>
          <v:line id="_x0000_s1337" style="position:absolute;flip:x;z-index:251737088" from="324pt,3.55pt" to="351pt,30.55pt" o:allowincell="f"/>
        </w:pict>
      </w:r>
      <w:r>
        <w:rPr>
          <w:noProof/>
        </w:rPr>
        <w:pict>
          <v:line id="_x0000_s1336" style="position:absolute;flip:x;z-index:251736064" from="324pt,3.55pt" to="342pt,21.55pt" o:allowincell="f"/>
        </w:pict>
      </w:r>
      <w:r>
        <w:rPr>
          <w:noProof/>
        </w:rPr>
        <w:pict>
          <v:line id="_x0000_s1335" style="position:absolute;flip:x;z-index:251735040" from="324pt,3.55pt" to="333pt,12.55pt" o:allowincell="f"/>
        </w:pict>
      </w:r>
      <w:r>
        <w:rPr>
          <w:noProof/>
        </w:rPr>
        <w:pict>
          <v:line id="_x0000_s1333" style="position:absolute;flip:x;z-index:251732992" from="270pt,3.55pt" to="297pt,30.55pt" o:allowincell="f"/>
        </w:pict>
      </w:r>
      <w:r>
        <w:rPr>
          <w:noProof/>
        </w:rPr>
        <w:pict>
          <v:line id="_x0000_s1320" style="position:absolute;flip:x;z-index:251719680" from="3in,3.55pt" to="243pt,30.55pt" o:allowincell="f"/>
        </w:pict>
      </w:r>
      <w:r>
        <w:rPr>
          <w:noProof/>
        </w:rPr>
        <w:pict>
          <v:line id="_x0000_s1298" style="position:absolute;flip:x;z-index:251697152" from="162pt,3.55pt" to="189pt,30.55pt" o:allowincell="f"/>
        </w:pict>
      </w:r>
      <w:r>
        <w:rPr>
          <w:noProof/>
        </w:rPr>
        <w:pict>
          <v:line id="_x0000_s1268" style="position:absolute;flip:x;z-index:251666432" from="108pt,3.55pt" to="135pt,30.55pt" o:allowincell="f"/>
        </w:pict>
      </w:r>
      <w:r>
        <w:rPr>
          <w:noProof/>
        </w:rPr>
        <w:pict>
          <v:line id="_x0000_s1248" style="position:absolute;flip:x;z-index:251645952" from="54pt,3.55pt" to="81pt,30.55pt" o:allowincell="f"/>
        </w:pict>
      </w:r>
      <w:r>
        <w:rPr>
          <w:noProof/>
        </w:rPr>
        <w:pict>
          <v:line id="_x0000_s1246" style="position:absolute;flip:x;z-index:251643904" from="54pt,3.55pt" to="1in,21.55pt" o:allowincell="f"/>
        </w:pict>
      </w:r>
      <w:r>
        <w:rPr>
          <w:noProof/>
        </w:rPr>
        <w:pict>
          <v:line id="_x0000_s1245" style="position:absolute;flip:x;z-index:251642880" from="54pt,3.55pt" to="63pt,12.55pt" o:allowincell="f"/>
        </w:pict>
      </w:r>
    </w:p>
    <w:p w:rsidR="00CC0788" w:rsidRDefault="00CC0788">
      <w:pPr>
        <w:rPr>
          <w:sz w:val="18"/>
        </w:rPr>
      </w:pPr>
      <w:r>
        <w:rPr>
          <w:noProof/>
        </w:rPr>
        <w:pict>
          <v:line id="_x0000_s1339" style="position:absolute;flip:x;z-index:251739136" from="342pt,2.2pt" to="5in,20.2pt" o:allowincell="f"/>
        </w:pict>
      </w:r>
      <w:r>
        <w:rPr>
          <w:noProof/>
        </w:rPr>
        <w:pict>
          <v:line id="_x0000_s1334" style="position:absolute;flip:x;z-index:251734016" from="279pt,2.2pt" to="297pt,20.2pt" o:allowincell="f"/>
        </w:pict>
      </w:r>
      <w:r>
        <w:rPr>
          <w:noProof/>
        </w:rPr>
        <w:pict>
          <v:line id="_x0000_s1321" style="position:absolute;flip:x;z-index:251720704" from="225pt,2.2pt" to="243pt,20.2pt" o:allowincell="f"/>
        </w:pict>
      </w:r>
      <w:r>
        <w:rPr>
          <w:noProof/>
        </w:rPr>
        <w:pict>
          <v:line id="_x0000_s1299" style="position:absolute;flip:x;z-index:251698176" from="171pt,2.2pt" to="189pt,20.2pt" o:allowincell="f"/>
        </w:pict>
      </w:r>
      <w:r>
        <w:rPr>
          <w:noProof/>
        </w:rPr>
        <w:pict>
          <v:line id="_x0000_s1269" style="position:absolute;flip:x;z-index:251667456" from="117pt,2.2pt" to="135pt,20.2pt" o:allowincell="f"/>
        </w:pict>
      </w:r>
      <w:r>
        <w:rPr>
          <w:noProof/>
        </w:rPr>
        <w:pict>
          <v:line id="_x0000_s1249" style="position:absolute;flip:x;z-index:251646976" from="63pt,2.2pt" to="81pt,20.2pt" o:allowincell="f"/>
        </w:pict>
      </w:r>
      <w:r>
        <w:rPr>
          <w:noProof/>
        </w:rPr>
        <w:pict>
          <v:line id="_x0000_s1247" style="position:absolute;z-index:251644928" from="81pt,2.2pt" to="81pt,2.2pt" o:allowincell="f"/>
        </w:pict>
      </w:r>
    </w:p>
    <w:p w:rsidR="00CC0788" w:rsidRDefault="00CC0788">
      <w:pPr>
        <w:rPr>
          <w:sz w:val="18"/>
        </w:rPr>
      </w:pPr>
      <w:r>
        <w:rPr>
          <w:noProof/>
        </w:rPr>
        <w:pict>
          <v:line id="_x0000_s1322" style="position:absolute;z-index:251721728" from="243pt,.85pt" to="243pt,9.85pt" o:allowincell="f"/>
        </w:pict>
      </w:r>
      <w:r>
        <w:rPr>
          <w:noProof/>
        </w:rPr>
        <w:pict>
          <v:line id="_x0000_s1250" style="position:absolute;flip:x;z-index:251648000" from="1in,.85pt" to="81pt,9.85pt" o:allowincell="f"/>
        </w:pict>
      </w:r>
    </w:p>
    <w:p w:rsidR="00CC0788" w:rsidRDefault="00CC0788">
      <w:pPr>
        <w:tabs>
          <w:tab w:val="left" w:pos="840"/>
          <w:tab w:val="left" w:pos="900"/>
          <w:tab w:val="left" w:pos="1460"/>
        </w:tabs>
        <w:rPr>
          <w:sz w:val="18"/>
        </w:rPr>
      </w:pPr>
      <w:r>
        <w:rPr>
          <w:sz w:val="18"/>
        </w:rPr>
        <w:tab/>
        <w:t xml:space="preserve">     сверхдискорд.     дискорд.      пот. дискорд   нормостен.    пот.конкорд.  сверхконкорд. </w:t>
      </w:r>
      <w:r>
        <w:rPr>
          <w:sz w:val="18"/>
        </w:rPr>
        <w:tab/>
        <w:t xml:space="preserve">       Показатели </w:t>
      </w:r>
    </w:p>
    <w:p w:rsidR="00CC0788" w:rsidRDefault="00CC0788">
      <w:pPr>
        <w:tabs>
          <w:tab w:val="left" w:pos="840"/>
          <w:tab w:val="left" w:pos="900"/>
          <w:tab w:val="left" w:pos="1460"/>
        </w:tabs>
        <w:rPr>
          <w:sz w:val="18"/>
        </w:rPr>
      </w:pPr>
      <w:r>
        <w:rPr>
          <w:sz w:val="18"/>
        </w:rPr>
        <w:t xml:space="preserve">                                                                                                                                                                                    нейротичности</w:t>
      </w:r>
    </w:p>
    <w:p w:rsidR="00CC0788" w:rsidRDefault="00CC0788">
      <w:pPr>
        <w:tabs>
          <w:tab w:val="left" w:pos="840"/>
          <w:tab w:val="left" w:pos="900"/>
          <w:tab w:val="left" w:pos="1460"/>
        </w:tabs>
        <w:rPr>
          <w:sz w:val="18"/>
        </w:rPr>
      </w:pPr>
      <w:r>
        <w:rPr>
          <w:sz w:val="18"/>
        </w:rPr>
        <w:t xml:space="preserve">                                                                                                                                                                               по тесту Айзенка</w:t>
      </w:r>
    </w:p>
    <w:p w:rsidR="00CC0788" w:rsidRDefault="00CC0788">
      <w:pPr>
        <w:tabs>
          <w:tab w:val="left" w:pos="840"/>
          <w:tab w:val="left" w:pos="900"/>
          <w:tab w:val="left" w:pos="1460"/>
        </w:tabs>
        <w:rPr>
          <w:sz w:val="18"/>
        </w:rPr>
      </w:pPr>
    </w:p>
    <w:p w:rsidR="00CC0788" w:rsidRDefault="00CC0788">
      <w:pPr>
        <w:pStyle w:val="5"/>
        <w:rPr>
          <w:i w:val="0"/>
          <w:sz w:val="24"/>
        </w:rPr>
      </w:pPr>
      <w:r>
        <w:rPr>
          <w:i w:val="0"/>
          <w:sz w:val="24"/>
        </w:rPr>
        <w:t>Рис. 4. Полигон частот и гистограмма возрастных изменений показателя нейротичности.</w:t>
      </w:r>
    </w:p>
    <w:p w:rsidR="00CC0788" w:rsidRDefault="00CC0788">
      <w:pPr>
        <w:tabs>
          <w:tab w:val="left" w:pos="840"/>
          <w:tab w:val="left" w:pos="900"/>
          <w:tab w:val="left" w:pos="1460"/>
        </w:tabs>
        <w:jc w:val="right"/>
        <w:rPr>
          <w:b/>
          <w:sz w:val="28"/>
        </w:rPr>
      </w:pPr>
    </w:p>
    <w:p w:rsidR="00CC0788" w:rsidRDefault="00CC0788">
      <w:pPr>
        <w:tabs>
          <w:tab w:val="left" w:pos="840"/>
          <w:tab w:val="left" w:pos="900"/>
          <w:tab w:val="left" w:pos="1080"/>
          <w:tab w:val="left" w:pos="1460"/>
          <w:tab w:val="left" w:pos="5520"/>
          <w:tab w:val="right" w:pos="9355"/>
        </w:tabs>
        <w:rPr>
          <w:sz w:val="28"/>
        </w:rPr>
      </w:pPr>
      <w:r>
        <w:rPr>
          <w:b/>
          <w:sz w:val="28"/>
        </w:rPr>
        <w:tab/>
      </w:r>
      <w:r>
        <w:rPr>
          <w:b/>
          <w:sz w:val="28"/>
        </w:rPr>
        <w:tab/>
      </w:r>
      <w:r>
        <w:rPr>
          <w:b/>
          <w:sz w:val="28"/>
        </w:rPr>
        <w:tab/>
      </w:r>
      <w:r>
        <w:rPr>
          <w:sz w:val="28"/>
        </w:rPr>
        <w:t>- от 8 до 10 лет</w:t>
      </w:r>
      <w:r>
        <w:rPr>
          <w:sz w:val="28"/>
        </w:rPr>
        <w:tab/>
        <w:t xml:space="preserve">  - от 11 до 13 лет</w:t>
      </w:r>
      <w:r>
        <w:rPr>
          <w:sz w:val="28"/>
        </w:rPr>
        <w:tab/>
      </w:r>
      <w:r>
        <w:rPr>
          <w:sz w:val="28"/>
        </w:rPr>
        <w:tab/>
      </w:r>
      <w:r>
        <w:rPr>
          <w:noProof/>
        </w:rPr>
        <w:pict>
          <v:line id="_x0000_s1347" style="position:absolute;flip:x;z-index:251747328;mso-position-horizontal-relative:text;mso-position-vertical-relative:text" from="27pt,12.1pt" to="36pt,21.1pt" o:allowincell="f"/>
        </w:pict>
      </w:r>
      <w:r>
        <w:rPr>
          <w:noProof/>
        </w:rPr>
        <w:pict>
          <v:line id="_x0000_s1346" style="position:absolute;flip:x;z-index:251746304;mso-position-horizontal-relative:text;mso-position-vertical-relative:text" from="18pt,3.1pt" to="36pt,21.1pt" o:allowincell="f"/>
        </w:pict>
      </w:r>
      <w:r>
        <w:rPr>
          <w:noProof/>
        </w:rPr>
        <w:pict>
          <v:line id="_x0000_s1345" style="position:absolute;flip:x;z-index:251745280;mso-position-horizontal-relative:text;mso-position-vertical-relative:text" from="9pt,3.1pt" to="27pt,21.1pt" o:allowincell="f"/>
        </w:pict>
      </w:r>
      <w:r>
        <w:rPr>
          <w:noProof/>
        </w:rPr>
        <w:pict>
          <v:line id="_x0000_s1344" style="position:absolute;flip:x;z-index:251744256;mso-position-horizontal-relative:text;mso-position-vertical-relative:text" from="0,12.1pt" to="9pt,21.1pt" o:allowincell="f"/>
        </w:pict>
      </w:r>
      <w:r>
        <w:rPr>
          <w:noProof/>
        </w:rPr>
        <w:pict>
          <v:line id="_x0000_s1343" style="position:absolute;flip:x;z-index:251743232;mso-position-horizontal-relative:text;mso-position-vertical-relative:text" from="9pt,3.1pt" to="18pt,12.1pt" o:allowincell="f"/>
        </w:pict>
      </w:r>
      <w:r>
        <w:rPr>
          <w:noProof/>
        </w:rPr>
        <w:pict>
          <v:line id="_x0000_s1342" style="position:absolute;flip:x;z-index:251742208;mso-position-horizontal-relative:text;mso-position-vertical-relative:text" from="0,3.1pt" to="9pt,12.1pt" o:allowincell="f"/>
        </w:pict>
      </w:r>
      <w:r>
        <w:rPr>
          <w:noProof/>
        </w:rPr>
        <w:pict>
          <v:rect id="_x0000_s1341" style="position:absolute;margin-left:234pt;margin-top:3.1pt;width:36pt;height:18pt;z-index:251741184;mso-position-horizontal-relative:text;mso-position-vertical-relative:text" o:allowincell="f"/>
        </w:pict>
      </w:r>
      <w:r>
        <w:rPr>
          <w:noProof/>
        </w:rPr>
        <w:pict>
          <v:rect id="_x0000_s1340" style="position:absolute;margin-left:0;margin-top:3.1pt;width:36pt;height:18pt;z-index:251740160;mso-position-horizontal-relative:text;mso-position-vertical-relative:text" o:allowincell="f"/>
        </w:pict>
      </w:r>
    </w:p>
    <w:p w:rsidR="00CC0788" w:rsidRDefault="00CC0788">
      <w:pPr>
        <w:pStyle w:val="a3"/>
        <w:tabs>
          <w:tab w:val="left" w:pos="840"/>
          <w:tab w:val="left" w:pos="900"/>
          <w:tab w:val="left" w:pos="1460"/>
        </w:tabs>
        <w:spacing w:after="0" w:line="240" w:lineRule="auto"/>
        <w:ind w:firstLine="720"/>
        <w:jc w:val="both"/>
        <w:rPr>
          <w:sz w:val="28"/>
        </w:rPr>
      </w:pPr>
    </w:p>
    <w:p w:rsidR="00CC0788" w:rsidRDefault="00CC0788">
      <w:pPr>
        <w:pStyle w:val="a3"/>
        <w:tabs>
          <w:tab w:val="left" w:pos="840"/>
          <w:tab w:val="left" w:pos="900"/>
          <w:tab w:val="left" w:pos="1460"/>
        </w:tabs>
        <w:spacing w:after="0" w:line="360" w:lineRule="auto"/>
        <w:ind w:firstLine="540"/>
        <w:jc w:val="both"/>
        <w:rPr>
          <w:sz w:val="28"/>
        </w:rPr>
      </w:pPr>
      <w:r>
        <w:rPr>
          <w:sz w:val="28"/>
        </w:rPr>
        <w:t>Как видно из Рис. 4, нейротизм с возрастом повышается. Дети становятся более эмоционально неустойчивыми, тревожными, чрезвычайно нервозными.</w:t>
      </w:r>
    </w:p>
    <w:p w:rsidR="00CC0788" w:rsidRDefault="00CC0788">
      <w:pPr>
        <w:spacing w:line="360" w:lineRule="auto"/>
        <w:ind w:firstLine="540"/>
        <w:jc w:val="both"/>
        <w:rPr>
          <w:sz w:val="28"/>
        </w:rPr>
      </w:pPr>
      <w:r>
        <w:rPr>
          <w:sz w:val="28"/>
        </w:rPr>
        <w:t>Далее обратимся к рассмотрению половых различий по проведенному тесту.</w:t>
      </w:r>
    </w:p>
    <w:p w:rsidR="00CC0788" w:rsidRDefault="00CC0788">
      <w:pPr>
        <w:spacing w:line="360" w:lineRule="auto"/>
        <w:ind w:firstLine="540"/>
        <w:jc w:val="both"/>
        <w:rPr>
          <w:sz w:val="28"/>
        </w:rPr>
      </w:pPr>
      <w:r>
        <w:rPr>
          <w:sz w:val="28"/>
        </w:rPr>
        <w:t xml:space="preserve">Подсчеты первичных статистических данных мужской подвыборки  (90 человек) представлены в Приложении 12 </w:t>
      </w:r>
      <w:r w:rsidR="00114BEE">
        <w:rPr>
          <w:sz w:val="28"/>
        </w:rPr>
        <w:t>(т</w:t>
      </w:r>
      <w:r>
        <w:rPr>
          <w:sz w:val="28"/>
        </w:rPr>
        <w:t>аблице 9</w:t>
      </w:r>
      <w:r w:rsidR="00114BEE">
        <w:rPr>
          <w:sz w:val="28"/>
        </w:rPr>
        <w:t>)</w:t>
      </w:r>
      <w:r>
        <w:rPr>
          <w:sz w:val="28"/>
        </w:rPr>
        <w:t>; женской части подвыборки (38 человек) в Приложении 13</w:t>
      </w:r>
      <w:r w:rsidR="00114BEE">
        <w:rPr>
          <w:sz w:val="28"/>
        </w:rPr>
        <w:t xml:space="preserve"> (т</w:t>
      </w:r>
      <w:r>
        <w:rPr>
          <w:sz w:val="28"/>
        </w:rPr>
        <w:t>аблице 10</w:t>
      </w:r>
      <w:r w:rsidR="00114BEE">
        <w:rPr>
          <w:sz w:val="28"/>
        </w:rPr>
        <w:t>)</w:t>
      </w:r>
      <w:r>
        <w:rPr>
          <w:sz w:val="28"/>
        </w:rPr>
        <w:t xml:space="preserve">. </w:t>
      </w:r>
    </w:p>
    <w:p w:rsidR="00CC0788" w:rsidRDefault="00CC0788">
      <w:pPr>
        <w:spacing w:line="360" w:lineRule="auto"/>
        <w:ind w:firstLine="540"/>
        <w:jc w:val="both"/>
        <w:rPr>
          <w:sz w:val="28"/>
        </w:rPr>
      </w:pPr>
      <w:r>
        <w:rPr>
          <w:sz w:val="28"/>
        </w:rPr>
        <w:t>Анализируя результаты, следует отметить</w:t>
      </w:r>
      <w:r>
        <w:rPr>
          <w:noProof/>
        </w:rPr>
        <w:pict>
          <v:line id="_x0000_s1352" style="position:absolute;left:0;text-align:left;z-index:251752448;mso-position-horizontal-relative:text;mso-position-vertical-relative:text" from="36pt,211.75pt" to="54pt,211.75pt" o:allowincell="f"/>
        </w:pict>
      </w:r>
      <w:r>
        <w:rPr>
          <w:noProof/>
        </w:rPr>
        <w:pict>
          <v:line id="_x0000_s1351" style="position:absolute;left:0;text-align:left;z-index:251751424;mso-position-horizontal-relative:text;mso-position-vertical-relative:text" from="36pt,256.75pt" to="54pt,256.75pt" o:allowincell="f"/>
        </w:pict>
      </w:r>
      <w:r>
        <w:rPr>
          <w:noProof/>
        </w:rPr>
        <w:pict>
          <v:line id="_x0000_s1350" style="position:absolute;left:0;text-align:left;z-index:251750400;mso-position-horizontal-relative:text;mso-position-vertical-relative:text" from="36pt,292.75pt" to="54pt,292.75pt" o:allowincell="f"/>
        </w:pict>
      </w:r>
      <w:r>
        <w:rPr>
          <w:sz w:val="28"/>
        </w:rPr>
        <w:t>, что мужской пол более экстравертированный (15, 2 баллов), чем женский (14, 8 баллов) и менее невротичен (15, 3 баллов). Наглядно соотношение подвыборок представлено на нижеследующем Рис. 5</w:t>
      </w:r>
    </w:p>
    <w:p w:rsidR="00CC0788" w:rsidRDefault="00CC0788">
      <w:pPr>
        <w:rPr>
          <w:sz w:val="28"/>
        </w:rPr>
      </w:pPr>
    </w:p>
    <w:p w:rsidR="00CC0788" w:rsidRDefault="00CC0788">
      <w:pPr>
        <w:rPr>
          <w:sz w:val="18"/>
        </w:rPr>
      </w:pPr>
      <w:r>
        <w:rPr>
          <w:noProof/>
        </w:rPr>
        <w:pict>
          <v:line id="_x0000_s1348" style="position:absolute;flip:y;z-index:251748352" from="54pt,9pt" to="54pt,252pt" o:allowincell="f">
            <v:stroke endarrow="block"/>
          </v:line>
        </w:pict>
      </w:r>
      <w:r>
        <w:rPr>
          <w:sz w:val="28"/>
        </w:rPr>
        <w:t xml:space="preserve">                 </w:t>
      </w:r>
      <w:r>
        <w:rPr>
          <w:sz w:val="28"/>
        </w:rPr>
        <w:tab/>
      </w:r>
      <w:r>
        <w:rPr>
          <w:sz w:val="18"/>
        </w:rPr>
        <w:t>Выборочное среднее показателей теста Г. Айзенка</w:t>
      </w:r>
    </w:p>
    <w:p w:rsidR="00CC0788" w:rsidRDefault="00CC0788">
      <w:pPr>
        <w:rPr>
          <w:sz w:val="28"/>
        </w:rPr>
      </w:pPr>
    </w:p>
    <w:p w:rsidR="00CC0788" w:rsidRDefault="00CC0788">
      <w:pPr>
        <w:rPr>
          <w:sz w:val="28"/>
        </w:rPr>
      </w:pPr>
    </w:p>
    <w:p w:rsidR="00CC0788" w:rsidRDefault="00CC0788">
      <w:pPr>
        <w:rPr>
          <w:sz w:val="28"/>
        </w:rPr>
      </w:pPr>
    </w:p>
    <w:p w:rsidR="00CC0788" w:rsidRDefault="00CC0788">
      <w:pPr>
        <w:rPr>
          <w:sz w:val="18"/>
        </w:rPr>
      </w:pPr>
      <w:r>
        <w:rPr>
          <w:sz w:val="18"/>
        </w:rPr>
        <w:t xml:space="preserve">                16,7</w:t>
      </w:r>
    </w:p>
    <w:p w:rsidR="00CC0788" w:rsidRDefault="00CC0788">
      <w:pPr>
        <w:rPr>
          <w:sz w:val="18"/>
        </w:rPr>
      </w:pPr>
      <w:r>
        <w:rPr>
          <w:noProof/>
        </w:rPr>
        <w:pict>
          <v:line id="_x0000_s1353" style="position:absolute;z-index:251753472" from="36pt,4.9pt" to="54pt,4.9pt" o:allowincell="f"/>
        </w:pict>
      </w:r>
      <w:r>
        <w:rPr>
          <w:noProof/>
        </w:rPr>
        <w:pict>
          <v:rect id="_x0000_s1357" style="position:absolute;margin-left:315pt;margin-top:9.2pt;width:81pt;height:162pt;z-index:251757568" o:allowincell="f"/>
        </w:pict>
      </w:r>
    </w:p>
    <w:p w:rsidR="00CC0788" w:rsidRDefault="00CC0788">
      <w:pPr>
        <w:rPr>
          <w:sz w:val="18"/>
        </w:rPr>
      </w:pPr>
    </w:p>
    <w:p w:rsidR="00CC0788" w:rsidRDefault="00CC0788">
      <w:pPr>
        <w:rPr>
          <w:sz w:val="18"/>
        </w:rPr>
      </w:pPr>
    </w:p>
    <w:p w:rsidR="00CC0788" w:rsidRDefault="00CC0788">
      <w:pPr>
        <w:rPr>
          <w:sz w:val="18"/>
        </w:rPr>
      </w:pPr>
      <w:r>
        <w:rPr>
          <w:sz w:val="18"/>
        </w:rPr>
        <w:t xml:space="preserve">                15,3    </w:t>
      </w:r>
    </w:p>
    <w:p w:rsidR="00CC0788" w:rsidRDefault="00CC0788">
      <w:pPr>
        <w:rPr>
          <w:sz w:val="18"/>
        </w:rPr>
      </w:pPr>
    </w:p>
    <w:p w:rsidR="00CC0788" w:rsidRDefault="00CC0788">
      <w:pPr>
        <w:rPr>
          <w:sz w:val="18"/>
        </w:rPr>
      </w:pPr>
      <w:r>
        <w:rPr>
          <w:noProof/>
        </w:rPr>
        <w:pict>
          <v:rect id="_x0000_s1356" style="position:absolute;margin-left:234pt;margin-top:2.45pt;width:81pt;height:117pt;z-index:251756544" o:allowincell="f"/>
        </w:pict>
      </w:r>
    </w:p>
    <w:p w:rsidR="00CC0788" w:rsidRDefault="00CC0788">
      <w:pPr>
        <w:rPr>
          <w:sz w:val="18"/>
        </w:rPr>
      </w:pPr>
    </w:p>
    <w:p w:rsidR="00CC0788" w:rsidRDefault="00CC0788">
      <w:pPr>
        <w:rPr>
          <w:sz w:val="18"/>
        </w:rPr>
      </w:pPr>
      <w:r>
        <w:rPr>
          <w:sz w:val="18"/>
        </w:rPr>
        <w:t xml:space="preserve">          </w:t>
      </w:r>
    </w:p>
    <w:p w:rsidR="00CC0788" w:rsidRDefault="00CC0788">
      <w:pPr>
        <w:rPr>
          <w:sz w:val="18"/>
        </w:rPr>
      </w:pPr>
      <w:r>
        <w:rPr>
          <w:sz w:val="18"/>
        </w:rPr>
        <w:t xml:space="preserve">                15,2</w:t>
      </w:r>
    </w:p>
    <w:p w:rsidR="00CC0788" w:rsidRDefault="00CC0788">
      <w:pPr>
        <w:rPr>
          <w:sz w:val="18"/>
        </w:rPr>
      </w:pPr>
      <w:r>
        <w:rPr>
          <w:noProof/>
        </w:rPr>
        <w:pict>
          <v:rect id="_x0000_s1354" style="position:absolute;margin-left:54pt;margin-top:6.05pt;width:1in;height:1in;z-index:251754496" o:allowincell="f"/>
        </w:pict>
      </w:r>
    </w:p>
    <w:p w:rsidR="00CC0788" w:rsidRDefault="00CC0788">
      <w:pPr>
        <w:rPr>
          <w:sz w:val="18"/>
        </w:rPr>
      </w:pPr>
    </w:p>
    <w:p w:rsidR="00CC0788" w:rsidRDefault="00CC0788">
      <w:pPr>
        <w:ind w:firstLine="708"/>
        <w:rPr>
          <w:sz w:val="28"/>
        </w:rPr>
      </w:pPr>
      <w:r>
        <w:rPr>
          <w:noProof/>
        </w:rPr>
        <w:pict>
          <v:line id="_x0000_s1359" style="position:absolute;left:0;text-align:left;z-index:251759616" from="396pt,57.35pt" to="396pt,84.35pt" o:allowincell="f"/>
        </w:pict>
      </w:r>
      <w:r>
        <w:rPr>
          <w:noProof/>
        </w:rPr>
        <w:pict>
          <v:line id="_x0000_s1358" style="position:absolute;left:0;text-align:left;z-index:251758592" from="207pt,57.35pt" to="207pt,84.35pt" o:allowincell="f"/>
        </w:pict>
      </w:r>
      <w:r>
        <w:rPr>
          <w:noProof/>
        </w:rPr>
        <w:pict>
          <v:rect id="_x0000_s1355" style="position:absolute;left:0;text-align:left;margin-left:126pt;margin-top:21.35pt;width:81pt;height:36pt;z-index:251755520" o:allowincell="f"/>
        </w:pict>
      </w:r>
      <w:r>
        <w:rPr>
          <w:sz w:val="18"/>
        </w:rPr>
        <w:t xml:space="preserve"> 14,8</w:t>
      </w:r>
    </w:p>
    <w:p w:rsidR="00CC0788" w:rsidRDefault="00CC0788">
      <w:pPr>
        <w:rPr>
          <w:sz w:val="28"/>
        </w:rPr>
      </w:pPr>
    </w:p>
    <w:p w:rsidR="00CC0788" w:rsidRDefault="00CC0788">
      <w:pPr>
        <w:rPr>
          <w:sz w:val="28"/>
        </w:rPr>
      </w:pPr>
    </w:p>
    <w:p w:rsidR="00CC0788" w:rsidRDefault="00CC0788">
      <w:pPr>
        <w:rPr>
          <w:sz w:val="28"/>
        </w:rPr>
      </w:pPr>
      <w:r>
        <w:rPr>
          <w:noProof/>
        </w:rPr>
        <w:pict>
          <v:line id="_x0000_s1349" style="position:absolute;z-index:251749376" from="63pt,12.5pt" to="459pt,12.5pt" o:allowincell="f">
            <v:stroke endarrow="block"/>
          </v:line>
        </w:pict>
      </w:r>
    </w:p>
    <w:p w:rsidR="00CC0788" w:rsidRDefault="00CC0788">
      <w:pPr>
        <w:tabs>
          <w:tab w:val="left" w:pos="2040"/>
        </w:tabs>
        <w:rPr>
          <w:sz w:val="18"/>
        </w:rPr>
      </w:pPr>
      <w:r>
        <w:rPr>
          <w:sz w:val="18"/>
        </w:rPr>
        <w:t xml:space="preserve">                                      М</w:t>
      </w:r>
      <w:r>
        <w:rPr>
          <w:sz w:val="18"/>
        </w:rPr>
        <w:tab/>
        <w:t xml:space="preserve">                            Ж                                            М                                 Ж                            пол</w:t>
      </w:r>
    </w:p>
    <w:p w:rsidR="00CC0788" w:rsidRDefault="00CC0788">
      <w:pPr>
        <w:tabs>
          <w:tab w:val="left" w:pos="2040"/>
        </w:tabs>
        <w:rPr>
          <w:sz w:val="18"/>
        </w:rPr>
      </w:pPr>
      <w:r>
        <w:rPr>
          <w:sz w:val="18"/>
        </w:rPr>
        <w:t xml:space="preserve">                                             Экстраверсия                                                            Нейротизм                                      компоненты    </w:t>
      </w:r>
    </w:p>
    <w:p w:rsidR="00CC0788" w:rsidRDefault="00CC0788">
      <w:pPr>
        <w:rPr>
          <w:sz w:val="18"/>
        </w:rPr>
      </w:pPr>
    </w:p>
    <w:p w:rsidR="00CC0788" w:rsidRDefault="00CC0788">
      <w:pPr>
        <w:rPr>
          <w:sz w:val="18"/>
        </w:rPr>
      </w:pPr>
    </w:p>
    <w:p w:rsidR="00CC0788" w:rsidRDefault="00CC0788">
      <w:pPr>
        <w:rPr>
          <w:b/>
          <w:sz w:val="24"/>
          <w:szCs w:val="24"/>
        </w:rPr>
      </w:pPr>
      <w:r>
        <w:rPr>
          <w:b/>
          <w:sz w:val="24"/>
          <w:szCs w:val="24"/>
        </w:rPr>
        <w:t>Рис. 5. Гистограмма половых различий по показателям экстраверсии и нейротизма.</w:t>
      </w:r>
    </w:p>
    <w:p w:rsidR="00CC0788" w:rsidRDefault="00CC0788">
      <w:pPr>
        <w:jc w:val="right"/>
        <w:rPr>
          <w:b/>
          <w:sz w:val="28"/>
        </w:rPr>
      </w:pPr>
    </w:p>
    <w:p w:rsidR="00CC0788" w:rsidRDefault="00CC0788">
      <w:pPr>
        <w:spacing w:line="360" w:lineRule="auto"/>
        <w:ind w:firstLine="540"/>
        <w:jc w:val="both"/>
        <w:rPr>
          <w:sz w:val="28"/>
        </w:rPr>
      </w:pPr>
      <w:r>
        <w:rPr>
          <w:sz w:val="28"/>
        </w:rPr>
        <w:t>Корреляционный анализ (см. Приложение 23) показал наличие связи между полом и показателем «нейротизм» (</w:t>
      </w:r>
      <w:r>
        <w:rPr>
          <w:sz w:val="28"/>
          <w:lang w:val="en-US"/>
        </w:rPr>
        <w:t>r</w:t>
      </w:r>
      <w:r>
        <w:rPr>
          <w:sz w:val="28"/>
        </w:rPr>
        <w:t>=0,32).</w:t>
      </w:r>
    </w:p>
    <w:p w:rsidR="00CC0788" w:rsidRDefault="00CC0788" w:rsidP="00CA2ED5">
      <w:pPr>
        <w:pStyle w:val="a3"/>
        <w:numPr>
          <w:ilvl w:val="0"/>
          <w:numId w:val="9"/>
        </w:numPr>
        <w:tabs>
          <w:tab w:val="left" w:pos="900"/>
          <w:tab w:val="num" w:pos="930"/>
        </w:tabs>
        <w:spacing w:after="0" w:line="360" w:lineRule="auto"/>
        <w:ind w:left="0" w:firstLine="540"/>
        <w:jc w:val="both"/>
        <w:rPr>
          <w:sz w:val="28"/>
        </w:rPr>
      </w:pPr>
      <w:r>
        <w:rPr>
          <w:sz w:val="28"/>
        </w:rPr>
        <w:t xml:space="preserve"> Согласно результатам проведенного опросника К. Леонгарда, высокий балл был получен по шкале «эмотивный тип» (18,6 баллов)</w:t>
      </w:r>
      <w:r w:rsidR="00114BEE">
        <w:rPr>
          <w:sz w:val="28"/>
        </w:rPr>
        <w:t>,</w:t>
      </w:r>
      <w:r>
        <w:rPr>
          <w:sz w:val="28"/>
        </w:rPr>
        <w:t xml:space="preserve"> </w:t>
      </w:r>
      <w:r w:rsidR="00114BEE">
        <w:rPr>
          <w:sz w:val="28"/>
        </w:rPr>
        <w:t>ч</w:t>
      </w:r>
      <w:r>
        <w:rPr>
          <w:sz w:val="28"/>
        </w:rPr>
        <w:t xml:space="preserve">то говорит о глубине эмоциональных переживаний в области духовной жизни, повышенной чувствительности (см. Рис. 1 Приложения 15). </w:t>
      </w:r>
    </w:p>
    <w:p w:rsidR="00CC0788" w:rsidRDefault="00CC0788">
      <w:pPr>
        <w:pStyle w:val="a3"/>
        <w:tabs>
          <w:tab w:val="left" w:pos="840"/>
          <w:tab w:val="left" w:pos="900"/>
          <w:tab w:val="left" w:pos="1460"/>
        </w:tabs>
        <w:spacing w:after="0" w:line="360" w:lineRule="auto"/>
        <w:ind w:firstLine="540"/>
        <w:jc w:val="both"/>
        <w:rPr>
          <w:sz w:val="28"/>
        </w:rPr>
      </w:pPr>
      <w:r>
        <w:rPr>
          <w:sz w:val="28"/>
        </w:rPr>
        <w:t xml:space="preserve">Результаты исследования первой возрастной подгруппы показали, что наиболее развит такой показатель, как «эмотивный тип» (18,9 баллов), во второй подгруппе (см. Рис. 2 Приложение 16)– «гипертимный тип» (18,5 баллов). </w:t>
      </w:r>
    </w:p>
    <w:p w:rsidR="00CC0788" w:rsidRDefault="00CC0788">
      <w:pPr>
        <w:pStyle w:val="a3"/>
        <w:tabs>
          <w:tab w:val="left" w:pos="840"/>
          <w:tab w:val="left" w:pos="900"/>
          <w:tab w:val="left" w:pos="1460"/>
        </w:tabs>
        <w:spacing w:after="0" w:line="360" w:lineRule="auto"/>
        <w:ind w:firstLine="540"/>
        <w:jc w:val="both"/>
        <w:rPr>
          <w:sz w:val="28"/>
        </w:rPr>
      </w:pPr>
      <w:r>
        <w:rPr>
          <w:sz w:val="28"/>
        </w:rPr>
        <w:t>Исходя из полученных результатов, можно сказать:</w:t>
      </w:r>
    </w:p>
    <w:p w:rsidR="00CC0788" w:rsidRDefault="00114BEE" w:rsidP="006E29A9">
      <w:pPr>
        <w:pStyle w:val="a3"/>
        <w:tabs>
          <w:tab w:val="left" w:pos="0"/>
          <w:tab w:val="left" w:pos="840"/>
          <w:tab w:val="left" w:pos="900"/>
          <w:tab w:val="left" w:pos="1460"/>
          <w:tab w:val="num" w:pos="2520"/>
        </w:tabs>
        <w:spacing w:after="0" w:line="360" w:lineRule="auto"/>
        <w:ind w:firstLine="567"/>
        <w:jc w:val="both"/>
        <w:rPr>
          <w:sz w:val="28"/>
        </w:rPr>
      </w:pPr>
      <w:r>
        <w:rPr>
          <w:sz w:val="28"/>
        </w:rPr>
        <w:t xml:space="preserve">- </w:t>
      </w:r>
      <w:r w:rsidR="00CC0788">
        <w:rPr>
          <w:sz w:val="28"/>
        </w:rPr>
        <w:t>младшему возрасту в большей степени свойственна чувствительность, ранимость, а старшему – повышенный фон настроения;</w:t>
      </w:r>
    </w:p>
    <w:p w:rsidR="00CC0788" w:rsidRDefault="00114BEE" w:rsidP="006E29A9">
      <w:pPr>
        <w:pStyle w:val="a3"/>
        <w:tabs>
          <w:tab w:val="left" w:pos="840"/>
          <w:tab w:val="left" w:pos="900"/>
          <w:tab w:val="left" w:pos="1460"/>
          <w:tab w:val="num" w:pos="2340"/>
          <w:tab w:val="num" w:pos="2520"/>
        </w:tabs>
        <w:spacing w:after="0" w:line="360" w:lineRule="auto"/>
        <w:ind w:firstLine="567"/>
        <w:jc w:val="both"/>
        <w:rPr>
          <w:sz w:val="28"/>
        </w:rPr>
      </w:pPr>
      <w:r>
        <w:rPr>
          <w:sz w:val="28"/>
        </w:rPr>
        <w:t xml:space="preserve">- </w:t>
      </w:r>
      <w:r w:rsidR="00CC0788">
        <w:rPr>
          <w:sz w:val="28"/>
        </w:rPr>
        <w:t>с возрастом отмечена тенденция к увеличению активности, импульсивности, возбудимости, ригидности, инертности психических процессов, демонстративности поведения, стремление быть в центре внимания;</w:t>
      </w:r>
      <w:r>
        <w:rPr>
          <w:sz w:val="28"/>
        </w:rPr>
        <w:t xml:space="preserve">                                               </w:t>
      </w:r>
    </w:p>
    <w:p w:rsidR="00CC0788" w:rsidRDefault="00114BEE" w:rsidP="006E29A9">
      <w:pPr>
        <w:pStyle w:val="a3"/>
        <w:tabs>
          <w:tab w:val="left" w:pos="840"/>
          <w:tab w:val="left" w:pos="900"/>
          <w:tab w:val="left" w:pos="1460"/>
          <w:tab w:val="num" w:pos="2340"/>
          <w:tab w:val="num" w:pos="2520"/>
        </w:tabs>
        <w:spacing w:after="0" w:line="360" w:lineRule="auto"/>
        <w:ind w:firstLine="567"/>
        <w:jc w:val="both"/>
        <w:rPr>
          <w:sz w:val="28"/>
        </w:rPr>
      </w:pPr>
      <w:r>
        <w:rPr>
          <w:sz w:val="28"/>
        </w:rPr>
        <w:t xml:space="preserve">- </w:t>
      </w:r>
      <w:r w:rsidR="00CC0788">
        <w:rPr>
          <w:sz w:val="28"/>
        </w:rPr>
        <w:t xml:space="preserve">тенденция к снижению таких характеристик личности, как ранимость, чрезмерная впечатлительность, тревожность.  </w:t>
      </w:r>
    </w:p>
    <w:p w:rsidR="00CC0788" w:rsidRDefault="00CC0788">
      <w:pPr>
        <w:spacing w:line="360" w:lineRule="auto"/>
        <w:ind w:firstLine="567"/>
        <w:jc w:val="both"/>
        <w:rPr>
          <w:sz w:val="28"/>
        </w:rPr>
      </w:pPr>
      <w:r>
        <w:rPr>
          <w:sz w:val="28"/>
        </w:rPr>
        <w:lastRenderedPageBreak/>
        <w:t>Сравнение возрастных групп по Т-критерию Стьюдента (см. Приложение 11) показало, что существуют различия по признаку 14 – экзальтированный тип (</w:t>
      </w:r>
      <w:r>
        <w:rPr>
          <w:sz w:val="28"/>
          <w:lang w:val="en-US"/>
        </w:rPr>
        <w:t>t</w:t>
      </w:r>
      <w:r>
        <w:rPr>
          <w:sz w:val="28"/>
        </w:rPr>
        <w:t xml:space="preserve"> = 2,03) – у первой возрастной подгруппы по этому признаку получен более высокий балл, соответственно, в 8-10 лет детям свойственен большой диапазон эмоциональных состояний, они легко приходят в восторг от радостных событий и в полное отчаяние от печальных.</w:t>
      </w:r>
    </w:p>
    <w:p w:rsidR="00CC0788" w:rsidRDefault="00CC0788">
      <w:pPr>
        <w:spacing w:line="360" w:lineRule="auto"/>
        <w:ind w:firstLine="540"/>
        <w:jc w:val="both"/>
        <w:rPr>
          <w:sz w:val="28"/>
        </w:rPr>
      </w:pPr>
      <w:r>
        <w:rPr>
          <w:sz w:val="28"/>
        </w:rPr>
        <w:t>Исследование половых различий показало, что в обеих подвыборках, как в мужской, так и в женской, был получен высокий балл по шкале «эмотивный тип» (см. Приложения 12,</w:t>
      </w:r>
      <w:r w:rsidR="00FA4ABF">
        <w:rPr>
          <w:sz w:val="28"/>
        </w:rPr>
        <w:t xml:space="preserve"> </w:t>
      </w:r>
      <w:r>
        <w:rPr>
          <w:sz w:val="28"/>
        </w:rPr>
        <w:t xml:space="preserve">13). У мужской части подвыборки он составил 17,9 баллов, а у женской </w:t>
      </w:r>
      <w:r w:rsidR="00114BEE">
        <w:rPr>
          <w:sz w:val="28"/>
        </w:rPr>
        <w:t xml:space="preserve">- </w:t>
      </w:r>
      <w:r>
        <w:rPr>
          <w:sz w:val="28"/>
        </w:rPr>
        <w:t xml:space="preserve">20,2 баллов. Это свидетельствует о глубине эмоциональных переживаний в области духовной жизни. Сравнение подвыборок </w:t>
      </w:r>
      <w:r>
        <w:rPr>
          <w:sz w:val="28"/>
          <w:lang w:val="en-US"/>
        </w:rPr>
        <w:t>c</w:t>
      </w:r>
      <w:r>
        <w:rPr>
          <w:sz w:val="28"/>
        </w:rPr>
        <w:t xml:space="preserve"> помощью корреляционного анализа (см. Приложение 14), а также  по Т-критерию Стьюдента (см. Приложение 17) подтвердило наличие высоких баллов у обоих полов.   Выявлены также отличия между подвыборками по шкалам «тревожный тип» (</w:t>
      </w:r>
      <w:r>
        <w:rPr>
          <w:sz w:val="28"/>
          <w:lang w:val="en-US"/>
        </w:rPr>
        <w:t>t</w:t>
      </w:r>
      <w:r>
        <w:rPr>
          <w:sz w:val="28"/>
        </w:rPr>
        <w:t>=3, 5 баллов) и «демонстративный тип»  (</w:t>
      </w:r>
      <w:r>
        <w:rPr>
          <w:sz w:val="28"/>
          <w:lang w:val="en-US"/>
        </w:rPr>
        <w:t>t</w:t>
      </w:r>
      <w:r>
        <w:rPr>
          <w:sz w:val="28"/>
        </w:rPr>
        <w:t>=4,2 балла) – согласно сравнению выборок по Т-критерию Стьюдента. Корреляционный анализ также подтвердил указанное различие, а также была установлена связь между полом испытуемых и шкалой «неуравновешенный тип» (</w:t>
      </w:r>
      <w:r>
        <w:rPr>
          <w:sz w:val="28"/>
          <w:lang w:val="en-US"/>
        </w:rPr>
        <w:t>r</w:t>
      </w:r>
      <w:r>
        <w:rPr>
          <w:sz w:val="28"/>
        </w:rPr>
        <w:t>=0,31) и шкалой «циклотимный тип» (</w:t>
      </w:r>
      <w:r>
        <w:rPr>
          <w:sz w:val="28"/>
          <w:lang w:val="en-US"/>
        </w:rPr>
        <w:t>r</w:t>
      </w:r>
      <w:r>
        <w:rPr>
          <w:sz w:val="28"/>
        </w:rPr>
        <w:t xml:space="preserve">=0,33) . Женская часть подвыборки оказалась более тревожна, демонстративна и неуравновешенна. </w:t>
      </w:r>
    </w:p>
    <w:p w:rsidR="00CC0788" w:rsidRDefault="00CC0788" w:rsidP="00CA2ED5">
      <w:pPr>
        <w:pStyle w:val="a3"/>
        <w:numPr>
          <w:ilvl w:val="0"/>
          <w:numId w:val="9"/>
        </w:numPr>
        <w:tabs>
          <w:tab w:val="left" w:pos="900"/>
          <w:tab w:val="num" w:pos="930"/>
        </w:tabs>
        <w:spacing w:after="0" w:line="360" w:lineRule="auto"/>
        <w:ind w:left="0" w:firstLine="540"/>
        <w:jc w:val="both"/>
        <w:rPr>
          <w:sz w:val="28"/>
        </w:rPr>
      </w:pPr>
      <w:r>
        <w:rPr>
          <w:sz w:val="28"/>
        </w:rPr>
        <w:t>Диагностика состояния агрессии позволила сделать вывод о том, что в данной выборке наиболее выраженным из всех показателей является «чувство вины» (7,6 баллов). Это</w:t>
      </w:r>
      <w:r w:rsidR="00114BEE">
        <w:rPr>
          <w:sz w:val="28"/>
        </w:rPr>
        <w:t>,</w:t>
      </w:r>
      <w:r>
        <w:rPr>
          <w:sz w:val="28"/>
        </w:rPr>
        <w:t xml:space="preserve"> в свою очередь</w:t>
      </w:r>
      <w:r w:rsidR="00114BEE">
        <w:rPr>
          <w:sz w:val="28"/>
        </w:rPr>
        <w:t>,</w:t>
      </w:r>
      <w:r>
        <w:rPr>
          <w:sz w:val="28"/>
        </w:rPr>
        <w:t xml:space="preserve"> говорит о том, что у большей части испытуемых присутствует возможное убеждение в том, что он является плохим человеком, что поступает зло, а также ощущает угрызения совести.  Наглядно выборочное среднее можно увидеть</w:t>
      </w:r>
      <w:r w:rsidR="008753A4">
        <w:rPr>
          <w:sz w:val="28"/>
        </w:rPr>
        <w:t xml:space="preserve"> в</w:t>
      </w:r>
      <w:r>
        <w:rPr>
          <w:sz w:val="28"/>
        </w:rPr>
        <w:t xml:space="preserve"> Приложении 18</w:t>
      </w:r>
      <w:r w:rsidR="00114BEE">
        <w:rPr>
          <w:sz w:val="28"/>
        </w:rPr>
        <w:t xml:space="preserve"> (</w:t>
      </w:r>
      <w:r w:rsidR="00F12EFD">
        <w:rPr>
          <w:sz w:val="28"/>
        </w:rPr>
        <w:t>Р</w:t>
      </w:r>
      <w:r>
        <w:rPr>
          <w:sz w:val="28"/>
        </w:rPr>
        <w:t>ис.3</w:t>
      </w:r>
      <w:r w:rsidR="00114BEE">
        <w:rPr>
          <w:sz w:val="28"/>
        </w:rPr>
        <w:t>.)</w:t>
      </w:r>
      <w:r>
        <w:rPr>
          <w:sz w:val="28"/>
        </w:rPr>
        <w:t>. Необходимо также отметить, что индекс враждебности превышает норму</w:t>
      </w:r>
      <w:r w:rsidR="00114BEE">
        <w:rPr>
          <w:sz w:val="28"/>
        </w:rPr>
        <w:t xml:space="preserve"> </w:t>
      </w:r>
      <w:r>
        <w:rPr>
          <w:sz w:val="28"/>
        </w:rPr>
        <w:t xml:space="preserve"> (11, 5 баллов</w:t>
      </w:r>
      <w:r w:rsidR="00114BEE">
        <w:rPr>
          <w:sz w:val="28"/>
        </w:rPr>
        <w:t>,</w:t>
      </w:r>
      <w:r>
        <w:rPr>
          <w:sz w:val="28"/>
        </w:rPr>
        <w:t xml:space="preserve"> </w:t>
      </w:r>
      <w:r w:rsidR="00114BEE">
        <w:rPr>
          <w:sz w:val="28"/>
        </w:rPr>
        <w:t>в</w:t>
      </w:r>
      <w:r>
        <w:rPr>
          <w:sz w:val="28"/>
        </w:rPr>
        <w:t xml:space="preserve"> то время как норма равна 6-7 +3 баллов). Согласно полученным </w:t>
      </w:r>
      <w:r>
        <w:rPr>
          <w:sz w:val="28"/>
        </w:rPr>
        <w:lastRenderedPageBreak/>
        <w:t>результатам</w:t>
      </w:r>
      <w:r w:rsidR="00114BEE">
        <w:rPr>
          <w:sz w:val="28"/>
        </w:rPr>
        <w:t>,</w:t>
      </w:r>
      <w:r>
        <w:rPr>
          <w:sz w:val="28"/>
        </w:rPr>
        <w:t xml:space="preserve"> можно судить о том, что исследуемая нами выборка имеет повышенную враждебность к окружающим.</w:t>
      </w:r>
    </w:p>
    <w:p w:rsidR="00CC0788" w:rsidRDefault="00CC0788">
      <w:pPr>
        <w:pStyle w:val="a3"/>
        <w:tabs>
          <w:tab w:val="left" w:pos="840"/>
          <w:tab w:val="left" w:pos="900"/>
          <w:tab w:val="left" w:pos="1460"/>
        </w:tabs>
        <w:spacing w:after="0" w:line="360" w:lineRule="auto"/>
        <w:ind w:firstLine="540"/>
        <w:jc w:val="both"/>
        <w:rPr>
          <w:sz w:val="28"/>
        </w:rPr>
      </w:pPr>
      <w:r>
        <w:rPr>
          <w:sz w:val="28"/>
        </w:rPr>
        <w:t>Исследование динамики возрастных изменений (см. Приложение 19</w:t>
      </w:r>
      <w:r w:rsidR="00114BEE">
        <w:rPr>
          <w:sz w:val="28"/>
        </w:rPr>
        <w:t>,</w:t>
      </w:r>
      <w:r>
        <w:rPr>
          <w:sz w:val="28"/>
        </w:rPr>
        <w:t xml:space="preserve"> </w:t>
      </w:r>
      <w:r w:rsidR="00F12EFD">
        <w:rPr>
          <w:sz w:val="28"/>
        </w:rPr>
        <w:t>Р</w:t>
      </w:r>
      <w:r>
        <w:rPr>
          <w:sz w:val="28"/>
        </w:rPr>
        <w:t>ис. 4) показателей опросника показала:</w:t>
      </w:r>
    </w:p>
    <w:p w:rsidR="00CC0788" w:rsidRDefault="00CC0788">
      <w:pPr>
        <w:pStyle w:val="a3"/>
        <w:tabs>
          <w:tab w:val="left" w:pos="840"/>
          <w:tab w:val="left" w:pos="900"/>
          <w:tab w:val="left" w:pos="1460"/>
        </w:tabs>
        <w:spacing w:after="0" w:line="360" w:lineRule="auto"/>
        <w:ind w:firstLine="540"/>
        <w:jc w:val="both"/>
        <w:rPr>
          <w:sz w:val="28"/>
        </w:rPr>
      </w:pPr>
      <w:r>
        <w:rPr>
          <w:sz w:val="28"/>
        </w:rPr>
        <w:t>- как в первой, так и во второй подгруппе у испытуемых наиболее выражен такой показатель, как чувство вины;</w:t>
      </w:r>
    </w:p>
    <w:p w:rsidR="00CC0788" w:rsidRDefault="00CC0788">
      <w:pPr>
        <w:pStyle w:val="a3"/>
        <w:tabs>
          <w:tab w:val="left" w:pos="840"/>
          <w:tab w:val="left" w:pos="900"/>
          <w:tab w:val="left" w:pos="1460"/>
        </w:tabs>
        <w:spacing w:after="0" w:line="360" w:lineRule="auto"/>
        <w:ind w:firstLine="540"/>
        <w:jc w:val="both"/>
        <w:rPr>
          <w:sz w:val="28"/>
        </w:rPr>
      </w:pPr>
      <w:r>
        <w:rPr>
          <w:sz w:val="28"/>
        </w:rPr>
        <w:t>- с возрастом отмечено повышение косвенной агрессии, раздражения, обиды, чувства вины;</w:t>
      </w:r>
    </w:p>
    <w:p w:rsidR="00CC0788" w:rsidRDefault="00CC0788">
      <w:pPr>
        <w:pStyle w:val="a3"/>
        <w:tabs>
          <w:tab w:val="left" w:pos="840"/>
          <w:tab w:val="left" w:pos="900"/>
          <w:tab w:val="left" w:pos="1460"/>
        </w:tabs>
        <w:spacing w:after="0" w:line="360" w:lineRule="auto"/>
        <w:ind w:firstLine="540"/>
        <w:jc w:val="both"/>
        <w:rPr>
          <w:sz w:val="28"/>
        </w:rPr>
      </w:pPr>
      <w:r>
        <w:rPr>
          <w:sz w:val="28"/>
        </w:rPr>
        <w:t xml:space="preserve">- снижение физической агрессии, негативизма, подозрительности, вербальной агрессии.  </w:t>
      </w:r>
    </w:p>
    <w:p w:rsidR="00CC0788" w:rsidRDefault="00CC0788">
      <w:pPr>
        <w:pStyle w:val="a3"/>
        <w:tabs>
          <w:tab w:val="left" w:pos="840"/>
          <w:tab w:val="left" w:pos="900"/>
          <w:tab w:val="left" w:pos="1460"/>
        </w:tabs>
        <w:spacing w:after="0" w:line="360" w:lineRule="auto"/>
        <w:ind w:firstLine="540"/>
        <w:jc w:val="both"/>
        <w:rPr>
          <w:sz w:val="28"/>
        </w:rPr>
      </w:pPr>
      <w:r>
        <w:rPr>
          <w:sz w:val="28"/>
        </w:rPr>
        <w:t xml:space="preserve"> Отмечено, что индекс агрессивности с возрастом повышается (см. Рис. 6).</w:t>
      </w:r>
    </w:p>
    <w:p w:rsidR="00CC0788" w:rsidRDefault="00CC0788">
      <w:pPr>
        <w:pStyle w:val="a3"/>
        <w:tabs>
          <w:tab w:val="left" w:pos="840"/>
          <w:tab w:val="left" w:pos="900"/>
          <w:tab w:val="left" w:pos="1460"/>
        </w:tabs>
        <w:spacing w:after="0" w:line="360" w:lineRule="auto"/>
        <w:ind w:firstLine="540"/>
        <w:jc w:val="both"/>
        <w:rPr>
          <w:sz w:val="28"/>
        </w:rPr>
      </w:pPr>
    </w:p>
    <w:p w:rsidR="002C4831" w:rsidRDefault="002C4831">
      <w:pPr>
        <w:pStyle w:val="a3"/>
        <w:tabs>
          <w:tab w:val="left" w:pos="840"/>
          <w:tab w:val="left" w:pos="900"/>
          <w:tab w:val="left" w:pos="1460"/>
        </w:tabs>
        <w:spacing w:after="0" w:line="360" w:lineRule="auto"/>
        <w:ind w:firstLine="540"/>
        <w:jc w:val="both"/>
        <w:rPr>
          <w:sz w:val="28"/>
        </w:rPr>
      </w:pPr>
    </w:p>
    <w:p w:rsidR="002C4831" w:rsidRDefault="002C4831">
      <w:pPr>
        <w:pStyle w:val="a3"/>
        <w:tabs>
          <w:tab w:val="left" w:pos="840"/>
          <w:tab w:val="left" w:pos="900"/>
          <w:tab w:val="left" w:pos="1460"/>
        </w:tabs>
        <w:spacing w:after="0" w:line="360" w:lineRule="auto"/>
        <w:ind w:firstLine="540"/>
        <w:jc w:val="both"/>
        <w:rPr>
          <w:sz w:val="28"/>
        </w:rPr>
      </w:pPr>
    </w:p>
    <w:p w:rsidR="00CC0788" w:rsidRDefault="00CC0788">
      <w:pPr>
        <w:pStyle w:val="a3"/>
        <w:tabs>
          <w:tab w:val="left" w:pos="840"/>
          <w:tab w:val="left" w:pos="900"/>
          <w:tab w:val="left" w:pos="1460"/>
        </w:tabs>
        <w:spacing w:after="0" w:line="360" w:lineRule="auto"/>
        <w:ind w:firstLine="540"/>
        <w:jc w:val="both"/>
        <w:rPr>
          <w:sz w:val="28"/>
        </w:rPr>
      </w:pPr>
    </w:p>
    <w:p w:rsidR="00CC0788" w:rsidRDefault="00CC0788">
      <w:pPr>
        <w:pStyle w:val="a3"/>
        <w:tabs>
          <w:tab w:val="left" w:pos="840"/>
          <w:tab w:val="left" w:pos="900"/>
          <w:tab w:val="left" w:pos="1460"/>
        </w:tabs>
        <w:spacing w:after="0" w:line="360" w:lineRule="auto"/>
        <w:ind w:firstLine="540"/>
        <w:jc w:val="both"/>
        <w:rPr>
          <w:sz w:val="28"/>
        </w:rPr>
      </w:pPr>
    </w:p>
    <w:p w:rsidR="00CC0788" w:rsidRDefault="00CC0788">
      <w:pPr>
        <w:pStyle w:val="a3"/>
        <w:tabs>
          <w:tab w:val="left" w:pos="840"/>
          <w:tab w:val="left" w:pos="900"/>
          <w:tab w:val="left" w:pos="1460"/>
        </w:tabs>
        <w:spacing w:after="0" w:line="360" w:lineRule="auto"/>
        <w:ind w:firstLine="540"/>
        <w:jc w:val="both"/>
        <w:rPr>
          <w:sz w:val="28"/>
        </w:rPr>
      </w:pPr>
    </w:p>
    <w:p w:rsidR="00CC0788" w:rsidRDefault="00CC0788">
      <w:pPr>
        <w:pStyle w:val="a3"/>
        <w:tabs>
          <w:tab w:val="left" w:pos="840"/>
          <w:tab w:val="left" w:pos="900"/>
          <w:tab w:val="left" w:pos="1460"/>
        </w:tabs>
        <w:spacing w:after="0" w:line="360" w:lineRule="auto"/>
        <w:ind w:firstLine="540"/>
        <w:jc w:val="both"/>
        <w:rPr>
          <w:sz w:val="20"/>
        </w:rPr>
      </w:pPr>
      <w:r>
        <w:rPr>
          <w:noProof/>
        </w:rPr>
        <w:pict>
          <v:line id="_x0000_s1370" style="position:absolute;left:0;text-align:left;flip:y;z-index:251770880" from="36pt,7.6pt" to="36pt,187.6pt" o:allowincell="f">
            <v:stroke endarrow="block"/>
          </v:line>
        </w:pict>
      </w:r>
      <w:r>
        <w:rPr>
          <w:sz w:val="28"/>
        </w:rPr>
        <w:t xml:space="preserve">     </w:t>
      </w:r>
      <w:r>
        <w:rPr>
          <w:sz w:val="20"/>
        </w:rPr>
        <w:t>Выборочное среднее показателя агрессивности</w:t>
      </w:r>
    </w:p>
    <w:p w:rsidR="00CC0788" w:rsidRDefault="00CC0788">
      <w:pPr>
        <w:rPr>
          <w:sz w:val="18"/>
        </w:rPr>
      </w:pPr>
    </w:p>
    <w:p w:rsidR="00CC0788" w:rsidRDefault="00CC0788">
      <w:pPr>
        <w:rPr>
          <w:sz w:val="18"/>
        </w:rPr>
      </w:pPr>
    </w:p>
    <w:p w:rsidR="00CC0788" w:rsidRDefault="00CC0788">
      <w:pPr>
        <w:rPr>
          <w:sz w:val="18"/>
        </w:rPr>
      </w:pPr>
    </w:p>
    <w:p w:rsidR="00CC0788" w:rsidRDefault="00CC0788">
      <w:pPr>
        <w:rPr>
          <w:sz w:val="18"/>
        </w:rPr>
      </w:pPr>
    </w:p>
    <w:p w:rsidR="00CC0788" w:rsidRDefault="00CC0788">
      <w:pPr>
        <w:rPr>
          <w:sz w:val="18"/>
        </w:rPr>
      </w:pPr>
      <w:r>
        <w:rPr>
          <w:sz w:val="18"/>
        </w:rPr>
        <w:t xml:space="preserve">        19,0</w:t>
      </w:r>
    </w:p>
    <w:p w:rsidR="00CC0788" w:rsidRDefault="00CC0788">
      <w:pPr>
        <w:rPr>
          <w:sz w:val="18"/>
        </w:rPr>
      </w:pPr>
      <w:r>
        <w:rPr>
          <w:noProof/>
        </w:rPr>
        <w:pict>
          <v:line id="_x0000_s1364" style="position:absolute;z-index:251764736" from="18pt,8.7pt" to="36pt,8.7pt" o:allowincell="f"/>
        </w:pict>
      </w:r>
      <w:r>
        <w:rPr>
          <w:noProof/>
        </w:rPr>
        <w:pict>
          <v:rect id="_x0000_s1366" style="position:absolute;margin-left:189pt;margin-top:8.7pt;width:171pt;height:108pt;z-index:251766784" o:allowincell="f"/>
        </w:pict>
      </w:r>
    </w:p>
    <w:p w:rsidR="00CC0788" w:rsidRDefault="00CC0788">
      <w:pPr>
        <w:rPr>
          <w:sz w:val="18"/>
        </w:rPr>
      </w:pPr>
      <w:r>
        <w:rPr>
          <w:noProof/>
        </w:rPr>
        <w:pict>
          <v:line id="_x0000_s1369" style="position:absolute;flip:y;z-index:251769856" from="117pt,1.2pt" to="279pt,55.2pt" o:allowincell="f"/>
        </w:pict>
      </w:r>
    </w:p>
    <w:p w:rsidR="00CC0788" w:rsidRDefault="00CC0788">
      <w:pPr>
        <w:rPr>
          <w:sz w:val="18"/>
        </w:rPr>
      </w:pPr>
    </w:p>
    <w:p w:rsidR="00CC0788" w:rsidRDefault="00CC0788">
      <w:pPr>
        <w:rPr>
          <w:sz w:val="18"/>
        </w:rPr>
      </w:pPr>
    </w:p>
    <w:p w:rsidR="00CC0788" w:rsidRDefault="00CC0788">
      <w:pPr>
        <w:rPr>
          <w:sz w:val="18"/>
        </w:rPr>
      </w:pPr>
      <w:r>
        <w:rPr>
          <w:noProof/>
        </w:rPr>
        <w:pict>
          <v:line id="_x0000_s1368" style="position:absolute;z-index:251768832" from="5in,72.6pt" to="5in,99.6pt" o:allowincell="f"/>
        </w:pict>
      </w:r>
      <w:r>
        <w:rPr>
          <w:noProof/>
        </w:rPr>
        <w:pict>
          <v:line id="_x0000_s1367" style="position:absolute;z-index:251767808" from="189pt,72.6pt" to="189pt,99.6pt" o:allowincell="f"/>
        </w:pict>
      </w:r>
      <w:r>
        <w:rPr>
          <w:sz w:val="18"/>
        </w:rPr>
        <w:t xml:space="preserve">        18,9</w:t>
      </w:r>
    </w:p>
    <w:p w:rsidR="00CC0788" w:rsidRDefault="00CC0788">
      <w:pPr>
        <w:rPr>
          <w:sz w:val="18"/>
        </w:rPr>
      </w:pPr>
    </w:p>
    <w:p w:rsidR="00CC0788" w:rsidRDefault="00CC0788">
      <w:pPr>
        <w:rPr>
          <w:sz w:val="18"/>
        </w:rPr>
      </w:pPr>
      <w:r>
        <w:rPr>
          <w:noProof/>
        </w:rPr>
        <w:pict>
          <v:line id="_x0000_s1363" style="position:absolute;z-index:251763712" from="18pt,.6pt" to="36pt,.6pt" o:allowincell="f"/>
        </w:pict>
      </w:r>
      <w:r>
        <w:rPr>
          <w:noProof/>
        </w:rPr>
        <w:pict>
          <v:rect id="_x0000_s1365" style="position:absolute;margin-left:45pt;margin-top:.6pt;width:2in;height:54pt;z-index:251765760" o:allowincell="f"/>
        </w:pict>
      </w:r>
    </w:p>
    <w:p w:rsidR="00CC0788" w:rsidRDefault="00CC0788">
      <w:pPr>
        <w:rPr>
          <w:sz w:val="18"/>
        </w:rPr>
      </w:pPr>
    </w:p>
    <w:p w:rsidR="00CC0788" w:rsidRDefault="00CC0788">
      <w:pPr>
        <w:rPr>
          <w:sz w:val="18"/>
        </w:rPr>
      </w:pPr>
    </w:p>
    <w:p w:rsidR="00CC0788" w:rsidRDefault="00CC0788">
      <w:pPr>
        <w:rPr>
          <w:sz w:val="18"/>
        </w:rPr>
      </w:pPr>
    </w:p>
    <w:p w:rsidR="00CC0788" w:rsidRDefault="00CC0788">
      <w:pPr>
        <w:rPr>
          <w:sz w:val="18"/>
        </w:rPr>
      </w:pPr>
    </w:p>
    <w:p w:rsidR="00CC0788" w:rsidRDefault="00CC0788">
      <w:pPr>
        <w:rPr>
          <w:sz w:val="18"/>
        </w:rPr>
      </w:pPr>
      <w:r>
        <w:rPr>
          <w:noProof/>
        </w:rPr>
        <w:pict>
          <v:line id="_x0000_s1362" style="position:absolute;z-index:251762688" from="36pt,2.85pt" to="459pt,2.85pt" o:allowincell="f">
            <v:stroke endarrow="block"/>
          </v:line>
        </w:pict>
      </w:r>
    </w:p>
    <w:p w:rsidR="00CC0788" w:rsidRDefault="00CC0788">
      <w:pPr>
        <w:tabs>
          <w:tab w:val="left" w:pos="1840"/>
        </w:tabs>
        <w:rPr>
          <w:sz w:val="18"/>
        </w:rPr>
      </w:pPr>
      <w:r>
        <w:rPr>
          <w:sz w:val="18"/>
        </w:rPr>
        <w:tab/>
        <w:t>От 8 до 10 лет                                                   от 11 до 13 лет                                             Возраст</w:t>
      </w:r>
    </w:p>
    <w:p w:rsidR="00CC0788" w:rsidRDefault="00CC0788">
      <w:pPr>
        <w:tabs>
          <w:tab w:val="left" w:pos="1840"/>
        </w:tabs>
        <w:rPr>
          <w:sz w:val="18"/>
        </w:rPr>
      </w:pPr>
    </w:p>
    <w:p w:rsidR="00CC0788" w:rsidRDefault="00CC0788">
      <w:pPr>
        <w:pStyle w:val="4"/>
        <w:rPr>
          <w:sz w:val="24"/>
        </w:rPr>
      </w:pPr>
      <w:r>
        <w:rPr>
          <w:sz w:val="24"/>
        </w:rPr>
        <w:t>Рис. 6. Динамика возрастных изменений показателя агрессивности</w:t>
      </w:r>
    </w:p>
    <w:p w:rsidR="00CC0788" w:rsidRDefault="00CC0788">
      <w:pPr>
        <w:jc w:val="right"/>
        <w:rPr>
          <w:b/>
        </w:rPr>
      </w:pPr>
    </w:p>
    <w:p w:rsidR="00CC0788" w:rsidRDefault="00CC0788">
      <w:pPr>
        <w:spacing w:line="360" w:lineRule="auto"/>
        <w:ind w:firstLine="540"/>
        <w:jc w:val="both"/>
      </w:pPr>
      <w:r>
        <w:rPr>
          <w:sz w:val="28"/>
        </w:rPr>
        <w:t xml:space="preserve">Вероятно, повышение индекса агрессивности связано с самоутверждением в значимой для подростка группе. Чтобы быть принятым в </w:t>
      </w:r>
      <w:r>
        <w:rPr>
          <w:sz w:val="28"/>
        </w:rPr>
        <w:lastRenderedPageBreak/>
        <w:t>данную группу, подросток должен соответств</w:t>
      </w:r>
      <w:r w:rsidR="00F12EFD">
        <w:rPr>
          <w:sz w:val="28"/>
        </w:rPr>
        <w:t>овать</w:t>
      </w:r>
      <w:r>
        <w:rPr>
          <w:sz w:val="28"/>
        </w:rPr>
        <w:t xml:space="preserve"> поведению членов данной группы</w:t>
      </w:r>
      <w:r w:rsidR="00F12EFD">
        <w:rPr>
          <w:sz w:val="28"/>
        </w:rPr>
        <w:t>(</w:t>
      </w:r>
      <w:r>
        <w:rPr>
          <w:sz w:val="28"/>
        </w:rPr>
        <w:t xml:space="preserve"> </w:t>
      </w:r>
      <w:r w:rsidR="00F12EFD">
        <w:rPr>
          <w:sz w:val="28"/>
        </w:rPr>
        <w:t>п</w:t>
      </w:r>
      <w:r>
        <w:rPr>
          <w:sz w:val="28"/>
        </w:rPr>
        <w:t>овышение индекса агрессивности</w:t>
      </w:r>
      <w:r w:rsidR="00F12EFD">
        <w:rPr>
          <w:sz w:val="28"/>
        </w:rPr>
        <w:t>).</w:t>
      </w:r>
    </w:p>
    <w:p w:rsidR="00CC0788" w:rsidRDefault="00CC0788">
      <w:pPr>
        <w:spacing w:line="360" w:lineRule="auto"/>
        <w:ind w:firstLine="540"/>
        <w:jc w:val="both"/>
        <w:rPr>
          <w:sz w:val="28"/>
        </w:rPr>
      </w:pPr>
      <w:r>
        <w:rPr>
          <w:sz w:val="28"/>
        </w:rPr>
        <w:t>Исследование половых различий показало, что у мужского пола более выражен такой показатель, как чувство вины (7,4 баллов), а у женского – вербальная агрессия (8, 5 баллов). На наш взгляд, выраженный показатель вербальной агрессии у женского пола связан с тем, что девочки относятся с большим уважением в своей группе к тем девочкам, которые «могут ответить», прибегнув к «сильным выражениям».  Показатели выборочного среднего мужской подвыборки представлены в Приложении 12</w:t>
      </w:r>
      <w:r w:rsidR="00F12EFD">
        <w:rPr>
          <w:sz w:val="28"/>
        </w:rPr>
        <w:t xml:space="preserve"> (т</w:t>
      </w:r>
      <w:r>
        <w:rPr>
          <w:sz w:val="28"/>
        </w:rPr>
        <w:t>аблица 9</w:t>
      </w:r>
      <w:r w:rsidR="00F12EFD">
        <w:rPr>
          <w:sz w:val="28"/>
        </w:rPr>
        <w:t>)</w:t>
      </w:r>
      <w:r>
        <w:rPr>
          <w:sz w:val="28"/>
        </w:rPr>
        <w:t>, женской – в Приложении 13</w:t>
      </w:r>
      <w:r w:rsidR="00F12EFD">
        <w:rPr>
          <w:sz w:val="28"/>
        </w:rPr>
        <w:t xml:space="preserve"> (т</w:t>
      </w:r>
      <w:r>
        <w:rPr>
          <w:sz w:val="28"/>
        </w:rPr>
        <w:t>аблица 10</w:t>
      </w:r>
      <w:r w:rsidR="00F12EFD">
        <w:rPr>
          <w:sz w:val="28"/>
        </w:rPr>
        <w:t xml:space="preserve">) </w:t>
      </w:r>
      <w:r>
        <w:rPr>
          <w:sz w:val="28"/>
        </w:rPr>
        <w:t>. Сравнение выборок по Т-критерию Стьюдента показало, что существуют отличия между полами по следующим показателям: раздражение (</w:t>
      </w:r>
      <w:r>
        <w:rPr>
          <w:sz w:val="28"/>
          <w:lang w:val="en-US"/>
        </w:rPr>
        <w:t>t</w:t>
      </w:r>
      <w:r>
        <w:rPr>
          <w:sz w:val="28"/>
        </w:rPr>
        <w:t>=3, 02 балла), обида (</w:t>
      </w:r>
      <w:r>
        <w:rPr>
          <w:sz w:val="28"/>
          <w:lang w:val="en-US"/>
        </w:rPr>
        <w:t>t</w:t>
      </w:r>
      <w:r>
        <w:rPr>
          <w:sz w:val="28"/>
        </w:rPr>
        <w:t>=4, 28 баллов), подозрительность (</w:t>
      </w:r>
      <w:r>
        <w:rPr>
          <w:sz w:val="28"/>
          <w:lang w:val="en-US"/>
        </w:rPr>
        <w:t>t</w:t>
      </w:r>
      <w:r>
        <w:rPr>
          <w:sz w:val="28"/>
        </w:rPr>
        <w:t>=4. 08 баллов), вербальная агрессия (</w:t>
      </w:r>
      <w:r>
        <w:rPr>
          <w:sz w:val="28"/>
          <w:lang w:val="en-US"/>
        </w:rPr>
        <w:t>t</w:t>
      </w:r>
      <w:r>
        <w:rPr>
          <w:sz w:val="28"/>
        </w:rPr>
        <w:t>=5, 30 баллов); а также по индексу враждебности (</w:t>
      </w:r>
      <w:r>
        <w:rPr>
          <w:sz w:val="28"/>
          <w:lang w:val="en-US"/>
        </w:rPr>
        <w:t>t</w:t>
      </w:r>
      <w:r>
        <w:rPr>
          <w:sz w:val="28"/>
        </w:rPr>
        <w:t>=5, 34 баллов) и индексу агрессивности (</w:t>
      </w:r>
      <w:r>
        <w:rPr>
          <w:sz w:val="28"/>
          <w:lang w:val="en-US"/>
        </w:rPr>
        <w:t>t</w:t>
      </w:r>
      <w:r>
        <w:rPr>
          <w:sz w:val="28"/>
        </w:rPr>
        <w:t>=4,15 баллов). Высокие баллы по данным показателям были получены по женской части выборки. С помощью корреляционного анализа была установлена связь между полом испытуемых и следующими показателями: раздражение (</w:t>
      </w:r>
      <w:r>
        <w:rPr>
          <w:sz w:val="28"/>
          <w:lang w:val="en-US"/>
        </w:rPr>
        <w:t>r</w:t>
      </w:r>
      <w:r>
        <w:rPr>
          <w:sz w:val="28"/>
        </w:rPr>
        <w:t>=0,39), обида (</w:t>
      </w:r>
      <w:r>
        <w:rPr>
          <w:sz w:val="28"/>
          <w:lang w:val="en-US"/>
        </w:rPr>
        <w:t>r</w:t>
      </w:r>
      <w:r>
        <w:rPr>
          <w:sz w:val="28"/>
        </w:rPr>
        <w:t>=0,45), подозрительность (</w:t>
      </w:r>
      <w:r>
        <w:rPr>
          <w:sz w:val="28"/>
          <w:lang w:val="en-US"/>
        </w:rPr>
        <w:t>r</w:t>
      </w:r>
      <w:r>
        <w:rPr>
          <w:sz w:val="28"/>
        </w:rPr>
        <w:t>=0,45), вербальная агрессия (</w:t>
      </w:r>
      <w:r>
        <w:rPr>
          <w:sz w:val="28"/>
          <w:lang w:val="en-US"/>
        </w:rPr>
        <w:t>r</w:t>
      </w:r>
      <w:r>
        <w:rPr>
          <w:sz w:val="28"/>
        </w:rPr>
        <w:t>=0,46), чувство вины (</w:t>
      </w:r>
      <w:r>
        <w:rPr>
          <w:sz w:val="28"/>
          <w:lang w:val="en-US"/>
        </w:rPr>
        <w:t>r</w:t>
      </w:r>
      <w:r>
        <w:rPr>
          <w:sz w:val="28"/>
        </w:rPr>
        <w:t>=0,32), индекс враждебности (</w:t>
      </w:r>
      <w:r>
        <w:rPr>
          <w:sz w:val="28"/>
          <w:lang w:val="en-US"/>
        </w:rPr>
        <w:t>r</w:t>
      </w:r>
      <w:r>
        <w:rPr>
          <w:sz w:val="28"/>
        </w:rPr>
        <w:t>=0,50), индекс агрессивности (</w:t>
      </w:r>
      <w:r>
        <w:rPr>
          <w:sz w:val="28"/>
          <w:lang w:val="en-US"/>
        </w:rPr>
        <w:t>r</w:t>
      </w:r>
      <w:r>
        <w:rPr>
          <w:sz w:val="28"/>
        </w:rPr>
        <w:t>=0,43). Выраженность данных показателей, как было отмечено выше, наблюдаются у женской части выборки.</w:t>
      </w:r>
    </w:p>
    <w:p w:rsidR="00CC0788" w:rsidRDefault="00CC0788">
      <w:pPr>
        <w:spacing w:line="360" w:lineRule="auto"/>
        <w:ind w:firstLine="540"/>
        <w:jc w:val="both"/>
        <w:rPr>
          <w:sz w:val="28"/>
        </w:rPr>
      </w:pPr>
      <w:r>
        <w:rPr>
          <w:sz w:val="28"/>
        </w:rPr>
        <w:t>По результатам проведенной нами коррекционной работы заметно снизилось проявление физической агрессии, уменьшил</w:t>
      </w:r>
      <w:r w:rsidR="00F12EFD">
        <w:rPr>
          <w:sz w:val="28"/>
        </w:rPr>
        <w:t>и</w:t>
      </w:r>
      <w:r>
        <w:rPr>
          <w:sz w:val="28"/>
        </w:rPr>
        <w:t>сь подозрительность и невербальная агрессия. В группе девочек снизились показатели вербальной агрессии, подозрительность и раздражение. У девочек и мальчиков отмечена сформированность умений контролировать эмоциональные проявления, изменение в сторону усиления адекватност</w:t>
      </w:r>
      <w:r w:rsidR="00F12EFD">
        <w:rPr>
          <w:sz w:val="28"/>
        </w:rPr>
        <w:t>и</w:t>
      </w:r>
      <w:r>
        <w:rPr>
          <w:sz w:val="28"/>
        </w:rPr>
        <w:t xml:space="preserve"> самооценки, оценк</w:t>
      </w:r>
      <w:r w:rsidR="00F12EFD">
        <w:rPr>
          <w:sz w:val="28"/>
        </w:rPr>
        <w:t>и</w:t>
      </w:r>
      <w:r>
        <w:rPr>
          <w:sz w:val="28"/>
        </w:rPr>
        <w:t xml:space="preserve"> действий и поступков других людей.   </w:t>
      </w:r>
    </w:p>
    <w:p w:rsidR="00CC0788" w:rsidRDefault="00CC0788">
      <w:pPr>
        <w:spacing w:line="360" w:lineRule="auto"/>
        <w:ind w:firstLine="540"/>
        <w:jc w:val="both"/>
        <w:rPr>
          <w:sz w:val="28"/>
        </w:rPr>
      </w:pPr>
      <w:r>
        <w:rPr>
          <w:sz w:val="28"/>
        </w:rPr>
        <w:lastRenderedPageBreak/>
        <w:t>Таким образом, сравнение полученных результатов до начала опытно-экспериментальной работы и после ее окончания позволяет сделать вывод об их положительной динамике.</w:t>
      </w:r>
    </w:p>
    <w:p w:rsidR="00CC0788" w:rsidRDefault="00CC0788" w:rsidP="00CA2ED5">
      <w:pPr>
        <w:pStyle w:val="a3"/>
        <w:numPr>
          <w:ilvl w:val="0"/>
          <w:numId w:val="9"/>
        </w:numPr>
        <w:tabs>
          <w:tab w:val="left" w:pos="900"/>
          <w:tab w:val="num" w:pos="930"/>
        </w:tabs>
        <w:spacing w:after="0" w:line="360" w:lineRule="auto"/>
        <w:ind w:left="0" w:firstLine="540"/>
        <w:jc w:val="both"/>
        <w:rPr>
          <w:sz w:val="28"/>
        </w:rPr>
      </w:pPr>
      <w:r>
        <w:rPr>
          <w:sz w:val="28"/>
        </w:rPr>
        <w:t>По проведенной методике диагностики склонности к отклоняющемуся поведению (СОП) в целом отмечена настороженность к ситуации исследования; выявлены конформные установки испытуемых, склонность следовать стереотипам и общепринятым нормам поведения (48,8 баллов), высокий уровень социального контроля; низкая ценность собственной жизни, склонность к риску, выраженная потребность в острых ощущениях (52,3 баллов), наличие агрессивных тенденций у испытуемых (52,8 баллов); слабость волевого контроля эмоциональной сферы, нежелание или неспособность контролировать поведенческие проявления эмоциональных реакций (53,1 баллов). Что касается женской части выборки, то по шкале «принятие женской социальной роли» выявлено непринятие женской социальной роли (средний бал составил 49,5 баллов), что свидетельствует об отвержении традиционно женских ценностей и готовности к реализации мужских поведенческих стереотипов. Наглядно полученные средние баллы можно увидеть в Приложении 20</w:t>
      </w:r>
      <w:r w:rsidR="00F12EFD">
        <w:rPr>
          <w:sz w:val="28"/>
        </w:rPr>
        <w:t xml:space="preserve"> (</w:t>
      </w:r>
      <w:r w:rsidR="00FA4ABF">
        <w:rPr>
          <w:sz w:val="28"/>
        </w:rPr>
        <w:t>Р</w:t>
      </w:r>
      <w:r>
        <w:rPr>
          <w:sz w:val="28"/>
        </w:rPr>
        <w:t>ис. 5</w:t>
      </w:r>
      <w:r w:rsidR="00F12EFD">
        <w:rPr>
          <w:sz w:val="28"/>
        </w:rPr>
        <w:t>)</w:t>
      </w:r>
      <w:r>
        <w:rPr>
          <w:sz w:val="28"/>
        </w:rPr>
        <w:t xml:space="preserve">.  </w:t>
      </w:r>
    </w:p>
    <w:p w:rsidR="00CC0788" w:rsidRDefault="00CC0788">
      <w:pPr>
        <w:pStyle w:val="a3"/>
        <w:spacing w:after="0" w:line="360" w:lineRule="auto"/>
        <w:ind w:firstLine="540"/>
        <w:jc w:val="both"/>
        <w:rPr>
          <w:sz w:val="28"/>
        </w:rPr>
      </w:pPr>
      <w:r>
        <w:rPr>
          <w:sz w:val="28"/>
        </w:rPr>
        <w:t>Шкала №1 - «установки на социальную желательность» - предназначена для измерения готовности представлять себя в наиболее благоприятном свете с точки зрения социальной желательности. Испытуемые распределились следующим образом (см. Рис. 7):</w:t>
      </w:r>
    </w:p>
    <w:p w:rsidR="00CC0788" w:rsidRDefault="00CC0788" w:rsidP="00CA2ED5">
      <w:pPr>
        <w:pStyle w:val="a3"/>
        <w:numPr>
          <w:ilvl w:val="0"/>
          <w:numId w:val="10"/>
        </w:numPr>
        <w:tabs>
          <w:tab w:val="num" w:pos="1365"/>
        </w:tabs>
        <w:spacing w:after="0" w:line="360" w:lineRule="auto"/>
        <w:ind w:left="0" w:firstLine="540"/>
        <w:jc w:val="both"/>
        <w:rPr>
          <w:sz w:val="28"/>
        </w:rPr>
      </w:pPr>
      <w:r>
        <w:rPr>
          <w:sz w:val="28"/>
        </w:rPr>
        <w:t>37% опрошенных показали умеренную тенденцию давать при заполнении опросника социально-желательные ответы (от 50 до 60 баллов);</w:t>
      </w:r>
    </w:p>
    <w:p w:rsidR="00CC0788" w:rsidRDefault="00CC0788" w:rsidP="00CA2ED5">
      <w:pPr>
        <w:pStyle w:val="a3"/>
        <w:numPr>
          <w:ilvl w:val="0"/>
          <w:numId w:val="10"/>
        </w:numPr>
        <w:tabs>
          <w:tab w:val="num" w:pos="1365"/>
        </w:tabs>
        <w:spacing w:after="0" w:line="360" w:lineRule="auto"/>
        <w:ind w:left="0" w:firstLine="540"/>
        <w:jc w:val="both"/>
        <w:rPr>
          <w:sz w:val="28"/>
        </w:rPr>
      </w:pPr>
      <w:r>
        <w:rPr>
          <w:sz w:val="28"/>
        </w:rPr>
        <w:t>33% испытуемых демонстрировали строгое соблюдение даже малозначимых социальных норм, умышленное стремление показать себя в лучшем свете, настороженность по отношению к ситуации обследования (более 60 баллов);</w:t>
      </w:r>
    </w:p>
    <w:p w:rsidR="00CC0788" w:rsidRDefault="00CC0788" w:rsidP="00CA2ED5">
      <w:pPr>
        <w:pStyle w:val="a3"/>
        <w:numPr>
          <w:ilvl w:val="0"/>
          <w:numId w:val="10"/>
        </w:numPr>
        <w:tabs>
          <w:tab w:val="num" w:pos="1365"/>
        </w:tabs>
        <w:spacing w:after="0" w:line="360" w:lineRule="auto"/>
        <w:ind w:left="0" w:firstLine="540"/>
        <w:jc w:val="both"/>
        <w:rPr>
          <w:sz w:val="28"/>
        </w:rPr>
      </w:pPr>
      <w:r>
        <w:rPr>
          <w:sz w:val="28"/>
        </w:rPr>
        <w:t>У 22% отмечена высокая настороженность по отношению к психодиагностической ситуации (от 70 до 89 баллов);</w:t>
      </w:r>
    </w:p>
    <w:p w:rsidR="00CC0788" w:rsidRDefault="00CC0788" w:rsidP="00CA2ED5">
      <w:pPr>
        <w:pStyle w:val="a3"/>
        <w:numPr>
          <w:ilvl w:val="0"/>
          <w:numId w:val="10"/>
        </w:numPr>
        <w:tabs>
          <w:tab w:val="num" w:pos="1365"/>
        </w:tabs>
        <w:spacing w:after="0" w:line="360" w:lineRule="auto"/>
        <w:ind w:left="0" w:firstLine="540"/>
        <w:jc w:val="both"/>
        <w:rPr>
          <w:sz w:val="28"/>
        </w:rPr>
      </w:pPr>
      <w:r>
        <w:rPr>
          <w:sz w:val="28"/>
        </w:rPr>
        <w:lastRenderedPageBreak/>
        <w:t xml:space="preserve">8% опрошенных не склонны скрывать собственные нормы и ценности, корректировать свои ответы в направлении социальной желательности (менее 50 баллов). </w:t>
      </w:r>
    </w:p>
    <w:p w:rsidR="00CC0788" w:rsidRDefault="00CC0788">
      <w:pPr>
        <w:pStyle w:val="a3"/>
        <w:spacing w:after="0" w:line="360" w:lineRule="auto"/>
        <w:jc w:val="both"/>
        <w:rPr>
          <w:sz w:val="28"/>
        </w:rPr>
      </w:pPr>
      <w:r>
        <w:rPr>
          <w:noProof/>
        </w:rPr>
        <w:pict>
          <v:line id="_x0000_s1058" style="position:absolute;left:0;text-align:left;flip:y;z-index:251454464" from="9pt,19.1pt" to="9pt,190.1pt" o:allowincell="f">
            <v:stroke endarrow="block"/>
          </v:line>
        </w:pict>
      </w:r>
    </w:p>
    <w:p w:rsidR="00CC0788" w:rsidRDefault="00CC0788">
      <w:pPr>
        <w:pStyle w:val="a3"/>
        <w:spacing w:after="0" w:line="240" w:lineRule="auto"/>
        <w:ind w:firstLine="360"/>
        <w:jc w:val="both"/>
        <w:rPr>
          <w:sz w:val="28"/>
        </w:rPr>
      </w:pPr>
      <w:r>
        <w:rPr>
          <w:sz w:val="16"/>
        </w:rPr>
        <w:t>количество  испытуемых в %</w:t>
      </w:r>
    </w:p>
    <w:p w:rsidR="00CC0788" w:rsidRDefault="00CC0788">
      <w:pPr>
        <w:pStyle w:val="a3"/>
        <w:spacing w:after="0" w:line="240" w:lineRule="auto"/>
        <w:ind w:firstLine="720"/>
        <w:jc w:val="both"/>
        <w:rPr>
          <w:sz w:val="28"/>
        </w:rPr>
      </w:pPr>
    </w:p>
    <w:p w:rsidR="00CC0788" w:rsidRDefault="00CC0788">
      <w:pPr>
        <w:pStyle w:val="a3"/>
        <w:spacing w:after="0" w:line="240" w:lineRule="auto"/>
        <w:jc w:val="both"/>
        <w:rPr>
          <w:sz w:val="18"/>
        </w:rPr>
      </w:pPr>
      <w:r>
        <w:rPr>
          <w:noProof/>
        </w:rPr>
        <w:pict>
          <v:rect id="_x0000_s1117" style="position:absolute;left:0;text-align:left;margin-left:81pt;margin-top:5.65pt;width:63pt;height:126pt;z-index:251511808" o:allowincell="f"/>
        </w:pict>
      </w:r>
      <w:r>
        <w:rPr>
          <w:sz w:val="18"/>
        </w:rPr>
        <w:t>37</w:t>
      </w:r>
    </w:p>
    <w:p w:rsidR="00CC0788" w:rsidRDefault="00CC0788">
      <w:pPr>
        <w:pStyle w:val="a3"/>
        <w:spacing w:after="0" w:line="240" w:lineRule="auto"/>
        <w:ind w:left="-540" w:firstLine="360"/>
        <w:jc w:val="both"/>
        <w:rPr>
          <w:sz w:val="18"/>
        </w:rPr>
      </w:pPr>
      <w:r>
        <w:rPr>
          <w:noProof/>
        </w:rPr>
        <w:pict>
          <v:line id="_x0000_s1062" style="position:absolute;left:0;text-align:left;flip:x y;z-index:251458560" from="0,4.3pt" to="9pt,4.3pt" o:allowincell="f"/>
        </w:pict>
      </w:r>
    </w:p>
    <w:p w:rsidR="00CC0788" w:rsidRDefault="00CC0788">
      <w:pPr>
        <w:pStyle w:val="a3"/>
        <w:spacing w:after="0" w:line="240" w:lineRule="auto"/>
        <w:ind w:left="-180"/>
        <w:jc w:val="both"/>
        <w:rPr>
          <w:sz w:val="18"/>
        </w:rPr>
      </w:pPr>
    </w:p>
    <w:p w:rsidR="00CC0788" w:rsidRDefault="00CC0788">
      <w:pPr>
        <w:pStyle w:val="a3"/>
        <w:spacing w:after="0" w:line="240" w:lineRule="auto"/>
        <w:ind w:left="-180"/>
        <w:jc w:val="both"/>
        <w:rPr>
          <w:sz w:val="18"/>
        </w:rPr>
      </w:pPr>
      <w:r>
        <w:rPr>
          <w:noProof/>
        </w:rPr>
        <w:pict>
          <v:line id="_x0000_s1063" style="position:absolute;left:0;text-align:left;flip:y;z-index:251459584" from="9pt,7.75pt" to="9pt,16.75pt" o:allowincell="f"/>
        </w:pict>
      </w:r>
      <w:r>
        <w:rPr>
          <w:noProof/>
        </w:rPr>
        <w:pict>
          <v:line id="_x0000_s1061" style="position:absolute;left:0;text-align:left;z-index:251457536" from="0,11.4pt" to="9pt,11.4pt" o:allowincell="f"/>
        </w:pict>
      </w:r>
      <w:r>
        <w:rPr>
          <w:sz w:val="18"/>
        </w:rPr>
        <w:t xml:space="preserve">    33 </w:t>
      </w:r>
    </w:p>
    <w:p w:rsidR="00CC0788" w:rsidRDefault="00CC0788">
      <w:pPr>
        <w:pStyle w:val="a3"/>
        <w:spacing w:after="0" w:line="240" w:lineRule="auto"/>
        <w:ind w:left="-180"/>
        <w:jc w:val="both"/>
        <w:rPr>
          <w:sz w:val="18"/>
        </w:rPr>
      </w:pPr>
      <w:r>
        <w:rPr>
          <w:noProof/>
        </w:rPr>
        <w:pict>
          <v:rect id="_x0000_s1118" style="position:absolute;left:0;text-align:left;margin-left:2in;margin-top:.25pt;width:1in;height:90pt;z-index:251512832" o:allowincell="f"/>
        </w:pict>
      </w:r>
      <w:r>
        <w:rPr>
          <w:sz w:val="18"/>
        </w:rPr>
        <w:t xml:space="preserve">   </w:t>
      </w:r>
    </w:p>
    <w:p w:rsidR="00CC0788" w:rsidRDefault="00CC0788">
      <w:pPr>
        <w:pStyle w:val="a3"/>
        <w:spacing w:after="0" w:line="240" w:lineRule="auto"/>
        <w:ind w:firstLine="720"/>
        <w:jc w:val="both"/>
        <w:rPr>
          <w:sz w:val="28"/>
        </w:rPr>
      </w:pPr>
    </w:p>
    <w:p w:rsidR="00CC0788" w:rsidRDefault="00CC0788">
      <w:pPr>
        <w:pStyle w:val="a3"/>
        <w:spacing w:after="0" w:line="240" w:lineRule="auto"/>
        <w:jc w:val="both"/>
        <w:rPr>
          <w:sz w:val="28"/>
        </w:rPr>
      </w:pPr>
      <w:r>
        <w:rPr>
          <w:noProof/>
        </w:rPr>
        <w:pict>
          <v:rect id="_x0000_s1119" style="position:absolute;left:0;text-align:left;margin-left:3in;margin-top:.8pt;width:81pt;height:63pt;z-index:251513856" o:allowincell="f"/>
        </w:pict>
      </w:r>
      <w:r>
        <w:rPr>
          <w:sz w:val="18"/>
        </w:rPr>
        <w:t>22</w:t>
      </w:r>
      <w:r>
        <w:rPr>
          <w:noProof/>
        </w:rPr>
        <w:pict>
          <v:line id="_x0000_s1060" style="position:absolute;left:0;text-align:left;z-index:251456512;mso-position-horizontal-relative:text;mso-position-vertical-relative:text" from="0,9.8pt" to="9pt,9.8pt" o:allowincell="f"/>
        </w:pict>
      </w:r>
    </w:p>
    <w:p w:rsidR="00CC0788" w:rsidRDefault="00CC0788">
      <w:pPr>
        <w:pStyle w:val="a3"/>
        <w:spacing w:after="0" w:line="240" w:lineRule="auto"/>
        <w:jc w:val="both"/>
        <w:rPr>
          <w:sz w:val="18"/>
        </w:rPr>
      </w:pPr>
    </w:p>
    <w:p w:rsidR="00CC0788" w:rsidRDefault="00CC0788">
      <w:pPr>
        <w:pStyle w:val="a3"/>
        <w:spacing w:after="0" w:line="240" w:lineRule="auto"/>
        <w:jc w:val="both"/>
        <w:rPr>
          <w:sz w:val="18"/>
        </w:rPr>
      </w:pPr>
      <w:r>
        <w:rPr>
          <w:noProof/>
        </w:rPr>
        <w:pict>
          <v:rect id="_x0000_s1116" style="position:absolute;left:0;text-align:left;margin-left:9pt;margin-top:7.1pt;width:1in;height:36pt;z-index:251510784" o:allowincell="f"/>
        </w:pict>
      </w:r>
      <w:r>
        <w:rPr>
          <w:sz w:val="18"/>
        </w:rPr>
        <w:t>8_</w:t>
      </w:r>
    </w:p>
    <w:p w:rsidR="00CC0788" w:rsidRDefault="00CC0788">
      <w:pPr>
        <w:pStyle w:val="a3"/>
        <w:tabs>
          <w:tab w:val="left" w:pos="940"/>
        </w:tabs>
        <w:spacing w:after="0" w:line="240" w:lineRule="auto"/>
        <w:ind w:firstLine="720"/>
        <w:jc w:val="both"/>
        <w:rPr>
          <w:sz w:val="18"/>
        </w:rPr>
      </w:pPr>
    </w:p>
    <w:p w:rsidR="00CC0788" w:rsidRDefault="00CC0788">
      <w:pPr>
        <w:pStyle w:val="a3"/>
        <w:tabs>
          <w:tab w:val="left" w:pos="940"/>
        </w:tabs>
        <w:spacing w:after="0" w:line="240" w:lineRule="auto"/>
        <w:ind w:firstLine="720"/>
        <w:jc w:val="right"/>
        <w:rPr>
          <w:sz w:val="18"/>
        </w:rPr>
      </w:pPr>
      <w:r>
        <w:rPr>
          <w:sz w:val="18"/>
        </w:rPr>
        <w:t xml:space="preserve"> </w:t>
      </w:r>
    </w:p>
    <w:p w:rsidR="00CC0788" w:rsidRDefault="00CC0788">
      <w:pPr>
        <w:pStyle w:val="a3"/>
        <w:spacing w:after="0" w:line="240" w:lineRule="auto"/>
        <w:jc w:val="both"/>
        <w:rPr>
          <w:b/>
        </w:rPr>
      </w:pPr>
      <w:r>
        <w:rPr>
          <w:noProof/>
        </w:rPr>
        <w:pict>
          <v:line id="_x0000_s1059" style="position:absolute;left:0;text-align:left;z-index:251455488" from="9pt,12.05pt" to="468pt,12.05pt" o:allowincell="f">
            <v:stroke endarrow="block"/>
          </v:line>
        </w:pict>
      </w:r>
    </w:p>
    <w:p w:rsidR="00CC0788" w:rsidRDefault="00CC0788">
      <w:pPr>
        <w:pStyle w:val="a3"/>
        <w:tabs>
          <w:tab w:val="left" w:pos="940"/>
        </w:tabs>
        <w:spacing w:after="0" w:line="240" w:lineRule="auto"/>
        <w:ind w:firstLine="360"/>
        <w:jc w:val="both"/>
        <w:rPr>
          <w:sz w:val="18"/>
        </w:rPr>
      </w:pPr>
      <w:r>
        <w:rPr>
          <w:sz w:val="18"/>
        </w:rPr>
        <w:t xml:space="preserve">    менее 50               от 50 до 60           более 60                  от 70 до 89                                                               баллы   </w:t>
      </w:r>
    </w:p>
    <w:p w:rsidR="00CC0788" w:rsidRDefault="00CC0788">
      <w:pPr>
        <w:pStyle w:val="a3"/>
        <w:spacing w:after="0" w:line="240" w:lineRule="auto"/>
        <w:jc w:val="both"/>
        <w:rPr>
          <w:b/>
        </w:rPr>
      </w:pPr>
    </w:p>
    <w:p w:rsidR="00CC0788" w:rsidRDefault="00CC0788">
      <w:pPr>
        <w:pStyle w:val="a3"/>
        <w:spacing w:after="0" w:line="240" w:lineRule="auto"/>
        <w:rPr>
          <w:b/>
        </w:rPr>
      </w:pPr>
      <w:r>
        <w:rPr>
          <w:b/>
        </w:rPr>
        <w:t>Рис. 7.  Процентное соотношение испытуемых по шкале «установка на социальную желательность» (методика СОП)</w:t>
      </w:r>
    </w:p>
    <w:p w:rsidR="00CC0788" w:rsidRDefault="00CC0788">
      <w:pPr>
        <w:pStyle w:val="a3"/>
        <w:spacing w:after="0" w:line="240" w:lineRule="auto"/>
        <w:jc w:val="both"/>
        <w:rPr>
          <w:b/>
        </w:rPr>
      </w:pPr>
    </w:p>
    <w:p w:rsidR="00CC0788" w:rsidRDefault="00CC0788">
      <w:pPr>
        <w:pStyle w:val="a3"/>
        <w:spacing w:after="0" w:line="360" w:lineRule="auto"/>
        <w:ind w:firstLine="540"/>
        <w:jc w:val="both"/>
        <w:rPr>
          <w:sz w:val="28"/>
        </w:rPr>
      </w:pPr>
      <w:r>
        <w:rPr>
          <w:sz w:val="28"/>
        </w:rPr>
        <w:t>По шкале №2 – «склонность к преодолению норм и правил» - соотношение испытуемых стало следующим:</w:t>
      </w:r>
    </w:p>
    <w:p w:rsidR="00CC0788" w:rsidRDefault="00F12EFD" w:rsidP="00CA2ED5">
      <w:pPr>
        <w:pStyle w:val="a3"/>
        <w:numPr>
          <w:ilvl w:val="0"/>
          <w:numId w:val="10"/>
        </w:numPr>
        <w:tabs>
          <w:tab w:val="num" w:pos="1365"/>
        </w:tabs>
        <w:spacing w:after="0" w:line="360" w:lineRule="auto"/>
        <w:ind w:left="0" w:firstLine="540"/>
        <w:jc w:val="both"/>
        <w:rPr>
          <w:sz w:val="28"/>
        </w:rPr>
      </w:pPr>
      <w:r>
        <w:rPr>
          <w:sz w:val="28"/>
        </w:rPr>
        <w:t xml:space="preserve">у </w:t>
      </w:r>
      <w:r w:rsidR="00CC0788">
        <w:rPr>
          <w:sz w:val="28"/>
        </w:rPr>
        <w:t>30% опрошенных были отмечены нонконформистские установки, склонность противопоставлять собственные нормы и ценности групповым, тенденция «нарушать спокойствие», искать трудности, которые можно было бы преодолеть;</w:t>
      </w:r>
    </w:p>
    <w:p w:rsidR="00CC0788" w:rsidRDefault="00F12EFD" w:rsidP="00CA2ED5">
      <w:pPr>
        <w:pStyle w:val="a3"/>
        <w:numPr>
          <w:ilvl w:val="0"/>
          <w:numId w:val="10"/>
        </w:numPr>
        <w:tabs>
          <w:tab w:val="num" w:pos="1365"/>
        </w:tabs>
        <w:spacing w:after="0" w:line="360" w:lineRule="auto"/>
        <w:ind w:left="0" w:firstLine="540"/>
        <w:jc w:val="both"/>
        <w:rPr>
          <w:sz w:val="28"/>
        </w:rPr>
      </w:pPr>
      <w:r>
        <w:rPr>
          <w:sz w:val="28"/>
        </w:rPr>
        <w:t>у</w:t>
      </w:r>
      <w:r w:rsidR="00CC0788">
        <w:rPr>
          <w:sz w:val="28"/>
        </w:rPr>
        <w:t xml:space="preserve"> 10 % испытуемых выявлена чрезвычайная выраженность нонконформистских тенденций, проявление негативизма; </w:t>
      </w:r>
    </w:p>
    <w:p w:rsidR="00CC0788" w:rsidRDefault="00CC0788" w:rsidP="00CA2ED5">
      <w:pPr>
        <w:pStyle w:val="a3"/>
        <w:numPr>
          <w:ilvl w:val="0"/>
          <w:numId w:val="10"/>
        </w:numPr>
        <w:tabs>
          <w:tab w:val="num" w:pos="1365"/>
        </w:tabs>
        <w:spacing w:after="0" w:line="360" w:lineRule="auto"/>
        <w:ind w:left="0" w:firstLine="540"/>
        <w:jc w:val="both"/>
        <w:rPr>
          <w:sz w:val="28"/>
        </w:rPr>
      </w:pPr>
      <w:r>
        <w:rPr>
          <w:sz w:val="28"/>
        </w:rPr>
        <w:t>60% показали конформные установки, склонность следовать стереотипам и общепринятым нормам поведения.</w:t>
      </w:r>
    </w:p>
    <w:p w:rsidR="00CC0788" w:rsidRDefault="00CC0788">
      <w:pPr>
        <w:pStyle w:val="a3"/>
        <w:spacing w:after="0" w:line="360" w:lineRule="auto"/>
        <w:ind w:firstLine="540"/>
        <w:jc w:val="both"/>
        <w:rPr>
          <w:sz w:val="28"/>
        </w:rPr>
      </w:pPr>
      <w:r>
        <w:rPr>
          <w:sz w:val="28"/>
        </w:rPr>
        <w:t>Наглядно описанное выше представлено на Рис. 8.</w:t>
      </w:r>
    </w:p>
    <w:p w:rsidR="00CC0788" w:rsidRDefault="00CC0788">
      <w:pPr>
        <w:pStyle w:val="a3"/>
        <w:spacing w:after="0" w:line="360" w:lineRule="auto"/>
        <w:ind w:firstLine="540"/>
        <w:jc w:val="both"/>
        <w:rPr>
          <w:sz w:val="18"/>
        </w:rPr>
      </w:pPr>
      <w:r>
        <w:rPr>
          <w:noProof/>
        </w:rPr>
        <w:pict>
          <v:line id="_x0000_s1069" style="position:absolute;left:0;text-align:left;flip:y;z-index:251465728" from="27pt,14.25pt" to="27pt,194.25pt" o:allowincell="f">
            <v:stroke endarrow="block"/>
          </v:line>
        </w:pict>
      </w:r>
    </w:p>
    <w:p w:rsidR="00CC0788" w:rsidRDefault="00CC0788">
      <w:pPr>
        <w:pStyle w:val="a3"/>
        <w:spacing w:after="0" w:line="360" w:lineRule="auto"/>
        <w:ind w:firstLine="540"/>
        <w:jc w:val="both"/>
        <w:rPr>
          <w:sz w:val="18"/>
        </w:rPr>
      </w:pPr>
      <w:r>
        <w:rPr>
          <w:sz w:val="18"/>
        </w:rPr>
        <w:t xml:space="preserve">   Количество испытуемых в %</w:t>
      </w:r>
    </w:p>
    <w:p w:rsidR="00CC0788" w:rsidRDefault="00CC0788">
      <w:pPr>
        <w:pStyle w:val="a3"/>
        <w:spacing w:after="0" w:line="360" w:lineRule="auto"/>
        <w:jc w:val="both"/>
        <w:rPr>
          <w:sz w:val="20"/>
        </w:rPr>
      </w:pPr>
      <w:r>
        <w:rPr>
          <w:sz w:val="20"/>
        </w:rPr>
        <w:t xml:space="preserve">      60</w:t>
      </w:r>
    </w:p>
    <w:p w:rsidR="00CC0788" w:rsidRDefault="00CC0788">
      <w:pPr>
        <w:pStyle w:val="a3"/>
        <w:spacing w:after="0" w:line="240" w:lineRule="auto"/>
        <w:ind w:firstLine="720"/>
        <w:jc w:val="both"/>
        <w:rPr>
          <w:sz w:val="28"/>
        </w:rPr>
      </w:pPr>
      <w:r>
        <w:rPr>
          <w:noProof/>
        </w:rPr>
        <w:pict>
          <v:line id="_x0000_s1068" style="position:absolute;left:0;text-align:left;z-index:251464704" from="18pt,.6pt" to="27pt,.6pt" o:allowincell="f"/>
        </w:pict>
      </w:r>
      <w:r>
        <w:rPr>
          <w:noProof/>
        </w:rPr>
        <w:pict>
          <v:rect id="_x0000_s1120" style="position:absolute;left:0;text-align:left;margin-left:27pt;margin-top:.6pt;width:108pt;height:153pt;z-index:251514880" o:allowincell="f"/>
        </w:pict>
      </w:r>
    </w:p>
    <w:p w:rsidR="00CC0788" w:rsidRDefault="00CC0788">
      <w:pPr>
        <w:pStyle w:val="a3"/>
        <w:spacing w:after="0" w:line="240" w:lineRule="auto"/>
        <w:ind w:firstLine="180"/>
        <w:jc w:val="both"/>
        <w:rPr>
          <w:sz w:val="20"/>
        </w:rPr>
      </w:pPr>
    </w:p>
    <w:p w:rsidR="00CC0788" w:rsidRDefault="00CC0788">
      <w:pPr>
        <w:pStyle w:val="a3"/>
        <w:spacing w:after="0" w:line="240" w:lineRule="auto"/>
        <w:ind w:firstLine="180"/>
        <w:jc w:val="both"/>
        <w:rPr>
          <w:sz w:val="20"/>
        </w:rPr>
      </w:pPr>
      <w:r>
        <w:rPr>
          <w:sz w:val="20"/>
        </w:rPr>
        <w:t xml:space="preserve">  30</w:t>
      </w:r>
    </w:p>
    <w:p w:rsidR="00CC0788" w:rsidRDefault="00CC0788">
      <w:pPr>
        <w:pStyle w:val="a3"/>
        <w:spacing w:after="0" w:line="240" w:lineRule="auto"/>
        <w:ind w:firstLine="180"/>
        <w:jc w:val="both"/>
        <w:rPr>
          <w:sz w:val="20"/>
        </w:rPr>
      </w:pPr>
      <w:r>
        <w:rPr>
          <w:noProof/>
        </w:rPr>
        <w:pict>
          <v:line id="_x0000_s1067" style="position:absolute;left:0;text-align:left;z-index:251463680" from="18pt,4.4pt" to="27pt,4.4pt" o:allowincell="f"/>
        </w:pict>
      </w:r>
      <w:r>
        <w:rPr>
          <w:noProof/>
        </w:rPr>
        <w:pict>
          <v:rect id="_x0000_s1121" style="position:absolute;left:0;text-align:left;margin-left:135pt;margin-top:6.5pt;width:99pt;height:108pt;z-index:251515904" o:allowincell="f"/>
        </w:pict>
      </w:r>
    </w:p>
    <w:p w:rsidR="00CC0788" w:rsidRDefault="00CC0788">
      <w:pPr>
        <w:pStyle w:val="a3"/>
        <w:spacing w:after="0" w:line="240" w:lineRule="auto"/>
        <w:ind w:firstLine="180"/>
        <w:jc w:val="both"/>
        <w:rPr>
          <w:sz w:val="20"/>
        </w:rPr>
      </w:pPr>
    </w:p>
    <w:p w:rsidR="00CC0788" w:rsidRDefault="00CC0788">
      <w:pPr>
        <w:pStyle w:val="a3"/>
        <w:spacing w:after="0" w:line="240" w:lineRule="auto"/>
        <w:ind w:firstLine="180"/>
        <w:jc w:val="both"/>
        <w:rPr>
          <w:sz w:val="20"/>
        </w:rPr>
      </w:pPr>
    </w:p>
    <w:p w:rsidR="00CC0788" w:rsidRDefault="00CC0788">
      <w:pPr>
        <w:pStyle w:val="a3"/>
        <w:spacing w:after="0" w:line="240" w:lineRule="auto"/>
        <w:ind w:firstLine="180"/>
        <w:jc w:val="both"/>
        <w:rPr>
          <w:sz w:val="20"/>
        </w:rPr>
      </w:pPr>
    </w:p>
    <w:p w:rsidR="00CC0788" w:rsidRDefault="00CC0788">
      <w:pPr>
        <w:pStyle w:val="a3"/>
        <w:spacing w:after="0" w:line="240" w:lineRule="auto"/>
        <w:ind w:firstLine="180"/>
        <w:jc w:val="both"/>
        <w:rPr>
          <w:sz w:val="20"/>
        </w:rPr>
      </w:pPr>
    </w:p>
    <w:p w:rsidR="00CC0788" w:rsidRDefault="00CC0788">
      <w:pPr>
        <w:pStyle w:val="a3"/>
        <w:spacing w:after="0" w:line="240" w:lineRule="auto"/>
        <w:ind w:firstLine="180"/>
        <w:jc w:val="both"/>
        <w:rPr>
          <w:sz w:val="28"/>
        </w:rPr>
      </w:pPr>
      <w:r>
        <w:rPr>
          <w:noProof/>
        </w:rPr>
        <w:lastRenderedPageBreak/>
        <w:pict>
          <v:line id="_x0000_s1065" style="position:absolute;left:0;text-align:left;z-index:251461632" from="18pt,9.9pt" to="27pt,9.9pt" o:allowincell="f"/>
        </w:pict>
      </w:r>
      <w:r>
        <w:rPr>
          <w:sz w:val="20"/>
        </w:rPr>
        <w:t xml:space="preserve"> 10</w:t>
      </w:r>
    </w:p>
    <w:p w:rsidR="00CC0788" w:rsidRDefault="00CC0788">
      <w:pPr>
        <w:pStyle w:val="a3"/>
        <w:spacing w:after="0" w:line="240" w:lineRule="auto"/>
        <w:ind w:firstLine="180"/>
        <w:jc w:val="both"/>
        <w:rPr>
          <w:sz w:val="28"/>
        </w:rPr>
      </w:pPr>
      <w:r>
        <w:rPr>
          <w:noProof/>
        </w:rPr>
        <w:pict>
          <v:rect id="_x0000_s1122" style="position:absolute;left:0;text-align:left;margin-left:234pt;margin-top:.5pt;width:126pt;height:45pt;z-index:251516928" o:allowincell="f"/>
        </w:pict>
      </w:r>
      <w:r>
        <w:rPr>
          <w:noProof/>
        </w:rPr>
        <w:pict>
          <v:line id="_x0000_s1066" style="position:absolute;left:0;text-align:left;z-index:251462656" from="9pt,3.5pt" to="9pt,3.5pt" o:allowincell="f"/>
        </w:pict>
      </w:r>
    </w:p>
    <w:p w:rsidR="00CC0788" w:rsidRDefault="00CC0788">
      <w:pPr>
        <w:pStyle w:val="a3"/>
        <w:spacing w:after="0" w:line="240" w:lineRule="auto"/>
        <w:ind w:firstLine="180"/>
        <w:jc w:val="both"/>
        <w:rPr>
          <w:sz w:val="28"/>
        </w:rPr>
      </w:pPr>
    </w:p>
    <w:p w:rsidR="00CC0788" w:rsidRDefault="00CC0788">
      <w:pPr>
        <w:pStyle w:val="a3"/>
        <w:spacing w:after="0" w:line="240" w:lineRule="auto"/>
        <w:ind w:firstLine="720"/>
        <w:jc w:val="both"/>
        <w:rPr>
          <w:sz w:val="20"/>
        </w:rPr>
      </w:pPr>
      <w:r>
        <w:rPr>
          <w:noProof/>
        </w:rPr>
        <w:pict>
          <v:line id="_x0000_s1064" style="position:absolute;left:0;text-align:left;z-index:251460608" from="27pt,8.2pt" to="477pt,8.2pt" o:allowincell="f">
            <v:stroke endarrow="block"/>
          </v:line>
        </w:pict>
      </w:r>
      <w:r>
        <w:rPr>
          <w:noProof/>
        </w:rPr>
        <w:pict>
          <v:line id="_x0000_s1072" style="position:absolute;left:0;text-align:left;z-index:251468800" from="5in,5.15pt" to="5in,23.15pt" o:allowincell="f"/>
        </w:pict>
      </w:r>
      <w:r>
        <w:rPr>
          <w:noProof/>
        </w:rPr>
        <w:pict>
          <v:line id="_x0000_s1071" style="position:absolute;left:0;text-align:left;z-index:251467776" from="234pt,5.15pt" to="234pt,23.15pt" o:allowincell="f"/>
        </w:pict>
      </w:r>
      <w:r>
        <w:rPr>
          <w:noProof/>
        </w:rPr>
        <w:pict>
          <v:line id="_x0000_s1070" style="position:absolute;left:0;text-align:left;z-index:251466752" from="135pt,5.15pt" to="135pt,23.15pt" o:allowincell="f"/>
        </w:pict>
      </w:r>
      <w:r>
        <w:rPr>
          <w:sz w:val="28"/>
        </w:rPr>
        <w:t xml:space="preserve">                 </w:t>
      </w:r>
    </w:p>
    <w:p w:rsidR="00CC0788" w:rsidRDefault="00CC0788">
      <w:pPr>
        <w:pStyle w:val="a3"/>
        <w:spacing w:after="0" w:line="240" w:lineRule="auto"/>
        <w:ind w:firstLine="720"/>
        <w:jc w:val="both"/>
        <w:rPr>
          <w:sz w:val="20"/>
        </w:rPr>
      </w:pPr>
      <w:r>
        <w:rPr>
          <w:sz w:val="20"/>
        </w:rPr>
        <w:t xml:space="preserve">          менее 50                      от 50 до 60                          от 60 до 70                                                  баллы</w:t>
      </w:r>
    </w:p>
    <w:p w:rsidR="00CC0788" w:rsidRDefault="00CC0788">
      <w:pPr>
        <w:pStyle w:val="a3"/>
        <w:spacing w:after="0" w:line="240" w:lineRule="auto"/>
        <w:rPr>
          <w:b/>
        </w:rPr>
      </w:pPr>
    </w:p>
    <w:p w:rsidR="00CC0788" w:rsidRDefault="00CC0788">
      <w:pPr>
        <w:pStyle w:val="a3"/>
        <w:spacing w:after="0" w:line="240" w:lineRule="auto"/>
        <w:rPr>
          <w:b/>
        </w:rPr>
      </w:pPr>
      <w:r>
        <w:rPr>
          <w:b/>
        </w:rPr>
        <w:t>Рис. 8. Процентное соотношение испытуемых по шкале «склонность к преодолению норм и правил» (методика СОП)</w:t>
      </w:r>
    </w:p>
    <w:p w:rsidR="00CC0788" w:rsidRDefault="00CC0788">
      <w:pPr>
        <w:pStyle w:val="a3"/>
        <w:spacing w:after="0" w:line="240" w:lineRule="auto"/>
        <w:ind w:firstLine="720"/>
        <w:jc w:val="right"/>
        <w:rPr>
          <w:sz w:val="28"/>
        </w:rPr>
      </w:pPr>
    </w:p>
    <w:p w:rsidR="00CC0788" w:rsidRDefault="00CC0788">
      <w:pPr>
        <w:pStyle w:val="a3"/>
        <w:spacing w:after="0" w:line="360" w:lineRule="auto"/>
        <w:ind w:firstLine="540"/>
        <w:jc w:val="both"/>
        <w:rPr>
          <w:sz w:val="28"/>
        </w:rPr>
      </w:pPr>
      <w:r>
        <w:rPr>
          <w:sz w:val="28"/>
        </w:rPr>
        <w:t>Результаты диагностики по шкале №3 – «склонность к аддиктивному поведению» - показали следующее распределение испытуемых</w:t>
      </w:r>
      <w:r w:rsidR="00F12EFD">
        <w:rPr>
          <w:sz w:val="28"/>
        </w:rPr>
        <w:t>:</w:t>
      </w:r>
    </w:p>
    <w:p w:rsidR="00CC0788" w:rsidRDefault="00CC0788" w:rsidP="00CA2ED5">
      <w:pPr>
        <w:pStyle w:val="a3"/>
        <w:numPr>
          <w:ilvl w:val="0"/>
          <w:numId w:val="10"/>
        </w:numPr>
        <w:tabs>
          <w:tab w:val="num" w:pos="1365"/>
        </w:tabs>
        <w:spacing w:after="0" w:line="360" w:lineRule="auto"/>
        <w:ind w:left="0" w:firstLine="540"/>
        <w:jc w:val="both"/>
        <w:rPr>
          <w:sz w:val="28"/>
        </w:rPr>
      </w:pPr>
      <w:r>
        <w:rPr>
          <w:sz w:val="28"/>
        </w:rPr>
        <w:t>14% опрошенных предрасположены к уходу от реальности посредством изменения своего психического состояния, склонны к иллюзорно-компенсаторному способу решения личностных проблем. Ориентированы на чувственную сторону жизни, отмечено наличие сенсорной жажды (от 50 до 70 баллов).</w:t>
      </w:r>
    </w:p>
    <w:p w:rsidR="00CC0788" w:rsidRDefault="00CC0788" w:rsidP="00CA2ED5">
      <w:pPr>
        <w:pStyle w:val="a3"/>
        <w:numPr>
          <w:ilvl w:val="0"/>
          <w:numId w:val="10"/>
        </w:numPr>
        <w:tabs>
          <w:tab w:val="num" w:pos="1365"/>
        </w:tabs>
        <w:spacing w:after="0" w:line="360" w:lineRule="auto"/>
        <w:ind w:left="0" w:firstLine="540"/>
        <w:jc w:val="both"/>
        <w:rPr>
          <w:sz w:val="28"/>
        </w:rPr>
      </w:pPr>
      <w:r>
        <w:rPr>
          <w:sz w:val="28"/>
        </w:rPr>
        <w:t>У 1% выявлена выраженная психологическая потребность в аддиктивных состояниях, что необходимо выяснять в ходе применения дополнительных психодиагностических средств (более 70 баллов).</w:t>
      </w:r>
    </w:p>
    <w:p w:rsidR="00CC0788" w:rsidRDefault="00CC0788" w:rsidP="00CA2ED5">
      <w:pPr>
        <w:pStyle w:val="a3"/>
        <w:numPr>
          <w:ilvl w:val="0"/>
          <w:numId w:val="10"/>
        </w:numPr>
        <w:tabs>
          <w:tab w:val="num" w:pos="1365"/>
        </w:tabs>
        <w:spacing w:after="0" w:line="360" w:lineRule="auto"/>
        <w:ind w:left="0" w:firstLine="540"/>
        <w:jc w:val="both"/>
        <w:rPr>
          <w:sz w:val="28"/>
        </w:rPr>
      </w:pPr>
      <w:r>
        <w:rPr>
          <w:sz w:val="28"/>
        </w:rPr>
        <w:t xml:space="preserve">У 85% отмечена невыраженность вышеперечисленных тенденций, хороший социальный контроль поведенческих реакций (менее 50 баллов).  </w:t>
      </w:r>
    </w:p>
    <w:p w:rsidR="00CC0788" w:rsidRDefault="00CC0788">
      <w:pPr>
        <w:pStyle w:val="a3"/>
        <w:spacing w:after="0" w:line="240" w:lineRule="auto"/>
        <w:ind w:firstLine="720"/>
        <w:jc w:val="both"/>
        <w:rPr>
          <w:sz w:val="28"/>
        </w:rPr>
      </w:pPr>
      <w:r>
        <w:rPr>
          <w:sz w:val="28"/>
        </w:rPr>
        <w:t>На Рис. 9 отражены полученные результаты.</w:t>
      </w:r>
    </w:p>
    <w:p w:rsidR="00CC0788" w:rsidRDefault="00CC0788">
      <w:pPr>
        <w:pStyle w:val="a3"/>
        <w:spacing w:after="0" w:line="240" w:lineRule="auto"/>
        <w:ind w:firstLine="720"/>
        <w:jc w:val="both"/>
        <w:rPr>
          <w:sz w:val="18"/>
        </w:rPr>
      </w:pPr>
      <w:r>
        <w:rPr>
          <w:sz w:val="18"/>
        </w:rPr>
        <w:t xml:space="preserve">  </w:t>
      </w:r>
    </w:p>
    <w:p w:rsidR="00CC0788" w:rsidRDefault="00CC0788">
      <w:pPr>
        <w:pStyle w:val="a3"/>
        <w:spacing w:after="0" w:line="240" w:lineRule="auto"/>
        <w:ind w:firstLine="720"/>
        <w:jc w:val="both"/>
        <w:rPr>
          <w:sz w:val="18"/>
        </w:rPr>
      </w:pPr>
      <w:r>
        <w:rPr>
          <w:sz w:val="18"/>
        </w:rPr>
        <w:t xml:space="preserve">  </w:t>
      </w:r>
    </w:p>
    <w:p w:rsidR="00CC0788" w:rsidRDefault="00CC0788">
      <w:pPr>
        <w:pStyle w:val="a3"/>
        <w:spacing w:after="0" w:line="240" w:lineRule="auto"/>
        <w:ind w:firstLine="180"/>
        <w:jc w:val="both"/>
        <w:rPr>
          <w:sz w:val="18"/>
        </w:rPr>
      </w:pPr>
      <w:r>
        <w:rPr>
          <w:noProof/>
        </w:rPr>
        <w:pict>
          <v:line id="_x0000_s1073" style="position:absolute;left:0;text-align:left;flip:y;z-index:251469824" from="27pt,9pt" to="27pt,234pt" o:allowincell="f">
            <v:stroke endarrow="block"/>
          </v:line>
        </w:pict>
      </w:r>
      <w:r>
        <w:rPr>
          <w:sz w:val="18"/>
        </w:rPr>
        <w:t xml:space="preserve">     </w:t>
      </w:r>
    </w:p>
    <w:p w:rsidR="00CC0788" w:rsidRDefault="00CC0788">
      <w:pPr>
        <w:pStyle w:val="a3"/>
        <w:spacing w:after="0" w:line="240" w:lineRule="auto"/>
        <w:ind w:firstLine="720"/>
        <w:jc w:val="both"/>
        <w:rPr>
          <w:sz w:val="18"/>
        </w:rPr>
      </w:pPr>
      <w:r>
        <w:rPr>
          <w:sz w:val="18"/>
        </w:rPr>
        <w:t>Количество  испытуемых в %</w:t>
      </w:r>
    </w:p>
    <w:p w:rsidR="00CC0788" w:rsidRDefault="00CC0788">
      <w:pPr>
        <w:pStyle w:val="a3"/>
        <w:spacing w:after="0" w:line="240" w:lineRule="auto"/>
        <w:ind w:firstLine="180"/>
        <w:jc w:val="both"/>
        <w:rPr>
          <w:sz w:val="18"/>
        </w:rPr>
      </w:pPr>
    </w:p>
    <w:p w:rsidR="00CC0788" w:rsidRDefault="00CC0788">
      <w:pPr>
        <w:pStyle w:val="a3"/>
        <w:spacing w:after="0" w:line="240" w:lineRule="auto"/>
        <w:ind w:firstLine="180"/>
        <w:jc w:val="both"/>
        <w:rPr>
          <w:sz w:val="18"/>
        </w:rPr>
      </w:pPr>
    </w:p>
    <w:p w:rsidR="00CC0788" w:rsidRDefault="00CC0788">
      <w:pPr>
        <w:pStyle w:val="a3"/>
        <w:spacing w:after="0" w:line="240" w:lineRule="auto"/>
        <w:jc w:val="both"/>
        <w:rPr>
          <w:sz w:val="28"/>
        </w:rPr>
      </w:pPr>
      <w:r>
        <w:rPr>
          <w:noProof/>
        </w:rPr>
        <w:pict>
          <v:line id="_x0000_s1077" style="position:absolute;left:0;text-align:left;z-index:251473920" from="18pt,12.6pt" to="27pt,12.6pt" o:allowincell="f"/>
        </w:pict>
      </w:r>
      <w:r>
        <w:rPr>
          <w:noProof/>
        </w:rPr>
        <w:pict>
          <v:rect id="_x0000_s1123" style="position:absolute;left:0;text-align:left;margin-left:27pt;margin-top:12.6pt;width:90pt;height:189pt;z-index:251517952" o:allowincell="f"/>
        </w:pict>
      </w:r>
      <w:r>
        <w:rPr>
          <w:noProof/>
          <w:sz w:val="20"/>
        </w:rPr>
        <w:t xml:space="preserve">      85</w:t>
      </w:r>
    </w:p>
    <w:p w:rsidR="00CC0788" w:rsidRDefault="00CC0788">
      <w:pPr>
        <w:pStyle w:val="a3"/>
        <w:spacing w:after="0" w:line="240" w:lineRule="auto"/>
        <w:ind w:firstLine="720"/>
        <w:jc w:val="both"/>
        <w:rPr>
          <w:sz w:val="28"/>
        </w:rPr>
      </w:pPr>
    </w:p>
    <w:p w:rsidR="00CC0788" w:rsidRDefault="00CC0788">
      <w:pPr>
        <w:pStyle w:val="a3"/>
        <w:spacing w:after="0" w:line="240" w:lineRule="auto"/>
        <w:ind w:firstLine="720"/>
        <w:jc w:val="both"/>
        <w:rPr>
          <w:sz w:val="28"/>
        </w:rPr>
      </w:pPr>
    </w:p>
    <w:p w:rsidR="00CC0788" w:rsidRDefault="00CC0788">
      <w:pPr>
        <w:pStyle w:val="a3"/>
        <w:spacing w:after="0" w:line="240" w:lineRule="auto"/>
        <w:ind w:firstLine="180"/>
        <w:jc w:val="both"/>
        <w:rPr>
          <w:sz w:val="28"/>
        </w:rPr>
      </w:pPr>
    </w:p>
    <w:p w:rsidR="00CC0788" w:rsidRDefault="00CC0788">
      <w:pPr>
        <w:pStyle w:val="a3"/>
        <w:spacing w:after="0" w:line="240" w:lineRule="auto"/>
        <w:ind w:firstLine="180"/>
        <w:jc w:val="both"/>
        <w:rPr>
          <w:noProof/>
          <w:sz w:val="20"/>
        </w:rPr>
      </w:pPr>
      <w:r>
        <w:rPr>
          <w:noProof/>
          <w:sz w:val="20"/>
        </w:rPr>
        <w:t xml:space="preserve">  </w:t>
      </w:r>
    </w:p>
    <w:p w:rsidR="00CC0788" w:rsidRDefault="00CC0788">
      <w:pPr>
        <w:pStyle w:val="a3"/>
        <w:spacing w:after="0" w:line="240" w:lineRule="auto"/>
        <w:ind w:firstLine="180"/>
        <w:jc w:val="both"/>
        <w:rPr>
          <w:sz w:val="28"/>
        </w:rPr>
      </w:pPr>
    </w:p>
    <w:p w:rsidR="00CC0788" w:rsidRDefault="00CC0788">
      <w:pPr>
        <w:pStyle w:val="a3"/>
        <w:spacing w:after="0" w:line="240" w:lineRule="auto"/>
        <w:ind w:firstLine="720"/>
        <w:jc w:val="both"/>
        <w:rPr>
          <w:sz w:val="28"/>
        </w:rPr>
      </w:pPr>
    </w:p>
    <w:p w:rsidR="00CC0788" w:rsidRDefault="00CC0788">
      <w:pPr>
        <w:pStyle w:val="a3"/>
        <w:spacing w:after="0" w:line="240" w:lineRule="auto"/>
        <w:jc w:val="both"/>
        <w:rPr>
          <w:sz w:val="20"/>
        </w:rPr>
      </w:pPr>
      <w:r>
        <w:rPr>
          <w:sz w:val="20"/>
        </w:rPr>
        <w:t xml:space="preserve">      14</w:t>
      </w:r>
    </w:p>
    <w:p w:rsidR="00CC0788" w:rsidRDefault="00CC0788">
      <w:pPr>
        <w:pStyle w:val="a3"/>
        <w:spacing w:after="0" w:line="240" w:lineRule="auto"/>
        <w:ind w:firstLine="720"/>
        <w:jc w:val="both"/>
        <w:rPr>
          <w:sz w:val="28"/>
        </w:rPr>
      </w:pPr>
      <w:r>
        <w:rPr>
          <w:noProof/>
        </w:rPr>
        <w:pict>
          <v:line id="_x0000_s1076" style="position:absolute;left:0;text-align:left;z-index:251472896" from="18pt,10pt" to="27pt,10pt" o:allowincell="f"/>
        </w:pict>
      </w:r>
      <w:r>
        <w:rPr>
          <w:noProof/>
        </w:rPr>
        <w:pict>
          <v:rect id="_x0000_s1124" style="position:absolute;left:0;text-align:left;margin-left:117pt;margin-top:11.15pt;width:90pt;height:1in;z-index:251518976" o:allowincell="f"/>
        </w:pict>
      </w:r>
    </w:p>
    <w:p w:rsidR="00CC0788" w:rsidRDefault="00CC0788">
      <w:pPr>
        <w:pStyle w:val="a3"/>
        <w:spacing w:after="0" w:line="240" w:lineRule="auto"/>
        <w:ind w:firstLine="720"/>
        <w:jc w:val="both"/>
        <w:rPr>
          <w:sz w:val="18"/>
        </w:rPr>
      </w:pPr>
    </w:p>
    <w:p w:rsidR="00CC0788" w:rsidRDefault="00CC0788">
      <w:pPr>
        <w:pStyle w:val="a3"/>
        <w:spacing w:after="0" w:line="240" w:lineRule="auto"/>
        <w:jc w:val="both"/>
        <w:rPr>
          <w:b/>
        </w:rPr>
      </w:pPr>
    </w:p>
    <w:p w:rsidR="00CC0788" w:rsidRDefault="00CC0788">
      <w:pPr>
        <w:pStyle w:val="a3"/>
        <w:spacing w:after="0" w:line="240" w:lineRule="auto"/>
        <w:jc w:val="both"/>
        <w:rPr>
          <w:sz w:val="20"/>
        </w:rPr>
      </w:pPr>
      <w:r>
        <w:rPr>
          <w:sz w:val="20"/>
        </w:rPr>
        <w:t xml:space="preserve">        1</w:t>
      </w:r>
    </w:p>
    <w:p w:rsidR="00CC0788" w:rsidRDefault="00CC0788">
      <w:pPr>
        <w:pStyle w:val="a3"/>
        <w:spacing w:after="0" w:line="240" w:lineRule="auto"/>
        <w:jc w:val="both"/>
        <w:rPr>
          <w:b/>
        </w:rPr>
      </w:pPr>
      <w:r>
        <w:rPr>
          <w:noProof/>
        </w:rPr>
        <w:pict>
          <v:line id="_x0000_s1075" style="position:absolute;left:0;text-align:left;z-index:251471872" from="18pt,6.7pt" to="27pt,6.7pt" o:allowincell="f"/>
        </w:pict>
      </w:r>
      <w:r>
        <w:rPr>
          <w:noProof/>
        </w:rPr>
        <w:pict>
          <v:rect id="_x0000_s1125" style="position:absolute;left:0;text-align:left;margin-left:207pt;margin-top:2.1pt;width:90pt;height:27pt;z-index:251520000" o:allowincell="f"/>
        </w:pict>
      </w:r>
    </w:p>
    <w:p w:rsidR="00CC0788" w:rsidRDefault="00CC0788">
      <w:pPr>
        <w:pStyle w:val="a3"/>
        <w:spacing w:after="0" w:line="240" w:lineRule="auto"/>
        <w:jc w:val="both"/>
        <w:rPr>
          <w:b/>
        </w:rPr>
      </w:pPr>
      <w:r>
        <w:rPr>
          <w:noProof/>
        </w:rPr>
        <w:pict>
          <v:line id="_x0000_s1080" style="position:absolute;left:0;text-align:left;z-index:251476992" from="297pt,1.35pt" to="297pt,28.35pt" o:allowincell="f"/>
        </w:pict>
      </w:r>
      <w:r>
        <w:rPr>
          <w:noProof/>
        </w:rPr>
        <w:pict>
          <v:line id="_x0000_s1079" style="position:absolute;left:0;text-align:left;z-index:251475968" from="207pt,1.35pt" to="207pt,28.35pt" o:allowincell="f"/>
        </w:pict>
      </w:r>
      <w:r>
        <w:rPr>
          <w:noProof/>
        </w:rPr>
        <w:pict>
          <v:line id="_x0000_s1078" style="position:absolute;left:0;text-align:left;z-index:251474944" from="117pt,1.35pt" to="117pt,28.35pt" o:allowincell="f"/>
        </w:pict>
      </w:r>
    </w:p>
    <w:p w:rsidR="00CC0788" w:rsidRDefault="00CC0788">
      <w:pPr>
        <w:pStyle w:val="a3"/>
        <w:spacing w:after="0" w:line="240" w:lineRule="auto"/>
        <w:jc w:val="both"/>
        <w:rPr>
          <w:b/>
        </w:rPr>
      </w:pPr>
      <w:r>
        <w:rPr>
          <w:noProof/>
        </w:rPr>
        <w:pict>
          <v:line id="_x0000_s1074" style="position:absolute;left:0;text-align:left;z-index:251470848" from="27pt,.95pt" to="450pt,.95pt" o:allowincell="f">
            <v:stroke endarrow="block"/>
          </v:line>
        </w:pict>
      </w:r>
    </w:p>
    <w:p w:rsidR="00CC0788" w:rsidRDefault="00CC0788">
      <w:pPr>
        <w:pStyle w:val="a3"/>
        <w:spacing w:after="0" w:line="240" w:lineRule="auto"/>
        <w:ind w:firstLine="720"/>
        <w:jc w:val="both"/>
        <w:rPr>
          <w:sz w:val="18"/>
        </w:rPr>
      </w:pPr>
      <w:r>
        <w:rPr>
          <w:sz w:val="18"/>
        </w:rPr>
        <w:t xml:space="preserve">              менее 50                      от 50 до 70                       более 70                                                                      баллы</w:t>
      </w:r>
    </w:p>
    <w:p w:rsidR="00CC0788" w:rsidRDefault="00CC0788">
      <w:pPr>
        <w:pStyle w:val="a3"/>
        <w:spacing w:after="0" w:line="240" w:lineRule="auto"/>
        <w:jc w:val="both"/>
        <w:rPr>
          <w:b/>
        </w:rPr>
      </w:pPr>
    </w:p>
    <w:p w:rsidR="00CC0788" w:rsidRDefault="00CC0788">
      <w:pPr>
        <w:pStyle w:val="a3"/>
        <w:spacing w:after="0" w:line="240" w:lineRule="auto"/>
        <w:rPr>
          <w:b/>
        </w:rPr>
      </w:pPr>
      <w:r>
        <w:rPr>
          <w:b/>
        </w:rPr>
        <w:lastRenderedPageBreak/>
        <w:t>Рис. 9. Процентное соотношение испытуемых по шкале «склонность к аддиктивному поведению» (методика СОП)</w:t>
      </w:r>
    </w:p>
    <w:p w:rsidR="00CC0788" w:rsidRDefault="00CC0788">
      <w:pPr>
        <w:pStyle w:val="a3"/>
        <w:spacing w:after="0" w:line="240" w:lineRule="auto"/>
        <w:ind w:firstLine="720"/>
        <w:jc w:val="right"/>
        <w:rPr>
          <w:b/>
          <w:sz w:val="28"/>
        </w:rPr>
      </w:pPr>
    </w:p>
    <w:p w:rsidR="00CC0788" w:rsidRDefault="00CC0788">
      <w:pPr>
        <w:pStyle w:val="a3"/>
        <w:spacing w:after="0" w:line="360" w:lineRule="auto"/>
        <w:ind w:firstLine="540"/>
        <w:jc w:val="both"/>
        <w:rPr>
          <w:sz w:val="28"/>
        </w:rPr>
      </w:pPr>
      <w:r>
        <w:rPr>
          <w:sz w:val="28"/>
        </w:rPr>
        <w:t>Шкала №4 – «склонность к самоповреждающему и саморазрушающему поведению»</w:t>
      </w:r>
      <w:r w:rsidR="00426D9E">
        <w:rPr>
          <w:sz w:val="28"/>
        </w:rPr>
        <w:t xml:space="preserve">, </w:t>
      </w:r>
      <w:r>
        <w:rPr>
          <w:sz w:val="28"/>
        </w:rPr>
        <w:t>предназначенная для измерения готовности реализовать различные формы аутоагрессивного поведения, позволила распределить испытуемых следующим образом (см. Рис. 10):</w:t>
      </w:r>
    </w:p>
    <w:p w:rsidR="00CC0788" w:rsidRDefault="00CC0788" w:rsidP="00CA2ED5">
      <w:pPr>
        <w:pStyle w:val="a3"/>
        <w:numPr>
          <w:ilvl w:val="0"/>
          <w:numId w:val="10"/>
        </w:numPr>
        <w:tabs>
          <w:tab w:val="num" w:pos="1365"/>
        </w:tabs>
        <w:spacing w:after="0" w:line="360" w:lineRule="auto"/>
        <w:ind w:left="0" w:firstLine="540"/>
        <w:jc w:val="both"/>
        <w:rPr>
          <w:sz w:val="18"/>
        </w:rPr>
      </w:pPr>
      <w:r>
        <w:rPr>
          <w:sz w:val="28"/>
        </w:rPr>
        <w:t>у 60% опрошенных выявлена низкая ценность собственной жизни, склонность к риску, выраженная потребность в острых ощущениях (от 50 до 70 баллов)</w:t>
      </w:r>
      <w:r w:rsidR="00426D9E">
        <w:rPr>
          <w:sz w:val="28"/>
        </w:rPr>
        <w:t>;</w:t>
      </w:r>
    </w:p>
    <w:p w:rsidR="00CC0788" w:rsidRDefault="00CC0788" w:rsidP="00CA2ED5">
      <w:pPr>
        <w:pStyle w:val="a3"/>
        <w:numPr>
          <w:ilvl w:val="0"/>
          <w:numId w:val="10"/>
        </w:numPr>
        <w:tabs>
          <w:tab w:val="num" w:pos="1365"/>
        </w:tabs>
        <w:spacing w:after="0" w:line="360" w:lineRule="auto"/>
        <w:ind w:left="0" w:firstLine="540"/>
        <w:jc w:val="both"/>
        <w:rPr>
          <w:sz w:val="18"/>
        </w:rPr>
      </w:pPr>
      <w:r>
        <w:rPr>
          <w:sz w:val="28"/>
        </w:rPr>
        <w:t xml:space="preserve">40 % испытуемых показали отсутствие готовности к реализации саморазрушающего поведения, отсутствие тенденции к соматизации тревоги (менее 50 баллов). </w:t>
      </w:r>
      <w:r>
        <w:rPr>
          <w:sz w:val="18"/>
        </w:rPr>
        <w:t xml:space="preserve">     </w:t>
      </w:r>
    </w:p>
    <w:p w:rsidR="00CC0788" w:rsidRDefault="00CC0788">
      <w:pPr>
        <w:pStyle w:val="a3"/>
        <w:spacing w:after="0" w:line="360" w:lineRule="auto"/>
        <w:ind w:firstLine="720"/>
        <w:jc w:val="both"/>
        <w:rPr>
          <w:sz w:val="18"/>
        </w:rPr>
      </w:pPr>
    </w:p>
    <w:p w:rsidR="00CC0788" w:rsidRDefault="00CC0788">
      <w:pPr>
        <w:pStyle w:val="a3"/>
        <w:spacing w:after="0" w:line="360" w:lineRule="auto"/>
        <w:ind w:firstLine="720"/>
        <w:jc w:val="both"/>
        <w:rPr>
          <w:sz w:val="18"/>
        </w:rPr>
      </w:pPr>
    </w:p>
    <w:p w:rsidR="00CC0788" w:rsidRDefault="00CC0788">
      <w:pPr>
        <w:pStyle w:val="a3"/>
        <w:spacing w:after="0" w:line="360" w:lineRule="auto"/>
        <w:ind w:firstLine="720"/>
        <w:jc w:val="both"/>
        <w:rPr>
          <w:sz w:val="18"/>
        </w:rPr>
      </w:pPr>
    </w:p>
    <w:p w:rsidR="00CC0788" w:rsidRDefault="00CC0788">
      <w:pPr>
        <w:pStyle w:val="a3"/>
        <w:spacing w:after="0" w:line="360" w:lineRule="auto"/>
        <w:ind w:firstLine="720"/>
        <w:jc w:val="both"/>
        <w:rPr>
          <w:sz w:val="18"/>
        </w:rPr>
      </w:pPr>
    </w:p>
    <w:p w:rsidR="00CC0788" w:rsidRDefault="00CC0788">
      <w:pPr>
        <w:pStyle w:val="a3"/>
        <w:spacing w:after="0" w:line="360" w:lineRule="auto"/>
        <w:ind w:firstLine="720"/>
        <w:jc w:val="both"/>
        <w:rPr>
          <w:sz w:val="18"/>
        </w:rPr>
      </w:pPr>
    </w:p>
    <w:p w:rsidR="00CC0788" w:rsidRDefault="00CC0788">
      <w:pPr>
        <w:pStyle w:val="a3"/>
        <w:spacing w:after="0" w:line="360" w:lineRule="auto"/>
        <w:ind w:firstLine="720"/>
        <w:jc w:val="both"/>
        <w:rPr>
          <w:sz w:val="18"/>
        </w:rPr>
      </w:pPr>
    </w:p>
    <w:p w:rsidR="00CC0788" w:rsidRDefault="00CC0788">
      <w:pPr>
        <w:pStyle w:val="a3"/>
        <w:spacing w:after="0" w:line="360" w:lineRule="auto"/>
        <w:ind w:firstLine="720"/>
        <w:jc w:val="both"/>
        <w:rPr>
          <w:sz w:val="18"/>
        </w:rPr>
      </w:pPr>
    </w:p>
    <w:p w:rsidR="00CC0788" w:rsidRDefault="00CC0788">
      <w:pPr>
        <w:pStyle w:val="a3"/>
        <w:spacing w:after="0" w:line="360" w:lineRule="auto"/>
        <w:ind w:firstLine="720"/>
        <w:jc w:val="both"/>
        <w:rPr>
          <w:sz w:val="18"/>
        </w:rPr>
      </w:pPr>
    </w:p>
    <w:p w:rsidR="00CC0788" w:rsidRDefault="00CC0788">
      <w:pPr>
        <w:pStyle w:val="a3"/>
        <w:spacing w:after="0" w:line="360" w:lineRule="auto"/>
        <w:ind w:firstLine="720"/>
        <w:jc w:val="both"/>
        <w:rPr>
          <w:sz w:val="18"/>
        </w:rPr>
      </w:pPr>
    </w:p>
    <w:p w:rsidR="00FA4ABF" w:rsidRDefault="00FA4ABF">
      <w:pPr>
        <w:pStyle w:val="a3"/>
        <w:spacing w:after="0" w:line="360" w:lineRule="auto"/>
        <w:ind w:firstLine="720"/>
        <w:jc w:val="both"/>
        <w:rPr>
          <w:sz w:val="18"/>
        </w:rPr>
      </w:pPr>
    </w:p>
    <w:p w:rsidR="00FA4ABF" w:rsidRDefault="00FA4ABF">
      <w:pPr>
        <w:pStyle w:val="a3"/>
        <w:spacing w:after="0" w:line="360" w:lineRule="auto"/>
        <w:ind w:firstLine="720"/>
        <w:jc w:val="both"/>
        <w:rPr>
          <w:sz w:val="18"/>
        </w:rPr>
      </w:pPr>
    </w:p>
    <w:p w:rsidR="00CC0788" w:rsidRDefault="00CC0788">
      <w:pPr>
        <w:pStyle w:val="a3"/>
        <w:spacing w:after="0" w:line="240" w:lineRule="auto"/>
        <w:ind w:firstLine="720"/>
        <w:jc w:val="both"/>
        <w:rPr>
          <w:sz w:val="18"/>
        </w:rPr>
      </w:pPr>
      <w:r>
        <w:rPr>
          <w:noProof/>
        </w:rPr>
        <w:pict>
          <v:line id="_x0000_s1081" style="position:absolute;left:0;text-align:left;flip:y;z-index:251478016" from="36pt,0" to="36pt,198pt" o:allowincell="f">
            <v:stroke endarrow="block"/>
          </v:line>
        </w:pict>
      </w:r>
      <w:r>
        <w:rPr>
          <w:sz w:val="18"/>
        </w:rPr>
        <w:t xml:space="preserve">       Количество испытуемых в%</w:t>
      </w:r>
    </w:p>
    <w:p w:rsidR="00CC0788" w:rsidRDefault="00CC0788">
      <w:pPr>
        <w:pStyle w:val="a3"/>
        <w:spacing w:after="0" w:line="240" w:lineRule="auto"/>
        <w:ind w:firstLine="720"/>
        <w:jc w:val="both"/>
        <w:rPr>
          <w:sz w:val="28"/>
        </w:rPr>
      </w:pPr>
    </w:p>
    <w:p w:rsidR="00CC0788" w:rsidRDefault="00CC0788">
      <w:pPr>
        <w:pStyle w:val="a3"/>
        <w:spacing w:after="0" w:line="240" w:lineRule="auto"/>
        <w:ind w:firstLine="360"/>
        <w:jc w:val="both"/>
        <w:rPr>
          <w:sz w:val="18"/>
        </w:rPr>
      </w:pPr>
      <w:r>
        <w:rPr>
          <w:sz w:val="18"/>
        </w:rPr>
        <w:t xml:space="preserve"> 60</w:t>
      </w:r>
    </w:p>
    <w:p w:rsidR="00CC0788" w:rsidRDefault="00CC0788">
      <w:pPr>
        <w:pStyle w:val="a3"/>
        <w:spacing w:after="0" w:line="240" w:lineRule="auto"/>
        <w:ind w:firstLine="720"/>
        <w:jc w:val="both"/>
        <w:rPr>
          <w:sz w:val="28"/>
        </w:rPr>
      </w:pPr>
      <w:r>
        <w:rPr>
          <w:noProof/>
        </w:rPr>
        <w:pict>
          <v:line id="_x0000_s1084" style="position:absolute;left:0;text-align:left;z-index:251481088" from="27pt,1.95pt" to="36pt,1.95pt" o:allowincell="f"/>
        </w:pict>
      </w:r>
    </w:p>
    <w:p w:rsidR="00CC0788" w:rsidRDefault="00CC0788">
      <w:pPr>
        <w:pStyle w:val="a3"/>
        <w:spacing w:after="0" w:line="240" w:lineRule="auto"/>
        <w:ind w:firstLine="720"/>
        <w:jc w:val="both"/>
        <w:rPr>
          <w:sz w:val="18"/>
        </w:rPr>
      </w:pPr>
    </w:p>
    <w:p w:rsidR="00CC0788" w:rsidRDefault="00CC0788">
      <w:pPr>
        <w:pStyle w:val="a3"/>
        <w:spacing w:after="0" w:line="240" w:lineRule="auto"/>
        <w:ind w:firstLine="720"/>
        <w:jc w:val="both"/>
        <w:rPr>
          <w:sz w:val="18"/>
        </w:rPr>
      </w:pPr>
      <w:r>
        <w:rPr>
          <w:noProof/>
        </w:rPr>
        <w:pict>
          <v:rect id="_x0000_s1127" style="position:absolute;left:0;text-align:left;margin-left:180pt;margin-top:8.75pt;width:171pt;height:2in;z-index:251522048" o:allowincell="f"/>
        </w:pict>
      </w:r>
    </w:p>
    <w:p w:rsidR="00CC0788" w:rsidRDefault="00CC0788">
      <w:pPr>
        <w:pStyle w:val="a3"/>
        <w:spacing w:after="0" w:line="240" w:lineRule="auto"/>
        <w:ind w:firstLine="360"/>
        <w:jc w:val="both"/>
        <w:rPr>
          <w:sz w:val="18"/>
        </w:rPr>
      </w:pPr>
      <w:r>
        <w:rPr>
          <w:sz w:val="18"/>
        </w:rPr>
        <w:t xml:space="preserve"> </w:t>
      </w:r>
    </w:p>
    <w:p w:rsidR="00CC0788" w:rsidRDefault="00CC0788">
      <w:pPr>
        <w:pStyle w:val="a3"/>
        <w:spacing w:after="0" w:line="240" w:lineRule="auto"/>
        <w:ind w:firstLine="360"/>
        <w:jc w:val="both"/>
        <w:rPr>
          <w:sz w:val="18"/>
        </w:rPr>
      </w:pPr>
    </w:p>
    <w:p w:rsidR="00CC0788" w:rsidRDefault="00CC0788">
      <w:pPr>
        <w:pStyle w:val="a3"/>
        <w:spacing w:after="0" w:line="240" w:lineRule="auto"/>
        <w:ind w:firstLine="360"/>
        <w:jc w:val="both"/>
        <w:rPr>
          <w:sz w:val="28"/>
        </w:rPr>
      </w:pPr>
      <w:r>
        <w:rPr>
          <w:sz w:val="18"/>
        </w:rPr>
        <w:t xml:space="preserve">  </w:t>
      </w:r>
    </w:p>
    <w:p w:rsidR="00CC0788" w:rsidRDefault="00CC0788">
      <w:pPr>
        <w:pStyle w:val="a3"/>
        <w:spacing w:after="0" w:line="240" w:lineRule="auto"/>
        <w:ind w:firstLine="720"/>
        <w:jc w:val="both"/>
        <w:rPr>
          <w:sz w:val="28"/>
        </w:rPr>
      </w:pPr>
    </w:p>
    <w:p w:rsidR="00CC0788" w:rsidRDefault="00CC0788">
      <w:pPr>
        <w:pStyle w:val="a3"/>
        <w:spacing w:after="0" w:line="240" w:lineRule="auto"/>
        <w:ind w:firstLine="360"/>
        <w:jc w:val="both"/>
        <w:rPr>
          <w:sz w:val="28"/>
        </w:rPr>
      </w:pPr>
      <w:r>
        <w:rPr>
          <w:sz w:val="18"/>
        </w:rPr>
        <w:t xml:space="preserve">  40</w:t>
      </w:r>
      <w:r>
        <w:rPr>
          <w:noProof/>
        </w:rPr>
        <w:pict>
          <v:line id="_x0000_s1083" style="position:absolute;left:0;text-align:left;z-index:251480064;mso-position-horizontal-relative:text;mso-position-vertical-relative:text" from="27pt,14.25pt" to="36pt,14.25pt" o:allowincell="f"/>
        </w:pict>
      </w:r>
      <w:r>
        <w:rPr>
          <w:noProof/>
        </w:rPr>
        <w:pict>
          <v:rect id="_x0000_s1126" style="position:absolute;left:0;text-align:left;margin-left:36pt;margin-top:9.85pt;width:2in;height:81pt;z-index:251521024;mso-position-horizontal-relative:text;mso-position-vertical-relative:text" o:allowincell="f"/>
        </w:pict>
      </w:r>
    </w:p>
    <w:p w:rsidR="00CC0788" w:rsidRDefault="00CC0788">
      <w:pPr>
        <w:pStyle w:val="a3"/>
        <w:spacing w:after="0" w:line="240" w:lineRule="auto"/>
        <w:ind w:firstLine="720"/>
        <w:jc w:val="both"/>
        <w:rPr>
          <w:sz w:val="28"/>
        </w:rPr>
      </w:pPr>
    </w:p>
    <w:p w:rsidR="00CC0788" w:rsidRDefault="00CC0788">
      <w:pPr>
        <w:pStyle w:val="a3"/>
        <w:tabs>
          <w:tab w:val="left" w:pos="1680"/>
        </w:tabs>
        <w:spacing w:after="0" w:line="240" w:lineRule="auto"/>
        <w:ind w:firstLine="720"/>
        <w:jc w:val="both"/>
        <w:rPr>
          <w:sz w:val="28"/>
        </w:rPr>
      </w:pPr>
      <w:r>
        <w:rPr>
          <w:sz w:val="28"/>
        </w:rPr>
        <w:tab/>
      </w:r>
    </w:p>
    <w:p w:rsidR="00CC0788" w:rsidRDefault="00CC0788">
      <w:pPr>
        <w:pStyle w:val="a3"/>
        <w:tabs>
          <w:tab w:val="left" w:pos="1680"/>
        </w:tabs>
        <w:spacing w:after="0" w:line="240" w:lineRule="auto"/>
        <w:jc w:val="both"/>
        <w:rPr>
          <w:b/>
        </w:rPr>
      </w:pPr>
    </w:p>
    <w:p w:rsidR="00CC0788" w:rsidRDefault="00CC0788">
      <w:pPr>
        <w:pStyle w:val="a3"/>
        <w:tabs>
          <w:tab w:val="left" w:pos="1680"/>
        </w:tabs>
        <w:spacing w:after="0" w:line="240" w:lineRule="auto"/>
        <w:jc w:val="both"/>
        <w:rPr>
          <w:b/>
        </w:rPr>
      </w:pPr>
    </w:p>
    <w:p w:rsidR="00CC0788" w:rsidRDefault="00CC0788">
      <w:pPr>
        <w:pStyle w:val="a3"/>
        <w:tabs>
          <w:tab w:val="left" w:pos="1680"/>
        </w:tabs>
        <w:spacing w:after="0" w:line="240" w:lineRule="auto"/>
        <w:jc w:val="both"/>
        <w:rPr>
          <w:b/>
        </w:rPr>
      </w:pPr>
    </w:p>
    <w:p w:rsidR="00CC0788" w:rsidRDefault="00CC0788">
      <w:pPr>
        <w:pStyle w:val="a3"/>
        <w:tabs>
          <w:tab w:val="left" w:pos="1680"/>
        </w:tabs>
        <w:spacing w:after="0" w:line="240" w:lineRule="auto"/>
        <w:jc w:val="both"/>
        <w:rPr>
          <w:b/>
        </w:rPr>
      </w:pPr>
      <w:r>
        <w:rPr>
          <w:noProof/>
        </w:rPr>
        <w:pict>
          <v:line id="_x0000_s1082" style="position:absolute;left:0;text-align:left;z-index:251479040" from="36pt,5.55pt" to="459pt,5.55pt" o:allowincell="f">
            <v:stroke endarrow="block"/>
          </v:line>
        </w:pict>
      </w:r>
      <w:r>
        <w:rPr>
          <w:noProof/>
        </w:rPr>
        <w:pict>
          <v:line id="_x0000_s1086" style="position:absolute;left:0;text-align:left;z-index:251483136" from="351pt,1.15pt" to="351pt,28.15pt" o:allowincell="f"/>
        </w:pict>
      </w:r>
      <w:r>
        <w:rPr>
          <w:noProof/>
        </w:rPr>
        <w:pict>
          <v:line id="_x0000_s1085" style="position:absolute;left:0;text-align:left;z-index:251482112" from="180pt,1.15pt" to="180pt,28.15pt" o:allowincell="f"/>
        </w:pict>
      </w:r>
    </w:p>
    <w:p w:rsidR="00CC0788" w:rsidRDefault="00CC0788">
      <w:pPr>
        <w:pStyle w:val="a3"/>
        <w:tabs>
          <w:tab w:val="left" w:pos="1680"/>
        </w:tabs>
        <w:spacing w:after="0" w:line="240" w:lineRule="auto"/>
        <w:ind w:firstLine="720"/>
        <w:jc w:val="both"/>
        <w:rPr>
          <w:sz w:val="20"/>
        </w:rPr>
      </w:pPr>
      <w:r>
        <w:rPr>
          <w:sz w:val="28"/>
        </w:rPr>
        <w:t xml:space="preserve">          </w:t>
      </w:r>
      <w:r>
        <w:rPr>
          <w:sz w:val="20"/>
        </w:rPr>
        <w:t xml:space="preserve">     менее 50                                               от 50 до 70                                                            баллы </w:t>
      </w:r>
    </w:p>
    <w:p w:rsidR="00CC0788" w:rsidRDefault="00CC0788">
      <w:pPr>
        <w:pStyle w:val="a3"/>
        <w:tabs>
          <w:tab w:val="left" w:pos="1680"/>
        </w:tabs>
        <w:spacing w:after="0" w:line="240" w:lineRule="auto"/>
        <w:jc w:val="right"/>
        <w:rPr>
          <w:b/>
        </w:rPr>
      </w:pPr>
    </w:p>
    <w:p w:rsidR="00CC0788" w:rsidRDefault="00CC0788">
      <w:pPr>
        <w:pStyle w:val="a3"/>
        <w:tabs>
          <w:tab w:val="left" w:pos="1680"/>
        </w:tabs>
        <w:spacing w:after="0" w:line="240" w:lineRule="auto"/>
        <w:rPr>
          <w:b/>
        </w:rPr>
      </w:pPr>
      <w:r>
        <w:rPr>
          <w:b/>
        </w:rPr>
        <w:t>Рис. 10. Процентное соотношение испытуемых по шкале «склонность к самоповреждающему и саморазрушающему поведению» (методика СОП)</w:t>
      </w:r>
    </w:p>
    <w:p w:rsidR="00CC0788" w:rsidRDefault="00CC0788">
      <w:pPr>
        <w:pStyle w:val="a3"/>
        <w:tabs>
          <w:tab w:val="left" w:pos="1680"/>
        </w:tabs>
        <w:spacing w:after="0" w:line="240" w:lineRule="auto"/>
        <w:ind w:firstLine="360"/>
        <w:jc w:val="right"/>
        <w:rPr>
          <w:b/>
        </w:rPr>
      </w:pPr>
    </w:p>
    <w:p w:rsidR="00CC0788" w:rsidRDefault="00CC0788">
      <w:pPr>
        <w:pStyle w:val="a3"/>
        <w:tabs>
          <w:tab w:val="left" w:pos="1680"/>
        </w:tabs>
        <w:spacing w:after="0" w:line="360" w:lineRule="auto"/>
        <w:ind w:firstLine="540"/>
        <w:jc w:val="both"/>
        <w:rPr>
          <w:sz w:val="28"/>
        </w:rPr>
      </w:pPr>
      <w:r>
        <w:rPr>
          <w:sz w:val="28"/>
        </w:rPr>
        <w:t>Шкала №5 – «склонность к агрессии и насилию», предназначенная для измерения готовности испытуемого к реализации агрессивных тенденций в поведении, показала следующие результаты:</w:t>
      </w:r>
    </w:p>
    <w:p w:rsidR="00CC0788" w:rsidRDefault="00CC0788" w:rsidP="00CA2ED5">
      <w:pPr>
        <w:pStyle w:val="a3"/>
        <w:numPr>
          <w:ilvl w:val="0"/>
          <w:numId w:val="10"/>
        </w:numPr>
        <w:tabs>
          <w:tab w:val="left" w:pos="900"/>
          <w:tab w:val="num" w:pos="1365"/>
        </w:tabs>
        <w:spacing w:after="0" w:line="360" w:lineRule="auto"/>
        <w:ind w:left="0" w:firstLine="540"/>
        <w:jc w:val="both"/>
        <w:rPr>
          <w:sz w:val="28"/>
        </w:rPr>
      </w:pPr>
      <w:r>
        <w:rPr>
          <w:sz w:val="28"/>
        </w:rPr>
        <w:t>у 30% испытуемых отмечено наличие агрессивных тенденций у испытуемых (от 50 до 60 баллов);</w:t>
      </w:r>
    </w:p>
    <w:p w:rsidR="00CC0788" w:rsidRDefault="00CC0788" w:rsidP="00CA2ED5">
      <w:pPr>
        <w:pStyle w:val="a3"/>
        <w:numPr>
          <w:ilvl w:val="0"/>
          <w:numId w:val="10"/>
        </w:numPr>
        <w:tabs>
          <w:tab w:val="left" w:pos="900"/>
          <w:tab w:val="num" w:pos="1365"/>
        </w:tabs>
        <w:spacing w:after="0" w:line="360" w:lineRule="auto"/>
        <w:ind w:left="0" w:firstLine="540"/>
        <w:jc w:val="both"/>
        <w:rPr>
          <w:sz w:val="28"/>
        </w:rPr>
      </w:pPr>
      <w:r>
        <w:rPr>
          <w:sz w:val="28"/>
        </w:rPr>
        <w:t>30% опрошенных имеют агрессивную направленность во взаимоотношениях с другими. Склонны решать проблемы посредством насилия, в поведении отмечена тенденция использовать унижение партнера по общению как средство стабилизации самооценки (от 60 до 70 баллов);</w:t>
      </w:r>
    </w:p>
    <w:p w:rsidR="00CC0788" w:rsidRDefault="00CC0788" w:rsidP="00CA2ED5">
      <w:pPr>
        <w:pStyle w:val="a3"/>
        <w:numPr>
          <w:ilvl w:val="0"/>
          <w:numId w:val="10"/>
        </w:numPr>
        <w:tabs>
          <w:tab w:val="left" w:pos="900"/>
          <w:tab w:val="num" w:pos="1365"/>
        </w:tabs>
        <w:spacing w:after="0" w:line="360" w:lineRule="auto"/>
        <w:ind w:left="0" w:firstLine="540"/>
        <w:jc w:val="both"/>
        <w:rPr>
          <w:sz w:val="28"/>
        </w:rPr>
      </w:pPr>
      <w:r>
        <w:rPr>
          <w:sz w:val="28"/>
        </w:rPr>
        <w:t>40 % испытуемых показали невыраженность агрессивных тенденций, неприемлемость насилия как средства решения проблем (менее 50 баллов).</w:t>
      </w:r>
    </w:p>
    <w:p w:rsidR="00CC0788" w:rsidRDefault="00CC0788">
      <w:pPr>
        <w:pStyle w:val="a3"/>
        <w:tabs>
          <w:tab w:val="left" w:pos="1680"/>
        </w:tabs>
        <w:spacing w:after="0" w:line="240" w:lineRule="auto"/>
        <w:ind w:firstLine="720"/>
        <w:jc w:val="both"/>
        <w:rPr>
          <w:sz w:val="28"/>
        </w:rPr>
      </w:pPr>
      <w:r>
        <w:rPr>
          <w:sz w:val="28"/>
        </w:rPr>
        <w:t xml:space="preserve">Результаты наглядно представлены на нижеследующем Рис. 11. </w:t>
      </w:r>
    </w:p>
    <w:p w:rsidR="00CC0788" w:rsidRDefault="00CC0788">
      <w:pPr>
        <w:pStyle w:val="a3"/>
        <w:spacing w:after="0" w:line="240" w:lineRule="auto"/>
        <w:ind w:firstLine="720"/>
        <w:jc w:val="both"/>
        <w:rPr>
          <w:sz w:val="28"/>
        </w:rPr>
      </w:pPr>
    </w:p>
    <w:p w:rsidR="00CC0788" w:rsidRDefault="00CC0788">
      <w:pPr>
        <w:pStyle w:val="a3"/>
        <w:spacing w:after="0" w:line="240" w:lineRule="auto"/>
        <w:ind w:firstLine="720"/>
        <w:jc w:val="both"/>
        <w:rPr>
          <w:sz w:val="28"/>
        </w:rPr>
      </w:pPr>
    </w:p>
    <w:p w:rsidR="00CC0788" w:rsidRDefault="00CC0788">
      <w:pPr>
        <w:pStyle w:val="a3"/>
        <w:spacing w:after="0" w:line="240" w:lineRule="auto"/>
        <w:ind w:firstLine="720"/>
        <w:jc w:val="both"/>
        <w:rPr>
          <w:sz w:val="28"/>
        </w:rPr>
      </w:pPr>
    </w:p>
    <w:p w:rsidR="00CC0788" w:rsidRDefault="00CC0788">
      <w:pPr>
        <w:pStyle w:val="a3"/>
        <w:spacing w:after="0" w:line="240" w:lineRule="auto"/>
        <w:ind w:firstLine="720"/>
        <w:jc w:val="both"/>
        <w:rPr>
          <w:sz w:val="28"/>
        </w:rPr>
      </w:pPr>
    </w:p>
    <w:p w:rsidR="00CC0788" w:rsidRDefault="00CC0788">
      <w:pPr>
        <w:pStyle w:val="a3"/>
        <w:spacing w:after="0" w:line="240" w:lineRule="auto"/>
        <w:ind w:firstLine="720"/>
        <w:jc w:val="both"/>
        <w:rPr>
          <w:sz w:val="28"/>
        </w:rPr>
      </w:pPr>
    </w:p>
    <w:p w:rsidR="00CC0788" w:rsidRDefault="00CC0788">
      <w:pPr>
        <w:pStyle w:val="a3"/>
        <w:spacing w:after="0" w:line="240" w:lineRule="auto"/>
        <w:ind w:firstLine="720"/>
        <w:jc w:val="both"/>
        <w:rPr>
          <w:sz w:val="28"/>
        </w:rPr>
      </w:pPr>
    </w:p>
    <w:p w:rsidR="00CC0788" w:rsidRDefault="00CC0788">
      <w:pPr>
        <w:pStyle w:val="a3"/>
        <w:spacing w:after="0" w:line="240" w:lineRule="auto"/>
        <w:ind w:firstLine="720"/>
        <w:jc w:val="both"/>
        <w:rPr>
          <w:sz w:val="18"/>
        </w:rPr>
      </w:pPr>
      <w:r>
        <w:rPr>
          <w:noProof/>
        </w:rPr>
        <w:pict>
          <v:line id="_x0000_s1094" style="position:absolute;left:0;text-align:left;flip:y;z-index:251491328" from="18pt,9pt" to="18pt,180pt" o:allowincell="f">
            <v:stroke endarrow="block"/>
          </v:line>
        </w:pict>
      </w:r>
      <w:r>
        <w:rPr>
          <w:sz w:val="18"/>
        </w:rPr>
        <w:t>Количество испытуемых в %</w:t>
      </w:r>
    </w:p>
    <w:p w:rsidR="00CC0788" w:rsidRDefault="00CC0788">
      <w:pPr>
        <w:pStyle w:val="a3"/>
        <w:spacing w:after="0" w:line="240" w:lineRule="auto"/>
        <w:ind w:firstLine="720"/>
        <w:jc w:val="both"/>
        <w:rPr>
          <w:sz w:val="28"/>
        </w:rPr>
      </w:pPr>
    </w:p>
    <w:p w:rsidR="00CC0788" w:rsidRDefault="00CC0788">
      <w:pPr>
        <w:pStyle w:val="a3"/>
        <w:spacing w:after="0" w:line="240" w:lineRule="auto"/>
        <w:jc w:val="both"/>
        <w:rPr>
          <w:sz w:val="18"/>
        </w:rPr>
      </w:pPr>
      <w:r>
        <w:rPr>
          <w:noProof/>
        </w:rPr>
        <w:pict>
          <v:rect id="_x0000_s1128" style="position:absolute;left:0;text-align:left;margin-left:18pt;margin-top:9.55pt;width:99pt;height:2in;z-index:251523072" o:allowincell="f"/>
        </w:pict>
      </w:r>
      <w:r>
        <w:rPr>
          <w:sz w:val="18"/>
        </w:rPr>
        <w:t xml:space="preserve">40         </w:t>
      </w:r>
    </w:p>
    <w:p w:rsidR="00CC0788" w:rsidRDefault="00CC0788">
      <w:pPr>
        <w:pStyle w:val="a3"/>
        <w:spacing w:after="0" w:line="240" w:lineRule="auto"/>
        <w:jc w:val="both"/>
        <w:rPr>
          <w:sz w:val="18"/>
        </w:rPr>
      </w:pPr>
      <w:r>
        <w:rPr>
          <w:noProof/>
        </w:rPr>
        <w:pict>
          <v:line id="_x0000_s1089" style="position:absolute;left:0;text-align:left;z-index:251486208" from="0,.55pt" to="18pt,.55pt" o:allowincell="f"/>
        </w:pict>
      </w:r>
    </w:p>
    <w:p w:rsidR="00CC0788" w:rsidRDefault="00CC0788">
      <w:pPr>
        <w:pStyle w:val="a3"/>
        <w:spacing w:after="0" w:line="240" w:lineRule="auto"/>
        <w:ind w:firstLine="720"/>
        <w:jc w:val="both"/>
        <w:rPr>
          <w:sz w:val="28"/>
        </w:rPr>
      </w:pPr>
    </w:p>
    <w:p w:rsidR="00CC0788" w:rsidRDefault="00CC0788">
      <w:pPr>
        <w:pStyle w:val="a3"/>
        <w:spacing w:after="0" w:line="240" w:lineRule="auto"/>
        <w:jc w:val="both"/>
        <w:rPr>
          <w:sz w:val="18"/>
        </w:rPr>
      </w:pPr>
    </w:p>
    <w:p w:rsidR="00CC0788" w:rsidRDefault="00CC0788">
      <w:pPr>
        <w:pStyle w:val="a3"/>
        <w:spacing w:after="0" w:line="240" w:lineRule="auto"/>
        <w:jc w:val="both"/>
        <w:rPr>
          <w:sz w:val="18"/>
        </w:rPr>
      </w:pPr>
    </w:p>
    <w:p w:rsidR="00CC0788" w:rsidRDefault="00CC0788">
      <w:pPr>
        <w:pStyle w:val="a3"/>
        <w:spacing w:after="0" w:line="240" w:lineRule="auto"/>
        <w:jc w:val="both"/>
        <w:rPr>
          <w:sz w:val="28"/>
        </w:rPr>
      </w:pPr>
      <w:r>
        <w:rPr>
          <w:noProof/>
        </w:rPr>
        <w:pict>
          <v:line id="_x0000_s1088" style="position:absolute;left:0;text-align:left;z-index:251485184" from="0,15.05pt" to="18pt,15.05pt" o:allowincell="f"/>
        </w:pict>
      </w:r>
      <w:r>
        <w:rPr>
          <w:sz w:val="20"/>
        </w:rPr>
        <w:t xml:space="preserve"> 30</w:t>
      </w:r>
    </w:p>
    <w:p w:rsidR="00CC0788" w:rsidRDefault="00CC0788">
      <w:pPr>
        <w:pStyle w:val="a3"/>
        <w:spacing w:after="0" w:line="240" w:lineRule="auto"/>
        <w:ind w:firstLine="720"/>
        <w:jc w:val="both"/>
        <w:rPr>
          <w:sz w:val="28"/>
        </w:rPr>
      </w:pPr>
      <w:r>
        <w:rPr>
          <w:noProof/>
        </w:rPr>
        <w:pict>
          <v:rect id="_x0000_s1130" style="position:absolute;left:0;text-align:left;margin-left:3in;margin-top:.3pt;width:126pt;height:81pt;z-index:251525120" o:allowincell="f"/>
        </w:pict>
      </w:r>
      <w:r>
        <w:rPr>
          <w:noProof/>
        </w:rPr>
        <w:pict>
          <v:rect id="_x0000_s1129" style="position:absolute;left:0;text-align:left;margin-left:117pt;margin-top:.3pt;width:99pt;height:81pt;z-index:251524096" o:allowincell="f"/>
        </w:pict>
      </w:r>
    </w:p>
    <w:p w:rsidR="00CC0788" w:rsidRDefault="00CC0788">
      <w:pPr>
        <w:pStyle w:val="a3"/>
        <w:spacing w:after="0" w:line="240" w:lineRule="auto"/>
        <w:ind w:firstLine="720"/>
        <w:jc w:val="both"/>
        <w:rPr>
          <w:sz w:val="28"/>
        </w:rPr>
      </w:pPr>
    </w:p>
    <w:p w:rsidR="00CC0788" w:rsidRDefault="00CC0788">
      <w:pPr>
        <w:pStyle w:val="a3"/>
        <w:spacing w:after="0" w:line="240" w:lineRule="auto"/>
        <w:ind w:firstLine="720"/>
        <w:jc w:val="both"/>
        <w:rPr>
          <w:sz w:val="28"/>
        </w:rPr>
      </w:pPr>
      <w:r>
        <w:rPr>
          <w:noProof/>
        </w:rPr>
        <w:pict>
          <v:line id="_x0000_s1093" style="position:absolute;left:0;text-align:left;z-index:251490304" from="342pt,13.75pt" to="342pt,31.75pt" o:allowincell="f"/>
        </w:pict>
      </w:r>
      <w:r>
        <w:rPr>
          <w:noProof/>
        </w:rPr>
        <w:pict>
          <v:line id="_x0000_s1092" style="position:absolute;left:0;text-align:left;z-index:251489280" from="3in,4.75pt" to="3in,31.75pt" o:allowincell="f"/>
        </w:pict>
      </w:r>
      <w:r>
        <w:rPr>
          <w:noProof/>
        </w:rPr>
        <w:pict>
          <v:line id="_x0000_s1091" style="position:absolute;left:0;text-align:left;z-index:251488256" from="117pt,13.75pt" to="117pt,31.75pt" o:allowincell="f"/>
        </w:pict>
      </w:r>
      <w:r>
        <w:rPr>
          <w:noProof/>
        </w:rPr>
        <w:pict>
          <v:line id="_x0000_s1090" style="position:absolute;left:0;text-align:left;flip:y;z-index:251487232" from="18pt,4.75pt" to="18pt,13.75pt" o:allowincell="f"/>
        </w:pict>
      </w:r>
    </w:p>
    <w:p w:rsidR="00CC0788" w:rsidRDefault="00CC0788">
      <w:pPr>
        <w:pStyle w:val="a3"/>
        <w:spacing w:after="0" w:line="240" w:lineRule="auto"/>
        <w:jc w:val="both"/>
        <w:rPr>
          <w:b/>
        </w:rPr>
      </w:pPr>
    </w:p>
    <w:p w:rsidR="00CC0788" w:rsidRDefault="00CC0788">
      <w:pPr>
        <w:pStyle w:val="a3"/>
        <w:spacing w:after="0" w:line="240" w:lineRule="auto"/>
        <w:jc w:val="both"/>
        <w:rPr>
          <w:b/>
        </w:rPr>
      </w:pPr>
    </w:p>
    <w:p w:rsidR="00CC0788" w:rsidRDefault="00CC0788">
      <w:pPr>
        <w:pStyle w:val="a3"/>
        <w:spacing w:after="0" w:line="240" w:lineRule="auto"/>
        <w:jc w:val="both"/>
        <w:rPr>
          <w:b/>
        </w:rPr>
      </w:pPr>
      <w:r>
        <w:rPr>
          <w:noProof/>
        </w:rPr>
        <w:pict>
          <v:line id="_x0000_s1087" style="position:absolute;left:0;text-align:left;z-index:251484160" from="18pt,4.05pt" to="468pt,4.05pt" o:allowincell="f">
            <v:stroke endarrow="block"/>
          </v:line>
        </w:pict>
      </w:r>
    </w:p>
    <w:p w:rsidR="00CC0788" w:rsidRDefault="00CC0788">
      <w:pPr>
        <w:pStyle w:val="a3"/>
        <w:spacing w:after="0" w:line="240" w:lineRule="auto"/>
        <w:ind w:firstLine="720"/>
        <w:jc w:val="both"/>
        <w:rPr>
          <w:sz w:val="18"/>
        </w:rPr>
      </w:pPr>
      <w:r>
        <w:rPr>
          <w:sz w:val="18"/>
        </w:rPr>
        <w:t xml:space="preserve">         менее 50                           от 50 до 60                                от 60 до 70                                                      баллы</w:t>
      </w:r>
    </w:p>
    <w:p w:rsidR="00CC0788" w:rsidRDefault="00CC0788">
      <w:pPr>
        <w:pStyle w:val="a3"/>
        <w:spacing w:after="0" w:line="240" w:lineRule="auto"/>
        <w:jc w:val="both"/>
        <w:rPr>
          <w:b/>
        </w:rPr>
      </w:pPr>
    </w:p>
    <w:p w:rsidR="00CC0788" w:rsidRDefault="00CC0788">
      <w:pPr>
        <w:pStyle w:val="a3"/>
        <w:spacing w:after="0" w:line="240" w:lineRule="auto"/>
        <w:jc w:val="both"/>
        <w:rPr>
          <w:b/>
        </w:rPr>
      </w:pPr>
    </w:p>
    <w:p w:rsidR="00CC0788" w:rsidRDefault="00CC0788">
      <w:pPr>
        <w:pStyle w:val="a3"/>
        <w:spacing w:after="0" w:line="240" w:lineRule="auto"/>
        <w:rPr>
          <w:b/>
        </w:rPr>
      </w:pPr>
      <w:r>
        <w:rPr>
          <w:b/>
        </w:rPr>
        <w:t>Рис. 11. Процентное соотношение испытуемых по шкале «склонность к агрессии и насилию»  (методика СОП)</w:t>
      </w:r>
    </w:p>
    <w:p w:rsidR="00CC0788" w:rsidRDefault="00CC0788">
      <w:pPr>
        <w:pStyle w:val="a3"/>
        <w:spacing w:after="0" w:line="360" w:lineRule="auto"/>
        <w:ind w:firstLine="540"/>
        <w:jc w:val="both"/>
        <w:rPr>
          <w:b/>
        </w:rPr>
      </w:pPr>
    </w:p>
    <w:p w:rsidR="00CC0788" w:rsidRDefault="00CC0788">
      <w:pPr>
        <w:pStyle w:val="a3"/>
        <w:spacing w:after="0" w:line="360" w:lineRule="auto"/>
        <w:ind w:firstLine="540"/>
        <w:jc w:val="both"/>
        <w:rPr>
          <w:sz w:val="28"/>
        </w:rPr>
      </w:pPr>
      <w:r>
        <w:rPr>
          <w:sz w:val="28"/>
        </w:rPr>
        <w:t>По шкале №6 – «шкала волевого контроля эмоциональных реакций» - испытуемые распределились следующим образом:</w:t>
      </w:r>
    </w:p>
    <w:p w:rsidR="00CC0788" w:rsidRDefault="00CC0788" w:rsidP="00CA2ED5">
      <w:pPr>
        <w:pStyle w:val="a3"/>
        <w:numPr>
          <w:ilvl w:val="0"/>
          <w:numId w:val="10"/>
        </w:numPr>
        <w:tabs>
          <w:tab w:val="num" w:pos="1365"/>
        </w:tabs>
        <w:spacing w:after="0" w:line="360" w:lineRule="auto"/>
        <w:ind w:left="0" w:firstLine="540"/>
        <w:jc w:val="both"/>
        <w:rPr>
          <w:sz w:val="28"/>
        </w:rPr>
      </w:pPr>
      <w:r>
        <w:rPr>
          <w:sz w:val="28"/>
        </w:rPr>
        <w:lastRenderedPageBreak/>
        <w:t>60% опрошенных имеют слабость волевого контроля эмоциональной сферы, нежелание или неспособность контролировать поведенческие проявления эмоциональных реакций (от 50 до 70 баллов);</w:t>
      </w:r>
    </w:p>
    <w:p w:rsidR="00CC0788" w:rsidRDefault="00CC0788" w:rsidP="00CA2ED5">
      <w:pPr>
        <w:pStyle w:val="a3"/>
        <w:numPr>
          <w:ilvl w:val="0"/>
          <w:numId w:val="10"/>
        </w:numPr>
        <w:tabs>
          <w:tab w:val="num" w:pos="1365"/>
        </w:tabs>
        <w:spacing w:after="0" w:line="360" w:lineRule="auto"/>
        <w:ind w:left="0" w:firstLine="540"/>
        <w:jc w:val="both"/>
        <w:rPr>
          <w:sz w:val="28"/>
        </w:rPr>
      </w:pPr>
      <w:r>
        <w:rPr>
          <w:sz w:val="28"/>
        </w:rPr>
        <w:t xml:space="preserve"> у 40% выявлен жесткий самоконтроль любых поведенческих эмоциональных реакций, чувственных влечений (менее 50 баллов).</w:t>
      </w:r>
    </w:p>
    <w:p w:rsidR="00CC0788" w:rsidRDefault="00CC0788">
      <w:pPr>
        <w:pStyle w:val="a3"/>
        <w:spacing w:after="0" w:line="360" w:lineRule="auto"/>
        <w:ind w:firstLine="540"/>
        <w:jc w:val="both"/>
        <w:rPr>
          <w:sz w:val="28"/>
        </w:rPr>
      </w:pPr>
      <w:r>
        <w:rPr>
          <w:sz w:val="28"/>
        </w:rPr>
        <w:t>Полученные результаты отражены на Рис. 12.</w:t>
      </w:r>
    </w:p>
    <w:p w:rsidR="00CC0788" w:rsidRDefault="00CC0788">
      <w:pPr>
        <w:pStyle w:val="a3"/>
        <w:spacing w:after="0" w:line="360" w:lineRule="auto"/>
        <w:ind w:firstLine="540"/>
        <w:jc w:val="both"/>
        <w:rPr>
          <w:sz w:val="28"/>
        </w:rPr>
      </w:pPr>
      <w:r>
        <w:rPr>
          <w:noProof/>
        </w:rPr>
        <w:pict>
          <v:line id="_x0000_s1097" style="position:absolute;left:0;text-align:left;flip:y;z-index:251494400" from="18pt,7.65pt" to="18pt,196.65pt" o:allowincell="f">
            <v:stroke endarrow="block"/>
          </v:line>
        </w:pict>
      </w:r>
    </w:p>
    <w:p w:rsidR="00CC0788" w:rsidRDefault="00CC0788">
      <w:pPr>
        <w:pStyle w:val="a3"/>
        <w:spacing w:after="0" w:line="240" w:lineRule="auto"/>
        <w:ind w:firstLine="720"/>
        <w:jc w:val="both"/>
        <w:rPr>
          <w:sz w:val="18"/>
        </w:rPr>
      </w:pPr>
      <w:r>
        <w:rPr>
          <w:sz w:val="18"/>
        </w:rPr>
        <w:t>количество испытуемых в %</w:t>
      </w:r>
    </w:p>
    <w:p w:rsidR="00CC0788" w:rsidRDefault="00CC0788">
      <w:pPr>
        <w:pStyle w:val="a3"/>
        <w:spacing w:after="0" w:line="240" w:lineRule="auto"/>
        <w:ind w:firstLine="720"/>
        <w:jc w:val="both"/>
        <w:rPr>
          <w:sz w:val="28"/>
        </w:rPr>
      </w:pPr>
    </w:p>
    <w:p w:rsidR="00CC0788" w:rsidRDefault="00CC0788">
      <w:pPr>
        <w:pStyle w:val="a3"/>
        <w:spacing w:after="0" w:line="240" w:lineRule="auto"/>
        <w:jc w:val="both"/>
        <w:rPr>
          <w:sz w:val="28"/>
        </w:rPr>
      </w:pPr>
      <w:r>
        <w:rPr>
          <w:noProof/>
        </w:rPr>
        <w:pict>
          <v:line id="_x0000_s1096" style="position:absolute;left:0;text-align:left;z-index:251493376" from="0,11.05pt" to="18pt,11.05pt" o:allowincell="f"/>
        </w:pict>
      </w:r>
      <w:r>
        <w:rPr>
          <w:sz w:val="20"/>
        </w:rPr>
        <w:t xml:space="preserve"> 60</w:t>
      </w:r>
    </w:p>
    <w:p w:rsidR="00CC0788" w:rsidRDefault="00CC0788">
      <w:pPr>
        <w:pStyle w:val="a3"/>
        <w:spacing w:after="0" w:line="240" w:lineRule="auto"/>
        <w:jc w:val="both"/>
        <w:rPr>
          <w:sz w:val="18"/>
        </w:rPr>
      </w:pPr>
      <w:r>
        <w:rPr>
          <w:noProof/>
        </w:rPr>
        <w:pict>
          <v:rect id="_x0000_s1132" style="position:absolute;left:0;text-align:left;margin-left:180pt;margin-top:-.45pt;width:153pt;height:108pt;z-index:251527168" o:allowincell="f"/>
        </w:pict>
      </w:r>
    </w:p>
    <w:p w:rsidR="00CC0788" w:rsidRDefault="00CC0788">
      <w:pPr>
        <w:pStyle w:val="a3"/>
        <w:spacing w:after="0" w:line="240" w:lineRule="auto"/>
        <w:jc w:val="both"/>
        <w:rPr>
          <w:sz w:val="20"/>
        </w:rPr>
      </w:pPr>
    </w:p>
    <w:p w:rsidR="00CC0788" w:rsidRDefault="00CC0788">
      <w:pPr>
        <w:pStyle w:val="a3"/>
        <w:spacing w:after="0" w:line="240" w:lineRule="auto"/>
        <w:jc w:val="both"/>
        <w:rPr>
          <w:sz w:val="20"/>
        </w:rPr>
      </w:pPr>
      <w:r>
        <w:rPr>
          <w:sz w:val="20"/>
        </w:rPr>
        <w:t xml:space="preserve"> 40</w:t>
      </w:r>
    </w:p>
    <w:p w:rsidR="00CC0788" w:rsidRDefault="00CC0788">
      <w:pPr>
        <w:pStyle w:val="a3"/>
        <w:spacing w:after="0" w:line="240" w:lineRule="auto"/>
        <w:jc w:val="both"/>
        <w:rPr>
          <w:sz w:val="18"/>
        </w:rPr>
      </w:pPr>
      <w:r>
        <w:rPr>
          <w:noProof/>
        </w:rPr>
        <w:pict>
          <v:rect id="_x0000_s1131" style="position:absolute;left:0;text-align:left;margin-left:18pt;margin-top:2.2pt;width:162pt;height:1in;z-index:251526144" o:allowincell="f"/>
        </w:pict>
      </w:r>
      <w:r>
        <w:rPr>
          <w:noProof/>
        </w:rPr>
        <w:pict>
          <v:line id="_x0000_s1095" style="position:absolute;left:0;text-align:left;z-index:251492352" from="0,.1pt" to="18pt,.1pt" o:allowincell="f"/>
        </w:pict>
      </w:r>
    </w:p>
    <w:p w:rsidR="00CC0788" w:rsidRDefault="00CC0788">
      <w:pPr>
        <w:pStyle w:val="a3"/>
        <w:spacing w:after="0" w:line="240" w:lineRule="auto"/>
        <w:ind w:firstLine="720"/>
        <w:jc w:val="both"/>
        <w:rPr>
          <w:sz w:val="28"/>
        </w:rPr>
      </w:pPr>
    </w:p>
    <w:p w:rsidR="00CC0788" w:rsidRDefault="00CC0788">
      <w:pPr>
        <w:pStyle w:val="a3"/>
        <w:spacing w:after="0" w:line="240" w:lineRule="auto"/>
        <w:ind w:firstLine="720"/>
        <w:jc w:val="both"/>
        <w:rPr>
          <w:sz w:val="28"/>
        </w:rPr>
      </w:pPr>
      <w:r>
        <w:rPr>
          <w:sz w:val="28"/>
        </w:rPr>
        <w:t xml:space="preserve"> </w:t>
      </w:r>
    </w:p>
    <w:p w:rsidR="00CC0788" w:rsidRDefault="00CC0788">
      <w:pPr>
        <w:pStyle w:val="a3"/>
        <w:tabs>
          <w:tab w:val="num" w:pos="0"/>
        </w:tabs>
        <w:spacing w:after="0" w:line="240" w:lineRule="auto"/>
        <w:ind w:firstLine="1695"/>
        <w:jc w:val="both"/>
        <w:rPr>
          <w:sz w:val="28"/>
        </w:rPr>
      </w:pPr>
    </w:p>
    <w:p w:rsidR="00CC0788" w:rsidRDefault="00CC0788">
      <w:pPr>
        <w:pStyle w:val="a3"/>
        <w:spacing w:after="0" w:line="240" w:lineRule="auto"/>
        <w:jc w:val="both"/>
        <w:rPr>
          <w:b/>
        </w:rPr>
      </w:pPr>
    </w:p>
    <w:p w:rsidR="00CC0788" w:rsidRDefault="00CC0788">
      <w:pPr>
        <w:pStyle w:val="a3"/>
        <w:spacing w:after="0" w:line="240" w:lineRule="auto"/>
        <w:jc w:val="both"/>
        <w:rPr>
          <w:sz w:val="18"/>
        </w:rPr>
      </w:pPr>
      <w:r>
        <w:rPr>
          <w:noProof/>
        </w:rPr>
        <w:pict>
          <v:line id="_x0000_s1143" style="position:absolute;left:0;text-align:left;z-index:251538432" from="18pt,1.75pt" to="450pt,1.75pt" o:allowincell="f">
            <v:stroke endarrow="block"/>
          </v:line>
        </w:pict>
      </w:r>
      <w:r>
        <w:rPr>
          <w:noProof/>
        </w:rPr>
        <w:pict>
          <v:line id="_x0000_s1145" style="position:absolute;left:0;text-align:left;z-index:251540480" from="333pt,.15pt" to="333pt,18.15pt" o:allowincell="f"/>
        </w:pict>
      </w:r>
      <w:r>
        <w:rPr>
          <w:noProof/>
        </w:rPr>
        <w:pict>
          <v:line id="_x0000_s1144" style="position:absolute;left:0;text-align:left;z-index:251539456" from="180pt,.15pt" to="180pt,18.15pt" o:allowincell="f"/>
        </w:pict>
      </w:r>
      <w:r>
        <w:rPr>
          <w:sz w:val="18"/>
        </w:rPr>
        <w:t xml:space="preserve">                     </w:t>
      </w:r>
    </w:p>
    <w:p w:rsidR="00CC0788" w:rsidRDefault="00CC0788">
      <w:pPr>
        <w:pStyle w:val="a3"/>
        <w:tabs>
          <w:tab w:val="left" w:pos="1960"/>
        </w:tabs>
        <w:spacing w:after="0" w:line="240" w:lineRule="auto"/>
        <w:ind w:firstLine="720"/>
        <w:jc w:val="both"/>
        <w:rPr>
          <w:sz w:val="18"/>
        </w:rPr>
      </w:pPr>
      <w:r>
        <w:rPr>
          <w:sz w:val="18"/>
        </w:rPr>
        <w:t xml:space="preserve">                  менее 50                                                 от 50 до 70                                                              баллы </w:t>
      </w:r>
    </w:p>
    <w:p w:rsidR="00CC0788" w:rsidRDefault="00CC0788">
      <w:pPr>
        <w:pStyle w:val="a3"/>
        <w:spacing w:after="0" w:line="240" w:lineRule="auto"/>
        <w:jc w:val="right"/>
        <w:rPr>
          <w:b/>
        </w:rPr>
      </w:pPr>
    </w:p>
    <w:p w:rsidR="00CC0788" w:rsidRDefault="00CC0788">
      <w:pPr>
        <w:pStyle w:val="a3"/>
        <w:spacing w:after="0" w:line="240" w:lineRule="auto"/>
        <w:rPr>
          <w:b/>
        </w:rPr>
      </w:pPr>
      <w:r>
        <w:rPr>
          <w:b/>
        </w:rPr>
        <w:t>Рис. 12. Процентное соотношение испытуемых по шкале «волевого контроля эмоциональных реакций» (методика СОП).</w:t>
      </w:r>
    </w:p>
    <w:p w:rsidR="00CC0788" w:rsidRDefault="00CC0788">
      <w:pPr>
        <w:pStyle w:val="a3"/>
        <w:spacing w:after="0" w:line="240" w:lineRule="auto"/>
        <w:rPr>
          <w:b/>
        </w:rPr>
      </w:pPr>
    </w:p>
    <w:p w:rsidR="00CC0788" w:rsidRDefault="00CC0788">
      <w:pPr>
        <w:pStyle w:val="a3"/>
        <w:spacing w:after="0" w:line="360" w:lineRule="auto"/>
        <w:ind w:firstLine="540"/>
        <w:jc w:val="both"/>
        <w:rPr>
          <w:sz w:val="28"/>
        </w:rPr>
      </w:pPr>
      <w:r>
        <w:rPr>
          <w:sz w:val="28"/>
        </w:rPr>
        <w:t>Шкала №7 – «склонность к делинквентному поведению» - позволила дифференцировать  лиц с зафиксированными правонарушениями, вступавших в конфликт с общепринятым образом жизни и правовыми нормами. Испытуемые распределились следующим образом (см. Рис. 13)</w:t>
      </w:r>
      <w:r w:rsidR="00426D9E">
        <w:rPr>
          <w:sz w:val="28"/>
        </w:rPr>
        <w:t>:</w:t>
      </w:r>
    </w:p>
    <w:p w:rsidR="00CC0788" w:rsidRDefault="00CC0788" w:rsidP="00CA2ED5">
      <w:pPr>
        <w:pStyle w:val="a3"/>
        <w:numPr>
          <w:ilvl w:val="0"/>
          <w:numId w:val="10"/>
        </w:numPr>
        <w:tabs>
          <w:tab w:val="num" w:pos="1365"/>
        </w:tabs>
        <w:spacing w:after="0" w:line="360" w:lineRule="auto"/>
        <w:ind w:left="0" w:firstLine="540"/>
        <w:jc w:val="both"/>
        <w:rPr>
          <w:sz w:val="28"/>
        </w:rPr>
      </w:pPr>
      <w:r>
        <w:rPr>
          <w:sz w:val="28"/>
        </w:rPr>
        <w:t>у 40% опрошенных отмечено наличие делинквентных тенденций, низкий социальный контроль (от 50 до 60 баллов);</w:t>
      </w:r>
    </w:p>
    <w:p w:rsidR="00CC0788" w:rsidRDefault="00CC0788" w:rsidP="00CA2ED5">
      <w:pPr>
        <w:pStyle w:val="a3"/>
        <w:numPr>
          <w:ilvl w:val="0"/>
          <w:numId w:val="10"/>
        </w:numPr>
        <w:tabs>
          <w:tab w:val="num" w:pos="1365"/>
        </w:tabs>
        <w:spacing w:after="0" w:line="360" w:lineRule="auto"/>
        <w:ind w:left="0" w:firstLine="540"/>
        <w:jc w:val="both"/>
        <w:rPr>
          <w:sz w:val="28"/>
        </w:rPr>
      </w:pPr>
      <w:r>
        <w:rPr>
          <w:sz w:val="28"/>
        </w:rPr>
        <w:t>7% испытуемых имеют высокую готовность к реализации делинквентного поведения (более 60 баллов);</w:t>
      </w:r>
    </w:p>
    <w:p w:rsidR="00CC0788" w:rsidRDefault="00CC0788" w:rsidP="00CA2ED5">
      <w:pPr>
        <w:pStyle w:val="a3"/>
        <w:numPr>
          <w:ilvl w:val="0"/>
          <w:numId w:val="10"/>
        </w:numPr>
        <w:tabs>
          <w:tab w:val="num" w:pos="1365"/>
        </w:tabs>
        <w:spacing w:after="0" w:line="360" w:lineRule="auto"/>
        <w:ind w:left="0" w:firstLine="540"/>
        <w:jc w:val="both"/>
        <w:rPr>
          <w:sz w:val="28"/>
        </w:rPr>
      </w:pPr>
      <w:r>
        <w:rPr>
          <w:sz w:val="28"/>
        </w:rPr>
        <w:t>у 53% выявлена невыраженность вышеперечисленной тенденции (менее 50 баллов).</w:t>
      </w:r>
    </w:p>
    <w:p w:rsidR="00CC0788" w:rsidRDefault="00CC0788">
      <w:pPr>
        <w:pStyle w:val="a3"/>
        <w:spacing w:after="0" w:line="240" w:lineRule="auto"/>
        <w:jc w:val="both"/>
        <w:rPr>
          <w:sz w:val="18"/>
        </w:rPr>
      </w:pPr>
      <w:r>
        <w:rPr>
          <w:noProof/>
        </w:rPr>
        <w:pict>
          <v:line id="_x0000_s1098" style="position:absolute;left:0;text-align:left;flip:y;z-index:251495424" from="27pt,9.1pt" to="27pt,243.1pt" o:allowincell="f">
            <v:stroke endarrow="block"/>
          </v:line>
        </w:pict>
      </w:r>
      <w:r>
        <w:rPr>
          <w:sz w:val="28"/>
        </w:rPr>
        <w:t xml:space="preserve">             </w:t>
      </w:r>
      <w:r>
        <w:rPr>
          <w:sz w:val="18"/>
        </w:rPr>
        <w:t>Количество испытуемых в %</w:t>
      </w:r>
    </w:p>
    <w:p w:rsidR="00CC0788" w:rsidRDefault="00CC0788">
      <w:pPr>
        <w:pStyle w:val="a3"/>
        <w:spacing w:after="0" w:line="240" w:lineRule="auto"/>
        <w:jc w:val="both"/>
        <w:rPr>
          <w:sz w:val="28"/>
        </w:rPr>
      </w:pPr>
    </w:p>
    <w:p w:rsidR="00CC0788" w:rsidRDefault="00CC0788">
      <w:pPr>
        <w:pStyle w:val="a3"/>
        <w:spacing w:after="0" w:line="240" w:lineRule="auto"/>
        <w:jc w:val="both"/>
        <w:rPr>
          <w:sz w:val="18"/>
        </w:rPr>
      </w:pPr>
      <w:r>
        <w:rPr>
          <w:noProof/>
        </w:rPr>
        <w:pict>
          <v:rect id="_x0000_s1133" style="position:absolute;left:0;text-align:left;margin-left:27pt;margin-top:11.65pt;width:117pt;height:198pt;z-index:251528192" o:allowincell="f"/>
        </w:pict>
      </w:r>
      <w:r>
        <w:rPr>
          <w:noProof/>
        </w:rPr>
        <w:pict>
          <v:line id="_x0000_s1103" style="position:absolute;left:0;text-align:left;z-index:251500544" from="9pt,14.85pt" to="27pt,14.85pt" o:allowincell="f"/>
        </w:pict>
      </w:r>
      <w:r>
        <w:rPr>
          <w:sz w:val="18"/>
        </w:rPr>
        <w:t xml:space="preserve">      53   </w:t>
      </w:r>
    </w:p>
    <w:p w:rsidR="00CC0788" w:rsidRDefault="00CC0788">
      <w:pPr>
        <w:pStyle w:val="a3"/>
        <w:spacing w:after="0" w:line="240" w:lineRule="auto"/>
        <w:jc w:val="both"/>
        <w:rPr>
          <w:sz w:val="28"/>
        </w:rPr>
      </w:pPr>
    </w:p>
    <w:p w:rsidR="00CC0788" w:rsidRDefault="00CC0788">
      <w:pPr>
        <w:pStyle w:val="a3"/>
        <w:spacing w:after="0" w:line="240" w:lineRule="auto"/>
        <w:jc w:val="both"/>
        <w:rPr>
          <w:sz w:val="18"/>
        </w:rPr>
      </w:pPr>
      <w:r>
        <w:rPr>
          <w:noProof/>
        </w:rPr>
        <w:pict>
          <v:line id="_x0000_s1101" style="position:absolute;left:0;text-align:left;z-index:251498496" from="9pt,20.55pt" to="27pt,20.55pt" o:allowincell="f"/>
        </w:pict>
      </w:r>
      <w:r>
        <w:rPr>
          <w:sz w:val="28"/>
        </w:rPr>
        <w:t xml:space="preserve">    </w:t>
      </w:r>
      <w:r>
        <w:rPr>
          <w:sz w:val="18"/>
        </w:rPr>
        <w:t>40</w:t>
      </w:r>
    </w:p>
    <w:p w:rsidR="00CC0788" w:rsidRDefault="00CC0788">
      <w:pPr>
        <w:pStyle w:val="a3"/>
        <w:spacing w:after="0" w:line="240" w:lineRule="auto"/>
        <w:jc w:val="both"/>
        <w:rPr>
          <w:sz w:val="28"/>
        </w:rPr>
      </w:pPr>
      <w:r>
        <w:rPr>
          <w:sz w:val="28"/>
        </w:rPr>
        <w:t xml:space="preserve">  </w:t>
      </w:r>
    </w:p>
    <w:p w:rsidR="00CC0788" w:rsidRDefault="00CC0788">
      <w:pPr>
        <w:pStyle w:val="a3"/>
        <w:spacing w:after="0" w:line="240" w:lineRule="auto"/>
        <w:ind w:firstLine="720"/>
        <w:jc w:val="both"/>
        <w:rPr>
          <w:sz w:val="28"/>
        </w:rPr>
      </w:pPr>
      <w:r>
        <w:rPr>
          <w:noProof/>
        </w:rPr>
        <w:pict>
          <v:rect id="_x0000_s1134" style="position:absolute;left:0;text-align:left;margin-left:2in;margin-top:3.2pt;width:108pt;height:153pt;z-index:251529216" o:allowincell="f"/>
        </w:pict>
      </w:r>
      <w:r>
        <w:rPr>
          <w:noProof/>
        </w:rPr>
        <w:pict>
          <v:line id="_x0000_s1102" style="position:absolute;left:0;text-align:left;z-index:251499520" from="9pt,8.25pt" to="9pt,8.25pt" o:allowincell="f"/>
        </w:pict>
      </w:r>
    </w:p>
    <w:p w:rsidR="00CC0788" w:rsidRDefault="00CC0788">
      <w:pPr>
        <w:pStyle w:val="a3"/>
        <w:spacing w:after="0" w:line="240" w:lineRule="auto"/>
        <w:ind w:firstLine="720"/>
        <w:jc w:val="both"/>
        <w:rPr>
          <w:sz w:val="28"/>
        </w:rPr>
      </w:pPr>
    </w:p>
    <w:p w:rsidR="00CC0788" w:rsidRDefault="00CC0788">
      <w:pPr>
        <w:pStyle w:val="a3"/>
        <w:spacing w:after="0" w:line="240" w:lineRule="auto"/>
        <w:ind w:firstLine="180"/>
        <w:jc w:val="both"/>
        <w:rPr>
          <w:sz w:val="18"/>
        </w:rPr>
      </w:pPr>
      <w:r>
        <w:rPr>
          <w:noProof/>
        </w:rPr>
        <w:pict>
          <v:line id="_x0000_s1100" style="position:absolute;left:0;text-align:left;z-index:251497472" from="9pt,22.95pt" to="27pt,22.95pt" o:allowincell="f"/>
        </w:pict>
      </w:r>
      <w:r>
        <w:rPr>
          <w:sz w:val="18"/>
        </w:rPr>
        <w:t xml:space="preserve">    7</w:t>
      </w:r>
    </w:p>
    <w:p w:rsidR="00CC0788" w:rsidRDefault="00CC0788">
      <w:pPr>
        <w:pStyle w:val="a3"/>
        <w:spacing w:after="0" w:line="240" w:lineRule="auto"/>
        <w:ind w:firstLine="720"/>
        <w:jc w:val="both"/>
        <w:rPr>
          <w:sz w:val="28"/>
        </w:rPr>
      </w:pPr>
    </w:p>
    <w:p w:rsidR="00CC0788" w:rsidRDefault="00CC0788">
      <w:pPr>
        <w:pStyle w:val="a3"/>
        <w:spacing w:after="0" w:line="240" w:lineRule="auto"/>
        <w:ind w:firstLine="720"/>
        <w:jc w:val="both"/>
        <w:rPr>
          <w:sz w:val="28"/>
        </w:rPr>
      </w:pPr>
      <w:r>
        <w:rPr>
          <w:noProof/>
        </w:rPr>
        <w:pict>
          <v:line id="_x0000_s1104" style="position:absolute;left:0;text-align:left;z-index:251501568" from="2in,18.5pt" to="2in,45.5pt" o:allowincell="f"/>
        </w:pict>
      </w:r>
    </w:p>
    <w:p w:rsidR="00CC0788" w:rsidRDefault="00CC0788">
      <w:pPr>
        <w:pStyle w:val="a3"/>
        <w:tabs>
          <w:tab w:val="right" w:pos="9355"/>
        </w:tabs>
        <w:spacing w:after="0" w:line="240" w:lineRule="auto"/>
        <w:ind w:firstLine="720"/>
        <w:jc w:val="both"/>
        <w:rPr>
          <w:sz w:val="28"/>
        </w:rPr>
      </w:pPr>
      <w:r>
        <w:rPr>
          <w:noProof/>
        </w:rPr>
        <w:pict>
          <v:line id="_x0000_s1105" style="position:absolute;left:0;text-align:left;z-index:251502592" from="252pt,3.35pt" to="252pt,21.35pt" o:allowincell="f"/>
        </w:pict>
      </w:r>
      <w:r>
        <w:rPr>
          <w:sz w:val="28"/>
        </w:rPr>
        <w:tab/>
      </w:r>
    </w:p>
    <w:p w:rsidR="00CC0788" w:rsidRDefault="00CC0788">
      <w:pPr>
        <w:pStyle w:val="a3"/>
        <w:tabs>
          <w:tab w:val="right" w:pos="9355"/>
        </w:tabs>
        <w:spacing w:after="0" w:line="240" w:lineRule="auto"/>
        <w:ind w:firstLine="720"/>
        <w:jc w:val="both"/>
        <w:rPr>
          <w:sz w:val="28"/>
        </w:rPr>
      </w:pPr>
      <w:r>
        <w:rPr>
          <w:noProof/>
        </w:rPr>
        <w:pict>
          <v:rect id="_x0000_s1135" style="position:absolute;left:0;text-align:left;margin-left:252pt;margin-top:11.35pt;width:108pt;height:54pt;z-index:251530240" o:allowincell="f"/>
        </w:pict>
      </w:r>
    </w:p>
    <w:p w:rsidR="00CC0788" w:rsidRDefault="00CC0788">
      <w:pPr>
        <w:pStyle w:val="a3"/>
        <w:tabs>
          <w:tab w:val="right" w:pos="9355"/>
        </w:tabs>
        <w:spacing w:after="0" w:line="240" w:lineRule="auto"/>
        <w:ind w:firstLine="720"/>
        <w:jc w:val="both"/>
        <w:rPr>
          <w:sz w:val="28"/>
        </w:rPr>
      </w:pPr>
    </w:p>
    <w:p w:rsidR="00CC0788" w:rsidRDefault="00CC0788">
      <w:pPr>
        <w:pStyle w:val="a3"/>
        <w:tabs>
          <w:tab w:val="right" w:pos="9355"/>
        </w:tabs>
        <w:spacing w:after="0" w:line="240" w:lineRule="auto"/>
        <w:ind w:firstLine="720"/>
        <w:jc w:val="both"/>
        <w:rPr>
          <w:sz w:val="28"/>
        </w:rPr>
      </w:pPr>
    </w:p>
    <w:p w:rsidR="00CC0788" w:rsidRDefault="00CC0788">
      <w:pPr>
        <w:pStyle w:val="a3"/>
        <w:tabs>
          <w:tab w:val="right" w:pos="9355"/>
        </w:tabs>
        <w:spacing w:after="0" w:line="240" w:lineRule="auto"/>
        <w:ind w:firstLine="720"/>
        <w:jc w:val="both"/>
        <w:rPr>
          <w:sz w:val="28"/>
        </w:rPr>
      </w:pPr>
    </w:p>
    <w:p w:rsidR="00CC0788" w:rsidRDefault="00CC0788">
      <w:pPr>
        <w:pStyle w:val="a3"/>
        <w:tabs>
          <w:tab w:val="right" w:pos="9355"/>
        </w:tabs>
        <w:spacing w:after="0" w:line="240" w:lineRule="auto"/>
        <w:ind w:firstLine="720"/>
        <w:jc w:val="both"/>
        <w:rPr>
          <w:sz w:val="28"/>
        </w:rPr>
      </w:pPr>
      <w:r>
        <w:rPr>
          <w:noProof/>
        </w:rPr>
        <w:pict>
          <v:line id="_x0000_s1099" style="position:absolute;left:0;text-align:left;z-index:251496448" from="27pt,.95pt" to="459pt,.95pt" o:allowincell="f">
            <v:stroke endarrow="block"/>
          </v:line>
        </w:pict>
      </w:r>
    </w:p>
    <w:p w:rsidR="00CC0788" w:rsidRDefault="00CC0788">
      <w:pPr>
        <w:pStyle w:val="a3"/>
        <w:tabs>
          <w:tab w:val="left" w:pos="1460"/>
        </w:tabs>
        <w:spacing w:after="0" w:line="240" w:lineRule="auto"/>
        <w:ind w:firstLine="720"/>
        <w:jc w:val="both"/>
        <w:rPr>
          <w:sz w:val="18"/>
        </w:rPr>
      </w:pPr>
      <w:r>
        <w:rPr>
          <w:sz w:val="18"/>
        </w:rPr>
        <w:t xml:space="preserve">               менее 50                                 от 50 до 60                                более 60                                               баллы </w:t>
      </w:r>
    </w:p>
    <w:p w:rsidR="00CC0788" w:rsidRDefault="00CC0788">
      <w:pPr>
        <w:pStyle w:val="a3"/>
        <w:tabs>
          <w:tab w:val="right" w:pos="9355"/>
        </w:tabs>
        <w:spacing w:after="0" w:line="240" w:lineRule="auto"/>
        <w:jc w:val="both"/>
        <w:rPr>
          <w:b/>
        </w:rPr>
      </w:pPr>
    </w:p>
    <w:p w:rsidR="00CC0788" w:rsidRDefault="00CC0788">
      <w:pPr>
        <w:pStyle w:val="a3"/>
        <w:tabs>
          <w:tab w:val="right" w:pos="9355"/>
        </w:tabs>
        <w:spacing w:after="0" w:line="240" w:lineRule="auto"/>
        <w:rPr>
          <w:b/>
        </w:rPr>
      </w:pPr>
      <w:r>
        <w:rPr>
          <w:b/>
        </w:rPr>
        <w:t>Рис. 13. Процентное соотношение испытуемых по шкале №7 методики СОП.</w:t>
      </w:r>
    </w:p>
    <w:p w:rsidR="00CC0788" w:rsidRDefault="00CC0788">
      <w:pPr>
        <w:pStyle w:val="a3"/>
        <w:tabs>
          <w:tab w:val="right" w:pos="9355"/>
        </w:tabs>
        <w:spacing w:after="0" w:line="240" w:lineRule="auto"/>
        <w:ind w:firstLine="720"/>
        <w:jc w:val="right"/>
        <w:rPr>
          <w:b/>
          <w:sz w:val="28"/>
        </w:rPr>
      </w:pPr>
    </w:p>
    <w:p w:rsidR="00CC0788" w:rsidRDefault="00CC0788">
      <w:pPr>
        <w:pStyle w:val="a3"/>
        <w:spacing w:line="360" w:lineRule="auto"/>
        <w:ind w:firstLine="540"/>
        <w:jc w:val="both"/>
        <w:rPr>
          <w:sz w:val="28"/>
        </w:rPr>
      </w:pPr>
      <w:r>
        <w:rPr>
          <w:sz w:val="28"/>
        </w:rPr>
        <w:tab/>
        <w:t xml:space="preserve">Возрастных изменений по проведенной методике выявления не </w:t>
      </w:r>
      <w:r w:rsidR="00426D9E">
        <w:rPr>
          <w:sz w:val="28"/>
        </w:rPr>
        <w:t xml:space="preserve"> найде</w:t>
      </w:r>
      <w:r>
        <w:rPr>
          <w:sz w:val="28"/>
        </w:rPr>
        <w:t>но.</w:t>
      </w:r>
    </w:p>
    <w:p w:rsidR="00CC0788" w:rsidRDefault="00CC0788">
      <w:pPr>
        <w:pStyle w:val="a3"/>
        <w:spacing w:line="360" w:lineRule="auto"/>
        <w:ind w:firstLine="540"/>
        <w:jc w:val="both"/>
        <w:rPr>
          <w:sz w:val="28"/>
        </w:rPr>
      </w:pPr>
      <w:r>
        <w:rPr>
          <w:sz w:val="28"/>
        </w:rPr>
        <w:t xml:space="preserve">Исследование половых различий показало, что у женской части подвыборки выявлен более высокий балл (40, 0 балла) по шкале «склонность к аддиктивному поведению», чем у мужской (42, 6 баллов). </w:t>
      </w:r>
      <w:r w:rsidR="00426D9E">
        <w:rPr>
          <w:sz w:val="28"/>
        </w:rPr>
        <w:t>Э</w:t>
      </w:r>
      <w:r>
        <w:rPr>
          <w:sz w:val="28"/>
        </w:rPr>
        <w:t>то свидетельствует о том, что у женского пола социальный контроль поведенческих реакций выше, чем у мужского. Выявлено также отличие по шкале «склонность к агрессии и насилию» (55, 395 баллов), что подтвердил и проведенный корреляционный анализ (</w:t>
      </w:r>
      <w:r>
        <w:rPr>
          <w:sz w:val="28"/>
          <w:lang w:val="en-US"/>
        </w:rPr>
        <w:t>r</w:t>
      </w:r>
      <w:r>
        <w:rPr>
          <w:sz w:val="28"/>
        </w:rPr>
        <w:t>=0,33). Женская часть подвыборки оказалась более агрессивна, тревожна и демонстративна. Как показал корреляционный анализ, показатели тревожности (</w:t>
      </w:r>
      <w:r>
        <w:rPr>
          <w:sz w:val="28"/>
          <w:lang w:val="en-US"/>
        </w:rPr>
        <w:t>r</w:t>
      </w:r>
      <w:r>
        <w:rPr>
          <w:sz w:val="28"/>
        </w:rPr>
        <w:t>=0,42) , эмотивности (</w:t>
      </w:r>
      <w:r>
        <w:rPr>
          <w:sz w:val="28"/>
          <w:lang w:val="en-US"/>
        </w:rPr>
        <w:t>r</w:t>
      </w:r>
      <w:r>
        <w:rPr>
          <w:sz w:val="28"/>
        </w:rPr>
        <w:t>=0,40), циклотимности (</w:t>
      </w:r>
      <w:r>
        <w:rPr>
          <w:sz w:val="28"/>
          <w:lang w:val="en-US"/>
        </w:rPr>
        <w:t>r</w:t>
      </w:r>
      <w:r>
        <w:rPr>
          <w:sz w:val="28"/>
        </w:rPr>
        <w:t>=0,33), демонстративности (</w:t>
      </w:r>
      <w:r>
        <w:rPr>
          <w:sz w:val="28"/>
          <w:lang w:val="en-US"/>
        </w:rPr>
        <w:t>r</w:t>
      </w:r>
      <w:r>
        <w:rPr>
          <w:sz w:val="28"/>
        </w:rPr>
        <w:t>=0,47) и неуравновешенности (</w:t>
      </w:r>
      <w:r>
        <w:rPr>
          <w:sz w:val="28"/>
          <w:lang w:val="en-US"/>
        </w:rPr>
        <w:t>r</w:t>
      </w:r>
      <w:r>
        <w:rPr>
          <w:sz w:val="28"/>
        </w:rPr>
        <w:t>=0,31) значимо коррелируют с полом испытуемых. Это говорит о том, что по вышеуказанным показателям женская часть выборки отличается большей выраженностью.</w:t>
      </w:r>
    </w:p>
    <w:p w:rsidR="00CC0788" w:rsidRDefault="00CC0788" w:rsidP="00CA2ED5">
      <w:pPr>
        <w:pStyle w:val="a3"/>
        <w:numPr>
          <w:ilvl w:val="0"/>
          <w:numId w:val="9"/>
        </w:numPr>
        <w:tabs>
          <w:tab w:val="left" w:pos="900"/>
          <w:tab w:val="num" w:pos="930"/>
        </w:tabs>
        <w:spacing w:after="0" w:line="360" w:lineRule="auto"/>
        <w:ind w:left="0" w:firstLine="540"/>
        <w:jc w:val="both"/>
        <w:rPr>
          <w:sz w:val="28"/>
        </w:rPr>
      </w:pPr>
      <w:r>
        <w:rPr>
          <w:sz w:val="28"/>
        </w:rPr>
        <w:t xml:space="preserve"> Опросник на выявление особенностей эмпатии показал, что наиболее развит такой показатель, как эмпатия к детям (10, 3 баллов). </w:t>
      </w:r>
      <w:r w:rsidR="00426D9E">
        <w:rPr>
          <w:sz w:val="28"/>
        </w:rPr>
        <w:t>И</w:t>
      </w:r>
      <w:r>
        <w:rPr>
          <w:sz w:val="28"/>
        </w:rPr>
        <w:t>сследуемые нами дети и подростки воспитываются в многодетных семьях, где им приходится присматривать за младшими братьями и сестрами</w:t>
      </w:r>
      <w:r w:rsidR="00426D9E">
        <w:rPr>
          <w:sz w:val="28"/>
        </w:rPr>
        <w:t>.</w:t>
      </w:r>
      <w:r>
        <w:rPr>
          <w:sz w:val="28"/>
        </w:rPr>
        <w:t xml:space="preserve"> </w:t>
      </w:r>
      <w:r w:rsidR="00426D9E">
        <w:rPr>
          <w:sz w:val="28"/>
        </w:rPr>
        <w:t xml:space="preserve">Этим и </w:t>
      </w:r>
      <w:r>
        <w:rPr>
          <w:sz w:val="28"/>
        </w:rPr>
        <w:t xml:space="preserve">объясняется высокий балл по данной шкале (см. Рис. 14). </w:t>
      </w:r>
    </w:p>
    <w:p w:rsidR="00CC0788" w:rsidRDefault="00CC0788">
      <w:pPr>
        <w:pStyle w:val="a3"/>
        <w:tabs>
          <w:tab w:val="left" w:pos="900"/>
        </w:tabs>
        <w:spacing w:after="0" w:line="360" w:lineRule="auto"/>
        <w:ind w:firstLine="720"/>
        <w:jc w:val="both"/>
        <w:rPr>
          <w:sz w:val="28"/>
        </w:rPr>
      </w:pPr>
    </w:p>
    <w:p w:rsidR="00CC0788" w:rsidRDefault="00CC0788">
      <w:pPr>
        <w:pStyle w:val="a3"/>
        <w:tabs>
          <w:tab w:val="left" w:pos="900"/>
        </w:tabs>
        <w:spacing w:after="0" w:line="360" w:lineRule="auto"/>
        <w:ind w:firstLine="720"/>
        <w:jc w:val="both"/>
        <w:rPr>
          <w:sz w:val="18"/>
        </w:rPr>
      </w:pPr>
      <w:r>
        <w:rPr>
          <w:noProof/>
        </w:rPr>
        <w:pict>
          <v:line id="_x0000_s1371" style="position:absolute;left:0;text-align:left;flip:y;z-index:251771904" from="27pt,9pt" to="27pt,252pt" o:allowincell="f">
            <v:stroke endarrow="block"/>
          </v:line>
        </w:pict>
      </w:r>
      <w:r>
        <w:rPr>
          <w:sz w:val="18"/>
        </w:rPr>
        <w:t xml:space="preserve">выборочное среднее </w:t>
      </w:r>
    </w:p>
    <w:p w:rsidR="00CC0788" w:rsidRDefault="00CC0788">
      <w:pPr>
        <w:pStyle w:val="a3"/>
        <w:tabs>
          <w:tab w:val="left" w:pos="900"/>
        </w:tabs>
        <w:spacing w:after="0" w:line="360" w:lineRule="auto"/>
        <w:ind w:firstLine="720"/>
        <w:jc w:val="both"/>
        <w:rPr>
          <w:sz w:val="28"/>
        </w:rPr>
      </w:pPr>
    </w:p>
    <w:p w:rsidR="00CC0788" w:rsidRDefault="00CC0788">
      <w:pPr>
        <w:pStyle w:val="a3"/>
        <w:tabs>
          <w:tab w:val="left" w:pos="900"/>
        </w:tabs>
        <w:spacing w:after="0" w:line="360" w:lineRule="auto"/>
        <w:ind w:firstLine="180"/>
        <w:jc w:val="both"/>
        <w:rPr>
          <w:sz w:val="28"/>
        </w:rPr>
      </w:pPr>
      <w:r>
        <w:rPr>
          <w:noProof/>
        </w:rPr>
        <w:pict>
          <v:rect id="_x0000_s1384" style="position:absolute;left:0;text-align:left;margin-left:198pt;margin-top:14.7pt;width:63pt;height:189pt;z-index:251785216" o:allowincell="f"/>
        </w:pict>
      </w:r>
      <w:r>
        <w:rPr>
          <w:noProof/>
        </w:rPr>
        <w:pict>
          <v:line id="_x0000_s1373" style="position:absolute;left:0;text-align:left;z-index:251773952" from="9pt,14.7pt" to="27pt,14.7pt" o:allowincell="f"/>
        </w:pict>
      </w:r>
      <w:r>
        <w:rPr>
          <w:sz w:val="18"/>
        </w:rPr>
        <w:t>10,3</w:t>
      </w:r>
    </w:p>
    <w:p w:rsidR="00CC0788" w:rsidRDefault="00CC0788">
      <w:pPr>
        <w:pStyle w:val="a3"/>
        <w:tabs>
          <w:tab w:val="left" w:pos="900"/>
        </w:tabs>
        <w:spacing w:after="0" w:line="360" w:lineRule="auto"/>
        <w:ind w:firstLine="180"/>
        <w:jc w:val="both"/>
        <w:rPr>
          <w:sz w:val="18"/>
        </w:rPr>
      </w:pPr>
      <w:r>
        <w:rPr>
          <w:sz w:val="18"/>
        </w:rPr>
        <w:t>10,1</w:t>
      </w:r>
    </w:p>
    <w:p w:rsidR="00CC0788" w:rsidRDefault="00CC0788">
      <w:pPr>
        <w:pStyle w:val="a3"/>
        <w:tabs>
          <w:tab w:val="left" w:pos="900"/>
        </w:tabs>
        <w:spacing w:after="0" w:line="360" w:lineRule="auto"/>
        <w:ind w:firstLine="180"/>
        <w:jc w:val="both"/>
        <w:rPr>
          <w:sz w:val="18"/>
        </w:rPr>
      </w:pPr>
      <w:r>
        <w:rPr>
          <w:noProof/>
        </w:rPr>
        <w:pict>
          <v:rect id="_x0000_s1381" style="position:absolute;left:0;text-align:left;margin-left:27pt;margin-top:1.65pt;width:54pt;height:171pt;z-index:251782144" o:allowincell="f"/>
        </w:pict>
      </w:r>
      <w:r>
        <w:rPr>
          <w:noProof/>
        </w:rPr>
        <w:pict>
          <v:line id="_x0000_s1374" style="position:absolute;left:0;text-align:left;z-index:251774976" from="9pt,1.65pt" to="27pt,1.65pt" o:allowincell="f"/>
        </w:pict>
      </w:r>
      <w:r>
        <w:rPr>
          <w:sz w:val="18"/>
        </w:rPr>
        <w:t xml:space="preserve"> </w:t>
      </w:r>
    </w:p>
    <w:p w:rsidR="00CC0788" w:rsidRDefault="00CC0788">
      <w:pPr>
        <w:pStyle w:val="a3"/>
        <w:tabs>
          <w:tab w:val="left" w:pos="900"/>
        </w:tabs>
        <w:spacing w:after="0" w:line="360" w:lineRule="auto"/>
        <w:ind w:firstLine="180"/>
        <w:jc w:val="both"/>
        <w:rPr>
          <w:sz w:val="18"/>
        </w:rPr>
      </w:pPr>
      <w:r>
        <w:rPr>
          <w:noProof/>
        </w:rPr>
        <w:pict>
          <v:line id="_x0000_s1375" style="position:absolute;left:0;text-align:left;z-index:251776000" from="9pt,13.15pt" to="27pt,13.15pt" o:allowincell="f"/>
        </w:pict>
      </w:r>
      <w:r>
        <w:rPr>
          <w:sz w:val="18"/>
        </w:rPr>
        <w:t xml:space="preserve"> 9,7</w:t>
      </w:r>
    </w:p>
    <w:p w:rsidR="00CC0788" w:rsidRDefault="00CC0788">
      <w:pPr>
        <w:pStyle w:val="a3"/>
        <w:tabs>
          <w:tab w:val="left" w:pos="900"/>
        </w:tabs>
        <w:spacing w:after="0" w:line="360" w:lineRule="auto"/>
        <w:ind w:firstLine="180"/>
        <w:jc w:val="both"/>
        <w:rPr>
          <w:sz w:val="28"/>
        </w:rPr>
      </w:pPr>
      <w:r>
        <w:rPr>
          <w:noProof/>
        </w:rPr>
        <w:pict>
          <v:rect id="_x0000_s1383" style="position:absolute;left:0;text-align:left;margin-left:135pt;margin-top:6.6pt;width:63pt;height:135pt;z-index:251784192" o:allowincell="f"/>
        </w:pict>
      </w:r>
      <w:r>
        <w:rPr>
          <w:sz w:val="18"/>
        </w:rPr>
        <w:t xml:space="preserve">  8,8</w:t>
      </w:r>
    </w:p>
    <w:p w:rsidR="00CC0788" w:rsidRDefault="00CC0788">
      <w:pPr>
        <w:pStyle w:val="a3"/>
        <w:tabs>
          <w:tab w:val="left" w:pos="900"/>
        </w:tabs>
        <w:spacing w:after="0" w:line="360" w:lineRule="auto"/>
        <w:jc w:val="both"/>
        <w:rPr>
          <w:sz w:val="28"/>
        </w:rPr>
      </w:pPr>
      <w:r>
        <w:rPr>
          <w:noProof/>
        </w:rPr>
        <w:pict>
          <v:rect id="_x0000_s1386" style="position:absolute;left:0;text-align:left;margin-left:324pt;margin-top:.1pt;width:63pt;height:126pt;z-index:251787264" o:allowincell="f"/>
        </w:pict>
      </w:r>
      <w:r>
        <w:rPr>
          <w:noProof/>
        </w:rPr>
        <w:pict>
          <v:line id="_x0000_s1377" style="position:absolute;left:0;text-align:left;z-index:251778048" from="9pt,.1pt" to="27pt,.1pt" o:allowincell="f"/>
        </w:pict>
      </w:r>
      <w:r>
        <w:rPr>
          <w:sz w:val="18"/>
        </w:rPr>
        <w:t xml:space="preserve">      </w:t>
      </w:r>
    </w:p>
    <w:p w:rsidR="00CC0788" w:rsidRDefault="00CC0788">
      <w:pPr>
        <w:pStyle w:val="a3"/>
        <w:tabs>
          <w:tab w:val="left" w:pos="900"/>
        </w:tabs>
        <w:spacing w:after="0" w:line="360" w:lineRule="auto"/>
        <w:ind w:firstLine="180"/>
        <w:jc w:val="both"/>
        <w:rPr>
          <w:sz w:val="28"/>
        </w:rPr>
      </w:pPr>
      <w:r>
        <w:rPr>
          <w:noProof/>
        </w:rPr>
        <w:pict>
          <v:rect id="_x0000_s1382" style="position:absolute;left:0;text-align:left;margin-left:81pt;margin-top:11.95pt;width:54pt;height:90pt;z-index:251783168" o:allowincell="f"/>
        </w:pict>
      </w:r>
      <w:r>
        <w:rPr>
          <w:noProof/>
        </w:rPr>
        <w:pict>
          <v:line id="_x0000_s1378" style="position:absolute;left:0;text-align:left;z-index:251779072" from="9pt,11.95pt" to="27pt,11.95pt" o:allowincell="f"/>
        </w:pict>
      </w:r>
      <w:r>
        <w:rPr>
          <w:sz w:val="18"/>
        </w:rPr>
        <w:t xml:space="preserve">  8,6</w:t>
      </w:r>
      <w:r>
        <w:rPr>
          <w:noProof/>
        </w:rPr>
        <w:pict>
          <v:line id="_x0000_s1376" style="position:absolute;left:0;text-align:left;z-index:251777024;mso-position-horizontal-relative:text;mso-position-vertical-relative:text" from="9pt,8.1pt" to="9pt,8.1pt" o:allowincell="f"/>
        </w:pict>
      </w:r>
    </w:p>
    <w:p w:rsidR="00CC0788" w:rsidRDefault="00CC0788">
      <w:pPr>
        <w:pStyle w:val="a3"/>
        <w:tabs>
          <w:tab w:val="left" w:pos="900"/>
        </w:tabs>
        <w:spacing w:after="0" w:line="360" w:lineRule="auto"/>
        <w:ind w:firstLine="180"/>
        <w:jc w:val="both"/>
        <w:rPr>
          <w:sz w:val="28"/>
        </w:rPr>
      </w:pPr>
      <w:r>
        <w:rPr>
          <w:noProof/>
        </w:rPr>
        <w:pict>
          <v:rect id="_x0000_s1385" style="position:absolute;left:0;text-align:left;margin-left:261pt;margin-top:14.05pt;width:63pt;height:1in;z-index:251786240" o:allowincell="f"/>
        </w:pict>
      </w:r>
      <w:r>
        <w:rPr>
          <w:noProof/>
        </w:rPr>
        <w:pict>
          <v:line id="_x0000_s1379" style="position:absolute;left:0;text-align:left;z-index:251780096" from="9pt,14.4pt" to="27pt,14.4pt" o:allowincell="f"/>
        </w:pict>
      </w:r>
      <w:r>
        <w:rPr>
          <w:sz w:val="18"/>
        </w:rPr>
        <w:t xml:space="preserve">  8,4</w:t>
      </w:r>
    </w:p>
    <w:p w:rsidR="00CC0788" w:rsidRDefault="00CC0788">
      <w:pPr>
        <w:pStyle w:val="a3"/>
        <w:tabs>
          <w:tab w:val="left" w:pos="900"/>
        </w:tabs>
        <w:spacing w:after="0" w:line="360" w:lineRule="auto"/>
        <w:ind w:firstLine="720"/>
        <w:jc w:val="both"/>
        <w:rPr>
          <w:sz w:val="28"/>
        </w:rPr>
      </w:pPr>
      <w:r>
        <w:rPr>
          <w:noProof/>
        </w:rPr>
        <w:pict>
          <v:rect id="_x0000_s1380" style="position:absolute;left:0;text-align:left;margin-left:171pt;margin-top:-63pt;width:1in;height:1in;z-index:251781120" o:allowincell="f"/>
        </w:pict>
      </w:r>
    </w:p>
    <w:p w:rsidR="00CC0788" w:rsidRDefault="00CC0788">
      <w:pPr>
        <w:pStyle w:val="a3"/>
        <w:tabs>
          <w:tab w:val="left" w:pos="900"/>
        </w:tabs>
        <w:spacing w:after="0" w:line="360" w:lineRule="auto"/>
        <w:ind w:firstLine="720"/>
        <w:jc w:val="both"/>
        <w:rPr>
          <w:sz w:val="28"/>
        </w:rPr>
      </w:pPr>
    </w:p>
    <w:p w:rsidR="00CC0788" w:rsidRDefault="00CC0788">
      <w:pPr>
        <w:pStyle w:val="a3"/>
        <w:tabs>
          <w:tab w:val="left" w:pos="900"/>
        </w:tabs>
        <w:spacing w:after="0" w:line="360" w:lineRule="auto"/>
        <w:ind w:firstLine="720"/>
        <w:jc w:val="both"/>
        <w:rPr>
          <w:sz w:val="28"/>
        </w:rPr>
      </w:pPr>
      <w:r>
        <w:rPr>
          <w:noProof/>
        </w:rPr>
        <w:pict>
          <v:line id="_x0000_s1372" style="position:absolute;left:0;text-align:left;z-index:251772928" from="27pt,22.2pt" to="450pt,22.2pt" o:allowincell="f">
            <v:stroke endarrow="block"/>
          </v:line>
        </w:pict>
      </w:r>
    </w:p>
    <w:p w:rsidR="00CC0788" w:rsidRDefault="00CC0788">
      <w:pPr>
        <w:pStyle w:val="a3"/>
        <w:tabs>
          <w:tab w:val="left" w:pos="900"/>
        </w:tabs>
        <w:spacing w:after="0" w:line="360" w:lineRule="auto"/>
        <w:ind w:firstLine="720"/>
        <w:jc w:val="both"/>
        <w:rPr>
          <w:sz w:val="18"/>
        </w:rPr>
      </w:pPr>
      <w:r>
        <w:rPr>
          <w:sz w:val="18"/>
        </w:rPr>
        <w:t xml:space="preserve">к родителям  к животным     к старикам             к детям          к героям худ.произв. к незнак и малозн.люд.   </w:t>
      </w:r>
    </w:p>
    <w:p w:rsidR="00CC0788" w:rsidRDefault="00CC0788">
      <w:pPr>
        <w:pStyle w:val="a3"/>
        <w:tabs>
          <w:tab w:val="left" w:pos="900"/>
        </w:tabs>
        <w:spacing w:after="0" w:line="360" w:lineRule="auto"/>
        <w:ind w:firstLine="720"/>
        <w:jc w:val="right"/>
        <w:rPr>
          <w:sz w:val="18"/>
        </w:rPr>
      </w:pPr>
      <w:r>
        <w:rPr>
          <w:sz w:val="18"/>
        </w:rPr>
        <w:t xml:space="preserve">Показатели эмпатии   </w:t>
      </w:r>
    </w:p>
    <w:p w:rsidR="00CC0788" w:rsidRDefault="00CC0788">
      <w:pPr>
        <w:pStyle w:val="a3"/>
        <w:tabs>
          <w:tab w:val="left" w:pos="900"/>
        </w:tabs>
        <w:spacing w:after="0" w:line="360" w:lineRule="auto"/>
        <w:jc w:val="both"/>
        <w:rPr>
          <w:b/>
        </w:rPr>
      </w:pPr>
      <w:r>
        <w:rPr>
          <w:b/>
        </w:rPr>
        <w:t>Рис. 14. Гистограмма выборочного среднего показателей эмпатии</w:t>
      </w:r>
    </w:p>
    <w:p w:rsidR="00CC0788" w:rsidRDefault="00CC0788">
      <w:pPr>
        <w:pStyle w:val="a3"/>
        <w:spacing w:after="0" w:line="360" w:lineRule="auto"/>
        <w:ind w:firstLine="540"/>
        <w:jc w:val="both"/>
        <w:rPr>
          <w:sz w:val="28"/>
        </w:rPr>
      </w:pPr>
    </w:p>
    <w:p w:rsidR="00CC0788" w:rsidRDefault="00CC0788">
      <w:pPr>
        <w:pStyle w:val="a3"/>
        <w:spacing w:after="0" w:line="360" w:lineRule="auto"/>
        <w:ind w:firstLine="540"/>
        <w:jc w:val="both"/>
        <w:rPr>
          <w:sz w:val="28"/>
        </w:rPr>
      </w:pPr>
      <w:r>
        <w:rPr>
          <w:sz w:val="28"/>
        </w:rPr>
        <w:t xml:space="preserve">Необходимо отметить, что очень высокий уровень эмпатии наблюдается у 2% опрошенных, высокий – у 25%, средний – у 64%, низкий – у 9%.  </w:t>
      </w:r>
    </w:p>
    <w:p w:rsidR="00CC0788" w:rsidRDefault="00CC0788">
      <w:pPr>
        <w:pStyle w:val="a3"/>
        <w:spacing w:after="0" w:line="240" w:lineRule="auto"/>
        <w:ind w:firstLine="720"/>
        <w:jc w:val="both"/>
        <w:rPr>
          <w:sz w:val="28"/>
        </w:rPr>
      </w:pPr>
      <w:r>
        <w:rPr>
          <w:sz w:val="28"/>
        </w:rPr>
        <w:t>Среднее выборочное по данной выборке составило 56 баллов.</w:t>
      </w:r>
    </w:p>
    <w:p w:rsidR="00CC0788" w:rsidRDefault="00CC0788">
      <w:pPr>
        <w:pStyle w:val="a3"/>
        <w:spacing w:after="0" w:line="240" w:lineRule="auto"/>
        <w:ind w:firstLine="720"/>
        <w:jc w:val="both"/>
        <w:rPr>
          <w:sz w:val="28"/>
        </w:rPr>
      </w:pPr>
    </w:p>
    <w:p w:rsidR="00CC0788" w:rsidRDefault="00CC0788">
      <w:pPr>
        <w:pStyle w:val="a3"/>
        <w:spacing w:after="0" w:line="240" w:lineRule="auto"/>
        <w:ind w:firstLine="720"/>
        <w:jc w:val="both"/>
        <w:rPr>
          <w:sz w:val="28"/>
        </w:rPr>
      </w:pPr>
    </w:p>
    <w:p w:rsidR="00CC0788" w:rsidRDefault="00CC0788">
      <w:pPr>
        <w:pStyle w:val="a3"/>
        <w:spacing w:after="0" w:line="240" w:lineRule="auto"/>
        <w:ind w:firstLine="720"/>
        <w:jc w:val="both"/>
        <w:rPr>
          <w:sz w:val="18"/>
        </w:rPr>
      </w:pPr>
      <w:r>
        <w:rPr>
          <w:sz w:val="28"/>
        </w:rPr>
        <w:tab/>
      </w:r>
      <w:r>
        <w:rPr>
          <w:sz w:val="18"/>
        </w:rPr>
        <w:t>Количество испытуемых в %</w:t>
      </w:r>
    </w:p>
    <w:p w:rsidR="00CC0788" w:rsidRDefault="00CC0788">
      <w:pPr>
        <w:pStyle w:val="a5"/>
        <w:tabs>
          <w:tab w:val="clear" w:pos="4677"/>
          <w:tab w:val="clear" w:pos="9355"/>
        </w:tabs>
      </w:pPr>
      <w:r>
        <w:rPr>
          <w:noProof/>
        </w:rPr>
        <w:pict>
          <v:line id="_x0000_s1106" style="position:absolute;flip:y;z-index:251503616" from="51.45pt,4.55pt" to="51.45pt,238.55pt">
            <v:stroke endarrow="block"/>
          </v:line>
        </w:pict>
      </w:r>
    </w:p>
    <w:p w:rsidR="00CC0788" w:rsidRDefault="00CC0788">
      <w:pPr>
        <w:rPr>
          <w:sz w:val="18"/>
        </w:rPr>
      </w:pPr>
      <w:r>
        <w:rPr>
          <w:noProof/>
        </w:rPr>
        <w:pict>
          <v:line id="_x0000_s2012" style="position:absolute;z-index:251892736" from="42.45pt,8.75pt" to="51.45pt,8.75pt"/>
        </w:pict>
      </w:r>
      <w:r>
        <w:rPr>
          <w:noProof/>
        </w:rPr>
        <w:pict>
          <v:rect id="_x0000_s1137" style="position:absolute;margin-left:123.45pt;margin-top:-.25pt;width:81pt;height:198pt;z-index:251532288"/>
        </w:pict>
      </w:r>
      <w:r>
        <w:t xml:space="preserve">           </w:t>
      </w:r>
      <w:r>
        <w:rPr>
          <w:sz w:val="18"/>
        </w:rPr>
        <w:t xml:space="preserve">64  </w:t>
      </w:r>
    </w:p>
    <w:p w:rsidR="00CC0788" w:rsidRDefault="00CC0788">
      <w:pPr>
        <w:rPr>
          <w:sz w:val="18"/>
        </w:rPr>
      </w:pPr>
    </w:p>
    <w:p w:rsidR="00CC0788" w:rsidRDefault="00CC0788">
      <w:pPr>
        <w:rPr>
          <w:sz w:val="18"/>
        </w:rPr>
      </w:pPr>
    </w:p>
    <w:p w:rsidR="00CC0788" w:rsidRDefault="00CC0788">
      <w:pPr>
        <w:rPr>
          <w:sz w:val="18"/>
        </w:rPr>
      </w:pPr>
    </w:p>
    <w:p w:rsidR="00CC0788" w:rsidRDefault="00CC0788">
      <w:pPr>
        <w:rPr>
          <w:sz w:val="18"/>
        </w:rPr>
      </w:pPr>
      <w:r>
        <w:rPr>
          <w:sz w:val="18"/>
        </w:rPr>
        <w:t xml:space="preserve">       </w:t>
      </w:r>
    </w:p>
    <w:p w:rsidR="00CC0788" w:rsidRDefault="00CC0788">
      <w:pPr>
        <w:rPr>
          <w:sz w:val="18"/>
        </w:rPr>
      </w:pPr>
    </w:p>
    <w:p w:rsidR="00CC0788" w:rsidRDefault="00CC0788">
      <w:pPr>
        <w:rPr>
          <w:sz w:val="18"/>
        </w:rPr>
      </w:pPr>
      <w:r>
        <w:rPr>
          <w:noProof/>
        </w:rPr>
        <w:pict>
          <v:line id="_x0000_s2011" style="position:absolute;z-index:251891712" from="33.45pt,9.65pt" to="51.45pt,9.65pt"/>
        </w:pict>
      </w:r>
      <w:r>
        <w:rPr>
          <w:noProof/>
        </w:rPr>
        <w:pict>
          <v:line id="_x0000_s1110" style="position:absolute;z-index:251505664" from="42.45pt,.65pt" to="42.45pt,.65pt"/>
        </w:pict>
      </w:r>
      <w:r>
        <w:rPr>
          <w:noProof/>
        </w:rPr>
        <w:pict>
          <v:rect id="_x0000_s1138" style="position:absolute;margin-left:204.45pt;margin-top:.65pt;width:90pt;height:135pt;z-index:251533312"/>
        </w:pict>
      </w:r>
      <w:r>
        <w:rPr>
          <w:sz w:val="18"/>
        </w:rPr>
        <w:t xml:space="preserve">               25   </w:t>
      </w:r>
    </w:p>
    <w:p w:rsidR="00CC0788" w:rsidRDefault="00CC0788">
      <w:pPr>
        <w:rPr>
          <w:sz w:val="18"/>
        </w:rPr>
      </w:pPr>
    </w:p>
    <w:p w:rsidR="00CC0788" w:rsidRDefault="00CC0788">
      <w:pPr>
        <w:rPr>
          <w:sz w:val="18"/>
        </w:rPr>
      </w:pPr>
    </w:p>
    <w:p w:rsidR="00CC0788" w:rsidRDefault="00CC0788">
      <w:pPr>
        <w:rPr>
          <w:sz w:val="18"/>
        </w:rPr>
      </w:pPr>
    </w:p>
    <w:p w:rsidR="00CC0788" w:rsidRDefault="00CC0788">
      <w:pPr>
        <w:rPr>
          <w:sz w:val="18"/>
        </w:rPr>
      </w:pPr>
    </w:p>
    <w:p w:rsidR="00CC0788" w:rsidRDefault="00CC0788">
      <w:pPr>
        <w:rPr>
          <w:sz w:val="18"/>
        </w:rPr>
      </w:pPr>
      <w:r>
        <w:rPr>
          <w:sz w:val="18"/>
        </w:rPr>
        <w:t xml:space="preserve">                   9</w:t>
      </w:r>
    </w:p>
    <w:p w:rsidR="00CC0788" w:rsidRDefault="00CC0788">
      <w:pPr>
        <w:rPr>
          <w:sz w:val="18"/>
        </w:rPr>
      </w:pPr>
      <w:r>
        <w:rPr>
          <w:noProof/>
        </w:rPr>
        <w:pict>
          <v:line id="_x0000_s1109" style="position:absolute;z-index:251504640" from="42.45pt,1.55pt" to="51.45pt,1.55pt"/>
        </w:pict>
      </w:r>
      <w:r>
        <w:rPr>
          <w:noProof/>
        </w:rPr>
        <w:pict>
          <v:rect id="_x0000_s1136" style="position:absolute;margin-left:51.45pt;margin-top:1.55pt;width:1in;height:1in;z-index:251531264"/>
        </w:pict>
      </w:r>
      <w:r>
        <w:rPr>
          <w:sz w:val="18"/>
        </w:rPr>
        <w:t xml:space="preserve">                 </w:t>
      </w:r>
    </w:p>
    <w:p w:rsidR="00CC0788" w:rsidRDefault="00CC0788">
      <w:pPr>
        <w:rPr>
          <w:sz w:val="18"/>
        </w:rPr>
      </w:pPr>
    </w:p>
    <w:p w:rsidR="00CC0788" w:rsidRDefault="00CC0788">
      <w:pPr>
        <w:rPr>
          <w:sz w:val="18"/>
        </w:rPr>
      </w:pPr>
    </w:p>
    <w:p w:rsidR="00CC0788" w:rsidRDefault="00CC0788">
      <w:pPr>
        <w:ind w:firstLine="708"/>
      </w:pPr>
      <w:r>
        <w:rPr>
          <w:noProof/>
        </w:rPr>
        <w:pict>
          <v:line id="_x0000_s2010" style="position:absolute;left:0;text-align:left;z-index:251890688" from="42.45pt,6.5pt" to="51.45pt,6.5pt"/>
        </w:pict>
      </w:r>
      <w:r>
        <w:rPr>
          <w:noProof/>
        </w:rPr>
        <w:pict>
          <v:rect id="_x0000_s1139" style="position:absolute;left:0;text-align:left;margin-left:294.45pt;margin-top:6.5pt;width:90pt;height:36pt;z-index:251534336"/>
        </w:pict>
      </w:r>
      <w:r>
        <w:rPr>
          <w:noProof/>
        </w:rPr>
        <w:pict>
          <v:line id="_x0000_s1115" style="position:absolute;left:0;text-align:left;z-index:251509760" from="378pt,44.3pt" to="378pt,71.3pt" o:allowincell="f"/>
        </w:pict>
      </w:r>
      <w:r>
        <w:rPr>
          <w:noProof/>
        </w:rPr>
        <w:pict>
          <v:line id="_x0000_s1114" style="position:absolute;left:0;text-align:left;z-index:251508736" from="4in,44.3pt" to="4in,71.3pt" o:allowincell="f"/>
        </w:pict>
      </w:r>
      <w:r>
        <w:rPr>
          <w:noProof/>
        </w:rPr>
        <w:pict>
          <v:line id="_x0000_s1113" style="position:absolute;left:0;text-align:left;z-index:251507712" from="198pt,44.3pt" to="198pt,71.3pt" o:allowincell="f"/>
        </w:pict>
      </w:r>
      <w:r>
        <w:rPr>
          <w:noProof/>
        </w:rPr>
        <w:pict>
          <v:line id="_x0000_s1112" style="position:absolute;left:0;text-align:left;z-index:251506688" from="117pt,44.3pt" to="117pt,71.3pt" o:allowincell="f"/>
        </w:pict>
      </w:r>
      <w:r>
        <w:rPr>
          <w:sz w:val="18"/>
        </w:rPr>
        <w:t xml:space="preserve"> 2</w:t>
      </w:r>
    </w:p>
    <w:p w:rsidR="00CC0788" w:rsidRDefault="00CC0788"/>
    <w:p w:rsidR="00CC0788" w:rsidRDefault="00CC0788"/>
    <w:p w:rsidR="00CC0788" w:rsidRDefault="00CC0788">
      <w:r>
        <w:rPr>
          <w:noProof/>
        </w:rPr>
        <w:pict>
          <v:line id="_x0000_s2016" style="position:absolute;z-index:251893760" from="384.45pt,9.15pt" to="465.45pt,9.15pt">
            <v:stroke endarrow="block"/>
          </v:line>
        </w:pict>
      </w:r>
    </w:p>
    <w:p w:rsidR="00CC0788" w:rsidRDefault="00CC0788">
      <w:pPr>
        <w:tabs>
          <w:tab w:val="left" w:pos="1220"/>
        </w:tabs>
        <w:rPr>
          <w:sz w:val="18"/>
        </w:rPr>
      </w:pPr>
      <w:r>
        <w:rPr>
          <w:sz w:val="18"/>
        </w:rPr>
        <w:t xml:space="preserve">                                низкий                   средний                        высокий                   очень высокий                               уровни </w:t>
      </w:r>
    </w:p>
    <w:p w:rsidR="00CC0788" w:rsidRDefault="00CC0788">
      <w:pPr>
        <w:tabs>
          <w:tab w:val="left" w:pos="8100"/>
        </w:tabs>
        <w:rPr>
          <w:sz w:val="18"/>
        </w:rPr>
      </w:pPr>
      <w:r>
        <w:rPr>
          <w:sz w:val="18"/>
        </w:rPr>
        <w:tab/>
        <w:t xml:space="preserve">         эмпатии</w:t>
      </w:r>
    </w:p>
    <w:p w:rsidR="00CC0788" w:rsidRDefault="00CC0788">
      <w:pPr>
        <w:rPr>
          <w:sz w:val="18"/>
        </w:rPr>
      </w:pPr>
    </w:p>
    <w:p w:rsidR="00CC0788" w:rsidRDefault="00CC0788">
      <w:pPr>
        <w:rPr>
          <w:sz w:val="18"/>
        </w:rPr>
      </w:pPr>
    </w:p>
    <w:p w:rsidR="00CC0788" w:rsidRDefault="00CC0788">
      <w:pPr>
        <w:rPr>
          <w:b/>
          <w:sz w:val="24"/>
          <w:szCs w:val="24"/>
        </w:rPr>
      </w:pPr>
      <w:r>
        <w:rPr>
          <w:b/>
          <w:sz w:val="24"/>
          <w:szCs w:val="24"/>
        </w:rPr>
        <w:t>Рис. 15. Процентное соотношени</w:t>
      </w:r>
      <w:r w:rsidR="00426D9E">
        <w:rPr>
          <w:b/>
          <w:sz w:val="24"/>
          <w:szCs w:val="24"/>
        </w:rPr>
        <w:t>е</w:t>
      </w:r>
      <w:r>
        <w:rPr>
          <w:b/>
          <w:sz w:val="24"/>
          <w:szCs w:val="24"/>
        </w:rPr>
        <w:t xml:space="preserve"> испытуемых с различным уровнем эмпатии</w:t>
      </w:r>
    </w:p>
    <w:p w:rsidR="00CC0788" w:rsidRDefault="00CC0788">
      <w:pPr>
        <w:spacing w:line="360" w:lineRule="auto"/>
        <w:jc w:val="right"/>
        <w:rPr>
          <w:b/>
          <w:sz w:val="28"/>
        </w:rPr>
      </w:pPr>
    </w:p>
    <w:p w:rsidR="00CC0788" w:rsidRDefault="00CC0788">
      <w:pPr>
        <w:pStyle w:val="a3"/>
        <w:spacing w:after="0" w:line="360" w:lineRule="auto"/>
        <w:ind w:firstLine="540"/>
        <w:jc w:val="both"/>
        <w:rPr>
          <w:sz w:val="28"/>
        </w:rPr>
      </w:pPr>
      <w:r>
        <w:rPr>
          <w:sz w:val="28"/>
        </w:rPr>
        <w:lastRenderedPageBreak/>
        <w:t xml:space="preserve">В 2002 году было проведено исследование эмпатии у детей в старшем школьном возрасте на выборке, численностью 103 человека. Возрастные границы составили от 14 до 17 лет. Исследование проводилось на базе средней общеобразовательной школы №55 Фрунзенского района города Ярославля. </w:t>
      </w:r>
    </w:p>
    <w:p w:rsidR="00CC0788" w:rsidRDefault="00CC0788">
      <w:pPr>
        <w:pStyle w:val="a3"/>
        <w:spacing w:after="0" w:line="360" w:lineRule="auto"/>
        <w:ind w:firstLine="540"/>
        <w:jc w:val="both"/>
        <w:rPr>
          <w:sz w:val="28"/>
        </w:rPr>
      </w:pPr>
      <w:r>
        <w:rPr>
          <w:sz w:val="28"/>
        </w:rPr>
        <w:t xml:space="preserve">В сравнении с данным исследованием, можно отметить, что дети, воспитывающиеся в неблагополучных семьях имеют более высокий общий уровень эмпатии (среднее выборочное у старших школьников составило 46 баллов) и у них наиболее высокий балл был получен по шкале эмпатия к детям (10,3 баллов), в то время как  у старших школьников наиболее развитой оказалась эмпатия к родителям (9,3 баллов). </w:t>
      </w:r>
    </w:p>
    <w:p w:rsidR="00CC0788" w:rsidRDefault="00CC0788">
      <w:pPr>
        <w:pStyle w:val="a3"/>
        <w:spacing w:after="0" w:line="360" w:lineRule="auto"/>
        <w:ind w:firstLine="540"/>
        <w:jc w:val="both"/>
        <w:rPr>
          <w:sz w:val="28"/>
        </w:rPr>
      </w:pPr>
      <w:r>
        <w:rPr>
          <w:sz w:val="28"/>
        </w:rPr>
        <w:t xml:space="preserve">Первичные статистические данные по исследованию эмпатии 2002 года у старших школьников представлены в Приложении 21 </w:t>
      </w:r>
      <w:r w:rsidR="00426D9E">
        <w:rPr>
          <w:sz w:val="28"/>
        </w:rPr>
        <w:t>(т</w:t>
      </w:r>
      <w:r>
        <w:rPr>
          <w:sz w:val="28"/>
        </w:rPr>
        <w:t>аблице 11</w:t>
      </w:r>
      <w:r w:rsidR="00426D9E">
        <w:rPr>
          <w:sz w:val="28"/>
        </w:rPr>
        <w:t>)</w:t>
      </w:r>
      <w:r>
        <w:rPr>
          <w:sz w:val="28"/>
        </w:rPr>
        <w:t>.</w:t>
      </w:r>
    </w:p>
    <w:p w:rsidR="00CC0788" w:rsidRDefault="00CC0788">
      <w:pPr>
        <w:spacing w:line="360" w:lineRule="auto"/>
        <w:ind w:firstLine="540"/>
        <w:jc w:val="both"/>
        <w:rPr>
          <w:sz w:val="28"/>
        </w:rPr>
      </w:pPr>
      <w:r>
        <w:rPr>
          <w:sz w:val="28"/>
        </w:rPr>
        <w:t xml:space="preserve">Анализ динамики возрастных изменений показателей эмпатии показал, что в первой возрастной подгруппе (от 8 до 10 лет) наиболее развит такой показатель, как эмпатия к детям (10, 8 баллов). Возможно, это объясняется особенностью данной выборки – многие дети воспитываются в многодетных семьях, где старшие должны присматривать и участвовать в воспитании младших, в некотором роде, заменяя мать (см. Рис. 6 Приложения 22). Во второй подгруппе (11-13 лет) наиболее развитым является эмпатия к родителям (10, 1 балл). </w:t>
      </w:r>
    </w:p>
    <w:p w:rsidR="00CC0788" w:rsidRDefault="00CC0788">
      <w:pPr>
        <w:spacing w:line="360" w:lineRule="auto"/>
        <w:ind w:firstLine="540"/>
        <w:jc w:val="both"/>
        <w:rPr>
          <w:sz w:val="28"/>
        </w:rPr>
      </w:pPr>
      <w:r>
        <w:rPr>
          <w:sz w:val="28"/>
        </w:rPr>
        <w:t>С возрастом отмечено изменение следующих показателей:</w:t>
      </w:r>
    </w:p>
    <w:p w:rsidR="00CC0788" w:rsidRDefault="00CC0788">
      <w:pPr>
        <w:spacing w:line="360" w:lineRule="auto"/>
        <w:ind w:firstLine="540"/>
        <w:jc w:val="both"/>
        <w:rPr>
          <w:sz w:val="28"/>
        </w:rPr>
      </w:pPr>
      <w:r>
        <w:rPr>
          <w:sz w:val="28"/>
        </w:rPr>
        <w:t>- повышение уровня развития эмпати</w:t>
      </w:r>
      <w:r w:rsidR="00426D9E">
        <w:rPr>
          <w:sz w:val="28"/>
        </w:rPr>
        <w:t>и</w:t>
      </w:r>
      <w:r>
        <w:rPr>
          <w:sz w:val="28"/>
        </w:rPr>
        <w:t xml:space="preserve"> к животным, эмпатии к незнакомым и малознакомым людям;</w:t>
      </w:r>
    </w:p>
    <w:p w:rsidR="00CC0788" w:rsidRDefault="00CC0788">
      <w:pPr>
        <w:spacing w:line="360" w:lineRule="auto"/>
        <w:ind w:firstLine="540"/>
        <w:jc w:val="both"/>
        <w:rPr>
          <w:sz w:val="28"/>
        </w:rPr>
      </w:pPr>
      <w:r>
        <w:rPr>
          <w:sz w:val="28"/>
        </w:rPr>
        <w:t>- снижение уровня развития эмпатии к старикам, эмпатии к детям, эмпатии к героям художественных произведений.</w:t>
      </w:r>
    </w:p>
    <w:p w:rsidR="00CC0788" w:rsidRDefault="00CC0788">
      <w:pPr>
        <w:spacing w:line="360" w:lineRule="auto"/>
        <w:ind w:firstLine="540"/>
        <w:jc w:val="both"/>
        <w:rPr>
          <w:sz w:val="28"/>
        </w:rPr>
      </w:pPr>
      <w:r>
        <w:rPr>
          <w:sz w:val="28"/>
        </w:rPr>
        <w:t xml:space="preserve">Неизменным остается лишь один показатель – эмпатия к родителям. </w:t>
      </w:r>
    </w:p>
    <w:p w:rsidR="00CC0788" w:rsidRDefault="00CC0788">
      <w:pPr>
        <w:tabs>
          <w:tab w:val="left" w:pos="7200"/>
        </w:tabs>
        <w:spacing w:line="360" w:lineRule="auto"/>
        <w:ind w:firstLine="540"/>
        <w:jc w:val="both"/>
        <w:rPr>
          <w:color w:val="000000"/>
          <w:spacing w:val="-15"/>
          <w:sz w:val="28"/>
        </w:rPr>
      </w:pPr>
      <w:r>
        <w:rPr>
          <w:sz w:val="28"/>
        </w:rPr>
        <w:t xml:space="preserve">В сравнении с исследованием, проведенным в 2002 году (см. Таблицу 11 Приложение 21), где наиболее выраженным явился показатель эмпатия к </w:t>
      </w:r>
      <w:r>
        <w:rPr>
          <w:sz w:val="28"/>
        </w:rPr>
        <w:lastRenderedPageBreak/>
        <w:t xml:space="preserve">родителям (9, 3 балла), можно сказать, что родители являются наиболее значимыми людьми для ребенка любого возраста. </w:t>
      </w:r>
    </w:p>
    <w:p w:rsidR="00CC0788" w:rsidRDefault="00CC0788">
      <w:pPr>
        <w:spacing w:line="360" w:lineRule="auto"/>
        <w:ind w:firstLine="540"/>
        <w:jc w:val="both"/>
        <w:rPr>
          <w:sz w:val="28"/>
        </w:rPr>
      </w:pPr>
      <w:r>
        <w:rPr>
          <w:sz w:val="28"/>
        </w:rPr>
        <w:t xml:space="preserve">Что касается общего уровня эмпатии, то можно отметить, что с возрастом выявлено общее снижение, что наглядно отражено на Рис. 16. </w:t>
      </w:r>
    </w:p>
    <w:p w:rsidR="00CC0788" w:rsidRDefault="00CC0788">
      <w:pPr>
        <w:tabs>
          <w:tab w:val="left" w:pos="1040"/>
          <w:tab w:val="left" w:pos="1840"/>
          <w:tab w:val="right" w:pos="9355"/>
        </w:tabs>
        <w:spacing w:line="360" w:lineRule="auto"/>
        <w:rPr>
          <w:sz w:val="18"/>
        </w:rPr>
      </w:pPr>
      <w:r>
        <w:rPr>
          <w:b/>
          <w:sz w:val="28"/>
        </w:rPr>
        <w:tab/>
      </w:r>
      <w:r>
        <w:rPr>
          <w:sz w:val="18"/>
        </w:rPr>
        <w:t>Выборочное среднее показателя общего уровня эмпатии</w:t>
      </w:r>
      <w:r>
        <w:rPr>
          <w:sz w:val="18"/>
        </w:rPr>
        <w:tab/>
      </w:r>
      <w:r>
        <w:rPr>
          <w:sz w:val="18"/>
        </w:rPr>
        <w:tab/>
      </w:r>
      <w:r>
        <w:rPr>
          <w:noProof/>
        </w:rPr>
        <w:pict>
          <v:line id="_x0000_s1387" style="position:absolute;flip:y;z-index:251788288;mso-position-horizontal-relative:text;mso-position-vertical-relative:text" from="45pt,10.65pt" to="45pt,172.65pt" o:allowincell="f">
            <v:stroke endarrow="block"/>
          </v:line>
        </w:pict>
      </w:r>
      <w:r>
        <w:rPr>
          <w:sz w:val="18"/>
        </w:rPr>
        <w:t xml:space="preserve">      </w:t>
      </w:r>
    </w:p>
    <w:p w:rsidR="00CC0788" w:rsidRDefault="00CC0788">
      <w:pPr>
        <w:tabs>
          <w:tab w:val="left" w:pos="1840"/>
        </w:tabs>
        <w:jc w:val="right"/>
        <w:rPr>
          <w:sz w:val="18"/>
        </w:rPr>
      </w:pPr>
      <w:r>
        <w:rPr>
          <w:noProof/>
        </w:rPr>
        <w:pict>
          <v:line id="_x0000_s1388" style="position:absolute;left:0;text-align:left;z-index:251789312" from="45pt,159.95pt" to="441pt,159.95pt" o:allowincell="f">
            <v:stroke endarrow="block"/>
          </v:line>
        </w:pict>
      </w:r>
      <w:r>
        <w:rPr>
          <w:noProof/>
        </w:rPr>
        <w:pict>
          <v:rect id="_x0000_s1394" style="position:absolute;left:0;text-align:left;margin-left:234pt;margin-top:123.95pt;width:99pt;height:36pt;z-index:251795456" o:allowincell="f"/>
        </w:pict>
      </w:r>
      <w:r>
        <w:rPr>
          <w:noProof/>
        </w:rPr>
        <w:pict>
          <v:rect id="_x0000_s1393" style="position:absolute;left:0;text-align:left;margin-left:135pt;margin-top:69.95pt;width:99pt;height:90pt;z-index:251794432" o:allowincell="f"/>
        </w:pict>
      </w:r>
      <w:r>
        <w:rPr>
          <w:noProof/>
        </w:rPr>
        <w:pict>
          <v:rect id="_x0000_s1392" style="position:absolute;left:0;text-align:left;margin-left:45pt;margin-top:33.95pt;width:90pt;height:126pt;z-index:251793408" o:allowincell="f"/>
        </w:pict>
      </w:r>
      <w:r>
        <w:rPr>
          <w:noProof/>
        </w:rPr>
        <w:pict>
          <v:line id="_x0000_s1391" style="position:absolute;left:0;text-align:left;z-index:251792384" from="36pt,33.95pt" to="45pt,33.95pt" o:allowincell="f"/>
        </w:pict>
      </w:r>
      <w:r>
        <w:rPr>
          <w:noProof/>
        </w:rPr>
        <w:pict>
          <v:line id="_x0000_s1390" style="position:absolute;left:0;text-align:left;z-index:251791360" from="36pt,76.1pt" to="45pt,76.1pt" o:allowincell="f"/>
        </w:pict>
      </w:r>
      <w:r>
        <w:rPr>
          <w:noProof/>
        </w:rPr>
        <w:pict>
          <v:line id="_x0000_s1389" style="position:absolute;left:0;text-align:left;z-index:251790336" from="36pt,121.1pt" to="45pt,121.1pt" o:allowincell="f"/>
        </w:pict>
      </w:r>
      <w:r>
        <w:rPr>
          <w:sz w:val="18"/>
        </w:rPr>
        <w:t xml:space="preserve">      </w:t>
      </w:r>
    </w:p>
    <w:p w:rsidR="00CC0788" w:rsidRDefault="00CC0788">
      <w:pPr>
        <w:rPr>
          <w:sz w:val="18"/>
        </w:rPr>
      </w:pPr>
    </w:p>
    <w:p w:rsidR="00CC0788" w:rsidRDefault="00CC0788">
      <w:pPr>
        <w:rPr>
          <w:sz w:val="18"/>
        </w:rPr>
      </w:pPr>
      <w:r>
        <w:rPr>
          <w:sz w:val="18"/>
        </w:rPr>
        <w:t xml:space="preserve">             56,2 </w:t>
      </w:r>
    </w:p>
    <w:p w:rsidR="00CC0788" w:rsidRDefault="00CC0788">
      <w:pPr>
        <w:rPr>
          <w:sz w:val="18"/>
        </w:rPr>
      </w:pPr>
      <w:r>
        <w:rPr>
          <w:noProof/>
        </w:rPr>
        <w:pict>
          <v:line id="_x0000_s1398" style="position:absolute;z-index:251799552" from="81pt,2.75pt" to="180pt,38.75pt" o:allowincell="f"/>
        </w:pict>
      </w:r>
    </w:p>
    <w:p w:rsidR="00CC0788" w:rsidRDefault="00CC0788">
      <w:pPr>
        <w:rPr>
          <w:sz w:val="18"/>
        </w:rPr>
      </w:pPr>
    </w:p>
    <w:p w:rsidR="00CC0788" w:rsidRDefault="00CC0788">
      <w:pPr>
        <w:rPr>
          <w:sz w:val="18"/>
        </w:rPr>
      </w:pPr>
    </w:p>
    <w:p w:rsidR="00CC0788" w:rsidRDefault="00CC0788">
      <w:pPr>
        <w:rPr>
          <w:sz w:val="18"/>
        </w:rPr>
      </w:pPr>
      <w:r>
        <w:rPr>
          <w:noProof/>
        </w:rPr>
        <w:pict>
          <v:line id="_x0000_s1399" style="position:absolute;z-index:251800576" from="180pt,7.7pt" to="4in,61.7pt" o:allowincell="f"/>
        </w:pict>
      </w:r>
      <w:r>
        <w:rPr>
          <w:sz w:val="18"/>
        </w:rPr>
        <w:t xml:space="preserve">             55,6</w:t>
      </w:r>
    </w:p>
    <w:p w:rsidR="00CC0788" w:rsidRDefault="00CC0788">
      <w:pPr>
        <w:rPr>
          <w:sz w:val="18"/>
        </w:rPr>
      </w:pPr>
    </w:p>
    <w:p w:rsidR="00CC0788" w:rsidRDefault="00CC0788">
      <w:pPr>
        <w:rPr>
          <w:sz w:val="18"/>
        </w:rPr>
      </w:pPr>
    </w:p>
    <w:p w:rsidR="00CC0788" w:rsidRDefault="00CC0788">
      <w:pPr>
        <w:rPr>
          <w:sz w:val="18"/>
        </w:rPr>
      </w:pPr>
    </w:p>
    <w:p w:rsidR="00CC0788" w:rsidRDefault="00CC0788">
      <w:pPr>
        <w:ind w:firstLine="540"/>
        <w:rPr>
          <w:sz w:val="18"/>
        </w:rPr>
      </w:pPr>
      <w:r>
        <w:rPr>
          <w:noProof/>
        </w:rPr>
        <w:pict>
          <v:line id="_x0000_s1397" style="position:absolute;left:0;text-align:left;z-index:251798528" from="333pt,47.5pt" to="333pt,83.5pt" o:allowincell="f"/>
        </w:pict>
      </w:r>
      <w:r>
        <w:rPr>
          <w:noProof/>
        </w:rPr>
        <w:pict>
          <v:line id="_x0000_s1396" style="position:absolute;left:0;text-align:left;z-index:251797504" from="234pt,56.5pt" to="234pt,83.5pt" o:allowincell="f"/>
        </w:pict>
      </w:r>
      <w:r>
        <w:rPr>
          <w:noProof/>
        </w:rPr>
        <w:pict>
          <v:line id="_x0000_s1395" style="position:absolute;left:0;text-align:left;z-index:251796480" from="135pt,56.5pt" to="135pt,83.5pt" o:allowincell="f"/>
        </w:pict>
      </w:r>
      <w:r>
        <w:rPr>
          <w:sz w:val="18"/>
        </w:rPr>
        <w:t>46,0</w:t>
      </w:r>
    </w:p>
    <w:p w:rsidR="00CC0788" w:rsidRDefault="00CC0788">
      <w:pPr>
        <w:rPr>
          <w:sz w:val="18"/>
        </w:rPr>
      </w:pPr>
    </w:p>
    <w:p w:rsidR="00CC0788" w:rsidRDefault="00CC0788">
      <w:pPr>
        <w:rPr>
          <w:sz w:val="18"/>
        </w:rPr>
      </w:pPr>
    </w:p>
    <w:p w:rsidR="00CC0788" w:rsidRDefault="00CC0788">
      <w:pPr>
        <w:rPr>
          <w:sz w:val="18"/>
        </w:rPr>
      </w:pPr>
    </w:p>
    <w:p w:rsidR="00CC0788" w:rsidRDefault="00CC0788">
      <w:pPr>
        <w:rPr>
          <w:sz w:val="18"/>
        </w:rPr>
      </w:pPr>
    </w:p>
    <w:p w:rsidR="00CC0788" w:rsidRDefault="00CC0788">
      <w:pPr>
        <w:rPr>
          <w:sz w:val="18"/>
        </w:rPr>
      </w:pPr>
    </w:p>
    <w:p w:rsidR="00CC0788" w:rsidRDefault="00CC0788">
      <w:pPr>
        <w:tabs>
          <w:tab w:val="left" w:pos="1360"/>
        </w:tabs>
        <w:rPr>
          <w:sz w:val="18"/>
        </w:rPr>
      </w:pPr>
      <w:r>
        <w:rPr>
          <w:sz w:val="18"/>
        </w:rPr>
        <w:tab/>
        <w:t xml:space="preserve">   8-10 лет                           11-13 лет                             14-17 лет                                     Возрастные группы  </w:t>
      </w:r>
    </w:p>
    <w:p w:rsidR="00CC0788" w:rsidRDefault="00CC0788">
      <w:pPr>
        <w:tabs>
          <w:tab w:val="left" w:pos="1360"/>
        </w:tabs>
        <w:rPr>
          <w:sz w:val="18"/>
        </w:rPr>
      </w:pPr>
    </w:p>
    <w:p w:rsidR="00CC0788" w:rsidRDefault="00CC0788">
      <w:pPr>
        <w:tabs>
          <w:tab w:val="left" w:pos="1360"/>
        </w:tabs>
        <w:rPr>
          <w:sz w:val="18"/>
        </w:rPr>
      </w:pPr>
    </w:p>
    <w:p w:rsidR="00CC0788" w:rsidRDefault="00CC0788">
      <w:pPr>
        <w:pStyle w:val="5"/>
        <w:rPr>
          <w:i w:val="0"/>
          <w:sz w:val="24"/>
        </w:rPr>
      </w:pPr>
      <w:r>
        <w:rPr>
          <w:i w:val="0"/>
          <w:sz w:val="24"/>
        </w:rPr>
        <w:t>Рис. 16. Динамика возрастных изменений показателя общего уровня эмпатии</w:t>
      </w:r>
    </w:p>
    <w:p w:rsidR="00CC0788" w:rsidRDefault="00CC0788">
      <w:pPr>
        <w:rPr>
          <w:sz w:val="28"/>
        </w:rPr>
      </w:pPr>
    </w:p>
    <w:p w:rsidR="00CC0788" w:rsidRDefault="00CC0788">
      <w:pPr>
        <w:spacing w:line="360" w:lineRule="auto"/>
        <w:ind w:firstLine="540"/>
        <w:jc w:val="both"/>
      </w:pPr>
      <w:r>
        <w:rPr>
          <w:sz w:val="28"/>
        </w:rPr>
        <w:t>Анализируя полученные результаты, можно сделать вывод о том, что с возрастом дети, подростки становятся менее эмпатийны.</w:t>
      </w:r>
    </w:p>
    <w:p w:rsidR="00CC0788" w:rsidRDefault="00CC0788">
      <w:pPr>
        <w:spacing w:line="360" w:lineRule="auto"/>
        <w:ind w:firstLine="540"/>
        <w:jc w:val="both"/>
        <w:rPr>
          <w:sz w:val="28"/>
        </w:rPr>
      </w:pPr>
      <w:r>
        <w:rPr>
          <w:sz w:val="28"/>
        </w:rPr>
        <w:t>Исследование половых различий показало, что женская часть выборки более эмпатийна. Выборочное среднее показателей эмпатии женской подвыборки представлен ниже.</w:t>
      </w:r>
    </w:p>
    <w:p w:rsidR="00CC0788" w:rsidRDefault="00CC0788">
      <w:pPr>
        <w:spacing w:line="360" w:lineRule="auto"/>
        <w:ind w:firstLine="540"/>
        <w:jc w:val="both"/>
      </w:pPr>
    </w:p>
    <w:p w:rsidR="00CC0788" w:rsidRDefault="00CC0788">
      <w:pPr>
        <w:spacing w:line="360" w:lineRule="auto"/>
      </w:pPr>
      <w:r>
        <w:rPr>
          <w:noProof/>
        </w:rPr>
        <w:pict>
          <v:line id="_x0000_s1400" style="position:absolute;flip:y;z-index:251801600" from="36pt,10.45pt" to="36pt,244.45pt" o:allowincell="f">
            <v:stroke endarrow="block"/>
          </v:line>
        </w:pict>
      </w:r>
      <w:r>
        <w:rPr>
          <w:sz w:val="28"/>
        </w:rPr>
        <w:t xml:space="preserve">             </w:t>
      </w:r>
      <w:r>
        <w:rPr>
          <w:sz w:val="18"/>
        </w:rPr>
        <w:t>В</w:t>
      </w:r>
      <w:r>
        <w:t xml:space="preserve">ыборочное среднее показателей эмпатии     </w:t>
      </w:r>
    </w:p>
    <w:p w:rsidR="00CC0788" w:rsidRDefault="00CC0788">
      <w:pPr>
        <w:spacing w:line="360" w:lineRule="auto"/>
        <w:rPr>
          <w:sz w:val="28"/>
        </w:rPr>
      </w:pPr>
      <w:r>
        <w:rPr>
          <w:noProof/>
        </w:rPr>
        <w:pict>
          <v:line id="_x0000_s1407" style="position:absolute;z-index:251808768" from="27pt,38.2pt" to="36pt,38.2pt" o:allowincell="f"/>
        </w:pict>
      </w:r>
      <w:r>
        <w:rPr>
          <w:noProof/>
        </w:rPr>
        <w:pict>
          <v:line id="_x0000_s1406" style="position:absolute;z-index:251807744" from="27pt,74.2pt" to="36pt,74.2pt" o:allowincell="f"/>
        </w:pict>
      </w:r>
      <w:r>
        <w:rPr>
          <w:noProof/>
        </w:rPr>
        <w:pict>
          <v:line id="_x0000_s1405" style="position:absolute;z-index:251806720" from="27pt,101.2pt" to="36pt,101.2pt" o:allowincell="f"/>
        </w:pict>
      </w:r>
      <w:r>
        <w:rPr>
          <w:noProof/>
        </w:rPr>
        <w:pict>
          <v:line id="_x0000_s1404" style="position:absolute;z-index:251805696" from="27pt,128.2pt" to="36pt,128.2pt" o:allowincell="f"/>
        </w:pict>
      </w:r>
      <w:r>
        <w:rPr>
          <w:noProof/>
        </w:rPr>
        <w:pict>
          <v:line id="_x0000_s1403" style="position:absolute;z-index:251804672" from="27pt,164.2pt" to="36pt,164.2pt" o:allowincell="f"/>
        </w:pict>
      </w:r>
      <w:r>
        <w:rPr>
          <w:noProof/>
        </w:rPr>
        <w:pict>
          <v:line id="_x0000_s1402" style="position:absolute;z-index:251803648" from="27pt,191.2pt" to="36pt,191.2pt" o:allowincell="f"/>
        </w:pict>
      </w:r>
    </w:p>
    <w:p w:rsidR="00CC0788" w:rsidRDefault="00CC0788">
      <w:pPr>
        <w:rPr>
          <w:sz w:val="18"/>
        </w:rPr>
      </w:pPr>
      <w:r>
        <w:rPr>
          <w:sz w:val="28"/>
        </w:rPr>
        <w:t xml:space="preserve">     </w:t>
      </w:r>
      <w:r>
        <w:rPr>
          <w:sz w:val="18"/>
        </w:rPr>
        <w:t>12,0</w:t>
      </w:r>
    </w:p>
    <w:p w:rsidR="00CC0788" w:rsidRDefault="00CC0788">
      <w:pPr>
        <w:rPr>
          <w:sz w:val="18"/>
        </w:rPr>
      </w:pPr>
      <w:r>
        <w:rPr>
          <w:noProof/>
        </w:rPr>
        <w:pict>
          <v:rect id="_x0000_s1411" style="position:absolute;margin-left:153pt;margin-top:3.7pt;width:54pt;height:189pt;z-index:251812864" o:allowincell="f"/>
        </w:pict>
      </w:r>
    </w:p>
    <w:p w:rsidR="00CC0788" w:rsidRDefault="00CC0788">
      <w:pPr>
        <w:rPr>
          <w:sz w:val="18"/>
        </w:rPr>
      </w:pPr>
    </w:p>
    <w:p w:rsidR="00CC0788" w:rsidRDefault="00CC0788">
      <w:pPr>
        <w:rPr>
          <w:sz w:val="18"/>
        </w:rPr>
      </w:pPr>
      <w:r>
        <w:rPr>
          <w:sz w:val="18"/>
        </w:rPr>
        <w:t xml:space="preserve">        10,6</w:t>
      </w:r>
    </w:p>
    <w:p w:rsidR="00CC0788" w:rsidRDefault="00CC0788">
      <w:pPr>
        <w:rPr>
          <w:sz w:val="18"/>
        </w:rPr>
      </w:pPr>
      <w:r>
        <w:rPr>
          <w:noProof/>
        </w:rPr>
        <w:pict>
          <v:rect id="_x0000_s1408" style="position:absolute;margin-left:36pt;margin-top:8.65pt;width:36pt;height:153pt;z-index:251809792" o:allowincell="f"/>
        </w:pict>
      </w:r>
    </w:p>
    <w:p w:rsidR="00CC0788" w:rsidRDefault="00CC0788">
      <w:pPr>
        <w:rPr>
          <w:sz w:val="18"/>
        </w:rPr>
      </w:pPr>
      <w:r>
        <w:rPr>
          <w:sz w:val="18"/>
        </w:rPr>
        <w:t xml:space="preserve"> </w:t>
      </w:r>
    </w:p>
    <w:p w:rsidR="00CC0788" w:rsidRDefault="00CC0788">
      <w:pPr>
        <w:rPr>
          <w:sz w:val="18"/>
        </w:rPr>
      </w:pPr>
      <w:r>
        <w:rPr>
          <w:sz w:val="18"/>
        </w:rPr>
        <w:t xml:space="preserve">          9,8  </w:t>
      </w:r>
    </w:p>
    <w:p w:rsidR="00CC0788" w:rsidRDefault="00CC0788">
      <w:pPr>
        <w:rPr>
          <w:sz w:val="18"/>
        </w:rPr>
      </w:pPr>
      <w:r>
        <w:rPr>
          <w:noProof/>
        </w:rPr>
        <w:pict>
          <v:rect id="_x0000_s1410" style="position:absolute;margin-left:108pt;margin-top:4.6pt;width:45pt;height:126pt;z-index:251811840" o:allowincell="f"/>
        </w:pict>
      </w:r>
      <w:r>
        <w:rPr>
          <w:sz w:val="18"/>
        </w:rPr>
        <w:t xml:space="preserve">      </w:t>
      </w:r>
    </w:p>
    <w:p w:rsidR="00CC0788" w:rsidRDefault="00CC0788">
      <w:pPr>
        <w:rPr>
          <w:sz w:val="18"/>
        </w:rPr>
      </w:pPr>
    </w:p>
    <w:p w:rsidR="00CC0788" w:rsidRDefault="00CC0788">
      <w:pPr>
        <w:rPr>
          <w:sz w:val="18"/>
        </w:rPr>
      </w:pPr>
      <w:r>
        <w:rPr>
          <w:sz w:val="18"/>
        </w:rPr>
        <w:t xml:space="preserve">          9,3</w:t>
      </w:r>
    </w:p>
    <w:p w:rsidR="00CC0788" w:rsidRDefault="00CC0788">
      <w:pPr>
        <w:rPr>
          <w:sz w:val="18"/>
        </w:rPr>
      </w:pPr>
      <w:r>
        <w:rPr>
          <w:noProof/>
        </w:rPr>
        <w:pict>
          <v:rect id="_x0000_s1409" style="position:absolute;margin-left:1in;margin-top:.55pt;width:36pt;height:99pt;z-index:251810816" o:allowincell="f"/>
        </w:pict>
      </w:r>
    </w:p>
    <w:p w:rsidR="00CC0788" w:rsidRDefault="00CC0788">
      <w:pPr>
        <w:rPr>
          <w:sz w:val="18"/>
        </w:rPr>
      </w:pPr>
      <w:r>
        <w:rPr>
          <w:sz w:val="18"/>
        </w:rPr>
        <w:t xml:space="preserve">      </w:t>
      </w:r>
    </w:p>
    <w:p w:rsidR="00CC0788" w:rsidRDefault="00CC0788">
      <w:pPr>
        <w:rPr>
          <w:sz w:val="18"/>
        </w:rPr>
      </w:pPr>
      <w:r>
        <w:rPr>
          <w:sz w:val="18"/>
        </w:rPr>
        <w:t xml:space="preserve">          9,2</w:t>
      </w:r>
    </w:p>
    <w:p w:rsidR="00CC0788" w:rsidRDefault="00CC0788">
      <w:pPr>
        <w:rPr>
          <w:sz w:val="18"/>
        </w:rPr>
      </w:pPr>
      <w:r>
        <w:rPr>
          <w:noProof/>
        </w:rPr>
        <w:pict>
          <v:rect id="_x0000_s1413" style="position:absolute;margin-left:261pt;margin-top:5.5pt;width:54pt;height:63pt;z-index:251814912" o:allowincell="f"/>
        </w:pict>
      </w:r>
    </w:p>
    <w:p w:rsidR="00CC0788" w:rsidRDefault="00CC0788">
      <w:pPr>
        <w:rPr>
          <w:sz w:val="18"/>
        </w:rPr>
      </w:pPr>
      <w:r>
        <w:rPr>
          <w:sz w:val="18"/>
        </w:rPr>
        <w:t xml:space="preserve">       </w:t>
      </w:r>
    </w:p>
    <w:p w:rsidR="00CC0788" w:rsidRDefault="00CC0788">
      <w:pPr>
        <w:rPr>
          <w:sz w:val="18"/>
        </w:rPr>
      </w:pPr>
      <w:r>
        <w:rPr>
          <w:noProof/>
        </w:rPr>
        <w:pict>
          <v:line id="_x0000_s1419" style="position:absolute;z-index:251821056" from="315pt,47.8pt" to="315pt,74.8pt" o:allowincell="f"/>
        </w:pict>
      </w:r>
      <w:r>
        <w:rPr>
          <w:noProof/>
        </w:rPr>
        <w:pict>
          <v:line id="_x0000_s1418" style="position:absolute;z-index:251820032" from="261pt,47.8pt" to="261pt,74.8pt" o:allowincell="f"/>
        </w:pict>
      </w:r>
      <w:r>
        <w:rPr>
          <w:noProof/>
        </w:rPr>
        <w:pict>
          <v:line id="_x0000_s1417" style="position:absolute;z-index:251819008" from="207pt,47.8pt" to="207pt,74.8pt" o:allowincell="f"/>
        </w:pict>
      </w:r>
      <w:r>
        <w:rPr>
          <w:noProof/>
        </w:rPr>
        <w:pict>
          <v:line id="_x0000_s1416" style="position:absolute;z-index:251817984" from="153pt,47.8pt" to="153pt,74.8pt" o:allowincell="f"/>
        </w:pict>
      </w:r>
      <w:r>
        <w:rPr>
          <w:noProof/>
        </w:rPr>
        <w:pict>
          <v:line id="_x0000_s1415" style="position:absolute;z-index:251816960" from="108pt,47.8pt" to="108pt,74.8pt" o:allowincell="f"/>
        </w:pict>
      </w:r>
      <w:r>
        <w:rPr>
          <w:noProof/>
        </w:rPr>
        <w:pict>
          <v:line id="_x0000_s1414" style="position:absolute;z-index:251815936" from="1in,47.8pt" to="1in,74.8pt" o:allowincell="f"/>
        </w:pict>
      </w:r>
      <w:r>
        <w:rPr>
          <w:noProof/>
        </w:rPr>
        <w:pict>
          <v:rect id="_x0000_s1412" style="position:absolute;margin-left:207pt;margin-top:11.8pt;width:54pt;height:36pt;z-index:251813888" o:allowincell="f"/>
        </w:pict>
      </w:r>
      <w:r>
        <w:rPr>
          <w:noProof/>
        </w:rPr>
        <w:pict>
          <v:line id="_x0000_s1401" style="position:absolute;z-index:251802624" from="36pt,47.8pt" to="459pt,47.8pt" o:allowincell="f">
            <v:stroke endarrow="block"/>
          </v:line>
        </w:pict>
      </w:r>
      <w:r>
        <w:rPr>
          <w:sz w:val="18"/>
        </w:rPr>
        <w:t xml:space="preserve">          8,6 </w:t>
      </w:r>
    </w:p>
    <w:p w:rsidR="00CC0788" w:rsidRDefault="00CC0788">
      <w:pPr>
        <w:rPr>
          <w:sz w:val="18"/>
        </w:rPr>
      </w:pPr>
    </w:p>
    <w:p w:rsidR="00CC0788" w:rsidRDefault="00CC0788">
      <w:pPr>
        <w:rPr>
          <w:sz w:val="18"/>
        </w:rPr>
      </w:pPr>
    </w:p>
    <w:p w:rsidR="00CC0788" w:rsidRDefault="00CC0788">
      <w:pPr>
        <w:rPr>
          <w:sz w:val="18"/>
        </w:rPr>
      </w:pPr>
    </w:p>
    <w:p w:rsidR="00CC0788" w:rsidRDefault="00CC0788">
      <w:pPr>
        <w:rPr>
          <w:sz w:val="18"/>
        </w:rPr>
      </w:pPr>
    </w:p>
    <w:p w:rsidR="00CC0788" w:rsidRDefault="00CC0788">
      <w:pPr>
        <w:rPr>
          <w:sz w:val="18"/>
        </w:rPr>
      </w:pPr>
      <w:r>
        <w:rPr>
          <w:sz w:val="18"/>
        </w:rPr>
        <w:t xml:space="preserve">                       к               к                к                    к                     к                       к                                      Показатели эмпатии </w:t>
      </w:r>
    </w:p>
    <w:p w:rsidR="00CC0788" w:rsidRDefault="00CC0788">
      <w:pPr>
        <w:rPr>
          <w:sz w:val="18"/>
        </w:rPr>
      </w:pPr>
      <w:r>
        <w:rPr>
          <w:sz w:val="18"/>
        </w:rPr>
        <w:t xml:space="preserve">             родителям   живот.      старикам        детям          героям .х. п    незнак. люд.  </w:t>
      </w:r>
    </w:p>
    <w:p w:rsidR="00CC0788" w:rsidRDefault="00CC0788">
      <w:pPr>
        <w:rPr>
          <w:sz w:val="18"/>
        </w:rPr>
      </w:pPr>
    </w:p>
    <w:p w:rsidR="00CC0788" w:rsidRDefault="00CC0788">
      <w:pPr>
        <w:rPr>
          <w:sz w:val="18"/>
        </w:rPr>
      </w:pPr>
    </w:p>
    <w:p w:rsidR="00CC0788" w:rsidRDefault="00CC0788">
      <w:pPr>
        <w:pStyle w:val="5"/>
        <w:rPr>
          <w:i w:val="0"/>
        </w:rPr>
      </w:pPr>
      <w:r>
        <w:rPr>
          <w:i w:val="0"/>
          <w:sz w:val="24"/>
        </w:rPr>
        <w:t>Рис. 17. Гистограмма  выборочного среднего показателей эмпатиии женской подвыборки</w:t>
      </w:r>
    </w:p>
    <w:p w:rsidR="00CC0788" w:rsidRDefault="00CC0788">
      <w:pPr>
        <w:jc w:val="right"/>
        <w:rPr>
          <w:b/>
          <w:sz w:val="28"/>
        </w:rPr>
      </w:pPr>
    </w:p>
    <w:p w:rsidR="00CC0788" w:rsidRDefault="00CC0788">
      <w:pPr>
        <w:pStyle w:val="a3"/>
        <w:spacing w:after="0" w:line="360" w:lineRule="auto"/>
        <w:ind w:firstLine="540"/>
        <w:jc w:val="both"/>
        <w:rPr>
          <w:sz w:val="28"/>
        </w:rPr>
      </w:pPr>
      <w:r>
        <w:rPr>
          <w:sz w:val="28"/>
        </w:rPr>
        <w:t xml:space="preserve">Как видно из Рис.17, у женского пола наиболее развита эмпатия к детям (12, 0 баллов). Высокий показатель связан, вероятно, с исторически сложившейся ролью женщины, как матери, хранительницы домашнего очага. В то время как мужчины стремятся создать определенную материальную базу. </w:t>
      </w:r>
    </w:p>
    <w:p w:rsidR="00CC0788" w:rsidRDefault="00CC0788">
      <w:pPr>
        <w:spacing w:line="360" w:lineRule="auto"/>
        <w:ind w:firstLine="540"/>
        <w:jc w:val="both"/>
        <w:rPr>
          <w:sz w:val="28"/>
        </w:rPr>
      </w:pPr>
      <w:r>
        <w:rPr>
          <w:sz w:val="28"/>
        </w:rPr>
        <w:t>У мужской части выборки наиболее развитым оказался такой показатель, как эмпатия к родителям (9, 9 баллов). Наглядно распределение показателей среднего выборочного по муж</w:t>
      </w:r>
      <w:r w:rsidR="00426D9E">
        <w:rPr>
          <w:sz w:val="28"/>
        </w:rPr>
        <w:t>с</w:t>
      </w:r>
      <w:r>
        <w:rPr>
          <w:sz w:val="28"/>
        </w:rPr>
        <w:t>кой подвыборке представлено на Рис. 18.</w:t>
      </w:r>
    </w:p>
    <w:p w:rsidR="00CC0788" w:rsidRDefault="00CC0788">
      <w:pPr>
        <w:spacing w:line="360" w:lineRule="auto"/>
        <w:ind w:firstLine="540"/>
        <w:jc w:val="both"/>
        <w:rPr>
          <w:sz w:val="28"/>
        </w:rPr>
      </w:pPr>
    </w:p>
    <w:p w:rsidR="00CC0788" w:rsidRDefault="00CC0788">
      <w:pPr>
        <w:spacing w:line="360" w:lineRule="auto"/>
        <w:ind w:firstLine="540"/>
        <w:jc w:val="both"/>
        <w:rPr>
          <w:sz w:val="28"/>
        </w:rPr>
      </w:pPr>
    </w:p>
    <w:p w:rsidR="00CC0788" w:rsidRDefault="00CC0788">
      <w:pPr>
        <w:spacing w:line="360" w:lineRule="auto"/>
        <w:ind w:firstLine="540"/>
        <w:jc w:val="both"/>
        <w:rPr>
          <w:sz w:val="28"/>
        </w:rPr>
      </w:pPr>
    </w:p>
    <w:p w:rsidR="00CC0788" w:rsidRDefault="00CC0788">
      <w:pPr>
        <w:spacing w:line="360" w:lineRule="auto"/>
        <w:ind w:firstLine="540"/>
        <w:jc w:val="both"/>
        <w:rPr>
          <w:sz w:val="28"/>
        </w:rPr>
      </w:pPr>
    </w:p>
    <w:p w:rsidR="00CC0788" w:rsidRDefault="00CC0788">
      <w:pPr>
        <w:spacing w:line="360" w:lineRule="auto"/>
        <w:ind w:firstLine="540"/>
        <w:jc w:val="both"/>
        <w:rPr>
          <w:sz w:val="28"/>
        </w:rPr>
      </w:pPr>
    </w:p>
    <w:p w:rsidR="00CC0788" w:rsidRDefault="00CC0788">
      <w:pPr>
        <w:tabs>
          <w:tab w:val="left" w:pos="1260"/>
        </w:tabs>
        <w:spacing w:line="360" w:lineRule="auto"/>
        <w:ind w:firstLine="540"/>
      </w:pPr>
      <w:r>
        <w:rPr>
          <w:noProof/>
        </w:rPr>
        <w:pict>
          <v:line id="_x0000_s1421" style="position:absolute;left:0;text-align:left;flip:y;z-index:251823104" from="54pt,-13.25pt" to="54pt,229.75pt" o:allowincell="f">
            <v:stroke endarrow="block"/>
          </v:line>
        </w:pict>
      </w:r>
      <w:r>
        <w:rPr>
          <w:sz w:val="28"/>
        </w:rPr>
        <w:tab/>
      </w:r>
      <w:r>
        <w:t xml:space="preserve">Выборочное среднее показателей эмпатии </w:t>
      </w:r>
    </w:p>
    <w:p w:rsidR="00CC0788" w:rsidRDefault="00CC0788">
      <w:pPr>
        <w:spacing w:line="360" w:lineRule="auto"/>
        <w:ind w:firstLine="540"/>
      </w:pPr>
      <w:r>
        <w:rPr>
          <w:noProof/>
        </w:rPr>
        <w:pict>
          <v:rect id="_x0000_s1428" style="position:absolute;left:0;text-align:left;margin-left:54pt;margin-top:14.5pt;width:45pt;height:198pt;z-index:251830272" o:allowincell="f"/>
        </w:pict>
      </w:r>
      <w:r>
        <w:rPr>
          <w:noProof/>
        </w:rPr>
        <w:pict>
          <v:line id="_x0000_s1427" style="position:absolute;left:0;text-align:left;z-index:251829248" from="36pt,16.6pt" to="54pt,16.6pt" o:allowincell="f"/>
        </w:pict>
      </w:r>
      <w:r>
        <w:rPr>
          <w:noProof/>
        </w:rPr>
        <w:pict>
          <v:line id="_x0000_s1426" style="position:absolute;left:0;text-align:left;z-index:251828224" from="36pt,61.6pt" to="54pt,61.6pt" o:allowincell="f"/>
        </w:pict>
      </w:r>
      <w:r>
        <w:rPr>
          <w:noProof/>
        </w:rPr>
        <w:pict>
          <v:line id="_x0000_s1425" style="position:absolute;left:0;text-align:left;z-index:251827200" from="36pt,88.6pt" to="54pt,88.6pt" o:allowincell="f"/>
        </w:pict>
      </w:r>
      <w:r>
        <w:rPr>
          <w:noProof/>
        </w:rPr>
        <w:pict>
          <v:line id="_x0000_s1424" style="position:absolute;left:0;text-align:left;z-index:251826176" from="36pt,115.6pt" to="54pt,115.6pt" o:allowincell="f"/>
        </w:pict>
      </w:r>
      <w:r>
        <w:rPr>
          <w:noProof/>
        </w:rPr>
        <w:pict>
          <v:line id="_x0000_s1423" style="position:absolute;left:0;text-align:left;z-index:251825152" from="36pt,142.6pt" to="54pt,142.6pt" o:allowincell="f"/>
        </w:pict>
      </w:r>
      <w:r>
        <w:rPr>
          <w:noProof/>
        </w:rPr>
        <w:pict>
          <v:line id="_x0000_s1422" style="position:absolute;left:0;text-align:left;z-index:251824128" from="36pt,169.6pt" to="54pt,169.6pt" o:allowincell="f"/>
        </w:pict>
      </w:r>
      <w:r>
        <w:t xml:space="preserve">    9,9</w:t>
      </w:r>
    </w:p>
    <w:p w:rsidR="00CC0788" w:rsidRDefault="00CC0788"/>
    <w:p w:rsidR="00CC0788" w:rsidRDefault="00CC0788">
      <w:r>
        <w:t xml:space="preserve">         </w:t>
      </w:r>
    </w:p>
    <w:p w:rsidR="00CC0788" w:rsidRDefault="00CC0788">
      <w:r>
        <w:t xml:space="preserve">             9,71 </w:t>
      </w:r>
    </w:p>
    <w:p w:rsidR="00CC0788" w:rsidRDefault="00CC0788">
      <w:r>
        <w:rPr>
          <w:noProof/>
        </w:rPr>
        <w:pict>
          <v:rect id="_x0000_s1430" style="position:absolute;margin-left:2in;margin-top:7.75pt;width:45pt;height:153pt;z-index:251832320" o:allowincell="f"/>
        </w:pict>
      </w:r>
    </w:p>
    <w:p w:rsidR="00CC0788" w:rsidRDefault="00CC0788">
      <w:r>
        <w:t xml:space="preserve">          </w:t>
      </w:r>
    </w:p>
    <w:p w:rsidR="00CC0788" w:rsidRDefault="00CC0788">
      <w:r>
        <w:t xml:space="preserve">             9,70    </w:t>
      </w:r>
    </w:p>
    <w:p w:rsidR="00CC0788" w:rsidRDefault="00CC0788">
      <w:r>
        <w:rPr>
          <w:noProof/>
        </w:rPr>
        <w:pict>
          <v:rect id="_x0000_s1431" style="position:absolute;margin-left:189pt;margin-top:.25pt;width:45pt;height:126pt;z-index:251833344" o:allowincell="f"/>
        </w:pict>
      </w:r>
      <w:r>
        <w:t xml:space="preserve">          </w:t>
      </w:r>
    </w:p>
    <w:p w:rsidR="00CC0788" w:rsidRDefault="00CC0788">
      <w:r>
        <w:t xml:space="preserve">             8,7    </w:t>
      </w:r>
    </w:p>
    <w:p w:rsidR="00CC0788" w:rsidRDefault="00CC0788"/>
    <w:p w:rsidR="00CC0788" w:rsidRDefault="00CC0788">
      <w:r>
        <w:rPr>
          <w:noProof/>
        </w:rPr>
        <w:pict>
          <v:rect id="_x0000_s1433" style="position:absolute;margin-left:4in;margin-top:1.75pt;width:54pt;height:90pt;z-index:251835392" o:allowincell="f"/>
        </w:pict>
      </w:r>
      <w:r>
        <w:t xml:space="preserve">          </w:t>
      </w:r>
    </w:p>
    <w:p w:rsidR="00CC0788" w:rsidRDefault="00CC0788">
      <w:r>
        <w:rPr>
          <w:noProof/>
        </w:rPr>
        <w:pict>
          <v:rect id="_x0000_s1429" style="position:absolute;margin-left:99pt;margin-top:8.25pt;width:45pt;height:1in;z-index:251831296" o:allowincell="f"/>
        </w:pict>
      </w:r>
      <w:r>
        <w:t xml:space="preserve">             8,38</w:t>
      </w:r>
    </w:p>
    <w:p w:rsidR="00CC0788" w:rsidRDefault="00CC0788"/>
    <w:p w:rsidR="00CC0788" w:rsidRDefault="00CC0788">
      <w:pPr>
        <w:ind w:firstLine="708"/>
      </w:pPr>
      <w:r>
        <w:rPr>
          <w:noProof/>
        </w:rPr>
        <w:pict>
          <v:line id="_x0000_s1439" style="position:absolute;left:0;text-align:left;z-index:251841536" from="342pt,57.25pt" to="342pt,84.25pt" o:allowincell="f"/>
        </w:pict>
      </w:r>
      <w:r>
        <w:rPr>
          <w:noProof/>
        </w:rPr>
        <w:pict>
          <v:line id="_x0000_s1438" style="position:absolute;left:0;text-align:left;z-index:251840512" from="4in,57.25pt" to="4in,84.25pt" o:allowincell="f"/>
        </w:pict>
      </w:r>
      <w:r>
        <w:rPr>
          <w:noProof/>
        </w:rPr>
        <w:pict>
          <v:line id="_x0000_s1437" style="position:absolute;left:0;text-align:left;z-index:251839488" from="234pt,57.25pt" to="234pt,84.25pt" o:allowincell="f"/>
        </w:pict>
      </w:r>
      <w:r>
        <w:rPr>
          <w:noProof/>
        </w:rPr>
        <w:pict>
          <v:line id="_x0000_s1436" style="position:absolute;left:0;text-align:left;z-index:251838464" from="189pt,48.25pt" to="189pt,84.25pt" o:allowincell="f"/>
        </w:pict>
      </w:r>
      <w:r>
        <w:rPr>
          <w:noProof/>
        </w:rPr>
        <w:pict>
          <v:line id="_x0000_s1435" style="position:absolute;left:0;text-align:left;z-index:251837440" from="2in,57.25pt" to="2in,84.25pt" o:allowincell="f"/>
        </w:pict>
      </w:r>
      <w:r>
        <w:rPr>
          <w:noProof/>
        </w:rPr>
        <w:pict>
          <v:line id="_x0000_s1434" style="position:absolute;left:0;text-align:left;z-index:251836416" from="99pt,57.25pt" to="99pt,84.25pt" o:allowincell="f"/>
        </w:pict>
      </w:r>
      <w:r>
        <w:rPr>
          <w:noProof/>
        </w:rPr>
        <w:pict>
          <v:rect id="_x0000_s1432" style="position:absolute;left:0;text-align:left;margin-left:234pt;margin-top:12.25pt;width:54pt;height:45pt;z-index:251834368" o:allowincell="f"/>
        </w:pict>
      </w:r>
      <w:r>
        <w:rPr>
          <w:noProof/>
        </w:rPr>
        <w:pict>
          <v:line id="_x0000_s1420" style="position:absolute;left:0;text-align:left;z-index:251822080" from="54pt,57.25pt" to="468pt,57.25pt" o:allowincell="f">
            <v:stroke endarrow="block"/>
          </v:line>
        </w:pict>
      </w:r>
      <w:r>
        <w:t>8,33</w:t>
      </w:r>
    </w:p>
    <w:p w:rsidR="00CC0788" w:rsidRDefault="00CC0788"/>
    <w:p w:rsidR="00CC0788" w:rsidRDefault="00CC0788"/>
    <w:p w:rsidR="00CC0788" w:rsidRDefault="00CC0788"/>
    <w:p w:rsidR="00CC0788" w:rsidRDefault="00CC0788"/>
    <w:p w:rsidR="00CC0788" w:rsidRDefault="00CC0788">
      <w:pPr>
        <w:tabs>
          <w:tab w:val="left" w:pos="1600"/>
        </w:tabs>
      </w:pPr>
      <w:r>
        <w:tab/>
        <w:t>к             к                 к                к                 к                    к                         Показатели эмпатии</w:t>
      </w:r>
    </w:p>
    <w:p w:rsidR="00CC0788" w:rsidRDefault="00CC0788">
      <w:pPr>
        <w:tabs>
          <w:tab w:val="left" w:pos="1600"/>
        </w:tabs>
      </w:pPr>
      <w:r>
        <w:t xml:space="preserve">                     родителям   животн.   старикам      детям     героям х.п.  незнак. люд.      </w:t>
      </w:r>
    </w:p>
    <w:p w:rsidR="00CC0788" w:rsidRDefault="00CC0788"/>
    <w:p w:rsidR="00CC0788" w:rsidRDefault="00CC0788">
      <w:pPr>
        <w:pStyle w:val="5"/>
        <w:rPr>
          <w:i w:val="0"/>
          <w:sz w:val="24"/>
        </w:rPr>
      </w:pPr>
      <w:r>
        <w:rPr>
          <w:i w:val="0"/>
          <w:sz w:val="24"/>
        </w:rPr>
        <w:t>Рис. 18. Гистограмма выборочного среднего показателей эмпатии мужской подвыборки</w:t>
      </w:r>
    </w:p>
    <w:p w:rsidR="00CC0788" w:rsidRDefault="00CC0788">
      <w:pPr>
        <w:jc w:val="right"/>
        <w:rPr>
          <w:b/>
          <w:sz w:val="28"/>
        </w:rPr>
      </w:pPr>
    </w:p>
    <w:p w:rsidR="00CC0788" w:rsidRDefault="00CC0788">
      <w:pPr>
        <w:pStyle w:val="a3"/>
        <w:spacing w:after="0" w:line="360" w:lineRule="auto"/>
        <w:ind w:firstLine="540"/>
        <w:jc w:val="both"/>
        <w:rPr>
          <w:sz w:val="28"/>
        </w:rPr>
      </w:pPr>
      <w:r>
        <w:rPr>
          <w:sz w:val="28"/>
        </w:rPr>
        <w:lastRenderedPageBreak/>
        <w:t>Сравнительный анализ по Т-критерию Стьюдента (см. Приложение 17) также показал отличие между подвыборками в признаке эмпатия к детям (</w:t>
      </w:r>
      <w:r>
        <w:rPr>
          <w:sz w:val="28"/>
          <w:lang w:val="en-US"/>
        </w:rPr>
        <w:t>t</w:t>
      </w:r>
      <w:r>
        <w:rPr>
          <w:sz w:val="28"/>
        </w:rPr>
        <w:t xml:space="preserve"> = 4,69 баллов). Было подтверждено, что женская часть выборки более эмпатийна к детям, чем мужская.</w:t>
      </w:r>
    </w:p>
    <w:p w:rsidR="00CC0788" w:rsidRDefault="00CC0788">
      <w:pPr>
        <w:pStyle w:val="a3"/>
        <w:spacing w:after="0" w:line="360" w:lineRule="auto"/>
        <w:ind w:firstLine="540"/>
        <w:jc w:val="both"/>
        <w:rPr>
          <w:sz w:val="28"/>
        </w:rPr>
      </w:pPr>
      <w:r>
        <w:rPr>
          <w:sz w:val="28"/>
        </w:rPr>
        <w:t>Корреляционный анализ позволил выявить связь между полом испытуемых и эмпатией к животным (</w:t>
      </w:r>
      <w:r>
        <w:rPr>
          <w:sz w:val="28"/>
          <w:lang w:val="en-US"/>
        </w:rPr>
        <w:t>r</w:t>
      </w:r>
      <w:r>
        <w:rPr>
          <w:sz w:val="28"/>
        </w:rPr>
        <w:t xml:space="preserve"> =0,32) и эмпатией к детям (</w:t>
      </w:r>
      <w:r>
        <w:rPr>
          <w:sz w:val="28"/>
          <w:lang w:val="en-US"/>
        </w:rPr>
        <w:t>r</w:t>
      </w:r>
      <w:r>
        <w:rPr>
          <w:sz w:val="28"/>
        </w:rPr>
        <w:t xml:space="preserve"> = 0,46). Данные показатели наиболее развиты, как было отмечено, у женского пола.</w:t>
      </w:r>
    </w:p>
    <w:p w:rsidR="00CC0788" w:rsidRDefault="00CC0788">
      <w:pPr>
        <w:pStyle w:val="a3"/>
        <w:spacing w:after="0" w:line="360" w:lineRule="auto"/>
        <w:ind w:firstLine="540"/>
        <w:jc w:val="both"/>
        <w:rPr>
          <w:sz w:val="28"/>
        </w:rPr>
      </w:pPr>
      <w:r>
        <w:rPr>
          <w:sz w:val="28"/>
        </w:rPr>
        <w:t>Отмечено также отличие и в общем уровне развития эмпатии (см. Рис. 19).женская часть выборки более сензитивна, более эмпатийна.</w:t>
      </w:r>
    </w:p>
    <w:p w:rsidR="00CC0788" w:rsidRDefault="00CC0788">
      <w:pPr>
        <w:pStyle w:val="a3"/>
        <w:spacing w:after="0" w:line="360" w:lineRule="auto"/>
        <w:ind w:firstLine="540"/>
        <w:jc w:val="both"/>
        <w:rPr>
          <w:sz w:val="28"/>
        </w:rPr>
      </w:pPr>
    </w:p>
    <w:p w:rsidR="00CC0788" w:rsidRDefault="00CC0788">
      <w:pPr>
        <w:pStyle w:val="a3"/>
        <w:spacing w:after="0" w:line="360" w:lineRule="auto"/>
        <w:ind w:firstLine="540"/>
        <w:jc w:val="both"/>
        <w:rPr>
          <w:sz w:val="28"/>
        </w:rPr>
      </w:pPr>
    </w:p>
    <w:p w:rsidR="00CC0788" w:rsidRDefault="00CC0788">
      <w:pPr>
        <w:pStyle w:val="a3"/>
        <w:spacing w:after="0" w:line="360" w:lineRule="auto"/>
        <w:ind w:firstLine="540"/>
        <w:jc w:val="both"/>
        <w:rPr>
          <w:sz w:val="28"/>
        </w:rPr>
      </w:pPr>
    </w:p>
    <w:p w:rsidR="00CC0788" w:rsidRDefault="00CC0788">
      <w:pPr>
        <w:pStyle w:val="a3"/>
        <w:spacing w:after="0" w:line="360" w:lineRule="auto"/>
        <w:ind w:firstLine="540"/>
        <w:jc w:val="both"/>
        <w:rPr>
          <w:sz w:val="28"/>
        </w:rPr>
      </w:pPr>
    </w:p>
    <w:p w:rsidR="00CC0788" w:rsidRDefault="00CC0788">
      <w:pPr>
        <w:pStyle w:val="a3"/>
        <w:spacing w:after="0" w:line="360" w:lineRule="auto"/>
        <w:ind w:firstLine="540"/>
        <w:jc w:val="both"/>
        <w:rPr>
          <w:sz w:val="28"/>
        </w:rPr>
      </w:pPr>
    </w:p>
    <w:p w:rsidR="00CC0788" w:rsidRDefault="00CC0788">
      <w:pPr>
        <w:pStyle w:val="a3"/>
        <w:spacing w:after="0" w:line="360" w:lineRule="auto"/>
        <w:ind w:firstLine="540"/>
        <w:jc w:val="both"/>
        <w:rPr>
          <w:sz w:val="28"/>
        </w:rPr>
      </w:pPr>
    </w:p>
    <w:p w:rsidR="00426D9E" w:rsidRDefault="00426D9E">
      <w:pPr>
        <w:pStyle w:val="a3"/>
        <w:spacing w:after="0" w:line="360" w:lineRule="auto"/>
        <w:ind w:firstLine="540"/>
        <w:jc w:val="both"/>
        <w:rPr>
          <w:sz w:val="28"/>
        </w:rPr>
      </w:pPr>
    </w:p>
    <w:p w:rsidR="00426D9E" w:rsidRDefault="00426D9E">
      <w:pPr>
        <w:pStyle w:val="a3"/>
        <w:spacing w:after="0" w:line="360" w:lineRule="auto"/>
        <w:ind w:firstLine="540"/>
        <w:jc w:val="both"/>
        <w:rPr>
          <w:sz w:val="28"/>
        </w:rPr>
      </w:pPr>
    </w:p>
    <w:p w:rsidR="00CC0788" w:rsidRDefault="00CC0788">
      <w:pPr>
        <w:pStyle w:val="a3"/>
        <w:spacing w:after="0" w:line="240" w:lineRule="auto"/>
        <w:ind w:firstLine="720"/>
        <w:jc w:val="both"/>
        <w:rPr>
          <w:sz w:val="20"/>
        </w:rPr>
      </w:pPr>
      <w:r>
        <w:rPr>
          <w:sz w:val="28"/>
        </w:rPr>
        <w:t xml:space="preserve"> </w:t>
      </w:r>
      <w:r>
        <w:rPr>
          <w:noProof/>
        </w:rPr>
        <w:pict>
          <v:line id="_x0000_s1441" style="position:absolute;left:0;text-align:left;flip:y;z-index:251843584;mso-position-horizontal-relative:text;mso-position-vertical-relative:text" from="36pt,3pt" to="36pt,156pt" o:allowincell="f">
            <v:stroke endarrow="block"/>
          </v:line>
        </w:pict>
      </w:r>
      <w:r>
        <w:rPr>
          <w:sz w:val="28"/>
        </w:rPr>
        <w:t xml:space="preserve">  </w:t>
      </w:r>
      <w:r>
        <w:rPr>
          <w:sz w:val="20"/>
        </w:rPr>
        <w:t>Среднее выборочное</w:t>
      </w:r>
    </w:p>
    <w:p w:rsidR="00CC0788" w:rsidRDefault="00CC0788"/>
    <w:p w:rsidR="00CC0788" w:rsidRDefault="00CC0788">
      <w:r>
        <w:t xml:space="preserve">      59,0</w:t>
      </w:r>
    </w:p>
    <w:p w:rsidR="00CC0788" w:rsidRDefault="00CC0788">
      <w:r>
        <w:rPr>
          <w:noProof/>
        </w:rPr>
        <w:pict>
          <v:line id="_x0000_s1442" style="position:absolute;z-index:251844608" from="15.45pt,4.55pt" to="33.45pt,4.55pt"/>
        </w:pict>
      </w:r>
    </w:p>
    <w:p w:rsidR="00CC0788" w:rsidRDefault="00CC0788">
      <w:r>
        <w:rPr>
          <w:noProof/>
        </w:rPr>
        <w:pict>
          <v:rect id="_x0000_s1445" style="position:absolute;margin-left:180pt;margin-top:5.1pt;width:2in;height:81pt;z-index:251847680" o:allowincell="f"/>
        </w:pict>
      </w:r>
    </w:p>
    <w:p w:rsidR="00CC0788" w:rsidRDefault="00CC0788"/>
    <w:p w:rsidR="00CC0788" w:rsidRDefault="00CC0788">
      <w:r>
        <w:t xml:space="preserve">       54,7</w:t>
      </w:r>
    </w:p>
    <w:p w:rsidR="00CC0788" w:rsidRDefault="00CC0788"/>
    <w:p w:rsidR="00CC0788" w:rsidRDefault="00CC0788">
      <w:r>
        <w:rPr>
          <w:noProof/>
        </w:rPr>
        <w:pict>
          <v:line id="_x0000_s1443" style="position:absolute;z-index:251845632" from="15.45pt,1.05pt" to="33.45pt,1.05pt"/>
        </w:pict>
      </w:r>
      <w:r>
        <w:rPr>
          <w:noProof/>
        </w:rPr>
        <w:pict>
          <v:rect id="_x0000_s1444" style="position:absolute;margin-left:36pt;margin-top:4.1pt;width:2in;height:36pt;z-index:251846656" o:allowincell="f"/>
        </w:pict>
      </w:r>
    </w:p>
    <w:p w:rsidR="00CC0788" w:rsidRDefault="00CC0788"/>
    <w:p w:rsidR="00CC0788" w:rsidRDefault="00CC0788"/>
    <w:p w:rsidR="00CC0788" w:rsidRDefault="00CC0788">
      <w:r>
        <w:rPr>
          <w:noProof/>
        </w:rPr>
        <w:pict>
          <v:line id="_x0000_s1440" style="position:absolute;z-index:251842560" from="36pt,5.75pt" to="6in,5.75pt" o:allowincell="f">
            <v:stroke endarrow="block"/>
          </v:line>
        </w:pict>
      </w:r>
      <w:r>
        <w:rPr>
          <w:noProof/>
        </w:rPr>
        <w:pict>
          <v:line id="_x0000_s1447" style="position:absolute;z-index:251849728" from="324pt,5.6pt" to="324pt,32.6pt" o:allowincell="f"/>
        </w:pict>
      </w:r>
      <w:r>
        <w:rPr>
          <w:noProof/>
        </w:rPr>
        <w:pict>
          <v:line id="_x0000_s1446" style="position:absolute;z-index:251848704" from="180pt,5.6pt" to="180pt,32.6pt" o:allowincell="f"/>
        </w:pict>
      </w:r>
    </w:p>
    <w:p w:rsidR="00CC0788" w:rsidRDefault="00CC0788">
      <w:pPr>
        <w:tabs>
          <w:tab w:val="left" w:pos="1600"/>
        </w:tabs>
      </w:pPr>
      <w:r>
        <w:tab/>
        <w:t>Мужской пол                                       Женский пол                              Пол  испытуемых</w:t>
      </w:r>
    </w:p>
    <w:p w:rsidR="00CC0788" w:rsidRDefault="00CC0788">
      <w:pPr>
        <w:tabs>
          <w:tab w:val="left" w:pos="1600"/>
        </w:tabs>
        <w:rPr>
          <w:b/>
          <w:sz w:val="28"/>
        </w:rPr>
      </w:pPr>
    </w:p>
    <w:p w:rsidR="00CC0788" w:rsidRDefault="00CC0788">
      <w:pPr>
        <w:pStyle w:val="5"/>
        <w:tabs>
          <w:tab w:val="left" w:pos="1600"/>
        </w:tabs>
        <w:rPr>
          <w:i w:val="0"/>
          <w:sz w:val="24"/>
        </w:rPr>
      </w:pPr>
      <w:r>
        <w:rPr>
          <w:i w:val="0"/>
          <w:sz w:val="24"/>
        </w:rPr>
        <w:t>Рис. 19. Гистограмма выборочного среднего показателей общего уровня эмпатии.</w:t>
      </w:r>
    </w:p>
    <w:p w:rsidR="00CC0788" w:rsidRDefault="00CC0788">
      <w:pPr>
        <w:tabs>
          <w:tab w:val="left" w:pos="1600"/>
        </w:tabs>
        <w:jc w:val="right"/>
        <w:rPr>
          <w:b/>
          <w:sz w:val="28"/>
        </w:rPr>
      </w:pPr>
    </w:p>
    <w:p w:rsidR="00CC0788" w:rsidRDefault="00CC0788">
      <w:pPr>
        <w:pStyle w:val="a3"/>
        <w:tabs>
          <w:tab w:val="left" w:pos="1600"/>
        </w:tabs>
        <w:spacing w:after="0" w:line="360" w:lineRule="auto"/>
        <w:ind w:firstLine="540"/>
        <w:jc w:val="both"/>
        <w:rPr>
          <w:sz w:val="28"/>
        </w:rPr>
      </w:pPr>
      <w:r>
        <w:rPr>
          <w:sz w:val="28"/>
        </w:rPr>
        <w:t xml:space="preserve">Принимая во внимание  исследование 2002 года, проводимое на старшем школьном возрасте, следует отметить, что как мужской, так и женский пол наиболее эмпатийным оказался к родителям. Результаты наглядно представлены на нижеследующих Рисунках. </w:t>
      </w:r>
    </w:p>
    <w:p w:rsidR="00CC0788" w:rsidRDefault="00CC0788">
      <w:pPr>
        <w:pStyle w:val="a3"/>
        <w:tabs>
          <w:tab w:val="left" w:pos="1600"/>
        </w:tabs>
        <w:spacing w:after="0" w:line="360" w:lineRule="auto"/>
        <w:ind w:firstLine="540"/>
        <w:jc w:val="both"/>
        <w:rPr>
          <w:sz w:val="28"/>
        </w:rPr>
      </w:pPr>
    </w:p>
    <w:p w:rsidR="00CC0788" w:rsidRDefault="00CC0788">
      <w:pPr>
        <w:tabs>
          <w:tab w:val="left" w:pos="1060"/>
        </w:tabs>
        <w:spacing w:line="360" w:lineRule="auto"/>
        <w:ind w:firstLine="540"/>
      </w:pPr>
      <w:r>
        <w:rPr>
          <w:noProof/>
        </w:rPr>
        <w:lastRenderedPageBreak/>
        <w:pict>
          <v:line id="_x0000_s1451" style="position:absolute;left:0;text-align:left;z-index:251853824" from="27pt,196.15pt" to="45pt,196.15pt" o:allowincell="f"/>
        </w:pict>
      </w:r>
      <w:r>
        <w:rPr>
          <w:noProof/>
        </w:rPr>
        <w:pict>
          <v:line id="_x0000_s1452" style="position:absolute;left:0;text-align:left;z-index:251854848" from="27pt,169.15pt" to="45pt,169.15pt" o:allowincell="f"/>
        </w:pict>
      </w:r>
      <w:r>
        <w:rPr>
          <w:noProof/>
        </w:rPr>
        <w:pict>
          <v:line id="_x0000_s1453" style="position:absolute;left:0;text-align:left;z-index:251855872" from="27pt,133.15pt" to="45pt,133.15pt" o:allowincell="f"/>
        </w:pict>
      </w:r>
      <w:r>
        <w:rPr>
          <w:noProof/>
        </w:rPr>
        <w:pict>
          <v:line id="_x0000_s1454" style="position:absolute;left:0;text-align:left;z-index:251856896" from="27pt,97.15pt" to="45pt,97.15pt" o:allowincell="f"/>
        </w:pict>
      </w:r>
      <w:r>
        <w:rPr>
          <w:noProof/>
        </w:rPr>
        <w:pict>
          <v:line id="_x0000_s1455" style="position:absolute;left:0;text-align:left;z-index:251857920" from="27pt,61.15pt" to="45pt,61.15pt" o:allowincell="f"/>
        </w:pict>
      </w:r>
      <w:r>
        <w:rPr>
          <w:noProof/>
        </w:rPr>
        <w:pict>
          <v:line id="_x0000_s1450" style="position:absolute;left:0;text-align:left;z-index:251852800" from="27pt,232.15pt" to="45pt,232.15pt" o:allowincell="f"/>
        </w:pict>
      </w:r>
      <w:r>
        <w:rPr>
          <w:noProof/>
        </w:rPr>
        <w:pict>
          <v:line id="_x0000_s1449" style="position:absolute;left:0;text-align:left;z-index:251851776" from="45pt,259.15pt" to="450pt,259.15pt" o:allowincell="f">
            <v:stroke endarrow="block"/>
          </v:line>
        </w:pict>
      </w:r>
      <w:r>
        <w:rPr>
          <w:noProof/>
        </w:rPr>
        <w:pict>
          <v:line id="_x0000_s1448" style="position:absolute;left:0;text-align:left;flip:y;z-index:251850752" from="45pt,16.15pt" to="45pt,259.15pt" o:allowincell="f">
            <v:stroke endarrow="block"/>
          </v:line>
        </w:pict>
      </w:r>
      <w:r>
        <w:rPr>
          <w:sz w:val="28"/>
        </w:rPr>
        <w:tab/>
      </w:r>
      <w:r>
        <w:t xml:space="preserve">Выборочное среднее показателей эмпатии </w:t>
      </w:r>
    </w:p>
    <w:p w:rsidR="00CC0788" w:rsidRDefault="00CC0788">
      <w:pPr>
        <w:rPr>
          <w:sz w:val="28"/>
        </w:rPr>
      </w:pPr>
    </w:p>
    <w:p w:rsidR="00CC0788" w:rsidRDefault="00CC0788">
      <w:r>
        <w:t xml:space="preserve">           9,4</w:t>
      </w:r>
    </w:p>
    <w:p w:rsidR="00CC0788" w:rsidRDefault="00CC0788"/>
    <w:p w:rsidR="00CC0788" w:rsidRDefault="00CC0788">
      <w:r>
        <w:rPr>
          <w:noProof/>
        </w:rPr>
        <w:pict>
          <v:rect id="_x0000_s1456" style="position:absolute;margin-left:45pt;margin-top:4.8pt;width:45pt;height:198pt;z-index:251858944" o:allowincell="f"/>
        </w:pict>
      </w:r>
      <w:r>
        <w:t xml:space="preserve">   </w:t>
      </w:r>
    </w:p>
    <w:p w:rsidR="00CC0788" w:rsidRDefault="00CC0788"/>
    <w:p w:rsidR="00CC0788" w:rsidRDefault="00CC0788">
      <w:r>
        <w:t xml:space="preserve">          7,8</w:t>
      </w:r>
    </w:p>
    <w:p w:rsidR="00CC0788" w:rsidRDefault="00CC0788">
      <w:r>
        <w:rPr>
          <w:noProof/>
        </w:rPr>
        <w:pict>
          <v:rect id="_x0000_s1459" style="position:absolute;margin-left:189pt;margin-top:6.3pt;width:54pt;height:162pt;z-index:251862016" o:allowincell="f"/>
        </w:pict>
      </w:r>
    </w:p>
    <w:p w:rsidR="00CC0788" w:rsidRDefault="00CC0788">
      <w:r>
        <w:t xml:space="preserve">      </w:t>
      </w:r>
    </w:p>
    <w:p w:rsidR="00CC0788" w:rsidRDefault="00CC0788">
      <w:r>
        <w:t xml:space="preserve">          7,7</w:t>
      </w:r>
    </w:p>
    <w:p w:rsidR="00CC0788" w:rsidRDefault="00CC0788">
      <w:r>
        <w:rPr>
          <w:noProof/>
        </w:rPr>
        <w:pict>
          <v:rect id="_x0000_s1458" style="position:absolute;margin-left:135pt;margin-top:7.8pt;width:54pt;height:126pt;z-index:251860992" o:allowincell="f"/>
        </w:pict>
      </w:r>
    </w:p>
    <w:p w:rsidR="00CC0788" w:rsidRDefault="00CC0788">
      <w:r>
        <w:t xml:space="preserve">        </w:t>
      </w:r>
    </w:p>
    <w:p w:rsidR="00CC0788" w:rsidRDefault="00CC0788">
      <w:r>
        <w:t xml:space="preserve">          6,7</w:t>
      </w:r>
    </w:p>
    <w:p w:rsidR="00CC0788" w:rsidRDefault="00CC0788">
      <w:r>
        <w:rPr>
          <w:noProof/>
        </w:rPr>
        <w:pict>
          <v:rect id="_x0000_s1461" style="position:absolute;margin-left:297pt;margin-top:9.3pt;width:54pt;height:90pt;z-index:251864064" o:allowincell="f"/>
        </w:pict>
      </w:r>
    </w:p>
    <w:p w:rsidR="00CC0788" w:rsidRDefault="00CC0788">
      <w:r>
        <w:t xml:space="preserve">          6,4</w:t>
      </w:r>
    </w:p>
    <w:p w:rsidR="00CC0788" w:rsidRDefault="00CC0788"/>
    <w:p w:rsidR="00CC0788" w:rsidRDefault="00CC0788">
      <w:r>
        <w:rPr>
          <w:noProof/>
        </w:rPr>
        <w:pict>
          <v:rect id="_x0000_s1457" style="position:absolute;margin-left:90pt;margin-top:1.85pt;width:45pt;height:63pt;z-index:251859968" o:allowincell="f"/>
        </w:pict>
      </w:r>
    </w:p>
    <w:p w:rsidR="00CC0788" w:rsidRDefault="00CC0788">
      <w:pPr>
        <w:ind w:firstLine="540"/>
      </w:pPr>
      <w:r>
        <w:rPr>
          <w:noProof/>
        </w:rPr>
        <w:pict>
          <v:rect id="_x0000_s1460" style="position:absolute;left:0;text-align:left;margin-left:243pt;margin-top:35.35pt;width:54pt;height:18pt;z-index:251863040" o:allowincell="f"/>
        </w:pict>
      </w:r>
      <w:r>
        <w:rPr>
          <w:noProof/>
        </w:rPr>
        <w:pict>
          <v:line id="_x0000_s1467" style="position:absolute;left:0;text-align:left;z-index:251870208" from="351pt,46.45pt" to="351pt,64.45pt" o:allowincell="f"/>
        </w:pict>
      </w:r>
      <w:r>
        <w:rPr>
          <w:noProof/>
        </w:rPr>
        <w:pict>
          <v:line id="_x0000_s1466" style="position:absolute;left:0;text-align:left;z-index:251869184" from="297pt,46.45pt" to="297pt,64.45pt" o:allowincell="f"/>
        </w:pict>
      </w:r>
      <w:r>
        <w:rPr>
          <w:noProof/>
        </w:rPr>
        <w:pict>
          <v:line id="_x0000_s1465" style="position:absolute;left:0;text-align:left;z-index:251868160" from="243pt,46.45pt" to="243pt,64.45pt" o:allowincell="f"/>
        </w:pict>
      </w:r>
      <w:r>
        <w:rPr>
          <w:noProof/>
        </w:rPr>
        <w:pict>
          <v:line id="_x0000_s1464" style="position:absolute;left:0;text-align:left;z-index:251867136" from="189pt,46.45pt" to="189pt,64.45pt" o:allowincell="f"/>
        </w:pict>
      </w:r>
      <w:r>
        <w:rPr>
          <w:noProof/>
        </w:rPr>
        <w:pict>
          <v:line id="_x0000_s1463" style="position:absolute;left:0;text-align:left;z-index:251866112" from="135pt,46.45pt" to="135pt,64.45pt" o:allowincell="f"/>
        </w:pict>
      </w:r>
      <w:r>
        <w:rPr>
          <w:noProof/>
        </w:rPr>
        <w:pict>
          <v:line id="_x0000_s1462" style="position:absolute;left:0;text-align:left;z-index:251865088" from="90pt,46.45pt" to="90pt,64.45pt" o:allowincell="f"/>
        </w:pict>
      </w:r>
      <w:r>
        <w:t>5,3</w:t>
      </w:r>
    </w:p>
    <w:p w:rsidR="00CC0788" w:rsidRDefault="00CC0788"/>
    <w:p w:rsidR="00CC0788" w:rsidRDefault="00CC0788"/>
    <w:p w:rsidR="00CC0788" w:rsidRDefault="00CC0788"/>
    <w:p w:rsidR="00CC0788" w:rsidRDefault="00CC0788"/>
    <w:p w:rsidR="00CC0788" w:rsidRDefault="00CC0788">
      <w:pPr>
        <w:tabs>
          <w:tab w:val="left" w:pos="1240"/>
        </w:tabs>
      </w:pPr>
      <w:r>
        <w:tab/>
        <w:t xml:space="preserve"> к                к                  к                    к                    к                   к                     Показатели эмпатии</w:t>
      </w:r>
    </w:p>
    <w:p w:rsidR="00CC0788" w:rsidRDefault="00CC0788">
      <w:pPr>
        <w:tabs>
          <w:tab w:val="left" w:pos="1240"/>
        </w:tabs>
      </w:pPr>
      <w:r>
        <w:t xml:space="preserve">                     родит.        живот.      старикам        детям        героям х.п.  незнак. людям          </w:t>
      </w:r>
    </w:p>
    <w:p w:rsidR="00CC0788" w:rsidRDefault="00CC0788">
      <w:pPr>
        <w:pStyle w:val="5"/>
        <w:tabs>
          <w:tab w:val="left" w:pos="0"/>
        </w:tabs>
      </w:pPr>
    </w:p>
    <w:p w:rsidR="00CC0788" w:rsidRDefault="00CC0788">
      <w:pPr>
        <w:pStyle w:val="5"/>
        <w:tabs>
          <w:tab w:val="left" w:pos="0"/>
        </w:tabs>
        <w:rPr>
          <w:i w:val="0"/>
          <w:sz w:val="24"/>
        </w:rPr>
      </w:pPr>
      <w:r>
        <w:rPr>
          <w:i w:val="0"/>
          <w:sz w:val="24"/>
        </w:rPr>
        <w:t>Рис. 20. Показатели выборочного среднего мужской подвыборки (исследование 2002 год</w:t>
      </w:r>
      <w:r w:rsidR="00426D9E">
        <w:rPr>
          <w:i w:val="0"/>
          <w:sz w:val="24"/>
        </w:rPr>
        <w:t>а</w:t>
      </w:r>
      <w:r>
        <w:rPr>
          <w:i w:val="0"/>
          <w:sz w:val="24"/>
        </w:rPr>
        <w:t>)</w:t>
      </w:r>
    </w:p>
    <w:p w:rsidR="00CC0788" w:rsidRDefault="00CC0788">
      <w:pPr>
        <w:rPr>
          <w:b/>
        </w:rPr>
      </w:pPr>
    </w:p>
    <w:p w:rsidR="00CC0788" w:rsidRDefault="00CC0788">
      <w:pPr>
        <w:rPr>
          <w:b/>
        </w:rPr>
      </w:pPr>
    </w:p>
    <w:p w:rsidR="00CC0788" w:rsidRDefault="00CC0788">
      <w:pPr>
        <w:rPr>
          <w:b/>
        </w:rPr>
      </w:pPr>
    </w:p>
    <w:p w:rsidR="00CC0788" w:rsidRDefault="00CC0788">
      <w:r>
        <w:rPr>
          <w:noProof/>
        </w:rPr>
        <w:pict>
          <v:line id="_x0000_s1468" style="position:absolute;flip:y;z-index:251871232" from="45pt,4.35pt" to="45pt,211.35pt" o:allowincell="f">
            <v:stroke endarrow="block"/>
          </v:line>
        </w:pict>
      </w:r>
      <w:r>
        <w:rPr>
          <w:noProof/>
        </w:rPr>
        <w:pict>
          <v:line id="_x0000_s1474" style="position:absolute;z-index:251877376" from="36pt,51.25pt" to="45pt,51.25pt" o:allowincell="f"/>
        </w:pict>
      </w:r>
      <w:r>
        <w:rPr>
          <w:noProof/>
        </w:rPr>
        <w:pict>
          <v:line id="_x0000_s1473" style="position:absolute;z-index:251876352" from="36pt,78.25pt" to="45pt,78.25pt" o:allowincell="f"/>
        </w:pict>
      </w:r>
      <w:r>
        <w:rPr>
          <w:noProof/>
        </w:rPr>
        <w:pict>
          <v:line id="_x0000_s1472" style="position:absolute;z-index:251875328" from="36pt,114.25pt" to="45pt,114.25pt" o:allowincell="f"/>
        </w:pict>
      </w:r>
      <w:r>
        <w:rPr>
          <w:noProof/>
        </w:rPr>
        <w:pict>
          <v:line id="_x0000_s1471" style="position:absolute;z-index:251874304" from="36pt,141.25pt" to="45pt,141.25pt" o:allowincell="f"/>
        </w:pict>
      </w:r>
      <w:r>
        <w:rPr>
          <w:noProof/>
        </w:rPr>
        <w:pict>
          <v:line id="_x0000_s1470" style="position:absolute;z-index:251873280" from="36pt,168.25pt" to="45pt,168.25pt" o:allowincell="f"/>
        </w:pict>
      </w:r>
      <w:r>
        <w:rPr>
          <w:noProof/>
        </w:rPr>
        <w:pict>
          <v:line id="_x0000_s1469" style="position:absolute;z-index:251872256" from="45pt,195.25pt" to="441pt,195.25pt" o:allowincell="f">
            <v:stroke endarrow="block"/>
          </v:line>
        </w:pict>
      </w:r>
      <w:r>
        <w:rPr>
          <w:sz w:val="28"/>
        </w:rPr>
        <w:t xml:space="preserve">                </w:t>
      </w:r>
      <w:r>
        <w:t>Выборочное среднее показателей эмпатии</w:t>
      </w:r>
      <w:r>
        <w:tab/>
      </w:r>
    </w:p>
    <w:p w:rsidR="00CC0788" w:rsidRDefault="00CC0788">
      <w:pPr>
        <w:rPr>
          <w:sz w:val="28"/>
        </w:rPr>
      </w:pPr>
    </w:p>
    <w:p w:rsidR="00CC0788" w:rsidRDefault="00CC0788">
      <w:r>
        <w:t xml:space="preserve">            9,4</w:t>
      </w:r>
    </w:p>
    <w:p w:rsidR="00CC0788" w:rsidRDefault="00CC0788"/>
    <w:p w:rsidR="00CC0788" w:rsidRDefault="00CC0788">
      <w:r>
        <w:rPr>
          <w:noProof/>
        </w:rPr>
        <w:pict>
          <v:rect id="_x0000_s1475" style="position:absolute;margin-left:45pt;margin-top:.65pt;width:45pt;height:2in;z-index:251878400" o:allowincell="f"/>
        </w:pict>
      </w:r>
      <w:r>
        <w:t xml:space="preserve">        </w:t>
      </w:r>
    </w:p>
    <w:p w:rsidR="00CC0788" w:rsidRDefault="00CC0788">
      <w:r>
        <w:t xml:space="preserve">            8,5</w:t>
      </w:r>
    </w:p>
    <w:p w:rsidR="00CC0788" w:rsidRDefault="00CC0788">
      <w:r>
        <w:rPr>
          <w:noProof/>
        </w:rPr>
        <w:pict>
          <v:rect id="_x0000_s1480" style="position:absolute;margin-left:270pt;margin-top:4.65pt;width:45pt;height:117pt;z-index:251883520" o:allowincell="f"/>
        </w:pict>
      </w:r>
      <w:r>
        <w:rPr>
          <w:noProof/>
        </w:rPr>
        <w:pict>
          <v:rect id="_x0000_s1477" style="position:absolute;margin-left:135pt;margin-top:4.65pt;width:45pt;height:117pt;z-index:251880448" o:allowincell="f"/>
        </w:pict>
      </w:r>
    </w:p>
    <w:p w:rsidR="00CC0788" w:rsidRDefault="00CC0788">
      <w:r>
        <w:t xml:space="preserve">        </w:t>
      </w:r>
    </w:p>
    <w:p w:rsidR="00CC0788" w:rsidRDefault="00CC0788">
      <w:r>
        <w:t xml:space="preserve">            8,3</w:t>
      </w:r>
    </w:p>
    <w:p w:rsidR="00CC0788" w:rsidRDefault="00CC0788">
      <w:r>
        <w:rPr>
          <w:noProof/>
        </w:rPr>
        <w:pict>
          <v:rect id="_x0000_s1478" style="position:absolute;margin-left:180pt;margin-top:6.15pt;width:45pt;height:81pt;z-index:251881472" o:allowincell="f"/>
        </w:pict>
      </w:r>
      <w:r>
        <w:t xml:space="preserve">       </w:t>
      </w:r>
    </w:p>
    <w:p w:rsidR="00CC0788" w:rsidRDefault="00CC0788">
      <w:r>
        <w:t xml:space="preserve">            6,7</w:t>
      </w:r>
    </w:p>
    <w:p w:rsidR="00CC0788" w:rsidRDefault="00CC0788">
      <w:r>
        <w:rPr>
          <w:noProof/>
        </w:rPr>
        <w:pict>
          <v:rect id="_x0000_s1479" style="position:absolute;margin-left:225pt;margin-top:10.15pt;width:45pt;height:54pt;z-index:251882496" o:allowincell="f"/>
        </w:pict>
      </w:r>
    </w:p>
    <w:p w:rsidR="00CC0788" w:rsidRDefault="00CC0788">
      <w:pPr>
        <w:ind w:firstLine="540"/>
      </w:pPr>
      <w:r>
        <w:rPr>
          <w:noProof/>
        </w:rPr>
        <w:pict>
          <v:line id="_x0000_s1486" style="position:absolute;left:0;text-align:left;z-index:251889664" from="315pt,52.65pt" to="315pt,79.65pt" o:allowincell="f"/>
        </w:pict>
      </w:r>
      <w:r>
        <w:rPr>
          <w:noProof/>
        </w:rPr>
        <w:pict>
          <v:line id="_x0000_s1485" style="position:absolute;left:0;text-align:left;z-index:251888640" from="270pt,52.65pt" to="270pt,79.65pt" o:allowincell="f"/>
        </w:pict>
      </w:r>
      <w:r>
        <w:rPr>
          <w:noProof/>
        </w:rPr>
        <w:pict>
          <v:line id="_x0000_s1484" style="position:absolute;left:0;text-align:left;z-index:251887616" from="225pt,52.65pt" to="225pt,79.65pt" o:allowincell="f"/>
        </w:pict>
      </w:r>
      <w:r>
        <w:rPr>
          <w:noProof/>
        </w:rPr>
        <w:pict>
          <v:line id="_x0000_s1483" style="position:absolute;left:0;text-align:left;z-index:251886592" from="180pt,52.65pt" to="180pt,79.65pt" o:allowincell="f"/>
        </w:pict>
      </w:r>
      <w:r>
        <w:rPr>
          <w:noProof/>
        </w:rPr>
        <w:pict>
          <v:line id="_x0000_s1482" style="position:absolute;left:0;text-align:left;z-index:251885568" from="135pt,52.65pt" to="135pt,79.65pt" o:allowincell="f"/>
        </w:pict>
      </w:r>
      <w:r>
        <w:rPr>
          <w:noProof/>
        </w:rPr>
        <w:pict>
          <v:line id="_x0000_s1481" style="position:absolute;left:0;text-align:left;z-index:251884544" from="90pt,52.65pt" to="90pt,79.65pt" o:allowincell="f"/>
        </w:pict>
      </w:r>
      <w:r>
        <w:rPr>
          <w:noProof/>
        </w:rPr>
        <w:pict>
          <v:rect id="_x0000_s1476" style="position:absolute;left:0;text-align:left;margin-left:90pt;margin-top:25.65pt;width:45pt;height:27pt;z-index:251879424" o:allowincell="f"/>
        </w:pict>
      </w:r>
      <w:r>
        <w:t xml:space="preserve"> 6,6</w:t>
      </w:r>
    </w:p>
    <w:p w:rsidR="00CC0788" w:rsidRDefault="00CC0788"/>
    <w:p w:rsidR="00CC0788" w:rsidRDefault="00CC0788"/>
    <w:p w:rsidR="00CC0788" w:rsidRDefault="00CC0788"/>
    <w:p w:rsidR="00CC0788" w:rsidRDefault="00CC0788"/>
    <w:p w:rsidR="00CC0788" w:rsidRDefault="00CC0788">
      <w:pPr>
        <w:tabs>
          <w:tab w:val="left" w:pos="1260"/>
        </w:tabs>
      </w:pPr>
      <w:r>
        <w:tab/>
        <w:t xml:space="preserve">к                 к                к                к                к                к                     Показатели эмпатии </w:t>
      </w:r>
    </w:p>
    <w:p w:rsidR="00CC0788" w:rsidRDefault="00CC0788">
      <w:pPr>
        <w:tabs>
          <w:tab w:val="left" w:pos="1260"/>
        </w:tabs>
      </w:pPr>
      <w:r>
        <w:t xml:space="preserve">                  родителям   животн.   старикам     детям     героям х.п. незнак. людям</w:t>
      </w:r>
    </w:p>
    <w:p w:rsidR="00CC0788" w:rsidRDefault="00CC0788">
      <w:pPr>
        <w:pStyle w:val="5"/>
        <w:tabs>
          <w:tab w:val="left" w:pos="0"/>
        </w:tabs>
      </w:pPr>
    </w:p>
    <w:p w:rsidR="00CC0788" w:rsidRDefault="00CC0788">
      <w:pPr>
        <w:pStyle w:val="5"/>
        <w:tabs>
          <w:tab w:val="left" w:pos="0"/>
        </w:tabs>
        <w:rPr>
          <w:i w:val="0"/>
          <w:sz w:val="24"/>
        </w:rPr>
      </w:pPr>
      <w:r>
        <w:rPr>
          <w:i w:val="0"/>
          <w:sz w:val="24"/>
        </w:rPr>
        <w:t>Рис. 21. Показатели выборочного среднего женской подвыборки (исследование 2002 год</w:t>
      </w:r>
      <w:r w:rsidR="00426D9E">
        <w:rPr>
          <w:i w:val="0"/>
          <w:sz w:val="24"/>
        </w:rPr>
        <w:t>а</w:t>
      </w:r>
      <w:r>
        <w:rPr>
          <w:i w:val="0"/>
          <w:sz w:val="24"/>
        </w:rPr>
        <w:t xml:space="preserve">) </w:t>
      </w:r>
    </w:p>
    <w:p w:rsidR="00CC0788" w:rsidRDefault="00CC0788">
      <w:pPr>
        <w:tabs>
          <w:tab w:val="left" w:pos="7200"/>
        </w:tabs>
        <w:jc w:val="right"/>
        <w:rPr>
          <w:b/>
          <w:sz w:val="28"/>
        </w:rPr>
      </w:pPr>
    </w:p>
    <w:p w:rsidR="00CC0788" w:rsidRDefault="00CC0788">
      <w:pPr>
        <w:shd w:val="clear" w:color="auto" w:fill="FFFFFF"/>
        <w:spacing w:line="360" w:lineRule="auto"/>
        <w:ind w:firstLine="540"/>
        <w:jc w:val="both"/>
        <w:rPr>
          <w:sz w:val="28"/>
        </w:rPr>
      </w:pPr>
      <w:r>
        <w:rPr>
          <w:color w:val="000000"/>
          <w:spacing w:val="-15"/>
          <w:sz w:val="28"/>
        </w:rPr>
        <w:lastRenderedPageBreak/>
        <w:t xml:space="preserve">Из рисунков видно, что женская часть выборки более сензитивна и эмпатийна по сравнению </w:t>
      </w:r>
      <w:r>
        <w:rPr>
          <w:color w:val="000000"/>
          <w:spacing w:val="-18"/>
          <w:sz w:val="28"/>
        </w:rPr>
        <w:t>с мужской подвыборкой.</w:t>
      </w:r>
    </w:p>
    <w:p w:rsidR="00CC0788" w:rsidRDefault="00CC0788">
      <w:pPr>
        <w:pStyle w:val="a3"/>
        <w:spacing w:after="0" w:line="360" w:lineRule="auto"/>
        <w:ind w:firstLine="540"/>
        <w:jc w:val="both"/>
        <w:rPr>
          <w:sz w:val="28"/>
        </w:rPr>
      </w:pPr>
      <w:r>
        <w:rPr>
          <w:b/>
          <w:sz w:val="28"/>
        </w:rPr>
        <w:t>6</w:t>
      </w:r>
      <w:r>
        <w:rPr>
          <w:sz w:val="28"/>
        </w:rPr>
        <w:t>. Динамика взаимоотношений в группе исследовалась с помощью метода социометрических измерений (социометрия).</w:t>
      </w:r>
    </w:p>
    <w:p w:rsidR="00CC0788" w:rsidRDefault="00CC0788">
      <w:pPr>
        <w:spacing w:line="360" w:lineRule="auto"/>
        <w:ind w:firstLine="540"/>
        <w:jc w:val="both"/>
        <w:rPr>
          <w:sz w:val="28"/>
        </w:rPr>
      </w:pPr>
      <w:r>
        <w:rPr>
          <w:sz w:val="28"/>
        </w:rPr>
        <w:t>Результаты исследования приведены в Таблице 5 Приложения 6.</w:t>
      </w:r>
    </w:p>
    <w:p w:rsidR="00CC0788" w:rsidRDefault="00CC0788">
      <w:pPr>
        <w:spacing w:line="360" w:lineRule="auto"/>
        <w:ind w:firstLine="540"/>
        <w:jc w:val="both"/>
        <w:rPr>
          <w:sz w:val="28"/>
        </w:rPr>
      </w:pPr>
      <w:r>
        <w:rPr>
          <w:sz w:val="28"/>
        </w:rPr>
        <w:t>Поскольку исследование проводилось в течение 3 смен в детском оздоровительном лагере, анализировать результаты мы будем по каждой смене отдельно.</w:t>
      </w:r>
    </w:p>
    <w:p w:rsidR="00CC0788" w:rsidRDefault="00CC0788">
      <w:pPr>
        <w:spacing w:line="360" w:lineRule="auto"/>
        <w:ind w:firstLine="540"/>
        <w:jc w:val="both"/>
        <w:rPr>
          <w:sz w:val="28"/>
        </w:rPr>
      </w:pPr>
      <w:r>
        <w:rPr>
          <w:sz w:val="28"/>
        </w:rPr>
        <w:t>Выявлена тенденция к увеличению количества желающих занять лидерскую позицию. На начало 1 смены было выявлено10% лидеров (№7,9,33,43)</w:t>
      </w:r>
      <w:r w:rsidR="00426D9E">
        <w:rPr>
          <w:sz w:val="28"/>
        </w:rPr>
        <w:t>,</w:t>
      </w:r>
      <w:r>
        <w:rPr>
          <w:sz w:val="28"/>
        </w:rPr>
        <w:t xml:space="preserve"> </w:t>
      </w:r>
      <w:r w:rsidR="00426D9E">
        <w:rPr>
          <w:sz w:val="28"/>
        </w:rPr>
        <w:t>в</w:t>
      </w:r>
      <w:r>
        <w:rPr>
          <w:sz w:val="28"/>
        </w:rPr>
        <w:t xml:space="preserve"> то время, как на конец смены их количество возросло до 12% (№7,9,12,33,38). Количество положительных выборов уменьшилось на конец смены – с 72% до 58%</w:t>
      </w:r>
      <w:r w:rsidR="00426D9E">
        <w:rPr>
          <w:sz w:val="28"/>
        </w:rPr>
        <w:t>.</w:t>
      </w:r>
      <w:r>
        <w:rPr>
          <w:sz w:val="28"/>
        </w:rPr>
        <w:t xml:space="preserve"> </w:t>
      </w:r>
      <w:r w:rsidR="00426D9E">
        <w:rPr>
          <w:sz w:val="28"/>
        </w:rPr>
        <w:t>А</w:t>
      </w:r>
      <w:r>
        <w:rPr>
          <w:sz w:val="28"/>
        </w:rPr>
        <w:t>утсайдеров также стало меньше к концу смены</w:t>
      </w:r>
      <w:r w:rsidR="00426D9E">
        <w:rPr>
          <w:sz w:val="28"/>
        </w:rPr>
        <w:t>:</w:t>
      </w:r>
      <w:r>
        <w:rPr>
          <w:sz w:val="28"/>
        </w:rPr>
        <w:t xml:space="preserve"> </w:t>
      </w:r>
      <w:r w:rsidR="00426D9E">
        <w:rPr>
          <w:sz w:val="28"/>
        </w:rPr>
        <w:t>е</w:t>
      </w:r>
      <w:r>
        <w:rPr>
          <w:sz w:val="28"/>
        </w:rPr>
        <w:t>сли вначале формирования коллектива их насчитывалось 12% (№2,9,13,24,38), то в конце смены их количество упало до 7% (№5,13,24). Следует заметить, что количество отрицательных выборов в общем по смене возросло с 88 % до 93%.</w:t>
      </w:r>
    </w:p>
    <w:p w:rsidR="00CC0788" w:rsidRDefault="00CC0788">
      <w:pPr>
        <w:spacing w:line="360" w:lineRule="auto"/>
        <w:ind w:firstLine="540"/>
        <w:jc w:val="both"/>
        <w:rPr>
          <w:sz w:val="28"/>
        </w:rPr>
      </w:pPr>
      <w:r>
        <w:rPr>
          <w:sz w:val="28"/>
        </w:rPr>
        <w:t>Во второй смене выборы членов группы несколько отличаются от выборов в первой смене. Отмечена тенденция к увеличению количества лидеров – вначале смены их насчитывалось 12% (№6,12,13,21,34), а в конце смены 28% (№5,6,8,12,13,20,21,25,31,33,39,43). Количество положительных выборов так же, как и в первой смене</w:t>
      </w:r>
      <w:r w:rsidR="00157416">
        <w:rPr>
          <w:sz w:val="28"/>
        </w:rPr>
        <w:t>,</w:t>
      </w:r>
      <w:r>
        <w:rPr>
          <w:sz w:val="28"/>
        </w:rPr>
        <w:t xml:space="preserve"> уменьшилось – от 86% до 72%. Аутсайдеров к концу смены стало больше (от 5% (№4,10) до 7% (№4,10,28)). В целом количество отрицательных выборов на протяжении смены уменьшилось с 95% до 93%.</w:t>
      </w:r>
    </w:p>
    <w:p w:rsidR="00CC0788" w:rsidRDefault="00CC0788">
      <w:pPr>
        <w:spacing w:line="360" w:lineRule="auto"/>
        <w:ind w:firstLine="540"/>
        <w:jc w:val="both"/>
        <w:rPr>
          <w:sz w:val="28"/>
        </w:rPr>
      </w:pPr>
      <w:r>
        <w:rPr>
          <w:sz w:val="28"/>
        </w:rPr>
        <w:t xml:space="preserve">Поскольку в третьей смене дети были разделены на 2 отряда, анализ полученных результатов мы будем проводить раздельно для каждого отряда. </w:t>
      </w:r>
    </w:p>
    <w:p w:rsidR="00CC0788" w:rsidRDefault="00CC0788">
      <w:pPr>
        <w:spacing w:line="360" w:lineRule="auto"/>
        <w:ind w:firstLine="540"/>
        <w:jc w:val="both"/>
        <w:rPr>
          <w:sz w:val="28"/>
        </w:rPr>
      </w:pPr>
      <w:r>
        <w:rPr>
          <w:sz w:val="28"/>
        </w:rPr>
        <w:t xml:space="preserve">В первом отряде количество лидеров возросло с начала до конца смены (вначале их количество составляло 5% (№8), в конце смены 15% (№4,12,16). На конец смены количество положительных выборов уменьшилось от 95% до </w:t>
      </w:r>
      <w:r>
        <w:rPr>
          <w:sz w:val="28"/>
        </w:rPr>
        <w:lastRenderedPageBreak/>
        <w:t>85%. Число аутсайдеров также заметно возросло (от 10% (№11,14) до 15% (№2,14,15)). При этом количество отрицательных выборов уменьшилось с 90% до 70%.</w:t>
      </w:r>
    </w:p>
    <w:p w:rsidR="00CC0788" w:rsidRDefault="00CC0788">
      <w:pPr>
        <w:spacing w:line="360" w:lineRule="auto"/>
        <w:ind w:firstLine="540"/>
        <w:jc w:val="both"/>
        <w:rPr>
          <w:sz w:val="28"/>
        </w:rPr>
      </w:pPr>
      <w:r>
        <w:rPr>
          <w:sz w:val="28"/>
        </w:rPr>
        <w:t xml:space="preserve">Во втором отряде распределение выборов членов группы в целом совпадает с первым отрядом, за исключением того, что количество лидеров, по сравнению с первым отрядом, уменьшилось (вначале смены их было 27% (№23,26, 27,29,32), а в конце смены 16% (№28,32,37)).   </w:t>
      </w:r>
    </w:p>
    <w:p w:rsidR="00CC0788" w:rsidRDefault="00CC0788">
      <w:pPr>
        <w:spacing w:line="360" w:lineRule="auto"/>
        <w:ind w:firstLine="540"/>
        <w:jc w:val="both"/>
        <w:rPr>
          <w:sz w:val="28"/>
        </w:rPr>
      </w:pPr>
      <w:r>
        <w:rPr>
          <w:sz w:val="28"/>
        </w:rPr>
        <w:t>Необходимо отметить, что на протяжении всего времени пребывания во временном коллективе на личность всегда осуществлялось влияние группы. Членам группы, которые хотели активно участвовать в жизни группы, занимать лидерские позиции</w:t>
      </w:r>
      <w:r w:rsidR="00170EDE">
        <w:rPr>
          <w:sz w:val="28"/>
        </w:rPr>
        <w:t>,</w:t>
      </w:r>
      <w:r>
        <w:rPr>
          <w:sz w:val="28"/>
        </w:rPr>
        <w:t xml:space="preserve">  приходилось считаться с групповыми нормами и правилами. В связи с этим наблюдалось изменение характерологических особенностей детей. В группе получали признание дети менее невротичные, по типу акцентуаций – гипертимные, с наличием вербальной агрессии.     </w:t>
      </w:r>
    </w:p>
    <w:p w:rsidR="00CC0788" w:rsidRDefault="00CC0788">
      <w:pPr>
        <w:spacing w:line="360" w:lineRule="auto"/>
        <w:ind w:firstLine="540"/>
        <w:jc w:val="both"/>
        <w:rPr>
          <w:sz w:val="28"/>
        </w:rPr>
      </w:pPr>
      <w:r>
        <w:rPr>
          <w:sz w:val="28"/>
        </w:rPr>
        <w:t>Как было выявлено выше, большая часть представител</w:t>
      </w:r>
      <w:r w:rsidR="00170EDE">
        <w:rPr>
          <w:sz w:val="28"/>
        </w:rPr>
        <w:t>ей</w:t>
      </w:r>
      <w:r>
        <w:rPr>
          <w:sz w:val="28"/>
        </w:rPr>
        <w:t xml:space="preserve"> данной выборки склонна следовать общепринятым нормам и стереотипам. И когда в группе появлялся ребенок, который противоречил установленным нормам поведения, шансы занять лидерскую позицию у него снижались, появлялась возможная позиция аутсайдера.   </w:t>
      </w:r>
    </w:p>
    <w:p w:rsidR="00CC0788" w:rsidRDefault="00CC0788">
      <w:pPr>
        <w:spacing w:line="360" w:lineRule="auto"/>
        <w:ind w:firstLine="540"/>
        <w:jc w:val="both"/>
        <w:rPr>
          <w:sz w:val="28"/>
        </w:rPr>
      </w:pPr>
      <w:r>
        <w:rPr>
          <w:sz w:val="28"/>
        </w:rPr>
        <w:t xml:space="preserve">В целом можно отметить, что дети отмечали тех, кто наиболее ярко умел себя подавать в своей возрастной группе.   </w:t>
      </w:r>
    </w:p>
    <w:p w:rsidR="00CC0788" w:rsidRDefault="00CC0788">
      <w:pPr>
        <w:spacing w:line="360" w:lineRule="auto"/>
        <w:ind w:firstLine="540"/>
        <w:jc w:val="both"/>
        <w:rPr>
          <w:sz w:val="28"/>
        </w:rPr>
      </w:pPr>
      <w:r>
        <w:rPr>
          <w:sz w:val="28"/>
        </w:rPr>
        <w:t>На основе анализа результатов проведенного исследования можно сделать следующие выводы:</w:t>
      </w:r>
    </w:p>
    <w:p w:rsidR="00CC0788" w:rsidRDefault="00170EDE" w:rsidP="00CA2ED5">
      <w:pPr>
        <w:numPr>
          <w:ilvl w:val="0"/>
          <w:numId w:val="11"/>
        </w:numPr>
        <w:tabs>
          <w:tab w:val="num" w:pos="1260"/>
        </w:tabs>
        <w:spacing w:line="360" w:lineRule="auto"/>
        <w:ind w:left="0" w:firstLine="540"/>
        <w:jc w:val="both"/>
        <w:rPr>
          <w:sz w:val="28"/>
        </w:rPr>
      </w:pPr>
      <w:r>
        <w:rPr>
          <w:sz w:val="28"/>
        </w:rPr>
        <w:t>Д</w:t>
      </w:r>
      <w:r w:rsidR="00CC0788">
        <w:rPr>
          <w:sz w:val="28"/>
        </w:rPr>
        <w:t>анная выборка характеризуется со стороны эмоциональной неустойчивости, импульсивности, тревожности</w:t>
      </w:r>
      <w:r>
        <w:rPr>
          <w:sz w:val="28"/>
        </w:rPr>
        <w:t>.</w:t>
      </w:r>
    </w:p>
    <w:p w:rsidR="00CC0788" w:rsidRDefault="00170EDE" w:rsidP="00CA2ED5">
      <w:pPr>
        <w:numPr>
          <w:ilvl w:val="0"/>
          <w:numId w:val="11"/>
        </w:numPr>
        <w:tabs>
          <w:tab w:val="num" w:pos="1260"/>
        </w:tabs>
        <w:spacing w:line="360" w:lineRule="auto"/>
        <w:ind w:left="0" w:firstLine="540"/>
        <w:jc w:val="both"/>
        <w:rPr>
          <w:sz w:val="28"/>
        </w:rPr>
      </w:pPr>
      <w:r>
        <w:rPr>
          <w:sz w:val="28"/>
        </w:rPr>
        <w:t xml:space="preserve">Она </w:t>
      </w:r>
      <w:r w:rsidR="00CC0788">
        <w:rPr>
          <w:sz w:val="28"/>
        </w:rPr>
        <w:t xml:space="preserve">отличается глубиной эмоциональных переживаний в области духовной жизни, повышенной чувствительности (18, 5 баллов). </w:t>
      </w:r>
    </w:p>
    <w:p w:rsidR="00CC0788" w:rsidRDefault="00170EDE" w:rsidP="00CA2ED5">
      <w:pPr>
        <w:numPr>
          <w:ilvl w:val="0"/>
          <w:numId w:val="11"/>
        </w:numPr>
        <w:tabs>
          <w:tab w:val="num" w:pos="1260"/>
        </w:tabs>
        <w:spacing w:line="360" w:lineRule="auto"/>
        <w:ind w:left="0" w:firstLine="540"/>
        <w:jc w:val="both"/>
        <w:rPr>
          <w:sz w:val="28"/>
        </w:rPr>
      </w:pPr>
      <w:r>
        <w:rPr>
          <w:sz w:val="28"/>
        </w:rPr>
        <w:t>У</w:t>
      </w:r>
      <w:r w:rsidR="00CC0788">
        <w:rPr>
          <w:sz w:val="28"/>
        </w:rPr>
        <w:t xml:space="preserve"> детей и подростков наиболее выраженным из всех показателей является «чувство вины» (7,6 баллов). Это</w:t>
      </w:r>
      <w:r>
        <w:rPr>
          <w:sz w:val="28"/>
        </w:rPr>
        <w:t>,</w:t>
      </w:r>
      <w:r w:rsidR="00CC0788">
        <w:rPr>
          <w:sz w:val="28"/>
        </w:rPr>
        <w:t xml:space="preserve"> в свою очередь</w:t>
      </w:r>
      <w:r>
        <w:rPr>
          <w:sz w:val="28"/>
        </w:rPr>
        <w:t>,</w:t>
      </w:r>
      <w:r w:rsidR="00CC0788">
        <w:rPr>
          <w:sz w:val="28"/>
        </w:rPr>
        <w:t xml:space="preserve"> говорит о том, что у большей части испытуемых присутствует возможное убеждение в том, что </w:t>
      </w:r>
      <w:r w:rsidR="00CC0788">
        <w:rPr>
          <w:sz w:val="28"/>
        </w:rPr>
        <w:lastRenderedPageBreak/>
        <w:t>он является плохим человеком, что поступает зло, а также ощущает угрызения совести.</w:t>
      </w:r>
    </w:p>
    <w:p w:rsidR="00CC0788" w:rsidRDefault="00170EDE" w:rsidP="00CA2ED5">
      <w:pPr>
        <w:numPr>
          <w:ilvl w:val="0"/>
          <w:numId w:val="11"/>
        </w:numPr>
        <w:tabs>
          <w:tab w:val="num" w:pos="1260"/>
        </w:tabs>
        <w:spacing w:line="360" w:lineRule="auto"/>
        <w:ind w:left="0" w:firstLine="540"/>
        <w:jc w:val="both"/>
        <w:rPr>
          <w:sz w:val="28"/>
        </w:rPr>
      </w:pPr>
      <w:r>
        <w:rPr>
          <w:sz w:val="28"/>
        </w:rPr>
        <w:t>И</w:t>
      </w:r>
      <w:r w:rsidR="00CC0788">
        <w:rPr>
          <w:sz w:val="28"/>
        </w:rPr>
        <w:t>ндекс враждебности превышает среднее значение  (11, 5 баллов, в  то время, как среднее значение равно  6-7 +3 баллов). Согласно полученным результатам</w:t>
      </w:r>
      <w:r>
        <w:rPr>
          <w:sz w:val="28"/>
        </w:rPr>
        <w:t>,</w:t>
      </w:r>
      <w:r w:rsidR="00CC0788">
        <w:rPr>
          <w:sz w:val="28"/>
        </w:rPr>
        <w:t xml:space="preserve"> можно судить о том, что исследуемая нами выборка имеет повышенную враждебность к окружающим.</w:t>
      </w:r>
    </w:p>
    <w:p w:rsidR="00CC0788" w:rsidRDefault="00170EDE" w:rsidP="00CA2ED5">
      <w:pPr>
        <w:pStyle w:val="a3"/>
        <w:numPr>
          <w:ilvl w:val="0"/>
          <w:numId w:val="11"/>
        </w:numPr>
        <w:tabs>
          <w:tab w:val="num" w:pos="1260"/>
        </w:tabs>
        <w:spacing w:after="0" w:line="360" w:lineRule="auto"/>
        <w:ind w:left="0" w:firstLine="540"/>
        <w:jc w:val="both"/>
        <w:rPr>
          <w:sz w:val="28"/>
        </w:rPr>
      </w:pPr>
      <w:r>
        <w:rPr>
          <w:sz w:val="28"/>
        </w:rPr>
        <w:t>В</w:t>
      </w:r>
      <w:r w:rsidR="00CC0788">
        <w:rPr>
          <w:sz w:val="28"/>
        </w:rPr>
        <w:t xml:space="preserve"> целом отмечено:</w:t>
      </w:r>
    </w:p>
    <w:p w:rsidR="00CC0788" w:rsidRDefault="00CC0788" w:rsidP="00CA2ED5">
      <w:pPr>
        <w:pStyle w:val="a3"/>
        <w:numPr>
          <w:ilvl w:val="0"/>
          <w:numId w:val="13"/>
        </w:numPr>
        <w:tabs>
          <w:tab w:val="num" w:pos="2400"/>
        </w:tabs>
        <w:spacing w:after="0" w:line="360" w:lineRule="auto"/>
        <w:ind w:left="0" w:firstLine="540"/>
        <w:jc w:val="both"/>
        <w:rPr>
          <w:sz w:val="28"/>
        </w:rPr>
      </w:pPr>
      <w:r>
        <w:rPr>
          <w:sz w:val="28"/>
        </w:rPr>
        <w:t>у 60% опрошенных показали конформные установки, склонность следовать стереотипам и общепринятым нормам поведения</w:t>
      </w:r>
      <w:r w:rsidR="00170EDE">
        <w:rPr>
          <w:sz w:val="28"/>
        </w:rPr>
        <w:t>,</w:t>
      </w:r>
      <w:r>
        <w:rPr>
          <w:sz w:val="28"/>
        </w:rPr>
        <w:t xml:space="preserve"> </w:t>
      </w:r>
      <w:r w:rsidR="00170EDE">
        <w:rPr>
          <w:sz w:val="28"/>
        </w:rPr>
        <w:t>в</w:t>
      </w:r>
      <w:r>
        <w:rPr>
          <w:sz w:val="28"/>
        </w:rPr>
        <w:t xml:space="preserve">ысок уровень социального контроля; </w:t>
      </w:r>
    </w:p>
    <w:p w:rsidR="00CC0788" w:rsidRDefault="00CC0788" w:rsidP="00CA2ED5">
      <w:pPr>
        <w:pStyle w:val="a3"/>
        <w:numPr>
          <w:ilvl w:val="0"/>
          <w:numId w:val="13"/>
        </w:numPr>
        <w:tabs>
          <w:tab w:val="num" w:pos="2400"/>
        </w:tabs>
        <w:spacing w:after="0" w:line="360" w:lineRule="auto"/>
        <w:ind w:left="0" w:firstLine="540"/>
        <w:jc w:val="both"/>
        <w:rPr>
          <w:sz w:val="28"/>
        </w:rPr>
      </w:pPr>
      <w:r>
        <w:rPr>
          <w:sz w:val="28"/>
        </w:rPr>
        <w:t xml:space="preserve">у 60% опрошенных выявлена низкая ценность собственной жизни, склонность к риску, выраженная потребность в острых ощущениях; </w:t>
      </w:r>
    </w:p>
    <w:p w:rsidR="00CC0788" w:rsidRDefault="00CC0788" w:rsidP="00CA2ED5">
      <w:pPr>
        <w:pStyle w:val="a3"/>
        <w:numPr>
          <w:ilvl w:val="0"/>
          <w:numId w:val="13"/>
        </w:numPr>
        <w:tabs>
          <w:tab w:val="num" w:pos="2400"/>
        </w:tabs>
        <w:spacing w:after="0" w:line="360" w:lineRule="auto"/>
        <w:ind w:left="0" w:firstLine="540"/>
        <w:jc w:val="both"/>
        <w:rPr>
          <w:sz w:val="28"/>
        </w:rPr>
      </w:pPr>
      <w:r>
        <w:rPr>
          <w:sz w:val="28"/>
        </w:rPr>
        <w:t>14% опрошенных предрасположены к уходу от реальности посредством изменения своего психического состояния, склонны к иллюзорно-компенсаторному способу решения личностных проблем</w:t>
      </w:r>
      <w:r w:rsidR="00170EDE">
        <w:rPr>
          <w:sz w:val="28"/>
        </w:rPr>
        <w:t>;</w:t>
      </w:r>
      <w:r>
        <w:rPr>
          <w:sz w:val="28"/>
        </w:rPr>
        <w:t xml:space="preserve"> </w:t>
      </w:r>
      <w:r w:rsidR="00170EDE">
        <w:rPr>
          <w:sz w:val="28"/>
        </w:rPr>
        <w:t>о</w:t>
      </w:r>
      <w:r>
        <w:rPr>
          <w:sz w:val="28"/>
        </w:rPr>
        <w:t>риентированы на чувственную сторону жизни, отмечено наличие сенсорной жажды;</w:t>
      </w:r>
    </w:p>
    <w:p w:rsidR="00CC0788" w:rsidRDefault="00CC0788" w:rsidP="00CA2ED5">
      <w:pPr>
        <w:pStyle w:val="a3"/>
        <w:numPr>
          <w:ilvl w:val="0"/>
          <w:numId w:val="13"/>
        </w:numPr>
        <w:tabs>
          <w:tab w:val="num" w:pos="2400"/>
        </w:tabs>
        <w:spacing w:after="0" w:line="360" w:lineRule="auto"/>
        <w:ind w:left="0" w:firstLine="540"/>
        <w:jc w:val="both"/>
        <w:rPr>
          <w:sz w:val="28"/>
        </w:rPr>
      </w:pPr>
      <w:r>
        <w:rPr>
          <w:sz w:val="28"/>
        </w:rPr>
        <w:t>60% опрошенных имеют слабость волевого контроля эмоциональной сферы, нежелание или неспособность контролировать поведенческие проявления эмоциональных реакций;</w:t>
      </w:r>
    </w:p>
    <w:p w:rsidR="00CC0788" w:rsidRDefault="00CC0788" w:rsidP="00CA2ED5">
      <w:pPr>
        <w:pStyle w:val="a3"/>
        <w:numPr>
          <w:ilvl w:val="0"/>
          <w:numId w:val="13"/>
        </w:numPr>
        <w:tabs>
          <w:tab w:val="num" w:pos="2400"/>
        </w:tabs>
        <w:spacing w:after="0" w:line="360" w:lineRule="auto"/>
        <w:ind w:left="0" w:firstLine="540"/>
        <w:jc w:val="both"/>
        <w:rPr>
          <w:sz w:val="28"/>
        </w:rPr>
      </w:pPr>
      <w:r>
        <w:rPr>
          <w:sz w:val="28"/>
        </w:rPr>
        <w:t xml:space="preserve">у 40% опрошенных отмечено наличие делинквентных тенденций, низкий социальный контроль; </w:t>
      </w:r>
    </w:p>
    <w:p w:rsidR="00CC0788" w:rsidRDefault="00CC0788" w:rsidP="00CA2ED5">
      <w:pPr>
        <w:pStyle w:val="a3"/>
        <w:numPr>
          <w:ilvl w:val="0"/>
          <w:numId w:val="13"/>
        </w:numPr>
        <w:tabs>
          <w:tab w:val="num" w:pos="2400"/>
        </w:tabs>
        <w:spacing w:after="0" w:line="360" w:lineRule="auto"/>
        <w:ind w:left="0" w:firstLine="540"/>
        <w:jc w:val="both"/>
        <w:rPr>
          <w:sz w:val="28"/>
        </w:rPr>
      </w:pPr>
      <w:r>
        <w:rPr>
          <w:sz w:val="28"/>
        </w:rPr>
        <w:t>7% испытуемых имеют высокую готовность к реализации делинквентного поведения</w:t>
      </w:r>
      <w:r w:rsidR="00170EDE">
        <w:rPr>
          <w:sz w:val="28"/>
        </w:rPr>
        <w:t>.</w:t>
      </w:r>
    </w:p>
    <w:p w:rsidR="00CC0788" w:rsidRDefault="00CC0788">
      <w:pPr>
        <w:pStyle w:val="a3"/>
        <w:tabs>
          <w:tab w:val="num" w:pos="360"/>
          <w:tab w:val="left" w:pos="1680"/>
        </w:tabs>
        <w:spacing w:after="0" w:line="360" w:lineRule="auto"/>
        <w:ind w:firstLine="540"/>
        <w:jc w:val="both"/>
        <w:rPr>
          <w:sz w:val="28"/>
        </w:rPr>
      </w:pPr>
      <w:r>
        <w:rPr>
          <w:sz w:val="28"/>
        </w:rPr>
        <w:t>Что касается женской части выборки, выявлено непринятие женской социальной роли (средний бал составил 49,5 баллов) как в первой возрастной подгрупппе, так и во второй. Это свидетельствует об отвержении традиционно женских ценностей и готовности к реализации мужских поведенческих стереотипов.</w:t>
      </w:r>
    </w:p>
    <w:p w:rsidR="00CC0788" w:rsidRDefault="00CC0788">
      <w:pPr>
        <w:pStyle w:val="a3"/>
        <w:tabs>
          <w:tab w:val="left" w:pos="1260"/>
        </w:tabs>
        <w:spacing w:after="0" w:line="360" w:lineRule="auto"/>
        <w:ind w:firstLine="540"/>
        <w:jc w:val="both"/>
        <w:rPr>
          <w:sz w:val="28"/>
        </w:rPr>
      </w:pPr>
      <w:r>
        <w:rPr>
          <w:sz w:val="28"/>
        </w:rPr>
        <w:lastRenderedPageBreak/>
        <w:t xml:space="preserve">6.     </w:t>
      </w:r>
      <w:r w:rsidR="00170EDE">
        <w:rPr>
          <w:sz w:val="28"/>
        </w:rPr>
        <w:t>К</w:t>
      </w:r>
      <w:r>
        <w:rPr>
          <w:sz w:val="28"/>
        </w:rPr>
        <w:t>ак уже указывалось выше, особенностью данной выборки является также то, что большинство детей воспитывается в многодетных семьях. Отсюда объясняется высокий балл по шкале «эмпатия к детям» (10,3 баллов).</w:t>
      </w:r>
    </w:p>
    <w:p w:rsidR="00CC0788" w:rsidRDefault="00CC0788" w:rsidP="00A664D4">
      <w:pPr>
        <w:pStyle w:val="a3"/>
        <w:spacing w:after="0" w:line="360" w:lineRule="auto"/>
        <w:ind w:firstLine="567"/>
        <w:jc w:val="both"/>
        <w:rPr>
          <w:sz w:val="28"/>
        </w:rPr>
      </w:pPr>
      <w:r>
        <w:rPr>
          <w:sz w:val="28"/>
        </w:rPr>
        <w:t xml:space="preserve">Необходимо отметить, что очень высокий уровень эмпатии наблюдается у 2% опрошенных, высокий – у 25%, средний – у 64%, низкий – у 9%.  </w:t>
      </w:r>
    </w:p>
    <w:p w:rsidR="00CC0788" w:rsidRDefault="00CC0788" w:rsidP="00A664D4">
      <w:pPr>
        <w:pStyle w:val="a3"/>
        <w:spacing w:after="0" w:line="360" w:lineRule="auto"/>
        <w:ind w:firstLine="567"/>
        <w:jc w:val="both"/>
        <w:rPr>
          <w:sz w:val="28"/>
        </w:rPr>
      </w:pPr>
      <w:r>
        <w:rPr>
          <w:sz w:val="28"/>
        </w:rPr>
        <w:t>В сравнении с исследованием, проведенным в 2002 году на старшем школьном возрасте,  можно отметить, что дети, воспитывающиеся в неблагополучных семьях</w:t>
      </w:r>
      <w:r w:rsidR="00170EDE">
        <w:rPr>
          <w:sz w:val="28"/>
        </w:rPr>
        <w:t>,</w:t>
      </w:r>
      <w:r>
        <w:rPr>
          <w:sz w:val="28"/>
        </w:rPr>
        <w:t xml:space="preserve"> имеют более высокий общий уровень эмпатии (среднее выборочное у старших школьников составило 46 баллов, а среднее выборочное по данной выборке - 56 баллов). И у них наиболее высокий балл был получен по шкале эмпатия к детям (10,3 баллов), в то время как  у старших школьников наиболее развитой оказалась эмпатия к родителям (9,3 баллов).   </w:t>
      </w:r>
    </w:p>
    <w:p w:rsidR="00CC0788" w:rsidRDefault="00CC0788">
      <w:pPr>
        <w:pStyle w:val="a3"/>
        <w:tabs>
          <w:tab w:val="left" w:pos="840"/>
          <w:tab w:val="left" w:pos="900"/>
          <w:tab w:val="left" w:pos="1460"/>
        </w:tabs>
        <w:spacing w:after="0" w:line="360" w:lineRule="auto"/>
        <w:ind w:firstLine="540"/>
        <w:jc w:val="both"/>
        <w:rPr>
          <w:sz w:val="28"/>
        </w:rPr>
      </w:pPr>
      <w:r>
        <w:rPr>
          <w:sz w:val="28"/>
        </w:rPr>
        <w:t xml:space="preserve">7.  </w:t>
      </w:r>
      <w:r w:rsidR="00170EDE">
        <w:rPr>
          <w:sz w:val="28"/>
        </w:rPr>
        <w:t>С</w:t>
      </w:r>
      <w:r>
        <w:rPr>
          <w:sz w:val="28"/>
        </w:rPr>
        <w:t xml:space="preserve"> возрастом показатели экстравертированности и нейротичности повышаются. Ориентация личности на мир внешних объектов становится более значима, повышается общительность, импульсивность, гибкость поведения, высокая социальная приспособляемость. Дети становятся более эмоционально неустойчивыми, тревожными, чрезвычайно нервозны</w:t>
      </w:r>
      <w:r w:rsidR="00170EDE">
        <w:rPr>
          <w:sz w:val="28"/>
        </w:rPr>
        <w:t>ми</w:t>
      </w:r>
      <w:r>
        <w:rPr>
          <w:sz w:val="28"/>
        </w:rPr>
        <w:t>.</w:t>
      </w:r>
    </w:p>
    <w:p w:rsidR="00CC0788" w:rsidRDefault="00CC0788">
      <w:pPr>
        <w:pStyle w:val="a3"/>
        <w:tabs>
          <w:tab w:val="left" w:pos="840"/>
          <w:tab w:val="left" w:pos="900"/>
          <w:tab w:val="left" w:pos="1460"/>
        </w:tabs>
        <w:spacing w:after="0" w:line="360" w:lineRule="auto"/>
        <w:ind w:firstLine="540"/>
        <w:jc w:val="both"/>
        <w:rPr>
          <w:sz w:val="28"/>
        </w:rPr>
      </w:pPr>
      <w:r>
        <w:rPr>
          <w:sz w:val="28"/>
        </w:rPr>
        <w:t xml:space="preserve">8.   </w:t>
      </w:r>
      <w:r w:rsidR="00170EDE">
        <w:rPr>
          <w:sz w:val="28"/>
        </w:rPr>
        <w:t>М</w:t>
      </w:r>
      <w:r>
        <w:rPr>
          <w:sz w:val="28"/>
        </w:rPr>
        <w:t>ладшему возрасту (возрастная группы 8-10 лет) в большей степени свойственна чувствительность, ранимость, а старшему (возрастная группа 11-13 лет) – повышенный фон настроения.</w:t>
      </w:r>
    </w:p>
    <w:p w:rsidR="00CC0788" w:rsidRDefault="00CC0788">
      <w:pPr>
        <w:pStyle w:val="a3"/>
        <w:tabs>
          <w:tab w:val="left" w:pos="840"/>
          <w:tab w:val="left" w:pos="900"/>
          <w:tab w:val="left" w:pos="1460"/>
        </w:tabs>
        <w:spacing w:after="0" w:line="360" w:lineRule="auto"/>
        <w:ind w:firstLine="540"/>
        <w:jc w:val="both"/>
        <w:rPr>
          <w:sz w:val="28"/>
        </w:rPr>
      </w:pPr>
      <w:r>
        <w:rPr>
          <w:sz w:val="28"/>
        </w:rPr>
        <w:t>Выявлены различия по признаку «экзальтированный тип» (</w:t>
      </w:r>
      <w:r>
        <w:rPr>
          <w:sz w:val="28"/>
          <w:lang w:val="en-US"/>
        </w:rPr>
        <w:t>t</w:t>
      </w:r>
      <w:r>
        <w:rPr>
          <w:sz w:val="28"/>
        </w:rPr>
        <w:t>= 2,03) – у первой возрастной подгруппы (8-10 лет) по этому признаку получен более высокий балл, соответственно, в 8-10 лет детям более свойственен большой диапазон эмоциональных состояний, они легко приходят в восторг от радостных событий и в полное отчаяние от печальных.</w:t>
      </w:r>
    </w:p>
    <w:p w:rsidR="00CC0788" w:rsidRDefault="00CC0788">
      <w:pPr>
        <w:pStyle w:val="a3"/>
        <w:tabs>
          <w:tab w:val="left" w:pos="840"/>
          <w:tab w:val="left" w:pos="900"/>
          <w:tab w:val="left" w:pos="1460"/>
        </w:tabs>
        <w:spacing w:after="0" w:line="360" w:lineRule="auto"/>
        <w:ind w:firstLine="540"/>
        <w:jc w:val="both"/>
        <w:rPr>
          <w:sz w:val="28"/>
        </w:rPr>
      </w:pPr>
      <w:r>
        <w:rPr>
          <w:sz w:val="28"/>
        </w:rPr>
        <w:t xml:space="preserve">9.   </w:t>
      </w:r>
      <w:r w:rsidR="00170EDE">
        <w:rPr>
          <w:sz w:val="28"/>
        </w:rPr>
        <w:t>К</w:t>
      </w:r>
      <w:r>
        <w:rPr>
          <w:sz w:val="28"/>
        </w:rPr>
        <w:t xml:space="preserve">ак в первой, так и во второй возрастной подгруппе у испытуемых наиболее выражен такой показатель, как чувство вины. </w:t>
      </w:r>
    </w:p>
    <w:p w:rsidR="00CC0788" w:rsidRDefault="00CC0788">
      <w:pPr>
        <w:spacing w:line="360" w:lineRule="auto"/>
        <w:ind w:firstLine="540"/>
        <w:jc w:val="both"/>
        <w:rPr>
          <w:sz w:val="28"/>
        </w:rPr>
      </w:pPr>
      <w:r>
        <w:rPr>
          <w:sz w:val="28"/>
        </w:rPr>
        <w:t xml:space="preserve"> По результатам исследования было отмечено, что индекс агрессивности с возрастом повышается. Вероятно, повышение индекса агрессивности связано </w:t>
      </w:r>
      <w:r>
        <w:rPr>
          <w:sz w:val="28"/>
        </w:rPr>
        <w:lastRenderedPageBreak/>
        <w:t>с самоутверждением в значимой для подростка группе. Чтобы быть принятым в желаемую группу, подросток должен принять на себя поведение, соответствующее поведению членов данной группы.</w:t>
      </w:r>
    </w:p>
    <w:p w:rsidR="00CC0788" w:rsidRDefault="00170EDE" w:rsidP="00CA2ED5">
      <w:pPr>
        <w:numPr>
          <w:ilvl w:val="0"/>
          <w:numId w:val="12"/>
        </w:numPr>
        <w:tabs>
          <w:tab w:val="num" w:pos="1380"/>
        </w:tabs>
        <w:spacing w:line="360" w:lineRule="auto"/>
        <w:ind w:left="0" w:firstLine="540"/>
        <w:jc w:val="both"/>
        <w:rPr>
          <w:sz w:val="28"/>
        </w:rPr>
      </w:pPr>
      <w:r>
        <w:rPr>
          <w:sz w:val="28"/>
        </w:rPr>
        <w:t>В</w:t>
      </w:r>
      <w:r w:rsidR="00CC0788">
        <w:rPr>
          <w:sz w:val="28"/>
        </w:rPr>
        <w:t xml:space="preserve"> первой возрастной подгруппе (от 8 до 10 лет) наиболее развит такой показатель, как эмпатия к детям (10, 8 баллов). Возможно, это объясняется особенностью данной выборки – многие дети воспитываются в многодетных семьях, где старшие должны присматривать и участвовать в воспитании младших, в некотором роде, заменяя мать. Во второй подгруппе (11-13 лет) наиболее развитым является эмпатия к родителям (10, 1 балл). </w:t>
      </w:r>
    </w:p>
    <w:p w:rsidR="00CC0788" w:rsidRDefault="00CC0788" w:rsidP="00247C60">
      <w:pPr>
        <w:tabs>
          <w:tab w:val="left" w:pos="720"/>
          <w:tab w:val="num" w:pos="1980"/>
        </w:tabs>
        <w:spacing w:line="360" w:lineRule="auto"/>
        <w:ind w:firstLine="567"/>
        <w:jc w:val="both"/>
        <w:rPr>
          <w:sz w:val="28"/>
        </w:rPr>
      </w:pPr>
      <w:r>
        <w:rPr>
          <w:sz w:val="28"/>
        </w:rPr>
        <w:t>В сравнении с исследованием, проведенным в 2002 году,  где также наиболее выраженным показателем явил</w:t>
      </w:r>
      <w:r w:rsidR="00170EDE">
        <w:rPr>
          <w:sz w:val="28"/>
        </w:rPr>
        <w:t>а</w:t>
      </w:r>
      <w:r>
        <w:rPr>
          <w:sz w:val="28"/>
        </w:rPr>
        <w:t>с</w:t>
      </w:r>
      <w:r w:rsidR="00170EDE">
        <w:rPr>
          <w:sz w:val="28"/>
        </w:rPr>
        <w:t>ь</w:t>
      </w:r>
      <w:r>
        <w:rPr>
          <w:sz w:val="28"/>
        </w:rPr>
        <w:t xml:space="preserve"> эмпатия к родителям (9, 3 балла)</w:t>
      </w:r>
      <w:r w:rsidR="00170EDE">
        <w:rPr>
          <w:sz w:val="28"/>
        </w:rPr>
        <w:t>,</w:t>
      </w:r>
      <w:r>
        <w:rPr>
          <w:sz w:val="28"/>
        </w:rPr>
        <w:t xml:space="preserve"> </w:t>
      </w:r>
      <w:r w:rsidR="00170EDE">
        <w:rPr>
          <w:sz w:val="28"/>
        </w:rPr>
        <w:t>м</w:t>
      </w:r>
      <w:r>
        <w:rPr>
          <w:sz w:val="28"/>
        </w:rPr>
        <w:t>ожно сказать, что родители являются наиболее значимыми людьми для ребенка любого возраста.</w:t>
      </w:r>
    </w:p>
    <w:p w:rsidR="00CC0788" w:rsidRDefault="00CC0788" w:rsidP="00247C60">
      <w:pPr>
        <w:tabs>
          <w:tab w:val="left" w:pos="720"/>
          <w:tab w:val="num" w:pos="1980"/>
        </w:tabs>
        <w:spacing w:line="360" w:lineRule="auto"/>
        <w:ind w:firstLine="567"/>
        <w:jc w:val="both"/>
        <w:rPr>
          <w:sz w:val="28"/>
        </w:rPr>
      </w:pPr>
      <w:r>
        <w:rPr>
          <w:sz w:val="28"/>
        </w:rPr>
        <w:t>Что касается общего уровня эмпатии, то можно отметить, что с возрастом выявлено общее снижение.</w:t>
      </w:r>
    </w:p>
    <w:p w:rsidR="00CC0788" w:rsidRDefault="00CC0788" w:rsidP="00247C60">
      <w:pPr>
        <w:pStyle w:val="a3"/>
        <w:tabs>
          <w:tab w:val="left" w:pos="0"/>
        </w:tabs>
        <w:spacing w:line="360" w:lineRule="auto"/>
        <w:ind w:firstLine="567"/>
        <w:jc w:val="both"/>
        <w:rPr>
          <w:sz w:val="28"/>
        </w:rPr>
      </w:pPr>
      <w:r>
        <w:rPr>
          <w:sz w:val="28"/>
        </w:rPr>
        <w:t>Анализируя полученные результаты, можно сделать вывод о том, что с возрастом дети, подростки становятся менее эмпатийны.</w:t>
      </w:r>
    </w:p>
    <w:p w:rsidR="00CC0788" w:rsidRDefault="00CC0788">
      <w:pPr>
        <w:spacing w:line="360" w:lineRule="auto"/>
        <w:ind w:firstLine="540"/>
        <w:jc w:val="both"/>
        <w:rPr>
          <w:sz w:val="28"/>
        </w:rPr>
      </w:pPr>
      <w:r>
        <w:rPr>
          <w:sz w:val="28"/>
        </w:rPr>
        <w:t xml:space="preserve">11.  </w:t>
      </w:r>
      <w:r w:rsidR="001626D8">
        <w:rPr>
          <w:sz w:val="28"/>
        </w:rPr>
        <w:t>М</w:t>
      </w:r>
      <w:r>
        <w:rPr>
          <w:sz w:val="28"/>
        </w:rPr>
        <w:t>ужской пол более экстравертированный (15, 2 баллов), чем женский (14, 8 баллов) и менее невротичен (15, 3 баллов).</w:t>
      </w:r>
    </w:p>
    <w:p w:rsidR="00CC0788" w:rsidRDefault="00CC0788">
      <w:pPr>
        <w:spacing w:line="360" w:lineRule="auto"/>
        <w:ind w:firstLine="540"/>
        <w:jc w:val="both"/>
        <w:rPr>
          <w:sz w:val="28"/>
        </w:rPr>
      </w:pPr>
      <w:r>
        <w:rPr>
          <w:sz w:val="28"/>
        </w:rPr>
        <w:t>Выявлена связь между полом и показателем «нейротизм» (</w:t>
      </w:r>
      <w:r>
        <w:rPr>
          <w:sz w:val="28"/>
          <w:lang w:val="en-US"/>
        </w:rPr>
        <w:t>r</w:t>
      </w:r>
      <w:r>
        <w:rPr>
          <w:sz w:val="28"/>
        </w:rPr>
        <w:t>=0,32).</w:t>
      </w:r>
    </w:p>
    <w:p w:rsidR="00CC0788" w:rsidRDefault="00CC0788">
      <w:pPr>
        <w:spacing w:line="360" w:lineRule="auto"/>
        <w:ind w:firstLine="540"/>
        <w:jc w:val="both"/>
        <w:rPr>
          <w:sz w:val="28"/>
        </w:rPr>
      </w:pPr>
      <w:r>
        <w:rPr>
          <w:sz w:val="28"/>
        </w:rPr>
        <w:t xml:space="preserve">12.  </w:t>
      </w:r>
      <w:r w:rsidR="001626D8">
        <w:rPr>
          <w:sz w:val="28"/>
        </w:rPr>
        <w:t>К</w:t>
      </w:r>
      <w:r>
        <w:rPr>
          <w:sz w:val="28"/>
        </w:rPr>
        <w:t>ак у мужской части подвыборки, так и у женской отмечены  эмоциональные переживания в области духовной жизни. Выявлены также отличия между подвыборками по шкалам «тревожный тип» (</w:t>
      </w:r>
      <w:r>
        <w:rPr>
          <w:sz w:val="28"/>
          <w:lang w:val="en-US"/>
        </w:rPr>
        <w:t>t</w:t>
      </w:r>
      <w:r>
        <w:rPr>
          <w:sz w:val="28"/>
        </w:rPr>
        <w:t>=3, 5 баллов) и «демонстративный тип»  (</w:t>
      </w:r>
      <w:r>
        <w:rPr>
          <w:sz w:val="28"/>
          <w:lang w:val="en-US"/>
        </w:rPr>
        <w:t>t</w:t>
      </w:r>
      <w:r>
        <w:rPr>
          <w:sz w:val="28"/>
        </w:rPr>
        <w:t>=4,2 балла) – согласно сравнению выборок по Т-критерию Стьюдента. Корреляционный анализ также подтвердил указанное различие, а также была установлена связь между полом испытуемых и шкалой «неуравновешенный тип» (</w:t>
      </w:r>
      <w:r>
        <w:rPr>
          <w:sz w:val="28"/>
          <w:lang w:val="en-US"/>
        </w:rPr>
        <w:t>r</w:t>
      </w:r>
      <w:r>
        <w:rPr>
          <w:sz w:val="28"/>
        </w:rPr>
        <w:t>=0,31) и шкалой «циклотимный тип» (</w:t>
      </w:r>
      <w:r>
        <w:rPr>
          <w:sz w:val="28"/>
          <w:lang w:val="en-US"/>
        </w:rPr>
        <w:t>r</w:t>
      </w:r>
      <w:r>
        <w:rPr>
          <w:sz w:val="28"/>
        </w:rPr>
        <w:t xml:space="preserve">=0,33) . Женская часть подвыборки оказалась более тревожна, демонстративна и неуравновешенна. </w:t>
      </w:r>
      <w:r w:rsidR="001626D8">
        <w:rPr>
          <w:sz w:val="28"/>
        </w:rPr>
        <w:t>Ж</w:t>
      </w:r>
      <w:r>
        <w:rPr>
          <w:sz w:val="28"/>
        </w:rPr>
        <w:t xml:space="preserve">енскому полу в большей степени, чем мужскому свойственна смена фаз настроения. </w:t>
      </w:r>
    </w:p>
    <w:p w:rsidR="00CC0788" w:rsidRDefault="00CC0788">
      <w:pPr>
        <w:spacing w:line="360" w:lineRule="auto"/>
        <w:ind w:firstLine="540"/>
        <w:jc w:val="both"/>
        <w:rPr>
          <w:sz w:val="28"/>
        </w:rPr>
      </w:pPr>
      <w:r>
        <w:rPr>
          <w:sz w:val="28"/>
        </w:rPr>
        <w:lastRenderedPageBreak/>
        <w:t xml:space="preserve">13. </w:t>
      </w:r>
      <w:r w:rsidR="001626D8">
        <w:rPr>
          <w:sz w:val="28"/>
        </w:rPr>
        <w:t>У</w:t>
      </w:r>
      <w:r>
        <w:rPr>
          <w:sz w:val="28"/>
        </w:rPr>
        <w:t xml:space="preserve"> мужского пола более выражен такой показатель, как чувство вины (7,4 баллов), а у женского – вербальная агрессия (8, 5 баллов). На наш взгляд, выраженный показатель вербальной агрессии у женского пола связан с тем, что девочки относятся с большим уважением в своей группе к тем девочкам, которые «могут ответить», прибегнув к «сильным выражениям». Существуют отличия между полами по следующим показателям: раздражение (</w:t>
      </w:r>
      <w:r>
        <w:rPr>
          <w:sz w:val="28"/>
          <w:lang w:val="en-US"/>
        </w:rPr>
        <w:t>t</w:t>
      </w:r>
      <w:r>
        <w:rPr>
          <w:sz w:val="28"/>
        </w:rPr>
        <w:t>=3, 02 балла), обида (</w:t>
      </w:r>
      <w:r>
        <w:rPr>
          <w:sz w:val="28"/>
          <w:lang w:val="en-US"/>
        </w:rPr>
        <w:t>t</w:t>
      </w:r>
      <w:r>
        <w:rPr>
          <w:sz w:val="28"/>
        </w:rPr>
        <w:t>=4, 28 баллов), подозрительность (</w:t>
      </w:r>
      <w:r>
        <w:rPr>
          <w:sz w:val="28"/>
          <w:lang w:val="en-US"/>
        </w:rPr>
        <w:t>t</w:t>
      </w:r>
      <w:r>
        <w:rPr>
          <w:sz w:val="28"/>
        </w:rPr>
        <w:t>=4. 08 баллов), вербальная агрессия (</w:t>
      </w:r>
      <w:r>
        <w:rPr>
          <w:sz w:val="28"/>
          <w:lang w:val="en-US"/>
        </w:rPr>
        <w:t>t</w:t>
      </w:r>
      <w:r>
        <w:rPr>
          <w:sz w:val="28"/>
        </w:rPr>
        <w:t>=5, 30 баллов); а также по индексу враждебности (</w:t>
      </w:r>
      <w:r>
        <w:rPr>
          <w:sz w:val="28"/>
          <w:lang w:val="en-US"/>
        </w:rPr>
        <w:t>t</w:t>
      </w:r>
      <w:r>
        <w:rPr>
          <w:sz w:val="28"/>
        </w:rPr>
        <w:t>=5, 34 баллов) и индексу агрессивности (</w:t>
      </w:r>
      <w:r>
        <w:rPr>
          <w:sz w:val="28"/>
          <w:lang w:val="en-US"/>
        </w:rPr>
        <w:t>t</w:t>
      </w:r>
      <w:r>
        <w:rPr>
          <w:sz w:val="28"/>
        </w:rPr>
        <w:t>=4,15 баллов). Высокие баллы по данным показателям были получены по женской части выборки. Установлена связь между полом испытуемых и следующими показателями: раздражение (</w:t>
      </w:r>
      <w:r>
        <w:rPr>
          <w:sz w:val="28"/>
          <w:lang w:val="en-US"/>
        </w:rPr>
        <w:t>r</w:t>
      </w:r>
      <w:r>
        <w:rPr>
          <w:sz w:val="28"/>
        </w:rPr>
        <w:t>=0,39), обида (</w:t>
      </w:r>
      <w:r>
        <w:rPr>
          <w:sz w:val="28"/>
          <w:lang w:val="en-US"/>
        </w:rPr>
        <w:t>r</w:t>
      </w:r>
      <w:r>
        <w:rPr>
          <w:sz w:val="28"/>
        </w:rPr>
        <w:t>=0,45), подозрительность (</w:t>
      </w:r>
      <w:r>
        <w:rPr>
          <w:sz w:val="28"/>
          <w:lang w:val="en-US"/>
        </w:rPr>
        <w:t>r</w:t>
      </w:r>
      <w:r>
        <w:rPr>
          <w:sz w:val="28"/>
        </w:rPr>
        <w:t>=0,45), вербальная агрессия (</w:t>
      </w:r>
      <w:r>
        <w:rPr>
          <w:sz w:val="28"/>
          <w:lang w:val="en-US"/>
        </w:rPr>
        <w:t>r</w:t>
      </w:r>
      <w:r>
        <w:rPr>
          <w:sz w:val="28"/>
        </w:rPr>
        <w:t>=0,46), чувство вины (</w:t>
      </w:r>
      <w:r>
        <w:rPr>
          <w:sz w:val="28"/>
          <w:lang w:val="en-US"/>
        </w:rPr>
        <w:t>r</w:t>
      </w:r>
      <w:r>
        <w:rPr>
          <w:sz w:val="28"/>
        </w:rPr>
        <w:t>=0,32), индекс враждебности (</w:t>
      </w:r>
      <w:r>
        <w:rPr>
          <w:sz w:val="28"/>
          <w:lang w:val="en-US"/>
        </w:rPr>
        <w:t>r</w:t>
      </w:r>
      <w:r>
        <w:rPr>
          <w:sz w:val="28"/>
        </w:rPr>
        <w:t>=0,50), индекс агрессивности (</w:t>
      </w:r>
      <w:r>
        <w:rPr>
          <w:sz w:val="28"/>
          <w:lang w:val="en-US"/>
        </w:rPr>
        <w:t>r</w:t>
      </w:r>
      <w:r>
        <w:rPr>
          <w:sz w:val="28"/>
        </w:rPr>
        <w:t>=0,43). Выраженность данных показателей, как было отмечено выше, наблюдаются у женской части выборки.</w:t>
      </w:r>
    </w:p>
    <w:p w:rsidR="00CC0788" w:rsidRDefault="00CC0788">
      <w:pPr>
        <w:spacing w:line="360" w:lineRule="auto"/>
        <w:ind w:firstLine="540"/>
        <w:jc w:val="both"/>
        <w:rPr>
          <w:sz w:val="28"/>
        </w:rPr>
      </w:pPr>
      <w:r>
        <w:rPr>
          <w:sz w:val="28"/>
        </w:rPr>
        <w:t xml:space="preserve">14.  </w:t>
      </w:r>
      <w:r w:rsidR="001626D8">
        <w:rPr>
          <w:sz w:val="28"/>
        </w:rPr>
        <w:t>У</w:t>
      </w:r>
      <w:r>
        <w:rPr>
          <w:sz w:val="28"/>
        </w:rPr>
        <w:t xml:space="preserve"> женской части подвыборки выявлен более высокий балл (40, 053 балла) по шкале «склонность к аддиктивному поведению», чем у мужской (42, 611 баллов)</w:t>
      </w:r>
      <w:r w:rsidR="001626D8">
        <w:rPr>
          <w:sz w:val="28"/>
        </w:rPr>
        <w:t>,</w:t>
      </w:r>
      <w:r>
        <w:rPr>
          <w:sz w:val="28"/>
        </w:rPr>
        <w:t xml:space="preserve"> </w:t>
      </w:r>
      <w:r w:rsidR="001626D8">
        <w:rPr>
          <w:sz w:val="28"/>
        </w:rPr>
        <w:t>ч</w:t>
      </w:r>
      <w:r>
        <w:rPr>
          <w:sz w:val="28"/>
        </w:rPr>
        <w:t>то свидетельствует о том, что у женского пола социальный контроль поведенческих реакций выше, чем у мужского. Выявлено также отличие по шкале «склонность к агрессии и насилию» (55, 395 баллов), что подтвердил и проведенный корреляционный анализ (</w:t>
      </w:r>
      <w:r>
        <w:rPr>
          <w:sz w:val="28"/>
          <w:lang w:val="en-US"/>
        </w:rPr>
        <w:t>r</w:t>
      </w:r>
      <w:r>
        <w:rPr>
          <w:sz w:val="28"/>
        </w:rPr>
        <w:t>=0,33). Женская часть подвыборки оказалась более агрессивна, тревожна и демонстративна. Как показал корреляционный анализ, показатели тревожности (</w:t>
      </w:r>
      <w:r>
        <w:rPr>
          <w:sz w:val="28"/>
          <w:lang w:val="en-US"/>
        </w:rPr>
        <w:t>r</w:t>
      </w:r>
      <w:r>
        <w:rPr>
          <w:sz w:val="28"/>
        </w:rPr>
        <w:t>=0,42) , эмотивности (</w:t>
      </w:r>
      <w:r>
        <w:rPr>
          <w:sz w:val="28"/>
          <w:lang w:val="en-US"/>
        </w:rPr>
        <w:t>r</w:t>
      </w:r>
      <w:r>
        <w:rPr>
          <w:sz w:val="28"/>
        </w:rPr>
        <w:t>=0,40), циклотимности (</w:t>
      </w:r>
      <w:r>
        <w:rPr>
          <w:sz w:val="28"/>
          <w:lang w:val="en-US"/>
        </w:rPr>
        <w:t>r</w:t>
      </w:r>
      <w:r>
        <w:rPr>
          <w:sz w:val="28"/>
        </w:rPr>
        <w:t>=0,33), демонстративности (</w:t>
      </w:r>
      <w:r>
        <w:rPr>
          <w:sz w:val="28"/>
          <w:lang w:val="en-US"/>
        </w:rPr>
        <w:t>r</w:t>
      </w:r>
      <w:r>
        <w:rPr>
          <w:sz w:val="28"/>
        </w:rPr>
        <w:t>=0,47) и неуравновешенности (</w:t>
      </w:r>
      <w:r>
        <w:rPr>
          <w:sz w:val="28"/>
          <w:lang w:val="en-US"/>
        </w:rPr>
        <w:t>r</w:t>
      </w:r>
      <w:r>
        <w:rPr>
          <w:sz w:val="28"/>
        </w:rPr>
        <w:t>=0,31) значимо коррелируют с полом испытуемых. Это говорит о том, что по вышеуказанным показателям женская часть выборки отличается большей выраженностью.</w:t>
      </w:r>
    </w:p>
    <w:p w:rsidR="00CC0788" w:rsidRDefault="00CC0788">
      <w:pPr>
        <w:pStyle w:val="a3"/>
        <w:spacing w:after="0" w:line="360" w:lineRule="auto"/>
        <w:ind w:firstLine="540"/>
        <w:jc w:val="both"/>
        <w:rPr>
          <w:sz w:val="28"/>
        </w:rPr>
      </w:pPr>
      <w:r>
        <w:rPr>
          <w:sz w:val="28"/>
        </w:rPr>
        <w:t xml:space="preserve">15. </w:t>
      </w:r>
      <w:r w:rsidR="001626D8">
        <w:rPr>
          <w:sz w:val="28"/>
        </w:rPr>
        <w:t>В</w:t>
      </w:r>
      <w:r>
        <w:rPr>
          <w:sz w:val="28"/>
        </w:rPr>
        <w:t xml:space="preserve">ыявлено, что женская часть выборки более эмпатийна.  </w:t>
      </w:r>
    </w:p>
    <w:p w:rsidR="00CC0788" w:rsidRDefault="00CC0788">
      <w:pPr>
        <w:pStyle w:val="a3"/>
        <w:spacing w:after="0" w:line="360" w:lineRule="auto"/>
        <w:ind w:firstLine="540"/>
        <w:jc w:val="both"/>
        <w:rPr>
          <w:sz w:val="28"/>
        </w:rPr>
      </w:pPr>
      <w:r>
        <w:rPr>
          <w:sz w:val="28"/>
        </w:rPr>
        <w:tab/>
        <w:t xml:space="preserve">У женского пола наиболее развита эмпатия к детям (12, 0 баллов). Высокий показатель связан, вероятно, с исторически сложившейся ролью </w:t>
      </w:r>
      <w:r>
        <w:rPr>
          <w:sz w:val="28"/>
        </w:rPr>
        <w:lastRenderedPageBreak/>
        <w:t xml:space="preserve">женщины, как матери, хранительницы домашнего очага. В то время, как мужчины стремятся создать определенную материальную базу. </w:t>
      </w:r>
    </w:p>
    <w:p w:rsidR="00CC0788" w:rsidRDefault="00CC0788">
      <w:pPr>
        <w:tabs>
          <w:tab w:val="left" w:pos="1720"/>
        </w:tabs>
        <w:spacing w:line="360" w:lineRule="auto"/>
        <w:ind w:firstLine="540"/>
        <w:jc w:val="both"/>
        <w:rPr>
          <w:sz w:val="28"/>
        </w:rPr>
      </w:pPr>
      <w:r>
        <w:rPr>
          <w:sz w:val="28"/>
        </w:rPr>
        <w:t>У мужской части выборки наиболее развитым оказался такой показатель, как эмпатия к родителям (9, 9 баллов).</w:t>
      </w:r>
    </w:p>
    <w:p w:rsidR="00CC0788" w:rsidRDefault="00CC0788">
      <w:pPr>
        <w:pStyle w:val="a3"/>
        <w:spacing w:after="0" w:line="360" w:lineRule="auto"/>
        <w:ind w:firstLine="540"/>
        <w:jc w:val="both"/>
        <w:rPr>
          <w:sz w:val="28"/>
        </w:rPr>
      </w:pPr>
      <w:r>
        <w:rPr>
          <w:sz w:val="28"/>
        </w:rPr>
        <w:t>Обнаружена связь между полом испытуемых и эмпатией к животным (</w:t>
      </w:r>
      <w:r>
        <w:rPr>
          <w:sz w:val="28"/>
          <w:lang w:val="en-US"/>
        </w:rPr>
        <w:t>r</w:t>
      </w:r>
      <w:r>
        <w:rPr>
          <w:sz w:val="28"/>
        </w:rPr>
        <w:t>=0,32)</w:t>
      </w:r>
      <w:r w:rsidR="001626D8">
        <w:rPr>
          <w:sz w:val="28"/>
        </w:rPr>
        <w:t>,</w:t>
      </w:r>
      <w:r>
        <w:rPr>
          <w:sz w:val="28"/>
        </w:rPr>
        <w:t xml:space="preserve"> эмпатией к детям (</w:t>
      </w:r>
      <w:r>
        <w:rPr>
          <w:sz w:val="28"/>
          <w:lang w:val="en-US"/>
        </w:rPr>
        <w:t>r</w:t>
      </w:r>
      <w:r>
        <w:rPr>
          <w:sz w:val="28"/>
        </w:rPr>
        <w:t>=0,46). Данные показатели наиболее развиты, как было отмечено, у женского пола.</w:t>
      </w:r>
    </w:p>
    <w:p w:rsidR="00CC0788" w:rsidRDefault="00CC0788">
      <w:pPr>
        <w:tabs>
          <w:tab w:val="left" w:pos="1720"/>
        </w:tabs>
        <w:spacing w:line="360" w:lineRule="auto"/>
        <w:ind w:firstLine="540"/>
        <w:jc w:val="both"/>
        <w:rPr>
          <w:sz w:val="28"/>
        </w:rPr>
      </w:pPr>
      <w:r>
        <w:rPr>
          <w:sz w:val="28"/>
        </w:rPr>
        <w:t>16.  Принимая во внимание  исследование 2002 года, проводимое на старшем школьном возрасте, следует отметить, что как мужской, так и женский пол наиболее эмпатийным оказался к родителям.</w:t>
      </w:r>
    </w:p>
    <w:p w:rsidR="00CC0788" w:rsidRDefault="00CC0788">
      <w:pPr>
        <w:shd w:val="clear" w:color="auto" w:fill="FFFFFF"/>
        <w:spacing w:line="360" w:lineRule="auto"/>
        <w:ind w:firstLine="540"/>
        <w:jc w:val="both"/>
        <w:rPr>
          <w:sz w:val="28"/>
        </w:rPr>
      </w:pPr>
      <w:r>
        <w:rPr>
          <w:color w:val="000000"/>
          <w:spacing w:val="-15"/>
          <w:sz w:val="28"/>
        </w:rPr>
        <w:t xml:space="preserve">Женская часть выборки более сензитивна и эмпатийна по сравнению </w:t>
      </w:r>
      <w:r>
        <w:rPr>
          <w:color w:val="000000"/>
          <w:spacing w:val="-18"/>
          <w:sz w:val="28"/>
        </w:rPr>
        <w:t>с мужской подвыборкой.</w:t>
      </w:r>
    </w:p>
    <w:p w:rsidR="00CC0788" w:rsidRDefault="00CC0788">
      <w:pPr>
        <w:spacing w:line="360" w:lineRule="auto"/>
        <w:ind w:firstLine="540"/>
        <w:jc w:val="both"/>
        <w:rPr>
          <w:sz w:val="28"/>
        </w:rPr>
      </w:pPr>
      <w:r>
        <w:rPr>
          <w:sz w:val="28"/>
        </w:rPr>
        <w:t xml:space="preserve">17.  </w:t>
      </w:r>
      <w:r w:rsidR="001626D8">
        <w:rPr>
          <w:sz w:val="28"/>
        </w:rPr>
        <w:t>П</w:t>
      </w:r>
      <w:r>
        <w:rPr>
          <w:sz w:val="28"/>
        </w:rPr>
        <w:t>о результатам исследования межличностных отношений в группе, можно отметить, что с</w:t>
      </w:r>
      <w:r w:rsidR="001626D8">
        <w:rPr>
          <w:sz w:val="28"/>
        </w:rPr>
        <w:t xml:space="preserve"> </w:t>
      </w:r>
      <w:r>
        <w:rPr>
          <w:sz w:val="28"/>
        </w:rPr>
        <w:t>начала смены наблюдается тенденция к  увеличению количества претендующих на лидерские позиции так</w:t>
      </w:r>
      <w:r w:rsidR="001626D8">
        <w:rPr>
          <w:sz w:val="28"/>
        </w:rPr>
        <w:t xml:space="preserve"> </w:t>
      </w:r>
      <w:r>
        <w:rPr>
          <w:sz w:val="28"/>
        </w:rPr>
        <w:t>же, как и количество аутсайдеров. В целом количество как положительных, так  и отрицательных выборов к концу лагерной смены уменьшается.  Как правило, лидерами выступали более агрессивные, враждебно настроенные подростки. В группе ценилась сила, ловкость, смекалка. Данная тенденция отмечена как у мальчиков, так и у девочек в более старшем возрасте.</w:t>
      </w:r>
    </w:p>
    <w:p w:rsidR="00CC0788" w:rsidRDefault="00CC0788">
      <w:pPr>
        <w:spacing w:line="360" w:lineRule="auto"/>
        <w:ind w:firstLine="540"/>
        <w:jc w:val="both"/>
        <w:rPr>
          <w:sz w:val="28"/>
        </w:rPr>
      </w:pPr>
      <w:r>
        <w:rPr>
          <w:sz w:val="28"/>
        </w:rPr>
        <w:t>Аутсайдерами, как было замечено, становились более слабые дети в группе, которых легко можно было обидеть, которые были более плохо одеты, чем другие</w:t>
      </w:r>
      <w:r w:rsidR="001626D8">
        <w:rPr>
          <w:sz w:val="28"/>
        </w:rPr>
        <w:t>,</w:t>
      </w:r>
      <w:r>
        <w:rPr>
          <w:sz w:val="28"/>
        </w:rPr>
        <w:t xml:space="preserve"> </w:t>
      </w:r>
      <w:r w:rsidR="001626D8">
        <w:rPr>
          <w:sz w:val="28"/>
        </w:rPr>
        <w:t>а</w:t>
      </w:r>
      <w:r>
        <w:rPr>
          <w:sz w:val="28"/>
        </w:rPr>
        <w:t xml:space="preserve"> также отличались от остальных по интеллектуальным способностям (1 смена</w:t>
      </w:r>
      <w:r w:rsidR="001626D8">
        <w:rPr>
          <w:sz w:val="28"/>
        </w:rPr>
        <w:t xml:space="preserve"> -</w:t>
      </w:r>
      <w:r>
        <w:rPr>
          <w:sz w:val="28"/>
        </w:rPr>
        <w:t xml:space="preserve"> №13, 24; 3 смена</w:t>
      </w:r>
      <w:r w:rsidR="001626D8">
        <w:rPr>
          <w:sz w:val="28"/>
        </w:rPr>
        <w:t xml:space="preserve"> -</w:t>
      </w:r>
      <w:r>
        <w:rPr>
          <w:sz w:val="28"/>
        </w:rPr>
        <w:t xml:space="preserve"> №15, 14). Нужно отметить, что в данной выборке распространенным явлением было воровство. Такого ребенка, как правило, отвергала группа (1 смена </w:t>
      </w:r>
      <w:r w:rsidR="001626D8">
        <w:rPr>
          <w:sz w:val="28"/>
        </w:rPr>
        <w:t xml:space="preserve">- </w:t>
      </w:r>
      <w:r>
        <w:rPr>
          <w:sz w:val="28"/>
        </w:rPr>
        <w:t>№2 (- 7)).</w:t>
      </w:r>
    </w:p>
    <w:p w:rsidR="00CC0788" w:rsidRDefault="00CC0788">
      <w:pPr>
        <w:spacing w:line="360" w:lineRule="auto"/>
        <w:ind w:firstLine="540"/>
        <w:jc w:val="both"/>
        <w:rPr>
          <w:sz w:val="28"/>
        </w:rPr>
      </w:pPr>
      <w:r>
        <w:rPr>
          <w:sz w:val="28"/>
        </w:rPr>
        <w:t>В младшем возрасте среди девочек лидером могла стать та, которая была активная, отзывчивая, неагрессивная, занимающая высокие места в различных конкурсах, что-то умела делать своими руками</w:t>
      </w:r>
      <w:r w:rsidR="001626D8">
        <w:rPr>
          <w:sz w:val="28"/>
        </w:rPr>
        <w:t>,</w:t>
      </w:r>
      <w:r>
        <w:rPr>
          <w:sz w:val="28"/>
        </w:rPr>
        <w:t xml:space="preserve"> </w:t>
      </w:r>
      <w:r w:rsidR="001626D8">
        <w:rPr>
          <w:sz w:val="28"/>
        </w:rPr>
        <w:t>а</w:t>
      </w:r>
      <w:r>
        <w:rPr>
          <w:sz w:val="28"/>
        </w:rPr>
        <w:t xml:space="preserve"> также следующая общепринятым нормам поведения (1 смена</w:t>
      </w:r>
      <w:r w:rsidR="001626D8">
        <w:rPr>
          <w:sz w:val="28"/>
        </w:rPr>
        <w:t xml:space="preserve"> -</w:t>
      </w:r>
      <w:r>
        <w:rPr>
          <w:sz w:val="28"/>
        </w:rPr>
        <w:t xml:space="preserve"> №7).</w:t>
      </w:r>
    </w:p>
    <w:p w:rsidR="00CC0788" w:rsidRDefault="00CC0788">
      <w:pPr>
        <w:spacing w:line="360" w:lineRule="auto"/>
        <w:ind w:firstLine="540"/>
        <w:jc w:val="both"/>
        <w:rPr>
          <w:sz w:val="28"/>
        </w:rPr>
      </w:pPr>
      <w:r>
        <w:rPr>
          <w:sz w:val="28"/>
        </w:rPr>
        <w:lastRenderedPageBreak/>
        <w:t xml:space="preserve">В старшем возрасте девочки ценили, прежде всего, силу, умение «постоять за себя», «дать сдачи» мальчику (2 смена </w:t>
      </w:r>
      <w:r w:rsidR="001626D8">
        <w:rPr>
          <w:sz w:val="28"/>
        </w:rPr>
        <w:t xml:space="preserve">- </w:t>
      </w:r>
      <w:r>
        <w:rPr>
          <w:sz w:val="28"/>
        </w:rPr>
        <w:t xml:space="preserve">№21). </w:t>
      </w:r>
    </w:p>
    <w:p w:rsidR="00CC0788" w:rsidRDefault="00CC0788">
      <w:pPr>
        <w:spacing w:line="360" w:lineRule="auto"/>
        <w:ind w:firstLine="540"/>
        <w:jc w:val="both"/>
        <w:rPr>
          <w:sz w:val="28"/>
        </w:rPr>
      </w:pPr>
      <w:r>
        <w:rPr>
          <w:sz w:val="28"/>
        </w:rPr>
        <w:t xml:space="preserve">В период знакомства с детьми до начала реализации коррекционной программы мы наблюдали обширный диапазон эмоциональных состояний подростков. Они легко приходили в восторг от радостных событий и в полное отчаяние от печальных. </w:t>
      </w:r>
    </w:p>
    <w:p w:rsidR="00CC0788" w:rsidRDefault="00CC0788">
      <w:pPr>
        <w:spacing w:line="360" w:lineRule="auto"/>
        <w:ind w:firstLine="540"/>
        <w:jc w:val="both"/>
        <w:rPr>
          <w:sz w:val="28"/>
        </w:rPr>
      </w:pPr>
      <w:r>
        <w:rPr>
          <w:sz w:val="28"/>
        </w:rPr>
        <w:t xml:space="preserve">После включения подростков в программу коррекционной работы и ее реализации мы провели оценку полученных результатов на основе методик, наблюдения за поведением детей и экспертной оценки специалистами. </w:t>
      </w:r>
    </w:p>
    <w:p w:rsidR="00CC0788" w:rsidRDefault="00CC0788">
      <w:pPr>
        <w:tabs>
          <w:tab w:val="left" w:pos="900"/>
        </w:tabs>
        <w:spacing w:line="360" w:lineRule="auto"/>
        <w:ind w:firstLine="540"/>
        <w:jc w:val="both"/>
        <w:rPr>
          <w:sz w:val="28"/>
        </w:rPr>
      </w:pPr>
      <w:r>
        <w:rPr>
          <w:sz w:val="28"/>
        </w:rPr>
        <w:t>Можно отметить следующие изменения:</w:t>
      </w:r>
    </w:p>
    <w:p w:rsidR="00CC0788" w:rsidRDefault="00CC0788">
      <w:pPr>
        <w:spacing w:line="360" w:lineRule="auto"/>
        <w:ind w:firstLine="567"/>
        <w:jc w:val="both"/>
        <w:rPr>
          <w:sz w:val="28"/>
        </w:rPr>
      </w:pPr>
      <w:r>
        <w:rPr>
          <w:sz w:val="28"/>
        </w:rPr>
        <w:t xml:space="preserve">- снизилась доля аутсайдеров в группах, поведение которых отвергалось группой в начале работы и в ее ходе изменилось в положительную сторону, поэтому большая часть детей успешно адаптировалась в группе сверстников; </w:t>
      </w:r>
    </w:p>
    <w:p w:rsidR="00CC0788" w:rsidRDefault="00CC0788">
      <w:pPr>
        <w:tabs>
          <w:tab w:val="num" w:pos="1260"/>
        </w:tabs>
        <w:spacing w:line="360" w:lineRule="auto"/>
        <w:ind w:firstLine="567"/>
        <w:jc w:val="both"/>
        <w:rPr>
          <w:sz w:val="28"/>
        </w:rPr>
      </w:pPr>
      <w:r>
        <w:rPr>
          <w:sz w:val="28"/>
        </w:rPr>
        <w:t xml:space="preserve">- снизилось проявление физической агрессии у мальчиков, уменьшилась подозрительность и невербальная агрессия также в  мужской части выборки. В группе девочек снизились показатели вербальной агрессии, подозрительность и раздражение; </w:t>
      </w:r>
    </w:p>
    <w:p w:rsidR="00CC0788" w:rsidRDefault="00CC0788">
      <w:pPr>
        <w:tabs>
          <w:tab w:val="num" w:pos="1260"/>
        </w:tabs>
        <w:spacing w:line="360" w:lineRule="auto"/>
        <w:ind w:firstLine="567"/>
        <w:jc w:val="both"/>
        <w:rPr>
          <w:sz w:val="28"/>
        </w:rPr>
      </w:pPr>
      <w:r>
        <w:rPr>
          <w:sz w:val="28"/>
        </w:rPr>
        <w:t xml:space="preserve">- у девочек и мальчиков к концу смены отмечена сформированность умений контролировать свои эмоциональные проявления по сравнению с началом пребывания детей в центре, когда наблюдался обширный диапазон эмоциональных состояний подростков. Они до начала реализации коррекционной программы легко приходили в неудержимый восторг от радостных событий и  также легко </w:t>
      </w:r>
      <w:r w:rsidR="001626D8">
        <w:rPr>
          <w:sz w:val="28"/>
        </w:rPr>
        <w:t xml:space="preserve">- </w:t>
      </w:r>
      <w:r>
        <w:rPr>
          <w:sz w:val="28"/>
        </w:rPr>
        <w:t xml:space="preserve">в крайнюю отчаянность от печальных. Изменилась самооценка подростков  в сторону  ее адекватности. </w:t>
      </w:r>
    </w:p>
    <w:p w:rsidR="00CC0788" w:rsidRDefault="00CC0788" w:rsidP="002C4831">
      <w:pPr>
        <w:tabs>
          <w:tab w:val="left" w:pos="851"/>
        </w:tabs>
        <w:spacing w:line="360" w:lineRule="auto"/>
        <w:ind w:firstLine="567"/>
        <w:jc w:val="both"/>
        <w:rPr>
          <w:sz w:val="28"/>
        </w:rPr>
      </w:pPr>
      <w:r>
        <w:rPr>
          <w:sz w:val="28"/>
        </w:rPr>
        <w:t>- изменились показатели, характеризующие склонность к отклоняющемуся поведению в положительную сторону, после реализации коррекционной программы наблюдалось значительное уменьшение склонности к адди</w:t>
      </w:r>
      <w:r w:rsidR="001626D8">
        <w:rPr>
          <w:sz w:val="28"/>
        </w:rPr>
        <w:t>к</w:t>
      </w:r>
      <w:r>
        <w:rPr>
          <w:sz w:val="28"/>
        </w:rPr>
        <w:t xml:space="preserve">тивному и насильственному поведению как у мальчиков, так и у девочек; Высокий уровень агрессивности, тревожности и </w:t>
      </w:r>
      <w:r>
        <w:rPr>
          <w:sz w:val="28"/>
        </w:rPr>
        <w:lastRenderedPageBreak/>
        <w:t xml:space="preserve">демонстративности в женской части выборки до начала  опытно – экспериментальной работы  значительно снизился к ее концу; </w:t>
      </w:r>
    </w:p>
    <w:p w:rsidR="00CC0788" w:rsidRDefault="00CC0788" w:rsidP="002C4831">
      <w:pPr>
        <w:pStyle w:val="22"/>
        <w:tabs>
          <w:tab w:val="left" w:pos="851"/>
        </w:tabs>
        <w:ind w:firstLine="567"/>
        <w:rPr>
          <w:b/>
        </w:rPr>
      </w:pPr>
      <w:r>
        <w:t>- изменилась оценка детей в отношении качеств личности, которые было принято считать одобряемыми. Если в начале смены дети отмечали как положительные такие личностные качества</w:t>
      </w:r>
      <w:r w:rsidR="001626D8">
        <w:t>,</w:t>
      </w:r>
      <w:r>
        <w:t xml:space="preserve"> как физическая сила, активное противостояние взрослым, жесткость в обращении с людьми и цинизм, то в ходе работы все больше предпочтений отдавалось таким качествам</w:t>
      </w:r>
      <w:r w:rsidR="001626D8">
        <w:t>,</w:t>
      </w:r>
      <w:r>
        <w:t xml:space="preserve"> как отзывчивость, честность, доброта;</w:t>
      </w:r>
    </w:p>
    <w:p w:rsidR="00CC0788" w:rsidRDefault="00CC0788" w:rsidP="002C4831">
      <w:pPr>
        <w:pStyle w:val="22"/>
        <w:tabs>
          <w:tab w:val="left" w:pos="851"/>
        </w:tabs>
        <w:ind w:firstLine="567"/>
      </w:pPr>
      <w:r>
        <w:t xml:space="preserve">- неизменными остались показатели эмпатии, как до начала опытно – экспериментальной работы, так и после ее окончания, более эмпатийной оставалась женская часть выборки. У  девочек в большей степени развита эмпатия к детям и животным, в мужской части выборки </w:t>
      </w:r>
      <w:r w:rsidR="001626D8">
        <w:t xml:space="preserve">- </w:t>
      </w:r>
      <w:r>
        <w:t>к родителям. Выявленные, до начала опытно – экспериментальной работы, возрастные изменения эмпатии были зафиксированы и после ее окончания.</w:t>
      </w:r>
    </w:p>
    <w:p w:rsidR="00CC0788" w:rsidRDefault="00CC0788">
      <w:pPr>
        <w:pStyle w:val="a3"/>
        <w:spacing w:line="360" w:lineRule="auto"/>
        <w:ind w:firstLine="567"/>
        <w:jc w:val="both"/>
        <w:rPr>
          <w:sz w:val="28"/>
          <w:szCs w:val="28"/>
        </w:rPr>
      </w:pPr>
      <w:r>
        <w:rPr>
          <w:sz w:val="28"/>
        </w:rPr>
        <w:t xml:space="preserve">Программа коррекции девиантного поведения подростков в условиях оздоровительно-образовательного центра была успешно внедрена в приюте Бобруйского районного </w:t>
      </w:r>
      <w:r>
        <w:rPr>
          <w:sz w:val="28"/>
          <w:szCs w:val="28"/>
        </w:rPr>
        <w:t>социально-педагогического Центра (СПЦ), расположенном в д.Михалёво, Бобруйского района, Могилёвской области, Республики Беларусь. Особенностью данного приюта является то, что в нем содержатся дети, нуждающиеся в социально-педагогической, психологической помощи, оказавшиеся в экстремальных жизненных ситуациях. Притом, несовершеннолетние, находящиеся в социально-педагогическом центре, обучаются в Михалёвском учебно-педагогическом комплексе «Детский сад – общеобразовательная школа».</w:t>
      </w:r>
    </w:p>
    <w:p w:rsidR="00CC0788" w:rsidRDefault="00CC0788">
      <w:pPr>
        <w:pStyle w:val="a3"/>
        <w:spacing w:line="360" w:lineRule="auto"/>
        <w:ind w:firstLine="567"/>
        <w:jc w:val="both"/>
        <w:rPr>
          <w:sz w:val="28"/>
          <w:szCs w:val="28"/>
        </w:rPr>
      </w:pPr>
      <w:r>
        <w:rPr>
          <w:sz w:val="28"/>
          <w:szCs w:val="28"/>
        </w:rPr>
        <w:t>Основными задачами приюта районного социально-педагогического Центра являются:</w:t>
      </w:r>
    </w:p>
    <w:p w:rsidR="00CC0788" w:rsidRDefault="00CC0788">
      <w:pPr>
        <w:pStyle w:val="a3"/>
        <w:spacing w:line="360" w:lineRule="auto"/>
        <w:ind w:firstLine="567"/>
        <w:jc w:val="both"/>
        <w:rPr>
          <w:sz w:val="28"/>
          <w:szCs w:val="28"/>
        </w:rPr>
      </w:pPr>
      <w:r>
        <w:rPr>
          <w:sz w:val="28"/>
          <w:szCs w:val="28"/>
        </w:rPr>
        <w:t>-предоставление несовершеннолетним временного места проживания до определения совместно с органами опеки и попечительства наиболее оптимальных форм его жизнеустройства;</w:t>
      </w:r>
    </w:p>
    <w:p w:rsidR="00CC0788" w:rsidRDefault="00CC0788">
      <w:pPr>
        <w:pStyle w:val="a3"/>
        <w:spacing w:line="360" w:lineRule="auto"/>
        <w:ind w:firstLine="567"/>
        <w:jc w:val="both"/>
        <w:rPr>
          <w:sz w:val="28"/>
          <w:szCs w:val="28"/>
        </w:rPr>
      </w:pPr>
      <w:r>
        <w:rPr>
          <w:sz w:val="28"/>
          <w:szCs w:val="28"/>
        </w:rPr>
        <w:lastRenderedPageBreak/>
        <w:t>-обеспечение несовершеннолетних квалифицированной правовой, психолого-педагогической, социальной и медицинской помощью;</w:t>
      </w:r>
    </w:p>
    <w:p w:rsidR="00CC0788" w:rsidRDefault="00CC0788">
      <w:pPr>
        <w:pStyle w:val="a3"/>
        <w:spacing w:line="360" w:lineRule="auto"/>
        <w:ind w:firstLine="567"/>
        <w:jc w:val="both"/>
        <w:rPr>
          <w:sz w:val="28"/>
          <w:szCs w:val="28"/>
        </w:rPr>
      </w:pPr>
      <w:r>
        <w:rPr>
          <w:sz w:val="28"/>
          <w:szCs w:val="28"/>
        </w:rPr>
        <w:t>-осуществление психолого-педагогической и социальной реабилитации несовершеннолетних, находящихся в социально опасном положении;</w:t>
      </w:r>
    </w:p>
    <w:p w:rsidR="00CC0788" w:rsidRDefault="00CC0788">
      <w:pPr>
        <w:pStyle w:val="a3"/>
        <w:spacing w:line="360" w:lineRule="auto"/>
        <w:ind w:firstLine="567"/>
        <w:jc w:val="both"/>
        <w:rPr>
          <w:sz w:val="28"/>
          <w:szCs w:val="28"/>
        </w:rPr>
      </w:pPr>
      <w:r>
        <w:rPr>
          <w:sz w:val="28"/>
          <w:szCs w:val="28"/>
        </w:rPr>
        <w:t>-профилактическая работа по предупреждению безнадзорности несовершеннолетних;</w:t>
      </w:r>
    </w:p>
    <w:p w:rsidR="00CC0788" w:rsidRDefault="00CC0788">
      <w:pPr>
        <w:pStyle w:val="a3"/>
        <w:spacing w:line="360" w:lineRule="auto"/>
        <w:ind w:firstLine="567"/>
        <w:jc w:val="both"/>
        <w:rPr>
          <w:sz w:val="28"/>
          <w:szCs w:val="28"/>
        </w:rPr>
      </w:pPr>
      <w:r>
        <w:rPr>
          <w:sz w:val="28"/>
          <w:szCs w:val="28"/>
        </w:rPr>
        <w:t>-оказание помощи по ликвидации трудной жизненной ситуации в семье.</w:t>
      </w:r>
    </w:p>
    <w:p w:rsidR="00CC0788" w:rsidRDefault="00CC0788">
      <w:pPr>
        <w:pStyle w:val="a3"/>
        <w:spacing w:line="360" w:lineRule="auto"/>
        <w:ind w:firstLine="567"/>
        <w:jc w:val="both"/>
        <w:rPr>
          <w:sz w:val="28"/>
          <w:szCs w:val="28"/>
        </w:rPr>
      </w:pPr>
      <w:r>
        <w:rPr>
          <w:sz w:val="28"/>
          <w:szCs w:val="28"/>
        </w:rPr>
        <w:t>В программе коррекции девиантного поведения подростков принял</w:t>
      </w:r>
      <w:r w:rsidR="001626D8">
        <w:rPr>
          <w:sz w:val="28"/>
          <w:szCs w:val="28"/>
        </w:rPr>
        <w:t>и</w:t>
      </w:r>
      <w:r>
        <w:rPr>
          <w:sz w:val="28"/>
          <w:szCs w:val="28"/>
        </w:rPr>
        <w:t xml:space="preserve"> участие 20 человек в возрасте от 8 до 16 лет, из которых 14 лиц </w:t>
      </w:r>
      <w:r w:rsidR="001626D8">
        <w:rPr>
          <w:sz w:val="28"/>
          <w:szCs w:val="28"/>
        </w:rPr>
        <w:t xml:space="preserve">- </w:t>
      </w:r>
      <w:r>
        <w:rPr>
          <w:sz w:val="28"/>
          <w:szCs w:val="28"/>
        </w:rPr>
        <w:t>мужского пола и 6 – женского.</w:t>
      </w:r>
    </w:p>
    <w:p w:rsidR="00CC0788" w:rsidRDefault="00CC0788">
      <w:pPr>
        <w:pStyle w:val="a3"/>
        <w:spacing w:line="360" w:lineRule="auto"/>
        <w:ind w:firstLine="567"/>
        <w:jc w:val="both"/>
        <w:rPr>
          <w:sz w:val="28"/>
          <w:szCs w:val="28"/>
        </w:rPr>
      </w:pPr>
      <w:r>
        <w:rPr>
          <w:sz w:val="28"/>
          <w:szCs w:val="28"/>
        </w:rPr>
        <w:t>Результаты, полученные после проведения коррекционной работы, позволили сделать следующие выводы:</w:t>
      </w:r>
    </w:p>
    <w:p w:rsidR="00CC0788" w:rsidRDefault="00CC0788" w:rsidP="00CA2ED5">
      <w:pPr>
        <w:pStyle w:val="a3"/>
        <w:numPr>
          <w:ilvl w:val="0"/>
          <w:numId w:val="22"/>
        </w:numPr>
        <w:tabs>
          <w:tab w:val="clear" w:pos="1335"/>
          <w:tab w:val="num" w:pos="0"/>
        </w:tabs>
        <w:spacing w:after="0" w:line="360" w:lineRule="auto"/>
        <w:ind w:left="0" w:firstLine="567"/>
        <w:jc w:val="both"/>
        <w:rPr>
          <w:sz w:val="28"/>
          <w:szCs w:val="28"/>
        </w:rPr>
      </w:pPr>
      <w:r>
        <w:rPr>
          <w:sz w:val="28"/>
          <w:szCs w:val="28"/>
        </w:rPr>
        <w:t>в подростковой группе значительно снизилась доля аутсайдеров, поведение которых в</w:t>
      </w:r>
      <w:r w:rsidR="001626D8">
        <w:rPr>
          <w:sz w:val="28"/>
          <w:szCs w:val="28"/>
        </w:rPr>
        <w:t xml:space="preserve"> </w:t>
      </w:r>
      <w:r>
        <w:rPr>
          <w:sz w:val="28"/>
          <w:szCs w:val="28"/>
        </w:rPr>
        <w:t>начале работы отвергалось группой;</w:t>
      </w:r>
    </w:p>
    <w:p w:rsidR="00CC0788" w:rsidRDefault="00CC0788" w:rsidP="00CA2ED5">
      <w:pPr>
        <w:pStyle w:val="a3"/>
        <w:numPr>
          <w:ilvl w:val="0"/>
          <w:numId w:val="22"/>
        </w:numPr>
        <w:tabs>
          <w:tab w:val="clear" w:pos="1335"/>
          <w:tab w:val="num" w:pos="0"/>
        </w:tabs>
        <w:spacing w:after="0" w:line="360" w:lineRule="auto"/>
        <w:ind w:left="0" w:firstLine="567"/>
        <w:jc w:val="both"/>
        <w:rPr>
          <w:sz w:val="28"/>
          <w:szCs w:val="28"/>
        </w:rPr>
      </w:pPr>
      <w:r>
        <w:rPr>
          <w:sz w:val="28"/>
          <w:szCs w:val="28"/>
        </w:rPr>
        <w:t>отмечено значительное уменьшение склонности к отклоняющемуся поведению, насильственному поведению;</w:t>
      </w:r>
    </w:p>
    <w:p w:rsidR="00CC0788" w:rsidRDefault="00CC0788" w:rsidP="00CA2ED5">
      <w:pPr>
        <w:pStyle w:val="a3"/>
        <w:numPr>
          <w:ilvl w:val="0"/>
          <w:numId w:val="22"/>
        </w:numPr>
        <w:tabs>
          <w:tab w:val="clear" w:pos="1335"/>
          <w:tab w:val="num" w:pos="0"/>
        </w:tabs>
        <w:spacing w:after="0" w:line="360" w:lineRule="auto"/>
        <w:ind w:left="0" w:firstLine="567"/>
        <w:jc w:val="both"/>
        <w:rPr>
          <w:sz w:val="28"/>
          <w:szCs w:val="28"/>
        </w:rPr>
      </w:pPr>
      <w:r>
        <w:rPr>
          <w:sz w:val="28"/>
          <w:szCs w:val="28"/>
        </w:rPr>
        <w:t>уменьшились показатели интровертированности подростков;</w:t>
      </w:r>
    </w:p>
    <w:p w:rsidR="00CC0788" w:rsidRDefault="00CC0788">
      <w:pPr>
        <w:tabs>
          <w:tab w:val="num" w:pos="1260"/>
        </w:tabs>
        <w:spacing w:line="360" w:lineRule="auto"/>
        <w:ind w:firstLine="567"/>
        <w:jc w:val="both"/>
        <w:rPr>
          <w:sz w:val="28"/>
          <w:szCs w:val="28"/>
        </w:rPr>
      </w:pPr>
      <w:r>
        <w:rPr>
          <w:sz w:val="28"/>
          <w:szCs w:val="28"/>
        </w:rPr>
        <w:t xml:space="preserve">- у мальчиков снизились показатели физической агрессии, в женской группе уменьшились показатели вербальной агрессии; </w:t>
      </w:r>
    </w:p>
    <w:p w:rsidR="00CC0788" w:rsidRDefault="00CC0788" w:rsidP="00CA2ED5">
      <w:pPr>
        <w:pStyle w:val="a3"/>
        <w:numPr>
          <w:ilvl w:val="0"/>
          <w:numId w:val="22"/>
        </w:numPr>
        <w:tabs>
          <w:tab w:val="clear" w:pos="1335"/>
          <w:tab w:val="num" w:pos="0"/>
        </w:tabs>
        <w:spacing w:after="0" w:line="360" w:lineRule="auto"/>
        <w:ind w:left="0" w:firstLine="567"/>
        <w:jc w:val="both"/>
        <w:rPr>
          <w:sz w:val="28"/>
          <w:szCs w:val="28"/>
        </w:rPr>
      </w:pPr>
      <w:r>
        <w:rPr>
          <w:sz w:val="28"/>
          <w:szCs w:val="28"/>
        </w:rPr>
        <w:t>у девочек и мальчиков отмечена сформированность умений контролировать эмоциональные проявления, изменение в сторону усиления адекватност</w:t>
      </w:r>
      <w:r w:rsidR="001626D8">
        <w:rPr>
          <w:sz w:val="28"/>
          <w:szCs w:val="28"/>
        </w:rPr>
        <w:t>и</w:t>
      </w:r>
      <w:r>
        <w:rPr>
          <w:sz w:val="28"/>
          <w:szCs w:val="28"/>
        </w:rPr>
        <w:t xml:space="preserve"> самооценки, оценка действий и поступков других людей.   </w:t>
      </w:r>
    </w:p>
    <w:p w:rsidR="00CC0788" w:rsidRDefault="00CC0788">
      <w:pPr>
        <w:spacing w:line="360" w:lineRule="auto"/>
        <w:ind w:firstLine="540"/>
        <w:jc w:val="both"/>
        <w:rPr>
          <w:sz w:val="28"/>
        </w:rPr>
      </w:pPr>
      <w:r>
        <w:rPr>
          <w:sz w:val="28"/>
          <w:szCs w:val="28"/>
        </w:rPr>
        <w:t>Таким образом, сравнение полученных результатов до начала опытно-экспериментальной работы и после ее окончания позволяет</w:t>
      </w:r>
      <w:r>
        <w:rPr>
          <w:sz w:val="28"/>
        </w:rPr>
        <w:t xml:space="preserve"> сделать вывод об их положительной динамике.</w:t>
      </w:r>
    </w:p>
    <w:p w:rsidR="00D21306" w:rsidRDefault="00D21306">
      <w:pPr>
        <w:spacing w:line="360" w:lineRule="auto"/>
        <w:ind w:firstLine="540"/>
        <w:jc w:val="both"/>
        <w:rPr>
          <w:b/>
          <w:sz w:val="28"/>
        </w:rPr>
      </w:pPr>
    </w:p>
    <w:p w:rsidR="00CC0788" w:rsidRDefault="00CC0788">
      <w:pPr>
        <w:spacing w:line="360" w:lineRule="auto"/>
        <w:ind w:firstLine="540"/>
        <w:jc w:val="both"/>
        <w:rPr>
          <w:b/>
          <w:sz w:val="28"/>
        </w:rPr>
      </w:pPr>
      <w:r>
        <w:rPr>
          <w:b/>
          <w:sz w:val="28"/>
        </w:rPr>
        <w:t>Выводы по второй главе диссертационного исследования «Организация коррекции девиантного поведения подростков в   условиях оздоровительно-образовательных центров»</w:t>
      </w:r>
    </w:p>
    <w:p w:rsidR="00CC0788" w:rsidRDefault="00CC0788">
      <w:pPr>
        <w:spacing w:line="360" w:lineRule="auto"/>
        <w:ind w:firstLine="540"/>
        <w:jc w:val="both"/>
        <w:rPr>
          <w:b/>
          <w:sz w:val="28"/>
        </w:rPr>
      </w:pPr>
    </w:p>
    <w:p w:rsidR="00CC0788" w:rsidRDefault="00CC0788">
      <w:pPr>
        <w:spacing w:line="360" w:lineRule="auto"/>
        <w:ind w:firstLine="540"/>
        <w:jc w:val="both"/>
        <w:rPr>
          <w:sz w:val="28"/>
        </w:rPr>
      </w:pPr>
      <w:r>
        <w:rPr>
          <w:sz w:val="28"/>
        </w:rPr>
        <w:t>Во второй главе диссертационного исследования представлен анализ особенностей коррекции девиантного поведения подростков в условиях оздоровительно – образовательного центра. Материалы данной главы  - это собственно практика организации коррекционной работы с подростками, проявляющими различные отклонения в поведении в период летнего отдыха в условиях оздоровительно – образовательного центра. Во второй главе диссертации изложено содержание опытно – экспериментальной работы по проверке комплекса условий эффективности коррекции девиантного поведения подростков в условиях оздоровительно – образовательного центра и представлен анализ полученных результатов.</w:t>
      </w:r>
    </w:p>
    <w:p w:rsidR="00CC0788" w:rsidRDefault="00CC0788">
      <w:pPr>
        <w:spacing w:line="360" w:lineRule="auto"/>
        <w:ind w:firstLine="540"/>
        <w:jc w:val="both"/>
        <w:rPr>
          <w:sz w:val="28"/>
        </w:rPr>
      </w:pPr>
      <w:r>
        <w:rPr>
          <w:sz w:val="28"/>
        </w:rPr>
        <w:t>Рассмотрение вышеобозначенных вопросов позволило нам при</w:t>
      </w:r>
      <w:r w:rsidR="00D21306">
        <w:rPr>
          <w:sz w:val="28"/>
        </w:rPr>
        <w:t>й</w:t>
      </w:r>
      <w:r>
        <w:rPr>
          <w:sz w:val="28"/>
        </w:rPr>
        <w:t>ти к следующим выводам:</w:t>
      </w:r>
    </w:p>
    <w:p w:rsidR="00CC0788" w:rsidRDefault="00CC0788">
      <w:pPr>
        <w:tabs>
          <w:tab w:val="left" w:pos="993"/>
        </w:tabs>
        <w:spacing w:line="360" w:lineRule="auto"/>
        <w:ind w:firstLine="567"/>
        <w:jc w:val="both"/>
        <w:rPr>
          <w:sz w:val="28"/>
        </w:rPr>
      </w:pPr>
      <w:r>
        <w:rPr>
          <w:sz w:val="28"/>
        </w:rPr>
        <w:t>1. Основной особенностью коррекции девиантного поведения подростков в условиях оздоровительно – образовательных центров является направленность коррекционных воздействий на личность самого подростка и произошедшие в нем изменения, обусловленные опытом девиантного поведения, сложившимся у ребенка в процессе жизнедеятельности в основной социальной среде.</w:t>
      </w:r>
    </w:p>
    <w:p w:rsidR="00CC0788" w:rsidRDefault="00CC0788">
      <w:pPr>
        <w:spacing w:line="360" w:lineRule="auto"/>
        <w:ind w:firstLine="567"/>
        <w:jc w:val="both"/>
        <w:rPr>
          <w:sz w:val="28"/>
        </w:rPr>
      </w:pPr>
      <w:r>
        <w:rPr>
          <w:sz w:val="28"/>
        </w:rPr>
        <w:t xml:space="preserve">2. Коррекционная работа в условиях оздоровительно-образовательного центра </w:t>
      </w:r>
      <w:r w:rsidR="00D21306">
        <w:rPr>
          <w:sz w:val="28"/>
        </w:rPr>
        <w:t xml:space="preserve">- </w:t>
      </w:r>
      <w:r>
        <w:rPr>
          <w:sz w:val="28"/>
        </w:rPr>
        <w:t>это деятельность специалистов, направленная на разрушение сложившихся у ребенка установок, представлений, ценностей, мотивов и стереотипов поведения и формирование новых.</w:t>
      </w:r>
    </w:p>
    <w:p w:rsidR="00CC0788" w:rsidRDefault="00CC0788">
      <w:pPr>
        <w:spacing w:line="360" w:lineRule="auto"/>
        <w:ind w:firstLine="567"/>
        <w:jc w:val="both"/>
        <w:rPr>
          <w:sz w:val="28"/>
        </w:rPr>
      </w:pPr>
      <w:r>
        <w:rPr>
          <w:sz w:val="28"/>
        </w:rPr>
        <w:t xml:space="preserve">3. Задачи коррекционной работы в условиях оздоровительно – образовательного центра: </w:t>
      </w:r>
    </w:p>
    <w:p w:rsidR="00CC0788" w:rsidRDefault="00CC0788">
      <w:pPr>
        <w:spacing w:line="360" w:lineRule="auto"/>
        <w:ind w:firstLine="567"/>
        <w:jc w:val="both"/>
        <w:rPr>
          <w:sz w:val="28"/>
        </w:rPr>
      </w:pPr>
      <w:r>
        <w:rPr>
          <w:sz w:val="28"/>
        </w:rPr>
        <w:t>- формирование у детей и подростков навыков определения круга позитивных ценностей и негативных факторов («Что хорошо, а что плохо»);</w:t>
      </w:r>
    </w:p>
    <w:p w:rsidR="00CC0788" w:rsidRDefault="00CC0788">
      <w:pPr>
        <w:spacing w:line="360" w:lineRule="auto"/>
        <w:ind w:firstLine="567"/>
        <w:jc w:val="both"/>
        <w:rPr>
          <w:sz w:val="28"/>
        </w:rPr>
      </w:pPr>
      <w:r>
        <w:rPr>
          <w:sz w:val="28"/>
        </w:rPr>
        <w:t>- формирование позитивной самооценки («Я – особенный»), чувства собственного достоинства, отношения к себе как к независимой, самостоятельной личности;</w:t>
      </w:r>
    </w:p>
    <w:p w:rsidR="00CC0788" w:rsidRDefault="00CC0788">
      <w:pPr>
        <w:spacing w:line="360" w:lineRule="auto"/>
        <w:ind w:firstLine="567"/>
        <w:jc w:val="both"/>
        <w:rPr>
          <w:sz w:val="28"/>
        </w:rPr>
      </w:pPr>
      <w:r>
        <w:rPr>
          <w:sz w:val="28"/>
        </w:rPr>
        <w:lastRenderedPageBreak/>
        <w:t>- формирование ценностного и одновременно ответственного отношения к себе;</w:t>
      </w:r>
    </w:p>
    <w:p w:rsidR="00CC0788" w:rsidRDefault="00CC0788">
      <w:pPr>
        <w:spacing w:line="360" w:lineRule="auto"/>
        <w:ind w:firstLine="567"/>
        <w:jc w:val="both"/>
        <w:rPr>
          <w:sz w:val="28"/>
        </w:rPr>
      </w:pPr>
      <w:r>
        <w:rPr>
          <w:sz w:val="28"/>
        </w:rPr>
        <w:t>- тренировка навыков принятия ответственных решений, отстаивания убеждений и позиций (ролевые тренинги: правильные решения как основа успеха);</w:t>
      </w:r>
    </w:p>
    <w:p w:rsidR="00CC0788" w:rsidRDefault="00CC0788">
      <w:pPr>
        <w:spacing w:line="360" w:lineRule="auto"/>
        <w:ind w:firstLine="567"/>
        <w:jc w:val="both"/>
        <w:rPr>
          <w:sz w:val="28"/>
        </w:rPr>
      </w:pPr>
      <w:r>
        <w:rPr>
          <w:sz w:val="28"/>
        </w:rPr>
        <w:t>- накопление знаний факторов и ситуаций риска; правил безопасного адаптивного, ответственного поведения в ситуациях риска; приемов ухода от риска, в том числе при внешнем давлении (умение сказать «нет»);</w:t>
      </w:r>
    </w:p>
    <w:p w:rsidR="00CC0788" w:rsidRDefault="00CC0788">
      <w:pPr>
        <w:spacing w:line="360" w:lineRule="auto"/>
        <w:ind w:firstLine="567"/>
        <w:jc w:val="both"/>
        <w:rPr>
          <w:sz w:val="28"/>
        </w:rPr>
      </w:pPr>
      <w:r>
        <w:rPr>
          <w:sz w:val="28"/>
        </w:rPr>
        <w:t>- закрепление навыков конструктивного и позитивного (содержательного и эффективного) общения между собой и с взрослыми;</w:t>
      </w:r>
    </w:p>
    <w:p w:rsidR="00CC0788" w:rsidRDefault="00CC0788">
      <w:pPr>
        <w:spacing w:line="360" w:lineRule="auto"/>
        <w:ind w:firstLine="567"/>
        <w:jc w:val="both"/>
        <w:rPr>
          <w:sz w:val="28"/>
        </w:rPr>
      </w:pPr>
      <w:r>
        <w:rPr>
          <w:sz w:val="28"/>
        </w:rPr>
        <w:t>- формирование адекватных представлений о чувствах, эмоциях, настроении, их влиянии на поведение; управление чувствами, преодоление «стрессов»;</w:t>
      </w:r>
    </w:p>
    <w:p w:rsidR="00CC0788" w:rsidRDefault="00CC0788">
      <w:pPr>
        <w:spacing w:line="360" w:lineRule="auto"/>
        <w:ind w:firstLine="567"/>
        <w:jc w:val="both"/>
        <w:rPr>
          <w:sz w:val="28"/>
        </w:rPr>
      </w:pPr>
      <w:r>
        <w:rPr>
          <w:sz w:val="28"/>
        </w:rPr>
        <w:t xml:space="preserve">- формирование ценностного отношения к своему здоровью («Знай себя», «Береги себя»), адекватная регуляция своего состояния и самочувствия. </w:t>
      </w:r>
    </w:p>
    <w:p w:rsidR="00CC0788" w:rsidRDefault="00CC0788">
      <w:pPr>
        <w:spacing w:line="360" w:lineRule="auto"/>
        <w:ind w:firstLine="567"/>
        <w:jc w:val="both"/>
        <w:rPr>
          <w:sz w:val="28"/>
        </w:rPr>
      </w:pPr>
      <w:r>
        <w:rPr>
          <w:sz w:val="28"/>
        </w:rPr>
        <w:t xml:space="preserve">4. Цель коррекционной программы,  реализуемой в центре, заключалась в стимулировании внутреннего личностного роста, раскрытии потенциальных возможностей, развитии самосознания и саморегуляции, выработки новых отношений и форм общения с людьми. </w:t>
      </w:r>
    </w:p>
    <w:p w:rsidR="00CC0788" w:rsidRDefault="00CC0788">
      <w:pPr>
        <w:spacing w:line="360" w:lineRule="auto"/>
        <w:ind w:firstLine="567"/>
        <w:jc w:val="both"/>
        <w:rPr>
          <w:sz w:val="28"/>
        </w:rPr>
      </w:pPr>
    </w:p>
    <w:p w:rsidR="00CC0788" w:rsidRDefault="00CC0788">
      <w:pPr>
        <w:pStyle w:val="a4"/>
        <w:tabs>
          <w:tab w:val="left" w:pos="900"/>
        </w:tabs>
        <w:spacing w:after="0" w:line="360" w:lineRule="auto"/>
        <w:ind w:firstLine="567"/>
        <w:jc w:val="both"/>
        <w:rPr>
          <w:b/>
          <w:sz w:val="28"/>
        </w:rPr>
      </w:pPr>
    </w:p>
    <w:p w:rsidR="00CC0788" w:rsidRDefault="00CC0788">
      <w:pPr>
        <w:pStyle w:val="a4"/>
        <w:tabs>
          <w:tab w:val="left" w:pos="900"/>
        </w:tabs>
        <w:spacing w:after="0" w:line="360" w:lineRule="auto"/>
        <w:ind w:firstLine="567"/>
        <w:jc w:val="both"/>
        <w:rPr>
          <w:b/>
          <w:sz w:val="28"/>
        </w:rPr>
      </w:pPr>
    </w:p>
    <w:p w:rsidR="00CC0788" w:rsidRDefault="00CC0788">
      <w:pPr>
        <w:pStyle w:val="a4"/>
        <w:tabs>
          <w:tab w:val="left" w:pos="900"/>
        </w:tabs>
        <w:spacing w:after="0" w:line="360" w:lineRule="auto"/>
        <w:ind w:firstLine="540"/>
        <w:jc w:val="both"/>
        <w:rPr>
          <w:b/>
          <w:sz w:val="28"/>
        </w:rPr>
      </w:pPr>
    </w:p>
    <w:p w:rsidR="00CC0788" w:rsidRDefault="00CC0788">
      <w:pPr>
        <w:pStyle w:val="a4"/>
        <w:tabs>
          <w:tab w:val="left" w:pos="900"/>
        </w:tabs>
        <w:spacing w:after="0" w:line="360" w:lineRule="auto"/>
        <w:ind w:firstLine="540"/>
        <w:jc w:val="both"/>
        <w:rPr>
          <w:b/>
          <w:sz w:val="28"/>
        </w:rPr>
      </w:pPr>
    </w:p>
    <w:p w:rsidR="00CC0788" w:rsidRDefault="00CC0788">
      <w:pPr>
        <w:pStyle w:val="a4"/>
        <w:tabs>
          <w:tab w:val="left" w:pos="900"/>
        </w:tabs>
        <w:spacing w:after="0" w:line="360" w:lineRule="auto"/>
        <w:ind w:firstLine="540"/>
        <w:jc w:val="both"/>
        <w:rPr>
          <w:b/>
          <w:sz w:val="28"/>
        </w:rPr>
      </w:pPr>
    </w:p>
    <w:p w:rsidR="00CC0788" w:rsidRDefault="00CC0788">
      <w:pPr>
        <w:pStyle w:val="a4"/>
        <w:tabs>
          <w:tab w:val="left" w:pos="900"/>
        </w:tabs>
        <w:spacing w:after="0" w:line="360" w:lineRule="auto"/>
        <w:ind w:firstLine="540"/>
        <w:jc w:val="both"/>
        <w:rPr>
          <w:b/>
          <w:sz w:val="28"/>
        </w:rPr>
      </w:pPr>
    </w:p>
    <w:p w:rsidR="00CC0788" w:rsidRDefault="00CC0788">
      <w:pPr>
        <w:pStyle w:val="a4"/>
        <w:tabs>
          <w:tab w:val="left" w:pos="900"/>
        </w:tabs>
        <w:spacing w:after="0" w:line="360" w:lineRule="auto"/>
        <w:ind w:firstLine="540"/>
        <w:jc w:val="both"/>
        <w:rPr>
          <w:b/>
          <w:sz w:val="28"/>
        </w:rPr>
      </w:pPr>
    </w:p>
    <w:p w:rsidR="00D21306" w:rsidRDefault="00D21306">
      <w:pPr>
        <w:pStyle w:val="a4"/>
        <w:tabs>
          <w:tab w:val="left" w:pos="900"/>
        </w:tabs>
        <w:spacing w:after="0" w:line="360" w:lineRule="auto"/>
        <w:ind w:firstLine="540"/>
        <w:jc w:val="both"/>
        <w:rPr>
          <w:b/>
          <w:sz w:val="28"/>
        </w:rPr>
      </w:pPr>
    </w:p>
    <w:p w:rsidR="00D21306" w:rsidRDefault="00D21306">
      <w:pPr>
        <w:pStyle w:val="a4"/>
        <w:tabs>
          <w:tab w:val="left" w:pos="900"/>
        </w:tabs>
        <w:spacing w:after="0" w:line="360" w:lineRule="auto"/>
        <w:ind w:firstLine="540"/>
        <w:jc w:val="both"/>
        <w:rPr>
          <w:b/>
          <w:sz w:val="28"/>
        </w:rPr>
      </w:pPr>
    </w:p>
    <w:p w:rsidR="00D21306" w:rsidRDefault="00D21306">
      <w:pPr>
        <w:pStyle w:val="a4"/>
        <w:tabs>
          <w:tab w:val="left" w:pos="900"/>
        </w:tabs>
        <w:spacing w:after="0" w:line="360" w:lineRule="auto"/>
        <w:ind w:firstLine="540"/>
        <w:jc w:val="both"/>
        <w:rPr>
          <w:b/>
          <w:sz w:val="28"/>
        </w:rPr>
      </w:pPr>
    </w:p>
    <w:p w:rsidR="00D21306" w:rsidRDefault="00D21306">
      <w:pPr>
        <w:pStyle w:val="a4"/>
        <w:tabs>
          <w:tab w:val="left" w:pos="900"/>
        </w:tabs>
        <w:spacing w:after="0" w:line="360" w:lineRule="auto"/>
        <w:ind w:firstLine="540"/>
        <w:jc w:val="both"/>
        <w:rPr>
          <w:b/>
          <w:sz w:val="28"/>
        </w:rPr>
      </w:pPr>
    </w:p>
    <w:p w:rsidR="00D21306" w:rsidRDefault="00D21306">
      <w:pPr>
        <w:pStyle w:val="a4"/>
        <w:tabs>
          <w:tab w:val="left" w:pos="900"/>
        </w:tabs>
        <w:spacing w:after="0" w:line="360" w:lineRule="auto"/>
        <w:ind w:firstLine="540"/>
        <w:jc w:val="both"/>
        <w:rPr>
          <w:b/>
          <w:sz w:val="28"/>
        </w:rPr>
      </w:pPr>
    </w:p>
    <w:p w:rsidR="00D21306" w:rsidRDefault="00D21306">
      <w:pPr>
        <w:pStyle w:val="a4"/>
        <w:tabs>
          <w:tab w:val="left" w:pos="900"/>
        </w:tabs>
        <w:spacing w:after="0" w:line="360" w:lineRule="auto"/>
        <w:ind w:firstLine="540"/>
        <w:jc w:val="both"/>
        <w:rPr>
          <w:b/>
          <w:sz w:val="28"/>
        </w:rPr>
      </w:pPr>
    </w:p>
    <w:p w:rsidR="00D21306" w:rsidRDefault="00D21306">
      <w:pPr>
        <w:pStyle w:val="a4"/>
        <w:tabs>
          <w:tab w:val="left" w:pos="900"/>
        </w:tabs>
        <w:spacing w:after="0" w:line="360" w:lineRule="auto"/>
        <w:ind w:firstLine="540"/>
        <w:jc w:val="both"/>
        <w:rPr>
          <w:b/>
          <w:sz w:val="28"/>
        </w:rPr>
      </w:pPr>
    </w:p>
    <w:p w:rsidR="00D21306" w:rsidRDefault="00D21306">
      <w:pPr>
        <w:pStyle w:val="a4"/>
        <w:tabs>
          <w:tab w:val="left" w:pos="900"/>
        </w:tabs>
        <w:spacing w:after="0" w:line="360" w:lineRule="auto"/>
        <w:ind w:firstLine="540"/>
        <w:jc w:val="both"/>
        <w:rPr>
          <w:b/>
          <w:sz w:val="28"/>
        </w:rPr>
      </w:pPr>
    </w:p>
    <w:p w:rsidR="00D21306" w:rsidRDefault="00D21306">
      <w:pPr>
        <w:pStyle w:val="a4"/>
        <w:tabs>
          <w:tab w:val="left" w:pos="900"/>
        </w:tabs>
        <w:spacing w:after="0" w:line="360" w:lineRule="auto"/>
        <w:ind w:firstLine="540"/>
        <w:jc w:val="both"/>
        <w:rPr>
          <w:b/>
          <w:sz w:val="28"/>
        </w:rPr>
      </w:pPr>
    </w:p>
    <w:p w:rsidR="00D21306" w:rsidRDefault="00D21306">
      <w:pPr>
        <w:pStyle w:val="a4"/>
        <w:tabs>
          <w:tab w:val="left" w:pos="900"/>
        </w:tabs>
        <w:spacing w:after="0" w:line="360" w:lineRule="auto"/>
        <w:ind w:firstLine="540"/>
        <w:jc w:val="both"/>
        <w:rPr>
          <w:b/>
          <w:sz w:val="28"/>
        </w:rPr>
      </w:pPr>
    </w:p>
    <w:p w:rsidR="00D21306" w:rsidRDefault="00D21306">
      <w:pPr>
        <w:pStyle w:val="a4"/>
        <w:tabs>
          <w:tab w:val="left" w:pos="900"/>
        </w:tabs>
        <w:spacing w:after="0" w:line="360" w:lineRule="auto"/>
        <w:ind w:firstLine="540"/>
        <w:jc w:val="both"/>
        <w:rPr>
          <w:b/>
          <w:sz w:val="28"/>
        </w:rPr>
      </w:pPr>
    </w:p>
    <w:p w:rsidR="00CC0788" w:rsidRDefault="00CC0788">
      <w:pPr>
        <w:pStyle w:val="a4"/>
        <w:tabs>
          <w:tab w:val="left" w:pos="900"/>
        </w:tabs>
        <w:spacing w:after="0" w:line="360" w:lineRule="auto"/>
        <w:ind w:firstLine="540"/>
        <w:jc w:val="center"/>
        <w:rPr>
          <w:b/>
          <w:sz w:val="28"/>
        </w:rPr>
      </w:pPr>
      <w:r>
        <w:rPr>
          <w:b/>
          <w:sz w:val="28"/>
        </w:rPr>
        <w:t>Заключение</w:t>
      </w:r>
    </w:p>
    <w:p w:rsidR="003B6213" w:rsidRDefault="003B6213">
      <w:pPr>
        <w:pStyle w:val="22"/>
        <w:ind w:firstLine="567"/>
      </w:pPr>
    </w:p>
    <w:p w:rsidR="00CC0788" w:rsidRDefault="00CC0788">
      <w:pPr>
        <w:pStyle w:val="22"/>
        <w:ind w:firstLine="567"/>
      </w:pPr>
      <w:r>
        <w:t>Современная  ситуация развития российского общества сопровождается как положительными тенденциями в экономической и социальной сферах, так и тенденциями негативными. Одной из таких негативных тенденций является рост девиантных отклонений в поведении различных категорий населения. Наиболее остро проблема девиантного (отклоняющегося) поведения стоит в такой возрастной категории</w:t>
      </w:r>
      <w:r w:rsidR="00D21306">
        <w:t>,</w:t>
      </w:r>
      <w:r>
        <w:t xml:space="preserve"> как подростковый и юношеский этапы возрастного развития. Это обусловлено тем, что  для детей данного возраста характерн</w:t>
      </w:r>
      <w:r w:rsidR="00D21306">
        <w:t>ы такие особенности</w:t>
      </w:r>
      <w:r>
        <w:t>:</w:t>
      </w:r>
    </w:p>
    <w:p w:rsidR="00CC0788" w:rsidRDefault="00CC0788" w:rsidP="00CA2ED5">
      <w:pPr>
        <w:numPr>
          <w:ilvl w:val="0"/>
          <w:numId w:val="19"/>
        </w:numPr>
        <w:tabs>
          <w:tab w:val="clear" w:pos="915"/>
          <w:tab w:val="num" w:pos="0"/>
        </w:tabs>
        <w:spacing w:line="360" w:lineRule="auto"/>
        <w:ind w:left="0" w:firstLine="540"/>
        <w:jc w:val="both"/>
        <w:rPr>
          <w:sz w:val="28"/>
        </w:rPr>
      </w:pPr>
      <w:r>
        <w:rPr>
          <w:sz w:val="28"/>
        </w:rPr>
        <w:t xml:space="preserve"> внутренние трудности переходного периода, начиная с психогормональных процессов и кончая перестройкой </w:t>
      </w:r>
      <w:r w:rsidR="00D21306">
        <w:rPr>
          <w:sz w:val="28"/>
        </w:rPr>
        <w:t>«</w:t>
      </w:r>
      <w:r>
        <w:rPr>
          <w:sz w:val="28"/>
        </w:rPr>
        <w:t>Я – концепции</w:t>
      </w:r>
      <w:r w:rsidR="00D21306">
        <w:rPr>
          <w:sz w:val="28"/>
        </w:rPr>
        <w:t>»</w:t>
      </w:r>
      <w:r>
        <w:rPr>
          <w:sz w:val="28"/>
        </w:rPr>
        <w:t>;</w:t>
      </w:r>
    </w:p>
    <w:p w:rsidR="00CC0788" w:rsidRDefault="00CC0788" w:rsidP="00CA2ED5">
      <w:pPr>
        <w:numPr>
          <w:ilvl w:val="0"/>
          <w:numId w:val="19"/>
        </w:numPr>
        <w:tabs>
          <w:tab w:val="clear" w:pos="915"/>
          <w:tab w:val="num" w:pos="0"/>
        </w:tabs>
        <w:spacing w:line="360" w:lineRule="auto"/>
        <w:ind w:left="0" w:firstLine="540"/>
        <w:jc w:val="both"/>
        <w:rPr>
          <w:sz w:val="28"/>
        </w:rPr>
      </w:pPr>
      <w:r>
        <w:rPr>
          <w:sz w:val="28"/>
        </w:rPr>
        <w:t>пограничность и неопределенность социального положения;</w:t>
      </w:r>
    </w:p>
    <w:p w:rsidR="00CC0788" w:rsidRDefault="00CC0788" w:rsidP="00CA2ED5">
      <w:pPr>
        <w:numPr>
          <w:ilvl w:val="0"/>
          <w:numId w:val="19"/>
        </w:numPr>
        <w:tabs>
          <w:tab w:val="clear" w:pos="915"/>
          <w:tab w:val="num" w:pos="0"/>
        </w:tabs>
        <w:spacing w:line="360" w:lineRule="auto"/>
        <w:ind w:left="0" w:firstLine="540"/>
        <w:jc w:val="both"/>
        <w:rPr>
          <w:sz w:val="28"/>
        </w:rPr>
      </w:pPr>
      <w:r>
        <w:rPr>
          <w:sz w:val="28"/>
        </w:rPr>
        <w:t>противоречия, обусловленные изменением механизма социального контроля: детские формы контроля, основанные на соблюдении внешних норм, предъявляемых взрослым обществом, уже не действуют, а новые, взрослые, предполагающие сознательный самоконтроль, еще не сложились или не окрепли.</w:t>
      </w:r>
    </w:p>
    <w:p w:rsidR="00CC0788" w:rsidRDefault="00CC0788">
      <w:pPr>
        <w:spacing w:line="360" w:lineRule="auto"/>
        <w:ind w:firstLine="540"/>
        <w:jc w:val="both"/>
        <w:rPr>
          <w:sz w:val="28"/>
        </w:rPr>
      </w:pPr>
      <w:r>
        <w:rPr>
          <w:sz w:val="28"/>
        </w:rPr>
        <w:t>Это обусловило обращение в ходе нашего исследования именно к детям – подросткам, у которых в поведении сложились те или иные отклонения от принятых в обществе социальных, нравственных, и культурных норм взаимоотношений между людьми.</w:t>
      </w:r>
    </w:p>
    <w:p w:rsidR="00CC0788" w:rsidRDefault="00CC0788">
      <w:pPr>
        <w:spacing w:line="360" w:lineRule="auto"/>
        <w:ind w:firstLine="540"/>
        <w:jc w:val="both"/>
        <w:rPr>
          <w:sz w:val="28"/>
        </w:rPr>
      </w:pPr>
      <w:r>
        <w:rPr>
          <w:sz w:val="28"/>
        </w:rPr>
        <w:lastRenderedPageBreak/>
        <w:t>Анализ различных концептуальных подходов к проблеме девиантного поведения, сложившихся в психолого-педагогической науке</w:t>
      </w:r>
      <w:r w:rsidR="005C3DC1">
        <w:rPr>
          <w:sz w:val="28"/>
        </w:rPr>
        <w:t>,</w:t>
      </w:r>
      <w:r>
        <w:rPr>
          <w:sz w:val="28"/>
        </w:rPr>
        <w:t xml:space="preserve"> позволил нам при</w:t>
      </w:r>
      <w:r w:rsidR="005C3DC1">
        <w:rPr>
          <w:sz w:val="28"/>
        </w:rPr>
        <w:t>й</w:t>
      </w:r>
      <w:r>
        <w:rPr>
          <w:sz w:val="28"/>
        </w:rPr>
        <w:t>ти к пониманию девиантного поведения детей и подростков как явлени</w:t>
      </w:r>
      <w:r w:rsidR="005C3DC1">
        <w:rPr>
          <w:sz w:val="28"/>
        </w:rPr>
        <w:t>я</w:t>
      </w:r>
      <w:r>
        <w:rPr>
          <w:sz w:val="28"/>
        </w:rPr>
        <w:t>, под которым мы в своем исследовании понимаем целостное поведение, отдельные действия и поступки подростков, которые не соответствуют общепринятым социальным, нравственным</w:t>
      </w:r>
      <w:r w:rsidR="005C3DC1">
        <w:rPr>
          <w:sz w:val="28"/>
        </w:rPr>
        <w:t xml:space="preserve"> </w:t>
      </w:r>
      <w:r>
        <w:rPr>
          <w:sz w:val="28"/>
        </w:rPr>
        <w:t>и культурным нормам в поведении людей в том обществе, в котором проходит  жизнедеятельность подростка, а также нормам, традициям и образцам поведения ближайшего окружения ребенка, если эти нормы и традиции не вступают в противоречие с общепринятыми.</w:t>
      </w:r>
    </w:p>
    <w:p w:rsidR="00CC0788" w:rsidRDefault="00CC0788">
      <w:pPr>
        <w:spacing w:line="360" w:lineRule="auto"/>
        <w:ind w:firstLine="540"/>
        <w:jc w:val="both"/>
        <w:rPr>
          <w:sz w:val="28"/>
        </w:rPr>
      </w:pPr>
      <w:r>
        <w:rPr>
          <w:sz w:val="28"/>
        </w:rPr>
        <w:t>Оценивая то или иное поведение подростка как девиантное , необходимо учитывать</w:t>
      </w:r>
      <w:r w:rsidR="005C3DC1">
        <w:rPr>
          <w:sz w:val="28"/>
        </w:rPr>
        <w:t xml:space="preserve"> следующее</w:t>
      </w:r>
      <w:r>
        <w:rPr>
          <w:sz w:val="28"/>
        </w:rPr>
        <w:t>:</w:t>
      </w:r>
    </w:p>
    <w:p w:rsidR="00CC0788" w:rsidRDefault="00CC0788">
      <w:pPr>
        <w:spacing w:line="360" w:lineRule="auto"/>
        <w:ind w:firstLine="540"/>
        <w:jc w:val="both"/>
        <w:rPr>
          <w:sz w:val="28"/>
        </w:rPr>
      </w:pPr>
      <w:r>
        <w:rPr>
          <w:sz w:val="28"/>
        </w:rPr>
        <w:t xml:space="preserve"> - общепринятый образ жизни в широком значении этого понятия, как совокупность типичных для данного общества форм жизнедеятельности людей, способов удовлетворения ими своих потребностей;</w:t>
      </w:r>
    </w:p>
    <w:p w:rsidR="00CC0788" w:rsidRDefault="00CC0788">
      <w:pPr>
        <w:spacing w:line="360" w:lineRule="auto"/>
        <w:ind w:firstLine="540"/>
        <w:jc w:val="both"/>
        <w:rPr>
          <w:sz w:val="28"/>
        </w:rPr>
      </w:pPr>
      <w:r>
        <w:rPr>
          <w:sz w:val="28"/>
        </w:rPr>
        <w:t>- часто повторяющиеся ситуации, в которых находится ребенок, и которые предъявляют к его поведению определенные требования</w:t>
      </w:r>
      <w:r w:rsidR="005C3DC1">
        <w:rPr>
          <w:sz w:val="28"/>
        </w:rPr>
        <w:t>;</w:t>
      </w:r>
    </w:p>
    <w:p w:rsidR="00CC0788" w:rsidRDefault="00CC0788">
      <w:pPr>
        <w:spacing w:line="360" w:lineRule="auto"/>
        <w:ind w:firstLine="540"/>
        <w:jc w:val="both"/>
        <w:rPr>
          <w:sz w:val="28"/>
        </w:rPr>
      </w:pPr>
      <w:r>
        <w:rPr>
          <w:sz w:val="28"/>
        </w:rPr>
        <w:t xml:space="preserve">- личностные особенности самого ребенка, особенности развития его личности на конкретном возрастном этапе. </w:t>
      </w:r>
    </w:p>
    <w:p w:rsidR="00CC0788" w:rsidRDefault="00CC0788">
      <w:pPr>
        <w:shd w:val="clear" w:color="auto" w:fill="FFFFFF"/>
        <w:spacing w:line="360" w:lineRule="auto"/>
        <w:ind w:right="-6" w:firstLine="540"/>
        <w:jc w:val="both"/>
        <w:rPr>
          <w:color w:val="000000"/>
          <w:spacing w:val="-5"/>
          <w:sz w:val="28"/>
        </w:rPr>
      </w:pPr>
      <w:r>
        <w:rPr>
          <w:color w:val="000000"/>
          <w:spacing w:val="-1"/>
          <w:sz w:val="28"/>
        </w:rPr>
        <w:t>Причины, влияющие на  проявление девиантного поведения у подростков</w:t>
      </w:r>
      <w:r w:rsidR="005C3DC1">
        <w:rPr>
          <w:color w:val="000000"/>
          <w:spacing w:val="-1"/>
          <w:sz w:val="28"/>
        </w:rPr>
        <w:t>,</w:t>
      </w:r>
      <w:r>
        <w:rPr>
          <w:color w:val="000000"/>
          <w:spacing w:val="-1"/>
          <w:sz w:val="28"/>
        </w:rPr>
        <w:t xml:space="preserve"> </w:t>
      </w:r>
      <w:r>
        <w:rPr>
          <w:color w:val="000000"/>
          <w:spacing w:val="-4"/>
          <w:sz w:val="28"/>
        </w:rPr>
        <w:t>действуют не изолированно друг от друга, а в тесном единстве и взаимодействии. Как подтверждают многочисленные исследования, психобиоло</w:t>
      </w:r>
      <w:r>
        <w:rPr>
          <w:color w:val="000000"/>
          <w:spacing w:val="-5"/>
          <w:sz w:val="28"/>
        </w:rPr>
        <w:t>гические факторы, определяющие развитие психики ребенка, его интеллекту</w:t>
      </w:r>
      <w:r>
        <w:rPr>
          <w:color w:val="000000"/>
          <w:spacing w:val="-3"/>
          <w:sz w:val="28"/>
        </w:rPr>
        <w:t xml:space="preserve">альные возможности, взаимосвязаны с индивидуально-психологическими </w:t>
      </w:r>
      <w:r>
        <w:rPr>
          <w:color w:val="000000"/>
          <w:spacing w:val="-4"/>
          <w:sz w:val="28"/>
        </w:rPr>
        <w:t>особенностями формирования характера, его эмоционально-волевой и моти</w:t>
      </w:r>
      <w:r>
        <w:rPr>
          <w:color w:val="000000"/>
          <w:spacing w:val="-2"/>
          <w:sz w:val="28"/>
        </w:rPr>
        <w:t>вационной сфер. Вместе с тем психолого-педагогические условия, в кото</w:t>
      </w:r>
      <w:r>
        <w:rPr>
          <w:color w:val="000000"/>
          <w:spacing w:val="-3"/>
          <w:sz w:val="28"/>
        </w:rPr>
        <w:t>рых оказывается ребенок (семья, классный коллектив, учителя и воспитате</w:t>
      </w:r>
      <w:r>
        <w:rPr>
          <w:color w:val="000000"/>
          <w:spacing w:val="-5"/>
          <w:sz w:val="28"/>
        </w:rPr>
        <w:t xml:space="preserve">ли), могут повлиять на специфику и особенности развития личности ребенка, </w:t>
      </w:r>
      <w:r>
        <w:rPr>
          <w:color w:val="000000"/>
          <w:spacing w:val="-2"/>
          <w:sz w:val="28"/>
        </w:rPr>
        <w:t>направленность его поведения; индивидуально-типологические характери</w:t>
      </w:r>
      <w:r>
        <w:rPr>
          <w:color w:val="000000"/>
          <w:spacing w:val="-3"/>
          <w:sz w:val="28"/>
        </w:rPr>
        <w:t xml:space="preserve">стики ребенка, его внешние данные или деформации поведения, речи </w:t>
      </w:r>
      <w:r>
        <w:rPr>
          <w:color w:val="000000"/>
          <w:spacing w:val="-3"/>
          <w:sz w:val="28"/>
        </w:rPr>
        <w:lastRenderedPageBreak/>
        <w:t>в раз</w:t>
      </w:r>
      <w:r>
        <w:rPr>
          <w:color w:val="000000"/>
          <w:spacing w:val="-4"/>
          <w:sz w:val="28"/>
        </w:rPr>
        <w:t xml:space="preserve">личных социальных и социально-педагогических условиях (внешкольная </w:t>
      </w:r>
      <w:r>
        <w:rPr>
          <w:color w:val="000000"/>
          <w:spacing w:val="-2"/>
          <w:sz w:val="28"/>
        </w:rPr>
        <w:t xml:space="preserve">среда, ближайшее окружение сверстников) могут значительно сказаться на </w:t>
      </w:r>
      <w:r>
        <w:rPr>
          <w:color w:val="000000"/>
          <w:spacing w:val="-5"/>
          <w:sz w:val="28"/>
        </w:rPr>
        <w:t>судьбе несовершеннолетнего, характере его социализации.</w:t>
      </w:r>
    </w:p>
    <w:p w:rsidR="00CC0788" w:rsidRDefault="00CC0788">
      <w:pPr>
        <w:shd w:val="clear" w:color="auto" w:fill="FFFFFF"/>
        <w:spacing w:line="360" w:lineRule="auto"/>
        <w:ind w:right="-6" w:firstLine="540"/>
        <w:jc w:val="both"/>
        <w:rPr>
          <w:color w:val="000000"/>
          <w:spacing w:val="-5"/>
          <w:sz w:val="28"/>
        </w:rPr>
      </w:pPr>
      <w:r>
        <w:rPr>
          <w:color w:val="000000"/>
          <w:spacing w:val="-5"/>
          <w:sz w:val="28"/>
        </w:rPr>
        <w:t xml:space="preserve">Вышеобозначенные причины, их взаимное влияние на ребенка вызывают с его стороны проявление девиантного поведения. </w:t>
      </w:r>
      <w:r w:rsidR="005C3DC1">
        <w:rPr>
          <w:color w:val="000000"/>
          <w:spacing w:val="-5"/>
          <w:sz w:val="28"/>
        </w:rPr>
        <w:t>А</w:t>
      </w:r>
      <w:r>
        <w:rPr>
          <w:color w:val="000000"/>
          <w:spacing w:val="-5"/>
          <w:sz w:val="28"/>
        </w:rPr>
        <w:t xml:space="preserve">вторы выделяют различные виды девиаций. </w:t>
      </w:r>
      <w:r w:rsidR="005C3DC1">
        <w:rPr>
          <w:color w:val="000000"/>
          <w:spacing w:val="-5"/>
          <w:sz w:val="28"/>
        </w:rPr>
        <w:t>Э</w:t>
      </w:r>
      <w:r>
        <w:rPr>
          <w:color w:val="000000"/>
          <w:spacing w:val="-5"/>
          <w:sz w:val="28"/>
        </w:rPr>
        <w:t>то выделение носит условный характер и используется в целях подробного изучения наиболее распространенных в той или иной группе или в данный период времени отклонений в поведении несовершеннолетней молодежи, а также с целью классификации  различных проявлений девиаций. В  реальных условиях жизнедеятельности девиантное поведение  носит множественный характер, т.е. в поведении подростка сочетаются различные виды девиаций, при приоритетной выраженности того или иного вида, причем эта выраженность может быть очень динамичной и зависеть от многих факторов.</w:t>
      </w:r>
    </w:p>
    <w:p w:rsidR="00CC0788" w:rsidRDefault="00CC0788">
      <w:pPr>
        <w:shd w:val="clear" w:color="auto" w:fill="FFFFFF"/>
        <w:spacing w:line="360" w:lineRule="auto"/>
        <w:ind w:right="-6" w:firstLine="540"/>
        <w:jc w:val="both"/>
        <w:rPr>
          <w:sz w:val="28"/>
        </w:rPr>
      </w:pPr>
      <w:r>
        <w:rPr>
          <w:color w:val="000000"/>
          <w:spacing w:val="-5"/>
          <w:sz w:val="28"/>
        </w:rPr>
        <w:t>Одной из задач нашего исследования было обоснование сущности и содержания коррекции девиантного поведения подростков. Анализ взглядов на сущность коррекционной работы, изложенный в работах отечественных психологов и педагогов, позволил нам при</w:t>
      </w:r>
      <w:r w:rsidR="005C3DC1">
        <w:rPr>
          <w:color w:val="000000"/>
          <w:spacing w:val="-5"/>
          <w:sz w:val="28"/>
        </w:rPr>
        <w:t>й</w:t>
      </w:r>
      <w:r>
        <w:rPr>
          <w:color w:val="000000"/>
          <w:spacing w:val="-5"/>
          <w:sz w:val="28"/>
        </w:rPr>
        <w:t>ти к следующему пониманию сущности  коррекции девиантного поведения подростков</w:t>
      </w:r>
      <w:r w:rsidR="005C3DC1">
        <w:rPr>
          <w:color w:val="000000"/>
          <w:spacing w:val="-5"/>
          <w:sz w:val="28"/>
        </w:rPr>
        <w:t>:</w:t>
      </w:r>
      <w:r>
        <w:rPr>
          <w:color w:val="000000"/>
          <w:spacing w:val="-5"/>
          <w:sz w:val="28"/>
        </w:rPr>
        <w:t xml:space="preserve"> </w:t>
      </w:r>
      <w:r>
        <w:rPr>
          <w:sz w:val="28"/>
        </w:rPr>
        <w:t xml:space="preserve">это процесс помощи подростку в преодолении сложившихся в его поведении стереотипов и образцов поведенческих реакций в ответ на воздействие внешних факторов и под влиянием индивидуально – личностных и характерологических особенностей, а также формирование стратегий высокофункционального поведения в различных жизненных ситуациях, обеспечивающих реализацию социально одобряемых форм поведения. </w:t>
      </w:r>
    </w:p>
    <w:p w:rsidR="00CC0788" w:rsidRDefault="00CC0788">
      <w:pPr>
        <w:pStyle w:val="a4"/>
        <w:tabs>
          <w:tab w:val="left" w:pos="900"/>
        </w:tabs>
        <w:spacing w:after="0" w:line="360" w:lineRule="auto"/>
        <w:ind w:firstLine="720"/>
        <w:jc w:val="both"/>
        <w:rPr>
          <w:sz w:val="28"/>
        </w:rPr>
      </w:pPr>
      <w:r>
        <w:rPr>
          <w:sz w:val="28"/>
        </w:rPr>
        <w:t>Организация коррекции девиантного поведения подростков основывается на реализации  этиологического подхода</w:t>
      </w:r>
      <w:r w:rsidR="007C4F36">
        <w:rPr>
          <w:sz w:val="28"/>
        </w:rPr>
        <w:t>.</w:t>
      </w:r>
      <w:r>
        <w:rPr>
          <w:sz w:val="28"/>
        </w:rPr>
        <w:t xml:space="preserve"> </w:t>
      </w:r>
      <w:r w:rsidR="007C4F36">
        <w:rPr>
          <w:sz w:val="28"/>
        </w:rPr>
        <w:t>С</w:t>
      </w:r>
      <w:r>
        <w:rPr>
          <w:sz w:val="28"/>
        </w:rPr>
        <w:t xml:space="preserve">ущность </w:t>
      </w:r>
      <w:r w:rsidR="007C4F36">
        <w:rPr>
          <w:sz w:val="28"/>
        </w:rPr>
        <w:t xml:space="preserve">данного подхода </w:t>
      </w:r>
      <w:r>
        <w:rPr>
          <w:sz w:val="28"/>
        </w:rPr>
        <w:t xml:space="preserve">к анализу девиантного поведения подростков заключается в изучении причин, приводящих к тем или иным отклонениям в поведении подростков, на основе диагностики личности подростка, его индивидуально - психологических особенностей, а также особенностей взаимодействия </w:t>
      </w:r>
      <w:r>
        <w:rPr>
          <w:sz w:val="28"/>
        </w:rPr>
        <w:lastRenderedPageBreak/>
        <w:t>ребенка с ближайшим окружением. В своем исследовании коррекцию девиантного поведения подростков мы рассматриваем в условиях оздоровительно – образовательных центров</w:t>
      </w:r>
      <w:r>
        <w:t>.</w:t>
      </w:r>
      <w:r>
        <w:rPr>
          <w:sz w:val="28"/>
        </w:rPr>
        <w:t xml:space="preserve"> Оздоровительно-образовательный центр – временное объединение детей и подростков, которое часто называют временным коллективом. Особенности временного детского объединения: ограниченный срок существования; разнородность состава детей; автономность существования; четко обозначенное пространство жизнедеятельности.</w:t>
      </w:r>
    </w:p>
    <w:p w:rsidR="00CC0788" w:rsidRDefault="00CC0788">
      <w:pPr>
        <w:pStyle w:val="a4"/>
        <w:tabs>
          <w:tab w:val="left" w:pos="900"/>
        </w:tabs>
        <w:spacing w:after="0" w:line="360" w:lineRule="auto"/>
        <w:ind w:firstLine="720"/>
        <w:jc w:val="both"/>
        <w:rPr>
          <w:sz w:val="28"/>
        </w:rPr>
      </w:pPr>
      <w:r>
        <w:rPr>
          <w:sz w:val="28"/>
        </w:rPr>
        <w:t>На детей (на период пребывания в оздоровительно-образовательном центре) снижено влияние семьи, ближайших друзей, привычной социальной среды жизнедеятельности ребенка. Коррекционная работа в условиях оздоровительно-образовательного центра - это деятельность специалистов, направленная на разрушение сложившихся у ребенка установок, представлений, ценностей, мотивов и стереотипов поведения и формирование новых. Основная цель детей, приезжающих в оздоровительно-образовательный центр, – отдых и развлечения, поэтому коррекционная работа должна представлять собой единую составную часть общевоспитательного процесса в центре и обеспечивать условия, позволяющие ребенку максимально выразить себя, удовлетворить имеющие</w:t>
      </w:r>
      <w:r w:rsidR="00365CBC">
        <w:rPr>
          <w:sz w:val="28"/>
        </w:rPr>
        <w:t>ся</w:t>
      </w:r>
      <w:r>
        <w:rPr>
          <w:sz w:val="28"/>
        </w:rPr>
        <w:t xml:space="preserve"> потребности и реализовать интересы, а также чувствовать себя комфортно в процессе общения со сверстниками и взрослыми.</w:t>
      </w:r>
    </w:p>
    <w:p w:rsidR="00CC0788" w:rsidRDefault="00CC0788">
      <w:pPr>
        <w:pStyle w:val="a4"/>
        <w:tabs>
          <w:tab w:val="left" w:pos="900"/>
        </w:tabs>
        <w:spacing w:after="0" w:line="360" w:lineRule="auto"/>
        <w:ind w:firstLine="567"/>
        <w:jc w:val="both"/>
        <w:rPr>
          <w:sz w:val="28"/>
        </w:rPr>
      </w:pPr>
      <w:r>
        <w:rPr>
          <w:sz w:val="28"/>
        </w:rPr>
        <w:t xml:space="preserve">Исходя из вышесказанного, основными принципами организации работы  по коррекции отклоняющегося поведения подростков в условиях оздоровительно-образовательного центра являются следующие: принцип субъектности включения детей и подростков во все мероприятия, проводимые в центре; принцип сменяемости видов деятельности, который исключает  однообразие и естественно следующий за ним  процесс утомления; принцип оптимальности, который представляет собой выбор оптимального времени работы с детьми и подростками в ходе тех или иных мероприятий, </w:t>
      </w:r>
      <w:r>
        <w:rPr>
          <w:sz w:val="28"/>
        </w:rPr>
        <w:lastRenderedPageBreak/>
        <w:t>опирающийся на физические и психические ресурсы конкретного контингента детей.</w:t>
      </w:r>
    </w:p>
    <w:p w:rsidR="00CC0788" w:rsidRDefault="00CC0788" w:rsidP="00247C60">
      <w:pPr>
        <w:pStyle w:val="21"/>
        <w:tabs>
          <w:tab w:val="left" w:pos="900"/>
        </w:tabs>
        <w:spacing w:line="360" w:lineRule="auto"/>
        <w:ind w:firstLine="567"/>
      </w:pPr>
      <w:r>
        <w:t>Условиями эффективности коррекции девиантного поведения подростков в оздоровительно – образовательном центре, по результатам нашего исследования являются следующие: взаимосвязь программного обеспечения коррекционной деятельности с индивидуальной коррекционной работой с конкретными детьми;</w:t>
      </w:r>
      <w:r w:rsidR="00247C60">
        <w:t xml:space="preserve"> </w:t>
      </w:r>
      <w:r>
        <w:t>направленность коррекционного процесса не только на изменение сложившихся у подростка с девиантным поведением установок, ценностей, мотивов и стереотипов поведения, но и формирование новых высокофункциональных поведенческих стратегий; реализация этиологического подхода в коррекционном процессе, основой которого является диагностика личностных изменений, происходящих в ребенке</w:t>
      </w:r>
      <w:r w:rsidR="00365CBC">
        <w:t>,</w:t>
      </w:r>
      <w:r>
        <w:t xml:space="preserve"> и изучение причин этих изменений, а также особенностей его взаимоотношений с ближайшим окружением.</w:t>
      </w:r>
    </w:p>
    <w:p w:rsidR="00CC0788" w:rsidRDefault="00CC0788">
      <w:pPr>
        <w:spacing w:line="360" w:lineRule="auto"/>
        <w:ind w:firstLine="567"/>
        <w:jc w:val="both"/>
        <w:rPr>
          <w:color w:val="000000"/>
          <w:spacing w:val="1"/>
          <w:sz w:val="28"/>
        </w:rPr>
      </w:pPr>
      <w:r>
        <w:rPr>
          <w:sz w:val="28"/>
        </w:rPr>
        <w:t>Данные  условия были апробированы нами в ходе опытно – экспериментальной работы на базе детского оздоровительно – образовательного центра им. В.П.Чкалова (Ярославская область).</w:t>
      </w:r>
      <w:r>
        <w:rPr>
          <w:color w:val="000000"/>
          <w:spacing w:val="1"/>
          <w:sz w:val="28"/>
        </w:rPr>
        <w:t xml:space="preserve"> Коррекция девиантного поведения подростков</w:t>
      </w:r>
      <w:r w:rsidR="00365CBC">
        <w:rPr>
          <w:color w:val="000000"/>
          <w:spacing w:val="1"/>
          <w:sz w:val="28"/>
        </w:rPr>
        <w:t xml:space="preserve"> </w:t>
      </w:r>
      <w:r>
        <w:rPr>
          <w:color w:val="000000"/>
          <w:spacing w:val="1"/>
          <w:sz w:val="28"/>
        </w:rPr>
        <w:t xml:space="preserve">является задачей и целевой функцией деятельности специализированных центров помощи семье и детям, коррекционная работа также является одним из направлений деятельности образовательных учреждений, которые посещает ребенок. В последние годы  в практике организации работы с детьми и молодыми людьми в  России, в поведении которых отмечаются те или иные отклонения, наметилось направление использования потенциала оздоровительно – образовательных центров с целью реализации коррекционной деятельности различным кругом специалистов. Опыт подобной деятельности имеется и в Ярославской области. </w:t>
      </w:r>
      <w:r w:rsidR="00365CBC">
        <w:rPr>
          <w:color w:val="000000"/>
          <w:spacing w:val="1"/>
          <w:sz w:val="28"/>
        </w:rPr>
        <w:t>О</w:t>
      </w:r>
      <w:r>
        <w:rPr>
          <w:color w:val="000000"/>
          <w:spacing w:val="1"/>
          <w:sz w:val="28"/>
        </w:rPr>
        <w:t xml:space="preserve">рганизация коррекционной деятельности в условиях оздоровительно – образовательных центров имеет свои особенности по сравнению с другими институтами воспитания, реализующими данный вид деятельности. Основной особенностью является направленность </w:t>
      </w:r>
      <w:r>
        <w:rPr>
          <w:color w:val="000000"/>
          <w:spacing w:val="1"/>
          <w:sz w:val="28"/>
        </w:rPr>
        <w:lastRenderedPageBreak/>
        <w:t>коррекционной работы на личность самого подростка и произошедшие в нем изменения, в связи со сложивш</w:t>
      </w:r>
      <w:r w:rsidR="00365CBC">
        <w:rPr>
          <w:color w:val="000000"/>
          <w:spacing w:val="1"/>
          <w:sz w:val="28"/>
        </w:rPr>
        <w:t>и</w:t>
      </w:r>
      <w:r>
        <w:rPr>
          <w:color w:val="000000"/>
          <w:spacing w:val="1"/>
          <w:sz w:val="28"/>
        </w:rPr>
        <w:t>мся опытом девиантного поведения в основной среде жизнедеятельности.</w:t>
      </w:r>
    </w:p>
    <w:p w:rsidR="00CC0788" w:rsidRDefault="00CC0788">
      <w:pPr>
        <w:pStyle w:val="a3"/>
        <w:spacing w:after="0" w:line="360" w:lineRule="auto"/>
        <w:ind w:firstLine="540"/>
        <w:jc w:val="both"/>
        <w:rPr>
          <w:sz w:val="28"/>
        </w:rPr>
      </w:pPr>
      <w:r>
        <w:rPr>
          <w:color w:val="000000"/>
          <w:spacing w:val="1"/>
          <w:sz w:val="28"/>
        </w:rPr>
        <w:t>В  опытно – экспериментальной работе приняли участие</w:t>
      </w:r>
      <w:r>
        <w:rPr>
          <w:sz w:val="28"/>
        </w:rPr>
        <w:t xml:space="preserve"> 128 человек, из них 73 человека – дети в возрасте от 8 до 10 лет,  55 человек – от 11 до 13 лет.</w:t>
      </w:r>
    </w:p>
    <w:p w:rsidR="00CC0788" w:rsidRDefault="00CC0788">
      <w:pPr>
        <w:pStyle w:val="a3"/>
        <w:spacing w:after="0" w:line="360" w:lineRule="auto"/>
        <w:ind w:firstLine="540"/>
        <w:jc w:val="both"/>
        <w:rPr>
          <w:sz w:val="28"/>
        </w:rPr>
      </w:pPr>
      <w:r>
        <w:rPr>
          <w:sz w:val="28"/>
        </w:rPr>
        <w:t xml:space="preserve">В выборке были представлены 90 лиц мужского пола и 38 женского. </w:t>
      </w:r>
    </w:p>
    <w:p w:rsidR="00CC0788" w:rsidRDefault="00CC0788">
      <w:pPr>
        <w:tabs>
          <w:tab w:val="left" w:pos="1080"/>
        </w:tabs>
        <w:spacing w:line="360" w:lineRule="auto"/>
        <w:ind w:firstLine="540"/>
        <w:jc w:val="both"/>
        <w:rPr>
          <w:sz w:val="28"/>
        </w:rPr>
      </w:pPr>
      <w:r>
        <w:rPr>
          <w:sz w:val="28"/>
        </w:rPr>
        <w:t>Коррекция девиантного поведения подростков представляла собой компонент общекоррекционной работы, которая включала</w:t>
      </w:r>
      <w:r w:rsidR="00365CBC">
        <w:rPr>
          <w:sz w:val="28"/>
        </w:rPr>
        <w:t xml:space="preserve"> 4 этапа</w:t>
      </w:r>
      <w:r>
        <w:rPr>
          <w:sz w:val="28"/>
        </w:rPr>
        <w:t>:</w:t>
      </w:r>
    </w:p>
    <w:p w:rsidR="00CC0788" w:rsidRDefault="00CC0788">
      <w:pPr>
        <w:tabs>
          <w:tab w:val="left" w:pos="1260"/>
        </w:tabs>
        <w:spacing w:line="360" w:lineRule="auto"/>
        <w:ind w:firstLine="540"/>
        <w:jc w:val="both"/>
        <w:rPr>
          <w:sz w:val="28"/>
        </w:rPr>
      </w:pPr>
      <w:r>
        <w:rPr>
          <w:sz w:val="28"/>
        </w:rPr>
        <w:t>1 этап – изучение детей, прибывших в оздоровительно-образовательный лагерь;</w:t>
      </w:r>
    </w:p>
    <w:p w:rsidR="00CC0788" w:rsidRDefault="00CC0788">
      <w:pPr>
        <w:tabs>
          <w:tab w:val="left" w:pos="1260"/>
        </w:tabs>
        <w:spacing w:line="360" w:lineRule="auto"/>
        <w:ind w:firstLine="540"/>
        <w:jc w:val="both"/>
        <w:rPr>
          <w:sz w:val="28"/>
        </w:rPr>
      </w:pPr>
      <w:r>
        <w:rPr>
          <w:sz w:val="28"/>
        </w:rPr>
        <w:t>2 этап – формирование стратегий высокофункционального поведения, установок и мотивов, его  определяющих;</w:t>
      </w:r>
    </w:p>
    <w:p w:rsidR="00CC0788" w:rsidRDefault="00CC0788">
      <w:pPr>
        <w:tabs>
          <w:tab w:val="left" w:pos="1260"/>
        </w:tabs>
        <w:spacing w:line="360" w:lineRule="auto"/>
        <w:ind w:firstLine="540"/>
        <w:jc w:val="both"/>
        <w:rPr>
          <w:sz w:val="28"/>
        </w:rPr>
      </w:pPr>
      <w:r>
        <w:rPr>
          <w:sz w:val="28"/>
        </w:rPr>
        <w:t>3 этап – коррекция девиантных проявлений в поведении подростков;</w:t>
      </w:r>
    </w:p>
    <w:p w:rsidR="00CC0788" w:rsidRDefault="00CC0788">
      <w:pPr>
        <w:tabs>
          <w:tab w:val="left" w:pos="1260"/>
        </w:tabs>
        <w:spacing w:line="360" w:lineRule="auto"/>
        <w:ind w:firstLine="540"/>
        <w:jc w:val="both"/>
        <w:rPr>
          <w:sz w:val="28"/>
        </w:rPr>
      </w:pPr>
      <w:r>
        <w:rPr>
          <w:sz w:val="28"/>
        </w:rPr>
        <w:t>4 этап – эмоциональная разрядка.</w:t>
      </w:r>
    </w:p>
    <w:p w:rsidR="00CC0788" w:rsidRDefault="00CC0788">
      <w:pPr>
        <w:tabs>
          <w:tab w:val="left" w:pos="900"/>
          <w:tab w:val="left" w:pos="1260"/>
        </w:tabs>
        <w:spacing w:line="360" w:lineRule="auto"/>
        <w:ind w:firstLine="540"/>
        <w:jc w:val="both"/>
        <w:rPr>
          <w:sz w:val="28"/>
        </w:rPr>
      </w:pPr>
      <w:r>
        <w:rPr>
          <w:sz w:val="28"/>
        </w:rPr>
        <w:t>Программа коррекции девиантного поведения подростков реализовывалась на 3 и 4 этапах общекоррекционного процесса.</w:t>
      </w:r>
    </w:p>
    <w:p w:rsidR="00CC0788" w:rsidRDefault="00CC0788">
      <w:pPr>
        <w:tabs>
          <w:tab w:val="left" w:pos="900"/>
          <w:tab w:val="left" w:pos="1260"/>
        </w:tabs>
        <w:spacing w:line="360" w:lineRule="auto"/>
        <w:ind w:firstLine="540"/>
        <w:jc w:val="both"/>
        <w:rPr>
          <w:color w:val="000000"/>
          <w:sz w:val="28"/>
        </w:rPr>
      </w:pPr>
      <w:r>
        <w:rPr>
          <w:sz w:val="28"/>
        </w:rPr>
        <w:t xml:space="preserve"> На первом этапе опытно-экспериментальной работы - исследования психологических особенностей личности и социального взаимодействия подростков, склонных к девиантному поведению, </w:t>
      </w:r>
      <w:r>
        <w:rPr>
          <w:color w:val="000000"/>
          <w:sz w:val="28"/>
        </w:rPr>
        <w:t>мы использовали следующий комплекс методик:</w:t>
      </w:r>
    </w:p>
    <w:p w:rsidR="00CC0788" w:rsidRDefault="00CC0788" w:rsidP="00CA2ED5">
      <w:pPr>
        <w:numPr>
          <w:ilvl w:val="0"/>
          <w:numId w:val="21"/>
        </w:numPr>
        <w:tabs>
          <w:tab w:val="left" w:pos="900"/>
        </w:tabs>
        <w:spacing w:line="360" w:lineRule="auto"/>
        <w:jc w:val="both"/>
        <w:rPr>
          <w:sz w:val="28"/>
        </w:rPr>
      </w:pPr>
      <w:r>
        <w:rPr>
          <w:sz w:val="28"/>
        </w:rPr>
        <w:t xml:space="preserve">методику </w:t>
      </w:r>
      <w:r>
        <w:rPr>
          <w:sz w:val="28"/>
          <w:lang w:val="en-US"/>
        </w:rPr>
        <w:t>EPI</w:t>
      </w:r>
      <w:r>
        <w:rPr>
          <w:sz w:val="28"/>
        </w:rPr>
        <w:t xml:space="preserve"> (тест Айзенка);</w:t>
      </w:r>
    </w:p>
    <w:p w:rsidR="00CC0788" w:rsidRDefault="00CC0788" w:rsidP="00CA2ED5">
      <w:pPr>
        <w:numPr>
          <w:ilvl w:val="0"/>
          <w:numId w:val="21"/>
        </w:numPr>
        <w:tabs>
          <w:tab w:val="left" w:pos="900"/>
        </w:tabs>
        <w:spacing w:line="360" w:lineRule="auto"/>
        <w:jc w:val="both"/>
        <w:rPr>
          <w:sz w:val="28"/>
        </w:rPr>
      </w:pPr>
      <w:r>
        <w:rPr>
          <w:sz w:val="28"/>
        </w:rPr>
        <w:t>характерологический опросник К. Леонгарда;</w:t>
      </w:r>
    </w:p>
    <w:p w:rsidR="00CC0788" w:rsidRDefault="00CC0788" w:rsidP="00CA2ED5">
      <w:pPr>
        <w:numPr>
          <w:ilvl w:val="0"/>
          <w:numId w:val="21"/>
        </w:numPr>
        <w:tabs>
          <w:tab w:val="left" w:pos="900"/>
        </w:tabs>
        <w:spacing w:line="360" w:lineRule="auto"/>
        <w:jc w:val="both"/>
        <w:rPr>
          <w:sz w:val="28"/>
        </w:rPr>
      </w:pPr>
      <w:r>
        <w:rPr>
          <w:sz w:val="28"/>
        </w:rPr>
        <w:t>опросник Басса-Дарки;</w:t>
      </w:r>
    </w:p>
    <w:p w:rsidR="00CC0788" w:rsidRDefault="00CC0788" w:rsidP="00CA2ED5">
      <w:pPr>
        <w:numPr>
          <w:ilvl w:val="0"/>
          <w:numId w:val="21"/>
        </w:numPr>
        <w:tabs>
          <w:tab w:val="left" w:pos="900"/>
        </w:tabs>
        <w:spacing w:line="360" w:lineRule="auto"/>
        <w:jc w:val="both"/>
        <w:rPr>
          <w:sz w:val="28"/>
        </w:rPr>
      </w:pPr>
      <w:r>
        <w:rPr>
          <w:sz w:val="28"/>
        </w:rPr>
        <w:t>методик</w:t>
      </w:r>
      <w:r w:rsidR="00365CBC">
        <w:rPr>
          <w:sz w:val="28"/>
        </w:rPr>
        <w:t>у</w:t>
      </w:r>
      <w:r>
        <w:rPr>
          <w:sz w:val="28"/>
        </w:rPr>
        <w:t xml:space="preserve"> склонности к отклоняющемуся поведению (СОП);</w:t>
      </w:r>
    </w:p>
    <w:p w:rsidR="00CC0788" w:rsidRDefault="00CC0788" w:rsidP="00CA2ED5">
      <w:pPr>
        <w:numPr>
          <w:ilvl w:val="0"/>
          <w:numId w:val="21"/>
        </w:numPr>
        <w:tabs>
          <w:tab w:val="left" w:pos="900"/>
        </w:tabs>
        <w:spacing w:line="360" w:lineRule="auto"/>
        <w:jc w:val="both"/>
        <w:rPr>
          <w:sz w:val="28"/>
        </w:rPr>
      </w:pPr>
      <w:r>
        <w:rPr>
          <w:sz w:val="28"/>
        </w:rPr>
        <w:t>опросник на выявление особенностей эмпатии;</w:t>
      </w:r>
    </w:p>
    <w:p w:rsidR="00CC0788" w:rsidRDefault="00CC0788" w:rsidP="00CA2ED5">
      <w:pPr>
        <w:numPr>
          <w:ilvl w:val="0"/>
          <w:numId w:val="21"/>
        </w:numPr>
        <w:tabs>
          <w:tab w:val="left" w:pos="900"/>
        </w:tabs>
        <w:spacing w:line="360" w:lineRule="auto"/>
        <w:jc w:val="both"/>
        <w:rPr>
          <w:sz w:val="28"/>
        </w:rPr>
      </w:pPr>
      <w:r>
        <w:rPr>
          <w:sz w:val="28"/>
        </w:rPr>
        <w:t>метод социометрических измерений (социометрия Я.Морено).</w:t>
      </w:r>
    </w:p>
    <w:p w:rsidR="00CC0788" w:rsidRDefault="00CC0788">
      <w:pPr>
        <w:shd w:val="clear" w:color="auto" w:fill="FFFFFF"/>
        <w:spacing w:line="360" w:lineRule="auto"/>
        <w:ind w:firstLine="540"/>
        <w:jc w:val="both"/>
        <w:rPr>
          <w:sz w:val="28"/>
        </w:rPr>
      </w:pPr>
      <w:r>
        <w:rPr>
          <w:color w:val="000000"/>
          <w:sz w:val="28"/>
        </w:rPr>
        <w:t xml:space="preserve"> На втором этапе опытно-экспериментальной работы подростки были включены в коррекционную работу, программа которой была разработана нами на основе полученных результатов исследования психологических </w:t>
      </w:r>
      <w:r>
        <w:rPr>
          <w:color w:val="000000"/>
          <w:sz w:val="28"/>
        </w:rPr>
        <w:lastRenderedPageBreak/>
        <w:t>особенностей личности и социального взаимодействия подростков на первом этапе.</w:t>
      </w:r>
    </w:p>
    <w:p w:rsidR="00CC0788" w:rsidRDefault="00CC0788">
      <w:pPr>
        <w:spacing w:line="360" w:lineRule="auto"/>
        <w:ind w:firstLine="567"/>
        <w:jc w:val="both"/>
        <w:rPr>
          <w:sz w:val="28"/>
        </w:rPr>
      </w:pPr>
      <w:r>
        <w:rPr>
          <w:sz w:val="28"/>
        </w:rPr>
        <w:t xml:space="preserve">В ходе реализации коррекционной программы решался следующий комплекс задач: </w:t>
      </w:r>
    </w:p>
    <w:p w:rsidR="00CC0788" w:rsidRDefault="00CC0788">
      <w:pPr>
        <w:spacing w:line="360" w:lineRule="auto"/>
        <w:ind w:firstLine="567"/>
        <w:jc w:val="both"/>
        <w:rPr>
          <w:sz w:val="28"/>
        </w:rPr>
      </w:pPr>
      <w:r>
        <w:rPr>
          <w:sz w:val="28"/>
        </w:rPr>
        <w:t>- формирование у детей и подростков навыков определения круга позитивных ценностей и негативных факторов («Что хорошо, а что плохо»);</w:t>
      </w:r>
    </w:p>
    <w:p w:rsidR="00CC0788" w:rsidRDefault="00CC0788">
      <w:pPr>
        <w:spacing w:line="360" w:lineRule="auto"/>
        <w:ind w:firstLine="567"/>
        <w:jc w:val="both"/>
        <w:rPr>
          <w:sz w:val="28"/>
        </w:rPr>
      </w:pPr>
      <w:r>
        <w:rPr>
          <w:sz w:val="28"/>
        </w:rPr>
        <w:t>- формирование позитивной самооценки («Я – особенный»), чувства собственного достоинства, отношения к себе как к независимой, самостоятельной личности;</w:t>
      </w:r>
    </w:p>
    <w:p w:rsidR="00CC0788" w:rsidRDefault="00CC0788">
      <w:pPr>
        <w:spacing w:line="360" w:lineRule="auto"/>
        <w:ind w:firstLine="567"/>
        <w:jc w:val="both"/>
        <w:rPr>
          <w:sz w:val="28"/>
        </w:rPr>
      </w:pPr>
      <w:r>
        <w:rPr>
          <w:sz w:val="28"/>
        </w:rPr>
        <w:t>- формирование ценностного и одновременно ответственного отношения к себе;</w:t>
      </w:r>
    </w:p>
    <w:p w:rsidR="00CC0788" w:rsidRDefault="00CC0788">
      <w:pPr>
        <w:spacing w:line="360" w:lineRule="auto"/>
        <w:ind w:firstLine="567"/>
        <w:jc w:val="both"/>
        <w:rPr>
          <w:sz w:val="28"/>
        </w:rPr>
      </w:pPr>
      <w:r>
        <w:rPr>
          <w:sz w:val="28"/>
        </w:rPr>
        <w:t>- тренировка навыков принятия ответственных решений, отстаивания убеждений и позиций (ролевые тренинги: правильные решения как основа успеха);</w:t>
      </w:r>
    </w:p>
    <w:p w:rsidR="00CC0788" w:rsidRDefault="00CC0788">
      <w:pPr>
        <w:spacing w:line="360" w:lineRule="auto"/>
        <w:ind w:firstLine="567"/>
        <w:jc w:val="both"/>
        <w:rPr>
          <w:sz w:val="28"/>
        </w:rPr>
      </w:pPr>
      <w:r>
        <w:rPr>
          <w:sz w:val="28"/>
        </w:rPr>
        <w:t>- накопление знаний факторов и ситуаций риска; правил безопасного адаптивного, ответственного поведения в ситуациях риска; приемов ухода от риска, в том числе при внешнем давлении (умение сказать «нет»);</w:t>
      </w:r>
    </w:p>
    <w:p w:rsidR="00CC0788" w:rsidRDefault="00CC0788">
      <w:pPr>
        <w:spacing w:line="360" w:lineRule="auto"/>
        <w:ind w:firstLine="567"/>
        <w:jc w:val="both"/>
        <w:rPr>
          <w:sz w:val="28"/>
        </w:rPr>
      </w:pPr>
      <w:r>
        <w:rPr>
          <w:sz w:val="28"/>
        </w:rPr>
        <w:t>- закрепление навыков конструктивного и позитивного (содержательного и эффективного) общения между собой и с взрослыми;</w:t>
      </w:r>
    </w:p>
    <w:p w:rsidR="00CC0788" w:rsidRDefault="00CC0788">
      <w:pPr>
        <w:spacing w:line="360" w:lineRule="auto"/>
        <w:ind w:firstLine="567"/>
        <w:jc w:val="both"/>
        <w:rPr>
          <w:sz w:val="28"/>
        </w:rPr>
      </w:pPr>
      <w:r>
        <w:rPr>
          <w:sz w:val="28"/>
        </w:rPr>
        <w:t>- формирование адекватных представлений о чувствах, эмоциях, настроении, их влиянии на поведение; управление чувствами, преодоление «стрессов»;</w:t>
      </w:r>
    </w:p>
    <w:p w:rsidR="00CC0788" w:rsidRDefault="00CC0788">
      <w:pPr>
        <w:spacing w:line="360" w:lineRule="auto"/>
        <w:ind w:firstLine="567"/>
        <w:jc w:val="both"/>
        <w:rPr>
          <w:sz w:val="28"/>
        </w:rPr>
      </w:pPr>
      <w:r>
        <w:rPr>
          <w:sz w:val="28"/>
        </w:rPr>
        <w:t xml:space="preserve">- формирование ценностного отношения к своему здоровью («Знай себя», «Береги себя»), адекватная регуляция своего состояния и самочувствия. </w:t>
      </w:r>
    </w:p>
    <w:p w:rsidR="00CC0788" w:rsidRDefault="00CC0788">
      <w:pPr>
        <w:spacing w:line="360" w:lineRule="auto"/>
        <w:ind w:firstLine="540"/>
        <w:jc w:val="both"/>
        <w:rPr>
          <w:sz w:val="28"/>
        </w:rPr>
      </w:pPr>
      <w:r>
        <w:rPr>
          <w:sz w:val="28"/>
        </w:rPr>
        <w:t xml:space="preserve">Цель коррекционной программы,  реализуемой в центре, заключалась в стимулировании внутреннего личностного роста, раскрытии потенциальных возможностей, развитии самосознания и саморегуляции, выработки новых отношений и форм общения с людьми. </w:t>
      </w:r>
    </w:p>
    <w:p w:rsidR="00CC0788" w:rsidRDefault="00CC0788">
      <w:pPr>
        <w:spacing w:line="360" w:lineRule="auto"/>
        <w:ind w:firstLine="567"/>
        <w:jc w:val="both"/>
        <w:rPr>
          <w:sz w:val="28"/>
        </w:rPr>
      </w:pPr>
      <w:r>
        <w:rPr>
          <w:sz w:val="28"/>
        </w:rPr>
        <w:lastRenderedPageBreak/>
        <w:t>Анализ полученных результатов, оцениваемый с использованием методик, которые применялись на первом этапе опытно – экспериментальной работы</w:t>
      </w:r>
      <w:r w:rsidR="003B6213">
        <w:rPr>
          <w:sz w:val="28"/>
        </w:rPr>
        <w:t>,</w:t>
      </w:r>
      <w:r>
        <w:rPr>
          <w:sz w:val="28"/>
        </w:rPr>
        <w:t xml:space="preserve"> позволил зафиксировать следующие изменения:</w:t>
      </w:r>
    </w:p>
    <w:p w:rsidR="00CC0788" w:rsidRDefault="00CC0788">
      <w:pPr>
        <w:spacing w:line="360" w:lineRule="auto"/>
        <w:ind w:firstLine="567"/>
        <w:jc w:val="both"/>
        <w:rPr>
          <w:sz w:val="28"/>
        </w:rPr>
      </w:pPr>
      <w:r>
        <w:rPr>
          <w:sz w:val="28"/>
        </w:rPr>
        <w:t xml:space="preserve"> - снизилась доля аутсайдеров в группах, поведение которых отвергалось группой в начале работы и в ее ходе изменилось в положительную сторону, поэтому большая часть детей успешно адаптировалась в группе сверстников; </w:t>
      </w:r>
    </w:p>
    <w:p w:rsidR="00CC0788" w:rsidRDefault="00CC0788">
      <w:pPr>
        <w:tabs>
          <w:tab w:val="num" w:pos="1260"/>
        </w:tabs>
        <w:spacing w:line="360" w:lineRule="auto"/>
        <w:ind w:firstLine="567"/>
        <w:jc w:val="both"/>
        <w:rPr>
          <w:sz w:val="28"/>
        </w:rPr>
      </w:pPr>
      <w:r>
        <w:rPr>
          <w:sz w:val="28"/>
        </w:rPr>
        <w:t xml:space="preserve">- снизилось проявление физической агрессии у мальчиков, уменьшилась подозрительность и невербальная агрессия также в  мужской части выборки. В группе девочек снизились показатели вербальной агрессии, подозрительность и раздражение; </w:t>
      </w:r>
    </w:p>
    <w:p w:rsidR="00CC0788" w:rsidRDefault="00CC0788" w:rsidP="00247C60">
      <w:pPr>
        <w:tabs>
          <w:tab w:val="num" w:pos="851"/>
        </w:tabs>
        <w:spacing w:line="360" w:lineRule="auto"/>
        <w:ind w:firstLine="567"/>
        <w:jc w:val="both"/>
        <w:rPr>
          <w:sz w:val="28"/>
        </w:rPr>
      </w:pPr>
      <w:r>
        <w:rPr>
          <w:sz w:val="28"/>
        </w:rPr>
        <w:t xml:space="preserve">- у девочек и мальчиков к концу смены отмечена сформированность умений контролировать свои эмоциональные проявления по сравнению с началом пребывания детей в центре, когда наблюдался обширный диапазон эмоциональных состояний подростков. Они до начала реализации коррекционной программы легко приходили в неудержимый восторг от радостных событий и  также легко </w:t>
      </w:r>
      <w:r w:rsidR="003B6213">
        <w:rPr>
          <w:sz w:val="28"/>
        </w:rPr>
        <w:t xml:space="preserve">- </w:t>
      </w:r>
      <w:r>
        <w:rPr>
          <w:sz w:val="28"/>
        </w:rPr>
        <w:t xml:space="preserve">в крайнюю отчаянность от печальных. Изменилась самооценка подростков  в сторону  ее адекватности. </w:t>
      </w:r>
    </w:p>
    <w:p w:rsidR="00CC0788" w:rsidRDefault="00CC0788" w:rsidP="00247C60">
      <w:pPr>
        <w:tabs>
          <w:tab w:val="num" w:pos="851"/>
        </w:tabs>
        <w:spacing w:line="360" w:lineRule="auto"/>
        <w:ind w:firstLine="567"/>
        <w:jc w:val="both"/>
        <w:rPr>
          <w:sz w:val="28"/>
        </w:rPr>
      </w:pPr>
      <w:r>
        <w:rPr>
          <w:sz w:val="28"/>
        </w:rPr>
        <w:t>- изменились показатели, характеризующие склонность к отклоняющемуся поведению в положительную сторону, после реализации коррекционной программы наблюдалось значительное уменьшение склонности к адди</w:t>
      </w:r>
      <w:r w:rsidR="003B6213">
        <w:rPr>
          <w:sz w:val="28"/>
        </w:rPr>
        <w:t>к</w:t>
      </w:r>
      <w:r>
        <w:rPr>
          <w:sz w:val="28"/>
        </w:rPr>
        <w:t xml:space="preserve">тивному и насильственному поведению как у мальчиков , так и у девочек; Высокий уровень агрессивности, тревожности и демонстративности в женской части выборки до начала  опытно – экспериментальной работы  значительно снизился к ее концу; </w:t>
      </w:r>
    </w:p>
    <w:p w:rsidR="00CC0788" w:rsidRDefault="00CC0788">
      <w:pPr>
        <w:pStyle w:val="22"/>
        <w:ind w:firstLine="567"/>
        <w:rPr>
          <w:b/>
        </w:rPr>
      </w:pPr>
      <w:r>
        <w:t xml:space="preserve">- изменилась оценка детей в отношении качеств личности, которые было принято считать одобряемыми. Если в начале смены дети </w:t>
      </w:r>
      <w:r w:rsidR="003B6213">
        <w:t>считали</w:t>
      </w:r>
      <w:r>
        <w:t xml:space="preserve"> положительны</w:t>
      </w:r>
      <w:r w:rsidR="003B6213">
        <w:t>ми</w:t>
      </w:r>
      <w:r>
        <w:t xml:space="preserve"> такие личностные качества</w:t>
      </w:r>
      <w:r w:rsidR="003B6213">
        <w:t>,</w:t>
      </w:r>
      <w:r>
        <w:t xml:space="preserve"> как физическая сила, активное противостояние взрослым, жесткость в обращении с людьми и цинизм, то в ходе работы все больше предпочтений отдавалось таким качествам</w:t>
      </w:r>
      <w:r w:rsidR="003B6213">
        <w:t>,</w:t>
      </w:r>
      <w:r>
        <w:t xml:space="preserve"> как отзывчивость, честность, доброта;</w:t>
      </w:r>
    </w:p>
    <w:p w:rsidR="00CC0788" w:rsidRDefault="00CC0788">
      <w:pPr>
        <w:pStyle w:val="22"/>
        <w:ind w:firstLine="567"/>
        <w:rPr>
          <w:szCs w:val="28"/>
        </w:rPr>
      </w:pPr>
      <w:r>
        <w:lastRenderedPageBreak/>
        <w:t xml:space="preserve">- неизменными остались показатели эмпатии, как до начала опытно – экспериментальной работы, так и после ее окончания, более эмпатийной оставалась женская часть выборки. У  девочек в большей степени развита эмпатия к детям и животным, в мужской части выборки </w:t>
      </w:r>
      <w:r w:rsidR="003B6213">
        <w:t xml:space="preserve">- </w:t>
      </w:r>
      <w:r>
        <w:t xml:space="preserve">к родителям. Выявленные до начала опытно – экспериментальной работы возрастные изменения эмпатии были </w:t>
      </w:r>
      <w:r>
        <w:rPr>
          <w:szCs w:val="28"/>
        </w:rPr>
        <w:t>зафиксированы и после ее окончания.</w:t>
      </w:r>
    </w:p>
    <w:p w:rsidR="00CC0788" w:rsidRDefault="00CC0788">
      <w:pPr>
        <w:spacing w:line="360" w:lineRule="auto"/>
        <w:ind w:firstLine="567"/>
        <w:jc w:val="both"/>
        <w:rPr>
          <w:b/>
          <w:sz w:val="28"/>
          <w:szCs w:val="28"/>
        </w:rPr>
      </w:pPr>
      <w:r>
        <w:rPr>
          <w:sz w:val="28"/>
          <w:szCs w:val="28"/>
        </w:rPr>
        <w:t>Программа коррекции отклоняющегося поведения подростков в условиях оздоровительно-образовательных центров была успешно внедрена в приюте Бобруйского районного социально-педагогического Центра (СПЦ) и позволила сделать вывод о положительной динамике.</w:t>
      </w:r>
    </w:p>
    <w:p w:rsidR="00CC0788" w:rsidRDefault="00CC0788">
      <w:pPr>
        <w:pStyle w:val="a4"/>
        <w:tabs>
          <w:tab w:val="left" w:pos="900"/>
        </w:tabs>
        <w:spacing w:after="0" w:line="360" w:lineRule="auto"/>
        <w:ind w:firstLine="720"/>
        <w:jc w:val="both"/>
        <w:rPr>
          <w:sz w:val="28"/>
          <w:szCs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CC0788" w:rsidRDefault="00CC0788">
      <w:pPr>
        <w:spacing w:line="360" w:lineRule="auto"/>
        <w:ind w:firstLine="567"/>
        <w:jc w:val="both"/>
        <w:rPr>
          <w:b/>
          <w:sz w:val="28"/>
        </w:rPr>
      </w:pPr>
    </w:p>
    <w:p w:rsidR="003B6213" w:rsidRDefault="003B6213">
      <w:pPr>
        <w:spacing w:line="360" w:lineRule="auto"/>
        <w:ind w:firstLine="567"/>
        <w:jc w:val="both"/>
        <w:rPr>
          <w:b/>
          <w:sz w:val="28"/>
        </w:rPr>
      </w:pPr>
    </w:p>
    <w:p w:rsidR="003B6213" w:rsidRDefault="003B6213">
      <w:pPr>
        <w:spacing w:line="360" w:lineRule="auto"/>
        <w:ind w:firstLine="567"/>
        <w:jc w:val="both"/>
        <w:rPr>
          <w:b/>
          <w:sz w:val="28"/>
        </w:rPr>
      </w:pPr>
    </w:p>
    <w:p w:rsidR="003B6213" w:rsidRDefault="003B6213">
      <w:pPr>
        <w:spacing w:line="360" w:lineRule="auto"/>
        <w:ind w:firstLine="567"/>
        <w:jc w:val="both"/>
        <w:rPr>
          <w:b/>
          <w:sz w:val="28"/>
        </w:rPr>
      </w:pPr>
    </w:p>
    <w:p w:rsidR="003B6213" w:rsidRDefault="00247C60" w:rsidP="00247C60">
      <w:pPr>
        <w:tabs>
          <w:tab w:val="left" w:pos="6778"/>
        </w:tabs>
        <w:spacing w:line="360" w:lineRule="auto"/>
        <w:ind w:firstLine="567"/>
        <w:jc w:val="both"/>
        <w:rPr>
          <w:b/>
          <w:sz w:val="28"/>
        </w:rPr>
      </w:pPr>
      <w:r>
        <w:rPr>
          <w:b/>
          <w:sz w:val="28"/>
        </w:rPr>
        <w:tab/>
      </w:r>
    </w:p>
    <w:p w:rsidR="00247C60" w:rsidRDefault="00247C60" w:rsidP="00247C60">
      <w:pPr>
        <w:tabs>
          <w:tab w:val="left" w:pos="6778"/>
        </w:tabs>
        <w:spacing w:line="360" w:lineRule="auto"/>
        <w:ind w:firstLine="567"/>
        <w:jc w:val="both"/>
        <w:rPr>
          <w:b/>
          <w:sz w:val="28"/>
        </w:rPr>
      </w:pPr>
    </w:p>
    <w:p w:rsidR="00247C60" w:rsidRDefault="00247C60" w:rsidP="00247C60">
      <w:pPr>
        <w:pStyle w:val="a3"/>
        <w:spacing w:line="360" w:lineRule="auto"/>
        <w:jc w:val="center"/>
        <w:rPr>
          <w:b/>
        </w:rPr>
      </w:pPr>
      <w:r>
        <w:rPr>
          <w:b/>
          <w:sz w:val="28"/>
        </w:rPr>
        <w:t>Библиографический список</w:t>
      </w:r>
      <w:r>
        <w:rPr>
          <w:b/>
        </w:rPr>
        <w:tab/>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Абрамова, Г.С. Введение в практическую психологию </w:t>
      </w:r>
      <w:r w:rsidRPr="00CC5330">
        <w:rPr>
          <w:sz w:val="28"/>
        </w:rPr>
        <w:t>[</w:t>
      </w:r>
      <w:r>
        <w:rPr>
          <w:sz w:val="28"/>
        </w:rPr>
        <w:t>Текст</w:t>
      </w:r>
      <w:r w:rsidRPr="00CC5330">
        <w:rPr>
          <w:sz w:val="28"/>
        </w:rPr>
        <w:t>]</w:t>
      </w:r>
      <w:r>
        <w:rPr>
          <w:sz w:val="28"/>
        </w:rPr>
        <w:t xml:space="preserve"> / Г.С. Абрамова. –  М.: Междунар. пед. Академия, 1995. – 264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Абульханова-Славская, К.А. Деятельность и психология личности </w:t>
      </w:r>
      <w:r w:rsidRPr="00320367">
        <w:rPr>
          <w:sz w:val="28"/>
        </w:rPr>
        <w:t>[</w:t>
      </w:r>
      <w:r>
        <w:rPr>
          <w:sz w:val="28"/>
        </w:rPr>
        <w:t>Текст</w:t>
      </w:r>
      <w:r w:rsidRPr="00320367">
        <w:rPr>
          <w:sz w:val="28"/>
        </w:rPr>
        <w:t>]</w:t>
      </w:r>
      <w:r>
        <w:rPr>
          <w:sz w:val="28"/>
        </w:rPr>
        <w:t xml:space="preserve"> / К.А. Абульханова-Славская. – М.: Наука, - 1980. – 335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Аванесов, Г.А. Прогнозирование и организация борьбы с преступностью </w:t>
      </w:r>
      <w:r w:rsidRPr="002E426C">
        <w:rPr>
          <w:sz w:val="28"/>
        </w:rPr>
        <w:t>[</w:t>
      </w:r>
      <w:r>
        <w:rPr>
          <w:sz w:val="28"/>
        </w:rPr>
        <w:t>Текст</w:t>
      </w:r>
      <w:r w:rsidRPr="002E426C">
        <w:rPr>
          <w:sz w:val="28"/>
        </w:rPr>
        <w:t>]</w:t>
      </w:r>
      <w:r>
        <w:rPr>
          <w:sz w:val="28"/>
        </w:rPr>
        <w:t>/ Г.А. Аванесов, С.Е. Вицин. – М.: Знание, -  1972. – 32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Аванесов, Г.А. Криминология и социальная профилактика </w:t>
      </w:r>
      <w:r w:rsidRPr="002E426C">
        <w:rPr>
          <w:sz w:val="28"/>
        </w:rPr>
        <w:t>[</w:t>
      </w:r>
      <w:r>
        <w:rPr>
          <w:sz w:val="28"/>
        </w:rPr>
        <w:t>Текст</w:t>
      </w:r>
      <w:r w:rsidRPr="002E426C">
        <w:rPr>
          <w:sz w:val="28"/>
        </w:rPr>
        <w:t>]</w:t>
      </w:r>
      <w:r>
        <w:rPr>
          <w:sz w:val="28"/>
        </w:rPr>
        <w:t xml:space="preserve"> / Г.А. Аванесов. – М.: 1980. – 215 с.</w:t>
      </w:r>
    </w:p>
    <w:p w:rsidR="00247C60" w:rsidRPr="00330A15" w:rsidRDefault="00247C60" w:rsidP="00CA2ED5">
      <w:pPr>
        <w:pStyle w:val="a3"/>
        <w:numPr>
          <w:ilvl w:val="0"/>
          <w:numId w:val="4"/>
        </w:numPr>
        <w:tabs>
          <w:tab w:val="clear" w:pos="1410"/>
          <w:tab w:val="num" w:pos="1296"/>
        </w:tabs>
        <w:spacing w:line="360" w:lineRule="auto"/>
        <w:ind w:left="0" w:firstLine="540"/>
        <w:jc w:val="both"/>
        <w:rPr>
          <w:sz w:val="28"/>
        </w:rPr>
      </w:pPr>
      <w:r>
        <w:rPr>
          <w:sz w:val="28"/>
        </w:rPr>
        <w:t>Аванесов, Г.А.</w:t>
      </w:r>
      <w:r w:rsidRPr="00330A15">
        <w:rPr>
          <w:sz w:val="28"/>
        </w:rPr>
        <w:t>Основы криминологического прогнозирования [Текст]: учебн. пособие для вузов / Г.А. Аванесов; под ред. Н.А. Стручкова. – М., 1970. – 53 с.</w:t>
      </w:r>
    </w:p>
    <w:p w:rsidR="00247C60" w:rsidRPr="00330A15" w:rsidRDefault="00247C60" w:rsidP="00CA2ED5">
      <w:pPr>
        <w:pStyle w:val="a3"/>
        <w:numPr>
          <w:ilvl w:val="0"/>
          <w:numId w:val="4"/>
        </w:numPr>
        <w:tabs>
          <w:tab w:val="clear" w:pos="1410"/>
          <w:tab w:val="num" w:pos="1296"/>
        </w:tabs>
        <w:spacing w:line="360" w:lineRule="auto"/>
        <w:ind w:left="0" w:firstLine="540"/>
        <w:jc w:val="both"/>
        <w:rPr>
          <w:sz w:val="28"/>
        </w:rPr>
      </w:pPr>
      <w:r w:rsidRPr="00330A15">
        <w:rPr>
          <w:sz w:val="28"/>
        </w:rPr>
        <w:t>Аванесов, Г.А. Теория и методология криминологического прогнозирования [Текст] / Г.А. Аванесов. – М.: Юрид. литература, 1972. – 334 с.</w:t>
      </w:r>
    </w:p>
    <w:p w:rsidR="00247C60" w:rsidRPr="00330A15" w:rsidRDefault="00247C60" w:rsidP="00CA2ED5">
      <w:pPr>
        <w:pStyle w:val="a3"/>
        <w:numPr>
          <w:ilvl w:val="0"/>
          <w:numId w:val="4"/>
        </w:numPr>
        <w:tabs>
          <w:tab w:val="clear" w:pos="1410"/>
          <w:tab w:val="num" w:pos="1296"/>
        </w:tabs>
        <w:spacing w:line="360" w:lineRule="auto"/>
        <w:ind w:left="0" w:firstLine="540"/>
        <w:jc w:val="both"/>
        <w:rPr>
          <w:sz w:val="28"/>
        </w:rPr>
      </w:pPr>
      <w:r w:rsidRPr="00330A15">
        <w:rPr>
          <w:sz w:val="28"/>
        </w:rPr>
        <w:t>Азаров, Ю.П. Педагогика любви и свободы [Текст] / Ю.П. Азаров. – М.: Фирма «Топикал», 1994. – 607 с.</w:t>
      </w:r>
    </w:p>
    <w:p w:rsidR="00247C60" w:rsidRPr="00330A15" w:rsidRDefault="00247C60" w:rsidP="00CA2ED5">
      <w:pPr>
        <w:pStyle w:val="a3"/>
        <w:numPr>
          <w:ilvl w:val="0"/>
          <w:numId w:val="4"/>
        </w:numPr>
        <w:tabs>
          <w:tab w:val="clear" w:pos="1410"/>
          <w:tab w:val="num" w:pos="1296"/>
        </w:tabs>
        <w:spacing w:line="360" w:lineRule="auto"/>
        <w:ind w:left="0" w:firstLine="540"/>
        <w:jc w:val="both"/>
        <w:rPr>
          <w:sz w:val="28"/>
        </w:rPr>
      </w:pPr>
      <w:r w:rsidRPr="00330A15">
        <w:rPr>
          <w:sz w:val="28"/>
        </w:rPr>
        <w:t xml:space="preserve">Азаров, Ю.П. Семейная педагогика [Текст] / Ю.П. Азаров. – М.: «Аргументы и факты», 1993. – 608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sidRPr="00330A15">
        <w:rPr>
          <w:sz w:val="28"/>
        </w:rPr>
        <w:lastRenderedPageBreak/>
        <w:t>Актуальные проблемы социологии девиантного</w:t>
      </w:r>
      <w:r>
        <w:rPr>
          <w:sz w:val="28"/>
        </w:rPr>
        <w:t xml:space="preserve"> поведения и социального контроля </w:t>
      </w:r>
      <w:r w:rsidRPr="003211F5">
        <w:rPr>
          <w:sz w:val="28"/>
        </w:rPr>
        <w:t>[</w:t>
      </w:r>
      <w:r>
        <w:rPr>
          <w:sz w:val="28"/>
        </w:rPr>
        <w:t>Текст</w:t>
      </w:r>
      <w:r w:rsidRPr="003211F5">
        <w:rPr>
          <w:sz w:val="28"/>
        </w:rPr>
        <w:t>]</w:t>
      </w:r>
      <w:r>
        <w:rPr>
          <w:sz w:val="28"/>
        </w:rPr>
        <w:t xml:space="preserve"> / Отв. ред. Я.И. Гилинский – М., </w:t>
      </w:r>
      <w:smartTag w:uri="urn:schemas-microsoft-com:office:smarttags" w:element="metricconverter">
        <w:smartTagPr>
          <w:attr w:name="ProductID" w:val="1992 г"/>
        </w:smartTagPr>
        <w:r>
          <w:rPr>
            <w:sz w:val="28"/>
          </w:rPr>
          <w:t>1992 г</w:t>
        </w:r>
      </w:smartTag>
      <w:r>
        <w:rPr>
          <w:sz w:val="28"/>
        </w:rPr>
        <w:t>. – 180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Александров, А.А. Современная психотерапия </w:t>
      </w:r>
      <w:r w:rsidRPr="003211F5">
        <w:rPr>
          <w:sz w:val="28"/>
        </w:rPr>
        <w:t>[</w:t>
      </w:r>
      <w:r>
        <w:rPr>
          <w:sz w:val="28"/>
        </w:rPr>
        <w:t>Текст</w:t>
      </w:r>
      <w:r w:rsidRPr="003211F5">
        <w:rPr>
          <w:sz w:val="28"/>
        </w:rPr>
        <w:t>]</w:t>
      </w:r>
      <w:r>
        <w:rPr>
          <w:sz w:val="28"/>
        </w:rPr>
        <w:t>: курс лекций / А.А. Александров. – СПб.: Академия проект, 1997. – 335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Александров, А.А. Цели и задачи психотерапии при основных типах делинквентного поведения у подростков </w:t>
      </w:r>
      <w:r w:rsidRPr="00E576C0">
        <w:rPr>
          <w:sz w:val="28"/>
        </w:rPr>
        <w:t>[</w:t>
      </w:r>
      <w:r>
        <w:rPr>
          <w:sz w:val="28"/>
        </w:rPr>
        <w:t>Текст</w:t>
      </w:r>
      <w:r w:rsidRPr="00E576C0">
        <w:rPr>
          <w:sz w:val="28"/>
        </w:rPr>
        <w:t>]</w:t>
      </w:r>
      <w:r>
        <w:rPr>
          <w:sz w:val="28"/>
        </w:rPr>
        <w:t xml:space="preserve"> / А.А. Александров // Возрастные аспекты групповой психотерапии при нервно-психических заболеваниях. – Л.: ЛГУ, 1988. – 123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Алексеева, Е.В. Наш проблемный подросток </w:t>
      </w:r>
      <w:r w:rsidRPr="00C40944">
        <w:rPr>
          <w:sz w:val="28"/>
        </w:rPr>
        <w:t>[</w:t>
      </w:r>
      <w:r>
        <w:rPr>
          <w:sz w:val="28"/>
        </w:rPr>
        <w:t>Текст</w:t>
      </w:r>
      <w:r w:rsidRPr="00C40944">
        <w:rPr>
          <w:sz w:val="28"/>
        </w:rPr>
        <w:t>]</w:t>
      </w:r>
      <w:r>
        <w:rPr>
          <w:sz w:val="28"/>
        </w:rPr>
        <w:t>: учебное пособие / Е.В. Алексеева, О.Е. Байтингер, О.Б. Долгинова. – СПб.: «Союз», 1999. – 144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Алемаскин, М.А. Воспитательная работа с подростками </w:t>
      </w:r>
      <w:r w:rsidRPr="008264D6">
        <w:rPr>
          <w:sz w:val="28"/>
        </w:rPr>
        <w:t>[</w:t>
      </w:r>
      <w:r>
        <w:rPr>
          <w:sz w:val="28"/>
        </w:rPr>
        <w:t>Текст</w:t>
      </w:r>
      <w:r w:rsidRPr="008264D6">
        <w:rPr>
          <w:sz w:val="28"/>
        </w:rPr>
        <w:t>]</w:t>
      </w:r>
      <w:r>
        <w:rPr>
          <w:sz w:val="28"/>
        </w:rPr>
        <w:t xml:space="preserve"> / М.А. Алемаскин. – М., 1979. – 152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Алмазов, Б.Н. Психическая средовая дезадаптация несовершеннолетних </w:t>
      </w:r>
      <w:r w:rsidRPr="002B552E">
        <w:rPr>
          <w:sz w:val="28"/>
        </w:rPr>
        <w:t>[</w:t>
      </w:r>
      <w:r>
        <w:rPr>
          <w:sz w:val="28"/>
        </w:rPr>
        <w:t>Текст</w:t>
      </w:r>
      <w:r w:rsidRPr="002B552E">
        <w:rPr>
          <w:sz w:val="28"/>
        </w:rPr>
        <w:t>]</w:t>
      </w:r>
      <w:r>
        <w:rPr>
          <w:sz w:val="28"/>
        </w:rPr>
        <w:t xml:space="preserve"> / Б.Н. Алмазов. – Свердловск: УрГУ, 1986. – 150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Ананьев, Б.Г. Психология и проблемы человекознания </w:t>
      </w:r>
      <w:r w:rsidRPr="00873366">
        <w:rPr>
          <w:sz w:val="28"/>
        </w:rPr>
        <w:t>[</w:t>
      </w:r>
      <w:r>
        <w:rPr>
          <w:sz w:val="28"/>
        </w:rPr>
        <w:t>Текст</w:t>
      </w:r>
      <w:r w:rsidRPr="00873366">
        <w:rPr>
          <w:sz w:val="28"/>
        </w:rPr>
        <w:t>]</w:t>
      </w:r>
      <w:r>
        <w:rPr>
          <w:sz w:val="28"/>
        </w:rPr>
        <w:t xml:space="preserve"> / Б.Г. Ананьев; под ред. А.А. Бодалева. – М.: Изд-во «Институт практической психологии», 1996. – 384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Анисимов, Л.Н. Профилактика пьянства и наркомании среди молодежи </w:t>
      </w:r>
      <w:r w:rsidRPr="00721931">
        <w:rPr>
          <w:sz w:val="28"/>
        </w:rPr>
        <w:t>[</w:t>
      </w:r>
      <w:r>
        <w:rPr>
          <w:sz w:val="28"/>
        </w:rPr>
        <w:t>Текст</w:t>
      </w:r>
      <w:r w:rsidRPr="00721931">
        <w:rPr>
          <w:sz w:val="28"/>
        </w:rPr>
        <w:t>]</w:t>
      </w:r>
      <w:r>
        <w:rPr>
          <w:sz w:val="28"/>
        </w:rPr>
        <w:t xml:space="preserve"> / Л.Н. Анисимов. – М., 1989. – 214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Антология педагогической мысли Древней Руси и Русского государства </w:t>
      </w:r>
      <w:r>
        <w:rPr>
          <w:sz w:val="28"/>
          <w:lang w:val="en-US"/>
        </w:rPr>
        <w:t>XIV</w:t>
      </w:r>
      <w:r>
        <w:rPr>
          <w:sz w:val="28"/>
        </w:rPr>
        <w:t xml:space="preserve"> – </w:t>
      </w:r>
      <w:r>
        <w:rPr>
          <w:sz w:val="28"/>
          <w:lang w:val="en-US"/>
        </w:rPr>
        <w:t>XVII</w:t>
      </w:r>
      <w:r>
        <w:rPr>
          <w:sz w:val="28"/>
        </w:rPr>
        <w:t xml:space="preserve"> вв. </w:t>
      </w:r>
      <w:r w:rsidRPr="00671B47">
        <w:rPr>
          <w:sz w:val="28"/>
        </w:rPr>
        <w:t>[</w:t>
      </w:r>
      <w:r>
        <w:rPr>
          <w:sz w:val="28"/>
        </w:rPr>
        <w:t>Текст</w:t>
      </w:r>
      <w:r w:rsidRPr="00671B47">
        <w:rPr>
          <w:sz w:val="28"/>
        </w:rPr>
        <w:t>]</w:t>
      </w:r>
      <w:r>
        <w:rPr>
          <w:sz w:val="28"/>
        </w:rPr>
        <w:t xml:space="preserve"> / С.Д. Бабишин, Б.Н. Митюров. – М.: Педагогика, 1985. – 363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Антология социальной работы </w:t>
      </w:r>
      <w:r w:rsidRPr="004661FC">
        <w:rPr>
          <w:sz w:val="28"/>
        </w:rPr>
        <w:t>[</w:t>
      </w:r>
      <w:r>
        <w:rPr>
          <w:sz w:val="28"/>
        </w:rPr>
        <w:t>Текст</w:t>
      </w:r>
      <w:r w:rsidRPr="004661FC">
        <w:rPr>
          <w:sz w:val="28"/>
        </w:rPr>
        <w:t>]</w:t>
      </w:r>
      <w:r>
        <w:rPr>
          <w:sz w:val="28"/>
        </w:rPr>
        <w:t>: в 2 т. / М.В. Фирсов. – М.,1994. – Т.1. История социальной помощи в России. – 308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Антология социальной работы Т.2. Феноменология социальной патологии / Сост. М.В. Фирсов. – М., 1995. – 316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Антонян, Ю.М. Неблагополучные условия формирования личности в детстве и вопросы предупреждения преступности </w:t>
      </w:r>
      <w:r w:rsidRPr="00D537A8">
        <w:rPr>
          <w:sz w:val="28"/>
        </w:rPr>
        <w:t>[</w:t>
      </w:r>
      <w:r>
        <w:rPr>
          <w:sz w:val="28"/>
        </w:rPr>
        <w:t>Текст</w:t>
      </w:r>
      <w:r w:rsidRPr="00D537A8">
        <w:rPr>
          <w:sz w:val="28"/>
        </w:rPr>
        <w:t>]</w:t>
      </w:r>
      <w:r>
        <w:rPr>
          <w:sz w:val="28"/>
        </w:rPr>
        <w:t xml:space="preserve"> / Ю.М. Антонян, Е.Г. Самичев. – М., 1983. – 83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3"/>
          <w:sz w:val="28"/>
        </w:rPr>
        <w:t xml:space="preserve">Арзуманян, С.Д.   Микросреда и отклонения  социального поведения детей и подростков </w:t>
      </w:r>
      <w:r w:rsidRPr="00BD2830">
        <w:rPr>
          <w:sz w:val="28"/>
        </w:rPr>
        <w:t>[</w:t>
      </w:r>
      <w:r>
        <w:rPr>
          <w:sz w:val="28"/>
        </w:rPr>
        <w:t>Текст</w:t>
      </w:r>
      <w:r w:rsidRPr="00BD2830">
        <w:rPr>
          <w:sz w:val="28"/>
        </w:rPr>
        <w:t>]</w:t>
      </w:r>
      <w:r>
        <w:rPr>
          <w:sz w:val="28"/>
        </w:rPr>
        <w:t xml:space="preserve"> / С.Д. Арзуманян</w:t>
      </w:r>
      <w:r>
        <w:rPr>
          <w:color w:val="000000"/>
          <w:spacing w:val="3"/>
          <w:sz w:val="28"/>
        </w:rPr>
        <w:t xml:space="preserve">. </w:t>
      </w:r>
      <w:r>
        <w:rPr>
          <w:color w:val="000000"/>
          <w:spacing w:val="1"/>
          <w:sz w:val="28"/>
        </w:rPr>
        <w:t>– Ереван: Луйс, 1980. – 112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Аромштам, М.С. Ребенок и взрослый в «педагогике переживания» </w:t>
      </w:r>
      <w:r w:rsidRPr="001B6262">
        <w:rPr>
          <w:sz w:val="28"/>
        </w:rPr>
        <w:t>[</w:t>
      </w:r>
      <w:r>
        <w:rPr>
          <w:sz w:val="28"/>
        </w:rPr>
        <w:t>Текст</w:t>
      </w:r>
      <w:r w:rsidRPr="001B6262">
        <w:rPr>
          <w:sz w:val="28"/>
        </w:rPr>
        <w:t>]</w:t>
      </w:r>
      <w:r>
        <w:rPr>
          <w:sz w:val="28"/>
        </w:rPr>
        <w:t xml:space="preserve"> / М.С. Аромштам. – М.: Линка – Пресс, 1998. – 112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Асеев, В.Г. Мотивация поведения и формирование личности </w:t>
      </w:r>
      <w:r w:rsidRPr="001B6262">
        <w:rPr>
          <w:sz w:val="28"/>
        </w:rPr>
        <w:t>[</w:t>
      </w:r>
      <w:r>
        <w:rPr>
          <w:sz w:val="28"/>
        </w:rPr>
        <w:t>Текст</w:t>
      </w:r>
      <w:r w:rsidRPr="001B6262">
        <w:rPr>
          <w:sz w:val="28"/>
        </w:rPr>
        <w:t>]</w:t>
      </w:r>
      <w:r>
        <w:rPr>
          <w:sz w:val="28"/>
        </w:rPr>
        <w:t xml:space="preserve"> / В.Г. Асеев. – М.: Изд-во «Мысль», 1976. – 158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Асеев, В.Г. Нормативное управление социальным развитием </w:t>
      </w:r>
      <w:r w:rsidRPr="001B6262">
        <w:rPr>
          <w:sz w:val="28"/>
        </w:rPr>
        <w:t>[</w:t>
      </w:r>
      <w:r>
        <w:rPr>
          <w:sz w:val="28"/>
        </w:rPr>
        <w:t>Текст</w:t>
      </w:r>
      <w:r w:rsidRPr="001B6262">
        <w:rPr>
          <w:sz w:val="28"/>
        </w:rPr>
        <w:t>]</w:t>
      </w:r>
      <w:r>
        <w:rPr>
          <w:sz w:val="28"/>
        </w:rPr>
        <w:t xml:space="preserve"> / В.Г. Асеев. – М.: Профиздат, 1998. – 127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Атоян, А.И. Маргинальность и право </w:t>
      </w:r>
      <w:r w:rsidRPr="001B6262">
        <w:rPr>
          <w:sz w:val="28"/>
        </w:rPr>
        <w:t>[</w:t>
      </w:r>
      <w:r>
        <w:rPr>
          <w:sz w:val="28"/>
        </w:rPr>
        <w:t>Текст</w:t>
      </w:r>
      <w:r w:rsidRPr="001B6262">
        <w:rPr>
          <w:sz w:val="28"/>
        </w:rPr>
        <w:t>]</w:t>
      </w:r>
      <w:r>
        <w:rPr>
          <w:sz w:val="28"/>
        </w:rPr>
        <w:t xml:space="preserve"> / А.И. Атоян // Социально-политический журнал. – 1994. – №8. – С.52-58.</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Бадмаев, С.А. Психологическая коррекция отклоняющегося поведения школьников </w:t>
      </w:r>
      <w:r w:rsidRPr="00390B3D">
        <w:rPr>
          <w:sz w:val="28"/>
        </w:rPr>
        <w:t>[</w:t>
      </w:r>
      <w:r>
        <w:rPr>
          <w:sz w:val="28"/>
        </w:rPr>
        <w:t>Текст</w:t>
      </w:r>
      <w:r w:rsidRPr="00390B3D">
        <w:rPr>
          <w:sz w:val="28"/>
        </w:rPr>
        <w:t>]</w:t>
      </w:r>
      <w:r>
        <w:rPr>
          <w:sz w:val="28"/>
        </w:rPr>
        <w:t xml:space="preserve"> / С.А. Бадмаев. – М.: Магистр, 1998. – 95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Баженов, В.Г. Воспитание педагогически запущенных подростков </w:t>
      </w:r>
      <w:r w:rsidRPr="00390B3D">
        <w:rPr>
          <w:sz w:val="28"/>
        </w:rPr>
        <w:t>[</w:t>
      </w:r>
      <w:r>
        <w:rPr>
          <w:sz w:val="28"/>
        </w:rPr>
        <w:t>Текст</w:t>
      </w:r>
      <w:r w:rsidRPr="00390B3D">
        <w:rPr>
          <w:sz w:val="28"/>
        </w:rPr>
        <w:t>]</w:t>
      </w:r>
      <w:r>
        <w:rPr>
          <w:sz w:val="28"/>
        </w:rPr>
        <w:t xml:space="preserve"> / В.Г.Баженов. – Киев, 1986. – 185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Барабанов, В.В. Знать трудности в развитии детей и учиться их преодолевать </w:t>
      </w:r>
      <w:r w:rsidRPr="00390B3D">
        <w:rPr>
          <w:sz w:val="28"/>
        </w:rPr>
        <w:t>[</w:t>
      </w:r>
      <w:r>
        <w:rPr>
          <w:sz w:val="28"/>
        </w:rPr>
        <w:t>Текст</w:t>
      </w:r>
      <w:r w:rsidRPr="00390B3D">
        <w:rPr>
          <w:sz w:val="28"/>
        </w:rPr>
        <w:t>]</w:t>
      </w:r>
      <w:r>
        <w:rPr>
          <w:sz w:val="28"/>
        </w:rPr>
        <w:t xml:space="preserve"> / В.В. Барабанов // Материалы международной научно-практической конференции по проблеме воспитания детей в детских домах. – М., – 1995. – С.23-26.</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Башкатов, И.П. Психология групп несовершеннолетних правонарушителей </w:t>
      </w:r>
      <w:r w:rsidRPr="001630D0">
        <w:rPr>
          <w:sz w:val="28"/>
        </w:rPr>
        <w:t>[</w:t>
      </w:r>
      <w:r>
        <w:rPr>
          <w:sz w:val="28"/>
        </w:rPr>
        <w:t>Текст</w:t>
      </w:r>
      <w:r w:rsidRPr="001630D0">
        <w:rPr>
          <w:sz w:val="28"/>
        </w:rPr>
        <w:t>]</w:t>
      </w:r>
      <w:r>
        <w:rPr>
          <w:sz w:val="28"/>
        </w:rPr>
        <w:t xml:space="preserve"> / И.П. Башкатов. – М.: Прометей, 1993. – 252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Башкатов, И.П. Психология неформальных подростково-молодежных групп </w:t>
      </w:r>
      <w:r w:rsidRPr="001630D0">
        <w:rPr>
          <w:sz w:val="28"/>
        </w:rPr>
        <w:t>[</w:t>
      </w:r>
      <w:r>
        <w:rPr>
          <w:sz w:val="28"/>
        </w:rPr>
        <w:t>Текст</w:t>
      </w:r>
      <w:r w:rsidRPr="001630D0">
        <w:rPr>
          <w:sz w:val="28"/>
        </w:rPr>
        <w:t>]</w:t>
      </w:r>
      <w:r>
        <w:rPr>
          <w:sz w:val="28"/>
        </w:rPr>
        <w:t xml:space="preserve"> / И.П. Башкатов. – М.: Информпечать, 2000. – 334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Беличева, С.А. Основы превентивной психологии </w:t>
      </w:r>
      <w:r w:rsidRPr="001630D0">
        <w:rPr>
          <w:sz w:val="28"/>
        </w:rPr>
        <w:t>[</w:t>
      </w:r>
      <w:r>
        <w:rPr>
          <w:sz w:val="28"/>
        </w:rPr>
        <w:t>Текст</w:t>
      </w:r>
      <w:r w:rsidRPr="001630D0">
        <w:rPr>
          <w:sz w:val="28"/>
        </w:rPr>
        <w:t>]</w:t>
      </w:r>
      <w:r>
        <w:rPr>
          <w:sz w:val="28"/>
        </w:rPr>
        <w:t xml:space="preserve"> / С.А. Беличева. – М.: Редакционно-издат. Центр Консорциума «Социальное здоровье России», 1994. – 221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Беличева, С.А. Сложный мир подростка </w:t>
      </w:r>
      <w:r w:rsidRPr="001630D0">
        <w:rPr>
          <w:sz w:val="28"/>
        </w:rPr>
        <w:t>[</w:t>
      </w:r>
      <w:r>
        <w:rPr>
          <w:sz w:val="28"/>
        </w:rPr>
        <w:t>Текст</w:t>
      </w:r>
      <w:r w:rsidRPr="001630D0">
        <w:rPr>
          <w:sz w:val="28"/>
        </w:rPr>
        <w:t>]</w:t>
      </w:r>
      <w:r>
        <w:rPr>
          <w:sz w:val="28"/>
        </w:rPr>
        <w:t xml:space="preserve"> / С.А. Беличева. – Свердловск: Сред.-Урал. кн. Изд-во, 1984. – 129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Белкин, А.С. Внимание – ребенок. Причины, диагностика, предупреждение отклонений в поведении школьников </w:t>
      </w:r>
      <w:r w:rsidRPr="001630D0">
        <w:rPr>
          <w:sz w:val="28"/>
        </w:rPr>
        <w:t>[</w:t>
      </w:r>
      <w:r>
        <w:rPr>
          <w:sz w:val="28"/>
        </w:rPr>
        <w:t>Текст</w:t>
      </w:r>
      <w:r w:rsidRPr="001630D0">
        <w:rPr>
          <w:sz w:val="28"/>
        </w:rPr>
        <w:t>]</w:t>
      </w:r>
      <w:r>
        <w:rPr>
          <w:sz w:val="28"/>
        </w:rPr>
        <w:t xml:space="preserve"> / А.С. Белкин. – Свердловск: Сред. – Урал. кн. изд-во, 1981. – 126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Бестужев – Лада, И.В. Факторы риска </w:t>
      </w:r>
      <w:r w:rsidRPr="001630D0">
        <w:rPr>
          <w:sz w:val="28"/>
        </w:rPr>
        <w:t>[</w:t>
      </w:r>
      <w:r>
        <w:rPr>
          <w:sz w:val="28"/>
        </w:rPr>
        <w:t>Текст</w:t>
      </w:r>
      <w:r w:rsidRPr="001630D0">
        <w:rPr>
          <w:sz w:val="28"/>
        </w:rPr>
        <w:t>]</w:t>
      </w:r>
      <w:r>
        <w:rPr>
          <w:sz w:val="28"/>
        </w:rPr>
        <w:t xml:space="preserve"> / Бестужев-Лада И.В. – М., 1989. – 146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Битикас, Б.П. Введение в диагностику воспитания </w:t>
      </w:r>
      <w:r w:rsidRPr="001630D0">
        <w:rPr>
          <w:sz w:val="28"/>
        </w:rPr>
        <w:t>[</w:t>
      </w:r>
      <w:r>
        <w:rPr>
          <w:sz w:val="28"/>
        </w:rPr>
        <w:t>Текст</w:t>
      </w:r>
      <w:r w:rsidRPr="001630D0">
        <w:rPr>
          <w:sz w:val="28"/>
        </w:rPr>
        <w:t>]</w:t>
      </w:r>
      <w:r>
        <w:rPr>
          <w:sz w:val="28"/>
        </w:rPr>
        <w:t xml:space="preserve"> / Б.П. Битикас. – М.: Педагогика, 1989. – 160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Блонский, П.П. Трудные школьники </w:t>
      </w:r>
      <w:r w:rsidRPr="001630D0">
        <w:rPr>
          <w:sz w:val="28"/>
        </w:rPr>
        <w:t>[</w:t>
      </w:r>
      <w:r>
        <w:rPr>
          <w:sz w:val="28"/>
        </w:rPr>
        <w:t>Текст</w:t>
      </w:r>
      <w:r w:rsidRPr="001630D0">
        <w:rPr>
          <w:sz w:val="28"/>
        </w:rPr>
        <w:t>]</w:t>
      </w:r>
      <w:r>
        <w:rPr>
          <w:sz w:val="28"/>
        </w:rPr>
        <w:t xml:space="preserve"> / П.П. Блонский. – М., 1930. – 205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Бобнева, М.И. Социальные корни и регуляция поведения </w:t>
      </w:r>
      <w:r w:rsidRPr="001630D0">
        <w:rPr>
          <w:sz w:val="28"/>
        </w:rPr>
        <w:t>[</w:t>
      </w:r>
      <w:r>
        <w:rPr>
          <w:sz w:val="28"/>
        </w:rPr>
        <w:t>Текст</w:t>
      </w:r>
      <w:r w:rsidRPr="001630D0">
        <w:rPr>
          <w:sz w:val="28"/>
        </w:rPr>
        <w:t>]</w:t>
      </w:r>
      <w:r>
        <w:rPr>
          <w:sz w:val="28"/>
        </w:rPr>
        <w:t xml:space="preserve"> / М.И. Бобнева. – М.: Наука, 1978. – 79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Бодалев, А.А. Личность и общение </w:t>
      </w:r>
      <w:r w:rsidRPr="00CA7EF8">
        <w:rPr>
          <w:sz w:val="28"/>
        </w:rPr>
        <w:t>[</w:t>
      </w:r>
      <w:r>
        <w:rPr>
          <w:sz w:val="28"/>
        </w:rPr>
        <w:t>Текст</w:t>
      </w:r>
      <w:r w:rsidRPr="00CA7EF8">
        <w:rPr>
          <w:sz w:val="28"/>
        </w:rPr>
        <w:t>]</w:t>
      </w:r>
      <w:r>
        <w:rPr>
          <w:sz w:val="28"/>
        </w:rPr>
        <w:t xml:space="preserve"> / А.А. Бодалев. – М.: Международная педагогическая академия, 1995. – 328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Бодалев, А.А. Психология общения </w:t>
      </w:r>
      <w:r w:rsidRPr="00CA7EF8">
        <w:rPr>
          <w:sz w:val="28"/>
        </w:rPr>
        <w:t>[</w:t>
      </w:r>
      <w:r>
        <w:rPr>
          <w:sz w:val="28"/>
        </w:rPr>
        <w:t>Текст</w:t>
      </w:r>
      <w:r w:rsidRPr="00CA7EF8">
        <w:rPr>
          <w:sz w:val="28"/>
        </w:rPr>
        <w:t>]</w:t>
      </w:r>
      <w:r>
        <w:rPr>
          <w:sz w:val="28"/>
        </w:rPr>
        <w:t xml:space="preserve"> / А.А. Бодалев. – М.: Изд-во «Институт практической психологии», 1996. – 256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Божович, Е.Д. Психологические особенности развития личности подростка </w:t>
      </w:r>
      <w:r w:rsidRPr="005D22F5">
        <w:rPr>
          <w:sz w:val="28"/>
        </w:rPr>
        <w:t>[</w:t>
      </w:r>
      <w:r>
        <w:rPr>
          <w:sz w:val="28"/>
        </w:rPr>
        <w:t>Текст</w:t>
      </w:r>
      <w:r w:rsidRPr="005D22F5">
        <w:rPr>
          <w:sz w:val="28"/>
        </w:rPr>
        <w:t>]</w:t>
      </w:r>
      <w:r>
        <w:rPr>
          <w:sz w:val="28"/>
        </w:rPr>
        <w:t xml:space="preserve"> / Е.Д. Божович. – М.: Знание, – 1979. – 39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Божович, Л.И. Проблемы формирования личности </w:t>
      </w:r>
      <w:r w:rsidRPr="005D22F5">
        <w:rPr>
          <w:sz w:val="28"/>
        </w:rPr>
        <w:t>[</w:t>
      </w:r>
      <w:r>
        <w:rPr>
          <w:sz w:val="28"/>
        </w:rPr>
        <w:t>Текст</w:t>
      </w:r>
      <w:r w:rsidRPr="005D22F5">
        <w:rPr>
          <w:sz w:val="28"/>
        </w:rPr>
        <w:t>]</w:t>
      </w:r>
      <w:r>
        <w:rPr>
          <w:sz w:val="28"/>
        </w:rPr>
        <w:t xml:space="preserve"> / Л.И. Божович; под ред. Д.И. Фельдштейна. – М.: Изд-во «Институт формирования психологии», - 1995. – 349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Божович, Л.И. Личность и ее формирование в детском возрасте </w:t>
      </w:r>
      <w:r w:rsidRPr="00064F02">
        <w:rPr>
          <w:sz w:val="28"/>
        </w:rPr>
        <w:t>[</w:t>
      </w:r>
      <w:r>
        <w:rPr>
          <w:sz w:val="28"/>
        </w:rPr>
        <w:t>Текст</w:t>
      </w:r>
      <w:r w:rsidRPr="00064F02">
        <w:rPr>
          <w:sz w:val="28"/>
        </w:rPr>
        <w:t>]</w:t>
      </w:r>
      <w:r>
        <w:rPr>
          <w:sz w:val="28"/>
        </w:rPr>
        <w:t xml:space="preserve"> / Божович Л.И. – М.: Просвещение, - 1968. – 464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Божович, Л.М. Этап формирования личности в онтогенезе </w:t>
      </w:r>
      <w:r w:rsidRPr="001C17C8">
        <w:rPr>
          <w:sz w:val="28"/>
        </w:rPr>
        <w:t>[</w:t>
      </w:r>
      <w:r>
        <w:rPr>
          <w:sz w:val="28"/>
        </w:rPr>
        <w:t>Текст</w:t>
      </w:r>
      <w:r w:rsidRPr="001C17C8">
        <w:rPr>
          <w:sz w:val="28"/>
        </w:rPr>
        <w:t>]</w:t>
      </w:r>
      <w:r>
        <w:rPr>
          <w:sz w:val="28"/>
        </w:rPr>
        <w:t xml:space="preserve"> / Л.М. Божович // Вопросы психологии. – 1979. – № 1. – С.23-25.</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Большая российская педагогическая энциклопедия </w:t>
      </w:r>
      <w:r w:rsidRPr="00072AD3">
        <w:rPr>
          <w:sz w:val="28"/>
        </w:rPr>
        <w:t>[</w:t>
      </w:r>
      <w:r>
        <w:rPr>
          <w:sz w:val="28"/>
        </w:rPr>
        <w:t>Текст</w:t>
      </w:r>
      <w:r w:rsidRPr="00072AD3">
        <w:rPr>
          <w:sz w:val="28"/>
        </w:rPr>
        <w:t>]</w:t>
      </w:r>
      <w:r>
        <w:rPr>
          <w:sz w:val="28"/>
        </w:rPr>
        <w:t xml:space="preserve"> / под ред. В.В. Давыдова. – М.: Педагогика. – 1998. – 320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Бочарова, В.Г. Личность, семья, община </w:t>
      </w:r>
      <w:r w:rsidRPr="00072AD3">
        <w:rPr>
          <w:sz w:val="28"/>
        </w:rPr>
        <w:t>[</w:t>
      </w:r>
      <w:r>
        <w:rPr>
          <w:sz w:val="28"/>
        </w:rPr>
        <w:t>Текст</w:t>
      </w:r>
      <w:r w:rsidRPr="00072AD3">
        <w:rPr>
          <w:sz w:val="28"/>
        </w:rPr>
        <w:t>]</w:t>
      </w:r>
      <w:r>
        <w:rPr>
          <w:sz w:val="28"/>
        </w:rPr>
        <w:t xml:space="preserve"> / В.Г. Бочарова // Соц.работа. – 1992. – № 1. – С.22-26.</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Бочарова, В.Г. Педагогика социальной работы </w:t>
      </w:r>
      <w:r w:rsidRPr="00072AD3">
        <w:rPr>
          <w:sz w:val="28"/>
        </w:rPr>
        <w:t>[</w:t>
      </w:r>
      <w:r>
        <w:rPr>
          <w:sz w:val="28"/>
        </w:rPr>
        <w:t>Текст</w:t>
      </w:r>
      <w:r w:rsidRPr="00072AD3">
        <w:rPr>
          <w:sz w:val="28"/>
        </w:rPr>
        <w:t>]</w:t>
      </w:r>
      <w:r>
        <w:rPr>
          <w:sz w:val="28"/>
        </w:rPr>
        <w:t xml:space="preserve"> / В.Г. Бочарова. – М.: </w:t>
      </w:r>
      <w:r>
        <w:rPr>
          <w:sz w:val="28"/>
          <w:lang w:val="en-US"/>
        </w:rPr>
        <w:t>SvR</w:t>
      </w:r>
      <w:r>
        <w:rPr>
          <w:sz w:val="28"/>
        </w:rPr>
        <w:t>-Аргус, 1994. – 228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Братусь, Б.С. Аномалии личности </w:t>
      </w:r>
      <w:r w:rsidRPr="00072AD3">
        <w:rPr>
          <w:sz w:val="28"/>
        </w:rPr>
        <w:t>[</w:t>
      </w:r>
      <w:r>
        <w:rPr>
          <w:sz w:val="28"/>
        </w:rPr>
        <w:t>Текст</w:t>
      </w:r>
      <w:r w:rsidRPr="00072AD3">
        <w:rPr>
          <w:sz w:val="28"/>
        </w:rPr>
        <w:t>]</w:t>
      </w:r>
      <w:r>
        <w:rPr>
          <w:sz w:val="28"/>
        </w:rPr>
        <w:t xml:space="preserve"> / Б.С. Братусь. – М.: Мысль, 1988. – 304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Братусь, Б.С. Закономерности развития деятельности и проблемы психолого-педагогического воздействия на личность </w:t>
      </w:r>
      <w:r w:rsidRPr="00072AD3">
        <w:rPr>
          <w:sz w:val="28"/>
        </w:rPr>
        <w:t>[</w:t>
      </w:r>
      <w:r>
        <w:rPr>
          <w:sz w:val="28"/>
        </w:rPr>
        <w:t>Текст</w:t>
      </w:r>
      <w:r w:rsidRPr="00072AD3">
        <w:rPr>
          <w:sz w:val="28"/>
        </w:rPr>
        <w:t>]</w:t>
      </w:r>
      <w:r>
        <w:rPr>
          <w:sz w:val="28"/>
        </w:rPr>
        <w:t xml:space="preserve"> / Б.С. Братусь, Лишин О.В. // Вестник МГУ. – 1982. – №1. – Сер.14. Психология. – С.12-19.</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Бреслав, Г.М. Эмоциональные особенности формирования личности в детстве: Норма и отклонение </w:t>
      </w:r>
      <w:r w:rsidRPr="000B69A2">
        <w:rPr>
          <w:sz w:val="28"/>
        </w:rPr>
        <w:t>[</w:t>
      </w:r>
      <w:r>
        <w:rPr>
          <w:sz w:val="28"/>
        </w:rPr>
        <w:t>Текст</w:t>
      </w:r>
      <w:r w:rsidRPr="000B69A2">
        <w:rPr>
          <w:sz w:val="28"/>
        </w:rPr>
        <w:t>]</w:t>
      </w:r>
      <w:r>
        <w:rPr>
          <w:sz w:val="28"/>
        </w:rPr>
        <w:t xml:space="preserve"> / Г.М. Бреслав. – М.: Педагогика, 1990. – 140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Брускова, Е.С. Семейный тип воспитания должен быть приоритетным </w:t>
      </w:r>
      <w:r w:rsidRPr="000B69A2">
        <w:rPr>
          <w:sz w:val="28"/>
        </w:rPr>
        <w:t>[</w:t>
      </w:r>
      <w:r>
        <w:rPr>
          <w:sz w:val="28"/>
        </w:rPr>
        <w:t>Текст</w:t>
      </w:r>
      <w:r w:rsidRPr="000B69A2">
        <w:rPr>
          <w:sz w:val="28"/>
        </w:rPr>
        <w:t>]</w:t>
      </w:r>
      <w:r>
        <w:rPr>
          <w:sz w:val="28"/>
        </w:rPr>
        <w:t xml:space="preserve"> / Е.С. Брускова // Материалы международной научно-практической конференции по проблеме воспитания детей в детских домах. – М.: 1995. – С.71-74.</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Брускова, Е.С. Семья без родителей </w:t>
      </w:r>
      <w:r w:rsidRPr="000B69A2">
        <w:rPr>
          <w:sz w:val="28"/>
        </w:rPr>
        <w:t>[</w:t>
      </w:r>
      <w:r>
        <w:rPr>
          <w:sz w:val="28"/>
        </w:rPr>
        <w:t>Текст</w:t>
      </w:r>
      <w:r w:rsidRPr="000B69A2">
        <w:rPr>
          <w:sz w:val="28"/>
        </w:rPr>
        <w:t>]</w:t>
      </w:r>
      <w:r>
        <w:rPr>
          <w:sz w:val="28"/>
        </w:rPr>
        <w:t xml:space="preserve"> / Е.С. Брускова. – М.: Знание, 1993. – 127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Брускова, Е.С. С миру по шиллингу… О модели детского дома с семейным воспитание </w:t>
      </w:r>
      <w:r w:rsidRPr="000B69A2">
        <w:rPr>
          <w:sz w:val="28"/>
        </w:rPr>
        <w:t>[</w:t>
      </w:r>
      <w:r>
        <w:rPr>
          <w:sz w:val="28"/>
        </w:rPr>
        <w:t>Текст</w:t>
      </w:r>
      <w:r w:rsidRPr="000B69A2">
        <w:rPr>
          <w:sz w:val="28"/>
        </w:rPr>
        <w:t>]</w:t>
      </w:r>
      <w:r>
        <w:rPr>
          <w:sz w:val="28"/>
        </w:rPr>
        <w:t xml:space="preserve"> / Е.С. Брускова. – М.: Просвещение, 1992. – 94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Буева, Л.П. Социальная среда и сознание личности </w:t>
      </w:r>
      <w:r w:rsidRPr="000B69A2">
        <w:rPr>
          <w:sz w:val="28"/>
        </w:rPr>
        <w:t>[</w:t>
      </w:r>
      <w:r>
        <w:rPr>
          <w:sz w:val="28"/>
        </w:rPr>
        <w:t>Текст</w:t>
      </w:r>
      <w:r w:rsidRPr="000B69A2">
        <w:rPr>
          <w:sz w:val="28"/>
        </w:rPr>
        <w:t>]</w:t>
      </w:r>
      <w:r>
        <w:rPr>
          <w:sz w:val="28"/>
        </w:rPr>
        <w:t xml:space="preserve"> / Л.П. Буева. – М., 1968. – 230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Буева, Л.П. Человек: Деятельность и общение </w:t>
      </w:r>
      <w:r w:rsidRPr="002D2187">
        <w:rPr>
          <w:sz w:val="28"/>
        </w:rPr>
        <w:t>[</w:t>
      </w:r>
      <w:r>
        <w:rPr>
          <w:sz w:val="28"/>
        </w:rPr>
        <w:t>Текст</w:t>
      </w:r>
      <w:r w:rsidRPr="002D2187">
        <w:rPr>
          <w:sz w:val="28"/>
        </w:rPr>
        <w:t>]</w:t>
      </w:r>
      <w:r>
        <w:rPr>
          <w:sz w:val="28"/>
        </w:rPr>
        <w:t xml:space="preserve"> /Л.П.Буева. – М.: Мысль, 1978. – 216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3"/>
          <w:sz w:val="28"/>
        </w:rPr>
        <w:t xml:space="preserve">Булатов, </w:t>
      </w:r>
      <w:r>
        <w:rPr>
          <w:color w:val="000000"/>
          <w:spacing w:val="3"/>
          <w:sz w:val="28"/>
          <w:lang w:val="en-US"/>
        </w:rPr>
        <w:t>P</w:t>
      </w:r>
      <w:r>
        <w:rPr>
          <w:color w:val="000000"/>
          <w:spacing w:val="3"/>
          <w:sz w:val="28"/>
        </w:rPr>
        <w:t>.</w:t>
      </w:r>
      <w:r>
        <w:rPr>
          <w:color w:val="000000"/>
          <w:spacing w:val="3"/>
          <w:sz w:val="28"/>
          <w:lang w:val="en-US"/>
        </w:rPr>
        <w:t>M</w:t>
      </w:r>
      <w:r>
        <w:rPr>
          <w:color w:val="000000"/>
          <w:spacing w:val="3"/>
          <w:sz w:val="28"/>
        </w:rPr>
        <w:t xml:space="preserve">. Подростково-молодежные группировки </w:t>
      </w:r>
      <w:r w:rsidRPr="002D2187">
        <w:rPr>
          <w:sz w:val="28"/>
        </w:rPr>
        <w:t>[</w:t>
      </w:r>
      <w:r>
        <w:rPr>
          <w:sz w:val="28"/>
        </w:rPr>
        <w:t>Текст</w:t>
      </w:r>
      <w:r w:rsidRPr="002D2187">
        <w:rPr>
          <w:sz w:val="28"/>
        </w:rPr>
        <w:t>]</w:t>
      </w:r>
      <w:r>
        <w:rPr>
          <w:sz w:val="28"/>
        </w:rPr>
        <w:t xml:space="preserve"> / Р.М. Булатова </w:t>
      </w:r>
      <w:r>
        <w:rPr>
          <w:color w:val="000000"/>
          <w:spacing w:val="3"/>
          <w:sz w:val="28"/>
        </w:rPr>
        <w:t>// Советская юстиция. – 1991. – № 2. – С.32-37.</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Бурменская, Г.В. Возрастно-психологическое консультирование </w:t>
      </w:r>
      <w:r w:rsidRPr="003D1A7A">
        <w:rPr>
          <w:sz w:val="28"/>
        </w:rPr>
        <w:t>[</w:t>
      </w:r>
      <w:r>
        <w:rPr>
          <w:sz w:val="28"/>
        </w:rPr>
        <w:t>Текст</w:t>
      </w:r>
      <w:r w:rsidRPr="003D1A7A">
        <w:rPr>
          <w:sz w:val="28"/>
        </w:rPr>
        <w:t>]</w:t>
      </w:r>
      <w:r>
        <w:rPr>
          <w:sz w:val="28"/>
        </w:rPr>
        <w:t xml:space="preserve"> / Г.В. Бурменская, О.А. Карабанова, А.Г. Лидерс. – М.: Изд-во МГУ, 1990. – 134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Буянов, М.И. Нервный ребенок </w:t>
      </w:r>
      <w:r w:rsidRPr="00D80F25">
        <w:rPr>
          <w:sz w:val="28"/>
        </w:rPr>
        <w:t>[</w:t>
      </w:r>
      <w:r>
        <w:rPr>
          <w:sz w:val="28"/>
        </w:rPr>
        <w:t>Текст</w:t>
      </w:r>
      <w:r w:rsidRPr="00D80F25">
        <w:rPr>
          <w:sz w:val="28"/>
        </w:rPr>
        <w:t>]</w:t>
      </w:r>
      <w:r>
        <w:rPr>
          <w:sz w:val="28"/>
        </w:rPr>
        <w:t xml:space="preserve"> / М.И. Буянов. – М.: Знание, 1997. – 191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Буянов, М.И. Основы психотерапии детей и подростков </w:t>
      </w:r>
      <w:r w:rsidRPr="00D80F25">
        <w:rPr>
          <w:sz w:val="28"/>
        </w:rPr>
        <w:t>[</w:t>
      </w:r>
      <w:r>
        <w:rPr>
          <w:sz w:val="28"/>
        </w:rPr>
        <w:t>Текст</w:t>
      </w:r>
      <w:r w:rsidRPr="00D80F25">
        <w:rPr>
          <w:sz w:val="28"/>
        </w:rPr>
        <w:t>]</w:t>
      </w:r>
      <w:r>
        <w:rPr>
          <w:sz w:val="28"/>
        </w:rPr>
        <w:t xml:space="preserve"> / М.И. Буянов. – Киев: Выща шк., 1990. - 189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Буянов, М.И. Размышления о наркомании </w:t>
      </w:r>
      <w:r w:rsidRPr="00D80F25">
        <w:rPr>
          <w:sz w:val="28"/>
        </w:rPr>
        <w:t>[</w:t>
      </w:r>
      <w:r>
        <w:rPr>
          <w:sz w:val="28"/>
        </w:rPr>
        <w:t>Текст</w:t>
      </w:r>
      <w:r w:rsidRPr="00D80F25">
        <w:rPr>
          <w:sz w:val="28"/>
        </w:rPr>
        <w:t>]</w:t>
      </w:r>
      <w:r>
        <w:rPr>
          <w:sz w:val="28"/>
        </w:rPr>
        <w:t>: кн. для учителя / М.И. Буянов. – М.: Просвещение, 1990. – 77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Буянов, М.И. Ребенок из неблагополучной семьи </w:t>
      </w:r>
      <w:r w:rsidRPr="00D80F25">
        <w:rPr>
          <w:sz w:val="28"/>
        </w:rPr>
        <w:t>[</w:t>
      </w:r>
      <w:r>
        <w:rPr>
          <w:sz w:val="28"/>
        </w:rPr>
        <w:t>Текст</w:t>
      </w:r>
      <w:r w:rsidRPr="00D80F25">
        <w:rPr>
          <w:sz w:val="28"/>
        </w:rPr>
        <w:t>]</w:t>
      </w:r>
      <w:r>
        <w:rPr>
          <w:sz w:val="28"/>
        </w:rPr>
        <w:t xml:space="preserve"> / М.И. Буянов. – М.: Просвещение, 1988. – 207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Буянов, М.И. Ребенку нужна родительская любовь </w:t>
      </w:r>
      <w:r w:rsidRPr="00410AB9">
        <w:rPr>
          <w:sz w:val="28"/>
        </w:rPr>
        <w:t>[</w:t>
      </w:r>
      <w:r>
        <w:rPr>
          <w:sz w:val="28"/>
        </w:rPr>
        <w:t>Текст</w:t>
      </w:r>
      <w:r w:rsidRPr="00410AB9">
        <w:rPr>
          <w:sz w:val="28"/>
        </w:rPr>
        <w:t>]</w:t>
      </w:r>
      <w:r>
        <w:rPr>
          <w:sz w:val="28"/>
        </w:rPr>
        <w:t xml:space="preserve"> / М.И. Буянов. – М.: Знание, 1984. – 80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Быков, С.В. Социально-психологические детерминанты девиантного поведения подростков </w:t>
      </w:r>
      <w:r w:rsidRPr="00410AB9">
        <w:rPr>
          <w:sz w:val="28"/>
        </w:rPr>
        <w:t>[</w:t>
      </w:r>
      <w:r>
        <w:rPr>
          <w:sz w:val="28"/>
        </w:rPr>
        <w:t>Текст</w:t>
      </w:r>
      <w:r w:rsidRPr="00410AB9">
        <w:rPr>
          <w:sz w:val="28"/>
        </w:rPr>
        <w:t>]</w:t>
      </w:r>
      <w:r>
        <w:rPr>
          <w:sz w:val="28"/>
        </w:rPr>
        <w:t xml:space="preserve">: монография / С.В. Быков; под общ. ред. В.А. Якушина; М-во образования Рос. Федерации. Волж. ун-т им. В.Н. Татищева. – Тольятти, 2003. – 170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Бютнер, К. Жить с агрессивными детьми </w:t>
      </w:r>
      <w:r w:rsidRPr="00410AB9">
        <w:rPr>
          <w:sz w:val="28"/>
        </w:rPr>
        <w:t>[</w:t>
      </w:r>
      <w:r>
        <w:rPr>
          <w:sz w:val="28"/>
        </w:rPr>
        <w:t>Текст</w:t>
      </w:r>
      <w:r w:rsidRPr="00410AB9">
        <w:rPr>
          <w:sz w:val="28"/>
        </w:rPr>
        <w:t>]</w:t>
      </w:r>
      <w:r>
        <w:rPr>
          <w:sz w:val="28"/>
        </w:rPr>
        <w:t xml:space="preserve"> / К.Бютнер. – М.: Просвещение, 1991. – 141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Вавилова, Л.Н. Коррекция девиантного поведения у воспитанников детского дома </w:t>
      </w:r>
      <w:r w:rsidRPr="00410AB9">
        <w:rPr>
          <w:sz w:val="28"/>
        </w:rPr>
        <w:t>[</w:t>
      </w:r>
      <w:r>
        <w:rPr>
          <w:sz w:val="28"/>
        </w:rPr>
        <w:t>Текст</w:t>
      </w:r>
      <w:r w:rsidRPr="00410AB9">
        <w:rPr>
          <w:sz w:val="28"/>
        </w:rPr>
        <w:t>]</w:t>
      </w:r>
      <w:r>
        <w:rPr>
          <w:spacing w:val="-11"/>
          <w:sz w:val="28"/>
        </w:rPr>
        <w:t xml:space="preserve">: дис. …канд. пед. наук : 13.00.01 </w:t>
      </w:r>
      <w:r>
        <w:rPr>
          <w:spacing w:val="-10"/>
          <w:sz w:val="28"/>
        </w:rPr>
        <w:t>. – М., 2003 . – 154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Вахромов, Е.Е. Психологические особенности самоактуализации подростков с отклоняющимся поведением </w:t>
      </w:r>
      <w:r w:rsidRPr="00410AB9">
        <w:rPr>
          <w:sz w:val="28"/>
        </w:rPr>
        <w:t>[</w:t>
      </w:r>
      <w:r>
        <w:rPr>
          <w:sz w:val="28"/>
        </w:rPr>
        <w:t>Текст</w:t>
      </w:r>
      <w:r w:rsidRPr="00410AB9">
        <w:rPr>
          <w:sz w:val="28"/>
        </w:rPr>
        <w:t>]</w:t>
      </w:r>
      <w:r>
        <w:rPr>
          <w:sz w:val="28"/>
        </w:rPr>
        <w:t>: автореферат дис. …канд. психол. наук. – М., 2003. – 20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Ветров, Н.М. Профилактика правонарушений среди молодежи </w:t>
      </w:r>
      <w:r w:rsidRPr="00410AB9">
        <w:rPr>
          <w:sz w:val="28"/>
        </w:rPr>
        <w:t>[</w:t>
      </w:r>
      <w:r>
        <w:rPr>
          <w:sz w:val="28"/>
        </w:rPr>
        <w:t>Текст</w:t>
      </w:r>
      <w:r w:rsidRPr="00410AB9">
        <w:rPr>
          <w:sz w:val="28"/>
        </w:rPr>
        <w:t>]</w:t>
      </w:r>
      <w:r>
        <w:rPr>
          <w:sz w:val="28"/>
        </w:rPr>
        <w:t xml:space="preserve"> / Н.М. Ветров. – М.: Юрид. лит., 1980. – 182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6"/>
          <w:sz w:val="28"/>
        </w:rPr>
        <w:t xml:space="preserve">Вишневский, Ю.Р. Социология молодежи </w:t>
      </w:r>
      <w:r w:rsidRPr="00410AB9">
        <w:rPr>
          <w:sz w:val="28"/>
        </w:rPr>
        <w:t>[</w:t>
      </w:r>
      <w:r>
        <w:rPr>
          <w:sz w:val="28"/>
        </w:rPr>
        <w:t>Текст</w:t>
      </w:r>
      <w:r w:rsidRPr="00410AB9">
        <w:rPr>
          <w:sz w:val="28"/>
        </w:rPr>
        <w:t>]</w:t>
      </w:r>
      <w:r>
        <w:rPr>
          <w:sz w:val="28"/>
        </w:rPr>
        <w:t xml:space="preserve"> / Ю.Р. Вишневский, В.Т.</w:t>
      </w:r>
      <w:r w:rsidRPr="00410AB9">
        <w:rPr>
          <w:color w:val="000000"/>
          <w:spacing w:val="6"/>
          <w:sz w:val="28"/>
        </w:rPr>
        <w:t xml:space="preserve"> </w:t>
      </w:r>
      <w:r>
        <w:rPr>
          <w:color w:val="000000"/>
          <w:spacing w:val="6"/>
          <w:sz w:val="28"/>
        </w:rPr>
        <w:t xml:space="preserve">Шапко. – Екатеринбург. – </w:t>
      </w:r>
      <w:r>
        <w:rPr>
          <w:color w:val="000000"/>
          <w:spacing w:val="4"/>
          <w:sz w:val="28"/>
        </w:rPr>
        <w:t>1995. – 170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Власова, Т.А. О детях с отклонениями в развитии</w:t>
      </w:r>
      <w:r w:rsidRPr="00840190">
        <w:rPr>
          <w:sz w:val="28"/>
        </w:rPr>
        <w:t xml:space="preserve"> [</w:t>
      </w:r>
      <w:r>
        <w:rPr>
          <w:sz w:val="28"/>
        </w:rPr>
        <w:t>Текст</w:t>
      </w:r>
      <w:r w:rsidRPr="00840190">
        <w:rPr>
          <w:sz w:val="28"/>
        </w:rPr>
        <w:t>]</w:t>
      </w:r>
      <w:r>
        <w:rPr>
          <w:sz w:val="28"/>
        </w:rPr>
        <w:t xml:space="preserve"> / Т.А. Власова, М.С. Певзнер. – М.: Просвещение, 1973. – 176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Возрастная психология: Детство, отрочество, юность </w:t>
      </w:r>
      <w:r w:rsidRPr="00840190">
        <w:rPr>
          <w:sz w:val="28"/>
        </w:rPr>
        <w:t>[</w:t>
      </w:r>
      <w:r>
        <w:rPr>
          <w:sz w:val="28"/>
        </w:rPr>
        <w:t>Текст</w:t>
      </w:r>
      <w:r w:rsidRPr="00840190">
        <w:rPr>
          <w:sz w:val="28"/>
        </w:rPr>
        <w:t>]</w:t>
      </w:r>
      <w:r>
        <w:rPr>
          <w:sz w:val="28"/>
        </w:rPr>
        <w:t>: хрестоматия: учебн. пособие для студ. пед. вузов / Сост. и науч. ред. В.С. Мухина, А.А. Хвостов. – М.: Академия, 1999. – 624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Возрастные и индивидуальные особенности младших подростков </w:t>
      </w:r>
      <w:r w:rsidRPr="00840190">
        <w:rPr>
          <w:sz w:val="28"/>
        </w:rPr>
        <w:t>[</w:t>
      </w:r>
      <w:r>
        <w:rPr>
          <w:sz w:val="28"/>
        </w:rPr>
        <w:t>Текст</w:t>
      </w:r>
      <w:r w:rsidRPr="00840190">
        <w:rPr>
          <w:sz w:val="28"/>
        </w:rPr>
        <w:t>]</w:t>
      </w:r>
      <w:r>
        <w:rPr>
          <w:sz w:val="28"/>
        </w:rPr>
        <w:t xml:space="preserve"> / Под ред. Д.Б. Эльконина, Т.В. Арагуновой. – М.: Просвещение, - </w:t>
      </w:r>
      <w:smartTag w:uri="urn:schemas-microsoft-com:office:smarttags" w:element="metricconverter">
        <w:smartTagPr>
          <w:attr w:name="ProductID" w:val="1967 г"/>
        </w:smartTagPr>
        <w:r>
          <w:rPr>
            <w:sz w:val="28"/>
          </w:rPr>
          <w:t>1967 г</w:t>
        </w:r>
      </w:smartTag>
      <w:r>
        <w:rPr>
          <w:sz w:val="28"/>
        </w:rPr>
        <w:t>.  – 330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Волков, Б.С. Методы изучения психики ребенка </w:t>
      </w:r>
      <w:r w:rsidRPr="00840190">
        <w:rPr>
          <w:sz w:val="28"/>
        </w:rPr>
        <w:t>[</w:t>
      </w:r>
      <w:r>
        <w:rPr>
          <w:sz w:val="28"/>
        </w:rPr>
        <w:t>Текст</w:t>
      </w:r>
      <w:r w:rsidRPr="00840190">
        <w:rPr>
          <w:sz w:val="28"/>
        </w:rPr>
        <w:t>]</w:t>
      </w:r>
      <w:r>
        <w:rPr>
          <w:sz w:val="28"/>
        </w:rPr>
        <w:t xml:space="preserve"> / Б.С. Волков, Н.В.</w:t>
      </w:r>
      <w:r w:rsidRPr="00840190">
        <w:rPr>
          <w:sz w:val="28"/>
        </w:rPr>
        <w:t xml:space="preserve"> </w:t>
      </w:r>
      <w:r>
        <w:rPr>
          <w:sz w:val="28"/>
        </w:rPr>
        <w:t>Волкова. – М.: Ассоциация «Профессиональное образование», 1994. – 80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Выготский, Л.С. Психология развития как феномен культуры </w:t>
      </w:r>
      <w:r w:rsidRPr="00840190">
        <w:rPr>
          <w:sz w:val="28"/>
        </w:rPr>
        <w:t>[</w:t>
      </w:r>
      <w:r>
        <w:rPr>
          <w:sz w:val="28"/>
        </w:rPr>
        <w:t>Текст</w:t>
      </w:r>
      <w:r w:rsidRPr="00840190">
        <w:rPr>
          <w:sz w:val="28"/>
        </w:rPr>
        <w:t>]</w:t>
      </w:r>
      <w:r>
        <w:rPr>
          <w:sz w:val="28"/>
        </w:rPr>
        <w:t xml:space="preserve"> / Л.С. Выготский; под ред. М.Г. Ярошевского. – М.: Изд-во «Институт практической психологии», 1996. – 512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Выготский, Л.С. Собрание сочинений </w:t>
      </w:r>
      <w:r w:rsidRPr="00905AE1">
        <w:rPr>
          <w:sz w:val="28"/>
        </w:rPr>
        <w:t>[</w:t>
      </w:r>
      <w:r>
        <w:rPr>
          <w:sz w:val="28"/>
        </w:rPr>
        <w:t>Текст</w:t>
      </w:r>
      <w:r w:rsidRPr="00905AE1">
        <w:rPr>
          <w:sz w:val="28"/>
        </w:rPr>
        <w:t>]</w:t>
      </w:r>
      <w:r>
        <w:rPr>
          <w:sz w:val="28"/>
        </w:rPr>
        <w:t xml:space="preserve">: в 6 т. / Л.С. Выготский. – М.: Педагогика, 1984. – Т.5. – 369 с. </w:t>
      </w:r>
    </w:p>
    <w:p w:rsidR="00247C60" w:rsidRDefault="00247C60" w:rsidP="00CA2ED5">
      <w:pPr>
        <w:numPr>
          <w:ilvl w:val="0"/>
          <w:numId w:val="4"/>
        </w:numPr>
        <w:tabs>
          <w:tab w:val="clear" w:pos="1410"/>
          <w:tab w:val="left" w:pos="708"/>
          <w:tab w:val="num" w:pos="1296"/>
          <w:tab w:val="left" w:pos="1440"/>
          <w:tab w:val="left" w:pos="2832"/>
          <w:tab w:val="left" w:pos="3540"/>
          <w:tab w:val="left" w:pos="4248"/>
          <w:tab w:val="left" w:pos="4956"/>
          <w:tab w:val="left" w:pos="5664"/>
          <w:tab w:val="left" w:pos="6300"/>
          <w:tab w:val="left" w:pos="6372"/>
          <w:tab w:val="left" w:pos="7020"/>
        </w:tabs>
        <w:spacing w:line="360" w:lineRule="auto"/>
        <w:ind w:left="0" w:firstLine="540"/>
        <w:jc w:val="both"/>
        <w:rPr>
          <w:sz w:val="28"/>
        </w:rPr>
      </w:pPr>
      <w:r>
        <w:rPr>
          <w:sz w:val="28"/>
        </w:rPr>
        <w:t xml:space="preserve">Гаврилова, Т.П. Понятие эмпатии в зарубежной психологии </w:t>
      </w:r>
      <w:r w:rsidRPr="00905AE1">
        <w:rPr>
          <w:sz w:val="28"/>
        </w:rPr>
        <w:t>[</w:t>
      </w:r>
      <w:r>
        <w:rPr>
          <w:sz w:val="28"/>
        </w:rPr>
        <w:t>Текст</w:t>
      </w:r>
      <w:r w:rsidRPr="00905AE1">
        <w:rPr>
          <w:sz w:val="28"/>
        </w:rPr>
        <w:t>]</w:t>
      </w:r>
      <w:r>
        <w:rPr>
          <w:sz w:val="28"/>
        </w:rPr>
        <w:t xml:space="preserve"> / Т.П. Гаврилова // Вопросы психологии. – 1975. –  №2. – С.45-51.</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Гарбузов, В.И. Практическая психотерапия, или как вернуть ребенку и подростку уверенность в себе, истинное достоинство и здоровье </w:t>
      </w:r>
      <w:r w:rsidRPr="00905AE1">
        <w:rPr>
          <w:sz w:val="28"/>
        </w:rPr>
        <w:t>[</w:t>
      </w:r>
      <w:r>
        <w:rPr>
          <w:sz w:val="28"/>
        </w:rPr>
        <w:t>Текст</w:t>
      </w:r>
      <w:r w:rsidRPr="00905AE1">
        <w:rPr>
          <w:sz w:val="28"/>
        </w:rPr>
        <w:t>]</w:t>
      </w:r>
      <w:r>
        <w:rPr>
          <w:sz w:val="28"/>
        </w:rPr>
        <w:t xml:space="preserve"> / В.И. Гарбузов. – СПб.: Изд-во АО «Сфера», 1994. – 158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Георгиевская, Ю.В. Девиации в молодежной среде как социальный процесс </w:t>
      </w:r>
      <w:r w:rsidRPr="00905AE1">
        <w:rPr>
          <w:sz w:val="28"/>
        </w:rPr>
        <w:t>[</w:t>
      </w:r>
      <w:r>
        <w:rPr>
          <w:sz w:val="28"/>
        </w:rPr>
        <w:t>Текст</w:t>
      </w:r>
      <w:r w:rsidRPr="00905AE1">
        <w:rPr>
          <w:sz w:val="28"/>
        </w:rPr>
        <w:t>]</w:t>
      </w:r>
      <w:r>
        <w:rPr>
          <w:sz w:val="28"/>
        </w:rPr>
        <w:t>: дис. … канд. социол. наук: 22.00.04. – М., 2002. – 195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Гилинский, Я.И. Социология девиантного (отклоняющегося) поведения </w:t>
      </w:r>
      <w:r w:rsidRPr="00905AE1">
        <w:rPr>
          <w:sz w:val="28"/>
        </w:rPr>
        <w:t>[</w:t>
      </w:r>
      <w:r>
        <w:rPr>
          <w:sz w:val="28"/>
        </w:rPr>
        <w:t>Текст</w:t>
      </w:r>
      <w:r w:rsidRPr="00905AE1">
        <w:rPr>
          <w:sz w:val="28"/>
        </w:rPr>
        <w:t>]</w:t>
      </w:r>
      <w:r>
        <w:rPr>
          <w:sz w:val="28"/>
        </w:rPr>
        <w:t>: уч. Пособие / Я.И. Гилинский, В.Г.</w:t>
      </w:r>
      <w:r w:rsidRPr="00905AE1">
        <w:rPr>
          <w:sz w:val="28"/>
        </w:rPr>
        <w:t xml:space="preserve"> </w:t>
      </w:r>
      <w:r>
        <w:rPr>
          <w:sz w:val="28"/>
        </w:rPr>
        <w:t>Афанасьев. – СПб, 1993. – 272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Гилинский, Я.И. Девиантность, преступность, социальный контроль </w:t>
      </w:r>
      <w:r w:rsidRPr="00B71B63">
        <w:rPr>
          <w:sz w:val="28"/>
        </w:rPr>
        <w:t>[</w:t>
      </w:r>
      <w:r>
        <w:rPr>
          <w:sz w:val="28"/>
        </w:rPr>
        <w:t>Текст</w:t>
      </w:r>
      <w:r w:rsidRPr="00B71B63">
        <w:rPr>
          <w:sz w:val="28"/>
        </w:rPr>
        <w:t>]</w:t>
      </w:r>
      <w:r>
        <w:rPr>
          <w:sz w:val="28"/>
        </w:rPr>
        <w:t xml:space="preserve"> / Я.И. Гилинский. – СПб.: Изд-во Р. Асланова «Юрид. центр Пресс», - 2004. –  320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Гилинский, Я.И. Криминология: Теория, история, эмпирическая база, социальный контроль </w:t>
      </w:r>
      <w:r w:rsidRPr="00B71B63">
        <w:rPr>
          <w:sz w:val="28"/>
        </w:rPr>
        <w:t>[</w:t>
      </w:r>
      <w:r>
        <w:rPr>
          <w:sz w:val="28"/>
        </w:rPr>
        <w:t>Текст</w:t>
      </w:r>
      <w:r w:rsidRPr="00B71B63">
        <w:rPr>
          <w:sz w:val="28"/>
        </w:rPr>
        <w:t>]</w:t>
      </w:r>
      <w:r>
        <w:rPr>
          <w:sz w:val="28"/>
        </w:rPr>
        <w:t>: курс лекций / Я.И. Гилинский. – СПб и др.: Питер, 2002. – 377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Гилинский, Я.И. Социология девиантного поведения как специальная социологическая теория </w:t>
      </w:r>
      <w:r w:rsidRPr="00B71B63">
        <w:rPr>
          <w:sz w:val="28"/>
        </w:rPr>
        <w:t>[</w:t>
      </w:r>
      <w:r>
        <w:rPr>
          <w:sz w:val="28"/>
        </w:rPr>
        <w:t>Текст</w:t>
      </w:r>
      <w:r w:rsidRPr="00B71B63">
        <w:rPr>
          <w:sz w:val="28"/>
        </w:rPr>
        <w:t>]</w:t>
      </w:r>
      <w:r>
        <w:rPr>
          <w:sz w:val="28"/>
        </w:rPr>
        <w:t xml:space="preserve"> / Я.И. Гилинский // Социологические исследования. – 1991.  –  №4. – С.72-78.</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Гилинский, Я.И. Творчество: Норма или отклонение? </w:t>
      </w:r>
      <w:r w:rsidRPr="0055688E">
        <w:rPr>
          <w:sz w:val="28"/>
        </w:rPr>
        <w:t>[</w:t>
      </w:r>
      <w:r>
        <w:rPr>
          <w:sz w:val="28"/>
        </w:rPr>
        <w:t>Текст</w:t>
      </w:r>
      <w:r w:rsidRPr="0055688E">
        <w:rPr>
          <w:sz w:val="28"/>
        </w:rPr>
        <w:t>]</w:t>
      </w:r>
      <w:r>
        <w:rPr>
          <w:sz w:val="28"/>
        </w:rPr>
        <w:t xml:space="preserve"> / Я.И. Гилинский // Социологические исследования. – 1990. – №2. – С.41-49.</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Гиппенрейтер, Ю.Б. Феномен конгруэнтной эмпатии </w:t>
      </w:r>
      <w:r w:rsidRPr="0055688E">
        <w:rPr>
          <w:sz w:val="28"/>
        </w:rPr>
        <w:t>[</w:t>
      </w:r>
      <w:r>
        <w:rPr>
          <w:sz w:val="28"/>
        </w:rPr>
        <w:t>Текст</w:t>
      </w:r>
      <w:r w:rsidRPr="0055688E">
        <w:rPr>
          <w:sz w:val="28"/>
        </w:rPr>
        <w:t>]</w:t>
      </w:r>
      <w:r>
        <w:rPr>
          <w:sz w:val="28"/>
        </w:rPr>
        <w:t xml:space="preserve"> / Ю.Б. Гиппенрейтер, Т.Д. Карягина // Вопросы психологии.  – 1993.  –  №4. – С.61-68.</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Гладкова, С. Аутотренинг. Антистрессовые методики </w:t>
      </w:r>
      <w:r w:rsidRPr="000B4A35">
        <w:rPr>
          <w:sz w:val="28"/>
        </w:rPr>
        <w:t>[</w:t>
      </w:r>
      <w:r>
        <w:rPr>
          <w:sz w:val="28"/>
        </w:rPr>
        <w:t>Текст</w:t>
      </w:r>
      <w:r w:rsidRPr="000B4A35">
        <w:rPr>
          <w:sz w:val="28"/>
        </w:rPr>
        <w:t>]</w:t>
      </w:r>
      <w:r>
        <w:rPr>
          <w:sz w:val="28"/>
        </w:rPr>
        <w:t xml:space="preserve"> / С.Глакова. - Серия «Будь здоров!» - Ростов н/Д: «Феникс», 2002. – 320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Гозова, А.П. Изучение психологического развития аномальных детей </w:t>
      </w:r>
      <w:r w:rsidRPr="000B4A35">
        <w:rPr>
          <w:sz w:val="28"/>
        </w:rPr>
        <w:t>[</w:t>
      </w:r>
      <w:r>
        <w:rPr>
          <w:sz w:val="28"/>
        </w:rPr>
        <w:t>Текст</w:t>
      </w:r>
      <w:r w:rsidRPr="000B4A35">
        <w:rPr>
          <w:sz w:val="28"/>
        </w:rPr>
        <w:t>]</w:t>
      </w:r>
      <w:r>
        <w:rPr>
          <w:sz w:val="28"/>
        </w:rPr>
        <w:t xml:space="preserve"> / А.П. Гозова, Ю.А. Кулагин, В.И. Лубовский // Дефектология. – 1983.  –  №6. – С.3-16.</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Гонеев, А.Д. Коррекционно-педагогическая подготовка учителя в системе его профессионального становления </w:t>
      </w:r>
      <w:r w:rsidRPr="00135196">
        <w:rPr>
          <w:sz w:val="28"/>
        </w:rPr>
        <w:t>[</w:t>
      </w:r>
      <w:r>
        <w:rPr>
          <w:sz w:val="28"/>
        </w:rPr>
        <w:t>Текст</w:t>
      </w:r>
      <w:r w:rsidRPr="00135196">
        <w:rPr>
          <w:sz w:val="28"/>
        </w:rPr>
        <w:t>]</w:t>
      </w:r>
      <w:r>
        <w:rPr>
          <w:sz w:val="28"/>
        </w:rPr>
        <w:t xml:space="preserve"> / А.Д. Гонеев // Проблемы подготовки специалистов по коррекционной педагогике и специальной психологии: Сб.научн.трудов. – Курск, 1998. – Т.1. – 459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Гонеев, А.Д.  Основы коррекционной педагогики</w:t>
      </w:r>
      <w:r w:rsidRPr="00135196">
        <w:rPr>
          <w:sz w:val="28"/>
        </w:rPr>
        <w:t xml:space="preserve"> [</w:t>
      </w:r>
      <w:r>
        <w:rPr>
          <w:sz w:val="28"/>
        </w:rPr>
        <w:t>Текст</w:t>
      </w:r>
      <w:r w:rsidRPr="00135196">
        <w:rPr>
          <w:sz w:val="28"/>
        </w:rPr>
        <w:t>]</w:t>
      </w:r>
      <w:r>
        <w:rPr>
          <w:sz w:val="28"/>
        </w:rPr>
        <w:t xml:space="preserve"> / А.Д. Гонеев, Н.И. Лифинцева, Н.В. Ялпаева. – М.: Академия, 2002. – 271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Гонеев, А.Д. Профилактика и педагогическая коррекция отклоняющегося поведения подростков </w:t>
      </w:r>
      <w:r w:rsidRPr="00DC20C4">
        <w:rPr>
          <w:sz w:val="28"/>
        </w:rPr>
        <w:t>[</w:t>
      </w:r>
      <w:r>
        <w:rPr>
          <w:sz w:val="28"/>
        </w:rPr>
        <w:t>Текст</w:t>
      </w:r>
      <w:r w:rsidRPr="00DC20C4">
        <w:rPr>
          <w:sz w:val="28"/>
        </w:rPr>
        <w:t>]</w:t>
      </w:r>
      <w:r>
        <w:rPr>
          <w:sz w:val="28"/>
        </w:rPr>
        <w:t xml:space="preserve"> / А.Д. Гонеев. – Курск, 1998. – 140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Гонеев А.Д. Теоретические основы подготовки учителя и коррекционно-педагогической деятельности с подростками </w:t>
      </w:r>
      <w:r w:rsidRPr="00DC20C4">
        <w:rPr>
          <w:sz w:val="28"/>
        </w:rPr>
        <w:t>[</w:t>
      </w:r>
      <w:r>
        <w:rPr>
          <w:sz w:val="28"/>
        </w:rPr>
        <w:t>Текст</w:t>
      </w:r>
      <w:r w:rsidRPr="00DC20C4">
        <w:rPr>
          <w:sz w:val="28"/>
        </w:rPr>
        <w:t>]</w:t>
      </w:r>
      <w:r>
        <w:rPr>
          <w:sz w:val="28"/>
        </w:rPr>
        <w:t>: автореф.дисс…докт.пед.наук.  – Курск, 2001.</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Гребенюк, О.С.  Введение в деятельность педагога-исследователя </w:t>
      </w:r>
      <w:r w:rsidRPr="007965BF">
        <w:rPr>
          <w:sz w:val="28"/>
        </w:rPr>
        <w:t>[</w:t>
      </w:r>
      <w:r>
        <w:rPr>
          <w:sz w:val="28"/>
        </w:rPr>
        <w:t>Текст</w:t>
      </w:r>
      <w:r w:rsidRPr="007965BF">
        <w:rPr>
          <w:sz w:val="28"/>
        </w:rPr>
        <w:t>]</w:t>
      </w:r>
      <w:r>
        <w:rPr>
          <w:sz w:val="28"/>
        </w:rPr>
        <w:t>: научно-методическое пособие / О.С. Гребенюк, Т.Б. Гребенюк. –  Калининград: КО ЧПК и ПРО, 1998. – 55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Гребенюк, О.С. Основы педагогики индивидуальности</w:t>
      </w:r>
      <w:r w:rsidRPr="007965BF">
        <w:rPr>
          <w:sz w:val="28"/>
        </w:rPr>
        <w:t xml:space="preserve"> [</w:t>
      </w:r>
      <w:r>
        <w:rPr>
          <w:sz w:val="28"/>
        </w:rPr>
        <w:t>Текст</w:t>
      </w:r>
      <w:r w:rsidRPr="007965BF">
        <w:rPr>
          <w:sz w:val="28"/>
        </w:rPr>
        <w:t>]</w:t>
      </w:r>
      <w:r>
        <w:rPr>
          <w:sz w:val="28"/>
        </w:rPr>
        <w:t xml:space="preserve"> / О.С. Гребенюк, Т.Б. Гребенюк. – Калининград: КГУ, 2000. – 572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Гребенюк, О.С. Общая педагогика </w:t>
      </w:r>
      <w:r w:rsidRPr="007965BF">
        <w:rPr>
          <w:sz w:val="28"/>
        </w:rPr>
        <w:t>[</w:t>
      </w:r>
      <w:r>
        <w:rPr>
          <w:sz w:val="28"/>
        </w:rPr>
        <w:t>Текст</w:t>
      </w:r>
      <w:r w:rsidRPr="007965BF">
        <w:rPr>
          <w:sz w:val="28"/>
        </w:rPr>
        <w:t>]</w:t>
      </w:r>
      <w:r>
        <w:rPr>
          <w:sz w:val="28"/>
        </w:rPr>
        <w:t>: курс лекций / О.С. Гребенюк. – Калининград: Калининград. ун-т, 1996. – 107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Гребенюк, О.С. Педагогика индивидуальности </w:t>
      </w:r>
      <w:r w:rsidRPr="000D51BE">
        <w:rPr>
          <w:sz w:val="28"/>
        </w:rPr>
        <w:t>[</w:t>
      </w:r>
      <w:r>
        <w:rPr>
          <w:sz w:val="28"/>
        </w:rPr>
        <w:t>Текст</w:t>
      </w:r>
      <w:r w:rsidRPr="000D51BE">
        <w:rPr>
          <w:sz w:val="28"/>
        </w:rPr>
        <w:t>]</w:t>
      </w:r>
      <w:r>
        <w:rPr>
          <w:sz w:val="28"/>
        </w:rPr>
        <w:t>: курс лекций / О.С. Гребенюк. – Калининград: Калининград. ун-т, 1995. – 93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Григорьев, С.И. Психолого-педагогические основы социальной педагогики</w:t>
      </w:r>
      <w:r w:rsidRPr="000D51BE">
        <w:rPr>
          <w:sz w:val="28"/>
        </w:rPr>
        <w:t xml:space="preserve"> </w:t>
      </w:r>
      <w:r w:rsidRPr="007965BF">
        <w:rPr>
          <w:sz w:val="28"/>
        </w:rPr>
        <w:t>[</w:t>
      </w:r>
      <w:r>
        <w:rPr>
          <w:sz w:val="28"/>
        </w:rPr>
        <w:t>Текст</w:t>
      </w:r>
      <w:r w:rsidRPr="007965BF">
        <w:rPr>
          <w:sz w:val="28"/>
        </w:rPr>
        <w:t>]</w:t>
      </w:r>
      <w:r>
        <w:rPr>
          <w:sz w:val="28"/>
        </w:rPr>
        <w:t xml:space="preserve"> / С.И. Григорьев, Л.Д. Демина. – Барнаул, 1996. – 260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Гришенко, Л.А.  Психология отклоняющегося поведения и задачи подростковой реабилитации трудновоспитуемых учащихся </w:t>
      </w:r>
      <w:r w:rsidRPr="007965BF">
        <w:rPr>
          <w:sz w:val="28"/>
        </w:rPr>
        <w:t>[</w:t>
      </w:r>
      <w:r>
        <w:rPr>
          <w:sz w:val="28"/>
        </w:rPr>
        <w:t>Текст</w:t>
      </w:r>
      <w:r w:rsidRPr="007965BF">
        <w:rPr>
          <w:sz w:val="28"/>
        </w:rPr>
        <w:t>]</w:t>
      </w:r>
      <w:r>
        <w:rPr>
          <w:sz w:val="28"/>
        </w:rPr>
        <w:t xml:space="preserve"> / Л.А. Гришенко, Б.Н.</w:t>
      </w:r>
      <w:r w:rsidRPr="000D51BE">
        <w:rPr>
          <w:sz w:val="28"/>
        </w:rPr>
        <w:t xml:space="preserve"> </w:t>
      </w:r>
      <w:r>
        <w:rPr>
          <w:sz w:val="28"/>
        </w:rPr>
        <w:t>Алмазов. – Свердловск, 1987. – 160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Губочкин, П.И. Социально-психологические факторы и коррекция алкогольной зависимости </w:t>
      </w:r>
      <w:r w:rsidRPr="007965BF">
        <w:rPr>
          <w:sz w:val="28"/>
        </w:rPr>
        <w:t>[</w:t>
      </w:r>
      <w:r>
        <w:rPr>
          <w:sz w:val="28"/>
        </w:rPr>
        <w:t>Текст</w:t>
      </w:r>
      <w:r w:rsidRPr="007965BF">
        <w:rPr>
          <w:sz w:val="28"/>
        </w:rPr>
        <w:t>]</w:t>
      </w:r>
      <w:r>
        <w:rPr>
          <w:sz w:val="28"/>
        </w:rPr>
        <w:t>: дис. …канд. психол. наук: 19.00.05. – Ярославль, 1998. – 150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Гуревич, К.М. Индивидуально-психологические особенности школьников </w:t>
      </w:r>
      <w:r w:rsidRPr="007965BF">
        <w:rPr>
          <w:sz w:val="28"/>
        </w:rPr>
        <w:t>[</w:t>
      </w:r>
      <w:r>
        <w:rPr>
          <w:sz w:val="28"/>
        </w:rPr>
        <w:t>Текст</w:t>
      </w:r>
      <w:r w:rsidRPr="007965BF">
        <w:rPr>
          <w:sz w:val="28"/>
        </w:rPr>
        <w:t>]</w:t>
      </w:r>
      <w:r>
        <w:rPr>
          <w:sz w:val="28"/>
        </w:rPr>
        <w:t xml:space="preserve"> / К.М. Гуревич. – М.: Знание, 1988. – 79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1"/>
          <w:sz w:val="28"/>
        </w:rPr>
        <w:lastRenderedPageBreak/>
        <w:t xml:space="preserve">Гурко, Т.А. Особенности развития личности подростков в различных типах семей </w:t>
      </w:r>
      <w:r w:rsidRPr="007965BF">
        <w:rPr>
          <w:sz w:val="28"/>
        </w:rPr>
        <w:t>[</w:t>
      </w:r>
      <w:r>
        <w:rPr>
          <w:sz w:val="28"/>
        </w:rPr>
        <w:t>Текст</w:t>
      </w:r>
      <w:r w:rsidRPr="007965BF">
        <w:rPr>
          <w:sz w:val="28"/>
        </w:rPr>
        <w:t>]</w:t>
      </w:r>
      <w:r>
        <w:rPr>
          <w:sz w:val="28"/>
        </w:rPr>
        <w:t xml:space="preserve"> / Т.А. Гурко</w:t>
      </w:r>
      <w:r>
        <w:rPr>
          <w:color w:val="000000"/>
          <w:spacing w:val="1"/>
          <w:sz w:val="28"/>
        </w:rPr>
        <w:t xml:space="preserve"> //Социс. –  1996. – №3. – С.8-14.</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1"/>
          <w:sz w:val="28"/>
        </w:rPr>
        <w:t xml:space="preserve">Гурко, Т.А. Трансформация института современной семьи  </w:t>
      </w:r>
      <w:r w:rsidRPr="007965BF">
        <w:rPr>
          <w:sz w:val="28"/>
        </w:rPr>
        <w:t>[</w:t>
      </w:r>
      <w:r>
        <w:rPr>
          <w:sz w:val="28"/>
        </w:rPr>
        <w:t>Текст</w:t>
      </w:r>
      <w:r w:rsidRPr="007965BF">
        <w:rPr>
          <w:sz w:val="28"/>
        </w:rPr>
        <w:t>]</w:t>
      </w:r>
      <w:r>
        <w:rPr>
          <w:sz w:val="28"/>
        </w:rPr>
        <w:t xml:space="preserve"> / Т.А. Гурко </w:t>
      </w:r>
      <w:r>
        <w:rPr>
          <w:color w:val="000000"/>
          <w:spacing w:val="1"/>
          <w:sz w:val="28"/>
        </w:rPr>
        <w:t>//Социс. –  1995.  –  №10. – С.21-25.</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Гурьева, В.А. Юношеские психопатии и алкоголизм </w:t>
      </w:r>
      <w:r w:rsidRPr="007965BF">
        <w:rPr>
          <w:sz w:val="28"/>
        </w:rPr>
        <w:t>[</w:t>
      </w:r>
      <w:r>
        <w:rPr>
          <w:sz w:val="28"/>
        </w:rPr>
        <w:t>Текст</w:t>
      </w:r>
      <w:r w:rsidRPr="007965BF">
        <w:rPr>
          <w:sz w:val="28"/>
        </w:rPr>
        <w:t>]</w:t>
      </w:r>
      <w:r>
        <w:rPr>
          <w:sz w:val="28"/>
        </w:rPr>
        <w:t xml:space="preserve"> / В.А. Гурьева, В.Я. Гиндикин. – М., 1980. – 190 с.</w:t>
      </w:r>
    </w:p>
    <w:p w:rsidR="00247C60" w:rsidRPr="00330A15"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Гурски, С. Внимание, родители: наркомания! </w:t>
      </w:r>
      <w:r w:rsidRPr="007965BF">
        <w:rPr>
          <w:sz w:val="28"/>
        </w:rPr>
        <w:t>[</w:t>
      </w:r>
      <w:r>
        <w:rPr>
          <w:sz w:val="28"/>
        </w:rPr>
        <w:t>Текст</w:t>
      </w:r>
      <w:r w:rsidRPr="007965BF">
        <w:rPr>
          <w:sz w:val="28"/>
        </w:rPr>
        <w:t>]</w:t>
      </w:r>
      <w:r>
        <w:rPr>
          <w:sz w:val="28"/>
        </w:rPr>
        <w:t xml:space="preserve"> / С. Гурски. – М., 1989. – 210 с.</w:t>
      </w:r>
    </w:p>
    <w:p w:rsidR="00247C60" w:rsidRPr="00330A15" w:rsidRDefault="00247C60" w:rsidP="00CA2ED5">
      <w:pPr>
        <w:pStyle w:val="a3"/>
        <w:numPr>
          <w:ilvl w:val="0"/>
          <w:numId w:val="4"/>
        </w:numPr>
        <w:tabs>
          <w:tab w:val="clear" w:pos="1410"/>
          <w:tab w:val="num" w:pos="1296"/>
        </w:tabs>
        <w:spacing w:line="360" w:lineRule="auto"/>
        <w:ind w:left="0" w:firstLine="540"/>
        <w:jc w:val="both"/>
        <w:rPr>
          <w:sz w:val="28"/>
        </w:rPr>
      </w:pPr>
      <w:r w:rsidRPr="00330A15">
        <w:rPr>
          <w:spacing w:val="-1"/>
          <w:sz w:val="28"/>
        </w:rPr>
        <w:t xml:space="preserve">Девиантное поведение в России: проблемы и перспективы исследования. Материалы </w:t>
      </w:r>
      <w:r w:rsidRPr="00330A15">
        <w:rPr>
          <w:sz w:val="28"/>
        </w:rPr>
        <w:t xml:space="preserve">сессии Академии социологических наук.- М., 1994. - С.6-7.               </w:t>
      </w:r>
    </w:p>
    <w:p w:rsidR="00247C60" w:rsidRPr="00330A15" w:rsidRDefault="00247C60" w:rsidP="00CA2ED5">
      <w:pPr>
        <w:pStyle w:val="a3"/>
        <w:numPr>
          <w:ilvl w:val="0"/>
          <w:numId w:val="4"/>
        </w:numPr>
        <w:tabs>
          <w:tab w:val="clear" w:pos="1410"/>
          <w:tab w:val="num" w:pos="1296"/>
        </w:tabs>
        <w:spacing w:line="360" w:lineRule="auto"/>
        <w:ind w:left="0" w:firstLine="540"/>
        <w:jc w:val="both"/>
        <w:rPr>
          <w:sz w:val="28"/>
        </w:rPr>
      </w:pPr>
      <w:r w:rsidRPr="00330A15">
        <w:rPr>
          <w:sz w:val="28"/>
        </w:rPr>
        <w:t xml:space="preserve">Девиантное поведение подростков: гендерное измерение: теорет. и приклад. аспекты работы с несовершеннолет. правонарушителями. – Рязань, Ряз. гос. пед. ун-т С.А. Есенина, 2003. – 163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Девиантность, преступность, социальный контроль (</w:t>
      </w:r>
      <w:r>
        <w:rPr>
          <w:sz w:val="28"/>
          <w:lang w:val="en-US"/>
        </w:rPr>
        <w:t>Deviancy</w:t>
      </w:r>
      <w:r>
        <w:rPr>
          <w:sz w:val="28"/>
        </w:rPr>
        <w:t xml:space="preserve">, </w:t>
      </w:r>
      <w:r>
        <w:rPr>
          <w:sz w:val="28"/>
          <w:lang w:val="en-US"/>
        </w:rPr>
        <w:t>criminality</w:t>
      </w:r>
      <w:r>
        <w:rPr>
          <w:sz w:val="28"/>
        </w:rPr>
        <w:t xml:space="preserve">, </w:t>
      </w:r>
      <w:r>
        <w:rPr>
          <w:sz w:val="28"/>
          <w:lang w:val="en-US"/>
        </w:rPr>
        <w:t>social</w:t>
      </w:r>
      <w:r>
        <w:rPr>
          <w:sz w:val="28"/>
        </w:rPr>
        <w:t xml:space="preserve"> </w:t>
      </w:r>
      <w:r>
        <w:rPr>
          <w:sz w:val="28"/>
          <w:lang w:val="en-US"/>
        </w:rPr>
        <w:t>control</w:t>
      </w:r>
      <w:r>
        <w:rPr>
          <w:sz w:val="28"/>
        </w:rPr>
        <w:t xml:space="preserve">) </w:t>
      </w:r>
      <w:r w:rsidRPr="007965BF">
        <w:rPr>
          <w:sz w:val="28"/>
        </w:rPr>
        <w:t>[</w:t>
      </w:r>
      <w:r>
        <w:rPr>
          <w:sz w:val="28"/>
        </w:rPr>
        <w:t>Текст</w:t>
      </w:r>
      <w:r w:rsidRPr="007965BF">
        <w:rPr>
          <w:sz w:val="28"/>
        </w:rPr>
        <w:t>]</w:t>
      </w:r>
      <w:r>
        <w:rPr>
          <w:sz w:val="28"/>
        </w:rPr>
        <w:t>: избр. ст. / Я.И. Гилинский. – СПб; Изд-во Р.Асланова «Юрид. центр Пресс», 2004: ГУП Тип. Наука. – 320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Девиантность и социальный контроль в России (Х1Х-ХХ вв.): Тенденции и социологическое осмысление </w:t>
      </w:r>
      <w:r w:rsidRPr="007965BF">
        <w:rPr>
          <w:sz w:val="28"/>
        </w:rPr>
        <w:t>[</w:t>
      </w:r>
      <w:r>
        <w:rPr>
          <w:sz w:val="28"/>
        </w:rPr>
        <w:t>Текст</w:t>
      </w:r>
      <w:r w:rsidRPr="007965BF">
        <w:rPr>
          <w:sz w:val="28"/>
        </w:rPr>
        <w:t>]</w:t>
      </w:r>
      <w:r>
        <w:rPr>
          <w:sz w:val="28"/>
        </w:rPr>
        <w:t xml:space="preserve"> / Я. Гилинский, В. Афанасьев, Н. Бараева; отв. ред. Я.И. Гилинский; - СПб.: Алетейя, 2000. – 384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1"/>
          <w:sz w:val="28"/>
        </w:rPr>
        <w:t xml:space="preserve">Дементьева, И.Ф. Семья в системе стартовых жизненных </w:t>
      </w:r>
      <w:r>
        <w:rPr>
          <w:color w:val="000000"/>
          <w:spacing w:val="2"/>
          <w:sz w:val="28"/>
        </w:rPr>
        <w:t xml:space="preserve">условий старшеклассников </w:t>
      </w:r>
      <w:r w:rsidRPr="007965BF">
        <w:rPr>
          <w:sz w:val="28"/>
        </w:rPr>
        <w:t>[</w:t>
      </w:r>
      <w:r>
        <w:rPr>
          <w:sz w:val="28"/>
        </w:rPr>
        <w:t>Текст</w:t>
      </w:r>
      <w:r w:rsidRPr="007965BF">
        <w:rPr>
          <w:sz w:val="28"/>
        </w:rPr>
        <w:t>]</w:t>
      </w:r>
      <w:r>
        <w:rPr>
          <w:sz w:val="28"/>
        </w:rPr>
        <w:t xml:space="preserve"> / И.Ф. Дементьева </w:t>
      </w:r>
      <w:r>
        <w:rPr>
          <w:color w:val="000000"/>
          <w:spacing w:val="2"/>
          <w:sz w:val="28"/>
        </w:rPr>
        <w:t>// Социс. –  1995. – № 6. – С.28-34.</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Демин, М.В. Природа деятельности </w:t>
      </w:r>
      <w:r w:rsidRPr="007965BF">
        <w:rPr>
          <w:sz w:val="28"/>
        </w:rPr>
        <w:t>[</w:t>
      </w:r>
      <w:r>
        <w:rPr>
          <w:sz w:val="28"/>
        </w:rPr>
        <w:t>Текст</w:t>
      </w:r>
      <w:r w:rsidRPr="007965BF">
        <w:rPr>
          <w:sz w:val="28"/>
        </w:rPr>
        <w:t>]</w:t>
      </w:r>
      <w:r>
        <w:rPr>
          <w:sz w:val="28"/>
        </w:rPr>
        <w:t xml:space="preserve"> / М.В. Демин. – М.: Изд-во МГУ, 1984. – 168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3"/>
          <w:sz w:val="28"/>
        </w:rPr>
        <w:t xml:space="preserve">Дербенев, Д.П. Социальная адаптация  подростков </w:t>
      </w:r>
      <w:r w:rsidRPr="007965BF">
        <w:rPr>
          <w:sz w:val="28"/>
        </w:rPr>
        <w:t>[</w:t>
      </w:r>
      <w:r>
        <w:rPr>
          <w:sz w:val="28"/>
        </w:rPr>
        <w:t>Текст</w:t>
      </w:r>
      <w:r w:rsidRPr="007965BF">
        <w:rPr>
          <w:sz w:val="28"/>
        </w:rPr>
        <w:t>]</w:t>
      </w:r>
      <w:r>
        <w:rPr>
          <w:sz w:val="28"/>
        </w:rPr>
        <w:t xml:space="preserve"> / Д.П. Дербенев</w:t>
      </w:r>
      <w:r>
        <w:rPr>
          <w:color w:val="000000"/>
          <w:spacing w:val="3"/>
          <w:sz w:val="28"/>
        </w:rPr>
        <w:t xml:space="preserve"> // Социологический журнал. – </w:t>
      </w:r>
      <w:r>
        <w:rPr>
          <w:color w:val="000000"/>
          <w:spacing w:val="2"/>
          <w:sz w:val="28"/>
        </w:rPr>
        <w:t>1997. – № 1. – С.20-28.</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2"/>
          <w:sz w:val="28"/>
        </w:rPr>
        <w:lastRenderedPageBreak/>
        <w:t xml:space="preserve">Дефектология. Словарь-справочник </w:t>
      </w:r>
      <w:r w:rsidRPr="007965BF">
        <w:rPr>
          <w:sz w:val="28"/>
        </w:rPr>
        <w:t>[</w:t>
      </w:r>
      <w:r>
        <w:rPr>
          <w:sz w:val="28"/>
        </w:rPr>
        <w:t>Текст</w:t>
      </w:r>
      <w:r w:rsidRPr="007965BF">
        <w:rPr>
          <w:sz w:val="28"/>
        </w:rPr>
        <w:t>]</w:t>
      </w:r>
      <w:r>
        <w:rPr>
          <w:sz w:val="28"/>
        </w:rPr>
        <w:t xml:space="preserve"> </w:t>
      </w:r>
      <w:r>
        <w:rPr>
          <w:color w:val="000000"/>
          <w:spacing w:val="2"/>
          <w:sz w:val="28"/>
        </w:rPr>
        <w:t>/ под ред. Б.П. Пузанова. – М., 1996. – 80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5"/>
          <w:sz w:val="28"/>
        </w:rPr>
        <w:t xml:space="preserve">Димов, В.М. Причины девиантного поведения российской молодежи (социологический </w:t>
      </w:r>
      <w:r>
        <w:rPr>
          <w:color w:val="000000"/>
          <w:spacing w:val="4"/>
          <w:sz w:val="28"/>
        </w:rPr>
        <w:t xml:space="preserve">аспект) </w:t>
      </w:r>
      <w:r w:rsidRPr="007965BF">
        <w:rPr>
          <w:sz w:val="28"/>
        </w:rPr>
        <w:t>[</w:t>
      </w:r>
      <w:r>
        <w:rPr>
          <w:sz w:val="28"/>
        </w:rPr>
        <w:t>Текст</w:t>
      </w:r>
      <w:r w:rsidRPr="007965BF">
        <w:rPr>
          <w:sz w:val="28"/>
        </w:rPr>
        <w:t>]</w:t>
      </w:r>
      <w:r>
        <w:rPr>
          <w:sz w:val="28"/>
        </w:rPr>
        <w:t xml:space="preserve"> / В.М. Димов </w:t>
      </w:r>
      <w:r>
        <w:rPr>
          <w:color w:val="000000"/>
          <w:spacing w:val="4"/>
          <w:sz w:val="28"/>
        </w:rPr>
        <w:t>// Вестник МГУ. Социология и Политология.  – 1997. –  № 3. –  С.45-55.</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Димов, В.М. Проблемы девиантного поведения российской молодежи </w:t>
      </w:r>
      <w:r w:rsidRPr="007965BF">
        <w:rPr>
          <w:sz w:val="28"/>
        </w:rPr>
        <w:t>[</w:t>
      </w:r>
      <w:r>
        <w:rPr>
          <w:sz w:val="28"/>
        </w:rPr>
        <w:t>Текст</w:t>
      </w:r>
      <w:r w:rsidRPr="007965BF">
        <w:rPr>
          <w:sz w:val="28"/>
        </w:rPr>
        <w:t>]</w:t>
      </w:r>
      <w:r>
        <w:rPr>
          <w:sz w:val="28"/>
        </w:rPr>
        <w:t xml:space="preserve"> / В.М. Димов  // Вестник Московского университета. Сер.18. Социология и Политология. – 1997. – №3. – С.47-54.</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Добрин, К.Ю. </w:t>
      </w:r>
      <w:r>
        <w:rPr>
          <w:color w:val="000000"/>
          <w:spacing w:val="-1"/>
          <w:sz w:val="28"/>
        </w:rPr>
        <w:t xml:space="preserve">Социология девиантного поведения подростков </w:t>
      </w:r>
      <w:r w:rsidRPr="007965BF">
        <w:rPr>
          <w:sz w:val="28"/>
        </w:rPr>
        <w:t>[</w:t>
      </w:r>
      <w:r>
        <w:rPr>
          <w:sz w:val="28"/>
        </w:rPr>
        <w:t>Текст</w:t>
      </w:r>
      <w:r w:rsidRPr="007965BF">
        <w:rPr>
          <w:sz w:val="28"/>
        </w:rPr>
        <w:t>]</w:t>
      </w:r>
      <w:r>
        <w:rPr>
          <w:color w:val="000000"/>
          <w:spacing w:val="-1"/>
          <w:sz w:val="28"/>
        </w:rPr>
        <w:t xml:space="preserve">: учеб. пособие для студентов техн. вузов, обучающихся на гуманит. спец./ К.Ю. Добрин. – </w:t>
      </w:r>
      <w:r>
        <w:rPr>
          <w:color w:val="000000"/>
          <w:sz w:val="28"/>
        </w:rPr>
        <w:t xml:space="preserve"> Саратов : Сарат. гос. техн. ун-т , 1999. – 46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4"/>
          <w:sz w:val="28"/>
        </w:rPr>
        <w:t xml:space="preserve">Долгова, А.И. </w:t>
      </w:r>
      <w:r>
        <w:rPr>
          <w:color w:val="000000"/>
          <w:spacing w:val="1"/>
          <w:sz w:val="28"/>
        </w:rPr>
        <w:t xml:space="preserve">Социально-психологические аспекты преступности   несовершеннолетних </w:t>
      </w:r>
      <w:r w:rsidRPr="007965BF">
        <w:rPr>
          <w:sz w:val="28"/>
        </w:rPr>
        <w:t>[</w:t>
      </w:r>
      <w:r>
        <w:rPr>
          <w:sz w:val="28"/>
        </w:rPr>
        <w:t>Текст</w:t>
      </w:r>
      <w:r w:rsidRPr="007965BF">
        <w:rPr>
          <w:sz w:val="28"/>
        </w:rPr>
        <w:t>]</w:t>
      </w:r>
      <w:r>
        <w:rPr>
          <w:sz w:val="28"/>
        </w:rPr>
        <w:t xml:space="preserve"> / А.И. Долгова</w:t>
      </w:r>
      <w:r>
        <w:rPr>
          <w:color w:val="000000"/>
          <w:spacing w:val="1"/>
          <w:sz w:val="28"/>
        </w:rPr>
        <w:t>. - М., 1981. – 280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Донченко, Е.А. Личность: конфликт, гармония</w:t>
      </w:r>
      <w:r w:rsidRPr="00845DBB">
        <w:rPr>
          <w:sz w:val="28"/>
        </w:rPr>
        <w:t xml:space="preserve"> </w:t>
      </w:r>
      <w:r w:rsidRPr="007965BF">
        <w:rPr>
          <w:sz w:val="28"/>
        </w:rPr>
        <w:t>[</w:t>
      </w:r>
      <w:r>
        <w:rPr>
          <w:sz w:val="28"/>
        </w:rPr>
        <w:t>Текст</w:t>
      </w:r>
      <w:r w:rsidRPr="007965BF">
        <w:rPr>
          <w:sz w:val="28"/>
        </w:rPr>
        <w:t>]</w:t>
      </w:r>
      <w:r>
        <w:rPr>
          <w:sz w:val="28"/>
        </w:rPr>
        <w:t xml:space="preserve"> / Е.А. Донченко, Т.М. Титаренко. – Киев: Политиздат Украины, 1989. – 173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Дриль, Д.А. Этюды по педагогической психологии </w:t>
      </w:r>
      <w:r w:rsidRPr="007965BF">
        <w:rPr>
          <w:sz w:val="28"/>
        </w:rPr>
        <w:t>[</w:t>
      </w:r>
      <w:r>
        <w:rPr>
          <w:sz w:val="28"/>
        </w:rPr>
        <w:t>Текст</w:t>
      </w:r>
      <w:r w:rsidRPr="007965BF">
        <w:rPr>
          <w:sz w:val="28"/>
        </w:rPr>
        <w:t>]</w:t>
      </w:r>
      <w:r>
        <w:rPr>
          <w:sz w:val="28"/>
        </w:rPr>
        <w:t xml:space="preserve">: о влиянии социальной среды на формирование личности несовершеннолетнего правонарушителя / Д.А. Дриль. – СПб., 1997. -  130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Дубинин, Н.П. Генетика, поведение, ответственность: о природе антиобщественных поступков и путях их предупреждения </w:t>
      </w:r>
      <w:r w:rsidRPr="007965BF">
        <w:rPr>
          <w:sz w:val="28"/>
        </w:rPr>
        <w:t>[</w:t>
      </w:r>
      <w:r>
        <w:rPr>
          <w:sz w:val="28"/>
        </w:rPr>
        <w:t>Текст</w:t>
      </w:r>
      <w:r w:rsidRPr="007965BF">
        <w:rPr>
          <w:sz w:val="28"/>
        </w:rPr>
        <w:t>]</w:t>
      </w:r>
      <w:r>
        <w:rPr>
          <w:sz w:val="28"/>
        </w:rPr>
        <w:t xml:space="preserve"> / Н.П. Дубинин </w:t>
      </w:r>
      <w:r w:rsidRPr="007965BF">
        <w:rPr>
          <w:sz w:val="28"/>
        </w:rPr>
        <w:t>[</w:t>
      </w:r>
      <w:r>
        <w:rPr>
          <w:sz w:val="28"/>
        </w:rPr>
        <w:t>и др.</w:t>
      </w:r>
      <w:r w:rsidRPr="007965BF">
        <w:rPr>
          <w:sz w:val="28"/>
        </w:rPr>
        <w:t>]</w:t>
      </w:r>
      <w:r>
        <w:rPr>
          <w:sz w:val="28"/>
        </w:rPr>
        <w:t>. – М.: Политиздат, 1989. – 350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Дубровина, И.В. Особенности психологического развития детей в семье и вне семьи</w:t>
      </w:r>
      <w:r w:rsidRPr="00F618BB">
        <w:rPr>
          <w:sz w:val="28"/>
        </w:rPr>
        <w:t xml:space="preserve"> </w:t>
      </w:r>
      <w:r w:rsidRPr="007965BF">
        <w:rPr>
          <w:sz w:val="28"/>
        </w:rPr>
        <w:t>[</w:t>
      </w:r>
      <w:r>
        <w:rPr>
          <w:sz w:val="28"/>
        </w:rPr>
        <w:t>Текст</w:t>
      </w:r>
      <w:r w:rsidRPr="007965BF">
        <w:rPr>
          <w:sz w:val="28"/>
        </w:rPr>
        <w:t>]</w:t>
      </w:r>
      <w:r>
        <w:rPr>
          <w:sz w:val="28"/>
        </w:rPr>
        <w:t xml:space="preserve"> / И.В. Дубровина, М.И. Лисина. – М.: Педагогика, 1982. – 230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Дубровина, И.В. Руководство практического психолога </w:t>
      </w:r>
      <w:r w:rsidRPr="007965BF">
        <w:rPr>
          <w:sz w:val="28"/>
        </w:rPr>
        <w:t>[</w:t>
      </w:r>
      <w:r>
        <w:rPr>
          <w:sz w:val="28"/>
        </w:rPr>
        <w:t>Текст</w:t>
      </w:r>
      <w:r w:rsidRPr="007965BF">
        <w:rPr>
          <w:sz w:val="28"/>
        </w:rPr>
        <w:t>]</w:t>
      </w:r>
      <w:r>
        <w:rPr>
          <w:sz w:val="28"/>
        </w:rPr>
        <w:t xml:space="preserve"> / И.В. Дубровина. – М.: </w:t>
      </w:r>
      <w:r>
        <w:rPr>
          <w:sz w:val="28"/>
          <w:lang w:val="en-US"/>
        </w:rPr>
        <w:t>Academia</w:t>
      </w:r>
      <w:r>
        <w:rPr>
          <w:sz w:val="28"/>
        </w:rPr>
        <w:t>, 1995. – 121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Дубровина, И.В. Школьная психологическая служба </w:t>
      </w:r>
      <w:r w:rsidRPr="007965BF">
        <w:rPr>
          <w:sz w:val="28"/>
        </w:rPr>
        <w:t>[</w:t>
      </w:r>
      <w:r>
        <w:rPr>
          <w:sz w:val="28"/>
        </w:rPr>
        <w:t>Текст</w:t>
      </w:r>
      <w:r w:rsidRPr="007965BF">
        <w:rPr>
          <w:sz w:val="28"/>
        </w:rPr>
        <w:t>]</w:t>
      </w:r>
      <w:r>
        <w:rPr>
          <w:sz w:val="28"/>
        </w:rPr>
        <w:t>: вопросы теории и практики / И.В. Дубровина. – М.: Педагогика, 1991. – 230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z w:val="28"/>
        </w:rPr>
        <w:lastRenderedPageBreak/>
        <w:t xml:space="preserve">Дюркгейм, Э. Норма и патология </w:t>
      </w:r>
      <w:r w:rsidRPr="007965BF">
        <w:rPr>
          <w:sz w:val="28"/>
        </w:rPr>
        <w:t>[</w:t>
      </w:r>
      <w:r>
        <w:rPr>
          <w:sz w:val="28"/>
        </w:rPr>
        <w:t>Текст</w:t>
      </w:r>
      <w:r w:rsidRPr="007965BF">
        <w:rPr>
          <w:sz w:val="28"/>
        </w:rPr>
        <w:t>]</w:t>
      </w:r>
      <w:r>
        <w:rPr>
          <w:sz w:val="28"/>
        </w:rPr>
        <w:t xml:space="preserve"> / Э. Дюркгейм </w:t>
      </w:r>
      <w:r>
        <w:rPr>
          <w:color w:val="000000"/>
          <w:sz w:val="28"/>
        </w:rPr>
        <w:t xml:space="preserve">// Рубеж. Альманах социальных исследований. – Сыктывкар: </w:t>
      </w:r>
      <w:r>
        <w:rPr>
          <w:color w:val="000000"/>
          <w:spacing w:val="2"/>
          <w:sz w:val="28"/>
        </w:rPr>
        <w:t>ИПОСГУ. 1991. - №2. - С. 82-88.</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1"/>
          <w:sz w:val="28"/>
        </w:rPr>
        <w:t xml:space="preserve">Дюркгейм, Э. О разделении общественного труда </w:t>
      </w:r>
      <w:r w:rsidRPr="007965BF">
        <w:rPr>
          <w:sz w:val="28"/>
        </w:rPr>
        <w:t>[</w:t>
      </w:r>
      <w:r>
        <w:rPr>
          <w:sz w:val="28"/>
        </w:rPr>
        <w:t>Текст</w:t>
      </w:r>
      <w:r w:rsidRPr="007965BF">
        <w:rPr>
          <w:sz w:val="28"/>
        </w:rPr>
        <w:t>]</w:t>
      </w:r>
      <w:r>
        <w:rPr>
          <w:sz w:val="28"/>
        </w:rPr>
        <w:t>:</w:t>
      </w:r>
      <w:r>
        <w:rPr>
          <w:color w:val="000000"/>
          <w:spacing w:val="-1"/>
          <w:sz w:val="28"/>
        </w:rPr>
        <w:t xml:space="preserve"> метод социологии / Э.Дюркгейм. - Л., 1991. – 430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2"/>
          <w:sz w:val="28"/>
        </w:rPr>
        <w:t xml:space="preserve">Дюркгейм, Э. Самоубийство </w:t>
      </w:r>
      <w:r w:rsidRPr="007965BF">
        <w:rPr>
          <w:sz w:val="28"/>
        </w:rPr>
        <w:t>[</w:t>
      </w:r>
      <w:r>
        <w:rPr>
          <w:sz w:val="28"/>
        </w:rPr>
        <w:t>Текст</w:t>
      </w:r>
      <w:r w:rsidRPr="007965BF">
        <w:rPr>
          <w:sz w:val="28"/>
        </w:rPr>
        <w:t>]</w:t>
      </w:r>
      <w:r>
        <w:rPr>
          <w:color w:val="000000"/>
          <w:spacing w:val="2"/>
          <w:sz w:val="28"/>
        </w:rPr>
        <w:t xml:space="preserve">: социологический этюд / Э.Дюркгейм.- Пер. </w:t>
      </w:r>
      <w:r>
        <w:rPr>
          <w:color w:val="000000"/>
          <w:spacing w:val="1"/>
          <w:sz w:val="28"/>
        </w:rPr>
        <w:t>с фр. - М.: Мысль, 1994. – 380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Елисеев, О.П. Конструктивная типология и психодиагностика личности </w:t>
      </w:r>
      <w:r w:rsidRPr="007965BF">
        <w:rPr>
          <w:sz w:val="28"/>
        </w:rPr>
        <w:t>[</w:t>
      </w:r>
      <w:r>
        <w:rPr>
          <w:sz w:val="28"/>
        </w:rPr>
        <w:t>Текст</w:t>
      </w:r>
      <w:r w:rsidRPr="007965BF">
        <w:rPr>
          <w:sz w:val="28"/>
        </w:rPr>
        <w:t>]</w:t>
      </w:r>
      <w:r>
        <w:rPr>
          <w:sz w:val="28"/>
        </w:rPr>
        <w:t xml:space="preserve"> / О.П. Елисеев; под ред. В.Н. Панферова. – Псков: Изд-во Псковского областного института усовершенствования учителей, 1994. – 280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Емельянов, В.П. Преступность несовершеннолетних с психическими аномалиями </w:t>
      </w:r>
      <w:r w:rsidRPr="007965BF">
        <w:rPr>
          <w:sz w:val="28"/>
        </w:rPr>
        <w:t>[</w:t>
      </w:r>
      <w:r>
        <w:rPr>
          <w:sz w:val="28"/>
        </w:rPr>
        <w:t>Текст</w:t>
      </w:r>
      <w:r w:rsidRPr="007965BF">
        <w:rPr>
          <w:sz w:val="28"/>
        </w:rPr>
        <w:t>]</w:t>
      </w:r>
      <w:r>
        <w:rPr>
          <w:sz w:val="28"/>
        </w:rPr>
        <w:t>: учебн. пособие / В.П. Емельянов. – Саратов, 1980. – 250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Еременко, И.Г. Олигофренопедагогика </w:t>
      </w:r>
      <w:r w:rsidRPr="007965BF">
        <w:rPr>
          <w:sz w:val="28"/>
        </w:rPr>
        <w:t>[</w:t>
      </w:r>
      <w:r>
        <w:rPr>
          <w:sz w:val="28"/>
        </w:rPr>
        <w:t>Текст</w:t>
      </w:r>
      <w:r w:rsidRPr="007965BF">
        <w:rPr>
          <w:sz w:val="28"/>
        </w:rPr>
        <w:t>]</w:t>
      </w:r>
      <w:r>
        <w:rPr>
          <w:sz w:val="28"/>
        </w:rPr>
        <w:t xml:space="preserve"> / И.Г. Еременко. – Киев, 1985. – 265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Жигарев, Е.С. Криминологическая характеристика несовершеннолетних и организация их правового воспитания </w:t>
      </w:r>
      <w:r w:rsidRPr="007965BF">
        <w:rPr>
          <w:sz w:val="28"/>
        </w:rPr>
        <w:t>[</w:t>
      </w:r>
      <w:r>
        <w:rPr>
          <w:sz w:val="28"/>
        </w:rPr>
        <w:t>Текст</w:t>
      </w:r>
      <w:r w:rsidRPr="007965BF">
        <w:rPr>
          <w:sz w:val="28"/>
        </w:rPr>
        <w:t>]</w:t>
      </w:r>
      <w:r>
        <w:rPr>
          <w:sz w:val="28"/>
        </w:rPr>
        <w:t>: учеб. пособие / Е.С. Жигарев. – М., 1990. – 320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Журавлев, Д.Н. Трудные дети и проблема отклоняющегося поведения (аналитический аспект) </w:t>
      </w:r>
      <w:r w:rsidRPr="007965BF">
        <w:rPr>
          <w:sz w:val="28"/>
        </w:rPr>
        <w:t>[</w:t>
      </w:r>
      <w:r>
        <w:rPr>
          <w:sz w:val="28"/>
        </w:rPr>
        <w:t>Текст</w:t>
      </w:r>
      <w:r w:rsidRPr="007965BF">
        <w:rPr>
          <w:sz w:val="28"/>
        </w:rPr>
        <w:t>]</w:t>
      </w:r>
      <w:r>
        <w:rPr>
          <w:sz w:val="28"/>
        </w:rPr>
        <w:t xml:space="preserve"> / Д.Н. Журавлев, А.В. Ковальчук // Ярославский педагогический вестник. – 2003. - №3. – С.82-85.</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4"/>
          <w:sz w:val="28"/>
        </w:rPr>
        <w:t xml:space="preserve">Забрянский, Г.И. Механизм формирования антисоциальных   подростковых и юношеских </w:t>
      </w:r>
      <w:r>
        <w:rPr>
          <w:color w:val="000000"/>
          <w:spacing w:val="1"/>
          <w:sz w:val="28"/>
        </w:rPr>
        <w:t xml:space="preserve">групп </w:t>
      </w:r>
      <w:r w:rsidRPr="007965BF">
        <w:rPr>
          <w:sz w:val="28"/>
        </w:rPr>
        <w:t>[</w:t>
      </w:r>
      <w:r>
        <w:rPr>
          <w:sz w:val="28"/>
        </w:rPr>
        <w:t>Текст</w:t>
      </w:r>
      <w:r w:rsidRPr="007965BF">
        <w:rPr>
          <w:sz w:val="28"/>
        </w:rPr>
        <w:t>]</w:t>
      </w:r>
      <w:r>
        <w:rPr>
          <w:color w:val="000000"/>
          <w:spacing w:val="1"/>
          <w:sz w:val="28"/>
        </w:rPr>
        <w:t>: Криминологи о неформальных молодежных объединениях / Г.И. Забрянский. - М., 1990. – 183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Заверткина, Е.Г. Коррекция девиантного поведения подростков </w:t>
      </w:r>
      <w:r w:rsidRPr="007965BF">
        <w:rPr>
          <w:sz w:val="28"/>
        </w:rPr>
        <w:t>[</w:t>
      </w:r>
      <w:r>
        <w:rPr>
          <w:sz w:val="28"/>
        </w:rPr>
        <w:t>Текст</w:t>
      </w:r>
      <w:r w:rsidRPr="007965BF">
        <w:rPr>
          <w:sz w:val="28"/>
        </w:rPr>
        <w:t>]</w:t>
      </w:r>
      <w:r>
        <w:rPr>
          <w:sz w:val="28"/>
        </w:rPr>
        <w:t>: учебно - методическое пособие</w:t>
      </w:r>
      <w:r w:rsidRPr="00064BC6">
        <w:rPr>
          <w:sz w:val="28"/>
        </w:rPr>
        <w:t xml:space="preserve"> </w:t>
      </w:r>
      <w:r>
        <w:rPr>
          <w:sz w:val="28"/>
        </w:rPr>
        <w:t>/ Е.Г. Заверткина, М.Н. Миронова. –  Ярославль: Изд-во ЯГПУ им. К.Д. Ушинского, 2006. - 112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Заиграев, Г.Г. Борьба с алкоголизмом: Проблемы, пути решения </w:t>
      </w:r>
      <w:r w:rsidRPr="007965BF">
        <w:rPr>
          <w:sz w:val="28"/>
        </w:rPr>
        <w:t>[</w:t>
      </w:r>
      <w:r>
        <w:rPr>
          <w:sz w:val="28"/>
        </w:rPr>
        <w:t>Текст</w:t>
      </w:r>
      <w:r w:rsidRPr="007965BF">
        <w:rPr>
          <w:sz w:val="28"/>
        </w:rPr>
        <w:t>]</w:t>
      </w:r>
      <w:r>
        <w:rPr>
          <w:sz w:val="28"/>
        </w:rPr>
        <w:t xml:space="preserve"> / Г.Г. Заиграев. – М., 1986. – 84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Залысина, И.А. Некоторые особенности психологического развития дошкольников, воспитывающихся вне семьи </w:t>
      </w:r>
      <w:r w:rsidRPr="007965BF">
        <w:rPr>
          <w:sz w:val="28"/>
        </w:rPr>
        <w:t>[</w:t>
      </w:r>
      <w:r>
        <w:rPr>
          <w:sz w:val="28"/>
        </w:rPr>
        <w:t>Текст</w:t>
      </w:r>
      <w:r w:rsidRPr="007965BF">
        <w:rPr>
          <w:sz w:val="28"/>
        </w:rPr>
        <w:t>]</w:t>
      </w:r>
      <w:r>
        <w:rPr>
          <w:sz w:val="28"/>
        </w:rPr>
        <w:t xml:space="preserve"> / И.А. Залысина, Е.О. Смирнова // Вопросы психологии. – 1985. - №4. – С.12-17.</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Замбацявичене, Э.Ф. К разработке стандартизированной методике для определения умственного развития нормальных и аномальных детей </w:t>
      </w:r>
      <w:r w:rsidRPr="007965BF">
        <w:rPr>
          <w:sz w:val="28"/>
        </w:rPr>
        <w:t>[</w:t>
      </w:r>
      <w:r>
        <w:rPr>
          <w:sz w:val="28"/>
        </w:rPr>
        <w:t>Текст</w:t>
      </w:r>
      <w:r w:rsidRPr="007965BF">
        <w:rPr>
          <w:sz w:val="28"/>
        </w:rPr>
        <w:t>]</w:t>
      </w:r>
      <w:r>
        <w:rPr>
          <w:sz w:val="28"/>
        </w:rPr>
        <w:t xml:space="preserve"> / Э.Ф. Замбацявичене // Дефектология. – 1984. - №1. – С.28-34.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Захаров, А.И. Как предупредить отклонения в поведении ребенка </w:t>
      </w:r>
      <w:r w:rsidRPr="007965BF">
        <w:rPr>
          <w:sz w:val="28"/>
        </w:rPr>
        <w:t>[</w:t>
      </w:r>
      <w:r>
        <w:rPr>
          <w:sz w:val="28"/>
        </w:rPr>
        <w:t>Текст</w:t>
      </w:r>
      <w:r w:rsidRPr="007965BF">
        <w:rPr>
          <w:sz w:val="28"/>
        </w:rPr>
        <w:t>]</w:t>
      </w:r>
      <w:r>
        <w:rPr>
          <w:sz w:val="28"/>
        </w:rPr>
        <w:t xml:space="preserve"> / А.И. Захаров. – 2-е изд., доп. – М.: Просвещение, 1993. – 192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Захаров, А.И. Неврозы у детей: Анализ, этиология и патогенез </w:t>
      </w:r>
      <w:r w:rsidRPr="007965BF">
        <w:rPr>
          <w:sz w:val="28"/>
        </w:rPr>
        <w:t>[</w:t>
      </w:r>
      <w:r>
        <w:rPr>
          <w:sz w:val="28"/>
        </w:rPr>
        <w:t>Текст</w:t>
      </w:r>
      <w:r w:rsidRPr="007965BF">
        <w:rPr>
          <w:sz w:val="28"/>
        </w:rPr>
        <w:t>]</w:t>
      </w:r>
      <w:r>
        <w:rPr>
          <w:sz w:val="28"/>
        </w:rPr>
        <w:t xml:space="preserve"> / А.И. Захаров. – М.: Медицина, 1988. – 248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Здоровье, развитие, личность </w:t>
      </w:r>
      <w:r w:rsidRPr="007965BF">
        <w:rPr>
          <w:sz w:val="28"/>
        </w:rPr>
        <w:t>[</w:t>
      </w:r>
      <w:r>
        <w:rPr>
          <w:sz w:val="28"/>
        </w:rPr>
        <w:t>Текст</w:t>
      </w:r>
      <w:r w:rsidRPr="007965BF">
        <w:rPr>
          <w:sz w:val="28"/>
        </w:rPr>
        <w:t>]</w:t>
      </w:r>
      <w:r>
        <w:rPr>
          <w:sz w:val="28"/>
        </w:rPr>
        <w:t xml:space="preserve"> / Под ред. Г.Н. Сердюковской, Д.Н. Крылова, У. Кляйнпетер. – М.: Медицина, 1990. – 336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Зеленский, В.В. Аналитическая психология </w:t>
      </w:r>
      <w:r w:rsidRPr="007965BF">
        <w:rPr>
          <w:sz w:val="28"/>
        </w:rPr>
        <w:t>[</w:t>
      </w:r>
      <w:r>
        <w:rPr>
          <w:sz w:val="28"/>
        </w:rPr>
        <w:t>Текст</w:t>
      </w:r>
      <w:r w:rsidRPr="007965BF">
        <w:rPr>
          <w:sz w:val="28"/>
        </w:rPr>
        <w:t>]</w:t>
      </w:r>
      <w:r>
        <w:rPr>
          <w:sz w:val="28"/>
        </w:rPr>
        <w:t xml:space="preserve"> Словарь (с английскими и немецкими эквивалентами) / В.В. Зеленский. – СПб.: Б.С.К., 1996. – 324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Зеньковский, В.В. Психология детства </w:t>
      </w:r>
      <w:r w:rsidRPr="007965BF">
        <w:rPr>
          <w:sz w:val="28"/>
        </w:rPr>
        <w:t>[</w:t>
      </w:r>
      <w:r>
        <w:rPr>
          <w:sz w:val="28"/>
        </w:rPr>
        <w:t>Текст</w:t>
      </w:r>
      <w:r w:rsidRPr="007965BF">
        <w:rPr>
          <w:sz w:val="28"/>
        </w:rPr>
        <w:t>]</w:t>
      </w:r>
      <w:r>
        <w:rPr>
          <w:sz w:val="28"/>
        </w:rPr>
        <w:t xml:space="preserve"> / В.В. Зеньковский. – Екатеринбург: «Деловая книга», 1995. – 372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Зинченко, В.В. Человек развивающийся </w:t>
      </w:r>
      <w:r w:rsidRPr="007965BF">
        <w:rPr>
          <w:sz w:val="28"/>
        </w:rPr>
        <w:t>[</w:t>
      </w:r>
      <w:r>
        <w:rPr>
          <w:sz w:val="28"/>
        </w:rPr>
        <w:t>Текст</w:t>
      </w:r>
      <w:r w:rsidRPr="007965BF">
        <w:rPr>
          <w:sz w:val="28"/>
        </w:rPr>
        <w:t>]</w:t>
      </w:r>
      <w:r>
        <w:rPr>
          <w:sz w:val="28"/>
        </w:rPr>
        <w:t xml:space="preserve"> Очерки российской психологии</w:t>
      </w:r>
      <w:r w:rsidRPr="007B71B1">
        <w:rPr>
          <w:sz w:val="28"/>
        </w:rPr>
        <w:t xml:space="preserve"> </w:t>
      </w:r>
      <w:r>
        <w:rPr>
          <w:sz w:val="28"/>
        </w:rPr>
        <w:t>/ В.В. Зинченко, Е.Б. Моргунов. – М.: Тривола, 1994. – 290 с.</w:t>
      </w:r>
    </w:p>
    <w:p w:rsidR="00247C60" w:rsidRDefault="00247C60" w:rsidP="00CA2ED5">
      <w:pPr>
        <w:numPr>
          <w:ilvl w:val="0"/>
          <w:numId w:val="4"/>
        </w:numPr>
        <w:tabs>
          <w:tab w:val="clear" w:pos="1410"/>
          <w:tab w:val="num" w:pos="1296"/>
        </w:tabs>
        <w:spacing w:before="100" w:after="100" w:line="360" w:lineRule="auto"/>
        <w:ind w:left="0" w:firstLine="540"/>
        <w:jc w:val="both"/>
        <w:rPr>
          <w:sz w:val="28"/>
        </w:rPr>
      </w:pPr>
      <w:r>
        <w:rPr>
          <w:snapToGrid w:val="0"/>
          <w:sz w:val="28"/>
        </w:rPr>
        <w:t xml:space="preserve">Зинченко, В.П. Психологические основы педагогики: психолого-педагогические основы построения системы развивающего обучения Д.Б. Эльконина – В.В. Давыдова </w:t>
      </w:r>
      <w:r w:rsidRPr="007965BF">
        <w:rPr>
          <w:sz w:val="28"/>
        </w:rPr>
        <w:t>[</w:t>
      </w:r>
      <w:r>
        <w:rPr>
          <w:sz w:val="28"/>
        </w:rPr>
        <w:t>Текст</w:t>
      </w:r>
      <w:r w:rsidRPr="007965BF">
        <w:rPr>
          <w:sz w:val="28"/>
        </w:rPr>
        <w:t>]</w:t>
      </w:r>
      <w:r>
        <w:rPr>
          <w:sz w:val="28"/>
        </w:rPr>
        <w:t xml:space="preserve"> / В.П. Зинченко</w:t>
      </w:r>
      <w:r>
        <w:rPr>
          <w:snapToGrid w:val="0"/>
          <w:sz w:val="28"/>
        </w:rPr>
        <w:t>. – М.: Гардарики, 2002. – 431с.</w:t>
      </w:r>
    </w:p>
    <w:p w:rsidR="00247C60" w:rsidRDefault="00247C60" w:rsidP="00CA2ED5">
      <w:pPr>
        <w:numPr>
          <w:ilvl w:val="0"/>
          <w:numId w:val="4"/>
        </w:numPr>
        <w:tabs>
          <w:tab w:val="clear" w:pos="1410"/>
          <w:tab w:val="num" w:pos="1296"/>
        </w:tabs>
        <w:spacing w:before="100" w:after="100" w:line="360" w:lineRule="auto"/>
        <w:ind w:left="0" w:firstLine="540"/>
        <w:jc w:val="both"/>
        <w:rPr>
          <w:sz w:val="28"/>
        </w:rPr>
      </w:pPr>
      <w:r>
        <w:rPr>
          <w:color w:val="000000"/>
          <w:sz w:val="28"/>
        </w:rPr>
        <w:t xml:space="preserve">Зиятдинова, Ф.Г. Образование и наука в трансформирующемся обществе </w:t>
      </w:r>
      <w:r w:rsidRPr="007965BF">
        <w:rPr>
          <w:sz w:val="28"/>
        </w:rPr>
        <w:t>[</w:t>
      </w:r>
      <w:r>
        <w:rPr>
          <w:sz w:val="28"/>
        </w:rPr>
        <w:t>Текст</w:t>
      </w:r>
      <w:r w:rsidRPr="007965BF">
        <w:rPr>
          <w:sz w:val="28"/>
        </w:rPr>
        <w:t>]</w:t>
      </w:r>
      <w:r>
        <w:rPr>
          <w:sz w:val="28"/>
        </w:rPr>
        <w:t xml:space="preserve"> / Ф.Г. Зиятдинова </w:t>
      </w:r>
      <w:r>
        <w:rPr>
          <w:color w:val="000000"/>
          <w:sz w:val="28"/>
        </w:rPr>
        <w:t xml:space="preserve">// Социс. - 1998. </w:t>
      </w:r>
      <w:r>
        <w:rPr>
          <w:color w:val="000000"/>
          <w:spacing w:val="26"/>
          <w:sz w:val="28"/>
        </w:rPr>
        <w:t>-№11.-С.68-75.</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Знаков, В.В. Понимание асоциальными подростками ситуации насилия и унижения человеческого достоинства </w:t>
      </w:r>
      <w:r w:rsidRPr="007965BF">
        <w:rPr>
          <w:sz w:val="28"/>
        </w:rPr>
        <w:t>[</w:t>
      </w:r>
      <w:r>
        <w:rPr>
          <w:sz w:val="28"/>
        </w:rPr>
        <w:t>Текст</w:t>
      </w:r>
      <w:r w:rsidRPr="007965BF">
        <w:rPr>
          <w:sz w:val="28"/>
        </w:rPr>
        <w:t>]</w:t>
      </w:r>
      <w:r>
        <w:rPr>
          <w:sz w:val="28"/>
        </w:rPr>
        <w:t xml:space="preserve"> / В.В. Знаков // Вопросы психологии. – 1990. - №4. – С.20-27.</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Зюбин, Л.М. О природе асоциального поведения несовершеннолетних </w:t>
      </w:r>
      <w:r w:rsidRPr="007965BF">
        <w:rPr>
          <w:sz w:val="28"/>
        </w:rPr>
        <w:t>[</w:t>
      </w:r>
      <w:r>
        <w:rPr>
          <w:sz w:val="28"/>
        </w:rPr>
        <w:t>Текст</w:t>
      </w:r>
      <w:r w:rsidRPr="007965BF">
        <w:rPr>
          <w:sz w:val="28"/>
        </w:rPr>
        <w:t>]</w:t>
      </w:r>
      <w:r>
        <w:rPr>
          <w:sz w:val="28"/>
        </w:rPr>
        <w:t xml:space="preserve"> / Л.М. Зюбин // Вопросы психологии. – 1973. - №4. – С.59-63.</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Зюбин, Л.М. Учебно-воспитательная работа с трудными учащимися </w:t>
      </w:r>
      <w:r w:rsidRPr="007965BF">
        <w:rPr>
          <w:sz w:val="28"/>
        </w:rPr>
        <w:t>[</w:t>
      </w:r>
      <w:r>
        <w:rPr>
          <w:sz w:val="28"/>
        </w:rPr>
        <w:t>Текст</w:t>
      </w:r>
      <w:r w:rsidRPr="007965BF">
        <w:rPr>
          <w:sz w:val="28"/>
        </w:rPr>
        <w:t>]</w:t>
      </w:r>
      <w:r>
        <w:rPr>
          <w:sz w:val="28"/>
        </w:rPr>
        <w:t>: метод. пособие / Л.М. Зюбин. – М.: Высш. школа, 1982. – 1991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Иванов, В.Н. Девиантное поведение: причины и масштабы </w:t>
      </w:r>
      <w:r w:rsidRPr="007965BF">
        <w:rPr>
          <w:sz w:val="28"/>
        </w:rPr>
        <w:t>[</w:t>
      </w:r>
      <w:r>
        <w:rPr>
          <w:sz w:val="28"/>
        </w:rPr>
        <w:t>Текст</w:t>
      </w:r>
      <w:r w:rsidRPr="007965BF">
        <w:rPr>
          <w:sz w:val="28"/>
        </w:rPr>
        <w:t>]</w:t>
      </w:r>
      <w:r>
        <w:rPr>
          <w:sz w:val="28"/>
        </w:rPr>
        <w:t xml:space="preserve"> / В.Н. Иванов // Социально-политический журнал. – 1995. - №2. – С.47-57.</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Иванов, Н.Г. Нравственность, безнравственность, преступность </w:t>
      </w:r>
      <w:r w:rsidRPr="007965BF">
        <w:rPr>
          <w:sz w:val="28"/>
        </w:rPr>
        <w:t>[</w:t>
      </w:r>
      <w:r>
        <w:rPr>
          <w:sz w:val="28"/>
        </w:rPr>
        <w:t>Текст</w:t>
      </w:r>
      <w:r w:rsidRPr="007965BF">
        <w:rPr>
          <w:sz w:val="28"/>
        </w:rPr>
        <w:t>]</w:t>
      </w:r>
      <w:r>
        <w:rPr>
          <w:sz w:val="28"/>
        </w:rPr>
        <w:t xml:space="preserve"> / Н.Г. Иванов // Государство и право. – 1994. - №11. – С.26-32.</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Иванова, Н.П. Семейный детский дом: реальность, проблемы и перспективы в современной России</w:t>
      </w:r>
      <w:r w:rsidRPr="00851888">
        <w:rPr>
          <w:sz w:val="28"/>
        </w:rPr>
        <w:t xml:space="preserve"> </w:t>
      </w:r>
      <w:r w:rsidRPr="007965BF">
        <w:rPr>
          <w:sz w:val="28"/>
        </w:rPr>
        <w:t>[</w:t>
      </w:r>
      <w:r>
        <w:rPr>
          <w:sz w:val="28"/>
        </w:rPr>
        <w:t>Текст</w:t>
      </w:r>
      <w:r w:rsidRPr="007965BF">
        <w:rPr>
          <w:sz w:val="28"/>
        </w:rPr>
        <w:t>]</w:t>
      </w:r>
      <w:r>
        <w:rPr>
          <w:sz w:val="28"/>
        </w:rPr>
        <w:t xml:space="preserve"> / Н.П. Иванова, Е.В. Орлова, В.В. Рысьев. – М.: Дом, 1995. – 80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Иванян, А.Н. Проблемы охраны здоровья населения</w:t>
      </w:r>
      <w:r w:rsidRPr="00851888">
        <w:rPr>
          <w:sz w:val="28"/>
        </w:rPr>
        <w:t xml:space="preserve"> </w:t>
      </w:r>
      <w:r w:rsidRPr="007965BF">
        <w:rPr>
          <w:sz w:val="28"/>
        </w:rPr>
        <w:t>[</w:t>
      </w:r>
      <w:r>
        <w:rPr>
          <w:sz w:val="28"/>
        </w:rPr>
        <w:t>Текст</w:t>
      </w:r>
      <w:r w:rsidRPr="007965BF">
        <w:rPr>
          <w:sz w:val="28"/>
        </w:rPr>
        <w:t>]</w:t>
      </w:r>
      <w:r>
        <w:rPr>
          <w:sz w:val="28"/>
        </w:rPr>
        <w:t xml:space="preserve"> / А.Н. Иванян, С.Б. Крюковский. – Смоленск: СГМИ, 1997. – 223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Изучение мотивации поведения детей </w:t>
      </w:r>
      <w:r w:rsidRPr="007965BF">
        <w:rPr>
          <w:sz w:val="28"/>
        </w:rPr>
        <w:t>[</w:t>
      </w:r>
      <w:r>
        <w:rPr>
          <w:sz w:val="28"/>
        </w:rPr>
        <w:t>Текст</w:t>
      </w:r>
      <w:r w:rsidRPr="007965BF">
        <w:rPr>
          <w:sz w:val="28"/>
        </w:rPr>
        <w:t>]</w:t>
      </w:r>
      <w:r>
        <w:rPr>
          <w:sz w:val="28"/>
        </w:rPr>
        <w:t xml:space="preserve"> / Под ред.Л.И. Божович, Л.В. Благонадежиной. – М.: Просвещение, 1972. – 351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Каган, Е.В. Психогенные формы школьной дезадаптации </w:t>
      </w:r>
      <w:r w:rsidRPr="007965BF">
        <w:rPr>
          <w:sz w:val="28"/>
        </w:rPr>
        <w:t>[</w:t>
      </w:r>
      <w:r>
        <w:rPr>
          <w:sz w:val="28"/>
        </w:rPr>
        <w:t>Текст</w:t>
      </w:r>
      <w:r w:rsidRPr="007965BF">
        <w:rPr>
          <w:sz w:val="28"/>
        </w:rPr>
        <w:t>]</w:t>
      </w:r>
      <w:r>
        <w:rPr>
          <w:sz w:val="28"/>
        </w:rPr>
        <w:t xml:space="preserve"> / Е.В. Каган // Вопросы психологии. – 1984. - №4. – С.89-95.</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Калина, Н.Ф. Основы психотерапии </w:t>
      </w:r>
      <w:r w:rsidRPr="007965BF">
        <w:rPr>
          <w:sz w:val="28"/>
        </w:rPr>
        <w:t>[</w:t>
      </w:r>
      <w:r>
        <w:rPr>
          <w:sz w:val="28"/>
        </w:rPr>
        <w:t>Текст</w:t>
      </w:r>
      <w:r w:rsidRPr="007965BF">
        <w:rPr>
          <w:sz w:val="28"/>
        </w:rPr>
        <w:t>]</w:t>
      </w:r>
      <w:r>
        <w:rPr>
          <w:sz w:val="28"/>
        </w:rPr>
        <w:t xml:space="preserve"> / Н.Ф. Каплина. – М.: «Рефл-бук», 1997. – 271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Карабанова, О.А. Игра в коррекции психического развития ребенка </w:t>
      </w:r>
      <w:r w:rsidRPr="007965BF">
        <w:rPr>
          <w:sz w:val="28"/>
        </w:rPr>
        <w:t>[</w:t>
      </w:r>
      <w:r>
        <w:rPr>
          <w:sz w:val="28"/>
        </w:rPr>
        <w:t>Текст</w:t>
      </w:r>
      <w:r w:rsidRPr="007965BF">
        <w:rPr>
          <w:sz w:val="28"/>
        </w:rPr>
        <w:t>]</w:t>
      </w:r>
      <w:r>
        <w:rPr>
          <w:sz w:val="28"/>
        </w:rPr>
        <w:t xml:space="preserve"> / О.А. Карабанова. – М., 1997. – 191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Карвасарский, Б.Д. Неврозы </w:t>
      </w:r>
      <w:r w:rsidRPr="007965BF">
        <w:rPr>
          <w:sz w:val="28"/>
        </w:rPr>
        <w:t>[</w:t>
      </w:r>
      <w:r>
        <w:rPr>
          <w:sz w:val="28"/>
        </w:rPr>
        <w:t>Текст</w:t>
      </w:r>
      <w:r w:rsidRPr="007965BF">
        <w:rPr>
          <w:sz w:val="28"/>
        </w:rPr>
        <w:t>]</w:t>
      </w:r>
      <w:r>
        <w:rPr>
          <w:sz w:val="28"/>
        </w:rPr>
        <w:t xml:space="preserve"> / Б.Д. Карвасарский. – М.: «Медицина», 1990. – 572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Карпец, И.И. Преступность: иллюзии и реальность </w:t>
      </w:r>
      <w:r w:rsidRPr="007965BF">
        <w:rPr>
          <w:sz w:val="28"/>
        </w:rPr>
        <w:t>[</w:t>
      </w:r>
      <w:r>
        <w:rPr>
          <w:sz w:val="28"/>
        </w:rPr>
        <w:t>Текст</w:t>
      </w:r>
      <w:r w:rsidRPr="007965BF">
        <w:rPr>
          <w:sz w:val="28"/>
        </w:rPr>
        <w:t>]</w:t>
      </w:r>
      <w:r>
        <w:rPr>
          <w:sz w:val="28"/>
        </w:rPr>
        <w:t xml:space="preserve"> / И.И. Карпец. – М.: Рос. право, 1992. – 431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Кащенко, В.П. Педагогическая коррекция: испр. недостатков характера у детей </w:t>
      </w:r>
      <w:r w:rsidRPr="007965BF">
        <w:rPr>
          <w:sz w:val="28"/>
        </w:rPr>
        <w:t>[</w:t>
      </w:r>
      <w:r>
        <w:rPr>
          <w:sz w:val="28"/>
        </w:rPr>
        <w:t>Текст</w:t>
      </w:r>
      <w:r w:rsidRPr="007965BF">
        <w:rPr>
          <w:sz w:val="28"/>
        </w:rPr>
        <w:t>]</w:t>
      </w:r>
      <w:r>
        <w:rPr>
          <w:sz w:val="28"/>
        </w:rPr>
        <w:t>: книга для учителя / В.П. Кащенко. – 2-е изд. – М.: Просвещение, 1994. – 223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1"/>
          <w:sz w:val="28"/>
        </w:rPr>
        <w:t xml:space="preserve">Кетле, А. Социальная система и законы, ею управляющие </w:t>
      </w:r>
      <w:r w:rsidRPr="007965BF">
        <w:rPr>
          <w:sz w:val="28"/>
        </w:rPr>
        <w:t>[</w:t>
      </w:r>
      <w:r>
        <w:rPr>
          <w:sz w:val="28"/>
        </w:rPr>
        <w:t>Текст</w:t>
      </w:r>
      <w:r w:rsidRPr="007965BF">
        <w:rPr>
          <w:sz w:val="28"/>
        </w:rPr>
        <w:t>]</w:t>
      </w:r>
      <w:r>
        <w:rPr>
          <w:sz w:val="28"/>
        </w:rPr>
        <w:t xml:space="preserve"> / А. Кетле</w:t>
      </w:r>
      <w:r>
        <w:rPr>
          <w:color w:val="000000"/>
          <w:spacing w:val="1"/>
          <w:sz w:val="28"/>
        </w:rPr>
        <w:t xml:space="preserve">. - СПб. </w:t>
      </w:r>
      <w:r>
        <w:rPr>
          <w:color w:val="000000"/>
          <w:spacing w:val="3"/>
          <w:sz w:val="28"/>
        </w:rPr>
        <w:t>1986. – 121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Классному руководителю </w:t>
      </w:r>
      <w:r w:rsidRPr="007965BF">
        <w:rPr>
          <w:sz w:val="28"/>
        </w:rPr>
        <w:t>[</w:t>
      </w:r>
      <w:r>
        <w:rPr>
          <w:sz w:val="28"/>
        </w:rPr>
        <w:t>Текст</w:t>
      </w:r>
      <w:r w:rsidRPr="007965BF">
        <w:rPr>
          <w:sz w:val="28"/>
        </w:rPr>
        <w:t>]</w:t>
      </w:r>
      <w:r>
        <w:rPr>
          <w:sz w:val="28"/>
        </w:rPr>
        <w:t>: учеб.-метод. пособие / Под ред.М.И. Рожкова. – М.: Гуманит. изд. центр ВЛАДОС, 1999. – 280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Клейберг, Ю.А. Психология девиантного поведения </w:t>
      </w:r>
      <w:r w:rsidRPr="007965BF">
        <w:rPr>
          <w:sz w:val="28"/>
        </w:rPr>
        <w:t>[</w:t>
      </w:r>
      <w:r>
        <w:rPr>
          <w:sz w:val="28"/>
        </w:rPr>
        <w:t>Текст</w:t>
      </w:r>
      <w:r w:rsidRPr="007965BF">
        <w:rPr>
          <w:sz w:val="28"/>
        </w:rPr>
        <w:t>]</w:t>
      </w:r>
      <w:r>
        <w:rPr>
          <w:sz w:val="28"/>
        </w:rPr>
        <w:t>: учебное пособие для вузов / Ю.А. Клейберг. – М.: ТЦ Сфера, при участии «Юрайт-М», 2001. – 160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Клейберг, Ю.А. Социальная работа и коррекция девиантного поведения подростков </w:t>
      </w:r>
      <w:r w:rsidRPr="007965BF">
        <w:rPr>
          <w:sz w:val="28"/>
        </w:rPr>
        <w:t>[</w:t>
      </w:r>
      <w:r>
        <w:rPr>
          <w:sz w:val="28"/>
        </w:rPr>
        <w:t>Текст</w:t>
      </w:r>
      <w:r w:rsidRPr="007965BF">
        <w:rPr>
          <w:sz w:val="28"/>
        </w:rPr>
        <w:t>]</w:t>
      </w:r>
      <w:r>
        <w:rPr>
          <w:sz w:val="28"/>
        </w:rPr>
        <w:t xml:space="preserve"> / Ю.А. Клейберг. – Кемерово, 1996. – 133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Клейберг, Ю.А. Социально-педагогическая коррекция девиантного поведения подростков в сфере досуга </w:t>
      </w:r>
      <w:r w:rsidRPr="007965BF">
        <w:rPr>
          <w:sz w:val="28"/>
        </w:rPr>
        <w:t>[</w:t>
      </w:r>
      <w:r>
        <w:rPr>
          <w:sz w:val="28"/>
        </w:rPr>
        <w:t>Текст</w:t>
      </w:r>
      <w:r w:rsidRPr="007965BF">
        <w:rPr>
          <w:sz w:val="28"/>
        </w:rPr>
        <w:t>]</w:t>
      </w:r>
      <w:r>
        <w:rPr>
          <w:sz w:val="28"/>
        </w:rPr>
        <w:t>: дис. …д-ра пед. наук: 13.00.05. – СПб., 1995. – 430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Клейберг, Ю.А. Социальные номы и отклонения </w:t>
      </w:r>
      <w:r w:rsidRPr="007965BF">
        <w:rPr>
          <w:sz w:val="28"/>
        </w:rPr>
        <w:t>[</w:t>
      </w:r>
      <w:r>
        <w:rPr>
          <w:sz w:val="28"/>
        </w:rPr>
        <w:t>Текст</w:t>
      </w:r>
      <w:r w:rsidRPr="007965BF">
        <w:rPr>
          <w:sz w:val="28"/>
        </w:rPr>
        <w:t>]</w:t>
      </w:r>
      <w:r>
        <w:rPr>
          <w:sz w:val="28"/>
        </w:rPr>
        <w:t xml:space="preserve"> / Ю.А. Клейберг. – 2-е изд.доп. – М.: Вита-пресс, 1997. – 142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Климачев, Е.В. Социальная педагогика: Девиантное поведение </w:t>
      </w:r>
      <w:r w:rsidRPr="007965BF">
        <w:rPr>
          <w:sz w:val="28"/>
        </w:rPr>
        <w:t>[</w:t>
      </w:r>
      <w:r>
        <w:rPr>
          <w:sz w:val="28"/>
        </w:rPr>
        <w:t>Текст</w:t>
      </w:r>
      <w:r w:rsidRPr="007965BF">
        <w:rPr>
          <w:sz w:val="28"/>
        </w:rPr>
        <w:t>]</w:t>
      </w:r>
      <w:r>
        <w:rPr>
          <w:sz w:val="28"/>
        </w:rPr>
        <w:t>: практикум для студентов / Е.В. Климачев. – М.: МГУЛ, - 2004 (Изд-во Моск. гос. ун-та леса) – 42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Клюева, Н.В. Психолог и семья </w:t>
      </w:r>
      <w:r w:rsidRPr="007965BF">
        <w:rPr>
          <w:sz w:val="28"/>
        </w:rPr>
        <w:t>[</w:t>
      </w:r>
      <w:r>
        <w:rPr>
          <w:sz w:val="28"/>
        </w:rPr>
        <w:t>Текст</w:t>
      </w:r>
      <w:r w:rsidRPr="007965BF">
        <w:rPr>
          <w:sz w:val="28"/>
        </w:rPr>
        <w:t>]</w:t>
      </w:r>
      <w:r>
        <w:rPr>
          <w:sz w:val="28"/>
        </w:rPr>
        <w:t xml:space="preserve"> / Н.В. Клюева. – Ярославль: Академия развития, 2001. – 159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Ковалев, А.Г. Психология личности </w:t>
      </w:r>
      <w:r w:rsidRPr="007965BF">
        <w:rPr>
          <w:sz w:val="28"/>
        </w:rPr>
        <w:t>[</w:t>
      </w:r>
      <w:r>
        <w:rPr>
          <w:sz w:val="28"/>
        </w:rPr>
        <w:t>Текст</w:t>
      </w:r>
      <w:r w:rsidRPr="007965BF">
        <w:rPr>
          <w:sz w:val="28"/>
        </w:rPr>
        <w:t>]</w:t>
      </w:r>
      <w:r>
        <w:rPr>
          <w:sz w:val="28"/>
        </w:rPr>
        <w:t xml:space="preserve"> / А.Г. Ковалев. – 3-е изд. – М.: Просвещение, 1970. – 391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Ковалев, В.И. Мотивы поведения и деятельности </w:t>
      </w:r>
      <w:r w:rsidRPr="007965BF">
        <w:rPr>
          <w:sz w:val="28"/>
        </w:rPr>
        <w:t>[</w:t>
      </w:r>
      <w:r>
        <w:rPr>
          <w:sz w:val="28"/>
        </w:rPr>
        <w:t>Текст</w:t>
      </w:r>
      <w:r w:rsidRPr="007965BF">
        <w:rPr>
          <w:sz w:val="28"/>
        </w:rPr>
        <w:t>]</w:t>
      </w:r>
      <w:r>
        <w:rPr>
          <w:sz w:val="28"/>
        </w:rPr>
        <w:t xml:space="preserve"> / В.И. Ковалев. – М.: Наука, 1988. – 192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Ковальчук, А.В. Педагогическая коррекция агрессивного поведения подростков </w:t>
      </w:r>
      <w:r w:rsidRPr="007965BF">
        <w:rPr>
          <w:sz w:val="28"/>
        </w:rPr>
        <w:t>[</w:t>
      </w:r>
      <w:r>
        <w:rPr>
          <w:sz w:val="28"/>
        </w:rPr>
        <w:t>Текст</w:t>
      </w:r>
      <w:r w:rsidRPr="007965BF">
        <w:rPr>
          <w:sz w:val="28"/>
        </w:rPr>
        <w:t>]</w:t>
      </w:r>
      <w:r>
        <w:rPr>
          <w:sz w:val="28"/>
        </w:rPr>
        <w:t>: монография</w:t>
      </w:r>
      <w:r w:rsidRPr="00D10D4F">
        <w:rPr>
          <w:sz w:val="28"/>
        </w:rPr>
        <w:t xml:space="preserve"> </w:t>
      </w:r>
      <w:r>
        <w:rPr>
          <w:sz w:val="28"/>
        </w:rPr>
        <w:t>/ А.В. Ковальчук, Н.Г. Рукавишникова, Д.Н. Журавлев. – Ярославль: Изд-во ЯГПУ, 2004. – 135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Ковальчук, М.А. Факторы, способствующие приобщению к употреблению психоактивных веществ несовершеннолетней молодежью </w:t>
      </w:r>
      <w:r w:rsidRPr="007965BF">
        <w:rPr>
          <w:sz w:val="28"/>
        </w:rPr>
        <w:t>[</w:t>
      </w:r>
      <w:r>
        <w:rPr>
          <w:sz w:val="28"/>
        </w:rPr>
        <w:t>Текст</w:t>
      </w:r>
      <w:r w:rsidRPr="007965BF">
        <w:rPr>
          <w:sz w:val="28"/>
        </w:rPr>
        <w:t>]</w:t>
      </w:r>
      <w:r>
        <w:rPr>
          <w:sz w:val="28"/>
        </w:rPr>
        <w:t xml:space="preserve"> / М.А. Ковальчук, А.В. Ковальчук // Ярославский педагогический вестник, 2003. - №2. – С.21-29.</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Ковальчук, М.А. Профилактика и коррекция девиантного поведения в детской среде </w:t>
      </w:r>
      <w:r w:rsidRPr="007965BF">
        <w:rPr>
          <w:sz w:val="28"/>
        </w:rPr>
        <w:t>[</w:t>
      </w:r>
      <w:r>
        <w:rPr>
          <w:sz w:val="28"/>
        </w:rPr>
        <w:t>Текст</w:t>
      </w:r>
      <w:r w:rsidRPr="007965BF">
        <w:rPr>
          <w:sz w:val="28"/>
        </w:rPr>
        <w:t>]</w:t>
      </w:r>
      <w:r>
        <w:rPr>
          <w:sz w:val="28"/>
        </w:rPr>
        <w:t>: монография</w:t>
      </w:r>
      <w:r w:rsidRPr="00D10D4F">
        <w:rPr>
          <w:sz w:val="28"/>
        </w:rPr>
        <w:t xml:space="preserve"> </w:t>
      </w:r>
      <w:r>
        <w:rPr>
          <w:sz w:val="28"/>
        </w:rPr>
        <w:t>/ М.А. Ковальчук, А.В. Ковальчук, А.М. Ходырев. – Ярославль: Изд-во ЯГПУ, 2005.- 130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Ковальчук, М.А. Особенности проявления девиантного поведения у подростков </w:t>
      </w:r>
      <w:r w:rsidRPr="007965BF">
        <w:rPr>
          <w:sz w:val="28"/>
        </w:rPr>
        <w:t>[</w:t>
      </w:r>
      <w:r>
        <w:rPr>
          <w:sz w:val="28"/>
        </w:rPr>
        <w:t>Текст</w:t>
      </w:r>
      <w:r w:rsidRPr="007965BF">
        <w:rPr>
          <w:sz w:val="28"/>
        </w:rPr>
        <w:t>]</w:t>
      </w:r>
      <w:r>
        <w:rPr>
          <w:sz w:val="28"/>
        </w:rPr>
        <w:t xml:space="preserve"> / М.А. Ковальчук, М.Н. Миронова // Наши дети. – Ярославль: Изд-во ООО «Герион», 2005. – №2. – С.7-8.</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Ковальчук, М.А. Работа с трудными детьми и подростками в условиях оздоровительно-образовательного летнего лагеря </w:t>
      </w:r>
      <w:r w:rsidRPr="007965BF">
        <w:rPr>
          <w:sz w:val="28"/>
        </w:rPr>
        <w:t>[</w:t>
      </w:r>
      <w:r>
        <w:rPr>
          <w:sz w:val="28"/>
        </w:rPr>
        <w:t>Текст</w:t>
      </w:r>
      <w:r w:rsidRPr="007965BF">
        <w:rPr>
          <w:sz w:val="28"/>
        </w:rPr>
        <w:t>]</w:t>
      </w:r>
      <w:r>
        <w:rPr>
          <w:sz w:val="28"/>
        </w:rPr>
        <w:t xml:space="preserve"> / М.А. Ковальчук, М.Н. Миронова //Наши дети. Ярославль: Изд-во ООО «Герион», 2003. – №4. – С.4-5.</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Ковальчук, М.А. Факторы риска формирования у несовершеннолетней молодежи мотивации приобщения к употреблению психоактивных веществ (ПАВ) </w:t>
      </w:r>
      <w:r w:rsidRPr="007965BF">
        <w:rPr>
          <w:sz w:val="28"/>
        </w:rPr>
        <w:t>[</w:t>
      </w:r>
      <w:r>
        <w:rPr>
          <w:sz w:val="28"/>
        </w:rPr>
        <w:t>Текст</w:t>
      </w:r>
      <w:r w:rsidRPr="007965BF">
        <w:rPr>
          <w:sz w:val="28"/>
        </w:rPr>
        <w:t>]</w:t>
      </w:r>
      <w:r>
        <w:rPr>
          <w:sz w:val="28"/>
        </w:rPr>
        <w:t xml:space="preserve"> / М.А. Ковальчук, М.Н. Миронова // Педагогические науки. – М.: Изд-во «Компания Спутник+», 2005. - №6(16). – С.28-36.</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Ковальчук, М.А. Проблема социального воспитания детей группы риска </w:t>
      </w:r>
      <w:r w:rsidRPr="007965BF">
        <w:rPr>
          <w:sz w:val="28"/>
        </w:rPr>
        <w:t>[</w:t>
      </w:r>
      <w:r>
        <w:rPr>
          <w:sz w:val="28"/>
        </w:rPr>
        <w:t>Текст</w:t>
      </w:r>
      <w:r w:rsidRPr="007965BF">
        <w:rPr>
          <w:sz w:val="28"/>
        </w:rPr>
        <w:t>]</w:t>
      </w:r>
      <w:r>
        <w:rPr>
          <w:sz w:val="28"/>
        </w:rPr>
        <w:t>: учебно-методическое пособие / М.А. Ковальчук, М.Н.</w:t>
      </w:r>
      <w:r w:rsidRPr="00B96C59">
        <w:rPr>
          <w:sz w:val="28"/>
        </w:rPr>
        <w:t xml:space="preserve"> </w:t>
      </w:r>
      <w:r>
        <w:rPr>
          <w:sz w:val="28"/>
        </w:rPr>
        <w:t>Миронова, А.М. Ходырев. – Ярославль: Изд-во ЯГПУ им. К.Д. Ушинского, 2004. – 93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Ковальчук, М.А. Профилактика девиантного поведения старшеклассников </w:t>
      </w:r>
      <w:r w:rsidRPr="007965BF">
        <w:rPr>
          <w:sz w:val="28"/>
        </w:rPr>
        <w:t>[</w:t>
      </w:r>
      <w:r>
        <w:rPr>
          <w:sz w:val="28"/>
        </w:rPr>
        <w:t>Текст</w:t>
      </w:r>
      <w:r w:rsidRPr="007965BF">
        <w:rPr>
          <w:sz w:val="28"/>
        </w:rPr>
        <w:t>]</w:t>
      </w:r>
      <w:r>
        <w:rPr>
          <w:sz w:val="28"/>
        </w:rPr>
        <w:t>: монография / М.А. Ковальчук. – Ярославль: Изд-во ЯГПУ, 2002.- 242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Ковальчук, М.А. Программа подготовки педагогов образовательных учреждений к организации работы по профилактике наркомании среди детей и подростков</w:t>
      </w:r>
      <w:r w:rsidRPr="00B96C59">
        <w:rPr>
          <w:sz w:val="28"/>
        </w:rPr>
        <w:t xml:space="preserve"> </w:t>
      </w:r>
      <w:r w:rsidRPr="007965BF">
        <w:rPr>
          <w:sz w:val="28"/>
        </w:rPr>
        <w:t>[</w:t>
      </w:r>
      <w:r>
        <w:rPr>
          <w:sz w:val="28"/>
        </w:rPr>
        <w:t>Текст</w:t>
      </w:r>
      <w:r w:rsidRPr="007965BF">
        <w:rPr>
          <w:sz w:val="28"/>
        </w:rPr>
        <w:t>]</w:t>
      </w:r>
      <w:r>
        <w:rPr>
          <w:sz w:val="28"/>
        </w:rPr>
        <w:t xml:space="preserve"> / М.А. Ковальчук, М.И. Рожков, А.В. Волков. – Ярославль: Изд-во ЯГПУ им. К.Д. Ушинского, 2002. – 126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Ковальчук, М.А. Профилактическая работа: как ее организовать в среде детей и подростков? </w:t>
      </w:r>
      <w:r w:rsidRPr="007965BF">
        <w:rPr>
          <w:sz w:val="28"/>
        </w:rPr>
        <w:t>[</w:t>
      </w:r>
      <w:r>
        <w:rPr>
          <w:sz w:val="28"/>
        </w:rPr>
        <w:t>Текст</w:t>
      </w:r>
      <w:r w:rsidRPr="007965BF">
        <w:rPr>
          <w:sz w:val="28"/>
        </w:rPr>
        <w:t>]</w:t>
      </w:r>
      <w:r>
        <w:rPr>
          <w:sz w:val="28"/>
        </w:rPr>
        <w:t>: методические рекомендации</w:t>
      </w:r>
      <w:r w:rsidRPr="00B96C59">
        <w:rPr>
          <w:sz w:val="28"/>
        </w:rPr>
        <w:t xml:space="preserve"> </w:t>
      </w:r>
      <w:r>
        <w:rPr>
          <w:sz w:val="28"/>
        </w:rPr>
        <w:t>/ М.А. Ковальчук, М.И. Рожков, А.В. Волков. – Ярославль: Изд-во ЯГПУ им. К.Д. Ушинского, 2003. – 260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Ковальчук, М.А. Профилактика безнадзорности как средство предупреждения наркомании в среде несовершеннолетней молодежи </w:t>
      </w:r>
      <w:r w:rsidRPr="007965BF">
        <w:rPr>
          <w:sz w:val="28"/>
        </w:rPr>
        <w:t>[</w:t>
      </w:r>
      <w:r>
        <w:rPr>
          <w:sz w:val="28"/>
        </w:rPr>
        <w:t>Текст</w:t>
      </w:r>
      <w:r w:rsidRPr="007965BF">
        <w:rPr>
          <w:sz w:val="28"/>
        </w:rPr>
        <w:t>]</w:t>
      </w:r>
      <w:r>
        <w:rPr>
          <w:sz w:val="28"/>
        </w:rPr>
        <w:t xml:space="preserve"> / М.А. Ковальчук, Н.Г. Рукавишникова // Наши дети. – Ярославль: Изд-во ООО «Герион», 2003. - №3. – С.4-8.</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Ковальчук, М.А. Памятка для родителей по профилактике употребления детьми и подростками психоактивных веществ </w:t>
      </w:r>
      <w:r w:rsidRPr="007965BF">
        <w:rPr>
          <w:sz w:val="28"/>
        </w:rPr>
        <w:t>[</w:t>
      </w:r>
      <w:r>
        <w:rPr>
          <w:sz w:val="28"/>
        </w:rPr>
        <w:t>Текст</w:t>
      </w:r>
      <w:r w:rsidRPr="007965BF">
        <w:rPr>
          <w:sz w:val="28"/>
        </w:rPr>
        <w:t>]</w:t>
      </w:r>
      <w:r>
        <w:rPr>
          <w:sz w:val="28"/>
        </w:rPr>
        <w:t xml:space="preserve"> / М.А. Ковальчук, Ю.А.</w:t>
      </w:r>
      <w:r w:rsidRPr="00B96C59">
        <w:rPr>
          <w:sz w:val="28"/>
        </w:rPr>
        <w:t xml:space="preserve"> </w:t>
      </w:r>
      <w:r>
        <w:rPr>
          <w:sz w:val="28"/>
        </w:rPr>
        <w:t>Ходнева, А.В. Ковальчук. – Ярославль: Изд-во ЯГПУ, 2003. – 35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Ковальчук, М.А. Детская безнадзорность и причины, ее обуславливающие </w:t>
      </w:r>
      <w:r w:rsidRPr="007965BF">
        <w:rPr>
          <w:sz w:val="28"/>
        </w:rPr>
        <w:t>[</w:t>
      </w:r>
      <w:r>
        <w:rPr>
          <w:sz w:val="28"/>
        </w:rPr>
        <w:t>Текст</w:t>
      </w:r>
      <w:r w:rsidRPr="007965BF">
        <w:rPr>
          <w:sz w:val="28"/>
        </w:rPr>
        <w:t>]</w:t>
      </w:r>
      <w:r>
        <w:rPr>
          <w:sz w:val="28"/>
        </w:rPr>
        <w:t xml:space="preserve"> / М.А. Ковальчук, Ю.А. Ходнева, Н.Г. Рукавишникова // Наши дети. – Ярославль: Изд-во ООО «Герион», 2003. - №2. – С.7-10.</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Коган, В.Е. Тоталитарное сознание и ребенок: семейное воспитание </w:t>
      </w:r>
      <w:r w:rsidRPr="007965BF">
        <w:rPr>
          <w:sz w:val="28"/>
        </w:rPr>
        <w:t>[</w:t>
      </w:r>
      <w:r>
        <w:rPr>
          <w:sz w:val="28"/>
        </w:rPr>
        <w:t>Текст</w:t>
      </w:r>
      <w:r w:rsidRPr="007965BF">
        <w:rPr>
          <w:sz w:val="28"/>
        </w:rPr>
        <w:t>]</w:t>
      </w:r>
      <w:r>
        <w:rPr>
          <w:sz w:val="28"/>
        </w:rPr>
        <w:t xml:space="preserve"> / В.Е. Коган // Вопросы </w:t>
      </w:r>
      <w:r>
        <w:rPr>
          <w:spacing w:val="2"/>
          <w:sz w:val="28"/>
        </w:rPr>
        <w:t>психологии. – 1992. - № 2. - С. 36-48.</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pacing w:val="2"/>
          <w:sz w:val="28"/>
        </w:rPr>
        <w:t xml:space="preserve">Колесов, Д.В. Беседы об антиалкогольном воспитании </w:t>
      </w:r>
      <w:r w:rsidRPr="007965BF">
        <w:rPr>
          <w:sz w:val="28"/>
        </w:rPr>
        <w:t>[</w:t>
      </w:r>
      <w:r>
        <w:rPr>
          <w:sz w:val="28"/>
        </w:rPr>
        <w:t>Текст</w:t>
      </w:r>
      <w:r w:rsidRPr="007965BF">
        <w:rPr>
          <w:sz w:val="28"/>
        </w:rPr>
        <w:t>]</w:t>
      </w:r>
      <w:r>
        <w:rPr>
          <w:spacing w:val="2"/>
          <w:sz w:val="28"/>
        </w:rPr>
        <w:t>: кн.для учителя / Д.В. Колесов. – М.: Просвещение, 1987. – 77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pacing w:val="3"/>
          <w:sz w:val="28"/>
        </w:rPr>
        <w:lastRenderedPageBreak/>
        <w:t xml:space="preserve">Колесов, Д.В. Учителю о психологии и физиологии подростка </w:t>
      </w:r>
      <w:r w:rsidRPr="007965BF">
        <w:rPr>
          <w:sz w:val="28"/>
        </w:rPr>
        <w:t>[</w:t>
      </w:r>
      <w:r>
        <w:rPr>
          <w:sz w:val="28"/>
        </w:rPr>
        <w:t>Текст</w:t>
      </w:r>
      <w:r w:rsidRPr="007965BF">
        <w:rPr>
          <w:sz w:val="28"/>
        </w:rPr>
        <w:t>]</w:t>
      </w:r>
      <w:r>
        <w:rPr>
          <w:sz w:val="28"/>
        </w:rPr>
        <w:t xml:space="preserve"> / Д.В. Колесов, И.Ф.</w:t>
      </w:r>
      <w:r w:rsidRPr="003C7C7B">
        <w:rPr>
          <w:spacing w:val="3"/>
          <w:sz w:val="28"/>
        </w:rPr>
        <w:t xml:space="preserve"> </w:t>
      </w:r>
      <w:r>
        <w:rPr>
          <w:spacing w:val="3"/>
          <w:sz w:val="28"/>
        </w:rPr>
        <w:t>Мягков.</w:t>
      </w:r>
      <w:r>
        <w:rPr>
          <w:sz w:val="28"/>
        </w:rPr>
        <w:t xml:space="preserve">- </w:t>
      </w:r>
      <w:r>
        <w:rPr>
          <w:color w:val="000000"/>
          <w:spacing w:val="2"/>
          <w:sz w:val="28"/>
        </w:rPr>
        <w:t>М.: Просвещение. 1986. – 80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2"/>
          <w:sz w:val="28"/>
        </w:rPr>
        <w:t xml:space="preserve">Колесов, Д.В. Не допустить беды: О сущности и профилактике наркомании и токсикомании </w:t>
      </w:r>
      <w:r w:rsidRPr="007965BF">
        <w:rPr>
          <w:sz w:val="28"/>
        </w:rPr>
        <w:t>[</w:t>
      </w:r>
      <w:r>
        <w:rPr>
          <w:sz w:val="28"/>
        </w:rPr>
        <w:t>Текст</w:t>
      </w:r>
      <w:r w:rsidRPr="007965BF">
        <w:rPr>
          <w:sz w:val="28"/>
        </w:rPr>
        <w:t>]</w:t>
      </w:r>
      <w:r>
        <w:rPr>
          <w:sz w:val="28"/>
        </w:rPr>
        <w:t xml:space="preserve"> / Д.В. Колесов</w:t>
      </w:r>
      <w:r>
        <w:rPr>
          <w:color w:val="000000"/>
          <w:spacing w:val="2"/>
          <w:sz w:val="28"/>
        </w:rPr>
        <w:t>. – М.: Педагогика, 1988. – 60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2"/>
          <w:sz w:val="28"/>
        </w:rPr>
        <w:t xml:space="preserve">Колесов, Д.В. Предупреждение вредных привычек у школьников </w:t>
      </w:r>
      <w:r w:rsidRPr="007965BF">
        <w:rPr>
          <w:sz w:val="28"/>
        </w:rPr>
        <w:t>[</w:t>
      </w:r>
      <w:r>
        <w:rPr>
          <w:sz w:val="28"/>
        </w:rPr>
        <w:t>Текст</w:t>
      </w:r>
      <w:r w:rsidRPr="007965BF">
        <w:rPr>
          <w:sz w:val="28"/>
        </w:rPr>
        <w:t>]</w:t>
      </w:r>
      <w:r>
        <w:rPr>
          <w:sz w:val="28"/>
        </w:rPr>
        <w:t xml:space="preserve"> / Д.В. Колесов</w:t>
      </w:r>
      <w:r>
        <w:rPr>
          <w:color w:val="000000"/>
          <w:spacing w:val="2"/>
          <w:sz w:val="28"/>
        </w:rPr>
        <w:t>. – Мн: Нар. асвета, 1987. – 173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2"/>
          <w:sz w:val="28"/>
        </w:rPr>
        <w:t xml:space="preserve">Колесов, Д.В. Современный подросток. Взросление и пол </w:t>
      </w:r>
      <w:r w:rsidRPr="007965BF">
        <w:rPr>
          <w:sz w:val="28"/>
        </w:rPr>
        <w:t>[</w:t>
      </w:r>
      <w:r>
        <w:rPr>
          <w:sz w:val="28"/>
        </w:rPr>
        <w:t>Текст</w:t>
      </w:r>
      <w:r w:rsidRPr="007965BF">
        <w:rPr>
          <w:sz w:val="28"/>
        </w:rPr>
        <w:t>]</w:t>
      </w:r>
      <w:r>
        <w:rPr>
          <w:color w:val="000000"/>
          <w:spacing w:val="2"/>
          <w:sz w:val="28"/>
        </w:rPr>
        <w:t>: учебн. пособие / Д.В. Колесов; Рос. акад. образования, Моск. психол.-соц. ин-т. – М.: Флинта, 2003. – 197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Колесов, Д.В. Эволюция психики и природа наркотизма </w:t>
      </w:r>
      <w:r w:rsidRPr="007965BF">
        <w:rPr>
          <w:sz w:val="28"/>
        </w:rPr>
        <w:t>[</w:t>
      </w:r>
      <w:r>
        <w:rPr>
          <w:sz w:val="28"/>
        </w:rPr>
        <w:t>Текст</w:t>
      </w:r>
      <w:r w:rsidRPr="007965BF">
        <w:rPr>
          <w:sz w:val="28"/>
        </w:rPr>
        <w:t>]</w:t>
      </w:r>
      <w:r>
        <w:rPr>
          <w:sz w:val="28"/>
        </w:rPr>
        <w:t xml:space="preserve"> / Д.В. Колесов. – М.: Педагогика, 1991. – 310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Комлев, Ю.Ю. Социология девиантного поведения: вопросы теории </w:t>
      </w:r>
      <w:r w:rsidRPr="007965BF">
        <w:rPr>
          <w:sz w:val="28"/>
        </w:rPr>
        <w:t>[</w:t>
      </w:r>
      <w:r>
        <w:rPr>
          <w:sz w:val="28"/>
        </w:rPr>
        <w:t>Текст</w:t>
      </w:r>
      <w:r w:rsidRPr="007965BF">
        <w:rPr>
          <w:sz w:val="28"/>
        </w:rPr>
        <w:t>]</w:t>
      </w:r>
      <w:r>
        <w:rPr>
          <w:sz w:val="28"/>
        </w:rPr>
        <w:t xml:space="preserve"> / Ю.Ю. Комлев, Н.Х. Сафиуллин; М-</w:t>
      </w:r>
      <w:r>
        <w:rPr>
          <w:color w:val="000000"/>
          <w:sz w:val="28"/>
        </w:rPr>
        <w:t>во образования Рос. Федерации.  – Казань: Изд-во Казан, ун-та , 2000. –</w:t>
      </w:r>
      <w:r>
        <w:rPr>
          <w:color w:val="000000"/>
          <w:spacing w:val="1"/>
          <w:sz w:val="28"/>
        </w:rPr>
        <w:t>158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1"/>
          <w:sz w:val="28"/>
        </w:rPr>
        <w:t xml:space="preserve">Компаниец, О.Б. Девиантное поведение школьников: детерминирующие социальные факторы </w:t>
      </w:r>
      <w:r w:rsidRPr="007965BF">
        <w:rPr>
          <w:sz w:val="28"/>
        </w:rPr>
        <w:t>[</w:t>
      </w:r>
      <w:r>
        <w:rPr>
          <w:sz w:val="28"/>
        </w:rPr>
        <w:t>Текст</w:t>
      </w:r>
      <w:r w:rsidRPr="007965BF">
        <w:rPr>
          <w:sz w:val="28"/>
        </w:rPr>
        <w:t>]</w:t>
      </w:r>
      <w:r>
        <w:rPr>
          <w:color w:val="000000"/>
          <w:spacing w:val="1"/>
          <w:sz w:val="28"/>
        </w:rPr>
        <w:t>: дис. …канд. социол. наук: 22.00.06. – Казань, 2001. – 207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Кон, И.С. Психология старшеклассника </w:t>
      </w:r>
      <w:r w:rsidRPr="007965BF">
        <w:rPr>
          <w:sz w:val="28"/>
        </w:rPr>
        <w:t>[</w:t>
      </w:r>
      <w:r>
        <w:rPr>
          <w:sz w:val="28"/>
        </w:rPr>
        <w:t>Текст</w:t>
      </w:r>
      <w:r w:rsidRPr="007965BF">
        <w:rPr>
          <w:sz w:val="28"/>
        </w:rPr>
        <w:t>]</w:t>
      </w:r>
      <w:r>
        <w:rPr>
          <w:sz w:val="28"/>
        </w:rPr>
        <w:t xml:space="preserve"> / И.С. Кон. – М.: Просвещение, 1982. – 207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Кон, И.С. Ребенок и общество </w:t>
      </w:r>
      <w:r w:rsidRPr="007965BF">
        <w:rPr>
          <w:sz w:val="28"/>
        </w:rPr>
        <w:t>[</w:t>
      </w:r>
      <w:r>
        <w:rPr>
          <w:sz w:val="28"/>
        </w:rPr>
        <w:t>Текст</w:t>
      </w:r>
      <w:r w:rsidRPr="007965BF">
        <w:rPr>
          <w:sz w:val="28"/>
        </w:rPr>
        <w:t>]</w:t>
      </w:r>
      <w:r>
        <w:rPr>
          <w:sz w:val="28"/>
        </w:rPr>
        <w:t xml:space="preserve"> / И.С. Кон. – М., 1988.</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Кондрашенко, В.Т. Общая психотерапия</w:t>
      </w:r>
      <w:r w:rsidRPr="006F79C8">
        <w:rPr>
          <w:sz w:val="28"/>
        </w:rPr>
        <w:t xml:space="preserve"> </w:t>
      </w:r>
      <w:r w:rsidRPr="007965BF">
        <w:rPr>
          <w:sz w:val="28"/>
        </w:rPr>
        <w:t>[</w:t>
      </w:r>
      <w:r>
        <w:rPr>
          <w:sz w:val="28"/>
        </w:rPr>
        <w:t>Текст</w:t>
      </w:r>
      <w:r w:rsidRPr="007965BF">
        <w:rPr>
          <w:sz w:val="28"/>
        </w:rPr>
        <w:t>]</w:t>
      </w:r>
      <w:r>
        <w:rPr>
          <w:sz w:val="28"/>
        </w:rPr>
        <w:t xml:space="preserve"> / В.Т. Кондрашенко, И. Донской, С.А. Игумнов. – 6-е изд., исправленное – М.: Изд-во Института Психотерапии, 2003. – 458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Кондрашенко, В.Т. По лабиринтам души подростка</w:t>
      </w:r>
      <w:r w:rsidRPr="006F79C8">
        <w:rPr>
          <w:sz w:val="28"/>
        </w:rPr>
        <w:t xml:space="preserve"> </w:t>
      </w:r>
      <w:r w:rsidRPr="007965BF">
        <w:rPr>
          <w:sz w:val="28"/>
        </w:rPr>
        <w:t>[</w:t>
      </w:r>
      <w:r>
        <w:rPr>
          <w:sz w:val="28"/>
        </w:rPr>
        <w:t>Текст</w:t>
      </w:r>
      <w:r w:rsidRPr="007965BF">
        <w:rPr>
          <w:sz w:val="28"/>
        </w:rPr>
        <w:t>]</w:t>
      </w:r>
      <w:r>
        <w:rPr>
          <w:sz w:val="28"/>
        </w:rPr>
        <w:t xml:space="preserve"> / В.Т. Кондрашенко, А.Г. Чернявская. – Мн.: Высш. школа, 1991. – 72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Конюхов, Н.И. Словарь-справочник практического психолога </w:t>
      </w:r>
      <w:r w:rsidRPr="007965BF">
        <w:rPr>
          <w:sz w:val="28"/>
        </w:rPr>
        <w:t>[</w:t>
      </w:r>
      <w:r>
        <w:rPr>
          <w:sz w:val="28"/>
        </w:rPr>
        <w:t>Текст</w:t>
      </w:r>
      <w:r w:rsidRPr="007965BF">
        <w:rPr>
          <w:sz w:val="28"/>
        </w:rPr>
        <w:t>]</w:t>
      </w:r>
      <w:r>
        <w:rPr>
          <w:sz w:val="28"/>
        </w:rPr>
        <w:t xml:space="preserve"> / Н.И. Конюхов. – Воронеж: Издательство НПО «МОДЭК», 1996. – с.39.</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Кочетов, А.И. Работа с трудными детьми</w:t>
      </w:r>
      <w:r w:rsidRPr="009D2E26">
        <w:rPr>
          <w:sz w:val="28"/>
        </w:rPr>
        <w:t xml:space="preserve"> </w:t>
      </w:r>
      <w:r w:rsidRPr="007965BF">
        <w:rPr>
          <w:sz w:val="28"/>
        </w:rPr>
        <w:t>[</w:t>
      </w:r>
      <w:r>
        <w:rPr>
          <w:sz w:val="28"/>
        </w:rPr>
        <w:t>Текст</w:t>
      </w:r>
      <w:r w:rsidRPr="007965BF">
        <w:rPr>
          <w:sz w:val="28"/>
        </w:rPr>
        <w:t>]</w:t>
      </w:r>
      <w:r>
        <w:rPr>
          <w:sz w:val="28"/>
        </w:rPr>
        <w:t xml:space="preserve"> / А.И. Кочетов, Н.Н. Верцинская. - М.: Просвещение, 1986. – 160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Кочетов, А.И. Мастерство перевоспитания </w:t>
      </w:r>
      <w:r w:rsidRPr="007965BF">
        <w:rPr>
          <w:sz w:val="28"/>
        </w:rPr>
        <w:t>[</w:t>
      </w:r>
      <w:r>
        <w:rPr>
          <w:sz w:val="28"/>
        </w:rPr>
        <w:t>Текст</w:t>
      </w:r>
      <w:r w:rsidRPr="007965BF">
        <w:rPr>
          <w:sz w:val="28"/>
        </w:rPr>
        <w:t>]</w:t>
      </w:r>
      <w:r>
        <w:rPr>
          <w:sz w:val="28"/>
        </w:rPr>
        <w:t xml:space="preserve"> / А.И. Кочетов. – Мн, 1981. – 159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Коэн, А. Исследование проблем социальной дезорганизации и отклоняющегося поведения </w:t>
      </w:r>
      <w:r w:rsidRPr="007965BF">
        <w:rPr>
          <w:sz w:val="28"/>
        </w:rPr>
        <w:t>[</w:t>
      </w:r>
      <w:r>
        <w:rPr>
          <w:sz w:val="28"/>
        </w:rPr>
        <w:t>Текст</w:t>
      </w:r>
      <w:r w:rsidRPr="007965BF">
        <w:rPr>
          <w:sz w:val="28"/>
        </w:rPr>
        <w:t>]</w:t>
      </w:r>
      <w:r>
        <w:rPr>
          <w:sz w:val="28"/>
        </w:rPr>
        <w:t xml:space="preserve"> / А. Коэн // Социология сегодня. – М., 1965. – 267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Краткий психологический словарь </w:t>
      </w:r>
      <w:r w:rsidRPr="007965BF">
        <w:rPr>
          <w:sz w:val="28"/>
        </w:rPr>
        <w:t>[</w:t>
      </w:r>
      <w:r>
        <w:rPr>
          <w:sz w:val="28"/>
        </w:rPr>
        <w:t>Текст</w:t>
      </w:r>
      <w:r w:rsidRPr="007965BF">
        <w:rPr>
          <w:sz w:val="28"/>
        </w:rPr>
        <w:t>]</w:t>
      </w:r>
      <w:r>
        <w:rPr>
          <w:sz w:val="28"/>
        </w:rPr>
        <w:t xml:space="preserve"> / Под ред.А.В. Петровского, М.Г. Ярошевского. – 2-е изд., испр. и доп. – М.: Политиздат, 1990. – с.227.</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Кудрявцев, В.Н. Закон, поступок, ответственность </w:t>
      </w:r>
      <w:r w:rsidRPr="007965BF">
        <w:rPr>
          <w:sz w:val="28"/>
        </w:rPr>
        <w:t>[</w:t>
      </w:r>
      <w:r>
        <w:rPr>
          <w:sz w:val="28"/>
        </w:rPr>
        <w:t>Текст</w:t>
      </w:r>
      <w:r w:rsidRPr="007965BF">
        <w:rPr>
          <w:sz w:val="28"/>
        </w:rPr>
        <w:t>]</w:t>
      </w:r>
      <w:r>
        <w:rPr>
          <w:sz w:val="28"/>
        </w:rPr>
        <w:t xml:space="preserve"> / В.Н. Кудрявцев. – М.: Наука, 1986. – 448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Кудрявцев, В.Н. Причины правонарушений </w:t>
      </w:r>
      <w:r w:rsidRPr="007965BF">
        <w:rPr>
          <w:sz w:val="28"/>
        </w:rPr>
        <w:t>[</w:t>
      </w:r>
      <w:r>
        <w:rPr>
          <w:sz w:val="28"/>
        </w:rPr>
        <w:t>Текст</w:t>
      </w:r>
      <w:r w:rsidRPr="007965BF">
        <w:rPr>
          <w:sz w:val="28"/>
        </w:rPr>
        <w:t>]</w:t>
      </w:r>
      <w:r>
        <w:rPr>
          <w:sz w:val="28"/>
        </w:rPr>
        <w:t xml:space="preserve"> / В.Н. Кудрявцев. – М.: Наука, 1976. – 287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Кузнецова, И.И. Психолого-педагогическое обеспечение коррекционно-развивающей работы в школе </w:t>
      </w:r>
      <w:r w:rsidRPr="007965BF">
        <w:rPr>
          <w:sz w:val="28"/>
        </w:rPr>
        <w:t>[</w:t>
      </w:r>
      <w:r>
        <w:rPr>
          <w:sz w:val="28"/>
        </w:rPr>
        <w:t>Текст</w:t>
      </w:r>
      <w:r w:rsidRPr="007965BF">
        <w:rPr>
          <w:sz w:val="28"/>
        </w:rPr>
        <w:t>]</w:t>
      </w:r>
      <w:r>
        <w:rPr>
          <w:sz w:val="28"/>
        </w:rPr>
        <w:t>: пособие для адм. шк., педагогов и психологов</w:t>
      </w:r>
      <w:r w:rsidRPr="00A74BA1">
        <w:rPr>
          <w:sz w:val="28"/>
        </w:rPr>
        <w:t xml:space="preserve"> </w:t>
      </w:r>
      <w:r>
        <w:rPr>
          <w:sz w:val="28"/>
        </w:rPr>
        <w:t>/ И.И. Кузнецова, Т.В. Ахутина, М.Р. Битянова. – Кн. 1 – М.: НМЦ «Дар им. Л.С. Выготского; образовательный центр «Педагогический поиск», 1997. – 118 с.</w:t>
      </w:r>
    </w:p>
    <w:p w:rsidR="00247C60" w:rsidRPr="0089210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Курек, Н.С. Нарушения психической активности и злоупотребление психоактивными веществами в подростковом возрасте </w:t>
      </w:r>
      <w:r w:rsidRPr="007965BF">
        <w:rPr>
          <w:sz w:val="28"/>
        </w:rPr>
        <w:t>[</w:t>
      </w:r>
      <w:r>
        <w:rPr>
          <w:sz w:val="28"/>
        </w:rPr>
        <w:t>Текст</w:t>
      </w:r>
      <w:r w:rsidRPr="007965BF">
        <w:rPr>
          <w:sz w:val="28"/>
        </w:rPr>
        <w:t>]</w:t>
      </w:r>
      <w:r>
        <w:rPr>
          <w:sz w:val="28"/>
        </w:rPr>
        <w:t xml:space="preserve"> / Н.С. Курек; Научн.-исслед. ин-т наркологии М-ва здравоохранения Рос. </w:t>
      </w:r>
      <w:r w:rsidRPr="00892100">
        <w:rPr>
          <w:sz w:val="28"/>
        </w:rPr>
        <w:t>Федерации. – Научн. изд. – СПб.: Алетейя, 2000. – 217 с.</w:t>
      </w:r>
    </w:p>
    <w:p w:rsidR="00247C60" w:rsidRPr="00024BE1" w:rsidRDefault="00247C60" w:rsidP="00CA2ED5">
      <w:pPr>
        <w:pStyle w:val="a3"/>
        <w:numPr>
          <w:ilvl w:val="0"/>
          <w:numId w:val="4"/>
        </w:numPr>
        <w:tabs>
          <w:tab w:val="clear" w:pos="1410"/>
          <w:tab w:val="num" w:pos="1296"/>
        </w:tabs>
        <w:spacing w:line="360" w:lineRule="auto"/>
        <w:ind w:left="0" w:firstLine="540"/>
        <w:jc w:val="both"/>
        <w:rPr>
          <w:sz w:val="28"/>
        </w:rPr>
      </w:pPr>
      <w:r w:rsidRPr="00892100">
        <w:rPr>
          <w:sz w:val="28"/>
        </w:rPr>
        <w:lastRenderedPageBreak/>
        <w:t>Ланцова, Л.А. Социологическая теория девиантного поведения [Текст] / Л.А. Ланцова, М.Ф. Шурупова // Социально-политический журнал. – 1993. - №4.</w:t>
      </w:r>
    </w:p>
    <w:p w:rsidR="00247C60" w:rsidRPr="00024BE1" w:rsidRDefault="00247C60" w:rsidP="00CA2ED5">
      <w:pPr>
        <w:pStyle w:val="a3"/>
        <w:numPr>
          <w:ilvl w:val="0"/>
          <w:numId w:val="4"/>
        </w:numPr>
        <w:tabs>
          <w:tab w:val="clear" w:pos="1410"/>
          <w:tab w:val="num" w:pos="1296"/>
        </w:tabs>
        <w:spacing w:line="360" w:lineRule="auto"/>
        <w:ind w:left="0" w:firstLine="540"/>
        <w:jc w:val="both"/>
        <w:rPr>
          <w:sz w:val="28"/>
        </w:rPr>
      </w:pPr>
      <w:r w:rsidRPr="00024BE1">
        <w:rPr>
          <w:sz w:val="28"/>
        </w:rPr>
        <w:t>Лапланш</w:t>
      </w:r>
      <w:r>
        <w:rPr>
          <w:sz w:val="28"/>
        </w:rPr>
        <w:t>,</w:t>
      </w:r>
      <w:r w:rsidRPr="00024BE1">
        <w:rPr>
          <w:sz w:val="28"/>
        </w:rPr>
        <w:t xml:space="preserve"> Ж. Словарь по психоанализу </w:t>
      </w:r>
      <w:r w:rsidRPr="00892100">
        <w:rPr>
          <w:sz w:val="28"/>
        </w:rPr>
        <w:t xml:space="preserve">[Текст] </w:t>
      </w:r>
      <w:r>
        <w:rPr>
          <w:sz w:val="28"/>
        </w:rPr>
        <w:t xml:space="preserve">/ Ж.Лапаланш, Ж. </w:t>
      </w:r>
      <w:r w:rsidRPr="00024BE1">
        <w:rPr>
          <w:sz w:val="28"/>
        </w:rPr>
        <w:t>Понталис</w:t>
      </w:r>
      <w:r>
        <w:rPr>
          <w:sz w:val="28"/>
        </w:rPr>
        <w:t>; п</w:t>
      </w:r>
      <w:r w:rsidRPr="00024BE1">
        <w:rPr>
          <w:sz w:val="28"/>
        </w:rPr>
        <w:t>ер.с франц. Н.С. Автоналовой.- М.: Высш.шк., 1996. – 623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sidRPr="00024BE1">
        <w:rPr>
          <w:sz w:val="28"/>
        </w:rPr>
        <w:t>Лебединская</w:t>
      </w:r>
      <w:r>
        <w:rPr>
          <w:sz w:val="28"/>
        </w:rPr>
        <w:t>, К.С.</w:t>
      </w:r>
      <w:r w:rsidRPr="00024BE1">
        <w:rPr>
          <w:sz w:val="28"/>
        </w:rPr>
        <w:t xml:space="preserve"> Подростки</w:t>
      </w:r>
      <w:r>
        <w:rPr>
          <w:sz w:val="28"/>
        </w:rPr>
        <w:t xml:space="preserve"> с нарушениями в аффективной сфере: Клинико-психологическая характеристика «трудных» подростков  </w:t>
      </w:r>
      <w:r w:rsidRPr="00892100">
        <w:rPr>
          <w:sz w:val="28"/>
        </w:rPr>
        <w:t xml:space="preserve">[Текст] </w:t>
      </w:r>
      <w:r>
        <w:rPr>
          <w:sz w:val="28"/>
        </w:rPr>
        <w:t xml:space="preserve">/ К.С. Лебединская, М.М. </w:t>
      </w:r>
      <w:r w:rsidRPr="00024BE1">
        <w:rPr>
          <w:sz w:val="28"/>
        </w:rPr>
        <w:t xml:space="preserve">Райская, </w:t>
      </w:r>
      <w:r>
        <w:rPr>
          <w:sz w:val="28"/>
        </w:rPr>
        <w:t xml:space="preserve">Г.В. </w:t>
      </w:r>
      <w:r w:rsidRPr="00024BE1">
        <w:rPr>
          <w:sz w:val="28"/>
        </w:rPr>
        <w:t xml:space="preserve">Грибанова </w:t>
      </w:r>
      <w:r>
        <w:rPr>
          <w:sz w:val="28"/>
        </w:rPr>
        <w:t>/ Научн.-исслед. ин-т дефектологии Акад. пед. наук СССР. – М.: Педагогика, 1988. – 168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Лебединский, В.В. Нарушения психологического развития у детей </w:t>
      </w:r>
      <w:r w:rsidRPr="00892100">
        <w:rPr>
          <w:sz w:val="28"/>
        </w:rPr>
        <w:t>[Текст]</w:t>
      </w:r>
      <w:r>
        <w:rPr>
          <w:sz w:val="28"/>
        </w:rPr>
        <w:t>: учебн. пособие / В.В. Лебединский. – М.: Изд-во МГУ, 1985. – 167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Леви, В.Л. Нестандартный ребенок </w:t>
      </w:r>
      <w:r w:rsidRPr="00892100">
        <w:rPr>
          <w:sz w:val="28"/>
        </w:rPr>
        <w:t>[Текст]</w:t>
      </w:r>
      <w:r>
        <w:rPr>
          <w:sz w:val="28"/>
        </w:rPr>
        <w:t xml:space="preserve"> / В.Л. Леви. – Хабаровск: Кн. изд-во, 1990. – 316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Левин, Б.М. Наркомания и наркотики</w:t>
      </w:r>
      <w:r w:rsidRPr="00DE3332">
        <w:rPr>
          <w:sz w:val="28"/>
        </w:rPr>
        <w:t xml:space="preserve"> </w:t>
      </w:r>
      <w:r w:rsidRPr="00892100">
        <w:rPr>
          <w:sz w:val="28"/>
        </w:rPr>
        <w:t xml:space="preserve">[Текст] </w:t>
      </w:r>
      <w:r>
        <w:rPr>
          <w:sz w:val="28"/>
        </w:rPr>
        <w:t>/ Б.М. Левин, М.Б. Левин. – М., 1991.</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Леднев, В.С. Содержание образования: сущность, структура, перспективы </w:t>
      </w:r>
      <w:r w:rsidRPr="00892100">
        <w:rPr>
          <w:sz w:val="28"/>
        </w:rPr>
        <w:t>[Текст]</w:t>
      </w:r>
      <w:r>
        <w:rPr>
          <w:sz w:val="28"/>
        </w:rPr>
        <w:t xml:space="preserve"> / В.С. Леднев. – М.: Высшая школа, 1991. – 224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Леонтьев, А.А. Психология общения </w:t>
      </w:r>
      <w:r w:rsidRPr="00892100">
        <w:rPr>
          <w:sz w:val="28"/>
        </w:rPr>
        <w:t>[Текст]</w:t>
      </w:r>
      <w:r>
        <w:rPr>
          <w:sz w:val="28"/>
        </w:rPr>
        <w:t xml:space="preserve"> / А.А. Леонтьев. – 2-е изд., испр. и доп. – М.: Смысл, 1997. – 365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Леонтьев, А.Н. Деятельность. Сознание. Личность </w:t>
      </w:r>
      <w:r w:rsidRPr="00892100">
        <w:rPr>
          <w:sz w:val="28"/>
        </w:rPr>
        <w:t>[Текст]</w:t>
      </w:r>
      <w:r>
        <w:rPr>
          <w:sz w:val="28"/>
        </w:rPr>
        <w:t xml:space="preserve"> / А.Н. Леонтьев. – 2-е изд. – М.: Политиздат, 1977. – 304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Лесгафт, П.Ф. Семейное воспитание ребенка и его значение. Школьные типы  </w:t>
      </w:r>
      <w:r w:rsidRPr="00892100">
        <w:rPr>
          <w:sz w:val="28"/>
        </w:rPr>
        <w:t xml:space="preserve">[Текст] </w:t>
      </w:r>
      <w:r>
        <w:rPr>
          <w:sz w:val="28"/>
        </w:rPr>
        <w:t xml:space="preserve"> / П.Ф. Лесгафт // Избр. пед. соч.: в 2-х тт. – М.: АПН РСФСР, 1951. – с.63.</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Лещинский, В.И. Учимся управлять собой и детьми </w:t>
      </w:r>
      <w:r w:rsidRPr="00892100">
        <w:rPr>
          <w:sz w:val="28"/>
        </w:rPr>
        <w:t>[Текст]</w:t>
      </w:r>
      <w:r>
        <w:rPr>
          <w:sz w:val="28"/>
        </w:rPr>
        <w:t>: пед. практикум</w:t>
      </w:r>
      <w:r w:rsidRPr="00A912A2">
        <w:rPr>
          <w:sz w:val="28"/>
        </w:rPr>
        <w:t xml:space="preserve"> </w:t>
      </w:r>
      <w:r>
        <w:rPr>
          <w:sz w:val="28"/>
        </w:rPr>
        <w:t>/ В.И. Лещинский, С.В. Кульневич. – М.: Просвещение, 1995. – 240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4"/>
          <w:sz w:val="28"/>
        </w:rPr>
        <w:lastRenderedPageBreak/>
        <w:t xml:space="preserve">Линг, С. По лезвию бритвы: социально-психологический анализ преднамеренного </w:t>
      </w:r>
      <w:r>
        <w:rPr>
          <w:color w:val="000000"/>
          <w:spacing w:val="-1"/>
          <w:sz w:val="28"/>
        </w:rPr>
        <w:t xml:space="preserve">риска </w:t>
      </w:r>
      <w:r w:rsidRPr="00892100">
        <w:rPr>
          <w:sz w:val="28"/>
        </w:rPr>
        <w:t xml:space="preserve">[Текст] </w:t>
      </w:r>
      <w:r>
        <w:rPr>
          <w:sz w:val="28"/>
        </w:rPr>
        <w:t xml:space="preserve">/ С.Линг </w:t>
      </w:r>
      <w:r>
        <w:rPr>
          <w:color w:val="000000"/>
          <w:spacing w:val="-1"/>
          <w:sz w:val="28"/>
        </w:rPr>
        <w:t xml:space="preserve">// Социальные и гуманитарные науки. Отечественная и зарубежная литература. Серия </w:t>
      </w:r>
      <w:r>
        <w:rPr>
          <w:color w:val="000000"/>
          <w:spacing w:val="2"/>
          <w:sz w:val="28"/>
        </w:rPr>
        <w:t>Социология. – 1993. – №2. – С.34-45.</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2"/>
          <w:sz w:val="28"/>
        </w:rPr>
        <w:t xml:space="preserve">Липник, В.Н. Взрослые за детей в ответе </w:t>
      </w:r>
      <w:r w:rsidRPr="00892100">
        <w:rPr>
          <w:sz w:val="28"/>
        </w:rPr>
        <w:t>[Текст]</w:t>
      </w:r>
      <w:r>
        <w:rPr>
          <w:sz w:val="28"/>
        </w:rPr>
        <w:t xml:space="preserve"> / В.Н. Липник</w:t>
      </w:r>
      <w:r>
        <w:rPr>
          <w:color w:val="000000"/>
          <w:spacing w:val="2"/>
          <w:sz w:val="28"/>
        </w:rPr>
        <w:t>. – М., 1979.</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Липунова, О.В. Психология, диагностика и коррекция отклонения поведения </w:t>
      </w:r>
      <w:r w:rsidRPr="00892100">
        <w:rPr>
          <w:sz w:val="28"/>
        </w:rPr>
        <w:t>[Текст]</w:t>
      </w:r>
      <w:r>
        <w:rPr>
          <w:sz w:val="28"/>
        </w:rPr>
        <w:t>: практ. пособие для студентов, практ. психологов, педагогов, родителей / О.В. Липунова. – Комс. – на – Амуре: Изд-во Комсом. – на  – Амуре гос. пед. ун-та, 2002. – 66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Лисина, М.И. Проблемы онтогенеза общения </w:t>
      </w:r>
      <w:r w:rsidRPr="00892100">
        <w:rPr>
          <w:sz w:val="28"/>
        </w:rPr>
        <w:t xml:space="preserve">[Текст] </w:t>
      </w:r>
      <w:r>
        <w:rPr>
          <w:sz w:val="28"/>
        </w:rPr>
        <w:t>/ М.И. Лисина / науч. исслед. ин-т общей и пед. психологии Акад. пед. наук СССР. – М.: Педагогика, 1986. – 144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Лихачев, Б.Т. Методологические основы педагогики </w:t>
      </w:r>
      <w:r w:rsidRPr="00892100">
        <w:rPr>
          <w:sz w:val="28"/>
        </w:rPr>
        <w:t>[Текст]</w:t>
      </w:r>
      <w:r>
        <w:rPr>
          <w:sz w:val="28"/>
        </w:rPr>
        <w:t xml:space="preserve"> / Б.Т. Лихачев. – Самара: Изд-во СИУ, 1998. – 200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Лихачев, Б.Т. Общие проблемы воспитания школьников </w:t>
      </w:r>
      <w:r w:rsidRPr="00892100">
        <w:rPr>
          <w:sz w:val="28"/>
        </w:rPr>
        <w:t>[Текст]</w:t>
      </w:r>
      <w:r>
        <w:rPr>
          <w:sz w:val="28"/>
        </w:rPr>
        <w:t xml:space="preserve"> / Б.Т.Лихачев. – М.: Просвещение, 1979. – 167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Личко, А.Е. Подростковая наркология</w:t>
      </w:r>
      <w:r w:rsidRPr="00CD6DBE">
        <w:rPr>
          <w:sz w:val="28"/>
        </w:rPr>
        <w:t xml:space="preserve"> </w:t>
      </w:r>
      <w:r w:rsidRPr="00892100">
        <w:rPr>
          <w:sz w:val="28"/>
        </w:rPr>
        <w:t xml:space="preserve">[Текст] </w:t>
      </w:r>
      <w:r>
        <w:rPr>
          <w:sz w:val="28"/>
        </w:rPr>
        <w:t>/ А.Е. Личко, В.С. Битенский. – М., 1991.</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Личко, А.Е. Основные типы нарушений поведения у подростков </w:t>
      </w:r>
      <w:r w:rsidRPr="00892100">
        <w:rPr>
          <w:sz w:val="28"/>
        </w:rPr>
        <w:t xml:space="preserve">[Текст] </w:t>
      </w:r>
      <w:r>
        <w:rPr>
          <w:sz w:val="28"/>
        </w:rPr>
        <w:t>/ А.Е. Личко // Патологические нарушения поведения у подростков / Под ред. А.Е. Личко. – Л.: Лениздат, 1973. – с.5-16.</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Личко, А.Е. Психопатии и акцентуации у подростков </w:t>
      </w:r>
      <w:r w:rsidRPr="00892100">
        <w:rPr>
          <w:sz w:val="28"/>
        </w:rPr>
        <w:t>[Текст]</w:t>
      </w:r>
      <w:r>
        <w:rPr>
          <w:sz w:val="28"/>
        </w:rPr>
        <w:t xml:space="preserve"> / А.Е. Личко. – 2-е изд., доп. и перераб. – Л.: Медицина. Ленингр. отделение, 1983. – 255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Личко, А.Е. Эти трудные подростки </w:t>
      </w:r>
      <w:r w:rsidRPr="00892100">
        <w:rPr>
          <w:sz w:val="28"/>
        </w:rPr>
        <w:t>[Текст]</w:t>
      </w:r>
      <w:r>
        <w:rPr>
          <w:sz w:val="28"/>
        </w:rPr>
        <w:t>: Записки психиатра / А.Е. Личко. – Л.: Лениздат, 1983. – 126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Лишенные родительского попечительства </w:t>
      </w:r>
      <w:r w:rsidRPr="00892100">
        <w:rPr>
          <w:sz w:val="28"/>
        </w:rPr>
        <w:t>[Текст]</w:t>
      </w:r>
      <w:r>
        <w:rPr>
          <w:sz w:val="28"/>
        </w:rPr>
        <w:t>: хрестоматия / Ред.-сост. В.С. Мухина. – М., 1991.</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Лишин, О.В. Педагогическая психология воспитания </w:t>
      </w:r>
      <w:r w:rsidRPr="00892100">
        <w:rPr>
          <w:sz w:val="28"/>
        </w:rPr>
        <w:t>[Текст]</w:t>
      </w:r>
      <w:r>
        <w:rPr>
          <w:sz w:val="28"/>
        </w:rPr>
        <w:t xml:space="preserve"> / О.В. Лишин. – М., 1990.</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Лунев, В.В. Преступность в ХХ</w:t>
      </w:r>
      <w:r>
        <w:rPr>
          <w:sz w:val="28"/>
          <w:lang w:val="en-US"/>
        </w:rPr>
        <w:t>I</w:t>
      </w:r>
      <w:r>
        <w:rPr>
          <w:sz w:val="28"/>
        </w:rPr>
        <w:t xml:space="preserve"> веке: Методология прогноза </w:t>
      </w:r>
      <w:r w:rsidRPr="00892100">
        <w:rPr>
          <w:sz w:val="28"/>
        </w:rPr>
        <w:t xml:space="preserve">[Текст] </w:t>
      </w:r>
      <w:r>
        <w:rPr>
          <w:sz w:val="28"/>
        </w:rPr>
        <w:t xml:space="preserve"> / В.В. Лунев// Социс. – 1996. - №7. – С.23-27.</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Львова, М.В. Социально-психологические особенности профилактики девиантного поведения подростков </w:t>
      </w:r>
      <w:r w:rsidRPr="00892100">
        <w:rPr>
          <w:sz w:val="28"/>
        </w:rPr>
        <w:t>[Текст]</w:t>
      </w:r>
      <w:r>
        <w:rPr>
          <w:sz w:val="28"/>
        </w:rPr>
        <w:t>: дис. … канд. психол. наук: 19.00.05. – Тверь, 2000. – 126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Льюис, К.С. Христианское поведение </w:t>
      </w:r>
      <w:r w:rsidRPr="00892100">
        <w:rPr>
          <w:sz w:val="28"/>
        </w:rPr>
        <w:t xml:space="preserve">[Текст] </w:t>
      </w:r>
      <w:r>
        <w:rPr>
          <w:sz w:val="28"/>
        </w:rPr>
        <w:t>/ К.С. Льюис // Иностранная литература. – 1990. - №5. – С.30-35.</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Макеева, А.Г. Как уберечь ребенка от курения и знакомства с алкоголем </w:t>
      </w:r>
      <w:r w:rsidRPr="00892100">
        <w:rPr>
          <w:sz w:val="28"/>
        </w:rPr>
        <w:t>[Текст]</w:t>
      </w:r>
      <w:r>
        <w:rPr>
          <w:sz w:val="28"/>
        </w:rPr>
        <w:t xml:space="preserve"> / А.Г. Макеева. – Ульяновск: Печатный двор, 2000. – 32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Максимова, Н.Ю. Особенности личностных отношений трудновоспитуемых подростков </w:t>
      </w:r>
      <w:r w:rsidRPr="00892100">
        <w:rPr>
          <w:sz w:val="28"/>
        </w:rPr>
        <w:t>[Текст]</w:t>
      </w:r>
      <w:r>
        <w:rPr>
          <w:sz w:val="28"/>
        </w:rPr>
        <w:t>: автореф. дис. … канд. пед. наук. – Киев, 1981. – 19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Максимова, Н.Ю. Психологическая профилактика алкоголизма и наркомании несовершеннолетних </w:t>
      </w:r>
      <w:r w:rsidRPr="00892100">
        <w:rPr>
          <w:sz w:val="28"/>
        </w:rPr>
        <w:t>[Текст]</w:t>
      </w:r>
      <w:r>
        <w:rPr>
          <w:sz w:val="28"/>
        </w:rPr>
        <w:t>: учебн. пособие / Н.Ю. Максимова. – Ростов н/Д: Феникс, 2000. – 383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Малых, С.Б. Основы психогенетики</w:t>
      </w:r>
      <w:r w:rsidRPr="0071081D">
        <w:rPr>
          <w:sz w:val="28"/>
        </w:rPr>
        <w:t xml:space="preserve"> </w:t>
      </w:r>
      <w:r w:rsidRPr="00892100">
        <w:rPr>
          <w:sz w:val="28"/>
        </w:rPr>
        <w:t xml:space="preserve">[Текст] </w:t>
      </w:r>
      <w:r>
        <w:rPr>
          <w:sz w:val="28"/>
        </w:rPr>
        <w:t>/ С.Б. Малых, М.С. Егорова, Т.А. Мешкова. – М.: Эпидавр, 1998. – 744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2"/>
          <w:sz w:val="28"/>
        </w:rPr>
        <w:t xml:space="preserve">Матвеев, В.Ф. Профилактика вредных привычек </w:t>
      </w:r>
      <w:r>
        <w:rPr>
          <w:color w:val="000000"/>
          <w:spacing w:val="6"/>
          <w:sz w:val="28"/>
        </w:rPr>
        <w:t xml:space="preserve">школьников </w:t>
      </w:r>
      <w:r w:rsidRPr="00892100">
        <w:rPr>
          <w:sz w:val="28"/>
        </w:rPr>
        <w:t>[Текст]</w:t>
      </w:r>
      <w:r>
        <w:rPr>
          <w:sz w:val="28"/>
        </w:rPr>
        <w:t>:</w:t>
      </w:r>
      <w:r>
        <w:rPr>
          <w:color w:val="000000"/>
          <w:spacing w:val="6"/>
          <w:sz w:val="28"/>
        </w:rPr>
        <w:t xml:space="preserve"> книга для учителей</w:t>
      </w:r>
      <w:r w:rsidRPr="0071081D">
        <w:rPr>
          <w:color w:val="000000"/>
          <w:spacing w:val="2"/>
          <w:sz w:val="28"/>
        </w:rPr>
        <w:t xml:space="preserve"> </w:t>
      </w:r>
      <w:r>
        <w:rPr>
          <w:color w:val="000000"/>
          <w:spacing w:val="2"/>
          <w:sz w:val="28"/>
        </w:rPr>
        <w:t>/ В.Ф. Матвеев, А.Л. Гройсман</w:t>
      </w:r>
      <w:r>
        <w:rPr>
          <w:color w:val="000000"/>
          <w:spacing w:val="6"/>
          <w:sz w:val="28"/>
        </w:rPr>
        <w:t>. - М.: Просвещение, 1987.</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2"/>
          <w:sz w:val="28"/>
        </w:rPr>
        <w:t xml:space="preserve">Меньковский, Г.М. Неблагополучная семья </w:t>
      </w:r>
      <w:r>
        <w:rPr>
          <w:color w:val="000000"/>
          <w:spacing w:val="7"/>
          <w:sz w:val="28"/>
        </w:rPr>
        <w:t xml:space="preserve">и противоправное поведение </w:t>
      </w:r>
      <w:r w:rsidRPr="00892100">
        <w:rPr>
          <w:sz w:val="28"/>
        </w:rPr>
        <w:t xml:space="preserve">[Текст] </w:t>
      </w:r>
      <w:r>
        <w:rPr>
          <w:sz w:val="28"/>
        </w:rPr>
        <w:t xml:space="preserve"> / Г.М. Меньковский </w:t>
      </w:r>
      <w:r>
        <w:rPr>
          <w:color w:val="000000"/>
          <w:spacing w:val="7"/>
          <w:sz w:val="28"/>
        </w:rPr>
        <w:t>//Социс. – 1982. – №2. – С.15-21.</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7"/>
          <w:sz w:val="28"/>
        </w:rPr>
        <w:lastRenderedPageBreak/>
        <w:t xml:space="preserve">Меньковский, Г.М. Профилактика правонарушений среди молодежи </w:t>
      </w:r>
      <w:r w:rsidRPr="00892100">
        <w:rPr>
          <w:sz w:val="28"/>
        </w:rPr>
        <w:t>[Текст]</w:t>
      </w:r>
      <w:r>
        <w:rPr>
          <w:sz w:val="28"/>
        </w:rPr>
        <w:t xml:space="preserve"> / Г.М. Меньковский</w:t>
      </w:r>
      <w:r>
        <w:rPr>
          <w:color w:val="000000"/>
          <w:spacing w:val="7"/>
          <w:sz w:val="28"/>
        </w:rPr>
        <w:t xml:space="preserve">. –  Киев, 1985.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7"/>
          <w:sz w:val="28"/>
        </w:rPr>
        <w:t>Меньковский, Г.М. Профилактика правонарушений несовершеннолетних</w:t>
      </w:r>
      <w:r w:rsidRPr="00D30E05">
        <w:rPr>
          <w:color w:val="000000"/>
          <w:spacing w:val="7"/>
          <w:sz w:val="28"/>
        </w:rPr>
        <w:t xml:space="preserve"> </w:t>
      </w:r>
      <w:r w:rsidRPr="00892100">
        <w:rPr>
          <w:sz w:val="28"/>
        </w:rPr>
        <w:t xml:space="preserve">[Текст] </w:t>
      </w:r>
      <w:r>
        <w:rPr>
          <w:sz w:val="28"/>
        </w:rPr>
        <w:t xml:space="preserve"> / Г.М. Меньковский, А.П. </w:t>
      </w:r>
      <w:r>
        <w:rPr>
          <w:color w:val="000000"/>
          <w:spacing w:val="7"/>
          <w:sz w:val="28"/>
        </w:rPr>
        <w:t>Тузова. – Киев, 1987.</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7"/>
          <w:sz w:val="28"/>
        </w:rPr>
        <w:t xml:space="preserve">Мерлин, В.С. Психология индивидуальности </w:t>
      </w:r>
      <w:r w:rsidRPr="00892100">
        <w:rPr>
          <w:sz w:val="28"/>
        </w:rPr>
        <w:t xml:space="preserve">[Текст] </w:t>
      </w:r>
      <w:r>
        <w:rPr>
          <w:sz w:val="28"/>
        </w:rPr>
        <w:t>/ В.С. Мерлин;</w:t>
      </w:r>
      <w:r>
        <w:rPr>
          <w:color w:val="000000"/>
          <w:spacing w:val="7"/>
          <w:sz w:val="28"/>
        </w:rPr>
        <w:t xml:space="preserve"> под редакцией Е.А. Климова. – М.: Изд-во «Институт практической психологии», 1996. – 448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7"/>
          <w:sz w:val="28"/>
        </w:rPr>
        <w:t xml:space="preserve">Мильман, В.Э. Производительная и потребительская мотивация </w:t>
      </w:r>
      <w:r w:rsidRPr="00892100">
        <w:rPr>
          <w:sz w:val="28"/>
        </w:rPr>
        <w:t xml:space="preserve">[Текст] </w:t>
      </w:r>
      <w:r>
        <w:rPr>
          <w:sz w:val="28"/>
        </w:rPr>
        <w:t xml:space="preserve"> / В.Э. Мильман </w:t>
      </w:r>
      <w:r>
        <w:rPr>
          <w:color w:val="000000"/>
          <w:spacing w:val="7"/>
          <w:sz w:val="28"/>
        </w:rPr>
        <w:t>// Психологический журнал. – 1988. - №1. – С.27-40.</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7"/>
          <w:sz w:val="28"/>
        </w:rPr>
        <w:t xml:space="preserve">Мильман, В.Э. Психодиагностика мотивационной направленности </w:t>
      </w:r>
      <w:r w:rsidRPr="00892100">
        <w:rPr>
          <w:sz w:val="28"/>
        </w:rPr>
        <w:t xml:space="preserve">[Текст] </w:t>
      </w:r>
      <w:r>
        <w:rPr>
          <w:sz w:val="28"/>
        </w:rPr>
        <w:t xml:space="preserve"> / В.Э. Мильман </w:t>
      </w:r>
      <w:r>
        <w:rPr>
          <w:color w:val="000000"/>
          <w:spacing w:val="7"/>
          <w:sz w:val="28"/>
        </w:rPr>
        <w:t>// Мотивационная регуляция деятельности и поведения личности. – М.,1988. – С.58-92.</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1"/>
          <w:sz w:val="28"/>
        </w:rPr>
        <w:t xml:space="preserve">Михайловская, И.Б. Трудные ступени: профилактика антиобщественного </w:t>
      </w:r>
      <w:r>
        <w:rPr>
          <w:color w:val="000000"/>
          <w:spacing w:val="3"/>
          <w:sz w:val="28"/>
        </w:rPr>
        <w:t>поведения</w:t>
      </w:r>
      <w:r w:rsidRPr="005266C3">
        <w:rPr>
          <w:color w:val="000000"/>
          <w:spacing w:val="-1"/>
          <w:sz w:val="28"/>
        </w:rPr>
        <w:t xml:space="preserve"> </w:t>
      </w:r>
      <w:r w:rsidRPr="00892100">
        <w:rPr>
          <w:sz w:val="28"/>
        </w:rPr>
        <w:t xml:space="preserve">[Текст] </w:t>
      </w:r>
      <w:r>
        <w:rPr>
          <w:sz w:val="28"/>
        </w:rPr>
        <w:t xml:space="preserve">/ И.Б. Михайловская, Г.В. </w:t>
      </w:r>
      <w:r>
        <w:rPr>
          <w:color w:val="000000"/>
          <w:spacing w:val="-1"/>
          <w:sz w:val="28"/>
        </w:rPr>
        <w:t>Вершинина</w:t>
      </w:r>
      <w:r>
        <w:rPr>
          <w:color w:val="000000"/>
          <w:spacing w:val="3"/>
          <w:sz w:val="28"/>
        </w:rPr>
        <w:t>. - М.: Просвещение. 1990. – 143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Моисеева, С.И. Психологические особенности подростков, склонных к девиантным формам поведения в современных социально-экономических условиях </w:t>
      </w:r>
      <w:r w:rsidRPr="00892100">
        <w:rPr>
          <w:sz w:val="28"/>
        </w:rPr>
        <w:t>[Текст]</w:t>
      </w:r>
      <w:r>
        <w:rPr>
          <w:sz w:val="28"/>
        </w:rPr>
        <w:t>: автореф. дис. …канд.психол.наук: 19.00.07/ Ленингр. гос. обл. ун-т им. А.С. Пушкина. – СПб, 2003. – 23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7"/>
          <w:sz w:val="28"/>
        </w:rPr>
        <w:t xml:space="preserve">Мудрик, А.В. Время выбора и решений </w:t>
      </w:r>
      <w:r w:rsidRPr="00892100">
        <w:rPr>
          <w:sz w:val="28"/>
        </w:rPr>
        <w:t>[Текст]</w:t>
      </w:r>
      <w:r>
        <w:rPr>
          <w:sz w:val="28"/>
        </w:rPr>
        <w:t xml:space="preserve"> / А.В. Мудрик</w:t>
      </w:r>
      <w:r>
        <w:rPr>
          <w:color w:val="000000"/>
          <w:spacing w:val="7"/>
          <w:sz w:val="28"/>
        </w:rPr>
        <w:t>. - М., 1989.</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7"/>
          <w:sz w:val="28"/>
        </w:rPr>
        <w:t xml:space="preserve">Мудрик, А.В. Социальная педагогика </w:t>
      </w:r>
      <w:r w:rsidRPr="00892100">
        <w:rPr>
          <w:sz w:val="28"/>
        </w:rPr>
        <w:t>[Текст]</w:t>
      </w:r>
      <w:r>
        <w:rPr>
          <w:color w:val="000000"/>
          <w:spacing w:val="7"/>
          <w:sz w:val="28"/>
        </w:rPr>
        <w:t>: учебн. для студ. пед. вузов / А.В. Мудрик; под ред. В.А. Сластенина. – 3-е изд., испр. и доп. – М.: Издательский центр «Академия», 2000. – 200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7"/>
          <w:sz w:val="28"/>
        </w:rPr>
        <w:t>Муратова, И.Д. Антиалкогольное воспитание в школе</w:t>
      </w:r>
      <w:r w:rsidRPr="00786E36">
        <w:rPr>
          <w:color w:val="000000"/>
          <w:spacing w:val="7"/>
          <w:sz w:val="28"/>
        </w:rPr>
        <w:t xml:space="preserve"> </w:t>
      </w:r>
      <w:r w:rsidRPr="00892100">
        <w:rPr>
          <w:sz w:val="28"/>
        </w:rPr>
        <w:t xml:space="preserve">[Текст] </w:t>
      </w:r>
      <w:r>
        <w:rPr>
          <w:sz w:val="28"/>
        </w:rPr>
        <w:t xml:space="preserve"> / И.Д. Муратова, П.И. </w:t>
      </w:r>
      <w:r>
        <w:rPr>
          <w:color w:val="000000"/>
          <w:spacing w:val="7"/>
          <w:sz w:val="28"/>
        </w:rPr>
        <w:t>Сидоров. – Архангельск, 1997.</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Мухина, В.С. Возрастная психология: феноменология развития, детство, отрочество </w:t>
      </w:r>
      <w:r w:rsidRPr="00892100">
        <w:rPr>
          <w:sz w:val="28"/>
        </w:rPr>
        <w:t>[Текст]</w:t>
      </w:r>
      <w:r>
        <w:rPr>
          <w:sz w:val="28"/>
        </w:rPr>
        <w:t>: учебник для студ. вузов / В.С. Мухина. – 6-е изд., стереотип. – М.: Издательский центр «Академия», 2000. – 456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Мясищев, В.Н. Психология отношений </w:t>
      </w:r>
      <w:r w:rsidRPr="00892100">
        <w:rPr>
          <w:sz w:val="28"/>
        </w:rPr>
        <w:t xml:space="preserve">[Текст] </w:t>
      </w:r>
      <w:r>
        <w:rPr>
          <w:sz w:val="28"/>
        </w:rPr>
        <w:t>/ В.Н. Мясищев; под редакцией А.А. Бодалева. – М.: Изд-во «Институт практической психологии», 1995. – 356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Мясищев, В.Н. Трудные дети в массовой школе </w:t>
      </w:r>
      <w:r w:rsidRPr="00892100">
        <w:rPr>
          <w:sz w:val="28"/>
        </w:rPr>
        <w:t>[Текст]</w:t>
      </w:r>
      <w:r>
        <w:rPr>
          <w:sz w:val="28"/>
        </w:rPr>
        <w:t xml:space="preserve"> / В.Н. Мясищев. – Л., 1933.</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Наенко, Н.И. Психическая напряженность </w:t>
      </w:r>
      <w:r w:rsidRPr="00892100">
        <w:rPr>
          <w:sz w:val="28"/>
        </w:rPr>
        <w:t>[Текст]</w:t>
      </w:r>
      <w:r>
        <w:rPr>
          <w:sz w:val="28"/>
        </w:rPr>
        <w:t xml:space="preserve"> / Н.И. Наенко. – М.: Изд-во Московский университет, 1976. – 112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Натанзон, Э.Ш. Психологический анализ поступков ученика </w:t>
      </w:r>
      <w:r w:rsidRPr="00892100">
        <w:rPr>
          <w:sz w:val="28"/>
        </w:rPr>
        <w:t>[Текст]</w:t>
      </w:r>
      <w:r>
        <w:rPr>
          <w:sz w:val="28"/>
        </w:rPr>
        <w:t>: книга для учителя / Э.Ш. Натанзон. – М.: Просвещение, 1991. – 128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Натанзон, Э.Ш. Трудный школьник и педагогический коллектив </w:t>
      </w:r>
      <w:r w:rsidRPr="00892100">
        <w:rPr>
          <w:sz w:val="28"/>
        </w:rPr>
        <w:t>[Текст]</w:t>
      </w:r>
      <w:r>
        <w:rPr>
          <w:sz w:val="28"/>
        </w:rPr>
        <w:t>: пособие для учителей / Э.Ш. Натанзон. – М.: Просвещение, 1984. – 96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Невский, И.А. Трудный успех: Без «трудных» работать можно </w:t>
      </w:r>
      <w:r w:rsidRPr="00892100">
        <w:rPr>
          <w:sz w:val="28"/>
        </w:rPr>
        <w:t>[Текст]</w:t>
      </w:r>
      <w:r>
        <w:rPr>
          <w:sz w:val="28"/>
        </w:rPr>
        <w:t xml:space="preserve"> / И.А. Невский. – М.: Сфера, 2000. – 442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Нельсон-Джоунс, Р. Теория и практика консультирования </w:t>
      </w:r>
      <w:r w:rsidRPr="00892100">
        <w:rPr>
          <w:sz w:val="28"/>
        </w:rPr>
        <w:t>[Текст]</w:t>
      </w:r>
      <w:r>
        <w:rPr>
          <w:sz w:val="28"/>
        </w:rPr>
        <w:t xml:space="preserve"> / Р.Нельсон-Джоунс. – СПб.: Питер, 2002. – 464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Немов, Р.С. Психологическое консультирование </w:t>
      </w:r>
      <w:r w:rsidRPr="00892100">
        <w:rPr>
          <w:sz w:val="28"/>
        </w:rPr>
        <w:t>[Текст]</w:t>
      </w:r>
      <w:r>
        <w:rPr>
          <w:sz w:val="28"/>
        </w:rPr>
        <w:t>: учебн. для студ.вузов / Р.С. Немов. – М.: Гуманит. изд. центр ВЛАДОС, 2001. – 528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Никитин, А.Ф. Положительные взаимоотношения трудных подростков с коллективом класса как фактор их перевоспитания </w:t>
      </w:r>
      <w:r w:rsidRPr="00892100">
        <w:rPr>
          <w:sz w:val="28"/>
        </w:rPr>
        <w:t>[Текст]</w:t>
      </w:r>
      <w:r>
        <w:rPr>
          <w:sz w:val="28"/>
        </w:rPr>
        <w:t xml:space="preserve"> / А.Ф. Никитин. – М., 1974.</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Общая психодиагностика </w:t>
      </w:r>
      <w:r w:rsidRPr="00892100">
        <w:rPr>
          <w:sz w:val="28"/>
        </w:rPr>
        <w:t xml:space="preserve">[Текст] </w:t>
      </w:r>
      <w:r>
        <w:rPr>
          <w:sz w:val="28"/>
        </w:rPr>
        <w:t>/ Под ред. А.А. Бодалева, В.В. Столина. – М.: Изд-во МГУ, 1987. - 304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Овчарова, Р.В. Практическая психология в начальной школе </w:t>
      </w:r>
      <w:r w:rsidRPr="00892100">
        <w:rPr>
          <w:sz w:val="28"/>
        </w:rPr>
        <w:t>[Текст]</w:t>
      </w:r>
      <w:r>
        <w:rPr>
          <w:sz w:val="28"/>
        </w:rPr>
        <w:t xml:space="preserve"> / Р.В. Овчарова. – М.: ТЦ «Сфера», 1998. – 240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Овчарова, Р.В. Социально-педагогическая запущенность в детском возрасте </w:t>
      </w:r>
      <w:r w:rsidRPr="00892100">
        <w:rPr>
          <w:sz w:val="28"/>
        </w:rPr>
        <w:t>[Текст]</w:t>
      </w:r>
      <w:r>
        <w:rPr>
          <w:sz w:val="28"/>
        </w:rPr>
        <w:t xml:space="preserve"> / Р.В. Овчарова. – М.: Творческий центр «Сфера», 1994. – 351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Овчарова, Р.В. Справочная книга школьного психолога </w:t>
      </w:r>
      <w:r w:rsidRPr="00892100">
        <w:rPr>
          <w:sz w:val="28"/>
        </w:rPr>
        <w:t>[Текст]</w:t>
      </w:r>
      <w:r>
        <w:rPr>
          <w:sz w:val="28"/>
        </w:rPr>
        <w:t xml:space="preserve"> / Р.В. Овчарова. – М.: Просвещение, 1993. – 256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Осипова, О.С. Девиантное поведение: благо или зло? </w:t>
      </w:r>
      <w:r w:rsidRPr="00892100">
        <w:rPr>
          <w:sz w:val="28"/>
        </w:rPr>
        <w:t xml:space="preserve">[Текст] </w:t>
      </w:r>
      <w:r>
        <w:rPr>
          <w:sz w:val="28"/>
        </w:rPr>
        <w:t>/ О.С. Осипова // Социс. – 1998. – №9. – С.23-28.</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Основы социальной работы </w:t>
      </w:r>
      <w:r w:rsidRPr="00892100">
        <w:rPr>
          <w:sz w:val="28"/>
        </w:rPr>
        <w:t>[Текст]</w:t>
      </w:r>
      <w:r>
        <w:rPr>
          <w:sz w:val="28"/>
        </w:rPr>
        <w:t>: учебник / Отв. ред. П.Д. Павленок. – М.: ИНФРА-М, 1999. – 368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Патаки, Ф. Некоторые проблемы отклоняющегося (девиантного) поведения </w:t>
      </w:r>
      <w:r w:rsidRPr="00892100">
        <w:rPr>
          <w:sz w:val="28"/>
        </w:rPr>
        <w:t xml:space="preserve">[Текст] </w:t>
      </w:r>
      <w:r>
        <w:rPr>
          <w:sz w:val="28"/>
        </w:rPr>
        <w:t xml:space="preserve">/ Ф.Патаки // Психологический журнал. Т.8. - №4. – 1987. – С.92-102.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Педагогическая энциклопедия </w:t>
      </w:r>
      <w:r w:rsidRPr="00892100">
        <w:rPr>
          <w:sz w:val="28"/>
        </w:rPr>
        <w:t>[Текст]</w:t>
      </w:r>
      <w:r>
        <w:rPr>
          <w:sz w:val="28"/>
        </w:rPr>
        <w:t>: в 4-х т.</w:t>
      </w:r>
      <w:r w:rsidRPr="00892100">
        <w:rPr>
          <w:sz w:val="28"/>
        </w:rPr>
        <w:t xml:space="preserve"> </w:t>
      </w:r>
      <w:r>
        <w:rPr>
          <w:sz w:val="28"/>
        </w:rPr>
        <w:t>/ Под ред. И.А. Каирова. – М.: Изд-во «Советская энциклопедия», 1962 – 1968.</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Первова, Н.Л. Асоциальное поведение детей и подростков </w:t>
      </w:r>
      <w:r w:rsidRPr="00892100">
        <w:rPr>
          <w:sz w:val="28"/>
        </w:rPr>
        <w:t>[Текст]</w:t>
      </w:r>
      <w:r>
        <w:rPr>
          <w:sz w:val="28"/>
        </w:rPr>
        <w:t xml:space="preserve"> / Н.Л. Первова. – СПб.: Изд-во С.-Петерб. ун-та, 1999. – 313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Перфильевская, Д. Так называемые «трудные» </w:t>
      </w:r>
      <w:r w:rsidRPr="00892100">
        <w:rPr>
          <w:sz w:val="28"/>
        </w:rPr>
        <w:t xml:space="preserve">[Текст] </w:t>
      </w:r>
      <w:r>
        <w:rPr>
          <w:sz w:val="28"/>
        </w:rPr>
        <w:t>/ Д.Перфильевская // Народное образование. – 1966. – №4. – С.12-17.</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Петрынин, А.Г. Подготовка педагогов к работе с несовершеннолетними с девиантно-криминальным поведением </w:t>
      </w:r>
      <w:r w:rsidRPr="00892100">
        <w:rPr>
          <w:sz w:val="28"/>
        </w:rPr>
        <w:t>[Текст]</w:t>
      </w:r>
      <w:r>
        <w:rPr>
          <w:sz w:val="28"/>
        </w:rPr>
        <w:t xml:space="preserve">: инновац.-образоват. программа повышения квалификации и материалы по ее апробации / А.Г. Петрынин, В.Г. Москвин, Н.Б. Москвина </w:t>
      </w:r>
      <w:r w:rsidRPr="00BA1C43">
        <w:rPr>
          <w:sz w:val="28"/>
        </w:rPr>
        <w:t>[</w:t>
      </w:r>
      <w:r>
        <w:rPr>
          <w:sz w:val="28"/>
        </w:rPr>
        <w:t>и др.</w:t>
      </w:r>
      <w:r w:rsidRPr="00BA1C43">
        <w:rPr>
          <w:sz w:val="28"/>
        </w:rPr>
        <w:t>]</w:t>
      </w:r>
      <w:r>
        <w:rPr>
          <w:sz w:val="28"/>
        </w:rPr>
        <w:t>; М-во образования Рос. Федерации – 2-е изд., перераб. и доп. – М.: АПКиПРО, 2002. – 127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Подласый, И.П. Педагогика: 100 вопросов </w:t>
      </w:r>
      <w:r w:rsidRPr="00892100">
        <w:rPr>
          <w:sz w:val="28"/>
        </w:rPr>
        <w:t>[Текст]</w:t>
      </w:r>
      <w:r>
        <w:rPr>
          <w:sz w:val="28"/>
        </w:rPr>
        <w:t>: учебн. пособие для студ. высш. учеб. заведений / И.П. Подласый. – М.: Изд-во ВЛАДОС-ПРЕСС, 2003. – 368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Пожар, Л. Некоторые проблемы морального развития </w:t>
      </w:r>
      <w:r w:rsidRPr="00892100">
        <w:rPr>
          <w:sz w:val="28"/>
        </w:rPr>
        <w:t xml:space="preserve">[Текст] </w:t>
      </w:r>
      <w:r>
        <w:rPr>
          <w:sz w:val="28"/>
        </w:rPr>
        <w:t>/ Л.Пожар // Дефектология. – 1991. - №3. – С.73-76.</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Пожар, Л. Психология аномальных детей – патопсихология </w:t>
      </w:r>
      <w:r w:rsidRPr="00892100">
        <w:rPr>
          <w:sz w:val="28"/>
        </w:rPr>
        <w:t>[Текст]</w:t>
      </w:r>
      <w:r>
        <w:rPr>
          <w:sz w:val="28"/>
        </w:rPr>
        <w:t xml:space="preserve"> / Л.Пожар. – М.: Изд-во «Институт практической психологии», 1996. – 128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Правонарушения несовершеннолетних и их предупреждение </w:t>
      </w:r>
      <w:r w:rsidRPr="00892100">
        <w:rPr>
          <w:sz w:val="28"/>
        </w:rPr>
        <w:t xml:space="preserve">[Текст] </w:t>
      </w:r>
      <w:r>
        <w:rPr>
          <w:sz w:val="28"/>
        </w:rPr>
        <w:t xml:space="preserve">/ Н.С. Захаров, М.Д. Лысов, Б.С. Волков </w:t>
      </w:r>
      <w:r w:rsidRPr="00BA1C43">
        <w:rPr>
          <w:sz w:val="28"/>
        </w:rPr>
        <w:t>[</w:t>
      </w:r>
      <w:r>
        <w:rPr>
          <w:sz w:val="28"/>
        </w:rPr>
        <w:t>и др.</w:t>
      </w:r>
      <w:r w:rsidRPr="00BA1C43">
        <w:rPr>
          <w:sz w:val="28"/>
        </w:rPr>
        <w:t>]</w:t>
      </w:r>
      <w:r>
        <w:rPr>
          <w:sz w:val="28"/>
        </w:rPr>
        <w:t>. - Казань: Изд-во Казан. Ун-та, 1983. – 151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Практическая психология образования </w:t>
      </w:r>
      <w:r w:rsidRPr="00892100">
        <w:rPr>
          <w:sz w:val="28"/>
        </w:rPr>
        <w:t xml:space="preserve">[Текст] </w:t>
      </w:r>
      <w:r>
        <w:rPr>
          <w:sz w:val="28"/>
        </w:rPr>
        <w:t>/ Под ред. И.В. Дубровиной. – М.: «Сфера», 1997. –  526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Преступность и правонарушения </w:t>
      </w:r>
      <w:r w:rsidRPr="00892100">
        <w:rPr>
          <w:sz w:val="28"/>
        </w:rPr>
        <w:t>[Текст]</w:t>
      </w:r>
      <w:r>
        <w:rPr>
          <w:sz w:val="28"/>
        </w:rPr>
        <w:t>: стат. сб. – М.: Финансы и статистика, 1992. - 172 с.</w:t>
      </w:r>
    </w:p>
    <w:p w:rsidR="00247C60" w:rsidRDefault="00247C60" w:rsidP="00CA2ED5">
      <w:pPr>
        <w:numPr>
          <w:ilvl w:val="0"/>
          <w:numId w:val="4"/>
        </w:numPr>
        <w:shd w:val="clear" w:color="auto" w:fill="FFFFFF"/>
        <w:tabs>
          <w:tab w:val="clear" w:pos="1410"/>
          <w:tab w:val="left" w:pos="782"/>
          <w:tab w:val="num" w:pos="1296"/>
        </w:tabs>
        <w:spacing w:before="5" w:line="360" w:lineRule="auto"/>
        <w:ind w:left="0" w:firstLine="540"/>
        <w:jc w:val="both"/>
        <w:rPr>
          <w:color w:val="000000"/>
          <w:spacing w:val="-18"/>
          <w:sz w:val="28"/>
        </w:rPr>
      </w:pPr>
      <w:r>
        <w:rPr>
          <w:color w:val="000000"/>
          <w:spacing w:val="-6"/>
          <w:sz w:val="28"/>
        </w:rPr>
        <w:t xml:space="preserve">Прихожан, </w:t>
      </w:r>
      <w:r>
        <w:rPr>
          <w:color w:val="000000"/>
          <w:spacing w:val="-6"/>
          <w:sz w:val="28"/>
          <w:lang w:val="en-US"/>
        </w:rPr>
        <w:t>A</w:t>
      </w:r>
      <w:r>
        <w:rPr>
          <w:color w:val="000000"/>
          <w:spacing w:val="-6"/>
          <w:sz w:val="28"/>
        </w:rPr>
        <w:t>.</w:t>
      </w:r>
      <w:r>
        <w:rPr>
          <w:color w:val="000000"/>
          <w:spacing w:val="-6"/>
          <w:sz w:val="28"/>
          <w:lang w:val="en-US"/>
        </w:rPr>
        <w:t>M</w:t>
      </w:r>
      <w:r>
        <w:rPr>
          <w:color w:val="000000"/>
          <w:spacing w:val="-6"/>
          <w:sz w:val="28"/>
        </w:rPr>
        <w:t>.   Психология неудачника: Тренинг уверенности в</w:t>
      </w:r>
      <w:r>
        <w:rPr>
          <w:color w:val="000000"/>
          <w:spacing w:val="-18"/>
          <w:sz w:val="28"/>
        </w:rPr>
        <w:t xml:space="preserve"> </w:t>
      </w:r>
      <w:r>
        <w:rPr>
          <w:sz w:val="28"/>
        </w:rPr>
        <w:t xml:space="preserve">себе </w:t>
      </w:r>
      <w:r w:rsidRPr="00892100">
        <w:rPr>
          <w:sz w:val="28"/>
        </w:rPr>
        <w:t>[Текст]</w:t>
      </w:r>
      <w:r>
        <w:rPr>
          <w:sz w:val="28"/>
        </w:rPr>
        <w:t xml:space="preserve"> / А.М. Прихожан. - М.: ТЦ «Сфера», 1998. - 192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5"/>
          <w:sz w:val="28"/>
        </w:rPr>
        <w:t xml:space="preserve">Прихожан, А.М.  Дети без семьи </w:t>
      </w:r>
      <w:r w:rsidRPr="00892100">
        <w:rPr>
          <w:sz w:val="28"/>
        </w:rPr>
        <w:t xml:space="preserve">[Текст] </w:t>
      </w:r>
      <w:r>
        <w:rPr>
          <w:sz w:val="28"/>
        </w:rPr>
        <w:t xml:space="preserve">/ А.М. Прихожан, Н.Н. </w:t>
      </w:r>
      <w:r>
        <w:rPr>
          <w:color w:val="000000"/>
          <w:spacing w:val="-5"/>
          <w:sz w:val="28"/>
        </w:rPr>
        <w:t>Толстых. - М.: Педагогика, 1990. - 158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5"/>
          <w:sz w:val="28"/>
        </w:rPr>
        <w:t>Прихожан, А.М. Подросток в учебнике и в жизни</w:t>
      </w:r>
      <w:r w:rsidRPr="000D0D29">
        <w:rPr>
          <w:color w:val="000000"/>
          <w:spacing w:val="-5"/>
          <w:sz w:val="28"/>
        </w:rPr>
        <w:t xml:space="preserve"> </w:t>
      </w:r>
      <w:r w:rsidRPr="00892100">
        <w:rPr>
          <w:sz w:val="28"/>
        </w:rPr>
        <w:t xml:space="preserve">[Текст] </w:t>
      </w:r>
      <w:r>
        <w:rPr>
          <w:sz w:val="28"/>
        </w:rPr>
        <w:t xml:space="preserve">/ А.М. Прихожан, Н.Н. </w:t>
      </w:r>
      <w:r>
        <w:rPr>
          <w:color w:val="000000"/>
          <w:spacing w:val="-5"/>
          <w:sz w:val="28"/>
        </w:rPr>
        <w:t>Толстых. – М.: Знание, 1990. – 79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Проблемы борьбы с девиантным поведением </w:t>
      </w:r>
      <w:r w:rsidRPr="00892100">
        <w:rPr>
          <w:sz w:val="28"/>
        </w:rPr>
        <w:t xml:space="preserve">[Текст] </w:t>
      </w:r>
      <w:r>
        <w:rPr>
          <w:sz w:val="28"/>
        </w:rPr>
        <w:t>/ Отв. ред. Б.М. Левин. - М., 1989.</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Проблемы коррекции злоупотребления психоактивными веществами </w:t>
      </w:r>
      <w:r w:rsidRPr="00892100">
        <w:rPr>
          <w:sz w:val="28"/>
        </w:rPr>
        <w:t>[Текст]</w:t>
      </w:r>
      <w:r>
        <w:rPr>
          <w:sz w:val="28"/>
        </w:rPr>
        <w:t>: материалы гор. науч.-практ. конф. по профилактике злоупотребления психоактив. веществами среди несовершеннолетних, 16-27 сент.2002 г./ Под ред. В.А. Петунина и М.Б. Рубцова. – Магнитогорск: Изд-во Магнитогор. гос. ун-та, 2000. – 41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Проблемы методологии, педагогики и методики исследования </w:t>
      </w:r>
      <w:r w:rsidRPr="00892100">
        <w:rPr>
          <w:sz w:val="28"/>
        </w:rPr>
        <w:t xml:space="preserve">[Текст] </w:t>
      </w:r>
      <w:r>
        <w:rPr>
          <w:sz w:val="28"/>
        </w:rPr>
        <w:t>/ Под ред. М.А. Данилова, А.И. Болдырева. – М.: Педагогика, 1971. – 190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Профилактика девиантного поведения молодежи </w:t>
      </w:r>
      <w:r w:rsidRPr="00892100">
        <w:rPr>
          <w:sz w:val="28"/>
        </w:rPr>
        <w:t>[Текст]</w:t>
      </w:r>
      <w:r>
        <w:rPr>
          <w:sz w:val="28"/>
        </w:rPr>
        <w:t xml:space="preserve">: учебное пособие / В.Г. Лисовский, Н.И. Анисимова, Е.Н. Захарова </w:t>
      </w:r>
      <w:r w:rsidRPr="00B532DA">
        <w:rPr>
          <w:sz w:val="28"/>
        </w:rPr>
        <w:t>[</w:t>
      </w:r>
      <w:r>
        <w:rPr>
          <w:sz w:val="28"/>
        </w:rPr>
        <w:t>и др.</w:t>
      </w:r>
      <w:r w:rsidRPr="00B532DA">
        <w:rPr>
          <w:sz w:val="28"/>
        </w:rPr>
        <w:t>]</w:t>
      </w:r>
      <w:r>
        <w:rPr>
          <w:sz w:val="28"/>
        </w:rPr>
        <w:t xml:space="preserve"> – М.: СПб, 1998. – 216 с.</w:t>
      </w:r>
    </w:p>
    <w:p w:rsidR="00247C60" w:rsidRPr="00330A15" w:rsidRDefault="00247C60" w:rsidP="00CA2ED5">
      <w:pPr>
        <w:pStyle w:val="a3"/>
        <w:numPr>
          <w:ilvl w:val="0"/>
          <w:numId w:val="4"/>
        </w:numPr>
        <w:tabs>
          <w:tab w:val="clear" w:pos="1410"/>
          <w:tab w:val="num" w:pos="1296"/>
        </w:tabs>
        <w:spacing w:line="360" w:lineRule="auto"/>
        <w:ind w:left="0" w:firstLine="540"/>
        <w:jc w:val="both"/>
        <w:rPr>
          <w:sz w:val="28"/>
        </w:rPr>
      </w:pPr>
      <w:r w:rsidRPr="00330A15">
        <w:rPr>
          <w:sz w:val="28"/>
        </w:rPr>
        <w:t xml:space="preserve">Профилактика наркомании среди детей и подростков [Текст]: методические рекомендации. – Ярославль: Изд-во «Медиум-пресс», 2002 – 40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Психологический словарь </w:t>
      </w:r>
      <w:r w:rsidRPr="00892100">
        <w:rPr>
          <w:sz w:val="28"/>
        </w:rPr>
        <w:t xml:space="preserve">[Текст] </w:t>
      </w:r>
      <w:r>
        <w:rPr>
          <w:sz w:val="28"/>
        </w:rPr>
        <w:t>/ Под ред. В.П. Зинченко, Б.Г. Мещерикова– 2-е изд., перераб. и доп. – М.: Педагогика-Пресс, 1999. – 439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Психологический тренинг с подростками </w:t>
      </w:r>
      <w:r w:rsidRPr="00892100">
        <w:rPr>
          <w:sz w:val="28"/>
        </w:rPr>
        <w:t xml:space="preserve">[Текст] </w:t>
      </w:r>
      <w:r>
        <w:rPr>
          <w:sz w:val="28"/>
        </w:rPr>
        <w:t xml:space="preserve">/ Л.Ф. Анн. – СПб.: Питер, 2003. – 271 с. </w:t>
      </w:r>
    </w:p>
    <w:p w:rsidR="00247C60" w:rsidRDefault="00247C60" w:rsidP="00CA2ED5">
      <w:pPr>
        <w:numPr>
          <w:ilvl w:val="0"/>
          <w:numId w:val="4"/>
        </w:numPr>
        <w:shd w:val="clear" w:color="auto" w:fill="FFFFFF"/>
        <w:tabs>
          <w:tab w:val="clear" w:pos="1410"/>
          <w:tab w:val="left" w:pos="782"/>
          <w:tab w:val="num" w:pos="1296"/>
        </w:tabs>
        <w:spacing w:before="10" w:line="360" w:lineRule="auto"/>
        <w:ind w:left="0" w:firstLine="540"/>
        <w:jc w:val="both"/>
        <w:rPr>
          <w:color w:val="000000"/>
          <w:spacing w:val="-16"/>
          <w:sz w:val="28"/>
        </w:rPr>
      </w:pPr>
      <w:r>
        <w:rPr>
          <w:spacing w:val="-6"/>
          <w:sz w:val="28"/>
        </w:rPr>
        <w:t xml:space="preserve">Психологические механизмы регуляции социального поведения </w:t>
      </w:r>
      <w:r w:rsidRPr="00892100">
        <w:rPr>
          <w:sz w:val="28"/>
        </w:rPr>
        <w:t>[Текст]</w:t>
      </w:r>
      <w:r>
        <w:rPr>
          <w:spacing w:val="-6"/>
          <w:sz w:val="28"/>
        </w:rPr>
        <w:t>: с</w:t>
      </w:r>
      <w:r>
        <w:rPr>
          <w:sz w:val="28"/>
        </w:rPr>
        <w:t>б. статей / Отв. ред. М.И. Бобнева, Е.И. Шорохова. – М.: Наука,</w:t>
      </w:r>
      <w:r>
        <w:rPr>
          <w:sz w:val="28"/>
        </w:rPr>
        <w:br/>
      </w:r>
      <w:r>
        <w:rPr>
          <w:spacing w:val="6"/>
          <w:sz w:val="28"/>
        </w:rPr>
        <w:t>1979. – 335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Психологические проблемы выявления и коррекции отклоняющегося поведения школьников </w:t>
      </w:r>
      <w:r w:rsidRPr="00892100">
        <w:rPr>
          <w:sz w:val="28"/>
        </w:rPr>
        <w:t>[Текст]</w:t>
      </w:r>
      <w:r>
        <w:rPr>
          <w:sz w:val="28"/>
        </w:rPr>
        <w:t xml:space="preserve">: сб. науч. тр./ АПН СССР, НИИ общ. и пед. психологии; / Отв.ред. Д.И. Фельдштейн </w:t>
      </w:r>
      <w:r w:rsidRPr="00601D36">
        <w:rPr>
          <w:sz w:val="28"/>
        </w:rPr>
        <w:t>[</w:t>
      </w:r>
      <w:r>
        <w:rPr>
          <w:sz w:val="28"/>
        </w:rPr>
        <w:t>и др.</w:t>
      </w:r>
      <w:r w:rsidRPr="00601D36">
        <w:rPr>
          <w:sz w:val="28"/>
        </w:rPr>
        <w:t>]</w:t>
      </w:r>
      <w:r>
        <w:rPr>
          <w:sz w:val="28"/>
        </w:rPr>
        <w:t>: - М.: АПН СССР, 1990. – 159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Психологические тесты </w:t>
      </w:r>
      <w:r w:rsidRPr="00892100">
        <w:rPr>
          <w:sz w:val="28"/>
        </w:rPr>
        <w:t>[Текст]</w:t>
      </w:r>
      <w:r>
        <w:rPr>
          <w:sz w:val="28"/>
        </w:rPr>
        <w:t xml:space="preserve">: в 2 т. / Под ред. А.А. Карелина.– М.: Гуманит. изд. центр ВЛАДОС, 2001. – Т.1. – 210 с. </w:t>
      </w:r>
    </w:p>
    <w:p w:rsidR="00247C60" w:rsidRDefault="00247C60" w:rsidP="00CA2ED5">
      <w:pPr>
        <w:numPr>
          <w:ilvl w:val="0"/>
          <w:numId w:val="4"/>
        </w:numPr>
        <w:shd w:val="clear" w:color="auto" w:fill="FFFFFF"/>
        <w:tabs>
          <w:tab w:val="clear" w:pos="1410"/>
          <w:tab w:val="left" w:pos="782"/>
          <w:tab w:val="num" w:pos="1296"/>
        </w:tabs>
        <w:spacing w:line="360" w:lineRule="auto"/>
        <w:ind w:left="0" w:firstLine="540"/>
        <w:jc w:val="both"/>
        <w:rPr>
          <w:color w:val="000000"/>
          <w:spacing w:val="-16"/>
          <w:sz w:val="28"/>
        </w:rPr>
      </w:pPr>
      <w:r>
        <w:rPr>
          <w:sz w:val="28"/>
        </w:rPr>
        <w:t xml:space="preserve">Психология развития личности </w:t>
      </w:r>
      <w:r w:rsidRPr="00892100">
        <w:rPr>
          <w:sz w:val="28"/>
        </w:rPr>
        <w:t xml:space="preserve">[Текст] </w:t>
      </w:r>
      <w:r>
        <w:rPr>
          <w:sz w:val="28"/>
        </w:rPr>
        <w:t xml:space="preserve">/ Под ред. А.В. Петровского. - М.: </w:t>
      </w:r>
      <w:r>
        <w:rPr>
          <w:spacing w:val="-3"/>
          <w:sz w:val="28"/>
        </w:rPr>
        <w:t>Педагогика, 1987. - 240 с.</w:t>
      </w:r>
    </w:p>
    <w:p w:rsidR="00247C60" w:rsidRDefault="00247C60" w:rsidP="00CA2ED5">
      <w:pPr>
        <w:numPr>
          <w:ilvl w:val="0"/>
          <w:numId w:val="4"/>
        </w:numPr>
        <w:shd w:val="clear" w:color="auto" w:fill="FFFFFF"/>
        <w:tabs>
          <w:tab w:val="clear" w:pos="1410"/>
          <w:tab w:val="left" w:pos="782"/>
          <w:tab w:val="num" w:pos="1296"/>
        </w:tabs>
        <w:spacing w:line="360" w:lineRule="auto"/>
        <w:ind w:left="0" w:firstLine="540"/>
        <w:jc w:val="both"/>
        <w:rPr>
          <w:color w:val="000000"/>
          <w:spacing w:val="-16"/>
          <w:sz w:val="28"/>
        </w:rPr>
      </w:pPr>
      <w:r>
        <w:rPr>
          <w:spacing w:val="-3"/>
          <w:sz w:val="28"/>
        </w:rPr>
        <w:t xml:space="preserve">Психология </w:t>
      </w:r>
      <w:r w:rsidRPr="00892100">
        <w:rPr>
          <w:sz w:val="28"/>
        </w:rPr>
        <w:t>[Текст]</w:t>
      </w:r>
      <w:r>
        <w:rPr>
          <w:sz w:val="28"/>
        </w:rPr>
        <w:t>:</w:t>
      </w:r>
      <w:r>
        <w:rPr>
          <w:spacing w:val="-3"/>
          <w:sz w:val="28"/>
        </w:rPr>
        <w:t xml:space="preserve"> словарь / Под общ. ред. А.В. Петровского, М.Г. Ярошевского. – 2-е изд., испр. и доп. – М.: Политиздат, 1990.</w:t>
      </w:r>
    </w:p>
    <w:p w:rsidR="00247C60" w:rsidRDefault="00247C60" w:rsidP="00CA2ED5">
      <w:pPr>
        <w:pStyle w:val="a3"/>
        <w:numPr>
          <w:ilvl w:val="0"/>
          <w:numId w:val="4"/>
        </w:numPr>
        <w:tabs>
          <w:tab w:val="clear" w:pos="1410"/>
          <w:tab w:val="num" w:pos="1296"/>
          <w:tab w:val="num" w:pos="1380"/>
        </w:tabs>
        <w:spacing w:line="360" w:lineRule="auto"/>
        <w:ind w:left="0" w:firstLine="540"/>
        <w:jc w:val="both"/>
        <w:rPr>
          <w:sz w:val="28"/>
        </w:rPr>
      </w:pPr>
      <w:r>
        <w:rPr>
          <w:sz w:val="28"/>
        </w:rPr>
        <w:t xml:space="preserve">Психолого-педагогическая и социальная поддержка детей и молодежи «группы риска»: Состояние проблемы, перспективы </w:t>
      </w:r>
      <w:r w:rsidRPr="00892100">
        <w:rPr>
          <w:sz w:val="28"/>
        </w:rPr>
        <w:t>[Текст]</w:t>
      </w:r>
      <w:r>
        <w:rPr>
          <w:sz w:val="28"/>
        </w:rPr>
        <w:t xml:space="preserve">: </w:t>
      </w:r>
      <w:r w:rsidRPr="00545E61">
        <w:rPr>
          <w:sz w:val="28"/>
        </w:rPr>
        <w:lastRenderedPageBreak/>
        <w:t>[</w:t>
      </w:r>
      <w:r>
        <w:rPr>
          <w:sz w:val="28"/>
        </w:rPr>
        <w:t>Материалы конференции</w:t>
      </w:r>
      <w:r w:rsidRPr="00545E61">
        <w:rPr>
          <w:sz w:val="28"/>
        </w:rPr>
        <w:t>]</w:t>
      </w:r>
      <w:r>
        <w:rPr>
          <w:sz w:val="28"/>
        </w:rPr>
        <w:t xml:space="preserve"> / Редкол.: И.Д. Лельчицкий </w:t>
      </w:r>
      <w:r w:rsidRPr="00545E61">
        <w:rPr>
          <w:sz w:val="28"/>
        </w:rPr>
        <w:t>[</w:t>
      </w:r>
      <w:r>
        <w:rPr>
          <w:sz w:val="28"/>
        </w:rPr>
        <w:t>и др.]. – Тверь: Твер. гос. ун-т, 1998. – 161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Психосоциальная коррекция и реабилитация несовершеннолетних с девиантным поведением </w:t>
      </w:r>
      <w:r w:rsidRPr="00892100">
        <w:rPr>
          <w:sz w:val="28"/>
        </w:rPr>
        <w:t xml:space="preserve">[Текст] </w:t>
      </w:r>
      <w:r>
        <w:rPr>
          <w:sz w:val="28"/>
        </w:rPr>
        <w:t xml:space="preserve"> / С.А. Беличева </w:t>
      </w:r>
      <w:r w:rsidRPr="00545E61">
        <w:rPr>
          <w:sz w:val="28"/>
        </w:rPr>
        <w:t>[</w:t>
      </w:r>
      <w:r>
        <w:rPr>
          <w:sz w:val="28"/>
        </w:rPr>
        <w:t>и др.</w:t>
      </w:r>
      <w:r w:rsidRPr="00545E61">
        <w:rPr>
          <w:sz w:val="28"/>
        </w:rPr>
        <w:t>].</w:t>
      </w:r>
      <w:r>
        <w:rPr>
          <w:sz w:val="28"/>
        </w:rPr>
        <w:t xml:space="preserve"> – М.: Соц. здоровье России, 1999. – 181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Рабочая книга практического психолога </w:t>
      </w:r>
      <w:r w:rsidRPr="00892100">
        <w:rPr>
          <w:sz w:val="28"/>
        </w:rPr>
        <w:t>[Текст]</w:t>
      </w:r>
      <w:r>
        <w:rPr>
          <w:sz w:val="28"/>
        </w:rPr>
        <w:t>: пособие для специалистов, работающих с персоналом / Под ред. А.А. Бодалева, Л.Г. Лаптева. - М.: Изд-во Института Психотерапии, 2001. – 640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Рабочая книга школьного психолога </w:t>
      </w:r>
      <w:r w:rsidRPr="00892100">
        <w:rPr>
          <w:sz w:val="28"/>
        </w:rPr>
        <w:t xml:space="preserve">[Текст] </w:t>
      </w:r>
      <w:r>
        <w:rPr>
          <w:sz w:val="28"/>
        </w:rPr>
        <w:t xml:space="preserve">/ под ред. И.В. Дубровиной, М.К. Акимова, Е.М. Борисова и др. – М.: Междун. пед. академия, 1995. – 376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Райгородский, Д.Я. Психология и психоанализ характера </w:t>
      </w:r>
      <w:r w:rsidRPr="00892100">
        <w:rPr>
          <w:sz w:val="28"/>
        </w:rPr>
        <w:t>[Текст]</w:t>
      </w:r>
      <w:r>
        <w:rPr>
          <w:sz w:val="28"/>
        </w:rPr>
        <w:t>: хрестоматия по психологии и типологии характеров / Д.Я. Райгородский. – Самара: Издательский Дом «БАХРАХ - М», 2000. - 640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Раттер, М. Помощь трудным детям </w:t>
      </w:r>
      <w:r w:rsidRPr="00892100">
        <w:rPr>
          <w:sz w:val="28"/>
        </w:rPr>
        <w:t>[Текст]</w:t>
      </w:r>
      <w:r>
        <w:rPr>
          <w:sz w:val="28"/>
        </w:rPr>
        <w:t xml:space="preserve">; Пер. с англ. / Общ. ред. А.С. Спиваковской. – М.: Прогресс, 1987. – 424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Рахматуллин, Э.С. Девиантное поведение как социальная проблема </w:t>
      </w:r>
      <w:r w:rsidRPr="00892100">
        <w:rPr>
          <w:sz w:val="28"/>
        </w:rPr>
        <w:t>[Текст]</w:t>
      </w:r>
      <w:r>
        <w:rPr>
          <w:sz w:val="28"/>
        </w:rPr>
        <w:t xml:space="preserve"> / Э.С. Рахматуллин. – Казань: Казан.гос.ун-т, 2004. – 119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Родионов, В.А. Психолого-педагогическая коррекция девиантного поведения детей и подростков в процессе двигательной активности </w:t>
      </w:r>
      <w:r w:rsidRPr="00892100">
        <w:rPr>
          <w:sz w:val="28"/>
        </w:rPr>
        <w:t>[Текст]</w:t>
      </w:r>
      <w:r>
        <w:rPr>
          <w:sz w:val="28"/>
        </w:rPr>
        <w:t>: дис. …канд.пед.наук: 13.00.04. – М., 1996. – 115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Рожков, М.И. Организация воспитательного процесса в школе</w:t>
      </w:r>
      <w:r w:rsidRPr="00545E61">
        <w:rPr>
          <w:sz w:val="28"/>
        </w:rPr>
        <w:t xml:space="preserve"> </w:t>
      </w:r>
      <w:r>
        <w:rPr>
          <w:sz w:val="28"/>
        </w:rPr>
        <w:t xml:space="preserve"> </w:t>
      </w:r>
      <w:r w:rsidRPr="00892100">
        <w:rPr>
          <w:sz w:val="28"/>
        </w:rPr>
        <w:t xml:space="preserve">[Текст] </w:t>
      </w:r>
      <w:r>
        <w:rPr>
          <w:sz w:val="28"/>
        </w:rPr>
        <w:t xml:space="preserve">/ М.И. Рожков, Л.В. Байбородова. – М.: ВЛАДОС, 2000. – 253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Рожков, М.И. Профилактика детской безнадзорности </w:t>
      </w:r>
      <w:r w:rsidRPr="00892100">
        <w:rPr>
          <w:sz w:val="28"/>
        </w:rPr>
        <w:t>[Текст]</w:t>
      </w:r>
      <w:r>
        <w:rPr>
          <w:sz w:val="28"/>
        </w:rPr>
        <w:t>: учебно-методическое пособие</w:t>
      </w:r>
      <w:r w:rsidRPr="00545E61">
        <w:rPr>
          <w:sz w:val="28"/>
        </w:rPr>
        <w:t xml:space="preserve"> </w:t>
      </w:r>
      <w:r>
        <w:rPr>
          <w:sz w:val="28"/>
        </w:rPr>
        <w:t xml:space="preserve">/ М.И. Рожков, А.В. Ковальчук, С.Р. Фейгинов. – Ярославль: Изд-во ЯГПУ, 2003. </w:t>
      </w:r>
    </w:p>
    <w:p w:rsidR="00247C60" w:rsidRPr="00600835"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Росс Кембелл. </w:t>
      </w:r>
      <w:r w:rsidRPr="00600835">
        <w:rPr>
          <w:sz w:val="28"/>
        </w:rPr>
        <w:t>Как на самом деле любить детей [Текст] / Росс Кембелл. - М.: «Знание»,1992.- 187 с.</w:t>
      </w:r>
    </w:p>
    <w:p w:rsidR="00247C60" w:rsidRPr="00600835" w:rsidRDefault="00247C60" w:rsidP="00CA2ED5">
      <w:pPr>
        <w:numPr>
          <w:ilvl w:val="0"/>
          <w:numId w:val="4"/>
        </w:numPr>
        <w:shd w:val="clear" w:color="auto" w:fill="FFFFFF"/>
        <w:tabs>
          <w:tab w:val="clear" w:pos="1410"/>
          <w:tab w:val="num" w:pos="1296"/>
        </w:tabs>
        <w:spacing w:before="5" w:line="360" w:lineRule="auto"/>
        <w:ind w:left="0" w:firstLine="540"/>
        <w:jc w:val="both"/>
        <w:rPr>
          <w:spacing w:val="-7"/>
          <w:w w:val="83"/>
          <w:sz w:val="28"/>
        </w:rPr>
      </w:pPr>
      <w:r w:rsidRPr="00600835">
        <w:rPr>
          <w:sz w:val="28"/>
        </w:rPr>
        <w:lastRenderedPageBreak/>
        <w:t xml:space="preserve">Российская педагогическая энциклопедия [Текст]: в 2т. / Гл. ред. В.В. </w:t>
      </w:r>
      <w:r w:rsidRPr="00600835">
        <w:rPr>
          <w:spacing w:val="-3"/>
          <w:sz w:val="28"/>
        </w:rPr>
        <w:t xml:space="preserve">Давыдов. - М.: Большая российская энциклопедия, 1993. – </w:t>
      </w:r>
      <w:r w:rsidRPr="00600835">
        <w:rPr>
          <w:spacing w:val="-11"/>
          <w:sz w:val="28"/>
        </w:rPr>
        <w:t xml:space="preserve">Т 1. – </w:t>
      </w:r>
      <w:r w:rsidRPr="00600835">
        <w:rPr>
          <w:spacing w:val="-3"/>
          <w:sz w:val="28"/>
        </w:rPr>
        <w:t xml:space="preserve">471 с. </w:t>
      </w:r>
    </w:p>
    <w:p w:rsidR="00247C60" w:rsidRPr="00600835" w:rsidRDefault="00247C60" w:rsidP="00CA2ED5">
      <w:pPr>
        <w:numPr>
          <w:ilvl w:val="0"/>
          <w:numId w:val="4"/>
        </w:numPr>
        <w:shd w:val="clear" w:color="auto" w:fill="FFFFFF"/>
        <w:tabs>
          <w:tab w:val="clear" w:pos="1410"/>
          <w:tab w:val="num" w:pos="1296"/>
        </w:tabs>
        <w:spacing w:before="5" w:line="360" w:lineRule="auto"/>
        <w:ind w:left="0" w:firstLine="540"/>
        <w:jc w:val="both"/>
        <w:rPr>
          <w:spacing w:val="-7"/>
          <w:w w:val="83"/>
          <w:sz w:val="28"/>
        </w:rPr>
      </w:pPr>
      <w:r w:rsidRPr="00600835">
        <w:rPr>
          <w:spacing w:val="2"/>
          <w:sz w:val="28"/>
        </w:rPr>
        <w:t xml:space="preserve">Руководство по предупреждению насилия на детьми </w:t>
      </w:r>
      <w:r w:rsidRPr="00600835">
        <w:rPr>
          <w:sz w:val="28"/>
        </w:rPr>
        <w:t>[Текст]</w:t>
      </w:r>
      <w:r w:rsidRPr="00600835">
        <w:rPr>
          <w:spacing w:val="2"/>
          <w:sz w:val="28"/>
        </w:rPr>
        <w:t xml:space="preserve"> /Под. ред. </w:t>
      </w:r>
      <w:r w:rsidRPr="00600835">
        <w:rPr>
          <w:spacing w:val="6"/>
          <w:sz w:val="28"/>
        </w:rPr>
        <w:t>Н.К</w:t>
      </w:r>
      <w:r>
        <w:rPr>
          <w:spacing w:val="6"/>
          <w:sz w:val="28"/>
        </w:rPr>
        <w:t>.</w:t>
      </w:r>
      <w:r w:rsidRPr="00600835">
        <w:rPr>
          <w:spacing w:val="6"/>
          <w:sz w:val="28"/>
        </w:rPr>
        <w:t xml:space="preserve"> Асановой. - М.: ВЛАДОС, 1997. - 511 с.</w:t>
      </w:r>
    </w:p>
    <w:p w:rsidR="00247C60" w:rsidRDefault="00247C60" w:rsidP="00CA2ED5">
      <w:pPr>
        <w:numPr>
          <w:ilvl w:val="0"/>
          <w:numId w:val="4"/>
        </w:numPr>
        <w:shd w:val="clear" w:color="auto" w:fill="FFFFFF"/>
        <w:tabs>
          <w:tab w:val="clear" w:pos="1410"/>
          <w:tab w:val="num" w:pos="1296"/>
        </w:tabs>
        <w:spacing w:before="5" w:line="360" w:lineRule="auto"/>
        <w:ind w:left="0" w:firstLine="540"/>
        <w:jc w:val="both"/>
        <w:rPr>
          <w:color w:val="000000"/>
          <w:spacing w:val="-7"/>
          <w:w w:val="83"/>
          <w:sz w:val="28"/>
        </w:rPr>
      </w:pPr>
      <w:r w:rsidRPr="00600835">
        <w:rPr>
          <w:sz w:val="28"/>
        </w:rPr>
        <w:t>Руководство практического психолога</w:t>
      </w:r>
      <w:r>
        <w:rPr>
          <w:sz w:val="28"/>
        </w:rPr>
        <w:t xml:space="preserve"> </w:t>
      </w:r>
      <w:r w:rsidRPr="00892100">
        <w:rPr>
          <w:sz w:val="28"/>
        </w:rPr>
        <w:t xml:space="preserve">[Текст] </w:t>
      </w:r>
      <w:r>
        <w:rPr>
          <w:sz w:val="28"/>
        </w:rPr>
        <w:t xml:space="preserve">/ Под ред. И.В. Дубровиной; РАО, психологический ин-т. – 2-е изд. – М.: </w:t>
      </w:r>
      <w:r>
        <w:rPr>
          <w:sz w:val="28"/>
          <w:lang w:val="en-US"/>
        </w:rPr>
        <w:t>Academia</w:t>
      </w:r>
      <w:r>
        <w:rPr>
          <w:sz w:val="28"/>
        </w:rPr>
        <w:t xml:space="preserve">, 1997. - 122 с. </w:t>
      </w:r>
    </w:p>
    <w:p w:rsidR="00247C60" w:rsidRDefault="00247C60" w:rsidP="00CA2ED5">
      <w:pPr>
        <w:numPr>
          <w:ilvl w:val="0"/>
          <w:numId w:val="4"/>
        </w:numPr>
        <w:shd w:val="clear" w:color="auto" w:fill="FFFFFF"/>
        <w:tabs>
          <w:tab w:val="clear" w:pos="1410"/>
          <w:tab w:val="num" w:pos="1296"/>
        </w:tabs>
        <w:spacing w:before="5" w:line="360" w:lineRule="auto"/>
        <w:ind w:left="0" w:firstLine="540"/>
        <w:jc w:val="both"/>
        <w:rPr>
          <w:color w:val="000000"/>
          <w:spacing w:val="-7"/>
          <w:w w:val="83"/>
          <w:sz w:val="28"/>
        </w:rPr>
      </w:pPr>
      <w:r>
        <w:rPr>
          <w:sz w:val="28"/>
        </w:rPr>
        <w:t xml:space="preserve">Румянцева, Т.Г. Агрессия: проблемы и поиски в западной философии и науке </w:t>
      </w:r>
      <w:r w:rsidRPr="00892100">
        <w:rPr>
          <w:sz w:val="28"/>
        </w:rPr>
        <w:t>[Текст]</w:t>
      </w:r>
      <w:r>
        <w:rPr>
          <w:sz w:val="28"/>
        </w:rPr>
        <w:t xml:space="preserve"> / Т.Г. Румянцева. – Мн: Университетское, 1991. – 148 с.</w:t>
      </w:r>
    </w:p>
    <w:p w:rsidR="00247C60" w:rsidRDefault="00247C60" w:rsidP="00CA2ED5">
      <w:pPr>
        <w:numPr>
          <w:ilvl w:val="0"/>
          <w:numId w:val="4"/>
        </w:numPr>
        <w:shd w:val="clear" w:color="auto" w:fill="FFFFFF"/>
        <w:tabs>
          <w:tab w:val="clear" w:pos="1410"/>
          <w:tab w:val="num" w:pos="1296"/>
        </w:tabs>
        <w:spacing w:before="5" w:line="360" w:lineRule="auto"/>
        <w:ind w:left="0" w:firstLine="540"/>
        <w:jc w:val="both"/>
        <w:rPr>
          <w:sz w:val="28"/>
        </w:rPr>
      </w:pPr>
      <w:r>
        <w:rPr>
          <w:color w:val="000000"/>
          <w:spacing w:val="11"/>
          <w:sz w:val="28"/>
        </w:rPr>
        <w:t xml:space="preserve">Рязанцев, В.А. Как предупредить алкоголизм </w:t>
      </w:r>
      <w:r w:rsidRPr="00892100">
        <w:rPr>
          <w:sz w:val="28"/>
        </w:rPr>
        <w:t>[Текст]</w:t>
      </w:r>
      <w:r>
        <w:rPr>
          <w:sz w:val="28"/>
        </w:rPr>
        <w:t xml:space="preserve"> / В.А. Рязанцев</w:t>
      </w:r>
      <w:r>
        <w:rPr>
          <w:color w:val="000000"/>
          <w:spacing w:val="11"/>
          <w:sz w:val="28"/>
        </w:rPr>
        <w:t>. – Киев, 1984.</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8"/>
          <w:w w:val="83"/>
          <w:sz w:val="28"/>
        </w:rPr>
      </w:pPr>
      <w:r>
        <w:rPr>
          <w:sz w:val="28"/>
        </w:rPr>
        <w:t xml:space="preserve">Саенко, Е.В. Социально-психологические проблемы девиантного поведения подростков старшего возраста </w:t>
      </w:r>
      <w:r w:rsidRPr="00892100">
        <w:rPr>
          <w:sz w:val="28"/>
        </w:rPr>
        <w:t>[Текст]</w:t>
      </w:r>
      <w:r>
        <w:rPr>
          <w:sz w:val="28"/>
        </w:rPr>
        <w:t>: автореф. дисс. … канд. психол.наук.: 19.00.05. – Ярославль, 1998. – 26 с.</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8"/>
          <w:w w:val="83"/>
          <w:sz w:val="28"/>
        </w:rPr>
      </w:pPr>
      <w:r>
        <w:rPr>
          <w:sz w:val="28"/>
        </w:rPr>
        <w:t xml:space="preserve">Сартан, Г.Н. Тренинг ответственности и самостоятельности у детей </w:t>
      </w:r>
      <w:r w:rsidRPr="00892100">
        <w:rPr>
          <w:sz w:val="28"/>
        </w:rPr>
        <w:t>[Текст]</w:t>
      </w:r>
      <w:r>
        <w:rPr>
          <w:sz w:val="28"/>
        </w:rPr>
        <w:t xml:space="preserve"> / Г.Н. Сартан. – М.: ТЦ «Сфера», 1998. – 128 с.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8"/>
          <w:w w:val="83"/>
          <w:sz w:val="28"/>
        </w:rPr>
      </w:pPr>
      <w:r>
        <w:rPr>
          <w:sz w:val="28"/>
        </w:rPr>
        <w:t xml:space="preserve">Саткин, М.Н. Методология и методика педагогических исследований: в помощь начинающему исследователю </w:t>
      </w:r>
      <w:r w:rsidRPr="00892100">
        <w:rPr>
          <w:sz w:val="28"/>
        </w:rPr>
        <w:t>[Текст]</w:t>
      </w:r>
      <w:r>
        <w:rPr>
          <w:sz w:val="28"/>
        </w:rPr>
        <w:t xml:space="preserve"> / М.Н. Саткин. – М.: Педагогика, 1986. – 152 с.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8"/>
          <w:w w:val="83"/>
          <w:sz w:val="28"/>
        </w:rPr>
      </w:pPr>
      <w:r>
        <w:rPr>
          <w:sz w:val="28"/>
        </w:rPr>
        <w:t>Сафонова, Т.Я. Жестокое обращение с детьми: Сущность, причины, социально-правовая защита</w:t>
      </w:r>
      <w:r w:rsidRPr="00BA235D">
        <w:rPr>
          <w:sz w:val="28"/>
        </w:rPr>
        <w:t xml:space="preserve"> </w:t>
      </w:r>
      <w:r w:rsidRPr="00892100">
        <w:rPr>
          <w:sz w:val="28"/>
        </w:rPr>
        <w:t xml:space="preserve">[Текст] </w:t>
      </w:r>
      <w:r>
        <w:rPr>
          <w:sz w:val="28"/>
        </w:rPr>
        <w:t>/ Т.Я. Сафонова, Е.И. Цымбал. – М., 1993.</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8"/>
          <w:w w:val="83"/>
          <w:sz w:val="28"/>
        </w:rPr>
      </w:pPr>
      <w:r>
        <w:rPr>
          <w:sz w:val="28"/>
        </w:rPr>
        <w:t xml:space="preserve"> Свистунова, Е.В. Особенности Я-концепции подростков с нарушением поведения </w:t>
      </w:r>
      <w:r w:rsidRPr="00892100">
        <w:rPr>
          <w:sz w:val="28"/>
        </w:rPr>
        <w:t>[Текст]</w:t>
      </w:r>
      <w:r>
        <w:rPr>
          <w:sz w:val="28"/>
        </w:rPr>
        <w:t xml:space="preserve">: дис. … канд.психол.наук: 19.00.10. – М., 2002. – 182 с.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8"/>
          <w:w w:val="83"/>
          <w:sz w:val="28"/>
        </w:rPr>
      </w:pPr>
      <w:r>
        <w:rPr>
          <w:sz w:val="28"/>
        </w:rPr>
        <w:t>Селецкий, А.И. Несовершеннолетние с отклоняющимся поведением</w:t>
      </w:r>
      <w:r w:rsidRPr="00BA235D">
        <w:rPr>
          <w:sz w:val="28"/>
        </w:rPr>
        <w:t xml:space="preserve"> </w:t>
      </w:r>
      <w:r>
        <w:rPr>
          <w:sz w:val="28"/>
        </w:rPr>
        <w:t xml:space="preserve"> </w:t>
      </w:r>
      <w:r w:rsidRPr="00892100">
        <w:rPr>
          <w:sz w:val="28"/>
        </w:rPr>
        <w:t xml:space="preserve">[Текст] </w:t>
      </w:r>
      <w:r>
        <w:rPr>
          <w:sz w:val="28"/>
        </w:rPr>
        <w:t xml:space="preserve"> / А.И. Селецкий, С.А. Тарарухин. – Киев: Вища школа, 1981. – 238 с.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8"/>
          <w:w w:val="83"/>
          <w:sz w:val="28"/>
        </w:rPr>
      </w:pPr>
      <w:r>
        <w:rPr>
          <w:sz w:val="28"/>
        </w:rPr>
        <w:lastRenderedPageBreak/>
        <w:t xml:space="preserve">Семенюк, Л.М. Психологические особенности агрессивного поведения подростков и условия его коррекции </w:t>
      </w:r>
      <w:r w:rsidRPr="00892100">
        <w:rPr>
          <w:sz w:val="28"/>
        </w:rPr>
        <w:t>[Текст]</w:t>
      </w:r>
      <w:r>
        <w:rPr>
          <w:sz w:val="28"/>
        </w:rPr>
        <w:t xml:space="preserve"> / Л.М. Семенюк. – М.: Изд-во «Институт практической психологии», 1996. – 96 с.</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6"/>
          <w:w w:val="83"/>
          <w:sz w:val="28"/>
        </w:rPr>
      </w:pPr>
      <w:r>
        <w:rPr>
          <w:color w:val="000000"/>
          <w:spacing w:val="1"/>
          <w:sz w:val="28"/>
        </w:rPr>
        <w:t xml:space="preserve">Сикевич, З.В. Молодежная культура: "за" и "против". Заметки социолога </w:t>
      </w:r>
      <w:r w:rsidRPr="00892100">
        <w:rPr>
          <w:sz w:val="28"/>
        </w:rPr>
        <w:t>[Текст]</w:t>
      </w:r>
      <w:r>
        <w:rPr>
          <w:sz w:val="28"/>
        </w:rPr>
        <w:t xml:space="preserve"> / З.В.Сикевич.</w:t>
      </w:r>
      <w:r>
        <w:rPr>
          <w:color w:val="000000"/>
          <w:spacing w:val="1"/>
          <w:sz w:val="28"/>
        </w:rPr>
        <w:t xml:space="preserve"> - Л., 1990.</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6"/>
          <w:w w:val="83"/>
          <w:sz w:val="28"/>
        </w:rPr>
      </w:pPr>
      <w:r>
        <w:rPr>
          <w:sz w:val="28"/>
        </w:rPr>
        <w:t xml:space="preserve">Силина, С.Н. Особенности отклоняющегося поведения в подростковом возрасте </w:t>
      </w:r>
      <w:r w:rsidRPr="00892100">
        <w:rPr>
          <w:sz w:val="28"/>
        </w:rPr>
        <w:t>[Текст]</w:t>
      </w:r>
      <w:r>
        <w:rPr>
          <w:sz w:val="28"/>
        </w:rPr>
        <w:t xml:space="preserve"> / С.Н. Силина. – Шадринск: Исеть, 2000. – 55 с.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6"/>
          <w:w w:val="83"/>
          <w:sz w:val="28"/>
        </w:rPr>
      </w:pPr>
      <w:r>
        <w:rPr>
          <w:sz w:val="28"/>
        </w:rPr>
        <w:t xml:space="preserve">Система психолого-педагогических мероприятий по предупреждению педагогической запущенности и правонарушений учащихся различных возрастных групп </w:t>
      </w:r>
      <w:r w:rsidRPr="00892100">
        <w:rPr>
          <w:sz w:val="28"/>
        </w:rPr>
        <w:t xml:space="preserve">[Текст] </w:t>
      </w:r>
      <w:r>
        <w:rPr>
          <w:sz w:val="28"/>
        </w:rPr>
        <w:t>/ Под ред. А.С. Белкина. – Свердловск, 1985.</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6"/>
          <w:w w:val="83"/>
          <w:sz w:val="28"/>
        </w:rPr>
      </w:pPr>
      <w:r>
        <w:rPr>
          <w:sz w:val="28"/>
        </w:rPr>
        <w:t xml:space="preserve">Славина, Л.С. Дети с аффективным поведением </w:t>
      </w:r>
      <w:r w:rsidRPr="00892100">
        <w:rPr>
          <w:sz w:val="28"/>
        </w:rPr>
        <w:t>[Текст]</w:t>
      </w:r>
      <w:r>
        <w:rPr>
          <w:sz w:val="28"/>
        </w:rPr>
        <w:t xml:space="preserve"> / Л.С. Славина. – М.: Просвещение, 1969. – 150 с.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6"/>
          <w:w w:val="83"/>
          <w:sz w:val="28"/>
        </w:rPr>
      </w:pPr>
      <w:r>
        <w:rPr>
          <w:sz w:val="28"/>
        </w:rPr>
        <w:t xml:space="preserve">Славина, Л.С. Трудные дети </w:t>
      </w:r>
      <w:r w:rsidRPr="00892100">
        <w:rPr>
          <w:sz w:val="28"/>
        </w:rPr>
        <w:t xml:space="preserve">[Текст] </w:t>
      </w:r>
      <w:r>
        <w:rPr>
          <w:sz w:val="28"/>
        </w:rPr>
        <w:t xml:space="preserve">/ Л.С. Славина; под ред. В.Э. Чудновского. – М.: Ин-т практ.психологии, 1998. – 447 с.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6"/>
          <w:w w:val="83"/>
          <w:sz w:val="28"/>
        </w:rPr>
      </w:pPr>
      <w:r>
        <w:rPr>
          <w:sz w:val="28"/>
        </w:rPr>
        <w:t xml:space="preserve">Словарь-справочник по отечественной социальной педагогике </w:t>
      </w:r>
      <w:r w:rsidRPr="00892100">
        <w:rPr>
          <w:sz w:val="28"/>
        </w:rPr>
        <w:t xml:space="preserve">[Текст] </w:t>
      </w:r>
      <w:r>
        <w:rPr>
          <w:sz w:val="28"/>
        </w:rPr>
        <w:t>/ под ред. С.А. Завражина. – Владимир, 2000. – 254 с.</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6"/>
          <w:w w:val="83"/>
          <w:sz w:val="28"/>
        </w:rPr>
      </w:pPr>
      <w:r>
        <w:rPr>
          <w:sz w:val="28"/>
        </w:rPr>
        <w:t xml:space="preserve">Словарь-справочник по психодиагностике </w:t>
      </w:r>
      <w:r w:rsidRPr="00892100">
        <w:rPr>
          <w:sz w:val="28"/>
        </w:rPr>
        <w:t xml:space="preserve">[Текст] </w:t>
      </w:r>
      <w:r>
        <w:rPr>
          <w:sz w:val="28"/>
        </w:rPr>
        <w:t xml:space="preserve">/ Под ред. Л.Ф. Бурлачук, С.М. Морозова. – СПб: РГПУ, 1999. – 85 с.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6"/>
          <w:w w:val="83"/>
          <w:sz w:val="28"/>
        </w:rPr>
      </w:pPr>
      <w:r>
        <w:rPr>
          <w:sz w:val="28"/>
        </w:rPr>
        <w:t xml:space="preserve">Смирнов, В.Е. Наркомания: Знак беды </w:t>
      </w:r>
      <w:r w:rsidRPr="00892100">
        <w:rPr>
          <w:sz w:val="28"/>
        </w:rPr>
        <w:t>[Текст]</w:t>
      </w:r>
      <w:r>
        <w:rPr>
          <w:sz w:val="28"/>
        </w:rPr>
        <w:t xml:space="preserve"> / В.Е. Смирнов. – М., 1988.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6"/>
          <w:w w:val="83"/>
          <w:sz w:val="28"/>
        </w:rPr>
      </w:pPr>
      <w:r>
        <w:rPr>
          <w:sz w:val="28"/>
        </w:rPr>
        <w:t xml:space="preserve">Смирнова, Е.О. Проблемы общения ребенка и взрослого в работах Л.С. Выготского и М.И. Лисиной </w:t>
      </w:r>
      <w:r w:rsidRPr="00892100">
        <w:rPr>
          <w:sz w:val="28"/>
        </w:rPr>
        <w:t xml:space="preserve">[Текст] </w:t>
      </w:r>
      <w:r>
        <w:rPr>
          <w:sz w:val="28"/>
        </w:rPr>
        <w:t xml:space="preserve">/ Е.О. Смирнова // Вопросы психологии. – 1996. – №6. – С.76-87.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Смирнова, Е.Э. Социальная норма и возможности ее изменения </w:t>
      </w:r>
      <w:r w:rsidRPr="00892100">
        <w:rPr>
          <w:sz w:val="28"/>
        </w:rPr>
        <w:t xml:space="preserve">[Текст] </w:t>
      </w:r>
      <w:r>
        <w:rPr>
          <w:sz w:val="28"/>
        </w:rPr>
        <w:t xml:space="preserve">/ Е.Э. Смирнова, В.Ф. Курлов, М.Д. Матюшкина // Социс. – 1999. – №1. – С.97-98.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Солдатенко, Н.Г. Психология трудного подростка </w:t>
      </w:r>
      <w:r w:rsidRPr="00892100">
        <w:rPr>
          <w:sz w:val="28"/>
        </w:rPr>
        <w:t>[Текст]</w:t>
      </w:r>
      <w:r>
        <w:rPr>
          <w:sz w:val="28"/>
        </w:rPr>
        <w:t xml:space="preserve"> / Н.Г. Солдатенко. – Рига: Знание, 1980. – 24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Солженицын, А. Хочу во всем разобраться сам </w:t>
      </w:r>
      <w:r w:rsidRPr="00892100">
        <w:rPr>
          <w:sz w:val="28"/>
        </w:rPr>
        <w:t xml:space="preserve">[Текст] </w:t>
      </w:r>
      <w:r>
        <w:rPr>
          <w:sz w:val="28"/>
        </w:rPr>
        <w:t>/ А. Солженицын // Литературная газета,13 июля, 1994.</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pacing w:val="1"/>
          <w:sz w:val="28"/>
        </w:rPr>
        <w:t xml:space="preserve">Сорокин, П.А. Причины войны и условия мира </w:t>
      </w:r>
      <w:r w:rsidRPr="00892100">
        <w:rPr>
          <w:sz w:val="28"/>
        </w:rPr>
        <w:t>[Текст]</w:t>
      </w:r>
      <w:r>
        <w:rPr>
          <w:sz w:val="28"/>
        </w:rPr>
        <w:t xml:space="preserve"> / П.А. Сорокин</w:t>
      </w:r>
      <w:r>
        <w:rPr>
          <w:spacing w:val="1"/>
          <w:sz w:val="28"/>
        </w:rPr>
        <w:t xml:space="preserve"> // Социс. -  1993. - № 1.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pacing w:val="1"/>
          <w:sz w:val="28"/>
        </w:rPr>
        <w:t xml:space="preserve">Социальная дезадаптация: нарушение поведения у детей и подростков </w:t>
      </w:r>
      <w:r w:rsidRPr="00892100">
        <w:rPr>
          <w:sz w:val="28"/>
        </w:rPr>
        <w:t>[Текст]</w:t>
      </w:r>
      <w:r>
        <w:rPr>
          <w:spacing w:val="1"/>
          <w:sz w:val="28"/>
        </w:rPr>
        <w:t xml:space="preserve"> – М., 1996. </w:t>
      </w:r>
    </w:p>
    <w:p w:rsidR="00247C60" w:rsidRDefault="00247C60" w:rsidP="00CA2ED5">
      <w:pPr>
        <w:pStyle w:val="a3"/>
        <w:numPr>
          <w:ilvl w:val="0"/>
          <w:numId w:val="4"/>
        </w:numPr>
        <w:tabs>
          <w:tab w:val="clear" w:pos="1410"/>
          <w:tab w:val="num" w:pos="1296"/>
        </w:tabs>
        <w:spacing w:line="360" w:lineRule="auto"/>
        <w:ind w:left="0" w:firstLine="540"/>
        <w:jc w:val="both"/>
        <w:rPr>
          <w:spacing w:val="-7"/>
          <w:w w:val="83"/>
          <w:sz w:val="28"/>
        </w:rPr>
      </w:pPr>
      <w:r>
        <w:rPr>
          <w:spacing w:val="1"/>
          <w:sz w:val="28"/>
        </w:rPr>
        <w:t xml:space="preserve">Социальная норма. Девиантное поведение </w:t>
      </w:r>
      <w:r w:rsidRPr="00892100">
        <w:rPr>
          <w:sz w:val="28"/>
        </w:rPr>
        <w:t xml:space="preserve">[Текст] </w:t>
      </w:r>
      <w:r>
        <w:rPr>
          <w:spacing w:val="1"/>
          <w:sz w:val="28"/>
        </w:rPr>
        <w:t>/ Под общ.ред. Ю.А. Клейберга, Л.А. Кокоревой, И.О. Ганченко. – Междунар.акад.психол.наук – Краснодар: Краснод.акад. МВД России, 2003. – 250 с.</w:t>
      </w:r>
    </w:p>
    <w:p w:rsidR="00247C60" w:rsidRDefault="00247C60" w:rsidP="00CA2ED5">
      <w:pPr>
        <w:pStyle w:val="a3"/>
        <w:numPr>
          <w:ilvl w:val="0"/>
          <w:numId w:val="4"/>
        </w:numPr>
        <w:tabs>
          <w:tab w:val="clear" w:pos="1410"/>
          <w:tab w:val="num" w:pos="1296"/>
        </w:tabs>
        <w:spacing w:line="360" w:lineRule="auto"/>
        <w:ind w:left="0" w:firstLine="540"/>
        <w:jc w:val="both"/>
        <w:rPr>
          <w:spacing w:val="-7"/>
          <w:w w:val="83"/>
          <w:sz w:val="28"/>
        </w:rPr>
      </w:pPr>
      <w:r>
        <w:rPr>
          <w:sz w:val="28"/>
        </w:rPr>
        <w:t xml:space="preserve">Социальная педагогика </w:t>
      </w:r>
      <w:r w:rsidRPr="00892100">
        <w:rPr>
          <w:sz w:val="28"/>
        </w:rPr>
        <w:t>[Текст]</w:t>
      </w:r>
      <w:r>
        <w:rPr>
          <w:sz w:val="28"/>
        </w:rPr>
        <w:t xml:space="preserve">: Курс лекций: Учеб. Пособие для студ. высш. учеб. заведений / Под общ. ред. М.А Галагузовой. – М.: Гуманит. изд. центр ВЛАДОС, 2001. – 416 с. </w:t>
      </w:r>
    </w:p>
    <w:p w:rsidR="00247C60" w:rsidRDefault="00247C60" w:rsidP="00CA2ED5">
      <w:pPr>
        <w:pStyle w:val="a3"/>
        <w:numPr>
          <w:ilvl w:val="0"/>
          <w:numId w:val="4"/>
        </w:numPr>
        <w:tabs>
          <w:tab w:val="clear" w:pos="1410"/>
          <w:tab w:val="num" w:pos="1296"/>
        </w:tabs>
        <w:spacing w:line="360" w:lineRule="auto"/>
        <w:ind w:left="0" w:firstLine="540"/>
        <w:jc w:val="both"/>
        <w:rPr>
          <w:spacing w:val="-7"/>
          <w:w w:val="83"/>
          <w:sz w:val="28"/>
        </w:rPr>
      </w:pPr>
      <w:r>
        <w:rPr>
          <w:sz w:val="28"/>
        </w:rPr>
        <w:t xml:space="preserve">Социальная профилактика отклоняющегося поведения несовершеннолетних как комплекс охранно-защитных мер </w:t>
      </w:r>
      <w:r w:rsidRPr="00892100">
        <w:rPr>
          <w:sz w:val="28"/>
        </w:rPr>
        <w:t>[Текст]</w:t>
      </w:r>
      <w:r>
        <w:rPr>
          <w:sz w:val="28"/>
        </w:rPr>
        <w:t>. - М., 1992.</w:t>
      </w:r>
    </w:p>
    <w:p w:rsidR="00247C60" w:rsidRDefault="00247C60" w:rsidP="00CA2ED5">
      <w:pPr>
        <w:pStyle w:val="a3"/>
        <w:numPr>
          <w:ilvl w:val="0"/>
          <w:numId w:val="4"/>
        </w:numPr>
        <w:tabs>
          <w:tab w:val="clear" w:pos="1410"/>
          <w:tab w:val="num" w:pos="1296"/>
        </w:tabs>
        <w:spacing w:line="360" w:lineRule="auto"/>
        <w:ind w:left="0" w:firstLine="540"/>
        <w:jc w:val="both"/>
        <w:rPr>
          <w:spacing w:val="-7"/>
          <w:w w:val="83"/>
          <w:sz w:val="28"/>
        </w:rPr>
      </w:pPr>
      <w:r>
        <w:rPr>
          <w:sz w:val="28"/>
        </w:rPr>
        <w:t xml:space="preserve">Социальная работа: теория и практика </w:t>
      </w:r>
      <w:r w:rsidRPr="00892100">
        <w:rPr>
          <w:sz w:val="28"/>
        </w:rPr>
        <w:t>[Текст]</w:t>
      </w:r>
      <w:r>
        <w:rPr>
          <w:sz w:val="28"/>
        </w:rPr>
        <w:t>: учебное пособие /Отв.ред. д.и.н., проф. Е.И. Холостова, д.и.н., проф. А.С. Сорвина. – М.: ИНФРА-М, 2001. – 427 с.</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6"/>
          <w:w w:val="83"/>
          <w:sz w:val="28"/>
        </w:rPr>
      </w:pPr>
      <w:r>
        <w:rPr>
          <w:sz w:val="28"/>
        </w:rPr>
        <w:t xml:space="preserve">Социальное развитие ребенка </w:t>
      </w:r>
      <w:r w:rsidRPr="00892100">
        <w:rPr>
          <w:sz w:val="28"/>
        </w:rPr>
        <w:t xml:space="preserve">[Текст] </w:t>
      </w:r>
      <w:r>
        <w:rPr>
          <w:sz w:val="28"/>
        </w:rPr>
        <w:t xml:space="preserve">/ Под научной редакцией </w:t>
      </w:r>
      <w:r>
        <w:rPr>
          <w:spacing w:val="24"/>
          <w:sz w:val="28"/>
        </w:rPr>
        <w:t xml:space="preserve">к.п.н. </w:t>
      </w:r>
      <w:r>
        <w:rPr>
          <w:spacing w:val="6"/>
          <w:sz w:val="28"/>
        </w:rPr>
        <w:t xml:space="preserve">Зверевой О.Л. - М.: Ассоциация "профессиональное </w:t>
      </w:r>
      <w:r>
        <w:rPr>
          <w:spacing w:val="5"/>
          <w:sz w:val="28"/>
        </w:rPr>
        <w:t xml:space="preserve">образование", 1994. - 77 с.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6"/>
          <w:w w:val="83"/>
          <w:sz w:val="28"/>
        </w:rPr>
      </w:pPr>
      <w:r>
        <w:rPr>
          <w:spacing w:val="5"/>
          <w:sz w:val="28"/>
        </w:rPr>
        <w:t xml:space="preserve">Социально-психологические, социально-педагогические и индивидуально-личностные проблемы профилактики правонарушений несовершеннолетних </w:t>
      </w:r>
      <w:r w:rsidRPr="00892100">
        <w:rPr>
          <w:sz w:val="28"/>
        </w:rPr>
        <w:t xml:space="preserve">[Текст] </w:t>
      </w:r>
      <w:r>
        <w:rPr>
          <w:spacing w:val="5"/>
          <w:sz w:val="28"/>
        </w:rPr>
        <w:t>/ Под ред. В.Ф. Пирожкова и др. – М., 1980.</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8"/>
          <w:w w:val="83"/>
          <w:sz w:val="28"/>
        </w:rPr>
      </w:pPr>
      <w:r>
        <w:rPr>
          <w:sz w:val="28"/>
        </w:rPr>
        <w:lastRenderedPageBreak/>
        <w:t xml:space="preserve">Социальные отклонения. Введение в общую теорию </w:t>
      </w:r>
      <w:r w:rsidRPr="00892100">
        <w:rPr>
          <w:sz w:val="28"/>
        </w:rPr>
        <w:t>[Текст]</w:t>
      </w:r>
      <w:r>
        <w:rPr>
          <w:sz w:val="28"/>
        </w:rPr>
        <w:t xml:space="preserve"> / В.Н. Кудрявцев, В.К. Бородин, В.С. Нерсесянц, Ю.В. Кудрявцев– М.: Юрид. лит., 1988. – 320 с.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8"/>
          <w:w w:val="83"/>
          <w:sz w:val="28"/>
        </w:rPr>
      </w:pPr>
      <w:r>
        <w:rPr>
          <w:sz w:val="28"/>
        </w:rPr>
        <w:t xml:space="preserve">Социальные отклонения </w:t>
      </w:r>
      <w:r w:rsidRPr="00892100">
        <w:rPr>
          <w:sz w:val="28"/>
        </w:rPr>
        <w:t>[Текст]</w:t>
      </w:r>
      <w:r>
        <w:rPr>
          <w:sz w:val="28"/>
        </w:rPr>
        <w:t xml:space="preserve">. – 2-е изд. перераб. и доп. – М.: Юрид.лит., 1989.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8"/>
          <w:w w:val="83"/>
          <w:sz w:val="28"/>
        </w:rPr>
      </w:pPr>
      <w:r>
        <w:rPr>
          <w:sz w:val="28"/>
        </w:rPr>
        <w:t xml:space="preserve">Социологический словарь </w:t>
      </w:r>
      <w:r w:rsidRPr="00892100">
        <w:rPr>
          <w:sz w:val="28"/>
        </w:rPr>
        <w:t>[Текст]</w:t>
      </w:r>
      <w:r>
        <w:rPr>
          <w:sz w:val="28"/>
        </w:rPr>
        <w:t xml:space="preserve">. – 2-е изд. перераб.и доп. – Мн: Университетское. – 1991.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7"/>
          <w:sz w:val="28"/>
        </w:rPr>
        <w:t xml:space="preserve">Социология молодежи </w:t>
      </w:r>
      <w:r w:rsidRPr="00892100">
        <w:rPr>
          <w:sz w:val="28"/>
        </w:rPr>
        <w:t>[Текст]</w:t>
      </w:r>
      <w:r>
        <w:rPr>
          <w:sz w:val="28"/>
        </w:rPr>
        <w:t xml:space="preserve"> </w:t>
      </w:r>
      <w:r>
        <w:rPr>
          <w:color w:val="000000"/>
          <w:spacing w:val="7"/>
          <w:sz w:val="28"/>
        </w:rPr>
        <w:t xml:space="preserve">/ Под ред. </w:t>
      </w:r>
      <w:r>
        <w:rPr>
          <w:color w:val="000000"/>
          <w:spacing w:val="1"/>
          <w:sz w:val="28"/>
        </w:rPr>
        <w:t>В.Т. Лисовского. – СПб.: Из-во СПбУ, 1996.</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Спиваковская, А.С. Как быть родителями </w:t>
      </w:r>
      <w:r w:rsidRPr="00892100">
        <w:rPr>
          <w:sz w:val="28"/>
        </w:rPr>
        <w:t>[Текст]</w:t>
      </w:r>
      <w:r>
        <w:rPr>
          <w:sz w:val="28"/>
        </w:rPr>
        <w:t xml:space="preserve"> / А.С. Спиваковская. – М.: Педагогика, 1986. – 157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Спиваковская, А.С. Профилактика детских неврозов: комплексная психологическая коррекция </w:t>
      </w:r>
      <w:r w:rsidRPr="00892100">
        <w:rPr>
          <w:sz w:val="28"/>
        </w:rPr>
        <w:t>[Текст]</w:t>
      </w:r>
      <w:r>
        <w:rPr>
          <w:sz w:val="28"/>
        </w:rPr>
        <w:t xml:space="preserve"> / А.С. Спиваковская. – М., 1988. – 198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Степанов, В.Г. Психология индивидуального подхода к трудным учащимся </w:t>
      </w:r>
      <w:r w:rsidRPr="00892100">
        <w:rPr>
          <w:sz w:val="28"/>
        </w:rPr>
        <w:t>[Текст]</w:t>
      </w:r>
      <w:r>
        <w:rPr>
          <w:sz w:val="28"/>
        </w:rPr>
        <w:t>: учебн. пособие / В.Г. Степанов; Моск. обл. пед. ин-т им. Н.К. Крупской. – М.: МОПИ, 1991. – 117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Степанов, В.Г. Психология трудных школьников </w:t>
      </w:r>
      <w:r w:rsidRPr="00892100">
        <w:rPr>
          <w:sz w:val="28"/>
        </w:rPr>
        <w:t>[Текст]</w:t>
      </w:r>
      <w:r>
        <w:rPr>
          <w:sz w:val="28"/>
        </w:rPr>
        <w:t xml:space="preserve">: учебное пособие для студентов высш. педагогич. учебн. заведен. / В.Г. Степанов – 3-е изд., перераб. и доп. – М.: </w:t>
      </w:r>
      <w:r>
        <w:rPr>
          <w:sz w:val="28"/>
          <w:lang w:val="en-US"/>
        </w:rPr>
        <w:t>Academia</w:t>
      </w:r>
      <w:r>
        <w:rPr>
          <w:sz w:val="28"/>
        </w:rPr>
        <w:t>, 2001. – 335 с.</w:t>
      </w:r>
    </w:p>
    <w:p w:rsidR="00247C60" w:rsidRDefault="00247C60" w:rsidP="00CA2ED5">
      <w:pPr>
        <w:pStyle w:val="a3"/>
        <w:numPr>
          <w:ilvl w:val="0"/>
          <w:numId w:val="4"/>
        </w:numPr>
        <w:tabs>
          <w:tab w:val="clear" w:pos="1410"/>
          <w:tab w:val="num" w:pos="1296"/>
        </w:tabs>
        <w:spacing w:line="360" w:lineRule="auto"/>
        <w:ind w:left="0" w:firstLine="540"/>
        <w:jc w:val="both"/>
        <w:rPr>
          <w:spacing w:val="-7"/>
          <w:w w:val="83"/>
          <w:sz w:val="28"/>
        </w:rPr>
      </w:pPr>
      <w:r>
        <w:rPr>
          <w:sz w:val="28"/>
        </w:rPr>
        <w:t xml:space="preserve">Степанов. В.Г. Психология трудных школьников </w:t>
      </w:r>
      <w:r w:rsidRPr="00892100">
        <w:rPr>
          <w:sz w:val="28"/>
        </w:rPr>
        <w:t>[Текст]</w:t>
      </w:r>
      <w:r>
        <w:rPr>
          <w:sz w:val="28"/>
        </w:rPr>
        <w:t xml:space="preserve">: учебное </w:t>
      </w:r>
      <w:r>
        <w:rPr>
          <w:spacing w:val="5"/>
          <w:sz w:val="28"/>
        </w:rPr>
        <w:t xml:space="preserve">пособие для учителей и родителей / В.Г. Степанов. - М.: </w:t>
      </w:r>
      <w:r>
        <w:rPr>
          <w:spacing w:val="6"/>
          <w:sz w:val="28"/>
        </w:rPr>
        <w:t xml:space="preserve">Издательский центр «Академия», 1996. - 320 с. </w:t>
      </w:r>
    </w:p>
    <w:p w:rsidR="00247C60" w:rsidRDefault="00247C60" w:rsidP="00CA2ED5">
      <w:pPr>
        <w:pStyle w:val="a3"/>
        <w:numPr>
          <w:ilvl w:val="0"/>
          <w:numId w:val="4"/>
        </w:numPr>
        <w:tabs>
          <w:tab w:val="clear" w:pos="1410"/>
          <w:tab w:val="num" w:pos="1296"/>
        </w:tabs>
        <w:spacing w:line="360" w:lineRule="auto"/>
        <w:ind w:left="0" w:firstLine="540"/>
        <w:jc w:val="both"/>
        <w:rPr>
          <w:spacing w:val="-7"/>
          <w:w w:val="83"/>
          <w:sz w:val="28"/>
        </w:rPr>
      </w:pPr>
      <w:r>
        <w:rPr>
          <w:spacing w:val="6"/>
          <w:sz w:val="28"/>
        </w:rPr>
        <w:t xml:space="preserve">Столин, В.В. Самосознание как объект психодиагностики </w:t>
      </w:r>
      <w:r w:rsidRPr="00892100">
        <w:rPr>
          <w:sz w:val="28"/>
        </w:rPr>
        <w:t xml:space="preserve">[Текст] </w:t>
      </w:r>
      <w:r>
        <w:rPr>
          <w:sz w:val="28"/>
        </w:rPr>
        <w:t>/ В.В. Столин; п</w:t>
      </w:r>
      <w:r>
        <w:rPr>
          <w:spacing w:val="6"/>
          <w:sz w:val="28"/>
        </w:rPr>
        <w:t xml:space="preserve">од ред. А.А. Бодалева, В.В. Столина. – М.: Просвещение, 1987. – 273 с. </w:t>
      </w:r>
    </w:p>
    <w:p w:rsidR="00247C60" w:rsidRDefault="00247C60" w:rsidP="00CA2ED5">
      <w:pPr>
        <w:pStyle w:val="a3"/>
        <w:numPr>
          <w:ilvl w:val="0"/>
          <w:numId w:val="4"/>
        </w:numPr>
        <w:tabs>
          <w:tab w:val="clear" w:pos="1410"/>
          <w:tab w:val="num" w:pos="1296"/>
        </w:tabs>
        <w:spacing w:line="360" w:lineRule="auto"/>
        <w:ind w:left="0" w:firstLine="540"/>
        <w:jc w:val="both"/>
        <w:rPr>
          <w:spacing w:val="-7"/>
          <w:w w:val="83"/>
          <w:sz w:val="28"/>
        </w:rPr>
      </w:pPr>
      <w:r>
        <w:rPr>
          <w:spacing w:val="6"/>
          <w:sz w:val="28"/>
        </w:rPr>
        <w:t xml:space="preserve">Столяренко, Л.Д. Педагогика </w:t>
      </w:r>
      <w:r w:rsidRPr="00892100">
        <w:rPr>
          <w:sz w:val="28"/>
        </w:rPr>
        <w:t>[Текст]</w:t>
      </w:r>
      <w:r>
        <w:rPr>
          <w:sz w:val="28"/>
        </w:rPr>
        <w:t xml:space="preserve"> / Л.Д. Столяренко</w:t>
      </w:r>
      <w:r>
        <w:rPr>
          <w:spacing w:val="6"/>
          <w:sz w:val="28"/>
        </w:rPr>
        <w:t xml:space="preserve">. – Ростов н/Д: «Феникс», 2000. – 448 с. </w:t>
      </w:r>
    </w:p>
    <w:p w:rsidR="00247C60" w:rsidRDefault="00247C60" w:rsidP="00CA2ED5">
      <w:pPr>
        <w:pStyle w:val="a3"/>
        <w:numPr>
          <w:ilvl w:val="0"/>
          <w:numId w:val="4"/>
        </w:numPr>
        <w:tabs>
          <w:tab w:val="clear" w:pos="1410"/>
          <w:tab w:val="num" w:pos="1296"/>
        </w:tabs>
        <w:spacing w:line="360" w:lineRule="auto"/>
        <w:ind w:left="0" w:firstLine="540"/>
        <w:jc w:val="both"/>
        <w:rPr>
          <w:spacing w:val="-7"/>
          <w:w w:val="83"/>
          <w:sz w:val="28"/>
        </w:rPr>
      </w:pPr>
      <w:r>
        <w:rPr>
          <w:spacing w:val="6"/>
          <w:sz w:val="28"/>
        </w:rPr>
        <w:lastRenderedPageBreak/>
        <w:t xml:space="preserve">Сухомлинский, В.А. О воспитании </w:t>
      </w:r>
      <w:r w:rsidRPr="00892100">
        <w:rPr>
          <w:sz w:val="28"/>
        </w:rPr>
        <w:t>[Текст]</w:t>
      </w:r>
      <w:r>
        <w:rPr>
          <w:sz w:val="28"/>
        </w:rPr>
        <w:t xml:space="preserve"> / В.А. Сухомлинский</w:t>
      </w:r>
      <w:r>
        <w:rPr>
          <w:spacing w:val="6"/>
          <w:sz w:val="28"/>
        </w:rPr>
        <w:t xml:space="preserve">. – М.: Политиздат, 1985. – 272 с. </w:t>
      </w:r>
    </w:p>
    <w:p w:rsidR="00247C60" w:rsidRDefault="00247C60" w:rsidP="00CA2ED5">
      <w:pPr>
        <w:pStyle w:val="a3"/>
        <w:numPr>
          <w:ilvl w:val="0"/>
          <w:numId w:val="4"/>
        </w:numPr>
        <w:tabs>
          <w:tab w:val="clear" w:pos="1410"/>
          <w:tab w:val="num" w:pos="1296"/>
        </w:tabs>
        <w:spacing w:line="360" w:lineRule="auto"/>
        <w:ind w:left="0" w:firstLine="540"/>
        <w:jc w:val="both"/>
        <w:rPr>
          <w:spacing w:val="-7"/>
          <w:w w:val="83"/>
          <w:sz w:val="28"/>
        </w:rPr>
      </w:pPr>
      <w:r>
        <w:rPr>
          <w:spacing w:val="6"/>
          <w:sz w:val="28"/>
        </w:rPr>
        <w:t xml:space="preserve">Сухомлинский, В.А. С чего начинается личность </w:t>
      </w:r>
      <w:r w:rsidRPr="00892100">
        <w:rPr>
          <w:sz w:val="28"/>
        </w:rPr>
        <w:t>[Текст]</w:t>
      </w:r>
      <w:r>
        <w:rPr>
          <w:sz w:val="28"/>
        </w:rPr>
        <w:t xml:space="preserve"> / В.А. Сухомлинский</w:t>
      </w:r>
      <w:r>
        <w:rPr>
          <w:spacing w:val="6"/>
          <w:sz w:val="28"/>
        </w:rPr>
        <w:t xml:space="preserve">. – М.: Политиздат, 1979. – 238 с. </w:t>
      </w:r>
    </w:p>
    <w:p w:rsidR="00247C60" w:rsidRDefault="00247C60" w:rsidP="00CA2ED5">
      <w:pPr>
        <w:pStyle w:val="a3"/>
        <w:numPr>
          <w:ilvl w:val="0"/>
          <w:numId w:val="4"/>
        </w:numPr>
        <w:tabs>
          <w:tab w:val="clear" w:pos="1410"/>
          <w:tab w:val="num" w:pos="1296"/>
        </w:tabs>
        <w:spacing w:line="360" w:lineRule="auto"/>
        <w:ind w:left="0" w:firstLine="540"/>
        <w:jc w:val="both"/>
        <w:rPr>
          <w:spacing w:val="-7"/>
          <w:w w:val="83"/>
          <w:sz w:val="28"/>
        </w:rPr>
      </w:pPr>
      <w:r>
        <w:rPr>
          <w:spacing w:val="6"/>
          <w:sz w:val="28"/>
        </w:rPr>
        <w:t xml:space="preserve">Сысоева, В.А. Социология. Социальный контроль и девиантное поведение </w:t>
      </w:r>
      <w:r w:rsidRPr="00892100">
        <w:rPr>
          <w:sz w:val="28"/>
        </w:rPr>
        <w:t>[Текст]</w:t>
      </w:r>
      <w:r>
        <w:rPr>
          <w:sz w:val="28"/>
        </w:rPr>
        <w:t xml:space="preserve"> / В.А. Сысоева.</w:t>
      </w:r>
      <w:r>
        <w:rPr>
          <w:spacing w:val="6"/>
          <w:sz w:val="28"/>
        </w:rPr>
        <w:t xml:space="preserve"> – М.: Знание, 2002. – 25 с. </w:t>
      </w:r>
    </w:p>
    <w:p w:rsidR="00247C60" w:rsidRDefault="00247C60" w:rsidP="00CA2ED5">
      <w:pPr>
        <w:pStyle w:val="a3"/>
        <w:numPr>
          <w:ilvl w:val="0"/>
          <w:numId w:val="4"/>
        </w:numPr>
        <w:tabs>
          <w:tab w:val="clear" w:pos="1410"/>
          <w:tab w:val="num" w:pos="1296"/>
        </w:tabs>
        <w:spacing w:line="360" w:lineRule="auto"/>
        <w:ind w:left="0" w:firstLine="540"/>
        <w:jc w:val="both"/>
        <w:rPr>
          <w:spacing w:val="-7"/>
          <w:w w:val="83"/>
          <w:sz w:val="28"/>
        </w:rPr>
      </w:pPr>
      <w:r>
        <w:rPr>
          <w:spacing w:val="6"/>
          <w:sz w:val="28"/>
        </w:rPr>
        <w:t xml:space="preserve">Сычев, Ю.В. Микросреда и личность </w:t>
      </w:r>
      <w:r w:rsidRPr="00892100">
        <w:rPr>
          <w:sz w:val="28"/>
        </w:rPr>
        <w:t>[Текст]</w:t>
      </w:r>
      <w:r>
        <w:rPr>
          <w:sz w:val="28"/>
        </w:rPr>
        <w:t xml:space="preserve"> / Ю.В. Сычев</w:t>
      </w:r>
      <w:r>
        <w:rPr>
          <w:spacing w:val="6"/>
          <w:sz w:val="28"/>
        </w:rPr>
        <w:t>. – М.: Мысль, 1974. – 192 с.</w:t>
      </w:r>
    </w:p>
    <w:p w:rsidR="00247C60" w:rsidRDefault="00247C60" w:rsidP="00CA2ED5">
      <w:pPr>
        <w:pStyle w:val="a3"/>
        <w:numPr>
          <w:ilvl w:val="0"/>
          <w:numId w:val="4"/>
        </w:numPr>
        <w:tabs>
          <w:tab w:val="clear" w:pos="1410"/>
          <w:tab w:val="num" w:pos="1296"/>
        </w:tabs>
        <w:spacing w:line="360" w:lineRule="auto"/>
        <w:ind w:left="0" w:firstLine="540"/>
        <w:jc w:val="both"/>
        <w:rPr>
          <w:spacing w:val="-6"/>
          <w:w w:val="83"/>
          <w:sz w:val="28"/>
        </w:rPr>
      </w:pPr>
      <w:r>
        <w:rPr>
          <w:spacing w:val="1"/>
          <w:sz w:val="28"/>
        </w:rPr>
        <w:t xml:space="preserve">Тард, Г. Законы подражания </w:t>
      </w:r>
      <w:r w:rsidRPr="00892100">
        <w:rPr>
          <w:sz w:val="28"/>
        </w:rPr>
        <w:t>[Текст]</w:t>
      </w:r>
      <w:r>
        <w:rPr>
          <w:sz w:val="28"/>
        </w:rPr>
        <w:t xml:space="preserve"> / Г.Тард</w:t>
      </w:r>
      <w:r>
        <w:rPr>
          <w:spacing w:val="1"/>
          <w:sz w:val="28"/>
        </w:rPr>
        <w:t xml:space="preserve">. - СПб., 1982. </w:t>
      </w:r>
    </w:p>
    <w:p w:rsidR="00247C60" w:rsidRDefault="00247C60" w:rsidP="00CA2ED5">
      <w:pPr>
        <w:pStyle w:val="a3"/>
        <w:numPr>
          <w:ilvl w:val="0"/>
          <w:numId w:val="4"/>
        </w:numPr>
        <w:tabs>
          <w:tab w:val="clear" w:pos="1410"/>
          <w:tab w:val="num" w:pos="1296"/>
        </w:tabs>
        <w:spacing w:line="360" w:lineRule="auto"/>
        <w:ind w:left="0" w:firstLine="540"/>
        <w:jc w:val="both"/>
        <w:rPr>
          <w:spacing w:val="-6"/>
          <w:w w:val="83"/>
          <w:sz w:val="28"/>
        </w:rPr>
      </w:pPr>
      <w:r>
        <w:rPr>
          <w:spacing w:val="1"/>
          <w:sz w:val="28"/>
        </w:rPr>
        <w:t xml:space="preserve">Тарухин, С.А. Преступное поведение: Социальные и психологические черты </w:t>
      </w:r>
      <w:r w:rsidRPr="00892100">
        <w:rPr>
          <w:sz w:val="28"/>
        </w:rPr>
        <w:t>[Текст]</w:t>
      </w:r>
      <w:r>
        <w:rPr>
          <w:sz w:val="28"/>
        </w:rPr>
        <w:t xml:space="preserve"> / С.А. Тарухин</w:t>
      </w:r>
      <w:r>
        <w:rPr>
          <w:spacing w:val="1"/>
          <w:sz w:val="28"/>
        </w:rPr>
        <w:t xml:space="preserve">. – М., 1974. </w:t>
      </w:r>
    </w:p>
    <w:p w:rsidR="00247C60" w:rsidRDefault="00247C60" w:rsidP="00CA2ED5">
      <w:pPr>
        <w:pStyle w:val="a3"/>
        <w:numPr>
          <w:ilvl w:val="0"/>
          <w:numId w:val="4"/>
        </w:numPr>
        <w:tabs>
          <w:tab w:val="clear" w:pos="1410"/>
          <w:tab w:val="num" w:pos="1296"/>
        </w:tabs>
        <w:spacing w:line="360" w:lineRule="auto"/>
        <w:ind w:left="0" w:firstLine="540"/>
        <w:jc w:val="both"/>
        <w:rPr>
          <w:spacing w:val="-6"/>
          <w:w w:val="83"/>
          <w:sz w:val="28"/>
        </w:rPr>
      </w:pPr>
      <w:r>
        <w:rPr>
          <w:spacing w:val="1"/>
          <w:sz w:val="28"/>
        </w:rPr>
        <w:t xml:space="preserve">Татенко, В.А. Психолого-педагогические условия усовершенствования воспитательного процесса </w:t>
      </w:r>
      <w:r w:rsidRPr="00892100">
        <w:rPr>
          <w:sz w:val="28"/>
        </w:rPr>
        <w:t>[Текст]</w:t>
      </w:r>
      <w:r>
        <w:rPr>
          <w:sz w:val="28"/>
        </w:rPr>
        <w:t xml:space="preserve"> / В.А. Татенко</w:t>
      </w:r>
      <w:r>
        <w:rPr>
          <w:spacing w:val="1"/>
          <w:sz w:val="28"/>
        </w:rPr>
        <w:t xml:space="preserve">. – Киев, 1980. – 132 с. </w:t>
      </w:r>
    </w:p>
    <w:p w:rsidR="00247C60" w:rsidRDefault="00247C60" w:rsidP="00CA2ED5">
      <w:pPr>
        <w:pStyle w:val="a3"/>
        <w:numPr>
          <w:ilvl w:val="0"/>
          <w:numId w:val="4"/>
        </w:numPr>
        <w:tabs>
          <w:tab w:val="clear" w:pos="1410"/>
          <w:tab w:val="num" w:pos="1296"/>
        </w:tabs>
        <w:spacing w:line="360" w:lineRule="auto"/>
        <w:ind w:left="0" w:firstLine="540"/>
        <w:jc w:val="both"/>
        <w:rPr>
          <w:spacing w:val="-6"/>
          <w:w w:val="83"/>
          <w:sz w:val="28"/>
        </w:rPr>
      </w:pPr>
      <w:r>
        <w:rPr>
          <w:spacing w:val="1"/>
          <w:sz w:val="28"/>
        </w:rPr>
        <w:t xml:space="preserve">Технология социальной работы </w:t>
      </w:r>
      <w:r w:rsidRPr="00892100">
        <w:rPr>
          <w:sz w:val="28"/>
        </w:rPr>
        <w:t>[Текст]</w:t>
      </w:r>
      <w:r>
        <w:rPr>
          <w:spacing w:val="1"/>
          <w:sz w:val="28"/>
        </w:rPr>
        <w:t xml:space="preserve">: учебн. пособие для студ. выш. учебн. заведений / Под. ред. И.Г. Зайнышева. – М.: Гуманит.изд.центр ВЛАДОС, 2000. – 240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Технологии социально-психологической ресоциализации подростков с девиантным поведением </w:t>
      </w:r>
      <w:r w:rsidRPr="00892100">
        <w:rPr>
          <w:sz w:val="28"/>
        </w:rPr>
        <w:t>[Текст]</w:t>
      </w:r>
      <w:r>
        <w:rPr>
          <w:sz w:val="28"/>
        </w:rPr>
        <w:t xml:space="preserve">: [сборник] / Ком. по делам молодежи Киров. обл. Центр социал-психол. помощи детям, подросткам и молодежи; /Авт.-сост. М.Н. Бородатая </w:t>
      </w:r>
      <w:r>
        <w:rPr>
          <w:sz w:val="28"/>
          <w:lang w:val="en-US"/>
        </w:rPr>
        <w:t>[</w:t>
      </w:r>
      <w:r>
        <w:rPr>
          <w:sz w:val="28"/>
        </w:rPr>
        <w:t xml:space="preserve">и др.] – Киров, 2003. – 90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Тимофеев, В.И. Методические рекомендации по психической саморегуляции</w:t>
      </w:r>
      <w:r w:rsidRPr="002C3563">
        <w:rPr>
          <w:sz w:val="28"/>
        </w:rPr>
        <w:t xml:space="preserve"> </w:t>
      </w:r>
      <w:r w:rsidRPr="00892100">
        <w:rPr>
          <w:sz w:val="28"/>
        </w:rPr>
        <w:t xml:space="preserve">[Текст] </w:t>
      </w:r>
      <w:r>
        <w:rPr>
          <w:sz w:val="28"/>
        </w:rPr>
        <w:t xml:space="preserve"> / В.И. Тимофеев, Ю.И. Филимоненко. – СПб: Иматон, 1993. - 23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Толстых, Н.Н. Изучение мотивации подростков, имеющих пагубные привычки </w:t>
      </w:r>
      <w:r w:rsidRPr="00892100">
        <w:rPr>
          <w:sz w:val="28"/>
        </w:rPr>
        <w:t xml:space="preserve">[Текст] </w:t>
      </w:r>
      <w:r>
        <w:rPr>
          <w:sz w:val="28"/>
        </w:rPr>
        <w:t xml:space="preserve"> / Н.Н. Толстых // Вопросы психологии. – 1989. – №20. – С.35-38</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7"/>
          <w:w w:val="83"/>
          <w:sz w:val="28"/>
        </w:rPr>
      </w:pPr>
      <w:r>
        <w:rPr>
          <w:spacing w:val="7"/>
          <w:sz w:val="28"/>
        </w:rPr>
        <w:lastRenderedPageBreak/>
        <w:t xml:space="preserve">Толстых, А.В. </w:t>
      </w:r>
      <w:r>
        <w:rPr>
          <w:sz w:val="28"/>
        </w:rPr>
        <w:t xml:space="preserve">Подросток в неформальной группе </w:t>
      </w:r>
      <w:r w:rsidRPr="00892100">
        <w:rPr>
          <w:sz w:val="28"/>
        </w:rPr>
        <w:t xml:space="preserve">[Текст] </w:t>
      </w:r>
      <w:r>
        <w:rPr>
          <w:sz w:val="28"/>
        </w:rPr>
        <w:t xml:space="preserve"> / А.В. Толстых // Педагогика и Психология. - М.: Знание, 1991. – № 2. – С.32-38.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7"/>
          <w:w w:val="83"/>
          <w:sz w:val="28"/>
        </w:rPr>
      </w:pPr>
      <w:r>
        <w:rPr>
          <w:sz w:val="28"/>
        </w:rPr>
        <w:t xml:space="preserve">Тупоногов, А.С. Коррекционно-педагогическая работа в системе образования детей с нарушениями умственного и физического развития </w:t>
      </w:r>
      <w:r w:rsidRPr="00892100">
        <w:rPr>
          <w:sz w:val="28"/>
        </w:rPr>
        <w:t xml:space="preserve">[Текст] </w:t>
      </w:r>
      <w:r>
        <w:rPr>
          <w:sz w:val="28"/>
        </w:rPr>
        <w:t xml:space="preserve"> / А.С. Тупоногов // Дефектология. – 1994. – №4. – С.9-14.</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7"/>
          <w:w w:val="83"/>
          <w:sz w:val="28"/>
        </w:rPr>
      </w:pPr>
      <w:r>
        <w:rPr>
          <w:sz w:val="28"/>
        </w:rPr>
        <w:t xml:space="preserve">Ушинский, К.Д. Избранные сочинения </w:t>
      </w:r>
      <w:r w:rsidRPr="00892100">
        <w:rPr>
          <w:sz w:val="28"/>
        </w:rPr>
        <w:t>[Текст]</w:t>
      </w:r>
      <w:r>
        <w:rPr>
          <w:sz w:val="28"/>
        </w:rPr>
        <w:t xml:space="preserve"> / К.Д. Ушинский. – М., 1953. –  Т.1 - 638 с.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7"/>
          <w:w w:val="83"/>
          <w:sz w:val="28"/>
        </w:rPr>
      </w:pPr>
      <w:r>
        <w:rPr>
          <w:sz w:val="28"/>
        </w:rPr>
        <w:t xml:space="preserve">Фельдштейн, Д.И. Особенности развития деятельности ребенка в онтогенезе </w:t>
      </w:r>
      <w:r w:rsidRPr="00892100">
        <w:rPr>
          <w:sz w:val="28"/>
        </w:rPr>
        <w:t xml:space="preserve">[Текст] </w:t>
      </w:r>
      <w:r>
        <w:rPr>
          <w:sz w:val="28"/>
        </w:rPr>
        <w:t xml:space="preserve"> / Д.И. Фельдштейн // Вопросы психологии. – 1981. - №6. – С.36-47.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7"/>
          <w:w w:val="83"/>
          <w:sz w:val="28"/>
        </w:rPr>
      </w:pPr>
      <w:r>
        <w:rPr>
          <w:sz w:val="28"/>
        </w:rPr>
        <w:t xml:space="preserve">Фельдштейн. Д.И. Проблемы возрастной и педагогической психологии </w:t>
      </w:r>
      <w:r w:rsidRPr="00892100">
        <w:rPr>
          <w:sz w:val="28"/>
        </w:rPr>
        <w:t>[Текст]</w:t>
      </w:r>
      <w:r>
        <w:rPr>
          <w:sz w:val="28"/>
        </w:rPr>
        <w:t xml:space="preserve"> / Д.И. Фельдштейн. – М.: Международная педагогическая академия, 1995. – 368 с.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7"/>
          <w:w w:val="83"/>
          <w:sz w:val="28"/>
        </w:rPr>
      </w:pPr>
      <w:r>
        <w:rPr>
          <w:sz w:val="28"/>
        </w:rPr>
        <w:t xml:space="preserve">Фельдштейн, Д.И. Психологические закономерности развития личности и решение актуальных задач воспитания </w:t>
      </w:r>
      <w:r w:rsidRPr="00892100">
        <w:rPr>
          <w:sz w:val="28"/>
        </w:rPr>
        <w:t xml:space="preserve">[Текст] </w:t>
      </w:r>
      <w:r>
        <w:rPr>
          <w:sz w:val="28"/>
        </w:rPr>
        <w:t xml:space="preserve">/ Д.И. Фельдштейн // Вопросы психологии. – 1984. - №2. – С.12-22.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7"/>
          <w:w w:val="83"/>
          <w:sz w:val="28"/>
        </w:rPr>
      </w:pPr>
      <w:r>
        <w:rPr>
          <w:sz w:val="28"/>
        </w:rPr>
        <w:t xml:space="preserve">Фельдштейн, Д.И. Психологические основы общественно полезной деятельности </w:t>
      </w:r>
      <w:r w:rsidRPr="00892100">
        <w:rPr>
          <w:sz w:val="28"/>
        </w:rPr>
        <w:t>[Текст]</w:t>
      </w:r>
      <w:r>
        <w:rPr>
          <w:sz w:val="28"/>
        </w:rPr>
        <w:t xml:space="preserve"> / Д.И. Фельдштейн. – М.: Педагогика, 1982. – 224 с.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7"/>
          <w:w w:val="83"/>
          <w:sz w:val="28"/>
        </w:rPr>
      </w:pPr>
      <w:r>
        <w:rPr>
          <w:sz w:val="28"/>
        </w:rPr>
        <w:t xml:space="preserve">Фельдштейн, Д.И. Психологические становления личности </w:t>
      </w:r>
      <w:r w:rsidRPr="00892100">
        <w:rPr>
          <w:sz w:val="28"/>
        </w:rPr>
        <w:t>[Текст]</w:t>
      </w:r>
      <w:r>
        <w:rPr>
          <w:sz w:val="28"/>
        </w:rPr>
        <w:t xml:space="preserve"> / Д.И. Фельдштейн. – М.: Международная педагогическая академия, 1994. – 192 с.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7"/>
          <w:w w:val="83"/>
          <w:sz w:val="28"/>
        </w:rPr>
      </w:pPr>
      <w:r>
        <w:rPr>
          <w:sz w:val="28"/>
        </w:rPr>
        <w:t xml:space="preserve">Фельдштейн, Д.И. Психология воспитания подростка </w:t>
      </w:r>
      <w:r w:rsidRPr="00892100">
        <w:rPr>
          <w:sz w:val="28"/>
        </w:rPr>
        <w:t>[Текст]</w:t>
      </w:r>
      <w:r>
        <w:rPr>
          <w:sz w:val="28"/>
        </w:rPr>
        <w:t xml:space="preserve"> / Д.И. Фельдштейн. – М.: Знание, 1978. – С.28-35.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7"/>
          <w:w w:val="83"/>
          <w:sz w:val="28"/>
        </w:rPr>
      </w:pPr>
      <w:r>
        <w:rPr>
          <w:sz w:val="28"/>
        </w:rPr>
        <w:t xml:space="preserve">Фельдштейн, Д.И. Психология развития личности в онтогенезе </w:t>
      </w:r>
      <w:r w:rsidRPr="00892100">
        <w:rPr>
          <w:sz w:val="28"/>
        </w:rPr>
        <w:t xml:space="preserve">[Текст] </w:t>
      </w:r>
      <w:r>
        <w:rPr>
          <w:sz w:val="28"/>
        </w:rPr>
        <w:t xml:space="preserve"> / Д.И. Фельдштейн. – М.: Педагогика, 1989. – 206 с. </w:t>
      </w:r>
    </w:p>
    <w:p w:rsidR="00247C60" w:rsidRDefault="00247C60" w:rsidP="00CA2ED5">
      <w:pPr>
        <w:pStyle w:val="a3"/>
        <w:numPr>
          <w:ilvl w:val="0"/>
          <w:numId w:val="4"/>
        </w:numPr>
        <w:tabs>
          <w:tab w:val="clear" w:pos="1410"/>
          <w:tab w:val="num" w:pos="1296"/>
        </w:tabs>
        <w:spacing w:line="360" w:lineRule="auto"/>
        <w:ind w:left="0" w:firstLine="540"/>
        <w:jc w:val="both"/>
        <w:rPr>
          <w:color w:val="000000"/>
          <w:spacing w:val="-7"/>
          <w:w w:val="83"/>
          <w:sz w:val="28"/>
        </w:rPr>
      </w:pPr>
      <w:r>
        <w:rPr>
          <w:sz w:val="28"/>
        </w:rPr>
        <w:t xml:space="preserve">Философский словарь </w:t>
      </w:r>
      <w:r w:rsidRPr="00892100">
        <w:rPr>
          <w:sz w:val="28"/>
        </w:rPr>
        <w:t xml:space="preserve">[Текст] </w:t>
      </w:r>
      <w:r>
        <w:rPr>
          <w:sz w:val="28"/>
        </w:rPr>
        <w:t xml:space="preserve">/ Под ред. И.Т. Фролова. – 5-е изд-е. – М.: Политиздат, 1986. - 590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Фокина, Н.Э. Особенности развития моральных суждений у </w:t>
      </w:r>
      <w:r>
        <w:rPr>
          <w:spacing w:val="-6"/>
          <w:sz w:val="28"/>
        </w:rPr>
        <w:t xml:space="preserve">младших школьников и подростков </w:t>
      </w:r>
      <w:r w:rsidRPr="00892100">
        <w:rPr>
          <w:sz w:val="28"/>
        </w:rPr>
        <w:t xml:space="preserve">[Текст] </w:t>
      </w:r>
      <w:r>
        <w:rPr>
          <w:sz w:val="28"/>
        </w:rPr>
        <w:t>/ Н.Э.</w:t>
      </w:r>
      <w:r>
        <w:rPr>
          <w:spacing w:val="-6"/>
          <w:sz w:val="28"/>
        </w:rPr>
        <w:t xml:space="preserve"> Фокина // Сов. </w:t>
      </w:r>
      <w:r>
        <w:rPr>
          <w:spacing w:val="-1"/>
          <w:sz w:val="28"/>
        </w:rPr>
        <w:t>педагогика. - 1973. - №3. - С. 27-32.</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Формирование личности в переходный период: от подросткового к юношескому возрасту </w:t>
      </w:r>
      <w:r w:rsidRPr="00892100">
        <w:rPr>
          <w:sz w:val="28"/>
        </w:rPr>
        <w:t xml:space="preserve">[Текст] </w:t>
      </w:r>
      <w:r>
        <w:rPr>
          <w:sz w:val="28"/>
        </w:rPr>
        <w:t>/ Под ред. И.В. Дубровиной. – М.: Педагогика, 1987. – 184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Фортунатов, Г.А. Трудные дети в семье и школе </w:t>
      </w:r>
      <w:r w:rsidRPr="00892100">
        <w:rPr>
          <w:sz w:val="28"/>
        </w:rPr>
        <w:t>[Текст]</w:t>
      </w:r>
      <w:r>
        <w:rPr>
          <w:sz w:val="28"/>
        </w:rPr>
        <w:t xml:space="preserve"> / Г.А. Фортунатов. – М., 1935.</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color w:val="000000"/>
          <w:spacing w:val="-1"/>
          <w:sz w:val="28"/>
        </w:rPr>
        <w:t xml:space="preserve">Фрейд, 3. Психология бессознательного </w:t>
      </w:r>
      <w:r w:rsidRPr="00892100">
        <w:rPr>
          <w:sz w:val="28"/>
        </w:rPr>
        <w:t>[Текст]</w:t>
      </w:r>
      <w:r>
        <w:rPr>
          <w:color w:val="000000"/>
          <w:spacing w:val="-1"/>
          <w:sz w:val="28"/>
        </w:rPr>
        <w:t xml:space="preserve">: сборник произведений /Сост. науч. рук. М.Г. </w:t>
      </w:r>
      <w:r>
        <w:rPr>
          <w:color w:val="000000"/>
          <w:spacing w:val="4"/>
          <w:sz w:val="28"/>
        </w:rPr>
        <w:t>Ярошевский. - М.: Просвещение. - 1990.</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Фромм, Э. Анатомия человеческой деструктивности </w:t>
      </w:r>
      <w:r w:rsidRPr="00892100">
        <w:rPr>
          <w:sz w:val="28"/>
        </w:rPr>
        <w:t>[Текст]</w:t>
      </w:r>
      <w:r>
        <w:rPr>
          <w:sz w:val="28"/>
        </w:rPr>
        <w:t xml:space="preserve"> /Пер. Э.М. Телятникова.- М.: ООО «Изд-во АСТ – ЛТД», 1998. – 670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Хабриев, Р.Ф. Девиантное поведение как социальная проблема </w:t>
      </w:r>
      <w:r w:rsidRPr="00892100">
        <w:rPr>
          <w:sz w:val="28"/>
        </w:rPr>
        <w:t>[Текст]</w:t>
      </w:r>
      <w:r>
        <w:rPr>
          <w:sz w:val="28"/>
        </w:rPr>
        <w:t xml:space="preserve">: дис. …канд. социол. наук: 22.00.04. – Казань, 2003. – 184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Хайруллина, Ю.Р. Социализация личности в </w:t>
      </w:r>
      <w:r>
        <w:rPr>
          <w:spacing w:val="-1"/>
          <w:sz w:val="28"/>
        </w:rPr>
        <w:t xml:space="preserve">условиях трансформации российского общества </w:t>
      </w:r>
      <w:r w:rsidRPr="00892100">
        <w:rPr>
          <w:sz w:val="28"/>
        </w:rPr>
        <w:t>[Текст]</w:t>
      </w:r>
      <w:r>
        <w:rPr>
          <w:sz w:val="28"/>
        </w:rPr>
        <w:t xml:space="preserve"> / Ю.Р. Хайруллина</w:t>
      </w:r>
      <w:r>
        <w:rPr>
          <w:spacing w:val="-1"/>
          <w:sz w:val="28"/>
        </w:rPr>
        <w:t>. - Казань: ИСЭГШ АНТ, 1998. -  112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Харчев,  А.Г.   Социология  воспитания </w:t>
      </w:r>
      <w:r w:rsidRPr="00892100">
        <w:rPr>
          <w:sz w:val="28"/>
        </w:rPr>
        <w:t>[Текст]</w:t>
      </w:r>
      <w:r>
        <w:rPr>
          <w:sz w:val="28"/>
        </w:rPr>
        <w:t xml:space="preserve"> / А.Г. Харчев. – М., 1990.</w:t>
      </w:r>
    </w:p>
    <w:p w:rsidR="00247C60" w:rsidRDefault="00247C60" w:rsidP="00CA2ED5">
      <w:pPr>
        <w:pStyle w:val="a3"/>
        <w:numPr>
          <w:ilvl w:val="0"/>
          <w:numId w:val="4"/>
        </w:numPr>
        <w:tabs>
          <w:tab w:val="clear" w:pos="1410"/>
          <w:tab w:val="num" w:pos="1296"/>
        </w:tabs>
        <w:spacing w:line="360" w:lineRule="auto"/>
        <w:ind w:left="0" w:firstLine="540"/>
        <w:jc w:val="both"/>
        <w:rPr>
          <w:spacing w:val="-8"/>
          <w:w w:val="83"/>
          <w:sz w:val="28"/>
        </w:rPr>
      </w:pPr>
      <w:r>
        <w:rPr>
          <w:sz w:val="28"/>
        </w:rPr>
        <w:t xml:space="preserve">Хорни, К. Невротическая личность нашего времени. Самоанализ. </w:t>
      </w:r>
      <w:r w:rsidRPr="00892100">
        <w:rPr>
          <w:sz w:val="28"/>
        </w:rPr>
        <w:t xml:space="preserve">[Текст] </w:t>
      </w:r>
      <w:r>
        <w:rPr>
          <w:sz w:val="28"/>
        </w:rPr>
        <w:t>/ К.Хорни – М.: Прогресс, 1993.</w:t>
      </w:r>
      <w:r>
        <w:rPr>
          <w:spacing w:val="14"/>
          <w:sz w:val="28"/>
        </w:rPr>
        <w:t xml:space="preserve"> – 480 с. </w:t>
      </w:r>
    </w:p>
    <w:p w:rsidR="00247C60" w:rsidRDefault="00247C60" w:rsidP="00CA2ED5">
      <w:pPr>
        <w:pStyle w:val="a3"/>
        <w:numPr>
          <w:ilvl w:val="0"/>
          <w:numId w:val="4"/>
        </w:numPr>
        <w:tabs>
          <w:tab w:val="clear" w:pos="1410"/>
          <w:tab w:val="num" w:pos="1296"/>
        </w:tabs>
        <w:spacing w:line="360" w:lineRule="auto"/>
        <w:ind w:left="0" w:firstLine="540"/>
        <w:jc w:val="both"/>
        <w:rPr>
          <w:spacing w:val="-8"/>
          <w:w w:val="83"/>
          <w:sz w:val="28"/>
        </w:rPr>
      </w:pPr>
      <w:r>
        <w:rPr>
          <w:spacing w:val="14"/>
          <w:sz w:val="28"/>
        </w:rPr>
        <w:t xml:space="preserve">Худик, В.А. Психология аномального развития личности в детском и подростково-юношеском возрасте </w:t>
      </w:r>
      <w:r w:rsidRPr="00892100">
        <w:rPr>
          <w:sz w:val="28"/>
        </w:rPr>
        <w:t>[Текст]</w:t>
      </w:r>
      <w:r>
        <w:rPr>
          <w:sz w:val="28"/>
        </w:rPr>
        <w:t xml:space="preserve"> / В.А. Худик</w:t>
      </w:r>
      <w:r>
        <w:rPr>
          <w:spacing w:val="14"/>
          <w:sz w:val="28"/>
        </w:rPr>
        <w:t xml:space="preserve">. – Киев, 1993. – 144 с. </w:t>
      </w:r>
    </w:p>
    <w:p w:rsidR="00247C60" w:rsidRDefault="00247C60" w:rsidP="00CA2ED5">
      <w:pPr>
        <w:pStyle w:val="a3"/>
        <w:numPr>
          <w:ilvl w:val="0"/>
          <w:numId w:val="4"/>
        </w:numPr>
        <w:tabs>
          <w:tab w:val="clear" w:pos="1410"/>
          <w:tab w:val="num" w:pos="1296"/>
        </w:tabs>
        <w:spacing w:line="360" w:lineRule="auto"/>
        <w:ind w:left="0" w:firstLine="540"/>
        <w:jc w:val="both"/>
        <w:rPr>
          <w:spacing w:val="-8"/>
          <w:w w:val="83"/>
          <w:sz w:val="28"/>
        </w:rPr>
      </w:pPr>
      <w:r>
        <w:rPr>
          <w:spacing w:val="14"/>
          <w:sz w:val="28"/>
        </w:rPr>
        <w:t>Хьелл, П. Теории личности</w:t>
      </w:r>
      <w:r w:rsidRPr="00E51CE7">
        <w:rPr>
          <w:spacing w:val="14"/>
          <w:sz w:val="28"/>
        </w:rPr>
        <w:t xml:space="preserve"> </w:t>
      </w:r>
      <w:r w:rsidRPr="00892100">
        <w:rPr>
          <w:sz w:val="28"/>
        </w:rPr>
        <w:t xml:space="preserve">[Текст] </w:t>
      </w:r>
      <w:r>
        <w:rPr>
          <w:sz w:val="28"/>
        </w:rPr>
        <w:t xml:space="preserve">/ П. Хьелл, Д. </w:t>
      </w:r>
      <w:r>
        <w:rPr>
          <w:spacing w:val="14"/>
          <w:sz w:val="28"/>
        </w:rPr>
        <w:t xml:space="preserve">Зиглер. – 3-е междунар. изд. – СПБ.: Изд-во «Питер», 2003. – 608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lastRenderedPageBreak/>
        <w:t xml:space="preserve">Шайкова, М.В. Девиантное поведение личности несовершеннолетних женского пола и пути его коррекции </w:t>
      </w:r>
      <w:r w:rsidRPr="00892100">
        <w:rPr>
          <w:sz w:val="28"/>
        </w:rPr>
        <w:t>[Текст]</w:t>
      </w:r>
      <w:r>
        <w:rPr>
          <w:sz w:val="28"/>
        </w:rPr>
        <w:t>: автореф. дисс. на соиск. учен. степ. канд.психол.наук / Рос. акад. Гос. службы при президенте РФ. – М., 1995. – 21 с.</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 Эйдемиллер, Э.Г. Психология и психотерапия в семье</w:t>
      </w:r>
      <w:r w:rsidRPr="00E51CE7">
        <w:rPr>
          <w:sz w:val="28"/>
        </w:rPr>
        <w:t xml:space="preserve"> </w:t>
      </w:r>
      <w:r w:rsidRPr="00892100">
        <w:rPr>
          <w:sz w:val="28"/>
        </w:rPr>
        <w:t xml:space="preserve">[Текст] </w:t>
      </w:r>
      <w:r>
        <w:rPr>
          <w:sz w:val="28"/>
        </w:rPr>
        <w:t xml:space="preserve">/ Э.Г. Эйдемиллер, В. Юстицкис. – СПб.: Изд-во «Питер», 1999. – 656 с.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Эльконин, Д.Б. К проблеме периодизации психологического развития в детском возрасте </w:t>
      </w:r>
      <w:r w:rsidRPr="00892100">
        <w:rPr>
          <w:sz w:val="28"/>
        </w:rPr>
        <w:t xml:space="preserve">[Текст] </w:t>
      </w:r>
      <w:r>
        <w:rPr>
          <w:sz w:val="28"/>
        </w:rPr>
        <w:t xml:space="preserve">/ Д.Б. Эльконин // Вопросы психологии. – 1971. - №4. – С.6-20.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Энциклопедия социальной работы </w:t>
      </w:r>
      <w:r w:rsidRPr="00892100">
        <w:rPr>
          <w:sz w:val="28"/>
        </w:rPr>
        <w:t>[Текст]</w:t>
      </w:r>
      <w:r>
        <w:rPr>
          <w:sz w:val="28"/>
        </w:rPr>
        <w:t xml:space="preserve">: В 3 т.; пер.с англ.– М., 1994. </w:t>
      </w:r>
    </w:p>
    <w:p w:rsidR="00247C60" w:rsidRDefault="00247C60" w:rsidP="00CA2ED5">
      <w:pPr>
        <w:pStyle w:val="a3"/>
        <w:numPr>
          <w:ilvl w:val="0"/>
          <w:numId w:val="4"/>
        </w:numPr>
        <w:tabs>
          <w:tab w:val="clear" w:pos="1410"/>
          <w:tab w:val="num" w:pos="1296"/>
        </w:tabs>
        <w:spacing w:line="360" w:lineRule="auto"/>
        <w:ind w:left="0" w:firstLine="540"/>
        <w:jc w:val="both"/>
        <w:rPr>
          <w:sz w:val="28"/>
        </w:rPr>
      </w:pPr>
      <w:r>
        <w:rPr>
          <w:sz w:val="28"/>
        </w:rPr>
        <w:t xml:space="preserve">Эпштейн, М. Очередные вопросы социального воспитания </w:t>
      </w:r>
      <w:r w:rsidRPr="00892100">
        <w:rPr>
          <w:sz w:val="28"/>
        </w:rPr>
        <w:t>[Текст]</w:t>
      </w:r>
      <w:r>
        <w:rPr>
          <w:sz w:val="28"/>
        </w:rPr>
        <w:t xml:space="preserve"> / М. Эпштейн. – М., 1926.</w:t>
      </w:r>
    </w:p>
    <w:p w:rsidR="00247C60" w:rsidRDefault="00247C60" w:rsidP="00CA2ED5">
      <w:pPr>
        <w:numPr>
          <w:ilvl w:val="0"/>
          <w:numId w:val="4"/>
        </w:numPr>
        <w:tabs>
          <w:tab w:val="clear" w:pos="1410"/>
          <w:tab w:val="left" w:pos="708"/>
          <w:tab w:val="num" w:pos="1296"/>
          <w:tab w:val="left" w:pos="1440"/>
          <w:tab w:val="left" w:pos="2832"/>
          <w:tab w:val="left" w:pos="3540"/>
          <w:tab w:val="left" w:pos="4248"/>
          <w:tab w:val="left" w:pos="4956"/>
          <w:tab w:val="left" w:pos="5664"/>
          <w:tab w:val="left" w:pos="6300"/>
          <w:tab w:val="left" w:pos="6372"/>
          <w:tab w:val="left" w:pos="7020"/>
        </w:tabs>
        <w:spacing w:line="360" w:lineRule="auto"/>
        <w:ind w:left="0" w:firstLine="540"/>
        <w:jc w:val="both"/>
        <w:rPr>
          <w:color w:val="000000"/>
          <w:spacing w:val="-7"/>
          <w:w w:val="82"/>
          <w:sz w:val="28"/>
        </w:rPr>
      </w:pPr>
      <w:r>
        <w:rPr>
          <w:sz w:val="28"/>
        </w:rPr>
        <w:t xml:space="preserve">Юсупов, И.М. Психология взаимопонимания </w:t>
      </w:r>
      <w:r w:rsidRPr="00892100">
        <w:rPr>
          <w:sz w:val="28"/>
        </w:rPr>
        <w:t>[Текст]</w:t>
      </w:r>
      <w:r>
        <w:rPr>
          <w:sz w:val="28"/>
        </w:rPr>
        <w:t xml:space="preserve"> / И.М. Юсупов. – Казань: Татарское книжное издательство, 1991. - 191 с.</w:t>
      </w:r>
    </w:p>
    <w:p w:rsidR="00247C60" w:rsidRDefault="00247C60" w:rsidP="00CA2ED5">
      <w:pPr>
        <w:numPr>
          <w:ilvl w:val="0"/>
          <w:numId w:val="4"/>
        </w:numPr>
        <w:tabs>
          <w:tab w:val="clear" w:pos="1410"/>
          <w:tab w:val="left" w:pos="708"/>
          <w:tab w:val="num" w:pos="1296"/>
          <w:tab w:val="left" w:pos="1440"/>
          <w:tab w:val="left" w:pos="2832"/>
          <w:tab w:val="left" w:pos="3540"/>
          <w:tab w:val="left" w:pos="4248"/>
          <w:tab w:val="left" w:pos="4956"/>
          <w:tab w:val="left" w:pos="5664"/>
          <w:tab w:val="left" w:pos="6300"/>
          <w:tab w:val="left" w:pos="6372"/>
          <w:tab w:val="left" w:pos="7020"/>
        </w:tabs>
        <w:spacing w:line="360" w:lineRule="auto"/>
        <w:ind w:left="0" w:firstLine="540"/>
        <w:jc w:val="both"/>
        <w:rPr>
          <w:color w:val="000000"/>
          <w:spacing w:val="-7"/>
          <w:w w:val="82"/>
          <w:sz w:val="28"/>
        </w:rPr>
      </w:pPr>
      <w:r>
        <w:rPr>
          <w:sz w:val="28"/>
        </w:rPr>
        <w:t>Юсупов, И.М. Психология эмпатии (теоретические и прикладные аспекты)</w:t>
      </w:r>
      <w:r w:rsidRPr="002C28DB">
        <w:rPr>
          <w:sz w:val="28"/>
        </w:rPr>
        <w:t xml:space="preserve"> </w:t>
      </w:r>
      <w:r w:rsidRPr="00892100">
        <w:rPr>
          <w:sz w:val="28"/>
        </w:rPr>
        <w:t>[Текст]</w:t>
      </w:r>
      <w:r>
        <w:rPr>
          <w:sz w:val="28"/>
        </w:rPr>
        <w:t xml:space="preserve">: автореф. дисс. … д-ра пс. наук. – СПб., 1995. - 34 с. </w:t>
      </w:r>
    </w:p>
    <w:p w:rsidR="00247C60" w:rsidRDefault="00247C60" w:rsidP="00CA2ED5">
      <w:pPr>
        <w:numPr>
          <w:ilvl w:val="0"/>
          <w:numId w:val="4"/>
        </w:numPr>
        <w:tabs>
          <w:tab w:val="clear" w:pos="1410"/>
          <w:tab w:val="left" w:pos="708"/>
          <w:tab w:val="num" w:pos="1296"/>
          <w:tab w:val="left" w:pos="1440"/>
          <w:tab w:val="left" w:pos="2832"/>
          <w:tab w:val="left" w:pos="3540"/>
          <w:tab w:val="left" w:pos="4248"/>
          <w:tab w:val="left" w:pos="4956"/>
          <w:tab w:val="left" w:pos="5664"/>
          <w:tab w:val="left" w:pos="6300"/>
          <w:tab w:val="left" w:pos="6372"/>
          <w:tab w:val="left" w:pos="7020"/>
        </w:tabs>
        <w:spacing w:line="360" w:lineRule="auto"/>
        <w:ind w:left="0" w:firstLine="540"/>
        <w:jc w:val="both"/>
        <w:rPr>
          <w:color w:val="000000"/>
          <w:spacing w:val="-7"/>
          <w:w w:val="82"/>
          <w:sz w:val="28"/>
        </w:rPr>
      </w:pPr>
      <w:r>
        <w:rPr>
          <w:sz w:val="28"/>
        </w:rPr>
        <w:t xml:space="preserve">Ягодинский, В.Н. Школьнику о вреде никотина и алкоголя </w:t>
      </w:r>
      <w:r w:rsidRPr="00892100">
        <w:rPr>
          <w:sz w:val="28"/>
        </w:rPr>
        <w:t>[Текст]</w:t>
      </w:r>
      <w:r>
        <w:rPr>
          <w:sz w:val="28"/>
        </w:rPr>
        <w:t xml:space="preserve"> / В.Н. Ягодинский. – М., 1986. </w:t>
      </w:r>
    </w:p>
    <w:p w:rsidR="00247C60" w:rsidRDefault="00247C60" w:rsidP="00CA2ED5">
      <w:pPr>
        <w:numPr>
          <w:ilvl w:val="0"/>
          <w:numId w:val="4"/>
        </w:numPr>
        <w:tabs>
          <w:tab w:val="clear" w:pos="1410"/>
          <w:tab w:val="left" w:pos="708"/>
          <w:tab w:val="num" w:pos="1296"/>
          <w:tab w:val="left" w:pos="1440"/>
          <w:tab w:val="left" w:pos="2832"/>
          <w:tab w:val="left" w:pos="3540"/>
          <w:tab w:val="left" w:pos="4248"/>
          <w:tab w:val="left" w:pos="4956"/>
          <w:tab w:val="left" w:pos="5664"/>
          <w:tab w:val="left" w:pos="6300"/>
          <w:tab w:val="left" w:pos="6372"/>
          <w:tab w:val="left" w:pos="7020"/>
        </w:tabs>
        <w:spacing w:line="360" w:lineRule="auto"/>
        <w:ind w:left="0" w:firstLine="540"/>
        <w:jc w:val="both"/>
        <w:rPr>
          <w:color w:val="000000"/>
          <w:spacing w:val="-7"/>
          <w:w w:val="82"/>
          <w:sz w:val="28"/>
        </w:rPr>
      </w:pPr>
      <w:r>
        <w:rPr>
          <w:sz w:val="28"/>
        </w:rPr>
        <w:t xml:space="preserve">Якобсон, П.М. Психологические проблемы мотивации поведения </w:t>
      </w:r>
      <w:r w:rsidRPr="00892100">
        <w:rPr>
          <w:sz w:val="28"/>
        </w:rPr>
        <w:t>[Текст]</w:t>
      </w:r>
      <w:r>
        <w:rPr>
          <w:sz w:val="28"/>
        </w:rPr>
        <w:t xml:space="preserve"> / П.М. Якобсон. – М: Просвещение, 1969. – 315 с. </w:t>
      </w:r>
    </w:p>
    <w:p w:rsidR="00247C60" w:rsidRDefault="00247C60" w:rsidP="00CA2ED5">
      <w:pPr>
        <w:numPr>
          <w:ilvl w:val="0"/>
          <w:numId w:val="4"/>
        </w:numPr>
        <w:tabs>
          <w:tab w:val="clear" w:pos="1410"/>
          <w:tab w:val="left" w:pos="708"/>
          <w:tab w:val="num" w:pos="1296"/>
          <w:tab w:val="left" w:pos="1440"/>
          <w:tab w:val="left" w:pos="2832"/>
          <w:tab w:val="left" w:pos="3540"/>
          <w:tab w:val="left" w:pos="4248"/>
          <w:tab w:val="left" w:pos="4956"/>
          <w:tab w:val="left" w:pos="5664"/>
          <w:tab w:val="left" w:pos="6300"/>
          <w:tab w:val="left" w:pos="6372"/>
          <w:tab w:val="left" w:pos="7020"/>
        </w:tabs>
        <w:spacing w:line="360" w:lineRule="auto"/>
        <w:ind w:left="0" w:firstLine="540"/>
        <w:jc w:val="both"/>
        <w:rPr>
          <w:color w:val="000000"/>
          <w:spacing w:val="-7"/>
          <w:w w:val="82"/>
          <w:sz w:val="28"/>
        </w:rPr>
      </w:pPr>
      <w:r>
        <w:rPr>
          <w:sz w:val="28"/>
        </w:rPr>
        <w:t xml:space="preserve">Яковлев, В.А. Вопросы методики изучения нравственных качеств </w:t>
      </w:r>
      <w:r w:rsidRPr="00892100">
        <w:rPr>
          <w:sz w:val="28"/>
        </w:rPr>
        <w:t xml:space="preserve">[Текст] </w:t>
      </w:r>
      <w:r>
        <w:rPr>
          <w:sz w:val="28"/>
        </w:rPr>
        <w:t xml:space="preserve"> / В.А. Яковлев // Советская педагогика. – 1976. - №8. – С.38-43. </w:t>
      </w:r>
    </w:p>
    <w:p w:rsidR="00247C60" w:rsidRDefault="00247C60" w:rsidP="00CA2ED5">
      <w:pPr>
        <w:numPr>
          <w:ilvl w:val="0"/>
          <w:numId w:val="4"/>
        </w:numPr>
        <w:tabs>
          <w:tab w:val="clear" w:pos="1410"/>
          <w:tab w:val="left" w:pos="708"/>
          <w:tab w:val="num" w:pos="1296"/>
          <w:tab w:val="left" w:pos="1440"/>
          <w:tab w:val="left" w:pos="2832"/>
          <w:tab w:val="left" w:pos="3540"/>
          <w:tab w:val="left" w:pos="4248"/>
          <w:tab w:val="left" w:pos="4956"/>
          <w:tab w:val="left" w:pos="5664"/>
          <w:tab w:val="left" w:pos="6300"/>
          <w:tab w:val="left" w:pos="6372"/>
          <w:tab w:val="left" w:pos="7020"/>
        </w:tabs>
        <w:spacing w:line="360" w:lineRule="auto"/>
        <w:ind w:left="0" w:firstLine="540"/>
        <w:jc w:val="both"/>
        <w:rPr>
          <w:color w:val="000000"/>
          <w:spacing w:val="-7"/>
          <w:w w:val="82"/>
          <w:sz w:val="28"/>
        </w:rPr>
      </w:pPr>
      <w:r>
        <w:rPr>
          <w:sz w:val="28"/>
        </w:rPr>
        <w:t xml:space="preserve">Яковлев, В.А. К вопросу о критерии оценки личности школьника и процесса воспитания </w:t>
      </w:r>
      <w:r w:rsidRPr="00892100">
        <w:rPr>
          <w:sz w:val="28"/>
        </w:rPr>
        <w:t xml:space="preserve">[Текст] </w:t>
      </w:r>
      <w:r>
        <w:rPr>
          <w:sz w:val="28"/>
        </w:rPr>
        <w:t>/ В.А. Яковлев // Советская педагогика. – 1974. - №11. – С.70-83.</w:t>
      </w:r>
    </w:p>
    <w:p w:rsidR="00247C60" w:rsidRDefault="00247C60" w:rsidP="00CA2ED5">
      <w:pPr>
        <w:numPr>
          <w:ilvl w:val="0"/>
          <w:numId w:val="4"/>
        </w:numPr>
        <w:tabs>
          <w:tab w:val="clear" w:pos="1410"/>
          <w:tab w:val="left" w:pos="708"/>
          <w:tab w:val="num" w:pos="1296"/>
          <w:tab w:val="left" w:pos="1440"/>
          <w:tab w:val="left" w:pos="2832"/>
          <w:tab w:val="left" w:pos="3540"/>
          <w:tab w:val="left" w:pos="4248"/>
          <w:tab w:val="left" w:pos="4956"/>
          <w:tab w:val="left" w:pos="5664"/>
          <w:tab w:val="left" w:pos="6300"/>
          <w:tab w:val="left" w:pos="6372"/>
          <w:tab w:val="left" w:pos="7020"/>
        </w:tabs>
        <w:spacing w:line="360" w:lineRule="auto"/>
        <w:ind w:left="0" w:firstLine="540"/>
        <w:jc w:val="both"/>
        <w:rPr>
          <w:color w:val="000000"/>
          <w:spacing w:val="-7"/>
          <w:w w:val="82"/>
          <w:sz w:val="28"/>
        </w:rPr>
      </w:pPr>
      <w:r>
        <w:rPr>
          <w:sz w:val="28"/>
        </w:rPr>
        <w:t xml:space="preserve">Яновская, М.Г. Эмоциональные аспекты нравственного воспитания </w:t>
      </w:r>
      <w:r w:rsidRPr="00892100">
        <w:rPr>
          <w:sz w:val="28"/>
        </w:rPr>
        <w:t>[Текст]</w:t>
      </w:r>
      <w:r>
        <w:rPr>
          <w:sz w:val="28"/>
        </w:rPr>
        <w:t xml:space="preserve">: кн.для учителя / М.Г. Яновская. – М.: Просвещение, 1986. – 160 с. </w:t>
      </w:r>
    </w:p>
    <w:p w:rsidR="00247C60" w:rsidRDefault="00247C60" w:rsidP="00CA2ED5">
      <w:pPr>
        <w:numPr>
          <w:ilvl w:val="0"/>
          <w:numId w:val="4"/>
        </w:numPr>
        <w:tabs>
          <w:tab w:val="clear" w:pos="1410"/>
          <w:tab w:val="left" w:pos="708"/>
          <w:tab w:val="num" w:pos="1296"/>
          <w:tab w:val="left" w:pos="1440"/>
          <w:tab w:val="left" w:pos="2832"/>
          <w:tab w:val="left" w:pos="3540"/>
          <w:tab w:val="left" w:pos="4248"/>
          <w:tab w:val="left" w:pos="4956"/>
          <w:tab w:val="left" w:pos="5664"/>
          <w:tab w:val="left" w:pos="6300"/>
          <w:tab w:val="left" w:pos="6372"/>
          <w:tab w:val="left" w:pos="7020"/>
        </w:tabs>
        <w:spacing w:line="360" w:lineRule="auto"/>
        <w:ind w:left="0" w:firstLine="540"/>
        <w:jc w:val="both"/>
        <w:rPr>
          <w:color w:val="000000"/>
          <w:spacing w:val="-7"/>
          <w:w w:val="82"/>
          <w:sz w:val="28"/>
        </w:rPr>
      </w:pPr>
      <w:r>
        <w:rPr>
          <w:sz w:val="28"/>
        </w:rPr>
        <w:lastRenderedPageBreak/>
        <w:t xml:space="preserve">Ярская – Смирнова, Е.Р. Социокультурный анализ нетипичности </w:t>
      </w:r>
      <w:r w:rsidRPr="00892100">
        <w:rPr>
          <w:sz w:val="28"/>
        </w:rPr>
        <w:t>[Текст]</w:t>
      </w:r>
      <w:r>
        <w:rPr>
          <w:sz w:val="28"/>
        </w:rPr>
        <w:t xml:space="preserve"> / Е.Р. Ярская – Смирнова. – Саратов, 1997.</w:t>
      </w:r>
    </w:p>
    <w:p w:rsidR="00247C60" w:rsidRDefault="00247C60" w:rsidP="00CA2ED5">
      <w:pPr>
        <w:numPr>
          <w:ilvl w:val="0"/>
          <w:numId w:val="4"/>
        </w:numPr>
        <w:tabs>
          <w:tab w:val="clear" w:pos="1410"/>
          <w:tab w:val="left" w:pos="708"/>
          <w:tab w:val="num" w:pos="1296"/>
          <w:tab w:val="left" w:pos="1440"/>
          <w:tab w:val="left" w:pos="2832"/>
          <w:tab w:val="left" w:pos="3540"/>
          <w:tab w:val="left" w:pos="4248"/>
          <w:tab w:val="left" w:pos="4956"/>
          <w:tab w:val="left" w:pos="5664"/>
          <w:tab w:val="left" w:pos="6300"/>
          <w:tab w:val="left" w:pos="6372"/>
          <w:tab w:val="left" w:pos="7020"/>
        </w:tabs>
        <w:spacing w:line="360" w:lineRule="auto"/>
        <w:ind w:left="0" w:firstLine="540"/>
        <w:jc w:val="both"/>
        <w:rPr>
          <w:color w:val="000000"/>
          <w:spacing w:val="-7"/>
          <w:w w:val="82"/>
          <w:sz w:val="28"/>
          <w:lang w:val="en-US"/>
        </w:rPr>
      </w:pPr>
      <w:r>
        <w:rPr>
          <w:sz w:val="28"/>
          <w:lang w:val="en-US"/>
        </w:rPr>
        <w:t>Cekieta</w:t>
      </w:r>
      <w:r w:rsidRPr="00796B2B">
        <w:rPr>
          <w:sz w:val="28"/>
          <w:lang w:val="en-US"/>
        </w:rPr>
        <w:t>,</w:t>
      </w:r>
      <w:r>
        <w:rPr>
          <w:sz w:val="28"/>
          <w:lang w:val="en-US"/>
        </w:rPr>
        <w:t xml:space="preserve"> C. Toksikomania</w:t>
      </w:r>
      <w:r w:rsidRPr="00FB6917">
        <w:rPr>
          <w:sz w:val="28"/>
          <w:lang w:val="en-US"/>
        </w:rPr>
        <w:t xml:space="preserve"> [</w:t>
      </w:r>
      <w:r>
        <w:rPr>
          <w:sz w:val="28"/>
          <w:lang w:val="en-US"/>
        </w:rPr>
        <w:t>Text</w:t>
      </w:r>
      <w:r w:rsidRPr="00FB6917">
        <w:rPr>
          <w:sz w:val="28"/>
          <w:lang w:val="en-US"/>
        </w:rPr>
        <w:t>]</w:t>
      </w:r>
      <w:r>
        <w:rPr>
          <w:sz w:val="28"/>
          <w:lang w:val="en-US"/>
        </w:rPr>
        <w:t xml:space="preserve">. – Warszawa, 1985. </w:t>
      </w:r>
    </w:p>
    <w:p w:rsidR="00247C60" w:rsidRDefault="00247C60" w:rsidP="00CA2ED5">
      <w:pPr>
        <w:numPr>
          <w:ilvl w:val="0"/>
          <w:numId w:val="4"/>
        </w:numPr>
        <w:tabs>
          <w:tab w:val="clear" w:pos="1410"/>
          <w:tab w:val="left" w:pos="708"/>
          <w:tab w:val="num" w:pos="1296"/>
          <w:tab w:val="left" w:pos="1440"/>
          <w:tab w:val="left" w:pos="2832"/>
          <w:tab w:val="left" w:pos="3540"/>
          <w:tab w:val="left" w:pos="4248"/>
          <w:tab w:val="left" w:pos="4956"/>
          <w:tab w:val="left" w:pos="5664"/>
          <w:tab w:val="left" w:pos="6300"/>
          <w:tab w:val="left" w:pos="6372"/>
          <w:tab w:val="left" w:pos="7020"/>
        </w:tabs>
        <w:spacing w:line="360" w:lineRule="auto"/>
        <w:ind w:left="0" w:firstLine="540"/>
        <w:jc w:val="both"/>
        <w:rPr>
          <w:color w:val="000000"/>
          <w:spacing w:val="-7"/>
          <w:w w:val="82"/>
          <w:sz w:val="28"/>
          <w:lang w:val="en-US"/>
        </w:rPr>
      </w:pPr>
      <w:r>
        <w:rPr>
          <w:sz w:val="28"/>
          <w:lang w:val="en-US"/>
        </w:rPr>
        <w:t>Chassin</w:t>
      </w:r>
      <w:r w:rsidRPr="00C76432">
        <w:rPr>
          <w:sz w:val="28"/>
          <w:lang w:val="en-US"/>
        </w:rPr>
        <w:t>,</w:t>
      </w:r>
      <w:r>
        <w:rPr>
          <w:sz w:val="28"/>
          <w:lang w:val="en-US"/>
        </w:rPr>
        <w:t xml:space="preserve"> L. Et al. Cognitive and social infuense Factor in Adolescent smoking cessation. Addictive Behaviors </w:t>
      </w:r>
      <w:r w:rsidRPr="00FB6917">
        <w:rPr>
          <w:sz w:val="28"/>
          <w:lang w:val="en-US"/>
        </w:rPr>
        <w:t>[</w:t>
      </w:r>
      <w:r>
        <w:rPr>
          <w:sz w:val="28"/>
          <w:lang w:val="en-US"/>
        </w:rPr>
        <w:t>Text</w:t>
      </w:r>
      <w:r w:rsidRPr="00FB6917">
        <w:rPr>
          <w:sz w:val="28"/>
          <w:lang w:val="en-US"/>
        </w:rPr>
        <w:t>]</w:t>
      </w:r>
      <w:r w:rsidRPr="00796B2B">
        <w:rPr>
          <w:sz w:val="28"/>
          <w:lang w:val="en-US"/>
        </w:rPr>
        <w:t xml:space="preserve"> / </w:t>
      </w:r>
      <w:r>
        <w:rPr>
          <w:sz w:val="28"/>
          <w:lang w:val="en-US"/>
        </w:rPr>
        <w:t xml:space="preserve">L.Chassin [Et al.] </w:t>
      </w:r>
      <w:r>
        <w:rPr>
          <w:sz w:val="28"/>
        </w:rPr>
        <w:t>–</w:t>
      </w:r>
      <w:r>
        <w:rPr>
          <w:sz w:val="28"/>
          <w:lang w:val="en-US"/>
        </w:rPr>
        <w:t xml:space="preserve"> 1984. Vol.9. P. 383-390. </w:t>
      </w:r>
    </w:p>
    <w:p w:rsidR="00247C60" w:rsidRDefault="00247C60" w:rsidP="00CA2ED5">
      <w:pPr>
        <w:numPr>
          <w:ilvl w:val="0"/>
          <w:numId w:val="4"/>
        </w:numPr>
        <w:tabs>
          <w:tab w:val="clear" w:pos="1410"/>
          <w:tab w:val="left" w:pos="708"/>
          <w:tab w:val="num" w:pos="1296"/>
          <w:tab w:val="left" w:pos="1440"/>
          <w:tab w:val="left" w:pos="3540"/>
          <w:tab w:val="left" w:pos="4248"/>
          <w:tab w:val="left" w:pos="4956"/>
          <w:tab w:val="left" w:pos="5664"/>
          <w:tab w:val="left" w:pos="6300"/>
          <w:tab w:val="left" w:pos="6372"/>
          <w:tab w:val="left" w:pos="7020"/>
        </w:tabs>
        <w:spacing w:line="360" w:lineRule="auto"/>
        <w:ind w:left="0" w:firstLine="540"/>
        <w:jc w:val="both"/>
        <w:rPr>
          <w:sz w:val="28"/>
          <w:lang w:val="en-US"/>
        </w:rPr>
      </w:pPr>
      <w:r>
        <w:rPr>
          <w:color w:val="000000"/>
          <w:spacing w:val="-9"/>
          <w:sz w:val="28"/>
          <w:lang w:val="en-US"/>
        </w:rPr>
        <w:t>Development of antisocial and prosocial behavior: Research, theories, a. iss.</w:t>
      </w:r>
      <w:r w:rsidRPr="00796B2B">
        <w:rPr>
          <w:sz w:val="28"/>
          <w:lang w:val="en-US"/>
        </w:rPr>
        <w:t xml:space="preserve"> </w:t>
      </w:r>
      <w:r w:rsidRPr="00FB6917">
        <w:rPr>
          <w:sz w:val="28"/>
          <w:lang w:val="en-US"/>
        </w:rPr>
        <w:t>[</w:t>
      </w:r>
      <w:r>
        <w:rPr>
          <w:sz w:val="28"/>
          <w:lang w:val="en-US"/>
        </w:rPr>
        <w:t>Text</w:t>
      </w:r>
      <w:r w:rsidRPr="00FB6917">
        <w:rPr>
          <w:sz w:val="28"/>
          <w:lang w:val="en-US"/>
        </w:rPr>
        <w:t>]</w:t>
      </w:r>
      <w:r w:rsidRPr="00796B2B">
        <w:rPr>
          <w:sz w:val="28"/>
          <w:lang w:val="en-US"/>
        </w:rPr>
        <w:t xml:space="preserve"> </w:t>
      </w:r>
      <w:r>
        <w:rPr>
          <w:color w:val="000000"/>
          <w:spacing w:val="-9"/>
          <w:sz w:val="28"/>
          <w:lang w:val="en-US"/>
        </w:rPr>
        <w:t xml:space="preserve"> / Ed.by Dan Olweus et al. – Orlando etc.: Acad.press, 1986. – 432 </w:t>
      </w:r>
      <w:r>
        <w:rPr>
          <w:color w:val="000000"/>
          <w:spacing w:val="-9"/>
          <w:sz w:val="28"/>
        </w:rPr>
        <w:t>с</w:t>
      </w:r>
      <w:r>
        <w:rPr>
          <w:color w:val="000000"/>
          <w:spacing w:val="-9"/>
          <w:sz w:val="28"/>
          <w:lang w:val="en-US"/>
        </w:rPr>
        <w:t>.</w:t>
      </w:r>
    </w:p>
    <w:p w:rsidR="00247C60" w:rsidRDefault="00247C60" w:rsidP="00CA2ED5">
      <w:pPr>
        <w:numPr>
          <w:ilvl w:val="0"/>
          <w:numId w:val="4"/>
        </w:numPr>
        <w:tabs>
          <w:tab w:val="clear" w:pos="1410"/>
          <w:tab w:val="left" w:pos="708"/>
          <w:tab w:val="num" w:pos="1296"/>
          <w:tab w:val="left" w:pos="1440"/>
          <w:tab w:val="left" w:pos="3540"/>
          <w:tab w:val="left" w:pos="4248"/>
          <w:tab w:val="left" w:pos="4956"/>
          <w:tab w:val="left" w:pos="5664"/>
          <w:tab w:val="left" w:pos="6300"/>
          <w:tab w:val="left" w:pos="6372"/>
          <w:tab w:val="left" w:pos="7020"/>
        </w:tabs>
        <w:spacing w:line="360" w:lineRule="auto"/>
        <w:ind w:left="0" w:firstLine="540"/>
        <w:jc w:val="both"/>
        <w:rPr>
          <w:color w:val="000000"/>
          <w:spacing w:val="-8"/>
          <w:w w:val="82"/>
          <w:sz w:val="28"/>
          <w:lang w:val="en-US"/>
        </w:rPr>
      </w:pPr>
      <w:r w:rsidRPr="00662437">
        <w:rPr>
          <w:color w:val="000000"/>
          <w:sz w:val="28"/>
          <w:lang w:val="fr-FR"/>
        </w:rPr>
        <w:t xml:space="preserve">Fainzang, Sylvie. </w:t>
      </w:r>
      <w:r w:rsidRPr="00662437">
        <w:rPr>
          <w:color w:val="000000"/>
          <w:spacing w:val="-1"/>
          <w:sz w:val="28"/>
          <w:lang w:val="fr-FR"/>
        </w:rPr>
        <w:t>Ethnologie des anciens alcooliques : La liberte ou la mort Sylvie Fainzang</w:t>
      </w:r>
      <w:r w:rsidRPr="00796B2B">
        <w:rPr>
          <w:color w:val="000000"/>
          <w:spacing w:val="-1"/>
          <w:sz w:val="28"/>
          <w:lang w:val="en-US"/>
        </w:rPr>
        <w:t xml:space="preserve"> </w:t>
      </w:r>
      <w:r w:rsidRPr="00FB6917">
        <w:rPr>
          <w:sz w:val="28"/>
          <w:lang w:val="en-US"/>
        </w:rPr>
        <w:t>[</w:t>
      </w:r>
      <w:r>
        <w:rPr>
          <w:sz w:val="28"/>
          <w:lang w:val="en-US"/>
        </w:rPr>
        <w:t>Text</w:t>
      </w:r>
      <w:r w:rsidRPr="00FB6917">
        <w:rPr>
          <w:sz w:val="28"/>
          <w:lang w:val="en-US"/>
        </w:rPr>
        <w:t>]</w:t>
      </w:r>
      <w:r w:rsidRPr="00662437">
        <w:rPr>
          <w:color w:val="000000"/>
          <w:spacing w:val="-1"/>
          <w:sz w:val="28"/>
          <w:lang w:val="fr-FR"/>
        </w:rPr>
        <w:t xml:space="preserve">. - [2. ed.] </w:t>
      </w:r>
      <w:smartTag w:uri="urn:schemas-microsoft-com:office:smarttags" w:element="place">
        <w:smartTag w:uri="urn:schemas-microsoft-com:office:smarttags" w:element="City">
          <w:r>
            <w:rPr>
              <w:color w:val="000000"/>
              <w:spacing w:val="-1"/>
              <w:sz w:val="28"/>
              <w:lang w:val="en-US"/>
            </w:rPr>
            <w:t>Paris</w:t>
          </w:r>
        </w:smartTag>
      </w:smartTag>
      <w:r>
        <w:rPr>
          <w:color w:val="000000"/>
          <w:spacing w:val="-1"/>
          <w:sz w:val="28"/>
          <w:lang w:val="en-US"/>
        </w:rPr>
        <w:t xml:space="preserve"> : </w:t>
      </w:r>
      <w:r>
        <w:rPr>
          <w:color w:val="000000"/>
          <w:sz w:val="28"/>
          <w:lang w:val="en-US"/>
        </w:rPr>
        <w:t xml:space="preserve">Presses univ. de France , 1998 - 171 c.  </w:t>
      </w:r>
    </w:p>
    <w:p w:rsidR="00247C60" w:rsidRDefault="00247C60" w:rsidP="00CA2ED5">
      <w:pPr>
        <w:numPr>
          <w:ilvl w:val="0"/>
          <w:numId w:val="4"/>
        </w:numPr>
        <w:tabs>
          <w:tab w:val="clear" w:pos="1410"/>
          <w:tab w:val="left" w:pos="708"/>
          <w:tab w:val="num" w:pos="1296"/>
          <w:tab w:val="left" w:pos="1440"/>
          <w:tab w:val="left" w:pos="3540"/>
          <w:tab w:val="left" w:pos="4248"/>
          <w:tab w:val="left" w:pos="4956"/>
          <w:tab w:val="left" w:pos="5664"/>
          <w:tab w:val="left" w:pos="6300"/>
          <w:tab w:val="left" w:pos="6372"/>
          <w:tab w:val="left" w:pos="7020"/>
        </w:tabs>
        <w:spacing w:line="360" w:lineRule="auto"/>
        <w:ind w:left="0" w:firstLine="540"/>
        <w:jc w:val="both"/>
        <w:rPr>
          <w:color w:val="000000"/>
          <w:spacing w:val="-8"/>
          <w:w w:val="82"/>
          <w:sz w:val="28"/>
          <w:lang w:val="en-US"/>
        </w:rPr>
      </w:pPr>
      <w:r>
        <w:rPr>
          <w:color w:val="000000"/>
          <w:sz w:val="28"/>
          <w:lang w:val="en-US"/>
        </w:rPr>
        <w:t>Fishbein</w:t>
      </w:r>
      <w:r w:rsidRPr="00796B2B">
        <w:rPr>
          <w:color w:val="000000"/>
          <w:sz w:val="28"/>
          <w:lang w:val="en-US"/>
        </w:rPr>
        <w:t>,</w:t>
      </w:r>
      <w:r>
        <w:rPr>
          <w:color w:val="000000"/>
          <w:sz w:val="28"/>
          <w:lang w:val="en-US"/>
        </w:rPr>
        <w:t xml:space="preserve"> M. Attitude and the prediction of behavior. In</w:t>
      </w:r>
      <w:r>
        <w:rPr>
          <w:color w:val="000000"/>
          <w:sz w:val="28"/>
          <w:vertAlign w:val="superscript"/>
          <w:lang w:val="en-US"/>
        </w:rPr>
        <w:t xml:space="preserve">A   </w:t>
      </w:r>
      <w:smartTag w:uri="urn:schemas-microsoft-com:office:smarttags" w:element="place">
        <w:smartTag w:uri="urn:schemas-microsoft-com:office:smarttags" w:element="City">
          <w:r>
            <w:rPr>
              <w:color w:val="000000"/>
              <w:sz w:val="28"/>
              <w:lang w:val="en-US"/>
            </w:rPr>
            <w:t>Readings</w:t>
          </w:r>
        </w:smartTag>
      </w:smartTag>
      <w:r>
        <w:rPr>
          <w:color w:val="000000"/>
          <w:sz w:val="28"/>
          <w:lang w:val="en-US"/>
        </w:rPr>
        <w:t xml:space="preserve"> in attitude theory and measurement</w:t>
      </w:r>
      <w:r w:rsidRPr="00796B2B">
        <w:rPr>
          <w:color w:val="000000"/>
          <w:sz w:val="28"/>
          <w:lang w:val="en-US"/>
        </w:rPr>
        <w:t xml:space="preserve"> </w:t>
      </w:r>
      <w:r w:rsidRPr="00FB6917">
        <w:rPr>
          <w:sz w:val="28"/>
          <w:lang w:val="en-US"/>
        </w:rPr>
        <w:t>[</w:t>
      </w:r>
      <w:r>
        <w:rPr>
          <w:sz w:val="28"/>
          <w:lang w:val="en-US"/>
        </w:rPr>
        <w:t>Text</w:t>
      </w:r>
      <w:r w:rsidRPr="00FB6917">
        <w:rPr>
          <w:sz w:val="28"/>
          <w:lang w:val="en-US"/>
        </w:rPr>
        <w:t>]</w:t>
      </w:r>
      <w:r w:rsidRPr="00796B2B">
        <w:rPr>
          <w:sz w:val="28"/>
          <w:lang w:val="en-US"/>
        </w:rPr>
        <w:t xml:space="preserve"> </w:t>
      </w:r>
      <w:r>
        <w:rPr>
          <w:color w:val="000000"/>
          <w:sz w:val="28"/>
          <w:lang w:val="en-US"/>
        </w:rPr>
        <w:t xml:space="preserve">/ Ed.By Fishbein M.N.Y., 1967. </w:t>
      </w:r>
    </w:p>
    <w:p w:rsidR="00247C60" w:rsidRDefault="00247C60" w:rsidP="00CA2ED5">
      <w:pPr>
        <w:numPr>
          <w:ilvl w:val="0"/>
          <w:numId w:val="4"/>
        </w:numPr>
        <w:shd w:val="clear" w:color="auto" w:fill="FFFFFF"/>
        <w:tabs>
          <w:tab w:val="clear" w:pos="1410"/>
          <w:tab w:val="num" w:pos="1296"/>
        </w:tabs>
        <w:spacing w:before="58" w:line="360" w:lineRule="auto"/>
        <w:ind w:left="0" w:firstLine="540"/>
        <w:jc w:val="both"/>
        <w:rPr>
          <w:color w:val="000000"/>
          <w:spacing w:val="-9"/>
          <w:sz w:val="28"/>
          <w:lang w:val="en-US"/>
        </w:rPr>
      </w:pPr>
      <w:r>
        <w:rPr>
          <w:color w:val="000000"/>
          <w:spacing w:val="-9"/>
          <w:sz w:val="28"/>
          <w:lang w:val="en-US"/>
        </w:rPr>
        <w:t xml:space="preserve">Johansson, Asa K. Neuropsychological studies on alcohol consumption, affective behavior, and impulsivity </w:t>
      </w:r>
      <w:r w:rsidRPr="00FB6917">
        <w:rPr>
          <w:sz w:val="28"/>
          <w:lang w:val="en-US"/>
        </w:rPr>
        <w:t>[</w:t>
      </w:r>
      <w:r>
        <w:rPr>
          <w:sz w:val="28"/>
          <w:lang w:val="en-US"/>
        </w:rPr>
        <w:t>Text</w:t>
      </w:r>
      <w:r w:rsidRPr="00FB6917">
        <w:rPr>
          <w:sz w:val="28"/>
          <w:lang w:val="en-US"/>
        </w:rPr>
        <w:t>]</w:t>
      </w:r>
      <w:r w:rsidRPr="00796B2B">
        <w:rPr>
          <w:sz w:val="28"/>
          <w:lang w:val="en-US"/>
        </w:rPr>
        <w:t xml:space="preserve"> </w:t>
      </w:r>
      <w:r>
        <w:rPr>
          <w:color w:val="000000"/>
          <w:spacing w:val="-9"/>
          <w:sz w:val="28"/>
          <w:lang w:val="en-US"/>
        </w:rPr>
        <w:t xml:space="preserve">/ Asa K. Ohanson. – </w:t>
      </w:r>
      <w:smartTag w:uri="urn:schemas-microsoft-com:office:smarttags" w:element="place">
        <w:smartTag w:uri="urn:schemas-microsoft-com:office:smarttags" w:element="City">
          <w:r>
            <w:rPr>
              <w:color w:val="000000"/>
              <w:spacing w:val="-9"/>
              <w:sz w:val="28"/>
              <w:lang w:val="en-US"/>
            </w:rPr>
            <w:t>Goteborg</w:t>
          </w:r>
        </w:smartTag>
      </w:smartTag>
      <w:r>
        <w:rPr>
          <w:color w:val="000000"/>
          <w:spacing w:val="-9"/>
          <w:sz w:val="28"/>
          <w:lang w:val="en-US"/>
        </w:rPr>
        <w:t xml:space="preserve">: Dep. Og psychology. </w:t>
      </w:r>
      <w:smartTag w:uri="urn:schemas-microsoft-com:office:smarttags" w:element="place">
        <w:smartTag w:uri="urn:schemas-microsoft-com:office:smarttags" w:element="City">
          <w:r>
            <w:rPr>
              <w:color w:val="000000"/>
              <w:spacing w:val="-9"/>
              <w:sz w:val="28"/>
              <w:lang w:val="en-US"/>
            </w:rPr>
            <w:t>Goteborg</w:t>
          </w:r>
        </w:smartTag>
      </w:smartTag>
      <w:r>
        <w:rPr>
          <w:color w:val="000000"/>
          <w:spacing w:val="-9"/>
          <w:sz w:val="28"/>
          <w:lang w:val="en-US"/>
        </w:rPr>
        <w:t xml:space="preserve"> univ., 2001. – 81 </w:t>
      </w:r>
      <w:r>
        <w:rPr>
          <w:color w:val="000000"/>
          <w:spacing w:val="-9"/>
          <w:sz w:val="28"/>
        </w:rPr>
        <w:t>с</w:t>
      </w:r>
      <w:r>
        <w:rPr>
          <w:color w:val="000000"/>
          <w:spacing w:val="-9"/>
          <w:sz w:val="28"/>
          <w:lang w:val="en-US"/>
        </w:rPr>
        <w:t>.</w:t>
      </w:r>
    </w:p>
    <w:p w:rsidR="00247C60" w:rsidRDefault="00247C60" w:rsidP="00CA2ED5">
      <w:pPr>
        <w:numPr>
          <w:ilvl w:val="0"/>
          <w:numId w:val="4"/>
        </w:numPr>
        <w:shd w:val="clear" w:color="auto" w:fill="FFFFFF"/>
        <w:tabs>
          <w:tab w:val="clear" w:pos="1410"/>
          <w:tab w:val="num" w:pos="1296"/>
        </w:tabs>
        <w:spacing w:before="58" w:line="360" w:lineRule="auto"/>
        <w:ind w:left="0" w:firstLine="540"/>
        <w:jc w:val="both"/>
        <w:rPr>
          <w:color w:val="000000"/>
          <w:spacing w:val="-9"/>
          <w:sz w:val="28"/>
          <w:lang w:val="en-US"/>
        </w:rPr>
      </w:pPr>
      <w:r>
        <w:rPr>
          <w:color w:val="000000"/>
          <w:spacing w:val="12"/>
          <w:sz w:val="28"/>
          <w:lang w:val="en-US"/>
        </w:rPr>
        <w:t>Levitt</w:t>
      </w:r>
      <w:r w:rsidRPr="00796B2B">
        <w:rPr>
          <w:color w:val="000000"/>
          <w:spacing w:val="12"/>
          <w:sz w:val="28"/>
          <w:lang w:val="en-US"/>
        </w:rPr>
        <w:t>,</w:t>
      </w:r>
      <w:r>
        <w:rPr>
          <w:color w:val="000000"/>
          <w:spacing w:val="12"/>
          <w:sz w:val="28"/>
          <w:lang w:val="en-US"/>
        </w:rPr>
        <w:t xml:space="preserve"> M.J. Convoys of social support in </w:t>
      </w:r>
      <w:r>
        <w:rPr>
          <w:color w:val="000000"/>
          <w:spacing w:val="10"/>
          <w:sz w:val="28"/>
          <w:lang w:val="en-US"/>
        </w:rPr>
        <w:t>childhood and early adolescenys</w:t>
      </w:r>
      <w:r w:rsidRPr="00796B2B">
        <w:rPr>
          <w:color w:val="000000"/>
          <w:spacing w:val="10"/>
          <w:sz w:val="28"/>
          <w:lang w:val="en-US"/>
        </w:rPr>
        <w:t xml:space="preserve"> </w:t>
      </w:r>
      <w:r w:rsidRPr="00FB6917">
        <w:rPr>
          <w:sz w:val="28"/>
          <w:lang w:val="en-US"/>
        </w:rPr>
        <w:t>[</w:t>
      </w:r>
      <w:r>
        <w:rPr>
          <w:sz w:val="28"/>
          <w:lang w:val="en-US"/>
        </w:rPr>
        <w:t>Text</w:t>
      </w:r>
      <w:r w:rsidRPr="00FB6917">
        <w:rPr>
          <w:sz w:val="28"/>
          <w:lang w:val="en-US"/>
        </w:rPr>
        <w:t>]</w:t>
      </w:r>
      <w:r>
        <w:rPr>
          <w:color w:val="000000"/>
          <w:spacing w:val="10"/>
          <w:sz w:val="28"/>
          <w:lang w:val="en-US"/>
        </w:rPr>
        <w:t>:  structure and  function</w:t>
      </w:r>
      <w:r w:rsidRPr="00796B2B">
        <w:rPr>
          <w:color w:val="000000"/>
          <w:spacing w:val="12"/>
          <w:sz w:val="28"/>
          <w:lang w:val="en-US"/>
        </w:rPr>
        <w:t xml:space="preserve"> / </w:t>
      </w:r>
      <w:r>
        <w:rPr>
          <w:color w:val="000000"/>
          <w:spacing w:val="12"/>
          <w:sz w:val="28"/>
          <w:lang w:val="en-US"/>
        </w:rPr>
        <w:t>Guacci- Franco N., Kevitt J.L.</w:t>
      </w:r>
      <w:r>
        <w:rPr>
          <w:color w:val="000000"/>
          <w:spacing w:val="10"/>
          <w:sz w:val="28"/>
          <w:lang w:val="en-US"/>
        </w:rPr>
        <w:t>, Dev.  Psychol.,</w:t>
      </w:r>
      <w:r>
        <w:rPr>
          <w:color w:val="000000"/>
          <w:spacing w:val="3"/>
          <w:sz w:val="28"/>
          <w:lang w:val="en-US"/>
        </w:rPr>
        <w:t xml:space="preserve">1993, v.29, №5, p. </w:t>
      </w:r>
      <w:r>
        <w:rPr>
          <w:color w:val="000000"/>
          <w:spacing w:val="20"/>
          <w:sz w:val="28"/>
          <w:lang w:val="en-US"/>
        </w:rPr>
        <w:t>811-818.</w:t>
      </w:r>
    </w:p>
    <w:p w:rsidR="00247C60" w:rsidRDefault="00247C60" w:rsidP="00CA2ED5">
      <w:pPr>
        <w:numPr>
          <w:ilvl w:val="0"/>
          <w:numId w:val="4"/>
        </w:numPr>
        <w:shd w:val="clear" w:color="auto" w:fill="FFFFFF"/>
        <w:tabs>
          <w:tab w:val="clear" w:pos="1410"/>
          <w:tab w:val="num" w:pos="1296"/>
        </w:tabs>
        <w:spacing w:line="360" w:lineRule="auto"/>
        <w:ind w:left="0" w:firstLine="540"/>
        <w:jc w:val="both"/>
        <w:rPr>
          <w:color w:val="000000"/>
          <w:spacing w:val="-9"/>
          <w:sz w:val="28"/>
          <w:lang w:val="en-US"/>
        </w:rPr>
      </w:pPr>
      <w:r w:rsidRPr="00662437">
        <w:rPr>
          <w:color w:val="000000"/>
          <w:spacing w:val="6"/>
          <w:sz w:val="28"/>
          <w:lang w:val="fr-FR"/>
        </w:rPr>
        <w:t>Mason</w:t>
      </w:r>
      <w:r w:rsidRPr="00796B2B">
        <w:rPr>
          <w:color w:val="000000"/>
          <w:spacing w:val="6"/>
          <w:sz w:val="28"/>
          <w:lang w:val="en-US"/>
        </w:rPr>
        <w:t>,</w:t>
      </w:r>
      <w:r w:rsidRPr="00662437">
        <w:rPr>
          <w:color w:val="000000"/>
          <w:spacing w:val="6"/>
          <w:sz w:val="28"/>
          <w:lang w:val="fr-FR"/>
        </w:rPr>
        <w:t xml:space="preserve"> </w:t>
      </w:r>
      <w:r>
        <w:rPr>
          <w:color w:val="000000"/>
          <w:spacing w:val="6"/>
          <w:sz w:val="28"/>
        </w:rPr>
        <w:t>С</w:t>
      </w:r>
      <w:r w:rsidRPr="00796B2B">
        <w:rPr>
          <w:color w:val="000000"/>
          <w:spacing w:val="6"/>
          <w:sz w:val="28"/>
          <w:lang w:val="en-US"/>
        </w:rPr>
        <w:t>.</w:t>
      </w:r>
      <w:r w:rsidRPr="00662437">
        <w:rPr>
          <w:color w:val="000000"/>
          <w:spacing w:val="6"/>
          <w:sz w:val="28"/>
          <w:lang w:val="fr-FR"/>
        </w:rPr>
        <w:t xml:space="preserve"> et al. </w:t>
      </w:r>
      <w:r>
        <w:rPr>
          <w:color w:val="000000"/>
          <w:spacing w:val="6"/>
          <w:sz w:val="28"/>
          <w:lang w:val="en-US"/>
        </w:rPr>
        <w:t>Adolescent problem behaviour: the effect of peers and themoderating role of father absence and the mother- child relationship</w:t>
      </w:r>
      <w:r w:rsidRPr="00796B2B">
        <w:rPr>
          <w:color w:val="000000"/>
          <w:spacing w:val="6"/>
          <w:sz w:val="28"/>
          <w:lang w:val="en-US"/>
        </w:rPr>
        <w:t xml:space="preserve"> </w:t>
      </w:r>
      <w:r w:rsidRPr="00FB6917">
        <w:rPr>
          <w:sz w:val="28"/>
          <w:lang w:val="en-US"/>
        </w:rPr>
        <w:t>[</w:t>
      </w:r>
      <w:r>
        <w:rPr>
          <w:sz w:val="28"/>
          <w:lang w:val="en-US"/>
        </w:rPr>
        <w:t>Text</w:t>
      </w:r>
      <w:r w:rsidRPr="00FB6917">
        <w:rPr>
          <w:sz w:val="28"/>
          <w:lang w:val="en-US"/>
        </w:rPr>
        <w:t>]</w:t>
      </w:r>
      <w:r w:rsidRPr="00796B2B">
        <w:rPr>
          <w:sz w:val="28"/>
          <w:lang w:val="en-US"/>
        </w:rPr>
        <w:t xml:space="preserve"> /</w:t>
      </w:r>
      <w:r w:rsidRPr="00796B2B">
        <w:rPr>
          <w:color w:val="000000"/>
          <w:spacing w:val="6"/>
          <w:sz w:val="28"/>
          <w:lang w:val="fr-FR"/>
        </w:rPr>
        <w:t xml:space="preserve"> </w:t>
      </w:r>
      <w:r w:rsidRPr="00662437">
        <w:rPr>
          <w:color w:val="000000"/>
          <w:spacing w:val="6"/>
          <w:sz w:val="28"/>
          <w:lang w:val="fr-FR"/>
        </w:rPr>
        <w:t xml:space="preserve">Mason </w:t>
      </w:r>
      <w:r>
        <w:rPr>
          <w:color w:val="000000"/>
          <w:spacing w:val="6"/>
          <w:sz w:val="28"/>
        </w:rPr>
        <w:t>С</w:t>
      </w:r>
      <w:r w:rsidRPr="00796B2B">
        <w:rPr>
          <w:color w:val="000000"/>
          <w:spacing w:val="6"/>
          <w:sz w:val="28"/>
          <w:lang w:val="en-US"/>
        </w:rPr>
        <w:t>.</w:t>
      </w:r>
      <w:r w:rsidRPr="00662437">
        <w:rPr>
          <w:color w:val="000000"/>
          <w:spacing w:val="6"/>
          <w:sz w:val="28"/>
          <w:lang w:val="fr-FR"/>
        </w:rPr>
        <w:t xml:space="preserve"> </w:t>
      </w:r>
      <w:r>
        <w:rPr>
          <w:color w:val="000000"/>
          <w:spacing w:val="6"/>
          <w:sz w:val="28"/>
          <w:lang w:val="en-US"/>
        </w:rPr>
        <w:t>[</w:t>
      </w:r>
      <w:r w:rsidRPr="00662437">
        <w:rPr>
          <w:color w:val="000000"/>
          <w:spacing w:val="6"/>
          <w:sz w:val="28"/>
          <w:lang w:val="fr-FR"/>
        </w:rPr>
        <w:t>et al.</w:t>
      </w:r>
      <w:r>
        <w:rPr>
          <w:color w:val="000000"/>
          <w:spacing w:val="6"/>
          <w:sz w:val="28"/>
          <w:lang w:val="fr-FR"/>
        </w:rPr>
        <w:t>]</w:t>
      </w:r>
      <w:r w:rsidRPr="00796B2B">
        <w:rPr>
          <w:color w:val="000000"/>
          <w:spacing w:val="6"/>
          <w:sz w:val="28"/>
          <w:lang w:val="en-US"/>
        </w:rPr>
        <w:t xml:space="preserve">. </w:t>
      </w:r>
      <w:r>
        <w:rPr>
          <w:color w:val="000000"/>
          <w:spacing w:val="6"/>
          <w:sz w:val="28"/>
          <w:lang w:val="en-US"/>
        </w:rPr>
        <w:t>–</w:t>
      </w:r>
      <w:r w:rsidRPr="00796B2B">
        <w:rPr>
          <w:color w:val="000000"/>
          <w:spacing w:val="6"/>
          <w:sz w:val="28"/>
          <w:lang w:val="en-US"/>
        </w:rPr>
        <w:t xml:space="preserve"> </w:t>
      </w:r>
      <w:r>
        <w:rPr>
          <w:color w:val="000000"/>
          <w:spacing w:val="6"/>
          <w:sz w:val="28"/>
          <w:lang w:val="en-US"/>
        </w:rPr>
        <w:t>Amer.</w:t>
      </w:r>
      <w:r>
        <w:rPr>
          <w:color w:val="000000"/>
          <w:spacing w:val="5"/>
          <w:sz w:val="28"/>
          <w:lang w:val="en-US"/>
        </w:rPr>
        <w:t>J. of Community Psychology, 1994, v. 22 № 6, p. 723- 743.</w:t>
      </w:r>
    </w:p>
    <w:p w:rsidR="00247C60" w:rsidRDefault="00247C60" w:rsidP="00CA2ED5">
      <w:pPr>
        <w:numPr>
          <w:ilvl w:val="0"/>
          <w:numId w:val="4"/>
        </w:numPr>
        <w:shd w:val="clear" w:color="auto" w:fill="FFFFFF"/>
        <w:tabs>
          <w:tab w:val="clear" w:pos="1410"/>
          <w:tab w:val="num" w:pos="1296"/>
        </w:tabs>
        <w:spacing w:line="360" w:lineRule="auto"/>
        <w:ind w:left="0" w:firstLine="540"/>
        <w:jc w:val="both"/>
        <w:rPr>
          <w:color w:val="000000"/>
          <w:spacing w:val="-9"/>
          <w:sz w:val="28"/>
          <w:lang w:val="en-US"/>
        </w:rPr>
      </w:pPr>
      <w:r w:rsidRPr="00662437">
        <w:rPr>
          <w:color w:val="000000"/>
          <w:spacing w:val="13"/>
          <w:sz w:val="28"/>
          <w:lang w:val="fr-FR"/>
        </w:rPr>
        <w:t>Mendelson</w:t>
      </w:r>
      <w:r w:rsidRPr="00796B2B">
        <w:rPr>
          <w:color w:val="000000"/>
          <w:spacing w:val="13"/>
          <w:sz w:val="28"/>
          <w:lang w:val="en-US"/>
        </w:rPr>
        <w:t>,</w:t>
      </w:r>
      <w:r w:rsidRPr="00662437">
        <w:rPr>
          <w:color w:val="000000"/>
          <w:spacing w:val="13"/>
          <w:sz w:val="28"/>
          <w:lang w:val="fr-FR"/>
        </w:rPr>
        <w:t xml:space="preserve"> B.K. et al. </w:t>
      </w:r>
      <w:r>
        <w:rPr>
          <w:color w:val="000000"/>
          <w:spacing w:val="13"/>
          <w:sz w:val="28"/>
          <w:lang w:val="en-US"/>
        </w:rPr>
        <w:t>Adolescents' weight, sex and family functioning.</w:t>
      </w:r>
      <w:r>
        <w:rPr>
          <w:color w:val="000000"/>
          <w:spacing w:val="5"/>
          <w:sz w:val="28"/>
          <w:lang w:val="en-US"/>
        </w:rPr>
        <w:t>International J. of Eating disorders</w:t>
      </w:r>
      <w:r w:rsidRPr="00796B2B">
        <w:rPr>
          <w:color w:val="000000"/>
          <w:spacing w:val="5"/>
          <w:sz w:val="28"/>
          <w:lang w:val="en-US"/>
        </w:rPr>
        <w:t xml:space="preserve"> </w:t>
      </w:r>
      <w:r w:rsidRPr="00FB6917">
        <w:rPr>
          <w:sz w:val="28"/>
          <w:lang w:val="en-US"/>
        </w:rPr>
        <w:t>[</w:t>
      </w:r>
      <w:r>
        <w:rPr>
          <w:sz w:val="28"/>
          <w:lang w:val="en-US"/>
        </w:rPr>
        <w:t>Text</w:t>
      </w:r>
      <w:r w:rsidRPr="00FB6917">
        <w:rPr>
          <w:sz w:val="28"/>
          <w:lang w:val="en-US"/>
        </w:rPr>
        <w:t>]</w:t>
      </w:r>
      <w:r>
        <w:rPr>
          <w:color w:val="000000"/>
          <w:spacing w:val="5"/>
          <w:sz w:val="28"/>
          <w:lang w:val="en-US"/>
        </w:rPr>
        <w:t>, 1995 (Jan), v. 17, № 1, p. 73- 79.</w:t>
      </w:r>
    </w:p>
    <w:p w:rsidR="00247C60" w:rsidRDefault="00247C60" w:rsidP="00CA2ED5">
      <w:pPr>
        <w:numPr>
          <w:ilvl w:val="0"/>
          <w:numId w:val="4"/>
        </w:numPr>
        <w:shd w:val="clear" w:color="auto" w:fill="FFFFFF"/>
        <w:tabs>
          <w:tab w:val="clear" w:pos="1410"/>
          <w:tab w:val="num" w:pos="1296"/>
        </w:tabs>
        <w:spacing w:before="10" w:line="360" w:lineRule="auto"/>
        <w:ind w:left="0" w:firstLine="540"/>
        <w:jc w:val="both"/>
        <w:rPr>
          <w:color w:val="000000"/>
          <w:spacing w:val="-9"/>
          <w:sz w:val="28"/>
          <w:lang w:val="en-US"/>
        </w:rPr>
      </w:pPr>
      <w:r>
        <w:rPr>
          <w:color w:val="000000"/>
          <w:spacing w:val="5"/>
          <w:sz w:val="28"/>
          <w:lang w:val="en-US"/>
        </w:rPr>
        <w:t>Palmonari A. et al. Diferential effects of identification with family and peers</w:t>
      </w:r>
      <w:r>
        <w:rPr>
          <w:color w:val="000000"/>
          <w:spacing w:val="8"/>
          <w:sz w:val="28"/>
          <w:lang w:val="en-US"/>
        </w:rPr>
        <w:t>on coping  with developmental tasks in adolescence</w:t>
      </w:r>
      <w:r w:rsidRPr="00796B2B">
        <w:rPr>
          <w:color w:val="000000"/>
          <w:spacing w:val="8"/>
          <w:sz w:val="28"/>
          <w:lang w:val="en-US"/>
        </w:rPr>
        <w:t xml:space="preserve"> </w:t>
      </w:r>
      <w:r w:rsidRPr="00FB6917">
        <w:rPr>
          <w:sz w:val="28"/>
          <w:lang w:val="en-US"/>
        </w:rPr>
        <w:t>[</w:t>
      </w:r>
      <w:r>
        <w:rPr>
          <w:sz w:val="28"/>
          <w:lang w:val="en-US"/>
        </w:rPr>
        <w:t>Text</w:t>
      </w:r>
      <w:r w:rsidRPr="00FB6917">
        <w:rPr>
          <w:sz w:val="28"/>
          <w:lang w:val="en-US"/>
        </w:rPr>
        <w:t>]</w:t>
      </w:r>
      <w:r>
        <w:rPr>
          <w:color w:val="000000"/>
          <w:spacing w:val="8"/>
          <w:sz w:val="28"/>
          <w:lang w:val="en-US"/>
        </w:rPr>
        <w:t>, Eur. J. Soc.Psychol.,</w:t>
      </w:r>
      <w:r>
        <w:rPr>
          <w:color w:val="000000"/>
          <w:spacing w:val="9"/>
          <w:sz w:val="28"/>
          <w:lang w:val="en-US"/>
        </w:rPr>
        <w:t>1991, v.21 №5, p. 381-402.</w:t>
      </w:r>
    </w:p>
    <w:p w:rsidR="00247C60" w:rsidRDefault="00247C60" w:rsidP="00CA2ED5">
      <w:pPr>
        <w:numPr>
          <w:ilvl w:val="0"/>
          <w:numId w:val="4"/>
        </w:numPr>
        <w:shd w:val="clear" w:color="auto" w:fill="FFFFFF"/>
        <w:tabs>
          <w:tab w:val="clear" w:pos="1410"/>
          <w:tab w:val="num" w:pos="1296"/>
        </w:tabs>
        <w:spacing w:before="5" w:line="360" w:lineRule="auto"/>
        <w:ind w:left="0" w:firstLine="540"/>
        <w:jc w:val="both"/>
        <w:rPr>
          <w:color w:val="000000"/>
          <w:spacing w:val="-8"/>
          <w:sz w:val="28"/>
          <w:lang w:val="en-US"/>
        </w:rPr>
      </w:pPr>
      <w:smartTag w:uri="urn:schemas-microsoft-com:office:smarttags" w:element="place">
        <w:smartTag w:uri="urn:schemas-microsoft-com:office:smarttags" w:element="City">
          <w:r>
            <w:rPr>
              <w:color w:val="000000"/>
              <w:spacing w:val="5"/>
              <w:sz w:val="28"/>
              <w:lang w:val="en-US"/>
            </w:rPr>
            <w:lastRenderedPageBreak/>
            <w:t>Rogers</w:t>
          </w:r>
        </w:smartTag>
      </w:smartTag>
      <w:r>
        <w:rPr>
          <w:color w:val="000000"/>
          <w:spacing w:val="5"/>
          <w:sz w:val="28"/>
          <w:lang w:val="en-US"/>
        </w:rPr>
        <w:t xml:space="preserve"> C.R. A theory of therapy, personality and interpersonal relationships, </w:t>
      </w:r>
      <w:r>
        <w:rPr>
          <w:color w:val="000000"/>
          <w:spacing w:val="7"/>
          <w:sz w:val="28"/>
          <w:lang w:val="en-US"/>
        </w:rPr>
        <w:t>as developed in the client - centered framework</w:t>
      </w:r>
      <w:r w:rsidRPr="00796B2B">
        <w:rPr>
          <w:color w:val="000000"/>
          <w:spacing w:val="7"/>
          <w:sz w:val="28"/>
          <w:lang w:val="en-US"/>
        </w:rPr>
        <w:t xml:space="preserve"> </w:t>
      </w:r>
      <w:r w:rsidRPr="00FB6917">
        <w:rPr>
          <w:sz w:val="28"/>
          <w:lang w:val="en-US"/>
        </w:rPr>
        <w:t>[</w:t>
      </w:r>
      <w:r>
        <w:rPr>
          <w:sz w:val="28"/>
          <w:lang w:val="en-US"/>
        </w:rPr>
        <w:t>Text</w:t>
      </w:r>
      <w:r w:rsidRPr="00FB6917">
        <w:rPr>
          <w:sz w:val="28"/>
          <w:lang w:val="en-US"/>
        </w:rPr>
        <w:t>]</w:t>
      </w:r>
      <w:r>
        <w:rPr>
          <w:color w:val="000000"/>
          <w:spacing w:val="7"/>
          <w:sz w:val="28"/>
          <w:lang w:val="en-US"/>
        </w:rPr>
        <w:t>. In: "A stady of a science",</w:t>
      </w:r>
      <w:r>
        <w:rPr>
          <w:color w:val="000000"/>
          <w:spacing w:val="-1"/>
          <w:sz w:val="28"/>
          <w:lang w:val="en-US"/>
        </w:rPr>
        <w:t>1959, V.3, p. 184-256.</w:t>
      </w:r>
    </w:p>
    <w:p w:rsidR="00247C60" w:rsidRDefault="00247C60" w:rsidP="00CA2ED5">
      <w:pPr>
        <w:numPr>
          <w:ilvl w:val="0"/>
          <w:numId w:val="4"/>
        </w:numPr>
        <w:shd w:val="clear" w:color="auto" w:fill="FFFFFF"/>
        <w:tabs>
          <w:tab w:val="clear" w:pos="1410"/>
          <w:tab w:val="num" w:pos="1296"/>
        </w:tabs>
        <w:spacing w:line="360" w:lineRule="auto"/>
        <w:ind w:left="0" w:firstLine="540"/>
        <w:jc w:val="both"/>
        <w:rPr>
          <w:color w:val="000000"/>
          <w:spacing w:val="-11"/>
          <w:sz w:val="28"/>
          <w:lang w:val="en-US"/>
        </w:rPr>
      </w:pPr>
      <w:r>
        <w:rPr>
          <w:color w:val="000000"/>
          <w:spacing w:val="-11"/>
          <w:sz w:val="28"/>
          <w:lang w:val="en-US"/>
        </w:rPr>
        <w:t xml:space="preserve">Rutter, Michael. Changing youth in changing society: Patterns og adolescent development a disorder </w:t>
      </w:r>
      <w:r w:rsidRPr="00FB6917">
        <w:rPr>
          <w:sz w:val="28"/>
          <w:lang w:val="en-US"/>
        </w:rPr>
        <w:t>[</w:t>
      </w:r>
      <w:r>
        <w:rPr>
          <w:sz w:val="28"/>
          <w:lang w:val="en-US"/>
        </w:rPr>
        <w:t>Text</w:t>
      </w:r>
      <w:r w:rsidRPr="00FB6917">
        <w:rPr>
          <w:sz w:val="28"/>
          <w:lang w:val="en-US"/>
        </w:rPr>
        <w:t>]</w:t>
      </w:r>
      <w:r w:rsidRPr="00796B2B">
        <w:rPr>
          <w:sz w:val="28"/>
          <w:lang w:val="en-US"/>
        </w:rPr>
        <w:t xml:space="preserve"> </w:t>
      </w:r>
      <w:r>
        <w:rPr>
          <w:color w:val="000000"/>
          <w:spacing w:val="-11"/>
          <w:sz w:val="28"/>
          <w:lang w:val="en-US"/>
        </w:rPr>
        <w:t xml:space="preserve">/ - </w:t>
      </w:r>
      <w:smartTag w:uri="urn:schemas-microsoft-com:office:smarttags" w:element="City">
        <w:r>
          <w:rPr>
            <w:color w:val="000000"/>
            <w:spacing w:val="-11"/>
            <w:sz w:val="28"/>
            <w:lang w:val="en-US"/>
          </w:rPr>
          <w:t>Cambridge</w:t>
        </w:r>
      </w:smartTag>
      <w:r>
        <w:rPr>
          <w:color w:val="000000"/>
          <w:spacing w:val="-11"/>
          <w:sz w:val="28"/>
          <w:lang w:val="en-US"/>
        </w:rPr>
        <w:t xml:space="preserve">  (</w:t>
      </w:r>
      <w:smartTag w:uri="urn:schemas-microsoft-com:office:smarttags" w:element="place">
        <w:smartTag w:uri="urn:schemas-microsoft-com:office:smarttags" w:element="State">
          <w:r>
            <w:rPr>
              <w:color w:val="000000"/>
              <w:spacing w:val="-11"/>
              <w:sz w:val="28"/>
              <w:lang w:val="en-US"/>
            </w:rPr>
            <w:t>Mass.</w:t>
          </w:r>
        </w:smartTag>
      </w:smartTag>
      <w:r>
        <w:rPr>
          <w:color w:val="000000"/>
          <w:spacing w:val="-11"/>
          <w:sz w:val="28"/>
          <w:lang w:val="en-US"/>
        </w:rPr>
        <w:t>): Harvard unit.press, 1980. – x, 323 c.</w:t>
      </w:r>
    </w:p>
    <w:p w:rsidR="00247C60" w:rsidRDefault="00247C60" w:rsidP="00CA2ED5">
      <w:pPr>
        <w:numPr>
          <w:ilvl w:val="0"/>
          <w:numId w:val="4"/>
        </w:numPr>
        <w:shd w:val="clear" w:color="auto" w:fill="FFFFFF"/>
        <w:tabs>
          <w:tab w:val="clear" w:pos="1410"/>
          <w:tab w:val="num" w:pos="1296"/>
        </w:tabs>
        <w:spacing w:line="360" w:lineRule="auto"/>
        <w:ind w:left="0" w:firstLine="540"/>
        <w:jc w:val="both"/>
        <w:rPr>
          <w:color w:val="000000"/>
          <w:spacing w:val="-11"/>
          <w:sz w:val="28"/>
          <w:lang w:val="en-US"/>
        </w:rPr>
      </w:pPr>
      <w:r>
        <w:rPr>
          <w:color w:val="000000"/>
          <w:spacing w:val="10"/>
          <w:sz w:val="28"/>
          <w:lang w:val="en-US"/>
        </w:rPr>
        <w:t xml:space="preserve">Rutter M. Maternal deprivation: 1972- 1978, new findings, new concepts, </w:t>
      </w:r>
      <w:r>
        <w:rPr>
          <w:color w:val="000000"/>
          <w:spacing w:val="6"/>
          <w:sz w:val="28"/>
          <w:lang w:val="en-US"/>
        </w:rPr>
        <w:t>new approaches</w:t>
      </w:r>
      <w:r w:rsidRPr="00796B2B">
        <w:rPr>
          <w:color w:val="000000"/>
          <w:spacing w:val="6"/>
          <w:sz w:val="28"/>
          <w:lang w:val="en-US"/>
        </w:rPr>
        <w:t xml:space="preserve"> </w:t>
      </w:r>
      <w:r w:rsidRPr="00FB6917">
        <w:rPr>
          <w:sz w:val="28"/>
          <w:lang w:val="en-US"/>
        </w:rPr>
        <w:t>[</w:t>
      </w:r>
      <w:r>
        <w:rPr>
          <w:sz w:val="28"/>
          <w:lang w:val="en-US"/>
        </w:rPr>
        <w:t>Text</w:t>
      </w:r>
      <w:r w:rsidRPr="00FB6917">
        <w:rPr>
          <w:sz w:val="28"/>
          <w:lang w:val="en-US"/>
        </w:rPr>
        <w:t>]</w:t>
      </w:r>
      <w:r>
        <w:rPr>
          <w:color w:val="000000"/>
          <w:spacing w:val="6"/>
          <w:sz w:val="28"/>
          <w:lang w:val="en-US"/>
        </w:rPr>
        <w:t>. Child development, 1980, v.50 № 2, p.212-226.</w:t>
      </w:r>
    </w:p>
    <w:p w:rsidR="00247C60" w:rsidRDefault="00247C60" w:rsidP="00CA2ED5">
      <w:pPr>
        <w:numPr>
          <w:ilvl w:val="0"/>
          <w:numId w:val="4"/>
        </w:numPr>
        <w:shd w:val="clear" w:color="auto" w:fill="FFFFFF"/>
        <w:tabs>
          <w:tab w:val="clear" w:pos="1410"/>
          <w:tab w:val="num" w:pos="1296"/>
        </w:tabs>
        <w:spacing w:before="5" w:line="360" w:lineRule="auto"/>
        <w:ind w:left="0" w:firstLine="540"/>
        <w:jc w:val="both"/>
        <w:rPr>
          <w:color w:val="000000"/>
          <w:spacing w:val="-11"/>
          <w:sz w:val="28"/>
          <w:lang w:val="en-US"/>
        </w:rPr>
      </w:pPr>
      <w:r>
        <w:rPr>
          <w:color w:val="000000"/>
          <w:spacing w:val="7"/>
          <w:sz w:val="28"/>
          <w:lang w:val="en-US"/>
        </w:rPr>
        <w:t xml:space="preserve">Schlenker B. Impression management: the self- concept, social identity and </w:t>
      </w:r>
      <w:r>
        <w:rPr>
          <w:color w:val="000000"/>
          <w:spacing w:val="4"/>
          <w:sz w:val="28"/>
          <w:lang w:val="en-US"/>
        </w:rPr>
        <w:t>interpersonal relations</w:t>
      </w:r>
      <w:r w:rsidRPr="00796B2B">
        <w:rPr>
          <w:color w:val="000000"/>
          <w:spacing w:val="4"/>
          <w:sz w:val="28"/>
          <w:lang w:val="en-US"/>
        </w:rPr>
        <w:t xml:space="preserve"> </w:t>
      </w:r>
      <w:r w:rsidRPr="00FB6917">
        <w:rPr>
          <w:sz w:val="28"/>
          <w:lang w:val="en-US"/>
        </w:rPr>
        <w:t>[</w:t>
      </w:r>
      <w:r>
        <w:rPr>
          <w:sz w:val="28"/>
          <w:lang w:val="en-US"/>
        </w:rPr>
        <w:t>Text</w:t>
      </w:r>
      <w:r w:rsidRPr="00FB6917">
        <w:rPr>
          <w:sz w:val="28"/>
          <w:lang w:val="en-US"/>
        </w:rPr>
        <w:t>]</w:t>
      </w:r>
      <w:r>
        <w:rPr>
          <w:color w:val="000000"/>
          <w:spacing w:val="4"/>
          <w:sz w:val="28"/>
          <w:lang w:val="en-US"/>
        </w:rPr>
        <w:t>. Belmont (</w:t>
      </w:r>
      <w:smartTag w:uri="urn:schemas-microsoft-com:office:smarttags" w:element="place">
        <w:smartTag w:uri="urn:schemas-microsoft-com:office:smarttags" w:element="State">
          <w:r>
            <w:rPr>
              <w:color w:val="000000"/>
              <w:spacing w:val="4"/>
              <w:sz w:val="28"/>
              <w:lang w:val="en-US"/>
            </w:rPr>
            <w:t>Calif</w:t>
          </w:r>
        </w:smartTag>
      </w:smartTag>
      <w:r>
        <w:rPr>
          <w:color w:val="000000"/>
          <w:spacing w:val="4"/>
          <w:sz w:val="28"/>
          <w:lang w:val="en-US"/>
        </w:rPr>
        <w:t>), 1980.</w:t>
      </w:r>
    </w:p>
    <w:p w:rsidR="00247C60" w:rsidRDefault="00247C60" w:rsidP="00CA2ED5">
      <w:pPr>
        <w:numPr>
          <w:ilvl w:val="0"/>
          <w:numId w:val="4"/>
        </w:numPr>
        <w:shd w:val="clear" w:color="auto" w:fill="FFFFFF"/>
        <w:tabs>
          <w:tab w:val="clear" w:pos="1410"/>
          <w:tab w:val="num" w:pos="1296"/>
        </w:tabs>
        <w:spacing w:before="10" w:line="360" w:lineRule="auto"/>
        <w:ind w:left="0" w:firstLine="540"/>
        <w:jc w:val="both"/>
        <w:rPr>
          <w:color w:val="000000"/>
          <w:spacing w:val="-11"/>
          <w:sz w:val="28"/>
          <w:lang w:val="en-US"/>
        </w:rPr>
      </w:pPr>
      <w:r>
        <w:rPr>
          <w:color w:val="000000"/>
          <w:spacing w:val="2"/>
          <w:sz w:val="28"/>
          <w:lang w:val="en-US"/>
        </w:rPr>
        <w:t xml:space="preserve">Schulman   Sh., et al. Peer group and family relationships in early </w:t>
      </w:r>
      <w:r>
        <w:rPr>
          <w:color w:val="000000"/>
          <w:spacing w:val="6"/>
          <w:sz w:val="28"/>
          <w:lang w:val="en-US"/>
        </w:rPr>
        <w:t>adolescence</w:t>
      </w:r>
      <w:r w:rsidRPr="00796B2B">
        <w:rPr>
          <w:color w:val="000000"/>
          <w:spacing w:val="6"/>
          <w:sz w:val="28"/>
          <w:lang w:val="en-US"/>
        </w:rPr>
        <w:t xml:space="preserve"> </w:t>
      </w:r>
      <w:r w:rsidRPr="00FB6917">
        <w:rPr>
          <w:sz w:val="28"/>
          <w:lang w:val="en-US"/>
        </w:rPr>
        <w:t>[</w:t>
      </w:r>
      <w:r>
        <w:rPr>
          <w:sz w:val="28"/>
          <w:lang w:val="en-US"/>
        </w:rPr>
        <w:t>Text</w:t>
      </w:r>
      <w:r w:rsidRPr="00FB6917">
        <w:rPr>
          <w:sz w:val="28"/>
          <w:lang w:val="en-US"/>
        </w:rPr>
        <w:t>]</w:t>
      </w:r>
      <w:r>
        <w:rPr>
          <w:color w:val="000000"/>
          <w:spacing w:val="6"/>
          <w:sz w:val="28"/>
          <w:lang w:val="en-US"/>
        </w:rPr>
        <w:t>. International J. of psychology, 1995, v.30 № 5, p. 573- 590.</w:t>
      </w:r>
    </w:p>
    <w:p w:rsidR="00247C60" w:rsidRDefault="00247C60" w:rsidP="00247C60"/>
    <w:p w:rsidR="00247C60" w:rsidRDefault="00247C60" w:rsidP="00247C60">
      <w:pPr>
        <w:tabs>
          <w:tab w:val="left" w:pos="6778"/>
        </w:tabs>
        <w:spacing w:line="360" w:lineRule="auto"/>
        <w:ind w:firstLine="567"/>
        <w:jc w:val="both"/>
        <w:rPr>
          <w:b/>
          <w:sz w:val="28"/>
        </w:rPr>
      </w:pPr>
    </w:p>
    <w:p w:rsidR="000058DE" w:rsidRDefault="000058DE" w:rsidP="00247C60">
      <w:pPr>
        <w:tabs>
          <w:tab w:val="left" w:pos="6778"/>
        </w:tabs>
        <w:spacing w:line="360" w:lineRule="auto"/>
        <w:ind w:firstLine="567"/>
        <w:jc w:val="both"/>
        <w:rPr>
          <w:b/>
          <w:sz w:val="28"/>
        </w:rPr>
      </w:pPr>
    </w:p>
    <w:p w:rsidR="000058DE" w:rsidRDefault="000058DE" w:rsidP="00247C60">
      <w:pPr>
        <w:tabs>
          <w:tab w:val="left" w:pos="6778"/>
        </w:tabs>
        <w:spacing w:line="360" w:lineRule="auto"/>
        <w:ind w:firstLine="567"/>
        <w:jc w:val="both"/>
        <w:rPr>
          <w:b/>
          <w:sz w:val="28"/>
        </w:rPr>
      </w:pPr>
    </w:p>
    <w:p w:rsidR="008D36B5" w:rsidRDefault="008D36B5" w:rsidP="00247C60">
      <w:pPr>
        <w:tabs>
          <w:tab w:val="left" w:pos="6778"/>
        </w:tabs>
        <w:spacing w:line="360" w:lineRule="auto"/>
        <w:ind w:firstLine="567"/>
        <w:jc w:val="both"/>
        <w:rPr>
          <w:b/>
          <w:sz w:val="28"/>
        </w:rPr>
      </w:pPr>
    </w:p>
    <w:p w:rsidR="008D36B5" w:rsidRDefault="008D36B5" w:rsidP="00247C60">
      <w:pPr>
        <w:tabs>
          <w:tab w:val="left" w:pos="6778"/>
        </w:tabs>
        <w:spacing w:line="360" w:lineRule="auto"/>
        <w:ind w:firstLine="567"/>
        <w:jc w:val="both"/>
        <w:rPr>
          <w:b/>
          <w:sz w:val="28"/>
        </w:rPr>
      </w:pPr>
    </w:p>
    <w:p w:rsidR="008D36B5" w:rsidRDefault="008D36B5" w:rsidP="00247C60">
      <w:pPr>
        <w:tabs>
          <w:tab w:val="left" w:pos="6778"/>
        </w:tabs>
        <w:spacing w:line="360" w:lineRule="auto"/>
        <w:ind w:firstLine="567"/>
        <w:jc w:val="both"/>
        <w:rPr>
          <w:b/>
          <w:sz w:val="28"/>
        </w:rPr>
      </w:pPr>
    </w:p>
    <w:p w:rsidR="008D36B5" w:rsidRDefault="008D36B5" w:rsidP="00247C60">
      <w:pPr>
        <w:tabs>
          <w:tab w:val="left" w:pos="6778"/>
        </w:tabs>
        <w:spacing w:line="360" w:lineRule="auto"/>
        <w:ind w:firstLine="567"/>
        <w:jc w:val="both"/>
        <w:rPr>
          <w:b/>
          <w:sz w:val="28"/>
        </w:rPr>
      </w:pPr>
    </w:p>
    <w:p w:rsidR="008D36B5" w:rsidRDefault="008D36B5" w:rsidP="00247C60">
      <w:pPr>
        <w:tabs>
          <w:tab w:val="left" w:pos="6778"/>
        </w:tabs>
        <w:spacing w:line="360" w:lineRule="auto"/>
        <w:ind w:firstLine="567"/>
        <w:jc w:val="both"/>
        <w:rPr>
          <w:b/>
          <w:sz w:val="28"/>
        </w:rPr>
      </w:pPr>
    </w:p>
    <w:p w:rsidR="008D36B5" w:rsidRDefault="008D36B5" w:rsidP="00247C60">
      <w:pPr>
        <w:tabs>
          <w:tab w:val="left" w:pos="6778"/>
        </w:tabs>
        <w:spacing w:line="360" w:lineRule="auto"/>
        <w:ind w:firstLine="567"/>
        <w:jc w:val="both"/>
        <w:rPr>
          <w:b/>
          <w:sz w:val="28"/>
        </w:rPr>
      </w:pPr>
    </w:p>
    <w:p w:rsidR="008D36B5" w:rsidRDefault="008D36B5" w:rsidP="00247C60">
      <w:pPr>
        <w:tabs>
          <w:tab w:val="left" w:pos="6778"/>
        </w:tabs>
        <w:spacing w:line="360" w:lineRule="auto"/>
        <w:ind w:firstLine="567"/>
        <w:jc w:val="both"/>
        <w:rPr>
          <w:b/>
          <w:sz w:val="28"/>
        </w:rPr>
      </w:pPr>
    </w:p>
    <w:p w:rsidR="008D36B5" w:rsidRDefault="008D36B5" w:rsidP="00247C60">
      <w:pPr>
        <w:tabs>
          <w:tab w:val="left" w:pos="6778"/>
        </w:tabs>
        <w:spacing w:line="360" w:lineRule="auto"/>
        <w:ind w:firstLine="567"/>
        <w:jc w:val="both"/>
        <w:rPr>
          <w:b/>
          <w:sz w:val="28"/>
        </w:rPr>
      </w:pPr>
    </w:p>
    <w:p w:rsidR="008D36B5" w:rsidRDefault="008D36B5" w:rsidP="00247C60">
      <w:pPr>
        <w:tabs>
          <w:tab w:val="left" w:pos="6778"/>
        </w:tabs>
        <w:spacing w:line="360" w:lineRule="auto"/>
        <w:ind w:firstLine="567"/>
        <w:jc w:val="both"/>
        <w:rPr>
          <w:b/>
          <w:sz w:val="28"/>
        </w:rPr>
      </w:pPr>
    </w:p>
    <w:p w:rsidR="008D36B5" w:rsidRDefault="008D36B5" w:rsidP="00247C60">
      <w:pPr>
        <w:tabs>
          <w:tab w:val="left" w:pos="6778"/>
        </w:tabs>
        <w:spacing w:line="360" w:lineRule="auto"/>
        <w:ind w:firstLine="567"/>
        <w:jc w:val="both"/>
        <w:rPr>
          <w:b/>
          <w:sz w:val="28"/>
        </w:rPr>
      </w:pPr>
    </w:p>
    <w:p w:rsidR="008D36B5" w:rsidRDefault="008D36B5" w:rsidP="00247C60">
      <w:pPr>
        <w:tabs>
          <w:tab w:val="left" w:pos="6778"/>
        </w:tabs>
        <w:spacing w:line="360" w:lineRule="auto"/>
        <w:ind w:firstLine="567"/>
        <w:jc w:val="both"/>
        <w:rPr>
          <w:b/>
          <w:sz w:val="28"/>
        </w:rPr>
      </w:pPr>
    </w:p>
    <w:p w:rsidR="008D36B5" w:rsidRDefault="008D36B5" w:rsidP="00247C60">
      <w:pPr>
        <w:tabs>
          <w:tab w:val="left" w:pos="6778"/>
        </w:tabs>
        <w:spacing w:line="360" w:lineRule="auto"/>
        <w:ind w:firstLine="567"/>
        <w:jc w:val="both"/>
        <w:rPr>
          <w:b/>
          <w:sz w:val="28"/>
        </w:rPr>
      </w:pPr>
    </w:p>
    <w:p w:rsidR="008D36B5" w:rsidRDefault="008D36B5" w:rsidP="00247C60">
      <w:pPr>
        <w:tabs>
          <w:tab w:val="left" w:pos="6778"/>
        </w:tabs>
        <w:spacing w:line="360" w:lineRule="auto"/>
        <w:ind w:firstLine="567"/>
        <w:jc w:val="both"/>
        <w:rPr>
          <w:b/>
          <w:sz w:val="28"/>
        </w:rPr>
      </w:pPr>
    </w:p>
    <w:p w:rsidR="000058DE" w:rsidRDefault="000058DE" w:rsidP="00247C60">
      <w:pPr>
        <w:tabs>
          <w:tab w:val="left" w:pos="6778"/>
        </w:tabs>
        <w:spacing w:line="360" w:lineRule="auto"/>
        <w:ind w:firstLine="567"/>
        <w:jc w:val="both"/>
        <w:rPr>
          <w:b/>
          <w:sz w:val="28"/>
        </w:rPr>
      </w:pPr>
    </w:p>
    <w:p w:rsidR="000058DE" w:rsidRDefault="000058DE" w:rsidP="000058DE">
      <w:pPr>
        <w:shd w:val="clear" w:color="auto" w:fill="FFFFFF"/>
        <w:autoSpaceDE w:val="0"/>
        <w:autoSpaceDN w:val="0"/>
        <w:adjustRightInd w:val="0"/>
        <w:spacing w:line="360" w:lineRule="auto"/>
        <w:jc w:val="right"/>
        <w:rPr>
          <w:b/>
          <w:color w:val="000000"/>
          <w:sz w:val="28"/>
          <w:szCs w:val="28"/>
        </w:rPr>
      </w:pPr>
      <w:r>
        <w:rPr>
          <w:b/>
          <w:color w:val="000000"/>
          <w:sz w:val="28"/>
          <w:szCs w:val="28"/>
        </w:rPr>
        <w:t>Приложение 1</w:t>
      </w:r>
    </w:p>
    <w:p w:rsidR="000058DE" w:rsidRDefault="000058DE" w:rsidP="000058DE">
      <w:pPr>
        <w:shd w:val="clear" w:color="auto" w:fill="FFFFFF"/>
        <w:autoSpaceDE w:val="0"/>
        <w:autoSpaceDN w:val="0"/>
        <w:adjustRightInd w:val="0"/>
        <w:spacing w:line="360" w:lineRule="auto"/>
        <w:jc w:val="center"/>
        <w:rPr>
          <w:b/>
          <w:sz w:val="28"/>
          <w:szCs w:val="28"/>
        </w:rPr>
      </w:pPr>
      <w:r>
        <w:rPr>
          <w:b/>
          <w:smallCaps/>
          <w:color w:val="000000"/>
          <w:sz w:val="28"/>
          <w:szCs w:val="28"/>
        </w:rPr>
        <w:lastRenderedPageBreak/>
        <w:t xml:space="preserve">Тест </w:t>
      </w:r>
      <w:r>
        <w:rPr>
          <w:b/>
          <w:color w:val="000000"/>
          <w:sz w:val="28"/>
          <w:szCs w:val="28"/>
        </w:rPr>
        <w:t xml:space="preserve">Г. </w:t>
      </w:r>
      <w:r>
        <w:rPr>
          <w:b/>
          <w:smallCaps/>
          <w:color w:val="000000"/>
          <w:sz w:val="28"/>
          <w:szCs w:val="28"/>
        </w:rPr>
        <w:t>Айзенка</w:t>
      </w:r>
    </w:p>
    <w:p w:rsidR="000058DE" w:rsidRDefault="000058DE" w:rsidP="000058DE">
      <w:pPr>
        <w:shd w:val="clear" w:color="auto" w:fill="FFFFFF"/>
        <w:autoSpaceDE w:val="0"/>
        <w:autoSpaceDN w:val="0"/>
        <w:adjustRightInd w:val="0"/>
        <w:spacing w:line="360" w:lineRule="auto"/>
        <w:jc w:val="both"/>
        <w:rPr>
          <w:color w:val="000000"/>
          <w:sz w:val="28"/>
          <w:szCs w:val="28"/>
        </w:rPr>
      </w:pP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1. Часто ли Вы испытываете тягу к новым впечатлениям, что</w:t>
      </w:r>
      <w:r>
        <w:rPr>
          <w:color w:val="000000"/>
          <w:sz w:val="28"/>
          <w:szCs w:val="28"/>
        </w:rPr>
        <w:softHyphen/>
        <w:t>бы отвлечься, испытать сильные ощущения? (да-нет)</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2. Часто ли Вы чувствуете, что нуждаетесь в друзьях, кото</w:t>
      </w:r>
      <w:r>
        <w:rPr>
          <w:color w:val="000000"/>
          <w:sz w:val="28"/>
          <w:szCs w:val="28"/>
        </w:rPr>
        <w:softHyphen/>
        <w:t>рые могут Вас понять, ободрить, выразить сочувствие?</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3. Считаете ли Вы себя беззаботным человеком?</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4. Очень ли Вам трудно отказаться от своих намерений?</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5. Обдумываете ли Вы свои дела не спеша и предпочитаете ли подождать, прежде чем действовать?</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6. Всегда ли Вы сдерживаете свои обещания, даже если это Вам не выгодно?</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7. Часто ли у Вас бывают спады и подъемы настроения?</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8. Быстро ли Вы обычно действуете и говорите, и не растра</w:t>
      </w:r>
      <w:r>
        <w:rPr>
          <w:color w:val="000000"/>
          <w:sz w:val="28"/>
          <w:szCs w:val="28"/>
        </w:rPr>
        <w:softHyphen/>
        <w:t>чиваете ли много времени на обдумывание?</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9. Возникало ли у Вас когда-нибудь чувство, что Вы несчас</w:t>
      </w:r>
      <w:r>
        <w:rPr>
          <w:color w:val="000000"/>
          <w:sz w:val="28"/>
          <w:szCs w:val="28"/>
        </w:rPr>
        <w:softHyphen/>
        <w:t>тны, хотя никакой серьезной причины для этого не было?</w:t>
      </w:r>
    </w:p>
    <w:p w:rsidR="000058DE" w:rsidRDefault="000058DE" w:rsidP="000058DE">
      <w:pPr>
        <w:spacing w:line="360" w:lineRule="auto"/>
        <w:jc w:val="both"/>
        <w:rPr>
          <w:color w:val="000000"/>
          <w:sz w:val="28"/>
          <w:szCs w:val="28"/>
        </w:rPr>
      </w:pPr>
      <w:r>
        <w:rPr>
          <w:color w:val="000000"/>
          <w:sz w:val="28"/>
          <w:szCs w:val="28"/>
        </w:rPr>
        <w:t>10. Верно ли, что на спор Вы способны решиться на все?</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11. Смущаетесь ли Вы, когда хотите познакомиться с чело</w:t>
      </w:r>
      <w:r>
        <w:rPr>
          <w:color w:val="000000"/>
          <w:sz w:val="28"/>
          <w:szCs w:val="28"/>
        </w:rPr>
        <w:softHyphen/>
        <w:t>веком противоположного пола, который Вам симпатичен?</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12. Бывает ли, что, разозлившись, Вы выходите из себя?</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13. Часто ли Вы действуете под влиянием момента?</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14. Часто ли Вас беспокоят мысли о том, что Вам не следова</w:t>
      </w:r>
      <w:r>
        <w:rPr>
          <w:color w:val="000000"/>
          <w:sz w:val="28"/>
          <w:szCs w:val="28"/>
        </w:rPr>
        <w:softHyphen/>
        <w:t>ло бы чего-нибудь делать или говорить?</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15. Предпочитаете ли Вы чтение книг встречам с людьми?</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16. Верно ли, что Вас легко задеть?</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17. Любите ли Вы часто бывать в компании?</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18. Бывают ли у Вас иногда такие мысли, которыми Вам не хотелось бы делиться с другими людьми?</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19. Верно ли, что иногда Вы настолько полны энергии, что все горит в руках, а иногда чувствуете сильную вялость?</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lastRenderedPageBreak/>
        <w:t>20. Стараетесь ли Вы ограничить круг своих знакомств не</w:t>
      </w:r>
      <w:r>
        <w:rPr>
          <w:color w:val="000000"/>
          <w:sz w:val="28"/>
          <w:szCs w:val="28"/>
        </w:rPr>
        <w:softHyphen/>
        <w:t>большим числом близких людей?</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21. Много ли Вы мечтаете?</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22. Когда на Вас кричат, отвечаете ли Вы тем же?</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23. Часто ли Вас тревожит чувство вины?</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24. Все ли Ваши привычки хороши и желательны?</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25. Способны ли Вы дать волю собственным чувствам и вво</w:t>
      </w:r>
      <w:r>
        <w:rPr>
          <w:color w:val="000000"/>
          <w:sz w:val="28"/>
          <w:szCs w:val="28"/>
        </w:rPr>
        <w:softHyphen/>
        <w:t>лю повеселиться в шумной компании?</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26. Можно ли сказать, что нервы у Вас часто бывают напря</w:t>
      </w:r>
      <w:r>
        <w:rPr>
          <w:color w:val="000000"/>
          <w:sz w:val="28"/>
          <w:szCs w:val="28"/>
        </w:rPr>
        <w:softHyphen/>
        <w:t>жены до предела?</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27. Считают ли Вас человеком живым и веселым?</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28. После того, как дело сделано, часто ли Вы возвращаетесь к нему мысленно и думаете, что могли бы сделать лучше?</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29. Верно ли, что Вы обычно молчаливы и сдержанны, когда находитесь среди людей?</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30. Бывает ли, что Вы передаете слухи?</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31. Бывает ли, что Вам не спится оттого, что разные мысли лезут в голову?</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32. Верно ли, что Вам часто приятнее и легче прочесть о том, что Вас интересует в книге, хотя можно быстрее спросить и про</w:t>
      </w:r>
      <w:r>
        <w:rPr>
          <w:color w:val="000000"/>
          <w:sz w:val="28"/>
          <w:szCs w:val="28"/>
        </w:rPr>
        <w:softHyphen/>
        <w:t>ще узнать об этом у друзей?</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33. Бывает ли у Вас сильное сердцебиение?</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34. Нравится ли Вам работа, которая требует пристального внимания?</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35. Бывают ли у Вас приступы дрожи?</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36. Верно ли, что Вы всегда говорите о знакомых Вам людях только хорошее, даже тогда, когда уверены, что они об этом не узнают?</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37. Верно ли, что Вам неприятно бывать в компании, где по</w:t>
      </w:r>
      <w:r>
        <w:rPr>
          <w:color w:val="000000"/>
          <w:sz w:val="28"/>
          <w:szCs w:val="28"/>
        </w:rPr>
        <w:softHyphen/>
        <w:t>стоянно подшучивают друг над другом?</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38. Верно ли, что Вы раздражительны?</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39. Нравится ли Вам работа, которая требует быстроты дей</w:t>
      </w:r>
      <w:r>
        <w:rPr>
          <w:color w:val="000000"/>
          <w:sz w:val="28"/>
          <w:szCs w:val="28"/>
        </w:rPr>
        <w:softHyphen/>
        <w:t>ствий?</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40. Верно ли, что Вам нередко не дают покоя мысли о раз</w:t>
      </w:r>
      <w:r>
        <w:rPr>
          <w:color w:val="000000"/>
          <w:sz w:val="28"/>
          <w:szCs w:val="28"/>
        </w:rPr>
        <w:softHyphen/>
        <w:t>ных неприятностях и "ужасах", которые могли бы произойти, хотя все кончилось благополучно?</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lastRenderedPageBreak/>
        <w:t>41. Верно ли, что Вы неторопливы в движениях?</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42. Вы когда-нибудь опаздывали на свидание или работу?</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43. Часто ли Вам снятся кошмары?</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44. Верно ли, что Вы такой любитель поговорить, что никог</w:t>
      </w:r>
      <w:r>
        <w:rPr>
          <w:color w:val="000000"/>
          <w:sz w:val="28"/>
          <w:szCs w:val="28"/>
        </w:rPr>
        <w:softHyphen/>
        <w:t>да не упустите удобного случая побеседовать с незнакомым че</w:t>
      </w:r>
      <w:r>
        <w:rPr>
          <w:color w:val="000000"/>
          <w:sz w:val="28"/>
          <w:szCs w:val="28"/>
        </w:rPr>
        <w:softHyphen/>
        <w:t>ловеком?</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45. Беспокоят ли Вас какие-нибудь боли?</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46. Огорчились бы Вы, если бы долго не могли видеться со своими друзьями?</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47. Можете ли Вы назвать себя нервным человеком?</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48. Есть ли среди Ваших знакомых такие, которые вам явно не нравятся?</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49. Легко ли Вас задевает критика Ваших недостатков или Вашей работы?</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50. Могли бы Вы сказать, что Вы уверенный в себе человек?</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51.  Трудно ли получить настоящее удовольствие от мероп</w:t>
      </w:r>
      <w:r>
        <w:rPr>
          <w:color w:val="000000"/>
          <w:sz w:val="28"/>
          <w:szCs w:val="28"/>
        </w:rPr>
        <w:softHyphen/>
        <w:t>риятий, в которых много участников?</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52. Беспокоит ли Вас чувство, что Вы чем-то хуже других?</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53. Сумели бы Вы внести оживление в скучную компанию?</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54. Бывает ли, что Вы говорите о вещах, в которых совсем не разбираетесь?</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55. Беспокоитесь ли Вы о своем здоровье?</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56. Любите ли Вы подшутить над другими?</w:t>
      </w:r>
    </w:p>
    <w:p w:rsidR="000058DE" w:rsidRDefault="000058DE" w:rsidP="000058DE">
      <w:pPr>
        <w:shd w:val="clear" w:color="auto" w:fill="FFFFFF"/>
        <w:autoSpaceDE w:val="0"/>
        <w:autoSpaceDN w:val="0"/>
        <w:adjustRightInd w:val="0"/>
        <w:spacing w:line="360" w:lineRule="auto"/>
        <w:jc w:val="both"/>
        <w:rPr>
          <w:sz w:val="28"/>
          <w:szCs w:val="28"/>
        </w:rPr>
      </w:pPr>
      <w:r>
        <w:rPr>
          <w:color w:val="000000"/>
          <w:sz w:val="28"/>
          <w:szCs w:val="28"/>
        </w:rPr>
        <w:t>57. Страдаете ли Вы от бессонницы?</w:t>
      </w:r>
    </w:p>
    <w:p w:rsidR="000058DE" w:rsidRPr="00B227F8" w:rsidRDefault="000058DE" w:rsidP="000058DE">
      <w:pPr>
        <w:rPr>
          <w:sz w:val="28"/>
          <w:szCs w:val="28"/>
        </w:rPr>
      </w:pPr>
    </w:p>
    <w:p w:rsidR="000058DE" w:rsidRDefault="000058DE" w:rsidP="000058DE">
      <w:pPr>
        <w:shd w:val="clear" w:color="auto" w:fill="FFFFFF"/>
        <w:autoSpaceDE w:val="0"/>
        <w:autoSpaceDN w:val="0"/>
        <w:adjustRightInd w:val="0"/>
        <w:spacing w:line="360" w:lineRule="auto"/>
        <w:jc w:val="center"/>
        <w:rPr>
          <w:b/>
          <w:sz w:val="28"/>
          <w:szCs w:val="28"/>
        </w:rPr>
      </w:pPr>
      <w:r>
        <w:rPr>
          <w:b/>
          <w:bCs/>
          <w:color w:val="000000"/>
          <w:sz w:val="28"/>
          <w:szCs w:val="28"/>
        </w:rPr>
        <w:t xml:space="preserve">Код </w:t>
      </w:r>
    </w:p>
    <w:p w:rsidR="000058DE" w:rsidRDefault="000058DE" w:rsidP="000058DE">
      <w:pPr>
        <w:shd w:val="clear" w:color="auto" w:fill="FFFFFF"/>
        <w:autoSpaceDE w:val="0"/>
        <w:autoSpaceDN w:val="0"/>
        <w:adjustRightInd w:val="0"/>
        <w:spacing w:line="360" w:lineRule="auto"/>
        <w:rPr>
          <w:sz w:val="28"/>
          <w:szCs w:val="28"/>
        </w:rPr>
      </w:pPr>
      <w:r>
        <w:rPr>
          <w:i/>
          <w:iCs/>
          <w:color w:val="000000"/>
          <w:sz w:val="28"/>
          <w:szCs w:val="28"/>
        </w:rPr>
        <w:t xml:space="preserve">Искренность: </w:t>
      </w:r>
      <w:r>
        <w:rPr>
          <w:color w:val="000000"/>
          <w:sz w:val="28"/>
          <w:szCs w:val="28"/>
        </w:rPr>
        <w:t>ответы "да" на вопросы 6, 24, 36;</w:t>
      </w:r>
    </w:p>
    <w:p w:rsidR="000058DE" w:rsidRDefault="000058DE" w:rsidP="000058DE">
      <w:pPr>
        <w:shd w:val="clear" w:color="auto" w:fill="FFFFFF"/>
        <w:autoSpaceDE w:val="0"/>
        <w:autoSpaceDN w:val="0"/>
        <w:adjustRightInd w:val="0"/>
        <w:spacing w:line="360" w:lineRule="auto"/>
        <w:rPr>
          <w:sz w:val="28"/>
          <w:szCs w:val="28"/>
        </w:rPr>
      </w:pPr>
      <w:r>
        <w:rPr>
          <w:color w:val="000000"/>
          <w:sz w:val="28"/>
          <w:szCs w:val="28"/>
        </w:rPr>
        <w:t>ответы "нет" на вопросы 12, 18, 30, 42, 48, 54.</w:t>
      </w:r>
    </w:p>
    <w:p w:rsidR="000058DE" w:rsidRDefault="000058DE" w:rsidP="000058DE">
      <w:pPr>
        <w:shd w:val="clear" w:color="auto" w:fill="FFFFFF"/>
        <w:autoSpaceDE w:val="0"/>
        <w:autoSpaceDN w:val="0"/>
        <w:adjustRightInd w:val="0"/>
        <w:spacing w:line="360" w:lineRule="auto"/>
        <w:rPr>
          <w:sz w:val="28"/>
          <w:szCs w:val="28"/>
        </w:rPr>
      </w:pPr>
      <w:r>
        <w:rPr>
          <w:i/>
          <w:iCs/>
          <w:color w:val="000000"/>
          <w:sz w:val="28"/>
          <w:szCs w:val="28"/>
        </w:rPr>
        <w:t xml:space="preserve">Экстраверсия: </w:t>
      </w:r>
      <w:r>
        <w:rPr>
          <w:color w:val="000000"/>
          <w:sz w:val="28"/>
          <w:szCs w:val="28"/>
        </w:rPr>
        <w:t>ответы "да" на вопросы 1, 3, 8, 10, 13, 17, 22, 27, 39, 44, 46, 49, 53, 56;</w:t>
      </w:r>
    </w:p>
    <w:p w:rsidR="000058DE" w:rsidRDefault="000058DE" w:rsidP="000058DE">
      <w:pPr>
        <w:shd w:val="clear" w:color="auto" w:fill="FFFFFF"/>
        <w:autoSpaceDE w:val="0"/>
        <w:autoSpaceDN w:val="0"/>
        <w:adjustRightInd w:val="0"/>
        <w:spacing w:line="360" w:lineRule="auto"/>
        <w:rPr>
          <w:sz w:val="28"/>
          <w:szCs w:val="28"/>
        </w:rPr>
      </w:pPr>
      <w:r>
        <w:rPr>
          <w:color w:val="000000"/>
          <w:sz w:val="28"/>
          <w:szCs w:val="28"/>
        </w:rPr>
        <w:t>ответы "нет" на вопросы 5, 15, 20, 29, 32, 34, 37, 41, 51.</w:t>
      </w:r>
    </w:p>
    <w:p w:rsidR="000058DE" w:rsidRDefault="000058DE" w:rsidP="000058DE">
      <w:pPr>
        <w:shd w:val="clear" w:color="auto" w:fill="FFFFFF"/>
        <w:autoSpaceDE w:val="0"/>
        <w:autoSpaceDN w:val="0"/>
        <w:adjustRightInd w:val="0"/>
        <w:spacing w:line="360" w:lineRule="auto"/>
        <w:rPr>
          <w:sz w:val="28"/>
          <w:szCs w:val="28"/>
        </w:rPr>
      </w:pPr>
      <w:r>
        <w:rPr>
          <w:i/>
          <w:iCs/>
          <w:color w:val="000000"/>
          <w:sz w:val="28"/>
          <w:szCs w:val="28"/>
        </w:rPr>
        <w:t xml:space="preserve">Невротизм: </w:t>
      </w:r>
      <w:r>
        <w:rPr>
          <w:color w:val="000000"/>
          <w:sz w:val="28"/>
          <w:szCs w:val="28"/>
        </w:rPr>
        <w:t>ответы "да" на вопросы 2, 4, 7, 9, И, 14, 16, 19, 21, 23, 26, 28, 31, 33, 35, 38, 40, 43, 45, 47, 50, 52, 55, 57.</w:t>
      </w:r>
    </w:p>
    <w:p w:rsidR="000058DE" w:rsidRDefault="000058DE" w:rsidP="000058DE">
      <w:pPr>
        <w:shd w:val="clear" w:color="auto" w:fill="FFFFFF"/>
        <w:autoSpaceDE w:val="0"/>
        <w:autoSpaceDN w:val="0"/>
        <w:adjustRightInd w:val="0"/>
        <w:spacing w:line="360" w:lineRule="auto"/>
        <w:ind w:firstLine="900"/>
        <w:rPr>
          <w:sz w:val="28"/>
          <w:szCs w:val="28"/>
        </w:rPr>
      </w:pPr>
    </w:p>
    <w:p w:rsidR="000058DE" w:rsidRDefault="000058DE" w:rsidP="000058DE">
      <w:pPr>
        <w:shd w:val="clear" w:color="auto" w:fill="FFFFFF"/>
        <w:autoSpaceDE w:val="0"/>
        <w:autoSpaceDN w:val="0"/>
        <w:adjustRightInd w:val="0"/>
        <w:spacing w:line="360" w:lineRule="auto"/>
        <w:jc w:val="center"/>
        <w:rPr>
          <w:sz w:val="28"/>
          <w:szCs w:val="28"/>
        </w:rPr>
      </w:pPr>
      <w:r>
        <w:rPr>
          <w:b/>
          <w:bCs/>
          <w:color w:val="000000"/>
          <w:sz w:val="28"/>
          <w:szCs w:val="28"/>
        </w:rPr>
        <w:t>Интерпретация показателей по шкале "Искренность'</w:t>
      </w:r>
    </w:p>
    <w:tbl>
      <w:tblPr>
        <w:tblW w:w="0" w:type="auto"/>
        <w:tblInd w:w="40" w:type="dxa"/>
        <w:tblLayout w:type="fixed"/>
        <w:tblCellMar>
          <w:left w:w="40" w:type="dxa"/>
          <w:right w:w="40" w:type="dxa"/>
        </w:tblCellMar>
        <w:tblLook w:val="0000"/>
      </w:tblPr>
      <w:tblGrid>
        <w:gridCol w:w="4680"/>
        <w:gridCol w:w="4500"/>
      </w:tblGrid>
      <w:tr w:rsidR="000058DE" w:rsidTr="00C619ED">
        <w:tblPrEx>
          <w:tblCellMar>
            <w:top w:w="0" w:type="dxa"/>
            <w:bottom w:w="0" w:type="dxa"/>
          </w:tblCellMar>
        </w:tblPrEx>
        <w:trPr>
          <w:trHeight w:val="52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0058DE" w:rsidRDefault="000058DE" w:rsidP="00C619ED">
            <w:pPr>
              <w:shd w:val="clear" w:color="auto" w:fill="FFFFFF"/>
              <w:autoSpaceDE w:val="0"/>
              <w:autoSpaceDN w:val="0"/>
              <w:adjustRightInd w:val="0"/>
              <w:jc w:val="center"/>
              <w:rPr>
                <w:sz w:val="28"/>
                <w:szCs w:val="28"/>
              </w:rPr>
            </w:pPr>
            <w:r>
              <w:rPr>
                <w:color w:val="000000"/>
                <w:sz w:val="28"/>
                <w:szCs w:val="28"/>
              </w:rPr>
              <w:lastRenderedPageBreak/>
              <w:t>Численный показатель</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0058DE" w:rsidRDefault="000058DE" w:rsidP="00C619ED">
            <w:pPr>
              <w:shd w:val="clear" w:color="auto" w:fill="FFFFFF"/>
              <w:autoSpaceDE w:val="0"/>
              <w:autoSpaceDN w:val="0"/>
              <w:adjustRightInd w:val="0"/>
              <w:jc w:val="center"/>
              <w:rPr>
                <w:sz w:val="28"/>
                <w:szCs w:val="28"/>
              </w:rPr>
            </w:pPr>
            <w:r>
              <w:rPr>
                <w:color w:val="000000"/>
                <w:sz w:val="28"/>
                <w:szCs w:val="28"/>
              </w:rPr>
              <w:t>Интерпретация</w:t>
            </w:r>
          </w:p>
        </w:tc>
      </w:tr>
      <w:tr w:rsidR="000058DE" w:rsidTr="00C619ED">
        <w:tblPrEx>
          <w:tblCellMar>
            <w:top w:w="0" w:type="dxa"/>
            <w:bottom w:w="0" w:type="dxa"/>
          </w:tblCellMar>
        </w:tblPrEx>
        <w:trPr>
          <w:trHeight w:val="464"/>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0058DE" w:rsidRDefault="000058DE" w:rsidP="00C619ED">
            <w:pPr>
              <w:shd w:val="clear" w:color="auto" w:fill="FFFFFF"/>
              <w:autoSpaceDE w:val="0"/>
              <w:autoSpaceDN w:val="0"/>
              <w:adjustRightInd w:val="0"/>
              <w:jc w:val="center"/>
              <w:rPr>
                <w:color w:val="000000"/>
                <w:sz w:val="28"/>
                <w:szCs w:val="28"/>
              </w:rPr>
            </w:pPr>
            <w:r>
              <w:rPr>
                <w:color w:val="000000"/>
                <w:sz w:val="28"/>
                <w:szCs w:val="28"/>
              </w:rPr>
              <w:t>0-3</w:t>
            </w:r>
          </w:p>
          <w:p w:rsidR="000058DE" w:rsidRDefault="000058DE" w:rsidP="00C619ED">
            <w:pPr>
              <w:shd w:val="clear" w:color="auto" w:fill="FFFFFF"/>
              <w:autoSpaceDE w:val="0"/>
              <w:autoSpaceDN w:val="0"/>
              <w:adjustRightInd w:val="0"/>
              <w:jc w:val="center"/>
              <w:rPr>
                <w:sz w:val="28"/>
                <w:szCs w:val="28"/>
              </w:rPr>
            </w:pP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0058DE" w:rsidRDefault="000058DE" w:rsidP="00C619ED">
            <w:pPr>
              <w:shd w:val="clear" w:color="auto" w:fill="FFFFFF"/>
              <w:autoSpaceDE w:val="0"/>
              <w:autoSpaceDN w:val="0"/>
              <w:adjustRightInd w:val="0"/>
              <w:jc w:val="center"/>
              <w:rPr>
                <w:sz w:val="28"/>
                <w:szCs w:val="28"/>
              </w:rPr>
            </w:pPr>
            <w:r>
              <w:rPr>
                <w:color w:val="000000"/>
                <w:sz w:val="28"/>
                <w:szCs w:val="28"/>
              </w:rPr>
              <w:t>Откровенный</w:t>
            </w:r>
          </w:p>
        </w:tc>
      </w:tr>
      <w:tr w:rsidR="000058DE" w:rsidTr="00C619ED">
        <w:tblPrEx>
          <w:tblCellMar>
            <w:top w:w="0" w:type="dxa"/>
            <w:bottom w:w="0" w:type="dxa"/>
          </w:tblCellMar>
        </w:tblPrEx>
        <w:trPr>
          <w:trHeight w:val="34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0058DE" w:rsidRDefault="000058DE" w:rsidP="00C619ED">
            <w:pPr>
              <w:shd w:val="clear" w:color="auto" w:fill="FFFFFF"/>
              <w:autoSpaceDE w:val="0"/>
              <w:autoSpaceDN w:val="0"/>
              <w:adjustRightInd w:val="0"/>
              <w:jc w:val="center"/>
              <w:rPr>
                <w:color w:val="000000"/>
                <w:sz w:val="28"/>
                <w:szCs w:val="28"/>
              </w:rPr>
            </w:pPr>
            <w:r>
              <w:rPr>
                <w:color w:val="000000"/>
                <w:sz w:val="28"/>
                <w:szCs w:val="28"/>
              </w:rPr>
              <w:t>4-6</w:t>
            </w:r>
          </w:p>
          <w:p w:rsidR="000058DE" w:rsidRDefault="000058DE" w:rsidP="00C619ED">
            <w:pPr>
              <w:shd w:val="clear" w:color="auto" w:fill="FFFFFF"/>
              <w:autoSpaceDE w:val="0"/>
              <w:autoSpaceDN w:val="0"/>
              <w:adjustRightInd w:val="0"/>
              <w:jc w:val="center"/>
              <w:rPr>
                <w:color w:val="000000"/>
                <w:sz w:val="28"/>
                <w:szCs w:val="28"/>
              </w:rPr>
            </w:pP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0058DE" w:rsidRDefault="000058DE" w:rsidP="00C619ED">
            <w:pPr>
              <w:shd w:val="clear" w:color="auto" w:fill="FFFFFF"/>
              <w:autoSpaceDE w:val="0"/>
              <w:autoSpaceDN w:val="0"/>
              <w:adjustRightInd w:val="0"/>
              <w:jc w:val="center"/>
              <w:rPr>
                <w:color w:val="000000"/>
                <w:sz w:val="28"/>
                <w:szCs w:val="28"/>
              </w:rPr>
            </w:pPr>
            <w:r>
              <w:rPr>
                <w:color w:val="000000"/>
                <w:sz w:val="28"/>
                <w:szCs w:val="28"/>
              </w:rPr>
              <w:t>Ситуативный</w:t>
            </w:r>
          </w:p>
          <w:p w:rsidR="000058DE" w:rsidRDefault="000058DE" w:rsidP="00C619ED">
            <w:pPr>
              <w:shd w:val="clear" w:color="auto" w:fill="FFFFFF"/>
              <w:autoSpaceDE w:val="0"/>
              <w:autoSpaceDN w:val="0"/>
              <w:adjustRightInd w:val="0"/>
              <w:jc w:val="center"/>
              <w:rPr>
                <w:color w:val="000000"/>
                <w:sz w:val="28"/>
                <w:szCs w:val="28"/>
              </w:rPr>
            </w:pPr>
          </w:p>
        </w:tc>
      </w:tr>
      <w:tr w:rsidR="000058DE" w:rsidTr="00C619ED">
        <w:tblPrEx>
          <w:tblCellMar>
            <w:top w:w="0" w:type="dxa"/>
            <w:bottom w:w="0" w:type="dxa"/>
          </w:tblCellMar>
        </w:tblPrEx>
        <w:trPr>
          <w:trHeight w:val="5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0058DE" w:rsidRDefault="000058DE" w:rsidP="00C619ED">
            <w:pPr>
              <w:shd w:val="clear" w:color="auto" w:fill="FFFFFF"/>
              <w:autoSpaceDE w:val="0"/>
              <w:autoSpaceDN w:val="0"/>
              <w:adjustRightInd w:val="0"/>
              <w:jc w:val="center"/>
              <w:rPr>
                <w:color w:val="000000"/>
                <w:sz w:val="28"/>
                <w:szCs w:val="28"/>
              </w:rPr>
            </w:pPr>
            <w:r>
              <w:rPr>
                <w:color w:val="000000"/>
                <w:sz w:val="28"/>
                <w:szCs w:val="28"/>
              </w:rPr>
              <w:t>7-9</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0058DE" w:rsidRDefault="000058DE" w:rsidP="00C619ED">
            <w:pPr>
              <w:shd w:val="clear" w:color="auto" w:fill="FFFFFF"/>
              <w:autoSpaceDE w:val="0"/>
              <w:autoSpaceDN w:val="0"/>
              <w:adjustRightInd w:val="0"/>
              <w:jc w:val="center"/>
              <w:rPr>
                <w:color w:val="000000"/>
                <w:sz w:val="28"/>
                <w:szCs w:val="28"/>
              </w:rPr>
            </w:pPr>
            <w:r>
              <w:rPr>
                <w:color w:val="000000"/>
                <w:sz w:val="28"/>
                <w:szCs w:val="28"/>
              </w:rPr>
              <w:t>Лживый*</w:t>
            </w:r>
          </w:p>
        </w:tc>
      </w:tr>
    </w:tbl>
    <w:p w:rsidR="000058DE" w:rsidRDefault="000058DE" w:rsidP="000058DE">
      <w:pPr>
        <w:shd w:val="clear" w:color="auto" w:fill="FFFFFF"/>
        <w:autoSpaceDE w:val="0"/>
        <w:autoSpaceDN w:val="0"/>
        <w:adjustRightInd w:val="0"/>
        <w:spacing w:line="360" w:lineRule="auto"/>
        <w:jc w:val="center"/>
        <w:rPr>
          <w:color w:val="000000"/>
          <w:sz w:val="28"/>
          <w:szCs w:val="28"/>
        </w:rPr>
      </w:pPr>
    </w:p>
    <w:p w:rsidR="000058DE" w:rsidRDefault="000058DE" w:rsidP="000058DE">
      <w:pPr>
        <w:shd w:val="clear" w:color="auto" w:fill="FFFFFF"/>
        <w:autoSpaceDE w:val="0"/>
        <w:autoSpaceDN w:val="0"/>
        <w:adjustRightInd w:val="0"/>
        <w:spacing w:line="360" w:lineRule="auto"/>
        <w:jc w:val="center"/>
        <w:rPr>
          <w:b/>
          <w:bCs/>
          <w:color w:val="000000"/>
          <w:sz w:val="28"/>
          <w:szCs w:val="28"/>
        </w:rPr>
      </w:pPr>
      <w:r>
        <w:rPr>
          <w:color w:val="000000"/>
          <w:sz w:val="28"/>
          <w:szCs w:val="28"/>
        </w:rPr>
        <w:t xml:space="preserve">* </w:t>
      </w:r>
      <w:r>
        <w:rPr>
          <w:color w:val="000000"/>
        </w:rPr>
        <w:t>В данном случае речь идет только о лишней степени искренности при отве</w:t>
      </w:r>
      <w:r>
        <w:rPr>
          <w:color w:val="000000"/>
        </w:rPr>
        <w:softHyphen/>
        <w:t>тах на вопросы теста, а отнюдь не о лживости как личностной характеристики.</w:t>
      </w:r>
    </w:p>
    <w:p w:rsidR="000058DE" w:rsidRDefault="000058DE" w:rsidP="000058DE">
      <w:pPr>
        <w:shd w:val="clear" w:color="auto" w:fill="FFFFFF"/>
        <w:autoSpaceDE w:val="0"/>
        <w:autoSpaceDN w:val="0"/>
        <w:adjustRightInd w:val="0"/>
        <w:spacing w:line="360" w:lineRule="auto"/>
        <w:jc w:val="center"/>
        <w:rPr>
          <w:b/>
          <w:bCs/>
          <w:color w:val="000000"/>
          <w:sz w:val="28"/>
          <w:szCs w:val="28"/>
        </w:rPr>
      </w:pPr>
    </w:p>
    <w:p w:rsidR="000058DE" w:rsidRPr="00B227F8" w:rsidRDefault="000058DE" w:rsidP="000058DE">
      <w:pPr>
        <w:jc w:val="center"/>
        <w:rPr>
          <w:sz w:val="28"/>
          <w:szCs w:val="28"/>
        </w:rPr>
      </w:pPr>
    </w:p>
    <w:p w:rsidR="000058DE" w:rsidRDefault="000058DE" w:rsidP="00247C60">
      <w:pPr>
        <w:tabs>
          <w:tab w:val="left" w:pos="6778"/>
        </w:tabs>
        <w:spacing w:line="360" w:lineRule="auto"/>
        <w:ind w:firstLine="567"/>
        <w:jc w:val="both"/>
        <w:rPr>
          <w:b/>
          <w:sz w:val="28"/>
        </w:rPr>
      </w:pPr>
    </w:p>
    <w:p w:rsidR="003B6213" w:rsidRDefault="003B6213">
      <w:pPr>
        <w:spacing w:line="360" w:lineRule="auto"/>
        <w:ind w:firstLine="567"/>
        <w:jc w:val="both"/>
        <w:rPr>
          <w:b/>
          <w:sz w:val="28"/>
        </w:rPr>
      </w:pPr>
    </w:p>
    <w:p w:rsidR="008D36B5" w:rsidRDefault="008D36B5">
      <w:pPr>
        <w:spacing w:line="360" w:lineRule="auto"/>
        <w:ind w:firstLine="567"/>
        <w:jc w:val="both"/>
        <w:rPr>
          <w:b/>
          <w:sz w:val="28"/>
        </w:rPr>
      </w:pPr>
    </w:p>
    <w:p w:rsidR="008D36B5" w:rsidRDefault="008D36B5">
      <w:pPr>
        <w:spacing w:line="360" w:lineRule="auto"/>
        <w:ind w:firstLine="567"/>
        <w:jc w:val="both"/>
        <w:rPr>
          <w:b/>
          <w:sz w:val="28"/>
        </w:rPr>
      </w:pPr>
    </w:p>
    <w:p w:rsidR="008D36B5" w:rsidRDefault="008D36B5">
      <w:pPr>
        <w:spacing w:line="360" w:lineRule="auto"/>
        <w:ind w:firstLine="567"/>
        <w:jc w:val="both"/>
        <w:rPr>
          <w:b/>
          <w:sz w:val="28"/>
        </w:rPr>
      </w:pPr>
    </w:p>
    <w:p w:rsidR="008D36B5" w:rsidRDefault="008D36B5">
      <w:pPr>
        <w:spacing w:line="360" w:lineRule="auto"/>
        <w:ind w:firstLine="567"/>
        <w:jc w:val="both"/>
        <w:rPr>
          <w:b/>
          <w:sz w:val="28"/>
        </w:rPr>
      </w:pPr>
    </w:p>
    <w:p w:rsidR="008D36B5" w:rsidRDefault="008D36B5">
      <w:pPr>
        <w:spacing w:line="360" w:lineRule="auto"/>
        <w:ind w:firstLine="567"/>
        <w:jc w:val="both"/>
        <w:rPr>
          <w:b/>
          <w:sz w:val="28"/>
        </w:rPr>
      </w:pPr>
    </w:p>
    <w:p w:rsidR="008D36B5" w:rsidRDefault="008D36B5">
      <w:pPr>
        <w:spacing w:line="360" w:lineRule="auto"/>
        <w:ind w:firstLine="567"/>
        <w:jc w:val="both"/>
        <w:rPr>
          <w:b/>
          <w:sz w:val="28"/>
        </w:rPr>
      </w:pPr>
    </w:p>
    <w:p w:rsidR="008D36B5" w:rsidRDefault="008D36B5">
      <w:pPr>
        <w:spacing w:line="360" w:lineRule="auto"/>
        <w:ind w:firstLine="567"/>
        <w:jc w:val="both"/>
        <w:rPr>
          <w:b/>
          <w:sz w:val="28"/>
        </w:rPr>
      </w:pPr>
    </w:p>
    <w:p w:rsidR="008D36B5" w:rsidRDefault="008D36B5">
      <w:pPr>
        <w:spacing w:line="360" w:lineRule="auto"/>
        <w:ind w:firstLine="567"/>
        <w:jc w:val="both"/>
        <w:rPr>
          <w:b/>
          <w:sz w:val="28"/>
        </w:rPr>
      </w:pPr>
    </w:p>
    <w:p w:rsidR="008D36B5" w:rsidRDefault="008D36B5">
      <w:pPr>
        <w:spacing w:line="360" w:lineRule="auto"/>
        <w:ind w:firstLine="567"/>
        <w:jc w:val="both"/>
        <w:rPr>
          <w:b/>
          <w:sz w:val="28"/>
        </w:rPr>
      </w:pPr>
    </w:p>
    <w:p w:rsidR="008D36B5" w:rsidRDefault="008D36B5">
      <w:pPr>
        <w:spacing w:line="360" w:lineRule="auto"/>
        <w:ind w:firstLine="567"/>
        <w:jc w:val="both"/>
        <w:rPr>
          <w:b/>
          <w:sz w:val="28"/>
        </w:rPr>
      </w:pPr>
    </w:p>
    <w:p w:rsidR="008D36B5" w:rsidRDefault="008D36B5">
      <w:pPr>
        <w:spacing w:line="360" w:lineRule="auto"/>
        <w:ind w:firstLine="567"/>
        <w:jc w:val="both"/>
        <w:rPr>
          <w:b/>
          <w:sz w:val="28"/>
        </w:rPr>
      </w:pPr>
    </w:p>
    <w:p w:rsidR="008D36B5" w:rsidRDefault="008D36B5">
      <w:pPr>
        <w:spacing w:line="360" w:lineRule="auto"/>
        <w:ind w:firstLine="567"/>
        <w:jc w:val="both"/>
        <w:rPr>
          <w:b/>
          <w:sz w:val="28"/>
        </w:rPr>
      </w:pPr>
    </w:p>
    <w:p w:rsidR="008D36B5" w:rsidRDefault="008D36B5">
      <w:pPr>
        <w:spacing w:line="360" w:lineRule="auto"/>
        <w:ind w:firstLine="567"/>
        <w:jc w:val="both"/>
        <w:rPr>
          <w:b/>
          <w:sz w:val="28"/>
        </w:rPr>
      </w:pPr>
    </w:p>
    <w:p w:rsidR="008D36B5" w:rsidRDefault="008D36B5">
      <w:pPr>
        <w:spacing w:line="360" w:lineRule="auto"/>
        <w:ind w:firstLine="567"/>
        <w:jc w:val="both"/>
        <w:rPr>
          <w:b/>
          <w:sz w:val="28"/>
        </w:rPr>
      </w:pPr>
    </w:p>
    <w:p w:rsidR="008D36B5" w:rsidRDefault="008D36B5">
      <w:pPr>
        <w:spacing w:line="360" w:lineRule="auto"/>
        <w:ind w:firstLine="567"/>
        <w:jc w:val="both"/>
        <w:rPr>
          <w:b/>
          <w:sz w:val="28"/>
        </w:rPr>
      </w:pPr>
    </w:p>
    <w:p w:rsidR="008D36B5" w:rsidRDefault="008D36B5">
      <w:pPr>
        <w:spacing w:line="360" w:lineRule="auto"/>
        <w:ind w:firstLine="567"/>
        <w:jc w:val="both"/>
        <w:rPr>
          <w:b/>
          <w:sz w:val="28"/>
        </w:rPr>
      </w:pPr>
    </w:p>
    <w:p w:rsidR="008D36B5" w:rsidRPr="00A3000D" w:rsidRDefault="008D2116" w:rsidP="008D36B5">
      <w:pPr>
        <w:pStyle w:val="1"/>
        <w:spacing w:line="360" w:lineRule="auto"/>
        <w:rPr>
          <w:b w:val="0"/>
          <w:bCs/>
        </w:rPr>
      </w:pPr>
      <w:r>
        <w:rPr>
          <w:b w:val="0"/>
          <w:bCs/>
        </w:rPr>
        <w:lastRenderedPageBreak/>
        <w:t xml:space="preserve">                                                                                  </w:t>
      </w:r>
      <w:r w:rsidR="008D36B5" w:rsidRPr="00A3000D">
        <w:rPr>
          <w:b w:val="0"/>
          <w:bCs/>
        </w:rPr>
        <w:t>Приложение 2</w:t>
      </w:r>
    </w:p>
    <w:p w:rsidR="008D36B5" w:rsidRDefault="008D36B5" w:rsidP="008D2116">
      <w:pPr>
        <w:pStyle w:val="2"/>
        <w:jc w:val="center"/>
        <w:rPr>
          <w:b w:val="0"/>
        </w:rPr>
      </w:pPr>
      <w:r w:rsidRPr="00A3000D">
        <w:rPr>
          <w:b w:val="0"/>
        </w:rPr>
        <w:t>Опросник</w:t>
      </w:r>
      <w:r>
        <w:t xml:space="preserve"> </w:t>
      </w:r>
      <w:r w:rsidRPr="00A3000D">
        <w:rPr>
          <w:b w:val="0"/>
        </w:rPr>
        <w:t>К.</w:t>
      </w:r>
      <w:r>
        <w:rPr>
          <w:b w:val="0"/>
        </w:rPr>
        <w:t xml:space="preserve"> </w:t>
      </w:r>
      <w:r w:rsidRPr="00A3000D">
        <w:rPr>
          <w:b w:val="0"/>
        </w:rPr>
        <w:t>Леонгарда</w:t>
      </w:r>
    </w:p>
    <w:p w:rsidR="008D36B5" w:rsidRPr="00A3000D" w:rsidRDefault="008D36B5" w:rsidP="008D36B5"/>
    <w:p w:rsidR="008D36B5" w:rsidRDefault="008D36B5" w:rsidP="00CA2ED5">
      <w:pPr>
        <w:numPr>
          <w:ilvl w:val="0"/>
          <w:numId w:val="23"/>
        </w:numPr>
        <w:tabs>
          <w:tab w:val="clear" w:pos="720"/>
          <w:tab w:val="num" w:pos="0"/>
        </w:tabs>
        <w:spacing w:line="360" w:lineRule="auto"/>
        <w:ind w:left="0" w:firstLine="360"/>
        <w:jc w:val="both"/>
        <w:rPr>
          <w:sz w:val="28"/>
        </w:rPr>
      </w:pPr>
      <w:r>
        <w:rPr>
          <w:sz w:val="28"/>
        </w:rPr>
        <w:t>У Вас чаще веселое и беззаботное настроение?</w:t>
      </w:r>
    </w:p>
    <w:p w:rsidR="008D36B5" w:rsidRDefault="008D36B5" w:rsidP="00CA2ED5">
      <w:pPr>
        <w:numPr>
          <w:ilvl w:val="0"/>
          <w:numId w:val="23"/>
        </w:numPr>
        <w:tabs>
          <w:tab w:val="clear" w:pos="720"/>
          <w:tab w:val="num" w:pos="0"/>
        </w:tabs>
        <w:spacing w:line="360" w:lineRule="auto"/>
        <w:ind w:left="0" w:firstLine="360"/>
        <w:jc w:val="both"/>
        <w:rPr>
          <w:sz w:val="28"/>
        </w:rPr>
      </w:pPr>
      <w:r>
        <w:rPr>
          <w:sz w:val="28"/>
        </w:rPr>
        <w:t>Вы чувствительны к оскорблениям?</w:t>
      </w:r>
    </w:p>
    <w:p w:rsidR="008D36B5" w:rsidRDefault="008D36B5" w:rsidP="00CA2ED5">
      <w:pPr>
        <w:numPr>
          <w:ilvl w:val="0"/>
          <w:numId w:val="23"/>
        </w:numPr>
        <w:tabs>
          <w:tab w:val="clear" w:pos="720"/>
          <w:tab w:val="num" w:pos="0"/>
        </w:tabs>
        <w:spacing w:line="360" w:lineRule="auto"/>
        <w:ind w:left="0" w:firstLine="360"/>
        <w:jc w:val="both"/>
        <w:rPr>
          <w:sz w:val="28"/>
        </w:rPr>
      </w:pPr>
      <w:r>
        <w:rPr>
          <w:sz w:val="28"/>
        </w:rPr>
        <w:t>Бывает ли так, что у Вас на глаза наворачиваются слезы в кино, театре, в беседе и т.п.?</w:t>
      </w:r>
    </w:p>
    <w:p w:rsidR="008D36B5" w:rsidRDefault="008D36B5" w:rsidP="00CA2ED5">
      <w:pPr>
        <w:numPr>
          <w:ilvl w:val="0"/>
          <w:numId w:val="23"/>
        </w:numPr>
        <w:tabs>
          <w:tab w:val="clear" w:pos="720"/>
          <w:tab w:val="num" w:pos="0"/>
        </w:tabs>
        <w:spacing w:line="360" w:lineRule="auto"/>
        <w:ind w:left="0" w:firstLine="360"/>
        <w:jc w:val="both"/>
        <w:rPr>
          <w:sz w:val="28"/>
        </w:rPr>
      </w:pPr>
      <w:r>
        <w:rPr>
          <w:sz w:val="28"/>
        </w:rPr>
        <w:t>Сделав что-то, Вы сомневаетесь, все ли сделано правильно, и не успокаиваетесь до тех пор, пока не убедитесь еще раз в том, что все сделано правильно?</w:t>
      </w:r>
    </w:p>
    <w:p w:rsidR="008D36B5" w:rsidRDefault="008D36B5" w:rsidP="00CA2ED5">
      <w:pPr>
        <w:numPr>
          <w:ilvl w:val="0"/>
          <w:numId w:val="23"/>
        </w:numPr>
        <w:tabs>
          <w:tab w:val="clear" w:pos="720"/>
          <w:tab w:val="num" w:pos="0"/>
        </w:tabs>
        <w:spacing w:line="360" w:lineRule="auto"/>
        <w:ind w:left="0" w:firstLine="360"/>
        <w:jc w:val="both"/>
        <w:rPr>
          <w:sz w:val="28"/>
        </w:rPr>
      </w:pPr>
      <w:r>
        <w:rPr>
          <w:sz w:val="28"/>
        </w:rPr>
        <w:t>В детстве Вы были так же смелы, как и Ваши сверстники?</w:t>
      </w:r>
    </w:p>
    <w:p w:rsidR="008D36B5" w:rsidRDefault="008D36B5" w:rsidP="00CA2ED5">
      <w:pPr>
        <w:numPr>
          <w:ilvl w:val="0"/>
          <w:numId w:val="23"/>
        </w:numPr>
        <w:tabs>
          <w:tab w:val="clear" w:pos="720"/>
          <w:tab w:val="num" w:pos="0"/>
        </w:tabs>
        <w:spacing w:line="360" w:lineRule="auto"/>
        <w:ind w:left="0" w:firstLine="360"/>
        <w:jc w:val="both"/>
        <w:rPr>
          <w:sz w:val="28"/>
        </w:rPr>
      </w:pPr>
      <w:r>
        <w:rPr>
          <w:sz w:val="28"/>
        </w:rPr>
        <w:t>Часто ли у Вас резко меняется настроение от состояния безграничного ликования до отвращения у жизни, к себе?</w:t>
      </w:r>
    </w:p>
    <w:p w:rsidR="008D36B5" w:rsidRDefault="008D36B5" w:rsidP="00CA2ED5">
      <w:pPr>
        <w:numPr>
          <w:ilvl w:val="0"/>
          <w:numId w:val="23"/>
        </w:numPr>
        <w:tabs>
          <w:tab w:val="clear" w:pos="720"/>
          <w:tab w:val="num" w:pos="0"/>
        </w:tabs>
        <w:spacing w:line="360" w:lineRule="auto"/>
        <w:ind w:left="0" w:firstLine="360"/>
        <w:jc w:val="both"/>
        <w:rPr>
          <w:sz w:val="28"/>
        </w:rPr>
      </w:pPr>
      <w:r>
        <w:rPr>
          <w:sz w:val="28"/>
        </w:rPr>
        <w:t>Являетесь ли Вы обычно центром внимания в обществе, компании?</w:t>
      </w:r>
    </w:p>
    <w:p w:rsidR="008D36B5" w:rsidRDefault="008D36B5" w:rsidP="00CA2ED5">
      <w:pPr>
        <w:numPr>
          <w:ilvl w:val="0"/>
          <w:numId w:val="23"/>
        </w:numPr>
        <w:tabs>
          <w:tab w:val="clear" w:pos="720"/>
          <w:tab w:val="num" w:pos="0"/>
        </w:tabs>
        <w:spacing w:line="360" w:lineRule="auto"/>
        <w:ind w:left="0" w:firstLine="360"/>
        <w:jc w:val="both"/>
        <w:rPr>
          <w:sz w:val="28"/>
        </w:rPr>
      </w:pPr>
      <w:r>
        <w:rPr>
          <w:sz w:val="28"/>
        </w:rPr>
        <w:t>Бывает ли так, что Вы беспричинно находитесь в таком ворчливом настроении, что с Вами лучше не разговаривать?</w:t>
      </w:r>
    </w:p>
    <w:p w:rsidR="008D36B5" w:rsidRDefault="008D36B5" w:rsidP="00CA2ED5">
      <w:pPr>
        <w:numPr>
          <w:ilvl w:val="0"/>
          <w:numId w:val="23"/>
        </w:numPr>
        <w:tabs>
          <w:tab w:val="clear" w:pos="720"/>
          <w:tab w:val="num" w:pos="0"/>
        </w:tabs>
        <w:spacing w:line="360" w:lineRule="auto"/>
        <w:ind w:left="0" w:firstLine="360"/>
        <w:jc w:val="both"/>
        <w:rPr>
          <w:sz w:val="28"/>
        </w:rPr>
      </w:pPr>
      <w:r>
        <w:rPr>
          <w:sz w:val="28"/>
        </w:rPr>
        <w:t>Вы серьезный человек?</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Способны ли Вы восторгаться, восхищаться чем-то?</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Предприимчивы ли вы?</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Вы быстро забываете, если Вас кто-то обидел?</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Мягкосердечны ли Вы?</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Опуская письмо в почтовый ящик, проверяете ли Вы, проводя рукой по щели ящика, что письмо полностью упало в него?</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Стремитесь ли Вы всегда считаться в числе лучших работников?</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Бывало ли Вам страшно в детстве во время грозы или при встрече с незнакомой собакой (а может быть, такое чувство бывает и теперь)?</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Стремитесь ли Вы во всем и всюду соблюдать порядок?</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Зависит ли Ваше настроение от внешних факторов?</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Любят ли Вас Ваши знакомые?</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lastRenderedPageBreak/>
        <w:t>Часто ли у Вас бывает чувство внутреннего беспокойства, ощущение возможной беды, неприятности?</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У Вас часто несколько подавленное настроение?</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Бывали ли у Вас хотя бы один раз истерика или нервный срыв?</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Трудно ли Вам усидеть на одном месте?</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Если по отношению к Вам несправедливо поступили, энергично ли Вы отстаиваете свои интересы?</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Можете ли Вы зарезать курицу или овцу?</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Раздражает ли Вас, если дома занавес или скатерть висят неровно, или Вы сразу же стараетесь поправить их?</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Вы в детстве боялись оставаться один в доме?</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Часто ли у Вас бывают колебания настроения?</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Всегда ли Вы стремитесь быть достаточно сильным работником в своей профессии?</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Быстро ли Вы начинаете сердиться или впадать в гнев?</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Можете ли Вы быть абсолютно, беззаботно веселым?</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Бывает ли так, что ощущение безграничного счастья буквально пронизывает Вас?</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Как Вы думаете, получился бы из Вас ведущий в юмористическом спектакле?</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Вы обычно высказываете свое мнение людям достаточно откровенно, прямо и недвусмысленно?</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Вам трудно переносить вид крови? Не вызывает ли это у Вас неприятных ощущений?</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Вы любите работу с высокой личной ответственностью?</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Склонны ли Вы выступать в защиту лиц, по отношению к которым поступили несправедливо?</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 темный подвал Вам трудно, страшно спускаться?</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Предпочитаете ли Вы работу такой, где действовать надо быстро, но требования к качеству выполнения невысоки?</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lastRenderedPageBreak/>
        <w:t>Общительны ли Вы?</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 школе Вы охотно декламировали стихи?</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Убегали ли Вы в детстве из дома?</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Кажется ли Вам жизнь трудной?</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Бывает ли так, что после конфликта, обиды Вы были до того расстроены, что идти на работу казалось невыносимым?</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Можно ли сказать, что при неудаче Вы не теряете чувства юмора?</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Предприняли бы Вы первые шаги к примирению, если Вас кто-то обидел?</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Вы очень любите животных?</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Возвращаетесь ли Вы убедиться, что оставили дом или рабочее место в таком состоянии, что там ничего не случится?</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Преследует ли Вас иногда неясная мысль, что с Вами и Вашими близкими может случиться что-то страшное?</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Считаете ли Вы, что Ваше настроение очень изменчиво?</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Трудно ли Вам докладывать (выступать на сцене) перед большим количеством людей?</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Вы можете ударить обидчика, если он Вас оскорбит?</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У Вас очень велика потребность в общении с другими людьми?</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Вы относитесь к тем, что при каких-либо разочарованиях впадает в глубокое отчаяние?</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Вам нравится работа, требующая энергичной организаторской деятельности?</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Настойчиво ли Вы добиваетесь намеченной цели, если на пути к ней приходится преодолевать массу препятствий?</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Может ли трагический фильм взволновать Вас так, что на глазах выступают слезы?</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Часто ли бывает Вам трудно уснуть из-за того, что проблемы прожитого дня или будущего все время крутятся в Ваших мыслях?</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lastRenderedPageBreak/>
        <w:t>В школе Вы иногда подсказывали своим товарищам или давали списывать?</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Потребуется ли Вам большое напряжение воли, чтобы пройти одному через кладбище?</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Тщательно ли Вы следите за тем, чтобы каждая вещь в Вашей квартире была всегда на одном и том же месте?</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Бывает ли так, что будучи перед сном в хорошем настроении, Вы на следующий день встаете в подавленном, длящемся несколько часов?</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Легко ли Вы привыкаете к новым ситуациям?</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Бывают ли у Вас головные боли?</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Вы часто смеетесь?</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Можете ли Вы быть приветливым даже с тем, кого Вы явно не цените, не любите, не уважаете?</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Вы подвижный человек?</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Вы очень переживаете из-за несправедливости?</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Вы настолько любите природу, что можете назвать ее другом?</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Уходя из дома или ложась спать, проверяете ли Вы, закрыт ли газ, погашен ли свет, заперты ли двери?</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Вы очень боязливы?</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Изменяется ли Ваше настроение при приеме алкоголя?</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 Вашей молодости Вы охотно участвовали в кружке художественной самодеятельности?</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Вы расцениваете жизнь несколько пессимистически, без ожидания радости?</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Часто ли Вас тянет путешествовать?</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Может ли Ваше настроение измениться так резко, что состояние радости вдруг сменяется угрюмым и подавленным?</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Легко ли Вам поднять настроение друзей в компании?</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Долго ли Вы переживаете обиду?</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Долго ли Вы переживаете горести других людей?</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lastRenderedPageBreak/>
        <w:t>Часто ли, будучи школьником, Вы переписывали страницу в Вашей тетради, если случайно оставили в ней кляксу?</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Относитесь ли Вы к людям скорее с недоверием и осторожностью, чем с доверчивостью?</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Часто ли Вы видите страшные сны?</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Бывает ли, что Вы остерегаетесь того, что броситесь под колеса проходящего поезда или, стоя у окна многоэтажного дома, остерегаетесь того, что можете внезапно выпасть из окна?</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 веселой компании Вы обычно веселы?</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Способны ли Вы отвлечься от трудных проблем, требующих решения?</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Вы становитесь менее сдержанным и чувствуете себя более свободно, приняв алкоголь?</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В беседе Вы скудны на слова?</w:t>
      </w:r>
    </w:p>
    <w:p w:rsidR="008D36B5" w:rsidRDefault="008D36B5" w:rsidP="00CA2ED5">
      <w:pPr>
        <w:numPr>
          <w:ilvl w:val="0"/>
          <w:numId w:val="23"/>
        </w:numPr>
        <w:tabs>
          <w:tab w:val="num" w:pos="0"/>
          <w:tab w:val="left" w:pos="720"/>
        </w:tabs>
        <w:spacing w:line="360" w:lineRule="auto"/>
        <w:ind w:left="0" w:firstLine="360"/>
        <w:jc w:val="both"/>
        <w:rPr>
          <w:sz w:val="28"/>
        </w:rPr>
      </w:pPr>
      <w:r>
        <w:rPr>
          <w:sz w:val="28"/>
        </w:rPr>
        <w:t>Если бы Вам необходимо играть на сцене, Вы смогли бы войти в роль, чтобы позабыть о том, что это только игра?</w:t>
      </w:r>
    </w:p>
    <w:p w:rsidR="008D36B5" w:rsidRDefault="008D36B5" w:rsidP="008D36B5">
      <w:pPr>
        <w:spacing w:line="360" w:lineRule="auto"/>
        <w:jc w:val="center"/>
        <w:rPr>
          <w:b/>
          <w:bCs/>
        </w:rPr>
      </w:pPr>
    </w:p>
    <w:p w:rsidR="008D36B5" w:rsidRDefault="008D36B5" w:rsidP="008D36B5">
      <w:pPr>
        <w:spacing w:line="360" w:lineRule="auto"/>
        <w:jc w:val="center"/>
        <w:rPr>
          <w:b/>
          <w:bCs/>
          <w:sz w:val="28"/>
        </w:rPr>
      </w:pPr>
      <w:r>
        <w:rPr>
          <w:b/>
          <w:bCs/>
        </w:rPr>
        <w:t xml:space="preserve">Ключ </w:t>
      </w:r>
    </w:p>
    <w:p w:rsidR="008D36B5" w:rsidRDefault="008D36B5" w:rsidP="008D36B5">
      <w:pPr>
        <w:spacing w:line="360" w:lineRule="auto"/>
        <w:ind w:right="-185"/>
        <w:rPr>
          <w:sz w:val="28"/>
        </w:rPr>
      </w:pPr>
    </w:p>
    <w:p w:rsidR="008D36B5" w:rsidRDefault="008D36B5" w:rsidP="00CA2ED5">
      <w:pPr>
        <w:numPr>
          <w:ilvl w:val="0"/>
          <w:numId w:val="24"/>
        </w:numPr>
        <w:tabs>
          <w:tab w:val="clear" w:pos="720"/>
          <w:tab w:val="num" w:pos="180"/>
        </w:tabs>
        <w:spacing w:line="360" w:lineRule="auto"/>
        <w:ind w:left="180" w:right="-185"/>
        <w:rPr>
          <w:sz w:val="28"/>
        </w:rPr>
      </w:pPr>
      <w:r>
        <w:rPr>
          <w:sz w:val="28"/>
        </w:rPr>
        <w:t>Гипертимые х3 (умножить значение на 3) +: 1, 11, 23, 33, 45, 55, 67, 77, -: нет.</w:t>
      </w:r>
    </w:p>
    <w:p w:rsidR="008D36B5" w:rsidRDefault="008D36B5" w:rsidP="00CA2ED5">
      <w:pPr>
        <w:numPr>
          <w:ilvl w:val="0"/>
          <w:numId w:val="24"/>
        </w:numPr>
        <w:tabs>
          <w:tab w:val="clear" w:pos="720"/>
          <w:tab w:val="num" w:pos="180"/>
        </w:tabs>
        <w:spacing w:line="360" w:lineRule="auto"/>
        <w:ind w:left="180" w:right="-185"/>
        <w:rPr>
          <w:sz w:val="28"/>
        </w:rPr>
      </w:pPr>
      <w:r>
        <w:rPr>
          <w:sz w:val="28"/>
        </w:rPr>
        <w:t>Возбудимые х2 +: 2, 15, 24, 34, 37, 56, 68, 78, 81, -: 12 46 59</w:t>
      </w:r>
    </w:p>
    <w:p w:rsidR="008D36B5" w:rsidRDefault="008D36B5" w:rsidP="00CA2ED5">
      <w:pPr>
        <w:numPr>
          <w:ilvl w:val="0"/>
          <w:numId w:val="24"/>
        </w:numPr>
        <w:tabs>
          <w:tab w:val="clear" w:pos="720"/>
          <w:tab w:val="num" w:pos="180"/>
        </w:tabs>
        <w:spacing w:line="360" w:lineRule="auto"/>
        <w:ind w:left="180" w:right="-185"/>
        <w:rPr>
          <w:sz w:val="28"/>
        </w:rPr>
      </w:pPr>
      <w:r>
        <w:rPr>
          <w:sz w:val="28"/>
        </w:rPr>
        <w:t>Эмотивные х3 +: 3, 13, 35, 47, 57, 69, 79, -: 25</w:t>
      </w:r>
    </w:p>
    <w:p w:rsidR="008D36B5" w:rsidRDefault="008D36B5" w:rsidP="00CA2ED5">
      <w:pPr>
        <w:numPr>
          <w:ilvl w:val="0"/>
          <w:numId w:val="24"/>
        </w:numPr>
        <w:tabs>
          <w:tab w:val="clear" w:pos="720"/>
          <w:tab w:val="num" w:pos="180"/>
        </w:tabs>
        <w:spacing w:line="360" w:lineRule="auto"/>
        <w:ind w:left="180" w:right="-185"/>
        <w:rPr>
          <w:sz w:val="28"/>
        </w:rPr>
      </w:pPr>
      <w:r>
        <w:rPr>
          <w:sz w:val="28"/>
        </w:rPr>
        <w:t>Педантичные х2 +: 4, 14, 17, 26, 39, 48, 58, 61, 70, 80, 83, -: 36</w:t>
      </w:r>
    </w:p>
    <w:p w:rsidR="008D36B5" w:rsidRDefault="008D36B5" w:rsidP="00CA2ED5">
      <w:pPr>
        <w:numPr>
          <w:ilvl w:val="0"/>
          <w:numId w:val="24"/>
        </w:numPr>
        <w:tabs>
          <w:tab w:val="clear" w:pos="720"/>
          <w:tab w:val="num" w:pos="180"/>
        </w:tabs>
        <w:spacing w:line="360" w:lineRule="auto"/>
        <w:ind w:left="180" w:right="-185"/>
        <w:rPr>
          <w:sz w:val="28"/>
        </w:rPr>
      </w:pPr>
      <w:r>
        <w:rPr>
          <w:sz w:val="28"/>
        </w:rPr>
        <w:t>Тревожные х3 +: 16, 27, 38, 49, 60, 71, 82, -: 5</w:t>
      </w:r>
    </w:p>
    <w:p w:rsidR="008D36B5" w:rsidRDefault="008D36B5" w:rsidP="00CA2ED5">
      <w:pPr>
        <w:numPr>
          <w:ilvl w:val="0"/>
          <w:numId w:val="24"/>
        </w:numPr>
        <w:tabs>
          <w:tab w:val="clear" w:pos="720"/>
          <w:tab w:val="num" w:pos="180"/>
        </w:tabs>
        <w:spacing w:line="360" w:lineRule="auto"/>
        <w:ind w:left="180" w:right="-185"/>
        <w:rPr>
          <w:sz w:val="28"/>
        </w:rPr>
      </w:pPr>
      <w:r>
        <w:rPr>
          <w:sz w:val="28"/>
        </w:rPr>
        <w:t>Циклотивные х3 +: 6, 18, 28, 40, 50, 62, 72, 84, -: нет</w:t>
      </w:r>
    </w:p>
    <w:p w:rsidR="008D36B5" w:rsidRDefault="008D36B5" w:rsidP="00CA2ED5">
      <w:pPr>
        <w:numPr>
          <w:ilvl w:val="0"/>
          <w:numId w:val="24"/>
        </w:numPr>
        <w:tabs>
          <w:tab w:val="clear" w:pos="720"/>
          <w:tab w:val="num" w:pos="180"/>
        </w:tabs>
        <w:spacing w:line="360" w:lineRule="auto"/>
        <w:ind w:left="180" w:right="-185"/>
        <w:rPr>
          <w:sz w:val="28"/>
        </w:rPr>
      </w:pPr>
      <w:r>
        <w:rPr>
          <w:sz w:val="28"/>
        </w:rPr>
        <w:t>Демонстративные х2 +: 7, 19, 22, 29, 41, 44, 63, 66, 73, 85, 88, -: 51</w:t>
      </w:r>
    </w:p>
    <w:p w:rsidR="008D36B5" w:rsidRDefault="008D36B5" w:rsidP="00CA2ED5">
      <w:pPr>
        <w:numPr>
          <w:ilvl w:val="0"/>
          <w:numId w:val="24"/>
        </w:numPr>
        <w:tabs>
          <w:tab w:val="clear" w:pos="720"/>
          <w:tab w:val="num" w:pos="180"/>
        </w:tabs>
        <w:spacing w:line="360" w:lineRule="auto"/>
        <w:ind w:left="180" w:right="-185"/>
        <w:rPr>
          <w:sz w:val="28"/>
        </w:rPr>
      </w:pPr>
      <w:r>
        <w:rPr>
          <w:sz w:val="28"/>
        </w:rPr>
        <w:t>Неуравновешенные х3 +: 8, 20, 30, 42, 52, 64, 74, 86, -: нет</w:t>
      </w:r>
    </w:p>
    <w:p w:rsidR="008D36B5" w:rsidRDefault="008D36B5" w:rsidP="00CA2ED5">
      <w:pPr>
        <w:numPr>
          <w:ilvl w:val="0"/>
          <w:numId w:val="24"/>
        </w:numPr>
        <w:tabs>
          <w:tab w:val="clear" w:pos="720"/>
          <w:tab w:val="num" w:pos="180"/>
        </w:tabs>
        <w:spacing w:line="360" w:lineRule="auto"/>
        <w:ind w:left="180" w:right="-185"/>
        <w:rPr>
          <w:sz w:val="28"/>
        </w:rPr>
      </w:pPr>
      <w:r>
        <w:rPr>
          <w:sz w:val="28"/>
        </w:rPr>
        <w:t>Дистимные х3 +: 9, 21, 43, 75, 87, -: 31, 53, 65</w:t>
      </w:r>
    </w:p>
    <w:p w:rsidR="008D36B5" w:rsidRDefault="008D36B5" w:rsidP="00CA2ED5">
      <w:pPr>
        <w:numPr>
          <w:ilvl w:val="0"/>
          <w:numId w:val="24"/>
        </w:numPr>
        <w:tabs>
          <w:tab w:val="clear" w:pos="720"/>
          <w:tab w:val="num" w:pos="180"/>
        </w:tabs>
        <w:spacing w:line="360" w:lineRule="auto"/>
        <w:ind w:left="180" w:right="-185"/>
        <w:rPr>
          <w:sz w:val="28"/>
        </w:rPr>
      </w:pPr>
      <w:r>
        <w:rPr>
          <w:sz w:val="28"/>
        </w:rPr>
        <w:t>Экзальтированные х6 +: 10, 32, 54, 76, -: нет</w:t>
      </w:r>
    </w:p>
    <w:p w:rsidR="008D36B5" w:rsidRDefault="008D36B5" w:rsidP="008D36B5">
      <w:pPr>
        <w:tabs>
          <w:tab w:val="num" w:pos="0"/>
          <w:tab w:val="left" w:pos="720"/>
        </w:tabs>
        <w:spacing w:line="360" w:lineRule="auto"/>
        <w:ind w:firstLine="360"/>
        <w:jc w:val="both"/>
        <w:rPr>
          <w:sz w:val="28"/>
        </w:rPr>
      </w:pPr>
    </w:p>
    <w:p w:rsidR="008D36B5" w:rsidRDefault="008D36B5">
      <w:pPr>
        <w:spacing w:line="360" w:lineRule="auto"/>
        <w:ind w:firstLine="567"/>
        <w:jc w:val="both"/>
        <w:rPr>
          <w:b/>
          <w:sz w:val="28"/>
        </w:rPr>
      </w:pPr>
    </w:p>
    <w:p w:rsidR="008D2116" w:rsidRDefault="008D2116" w:rsidP="008D2116">
      <w:pPr>
        <w:spacing w:line="360" w:lineRule="auto"/>
        <w:jc w:val="right"/>
        <w:rPr>
          <w:b/>
          <w:bCs/>
          <w:sz w:val="28"/>
        </w:rPr>
      </w:pPr>
      <w:r>
        <w:rPr>
          <w:b/>
          <w:bCs/>
          <w:sz w:val="28"/>
        </w:rPr>
        <w:t>Приложение 3</w:t>
      </w:r>
    </w:p>
    <w:p w:rsidR="008D2116" w:rsidRDefault="008D2116" w:rsidP="008D2116">
      <w:pPr>
        <w:pStyle w:val="1"/>
        <w:jc w:val="center"/>
        <w:rPr>
          <w:b w:val="0"/>
          <w:bCs/>
        </w:rPr>
      </w:pPr>
      <w:r>
        <w:rPr>
          <w:b w:val="0"/>
          <w:bCs/>
        </w:rPr>
        <w:lastRenderedPageBreak/>
        <w:t>Опросник Басса-Дарки</w:t>
      </w:r>
    </w:p>
    <w:p w:rsidR="008D2116" w:rsidRPr="00831C73" w:rsidRDefault="008D2116" w:rsidP="008D2116"/>
    <w:p w:rsidR="008D2116" w:rsidRDefault="008D2116" w:rsidP="00CA2ED5">
      <w:pPr>
        <w:numPr>
          <w:ilvl w:val="0"/>
          <w:numId w:val="25"/>
        </w:numPr>
        <w:tabs>
          <w:tab w:val="clear" w:pos="720"/>
          <w:tab w:val="num" w:pos="-180"/>
          <w:tab w:val="left" w:pos="540"/>
        </w:tabs>
        <w:spacing w:line="360" w:lineRule="auto"/>
        <w:ind w:left="0" w:firstLine="0"/>
        <w:jc w:val="both"/>
        <w:rPr>
          <w:sz w:val="28"/>
        </w:rPr>
      </w:pPr>
      <w:r>
        <w:rPr>
          <w:sz w:val="28"/>
        </w:rPr>
        <w:t>Временами я не могу справиться с желанием причинить вред другим.</w:t>
      </w:r>
    </w:p>
    <w:p w:rsidR="008D2116" w:rsidRDefault="008D2116" w:rsidP="00CA2ED5">
      <w:pPr>
        <w:numPr>
          <w:ilvl w:val="0"/>
          <w:numId w:val="25"/>
        </w:numPr>
        <w:tabs>
          <w:tab w:val="clear" w:pos="720"/>
          <w:tab w:val="num" w:pos="-180"/>
          <w:tab w:val="left" w:pos="540"/>
        </w:tabs>
        <w:spacing w:line="360" w:lineRule="auto"/>
        <w:ind w:left="0" w:firstLine="0"/>
        <w:jc w:val="both"/>
        <w:rPr>
          <w:sz w:val="28"/>
        </w:rPr>
      </w:pPr>
      <w:r>
        <w:rPr>
          <w:sz w:val="28"/>
        </w:rPr>
        <w:t>Иногда сплетничаю о людях, которых не люблю.</w:t>
      </w:r>
    </w:p>
    <w:p w:rsidR="008D2116" w:rsidRDefault="008D2116" w:rsidP="00CA2ED5">
      <w:pPr>
        <w:numPr>
          <w:ilvl w:val="0"/>
          <w:numId w:val="25"/>
        </w:numPr>
        <w:tabs>
          <w:tab w:val="clear" w:pos="720"/>
          <w:tab w:val="num" w:pos="-180"/>
          <w:tab w:val="left" w:pos="540"/>
        </w:tabs>
        <w:spacing w:line="360" w:lineRule="auto"/>
        <w:ind w:left="0" w:firstLine="0"/>
        <w:jc w:val="both"/>
        <w:rPr>
          <w:sz w:val="28"/>
        </w:rPr>
      </w:pPr>
      <w:r>
        <w:rPr>
          <w:sz w:val="28"/>
        </w:rPr>
        <w:t>Я легко раздражаюсь, но быстро успокаиваюсь.</w:t>
      </w:r>
    </w:p>
    <w:p w:rsidR="008D2116" w:rsidRDefault="008D2116" w:rsidP="00CA2ED5">
      <w:pPr>
        <w:numPr>
          <w:ilvl w:val="0"/>
          <w:numId w:val="25"/>
        </w:numPr>
        <w:tabs>
          <w:tab w:val="clear" w:pos="720"/>
          <w:tab w:val="num" w:pos="-180"/>
          <w:tab w:val="left" w:pos="540"/>
        </w:tabs>
        <w:spacing w:line="360" w:lineRule="auto"/>
        <w:ind w:left="0" w:firstLine="0"/>
        <w:jc w:val="both"/>
        <w:rPr>
          <w:sz w:val="28"/>
        </w:rPr>
      </w:pPr>
      <w:r>
        <w:rPr>
          <w:sz w:val="28"/>
        </w:rPr>
        <w:t>Если меня не попросят по-хорошему, я не выполню просьбы.</w:t>
      </w:r>
    </w:p>
    <w:p w:rsidR="008D2116" w:rsidRDefault="008D2116" w:rsidP="00CA2ED5">
      <w:pPr>
        <w:numPr>
          <w:ilvl w:val="0"/>
          <w:numId w:val="25"/>
        </w:numPr>
        <w:tabs>
          <w:tab w:val="clear" w:pos="720"/>
          <w:tab w:val="num" w:pos="-180"/>
          <w:tab w:val="left" w:pos="540"/>
        </w:tabs>
        <w:spacing w:line="360" w:lineRule="auto"/>
        <w:ind w:left="0" w:firstLine="0"/>
        <w:jc w:val="both"/>
        <w:rPr>
          <w:sz w:val="28"/>
        </w:rPr>
      </w:pPr>
      <w:r>
        <w:rPr>
          <w:sz w:val="28"/>
        </w:rPr>
        <w:t>Я не всегда получаю то, что мне положено.</w:t>
      </w:r>
    </w:p>
    <w:p w:rsidR="008D2116" w:rsidRDefault="008D2116" w:rsidP="00CA2ED5">
      <w:pPr>
        <w:numPr>
          <w:ilvl w:val="0"/>
          <w:numId w:val="25"/>
        </w:numPr>
        <w:tabs>
          <w:tab w:val="clear" w:pos="720"/>
          <w:tab w:val="num" w:pos="-180"/>
          <w:tab w:val="left" w:pos="540"/>
        </w:tabs>
        <w:spacing w:line="360" w:lineRule="auto"/>
        <w:ind w:left="0" w:firstLine="0"/>
        <w:jc w:val="both"/>
        <w:rPr>
          <w:sz w:val="28"/>
        </w:rPr>
      </w:pPr>
      <w:r>
        <w:rPr>
          <w:sz w:val="28"/>
        </w:rPr>
        <w:t>Я знаю, что люди говорят обо мне за моей спиной.</w:t>
      </w:r>
    </w:p>
    <w:p w:rsidR="008D2116" w:rsidRDefault="008D2116" w:rsidP="00CA2ED5">
      <w:pPr>
        <w:numPr>
          <w:ilvl w:val="0"/>
          <w:numId w:val="25"/>
        </w:numPr>
        <w:tabs>
          <w:tab w:val="clear" w:pos="720"/>
          <w:tab w:val="num" w:pos="-180"/>
          <w:tab w:val="left" w:pos="540"/>
        </w:tabs>
        <w:spacing w:line="360" w:lineRule="auto"/>
        <w:ind w:left="0" w:firstLine="0"/>
        <w:jc w:val="both"/>
        <w:rPr>
          <w:sz w:val="28"/>
        </w:rPr>
      </w:pPr>
      <w:r>
        <w:rPr>
          <w:sz w:val="28"/>
        </w:rPr>
        <w:t>Если я не одобряю поведение друзей, я даю им это почувствовать.</w:t>
      </w:r>
    </w:p>
    <w:p w:rsidR="008D2116" w:rsidRDefault="008D2116" w:rsidP="00CA2ED5">
      <w:pPr>
        <w:numPr>
          <w:ilvl w:val="0"/>
          <w:numId w:val="25"/>
        </w:numPr>
        <w:tabs>
          <w:tab w:val="clear" w:pos="720"/>
          <w:tab w:val="num" w:pos="-180"/>
          <w:tab w:val="left" w:pos="540"/>
        </w:tabs>
        <w:spacing w:line="360" w:lineRule="auto"/>
        <w:ind w:left="0" w:firstLine="0"/>
        <w:jc w:val="both"/>
        <w:rPr>
          <w:sz w:val="28"/>
        </w:rPr>
      </w:pPr>
      <w:r>
        <w:rPr>
          <w:sz w:val="28"/>
        </w:rPr>
        <w:t>Когда мне случалось обмануть кого-нибудь, я испытывал мучительные угрызения совести.</w:t>
      </w:r>
    </w:p>
    <w:p w:rsidR="008D2116" w:rsidRDefault="008D2116" w:rsidP="00CA2ED5">
      <w:pPr>
        <w:numPr>
          <w:ilvl w:val="0"/>
          <w:numId w:val="25"/>
        </w:numPr>
        <w:tabs>
          <w:tab w:val="clear" w:pos="720"/>
          <w:tab w:val="num" w:pos="-180"/>
          <w:tab w:val="left" w:pos="540"/>
        </w:tabs>
        <w:spacing w:line="360" w:lineRule="auto"/>
        <w:ind w:left="0" w:firstLine="0"/>
        <w:jc w:val="both"/>
        <w:rPr>
          <w:sz w:val="28"/>
        </w:rPr>
      </w:pPr>
      <w:r>
        <w:rPr>
          <w:sz w:val="28"/>
        </w:rPr>
        <w:t>Мне кажется, что я не способен ударить человека.</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никогда не раздражаюсь настолько, чтобы кидаться предметами.</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всегда снисходителен к чужим недостаткам.</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Если мне не нравится установленное правило, мне хочется нарушить его.</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Другие умеют почти всегда пользоваться благоприятными обстоятельствами.</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держусь настороженно с людьми, которые относятся ко мне несколько более дружественно, чем я ожидал.</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часто бываю не согласен с людьми</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Иногда мне на ум приходят мысли, которых я стыжусь.</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Если кто-нибудь первым ударит меня, я не отвечу ему.</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Когда я раздражаюсь, я хлопаю дверьми.</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гораздо более раздражителен, чем кажется.</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Если кто-нибудь корчит из себя начальника, я всегда поступаю ему наперекор.</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Меня немного огорчает моя судьба.</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думаю, что многие люди не любят меня.</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не могу удержаться от спора, если люди не согласны со мной.</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Люди, увиливающие от работы, должны испытывать чувство вины.</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Тот, кто оскорбляет меня и мою семью, напрашивается на драку.</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lastRenderedPageBreak/>
        <w:t>Я не способен на грубые шутки.</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Меня охватывает ярость, когда надо мной насмехаются.</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Когда люди строят из себя начальников, я делаю все, чтобы они не зазнавались.</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Почти каждую неделю я вижу кого-нибудь, кто мне не нравится.</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Довольно многие люди завидуют мне.</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требую, чтобы люди уважали меня.</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Меня угнетает то, что я мало делаю для своих родителей.</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Люди, которые постоянно изводят вас, стоят того, чтобы их щелкнули по носу.</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никогда не бываю мрачен от злости.</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Если ко мне относятся хуже, чем я того заслуживаю, я не расстраиваюсь.</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Если кто-то выводит меня из себя, я не обращаю внимания.</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Хотя я и не показываю этого, меня иногда гложет зависть.</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Иногда мне кажется, что надо мной смеются.</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Даже если я злюсь, я не прибегаю к «сильным» выражения.</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Мне хочется, чтобы мои грехи были прощены.</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редко даю сдачи, даже если кто-нибудь ударит меня.</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Когда получается не по-моему, я иногда обижаюсь.</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Иногда люди раздражают меня одним своим присутствием.</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Нет людей, которых бы я по-настоящему ненавидел.</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Мой принцип: «Никогда не доверять чужакам».</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Если кто-нибудь раздражает меня, я готов сказать все, что я о нем думаю.</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делаю много такого, о чем впоследствии сожалею.</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Если я разозлюсь, я могу ударить кого-нибудь.</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С детства я никогда не проявлял вспышек гнева.</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часто чувствую себя как пороховая бочка, готовая взорваться.</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Если бы все знали, что я чувствую, меня бы считали человеком, с которым нелегко ладить.</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lastRenderedPageBreak/>
        <w:t>Я всегда думаю о том, какие тайные причины заставляют людей делать что-нибудь приятное для меня.</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Когда на меня кричат, я начинаю кричать в ответ.</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Неудачи огорчают меня.</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дерусь не реже и не чаще, чем другие.</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могу вспомнить случаи, когда я был настолько зол, что хватал попавшуюся мне под руку вещь и ломал ее.</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Иногда я чувствую, что готов первым начать драку.</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Иногда я чувствую, что жизнь поступает со мной несправедливо.</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Раньше я думал, что большинство людей говорят правду, но теперь я в это не верю.</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ругаюсь только со злости.</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Когда я поступаю неправильно, меня мучает совесть.</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Если для защиты своих прав мне нужно применить физическую силу, я применяю ее.</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Иногда я выражаю свой гнев тем, что стучу кулаком по столу.</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бываю грубоват по отношению к людям, которые мне не нравятся.</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У меня нет врагов, которые бы хотели мне навредить.</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не умею поставить человека на место, даже если он того заслуживает.</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часто думаю, что жил неправильно.</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знаю людей, которые способны довести меня до драки.</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не огорчаюсь из-за мелочей.</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Мне редко приходит в голову, что люди пытаются разозлить или оскорбить меня.</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часто только угрожаю людям, хотя и не собираюсь приводить угрозы в исполнение.</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В последнее время я стал занудой.</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В споре я часто повышаю голос.</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Я стараюсь обычно скрывать свое плохое отношение к людям.</w:t>
      </w:r>
    </w:p>
    <w:p w:rsidR="008D2116" w:rsidRDefault="008D2116" w:rsidP="00CA2ED5">
      <w:pPr>
        <w:numPr>
          <w:ilvl w:val="0"/>
          <w:numId w:val="25"/>
        </w:numPr>
        <w:tabs>
          <w:tab w:val="num" w:pos="-180"/>
          <w:tab w:val="left" w:pos="540"/>
          <w:tab w:val="left" w:pos="720"/>
        </w:tabs>
        <w:spacing w:line="360" w:lineRule="auto"/>
        <w:ind w:left="0" w:firstLine="0"/>
        <w:jc w:val="both"/>
        <w:rPr>
          <w:sz w:val="28"/>
        </w:rPr>
      </w:pPr>
      <w:r>
        <w:rPr>
          <w:sz w:val="28"/>
        </w:rPr>
        <w:t xml:space="preserve">Я лучше соглашусь с чем-либо, чем стану спорить. </w:t>
      </w:r>
    </w:p>
    <w:p w:rsidR="008D2116" w:rsidRPr="00831C73" w:rsidRDefault="008D2116" w:rsidP="008D2116">
      <w:pPr>
        <w:rPr>
          <w:sz w:val="28"/>
        </w:rPr>
      </w:pPr>
    </w:p>
    <w:p w:rsidR="008D2116" w:rsidRDefault="008D2116" w:rsidP="008D2116">
      <w:pPr>
        <w:pStyle w:val="a3"/>
        <w:spacing w:line="360" w:lineRule="auto"/>
        <w:ind w:left="360"/>
        <w:jc w:val="center"/>
        <w:rPr>
          <w:b/>
          <w:bCs/>
          <w:sz w:val="28"/>
        </w:rPr>
      </w:pPr>
      <w:r>
        <w:rPr>
          <w:b/>
          <w:bCs/>
          <w:sz w:val="28"/>
        </w:rPr>
        <w:t xml:space="preserve">Ключ </w:t>
      </w:r>
    </w:p>
    <w:p w:rsidR="008D2116" w:rsidRDefault="008D2116" w:rsidP="00CA2ED5">
      <w:pPr>
        <w:pStyle w:val="a3"/>
        <w:numPr>
          <w:ilvl w:val="0"/>
          <w:numId w:val="26"/>
        </w:numPr>
        <w:tabs>
          <w:tab w:val="clear" w:pos="720"/>
          <w:tab w:val="num" w:pos="180"/>
          <w:tab w:val="num" w:pos="360"/>
        </w:tabs>
        <w:spacing w:before="100" w:beforeAutospacing="1" w:after="100" w:afterAutospacing="1" w:line="360" w:lineRule="auto"/>
        <w:ind w:left="0" w:firstLine="0"/>
        <w:jc w:val="both"/>
        <w:rPr>
          <w:sz w:val="28"/>
        </w:rPr>
      </w:pPr>
      <w:r>
        <w:rPr>
          <w:sz w:val="28"/>
        </w:rPr>
        <w:t>Физическая агрессия: да = 1, нет = 0: 1, 25, 31, 41, 48, 55, 62, 68; нет = 1, да = 0: 9 и 7.</w:t>
      </w:r>
    </w:p>
    <w:p w:rsidR="008D2116" w:rsidRDefault="008D2116" w:rsidP="00CA2ED5">
      <w:pPr>
        <w:pStyle w:val="a3"/>
        <w:numPr>
          <w:ilvl w:val="0"/>
          <w:numId w:val="26"/>
        </w:numPr>
        <w:tabs>
          <w:tab w:val="clear" w:pos="720"/>
          <w:tab w:val="num" w:pos="180"/>
          <w:tab w:val="num" w:pos="360"/>
        </w:tabs>
        <w:spacing w:before="100" w:beforeAutospacing="1" w:after="100" w:afterAutospacing="1" w:line="360" w:lineRule="auto"/>
        <w:ind w:left="0" w:firstLine="0"/>
        <w:jc w:val="both"/>
        <w:rPr>
          <w:sz w:val="28"/>
        </w:rPr>
      </w:pPr>
      <w:r>
        <w:rPr>
          <w:sz w:val="28"/>
        </w:rPr>
        <w:t>Косвенная агрессия: да = 1, нет = 0: 2, 10, 18, 34, 42, 56, 63; нет = 1, да = 0: 26, 49.</w:t>
      </w:r>
    </w:p>
    <w:p w:rsidR="008D2116" w:rsidRDefault="008D2116" w:rsidP="00CA2ED5">
      <w:pPr>
        <w:pStyle w:val="a3"/>
        <w:numPr>
          <w:ilvl w:val="0"/>
          <w:numId w:val="26"/>
        </w:numPr>
        <w:tabs>
          <w:tab w:val="clear" w:pos="720"/>
          <w:tab w:val="num" w:pos="180"/>
          <w:tab w:val="num" w:pos="360"/>
        </w:tabs>
        <w:spacing w:before="100" w:beforeAutospacing="1" w:after="100" w:afterAutospacing="1" w:line="360" w:lineRule="auto"/>
        <w:ind w:left="0" w:firstLine="0"/>
        <w:jc w:val="both"/>
        <w:rPr>
          <w:sz w:val="28"/>
        </w:rPr>
      </w:pPr>
      <w:r>
        <w:rPr>
          <w:sz w:val="28"/>
        </w:rPr>
        <w:t>Раздражение: да = 1, нет = 0: 3, 19, 27, 43, 50, 57, 64, 72; нет = 1, да = 0: 11, 35, 69.</w:t>
      </w:r>
    </w:p>
    <w:p w:rsidR="008D2116" w:rsidRDefault="008D2116" w:rsidP="00CA2ED5">
      <w:pPr>
        <w:pStyle w:val="a3"/>
        <w:numPr>
          <w:ilvl w:val="0"/>
          <w:numId w:val="26"/>
        </w:numPr>
        <w:tabs>
          <w:tab w:val="clear" w:pos="720"/>
          <w:tab w:val="num" w:pos="180"/>
          <w:tab w:val="num" w:pos="360"/>
        </w:tabs>
        <w:spacing w:before="100" w:beforeAutospacing="1" w:after="100" w:afterAutospacing="1" w:line="360" w:lineRule="auto"/>
        <w:ind w:left="0" w:firstLine="0"/>
        <w:jc w:val="both"/>
        <w:rPr>
          <w:sz w:val="28"/>
        </w:rPr>
      </w:pPr>
      <w:r>
        <w:rPr>
          <w:sz w:val="28"/>
        </w:rPr>
        <w:t>Негативизм: да = 1, нет = 0: 4, 12, 20, 28; нет = 1, да = 0: 36.</w:t>
      </w:r>
    </w:p>
    <w:p w:rsidR="008D2116" w:rsidRDefault="008D2116" w:rsidP="00CA2ED5">
      <w:pPr>
        <w:pStyle w:val="a3"/>
        <w:numPr>
          <w:ilvl w:val="0"/>
          <w:numId w:val="26"/>
        </w:numPr>
        <w:tabs>
          <w:tab w:val="clear" w:pos="720"/>
          <w:tab w:val="num" w:pos="180"/>
          <w:tab w:val="num" w:pos="360"/>
        </w:tabs>
        <w:spacing w:before="100" w:beforeAutospacing="1" w:after="100" w:afterAutospacing="1" w:line="360" w:lineRule="auto"/>
        <w:ind w:left="0" w:firstLine="0"/>
        <w:jc w:val="both"/>
        <w:rPr>
          <w:sz w:val="28"/>
        </w:rPr>
      </w:pPr>
      <w:r>
        <w:rPr>
          <w:sz w:val="28"/>
        </w:rPr>
        <w:t>Обида: да = 1, нет = 0: 5, 13, 21, 29, 37, 44, 51, 58.</w:t>
      </w:r>
    </w:p>
    <w:p w:rsidR="008D2116" w:rsidRDefault="008D2116" w:rsidP="00CA2ED5">
      <w:pPr>
        <w:pStyle w:val="a3"/>
        <w:numPr>
          <w:ilvl w:val="0"/>
          <w:numId w:val="26"/>
        </w:numPr>
        <w:tabs>
          <w:tab w:val="clear" w:pos="720"/>
          <w:tab w:val="num" w:pos="180"/>
          <w:tab w:val="num" w:pos="360"/>
        </w:tabs>
        <w:spacing w:before="100" w:beforeAutospacing="1" w:after="100" w:afterAutospacing="1" w:line="360" w:lineRule="auto"/>
        <w:ind w:left="0" w:firstLine="0"/>
        <w:jc w:val="both"/>
        <w:rPr>
          <w:sz w:val="28"/>
        </w:rPr>
      </w:pPr>
      <w:r>
        <w:rPr>
          <w:sz w:val="28"/>
        </w:rPr>
        <w:t>Подозрительность: да = 1, нет = 0: 6, 14, 22, 30, 38, 45, 52, 59; да = 0, нет = 1: 33, 66, 74, 75.</w:t>
      </w:r>
    </w:p>
    <w:p w:rsidR="008D2116" w:rsidRDefault="008D2116" w:rsidP="00CA2ED5">
      <w:pPr>
        <w:pStyle w:val="a3"/>
        <w:numPr>
          <w:ilvl w:val="0"/>
          <w:numId w:val="26"/>
        </w:numPr>
        <w:tabs>
          <w:tab w:val="clear" w:pos="720"/>
          <w:tab w:val="num" w:pos="180"/>
          <w:tab w:val="num" w:pos="360"/>
        </w:tabs>
        <w:spacing w:before="100" w:beforeAutospacing="1" w:after="100" w:afterAutospacing="1" w:line="360" w:lineRule="auto"/>
        <w:ind w:left="0" w:firstLine="0"/>
        <w:jc w:val="both"/>
        <w:rPr>
          <w:sz w:val="28"/>
        </w:rPr>
      </w:pPr>
      <w:r>
        <w:rPr>
          <w:sz w:val="28"/>
        </w:rPr>
        <w:t>Вербальная агрессия: да = 1, нет = о: 7, 15, 23, 31, 46, 53, 60, 71, 73; да = 0, нет = 1: 33, 66, 74, 75.</w:t>
      </w:r>
    </w:p>
    <w:p w:rsidR="008D2116" w:rsidRDefault="008D2116" w:rsidP="00CA2ED5">
      <w:pPr>
        <w:pStyle w:val="a3"/>
        <w:numPr>
          <w:ilvl w:val="0"/>
          <w:numId w:val="26"/>
        </w:numPr>
        <w:tabs>
          <w:tab w:val="clear" w:pos="720"/>
          <w:tab w:val="num" w:pos="180"/>
          <w:tab w:val="num" w:pos="360"/>
        </w:tabs>
        <w:spacing w:before="100" w:beforeAutospacing="1" w:after="100" w:afterAutospacing="1" w:line="360" w:lineRule="auto"/>
        <w:ind w:left="0" w:firstLine="0"/>
        <w:jc w:val="both"/>
        <w:rPr>
          <w:sz w:val="28"/>
        </w:rPr>
      </w:pPr>
      <w:r>
        <w:rPr>
          <w:sz w:val="28"/>
        </w:rPr>
        <w:t>Чувство вины: да = 1, нет = 0: 5, 8, 16, 24, 32, 40, 47, 54, 61, 67.</w:t>
      </w:r>
    </w:p>
    <w:p w:rsidR="008D2116" w:rsidRDefault="008D2116" w:rsidP="008D2116">
      <w:pPr>
        <w:spacing w:line="360" w:lineRule="auto"/>
        <w:jc w:val="both"/>
      </w:pPr>
      <w:r>
        <w:rPr>
          <w:sz w:val="28"/>
        </w:rPr>
        <w:t xml:space="preserve">     Индекс враждебности включает в себя 5-ю и 6-ю шкалы, а индекс агрессивности (прямой или мотивационной) включает в себя шкалы 1, 3, 7-ю. Нормой агрессивности является величина ее индекса, равная 21+/- 4, а враждебности – 6,5 – 7 +/- 3.  </w:t>
      </w:r>
    </w:p>
    <w:p w:rsidR="008D2116" w:rsidRPr="00831C73" w:rsidRDefault="008D2116" w:rsidP="008D2116">
      <w:pPr>
        <w:rPr>
          <w:sz w:val="28"/>
        </w:rPr>
      </w:pPr>
    </w:p>
    <w:p w:rsidR="008D2116" w:rsidRPr="00831C73" w:rsidRDefault="008D2116" w:rsidP="008D2116">
      <w:pPr>
        <w:tabs>
          <w:tab w:val="left" w:pos="3140"/>
        </w:tabs>
        <w:rPr>
          <w:sz w:val="28"/>
        </w:rPr>
      </w:pPr>
      <w:r>
        <w:rPr>
          <w:sz w:val="28"/>
        </w:rPr>
        <w:tab/>
      </w:r>
    </w:p>
    <w:p w:rsidR="008D2116" w:rsidRDefault="008D2116">
      <w:pPr>
        <w:spacing w:line="360" w:lineRule="auto"/>
        <w:ind w:firstLine="567"/>
        <w:jc w:val="both"/>
        <w:rPr>
          <w:b/>
          <w:sz w:val="28"/>
        </w:rPr>
      </w:pPr>
    </w:p>
    <w:p w:rsidR="008D2116" w:rsidRPr="008D2116" w:rsidRDefault="008D2116" w:rsidP="008D2116">
      <w:pPr>
        <w:rPr>
          <w:sz w:val="28"/>
        </w:rPr>
      </w:pPr>
    </w:p>
    <w:p w:rsidR="008D2116" w:rsidRPr="008D2116" w:rsidRDefault="008D2116" w:rsidP="008D2116">
      <w:pPr>
        <w:rPr>
          <w:sz w:val="28"/>
        </w:rPr>
      </w:pPr>
    </w:p>
    <w:p w:rsidR="008D2116" w:rsidRPr="008D2116" w:rsidRDefault="008D2116" w:rsidP="008D2116">
      <w:pPr>
        <w:rPr>
          <w:sz w:val="28"/>
        </w:rPr>
      </w:pPr>
    </w:p>
    <w:p w:rsidR="008D2116" w:rsidRPr="008D2116" w:rsidRDefault="008D2116" w:rsidP="008D2116">
      <w:pPr>
        <w:rPr>
          <w:sz w:val="28"/>
        </w:rPr>
      </w:pPr>
    </w:p>
    <w:p w:rsidR="008D2116" w:rsidRDefault="008D2116" w:rsidP="008D2116">
      <w:pPr>
        <w:rPr>
          <w:sz w:val="28"/>
        </w:rPr>
      </w:pPr>
    </w:p>
    <w:p w:rsidR="008D2116" w:rsidRDefault="008D2116" w:rsidP="008D2116">
      <w:pPr>
        <w:tabs>
          <w:tab w:val="left" w:pos="5300"/>
        </w:tabs>
        <w:rPr>
          <w:sz w:val="28"/>
        </w:rPr>
      </w:pPr>
      <w:r>
        <w:rPr>
          <w:sz w:val="28"/>
        </w:rPr>
        <w:tab/>
      </w:r>
    </w:p>
    <w:p w:rsidR="008D2116" w:rsidRDefault="008D2116" w:rsidP="008D2116">
      <w:pPr>
        <w:tabs>
          <w:tab w:val="left" w:pos="5300"/>
        </w:tabs>
        <w:rPr>
          <w:sz w:val="28"/>
        </w:rPr>
      </w:pPr>
    </w:p>
    <w:p w:rsidR="008D2116" w:rsidRDefault="008D2116" w:rsidP="008D2116">
      <w:pPr>
        <w:tabs>
          <w:tab w:val="left" w:pos="5300"/>
        </w:tabs>
        <w:rPr>
          <w:sz w:val="28"/>
        </w:rPr>
      </w:pPr>
    </w:p>
    <w:p w:rsidR="008D2116" w:rsidRDefault="008D2116" w:rsidP="008D2116">
      <w:pPr>
        <w:pStyle w:val="1"/>
        <w:ind w:firstLine="567"/>
        <w:rPr>
          <w:rFonts w:ascii="Times New Roman" w:hAnsi="Times New Roman"/>
        </w:rPr>
      </w:pPr>
      <w:r>
        <w:rPr>
          <w:rFonts w:ascii="Times New Roman" w:hAnsi="Times New Roman"/>
        </w:rPr>
        <w:t xml:space="preserve">                                                                                    Приложение 4</w:t>
      </w:r>
    </w:p>
    <w:p w:rsidR="008D2116" w:rsidRDefault="008D2116" w:rsidP="008D2116">
      <w:pPr>
        <w:shd w:val="clear" w:color="auto" w:fill="FFFFFF"/>
        <w:tabs>
          <w:tab w:val="left" w:pos="5756"/>
        </w:tabs>
        <w:spacing w:line="360" w:lineRule="auto"/>
        <w:ind w:firstLine="567"/>
        <w:jc w:val="center"/>
        <w:rPr>
          <w:b/>
          <w:bCs/>
          <w:color w:val="000000"/>
          <w:spacing w:val="-5"/>
          <w:sz w:val="28"/>
          <w:szCs w:val="28"/>
        </w:rPr>
      </w:pPr>
      <w:r>
        <w:rPr>
          <w:b/>
          <w:bCs/>
          <w:color w:val="000000"/>
          <w:spacing w:val="-5"/>
          <w:sz w:val="28"/>
          <w:szCs w:val="28"/>
        </w:rPr>
        <w:t>ОПРОСНИК «СОП»</w:t>
      </w:r>
    </w:p>
    <w:p w:rsidR="008D2116" w:rsidRPr="008D56D7" w:rsidRDefault="008D2116" w:rsidP="008D2116">
      <w:pPr>
        <w:pStyle w:val="a3"/>
        <w:spacing w:line="360" w:lineRule="auto"/>
        <w:ind w:firstLine="567"/>
        <w:jc w:val="center"/>
        <w:rPr>
          <w:i/>
          <w:iCs/>
          <w:szCs w:val="28"/>
        </w:rPr>
      </w:pPr>
      <w:r w:rsidRPr="008D56D7">
        <w:rPr>
          <w:i/>
          <w:iCs/>
          <w:szCs w:val="28"/>
        </w:rPr>
        <w:lastRenderedPageBreak/>
        <w:t>Структура опросника.</w:t>
      </w:r>
    </w:p>
    <w:p w:rsidR="008D2116" w:rsidRPr="008D56D7" w:rsidRDefault="008D2116" w:rsidP="008D2116">
      <w:pPr>
        <w:pStyle w:val="a3"/>
        <w:spacing w:line="360" w:lineRule="auto"/>
        <w:ind w:firstLine="567"/>
        <w:rPr>
          <w:szCs w:val="28"/>
        </w:rPr>
      </w:pPr>
      <w:r w:rsidRPr="008D56D7">
        <w:rPr>
          <w:szCs w:val="28"/>
        </w:rPr>
        <w:t>Шкалы делятся на содержательные и служебную.</w:t>
      </w:r>
    </w:p>
    <w:p w:rsidR="008D2116" w:rsidRPr="008D56D7" w:rsidRDefault="008D2116" w:rsidP="008D2116">
      <w:pPr>
        <w:pStyle w:val="a3"/>
        <w:spacing w:line="360" w:lineRule="auto"/>
        <w:ind w:firstLine="567"/>
        <w:jc w:val="both"/>
        <w:rPr>
          <w:szCs w:val="28"/>
        </w:rPr>
      </w:pPr>
      <w:r w:rsidRPr="008D56D7">
        <w:rPr>
          <w:szCs w:val="28"/>
        </w:rPr>
        <w:t xml:space="preserve">Содержательные шкалы направлены на измерение психологического содержания комплекса, связанных между собой форм девиантного поведения, то есть социальных и личностных установок, стоящих за этими поведенческими проявлениями. </w:t>
      </w:r>
    </w:p>
    <w:p w:rsidR="008D2116" w:rsidRPr="008D56D7" w:rsidRDefault="008D2116" w:rsidP="008D2116">
      <w:pPr>
        <w:pStyle w:val="a3"/>
        <w:spacing w:line="360" w:lineRule="auto"/>
        <w:ind w:firstLine="567"/>
        <w:jc w:val="both"/>
        <w:rPr>
          <w:szCs w:val="28"/>
        </w:rPr>
      </w:pPr>
      <w:r w:rsidRPr="008D56D7">
        <w:rPr>
          <w:szCs w:val="28"/>
        </w:rPr>
        <w:t>Исключение составляет шкала волевого контроля эмоциональных реакций и шкала принятия женской социальной роли, которые прямо не диагностируют готовность к реализации той или иной формы отклоняющегося поведения. Однако, контроль поведенческих проявлений эмоциональных реакций и степень принятия собственной социокультурной роли являются характеристиками, в значительной мере, определяющими формы и способы проявления девиантных установок, что и послужило основанием для включения этих шкал в структуру опросника.</w:t>
      </w:r>
    </w:p>
    <w:p w:rsidR="008D2116" w:rsidRPr="008D56D7" w:rsidRDefault="008D2116" w:rsidP="008D2116">
      <w:pPr>
        <w:pStyle w:val="a3"/>
        <w:spacing w:line="360" w:lineRule="auto"/>
        <w:ind w:firstLine="567"/>
        <w:jc w:val="both"/>
        <w:rPr>
          <w:szCs w:val="28"/>
        </w:rPr>
      </w:pPr>
      <w:r w:rsidRPr="008D56D7">
        <w:rPr>
          <w:szCs w:val="28"/>
        </w:rPr>
        <w:t>Кроме того, в структуру СОП включена шкала, измеряющая готовность к реализации такого комплексного поведенческого феномена, как делинквентное поведение. Данная шкала не имеет на настоящий момент релевантного ей психологического конструкта и носит эмпирический характер, так как составлена из пунктов хорошо дифференцирующих «обычных» девушек-подростков и тех, кто имеет выраженные и зафиксированные проявления противоправного поведения.</w:t>
      </w:r>
    </w:p>
    <w:p w:rsidR="008D2116" w:rsidRPr="008D56D7" w:rsidRDefault="008D2116" w:rsidP="008D2116">
      <w:pPr>
        <w:pStyle w:val="a3"/>
        <w:spacing w:line="360" w:lineRule="auto"/>
        <w:ind w:firstLine="567"/>
        <w:jc w:val="both"/>
        <w:rPr>
          <w:szCs w:val="28"/>
        </w:rPr>
      </w:pPr>
      <w:r w:rsidRPr="008D56D7">
        <w:rPr>
          <w:szCs w:val="28"/>
        </w:rPr>
        <w:t>Служебная шкала предназначена для измерения предрасположенности испытуемого давать о себе социально-одобряемую информацию, оценки достоверности результатов опросника в целом, а также для коррекции результатов по содержательным шкалам в зависимости от выраженности установки испытуемого на социально-желательные ответы.</w:t>
      </w:r>
    </w:p>
    <w:p w:rsidR="008D2116" w:rsidRPr="008D56D7" w:rsidRDefault="008D2116" w:rsidP="008D2116">
      <w:pPr>
        <w:pStyle w:val="a3"/>
        <w:spacing w:line="360" w:lineRule="auto"/>
        <w:ind w:firstLine="567"/>
        <w:jc w:val="both"/>
        <w:rPr>
          <w:szCs w:val="28"/>
        </w:rPr>
      </w:pPr>
      <w:r w:rsidRPr="008D56D7">
        <w:rPr>
          <w:szCs w:val="28"/>
        </w:rPr>
        <w:t>Таким образом, методика включает два варианта, содержащие следующие наборы шкал:</w:t>
      </w:r>
    </w:p>
    <w:p w:rsidR="008D2116" w:rsidRPr="008D56D7" w:rsidRDefault="008D2116" w:rsidP="008D2116">
      <w:pPr>
        <w:pStyle w:val="a3"/>
        <w:spacing w:line="360" w:lineRule="auto"/>
        <w:ind w:firstLine="567"/>
        <w:jc w:val="center"/>
        <w:rPr>
          <w:i/>
          <w:iCs/>
          <w:szCs w:val="28"/>
        </w:rPr>
      </w:pPr>
      <w:r w:rsidRPr="008D56D7">
        <w:rPr>
          <w:i/>
          <w:iCs/>
          <w:szCs w:val="28"/>
        </w:rPr>
        <w:t>Вариант М</w:t>
      </w:r>
    </w:p>
    <w:p w:rsidR="008D2116" w:rsidRPr="008D56D7" w:rsidRDefault="008D2116" w:rsidP="008D2116">
      <w:pPr>
        <w:pStyle w:val="a3"/>
        <w:spacing w:line="360" w:lineRule="auto"/>
        <w:ind w:firstLine="567"/>
        <w:rPr>
          <w:szCs w:val="28"/>
        </w:rPr>
      </w:pPr>
      <w:r w:rsidRPr="008D56D7">
        <w:rPr>
          <w:szCs w:val="28"/>
        </w:rPr>
        <w:t>(ориентированный на мужскую часть подростковой популяции)</w:t>
      </w:r>
    </w:p>
    <w:p w:rsidR="008D2116" w:rsidRPr="008D56D7" w:rsidRDefault="008D2116" w:rsidP="00CA2ED5">
      <w:pPr>
        <w:pStyle w:val="a3"/>
        <w:numPr>
          <w:ilvl w:val="0"/>
          <w:numId w:val="45"/>
        </w:numPr>
        <w:tabs>
          <w:tab w:val="clear" w:pos="717"/>
          <w:tab w:val="left" w:pos="-1134"/>
        </w:tabs>
        <w:spacing w:before="100" w:beforeAutospacing="1" w:after="100" w:afterAutospacing="1" w:line="360" w:lineRule="auto"/>
        <w:ind w:left="0" w:firstLine="567"/>
        <w:rPr>
          <w:szCs w:val="28"/>
        </w:rPr>
      </w:pPr>
      <w:r w:rsidRPr="008D56D7">
        <w:rPr>
          <w:szCs w:val="28"/>
        </w:rPr>
        <w:t>Шкала установки на социальную желательность ответов – 15 пунктов.</w:t>
      </w:r>
    </w:p>
    <w:p w:rsidR="008D2116" w:rsidRPr="008D56D7" w:rsidRDefault="008D2116" w:rsidP="00CA2ED5">
      <w:pPr>
        <w:pStyle w:val="a3"/>
        <w:numPr>
          <w:ilvl w:val="0"/>
          <w:numId w:val="45"/>
        </w:numPr>
        <w:tabs>
          <w:tab w:val="clear" w:pos="717"/>
          <w:tab w:val="left" w:pos="-1134"/>
        </w:tabs>
        <w:spacing w:before="100" w:beforeAutospacing="1" w:after="100" w:afterAutospacing="1" w:line="360" w:lineRule="auto"/>
        <w:ind w:left="0" w:firstLine="567"/>
        <w:rPr>
          <w:szCs w:val="28"/>
        </w:rPr>
      </w:pPr>
      <w:r w:rsidRPr="008D56D7">
        <w:rPr>
          <w:szCs w:val="28"/>
        </w:rPr>
        <w:t>Шкала склонности к преодолению норм и правил – 17 пунктов.</w:t>
      </w:r>
    </w:p>
    <w:p w:rsidR="008D2116" w:rsidRPr="008D56D7" w:rsidRDefault="008D2116" w:rsidP="00CA2ED5">
      <w:pPr>
        <w:pStyle w:val="a3"/>
        <w:numPr>
          <w:ilvl w:val="0"/>
          <w:numId w:val="45"/>
        </w:numPr>
        <w:tabs>
          <w:tab w:val="clear" w:pos="717"/>
          <w:tab w:val="left" w:pos="-1134"/>
        </w:tabs>
        <w:spacing w:before="100" w:beforeAutospacing="1" w:after="100" w:afterAutospacing="1" w:line="360" w:lineRule="auto"/>
        <w:ind w:left="0" w:firstLine="567"/>
        <w:rPr>
          <w:szCs w:val="28"/>
        </w:rPr>
      </w:pPr>
      <w:r w:rsidRPr="008D56D7">
        <w:rPr>
          <w:szCs w:val="28"/>
        </w:rPr>
        <w:t>Шкала склонности к аддиктивному поведению – 20 пунктов.</w:t>
      </w:r>
    </w:p>
    <w:p w:rsidR="008D2116" w:rsidRPr="008D56D7" w:rsidRDefault="008D2116" w:rsidP="00CA2ED5">
      <w:pPr>
        <w:pStyle w:val="a3"/>
        <w:numPr>
          <w:ilvl w:val="0"/>
          <w:numId w:val="45"/>
        </w:numPr>
        <w:tabs>
          <w:tab w:val="clear" w:pos="717"/>
          <w:tab w:val="left" w:pos="-1134"/>
        </w:tabs>
        <w:spacing w:before="100" w:beforeAutospacing="1" w:after="100" w:afterAutospacing="1" w:line="360" w:lineRule="auto"/>
        <w:ind w:left="0" w:firstLine="567"/>
        <w:rPr>
          <w:szCs w:val="28"/>
        </w:rPr>
      </w:pPr>
      <w:r w:rsidRPr="008D56D7">
        <w:rPr>
          <w:szCs w:val="28"/>
        </w:rPr>
        <w:t>Шкала склонности к самоповреждающему и саморазрушающему поведению – 21 пункт.</w:t>
      </w:r>
    </w:p>
    <w:p w:rsidR="008D2116" w:rsidRPr="008D56D7" w:rsidRDefault="008D2116" w:rsidP="00CA2ED5">
      <w:pPr>
        <w:pStyle w:val="a3"/>
        <w:numPr>
          <w:ilvl w:val="0"/>
          <w:numId w:val="45"/>
        </w:numPr>
        <w:tabs>
          <w:tab w:val="clear" w:pos="717"/>
          <w:tab w:val="left" w:pos="-1134"/>
        </w:tabs>
        <w:spacing w:before="100" w:beforeAutospacing="1" w:after="100" w:afterAutospacing="1" w:line="360" w:lineRule="auto"/>
        <w:ind w:left="0" w:firstLine="567"/>
        <w:rPr>
          <w:szCs w:val="28"/>
        </w:rPr>
      </w:pPr>
      <w:r w:rsidRPr="008D56D7">
        <w:rPr>
          <w:szCs w:val="28"/>
        </w:rPr>
        <w:t>Шкала склонности к агрессии и насилию – 25 пунктов.</w:t>
      </w:r>
    </w:p>
    <w:p w:rsidR="008D2116" w:rsidRPr="008D56D7" w:rsidRDefault="008D2116" w:rsidP="00CA2ED5">
      <w:pPr>
        <w:pStyle w:val="a3"/>
        <w:numPr>
          <w:ilvl w:val="0"/>
          <w:numId w:val="45"/>
        </w:numPr>
        <w:tabs>
          <w:tab w:val="clear" w:pos="717"/>
          <w:tab w:val="left" w:pos="-1134"/>
        </w:tabs>
        <w:spacing w:before="100" w:beforeAutospacing="1" w:after="100" w:afterAutospacing="1" w:line="360" w:lineRule="auto"/>
        <w:ind w:left="0" w:firstLine="567"/>
        <w:rPr>
          <w:szCs w:val="28"/>
        </w:rPr>
      </w:pPr>
      <w:r w:rsidRPr="008D56D7">
        <w:rPr>
          <w:szCs w:val="28"/>
        </w:rPr>
        <w:lastRenderedPageBreak/>
        <w:t>Шкала волевого контроля эмоциональных реакций – 15 пунктов.</w:t>
      </w:r>
    </w:p>
    <w:p w:rsidR="008D2116" w:rsidRPr="008D56D7" w:rsidRDefault="008D2116" w:rsidP="00CA2ED5">
      <w:pPr>
        <w:pStyle w:val="a3"/>
        <w:numPr>
          <w:ilvl w:val="0"/>
          <w:numId w:val="45"/>
        </w:numPr>
        <w:tabs>
          <w:tab w:val="clear" w:pos="717"/>
          <w:tab w:val="left" w:pos="-1134"/>
        </w:tabs>
        <w:spacing w:before="100" w:beforeAutospacing="1" w:after="100" w:afterAutospacing="1" w:line="360" w:lineRule="auto"/>
        <w:ind w:left="0" w:firstLine="567"/>
        <w:rPr>
          <w:szCs w:val="28"/>
        </w:rPr>
      </w:pPr>
      <w:r w:rsidRPr="008D56D7">
        <w:rPr>
          <w:szCs w:val="28"/>
        </w:rPr>
        <w:t>Шкала склонности к делинквентному поведению – 20 пунктов.</w:t>
      </w:r>
    </w:p>
    <w:p w:rsidR="008D2116" w:rsidRPr="008D56D7" w:rsidRDefault="008D2116" w:rsidP="008D2116">
      <w:pPr>
        <w:pStyle w:val="a3"/>
        <w:spacing w:line="360" w:lineRule="auto"/>
        <w:ind w:firstLine="567"/>
        <w:rPr>
          <w:szCs w:val="28"/>
        </w:rPr>
      </w:pPr>
      <w:r w:rsidRPr="008D56D7">
        <w:rPr>
          <w:szCs w:val="28"/>
        </w:rPr>
        <w:t>В целом данный вариант опросника включает 98 неповторяющихся пунктов.</w:t>
      </w:r>
    </w:p>
    <w:p w:rsidR="008D2116" w:rsidRPr="008D56D7" w:rsidRDefault="008D2116" w:rsidP="008D2116">
      <w:pPr>
        <w:pStyle w:val="a3"/>
        <w:spacing w:line="360" w:lineRule="auto"/>
        <w:ind w:firstLine="567"/>
        <w:jc w:val="center"/>
        <w:rPr>
          <w:szCs w:val="28"/>
        </w:rPr>
      </w:pPr>
      <w:r w:rsidRPr="008D56D7">
        <w:rPr>
          <w:i/>
          <w:iCs/>
          <w:szCs w:val="28"/>
        </w:rPr>
        <w:t>Вариант Ж</w:t>
      </w:r>
    </w:p>
    <w:p w:rsidR="008D2116" w:rsidRPr="008D56D7" w:rsidRDefault="008D2116" w:rsidP="008D2116">
      <w:pPr>
        <w:pStyle w:val="a3"/>
        <w:spacing w:line="360" w:lineRule="auto"/>
        <w:ind w:firstLine="567"/>
        <w:rPr>
          <w:szCs w:val="28"/>
        </w:rPr>
      </w:pPr>
      <w:r w:rsidRPr="008D56D7">
        <w:rPr>
          <w:szCs w:val="28"/>
        </w:rPr>
        <w:t>(ориентированный на женскую часть подростковой популяции)</w:t>
      </w:r>
    </w:p>
    <w:p w:rsidR="008D2116" w:rsidRPr="008D56D7" w:rsidRDefault="008D2116" w:rsidP="00CA2ED5">
      <w:pPr>
        <w:pStyle w:val="a3"/>
        <w:numPr>
          <w:ilvl w:val="0"/>
          <w:numId w:val="46"/>
        </w:numPr>
        <w:tabs>
          <w:tab w:val="clear" w:pos="900"/>
          <w:tab w:val="left" w:pos="-1134"/>
        </w:tabs>
        <w:spacing w:before="100" w:beforeAutospacing="1" w:after="100" w:afterAutospacing="1" w:line="360" w:lineRule="auto"/>
        <w:ind w:left="0" w:firstLine="567"/>
        <w:jc w:val="both"/>
        <w:rPr>
          <w:szCs w:val="28"/>
        </w:rPr>
      </w:pPr>
      <w:r w:rsidRPr="008D56D7">
        <w:rPr>
          <w:szCs w:val="28"/>
        </w:rPr>
        <w:t>Шкала установки на социальную желательность ответов – 13 пунктов.</w:t>
      </w:r>
    </w:p>
    <w:p w:rsidR="008D2116" w:rsidRPr="008D56D7" w:rsidRDefault="008D2116" w:rsidP="00CA2ED5">
      <w:pPr>
        <w:pStyle w:val="a3"/>
        <w:numPr>
          <w:ilvl w:val="0"/>
          <w:numId w:val="46"/>
        </w:numPr>
        <w:tabs>
          <w:tab w:val="clear" w:pos="900"/>
          <w:tab w:val="left" w:pos="-1134"/>
        </w:tabs>
        <w:spacing w:before="100" w:beforeAutospacing="1" w:after="100" w:afterAutospacing="1" w:line="360" w:lineRule="auto"/>
        <w:ind w:left="0" w:firstLine="567"/>
        <w:jc w:val="both"/>
        <w:rPr>
          <w:szCs w:val="28"/>
        </w:rPr>
      </w:pPr>
      <w:r w:rsidRPr="008D56D7">
        <w:rPr>
          <w:szCs w:val="28"/>
        </w:rPr>
        <w:t>Шкала склонности к преодолению норм и правил – 18 пунктов.</w:t>
      </w:r>
    </w:p>
    <w:p w:rsidR="008D2116" w:rsidRPr="008D56D7" w:rsidRDefault="008D2116" w:rsidP="00CA2ED5">
      <w:pPr>
        <w:pStyle w:val="a3"/>
        <w:numPr>
          <w:ilvl w:val="0"/>
          <w:numId w:val="46"/>
        </w:numPr>
        <w:tabs>
          <w:tab w:val="clear" w:pos="900"/>
          <w:tab w:val="left" w:pos="-1134"/>
        </w:tabs>
        <w:spacing w:before="100" w:beforeAutospacing="1" w:after="100" w:afterAutospacing="1" w:line="360" w:lineRule="auto"/>
        <w:ind w:left="0" w:firstLine="567"/>
        <w:jc w:val="both"/>
        <w:rPr>
          <w:szCs w:val="28"/>
        </w:rPr>
      </w:pPr>
      <w:r w:rsidRPr="008D56D7">
        <w:rPr>
          <w:szCs w:val="28"/>
        </w:rPr>
        <w:t>Шкала склонности к аддиктивному поведению – 19 пунктов.</w:t>
      </w:r>
    </w:p>
    <w:p w:rsidR="008D2116" w:rsidRPr="008D56D7" w:rsidRDefault="008D2116" w:rsidP="00CA2ED5">
      <w:pPr>
        <w:pStyle w:val="a3"/>
        <w:numPr>
          <w:ilvl w:val="0"/>
          <w:numId w:val="46"/>
        </w:numPr>
        <w:tabs>
          <w:tab w:val="clear" w:pos="900"/>
          <w:tab w:val="left" w:pos="-1134"/>
        </w:tabs>
        <w:spacing w:before="100" w:beforeAutospacing="1" w:after="100" w:afterAutospacing="1" w:line="360" w:lineRule="auto"/>
        <w:ind w:left="0" w:firstLine="567"/>
        <w:jc w:val="both"/>
        <w:rPr>
          <w:szCs w:val="28"/>
        </w:rPr>
      </w:pPr>
      <w:r w:rsidRPr="008D56D7">
        <w:rPr>
          <w:szCs w:val="28"/>
        </w:rPr>
        <w:t>Шкала склонности к самоповреждающему и саморазрушающему поведению – 22 пункта.</w:t>
      </w:r>
    </w:p>
    <w:p w:rsidR="008D2116" w:rsidRPr="008D56D7" w:rsidRDefault="008D2116" w:rsidP="00CA2ED5">
      <w:pPr>
        <w:pStyle w:val="a3"/>
        <w:numPr>
          <w:ilvl w:val="0"/>
          <w:numId w:val="46"/>
        </w:numPr>
        <w:tabs>
          <w:tab w:val="clear" w:pos="900"/>
          <w:tab w:val="left" w:pos="-1134"/>
        </w:tabs>
        <w:spacing w:before="100" w:beforeAutospacing="1" w:after="100" w:afterAutospacing="1" w:line="360" w:lineRule="auto"/>
        <w:ind w:left="0" w:firstLine="567"/>
        <w:jc w:val="both"/>
        <w:rPr>
          <w:szCs w:val="28"/>
        </w:rPr>
      </w:pPr>
      <w:r w:rsidRPr="008D56D7">
        <w:rPr>
          <w:szCs w:val="28"/>
        </w:rPr>
        <w:t>Шкала склонности к агрессии и насилию – 21 пункт.</w:t>
      </w:r>
    </w:p>
    <w:p w:rsidR="008D2116" w:rsidRPr="008D56D7" w:rsidRDefault="008D2116" w:rsidP="00CA2ED5">
      <w:pPr>
        <w:pStyle w:val="a3"/>
        <w:numPr>
          <w:ilvl w:val="0"/>
          <w:numId w:val="46"/>
        </w:numPr>
        <w:tabs>
          <w:tab w:val="clear" w:pos="900"/>
          <w:tab w:val="left" w:pos="-1134"/>
        </w:tabs>
        <w:spacing w:before="100" w:beforeAutospacing="1" w:after="100" w:afterAutospacing="1" w:line="360" w:lineRule="auto"/>
        <w:ind w:left="0" w:firstLine="567"/>
        <w:jc w:val="both"/>
        <w:rPr>
          <w:szCs w:val="28"/>
        </w:rPr>
      </w:pPr>
      <w:r w:rsidRPr="008D56D7">
        <w:rPr>
          <w:szCs w:val="28"/>
        </w:rPr>
        <w:t>Шкала волевого контроля эмоциональных реакций – 15 пунктов.</w:t>
      </w:r>
    </w:p>
    <w:p w:rsidR="008D2116" w:rsidRPr="008D56D7" w:rsidRDefault="008D2116" w:rsidP="00CA2ED5">
      <w:pPr>
        <w:pStyle w:val="a3"/>
        <w:numPr>
          <w:ilvl w:val="0"/>
          <w:numId w:val="46"/>
        </w:numPr>
        <w:tabs>
          <w:tab w:val="clear" w:pos="900"/>
          <w:tab w:val="left" w:pos="-1134"/>
        </w:tabs>
        <w:spacing w:before="100" w:beforeAutospacing="1" w:after="100" w:afterAutospacing="1" w:line="360" w:lineRule="auto"/>
        <w:ind w:left="0" w:firstLine="567"/>
        <w:jc w:val="both"/>
        <w:rPr>
          <w:szCs w:val="28"/>
        </w:rPr>
      </w:pPr>
      <w:r w:rsidRPr="008D56D7">
        <w:rPr>
          <w:szCs w:val="28"/>
        </w:rPr>
        <w:t>Шкала склонности к делинквентному поведению – 21 пункт.</w:t>
      </w:r>
    </w:p>
    <w:p w:rsidR="008D2116" w:rsidRPr="008D56D7" w:rsidRDefault="008D2116" w:rsidP="00CA2ED5">
      <w:pPr>
        <w:pStyle w:val="a3"/>
        <w:numPr>
          <w:ilvl w:val="0"/>
          <w:numId w:val="46"/>
        </w:numPr>
        <w:tabs>
          <w:tab w:val="clear" w:pos="900"/>
          <w:tab w:val="left" w:pos="-1134"/>
        </w:tabs>
        <w:spacing w:before="100" w:beforeAutospacing="1" w:after="100" w:afterAutospacing="1" w:line="360" w:lineRule="auto"/>
        <w:ind w:left="0" w:firstLine="567"/>
        <w:jc w:val="both"/>
        <w:rPr>
          <w:szCs w:val="28"/>
        </w:rPr>
      </w:pPr>
      <w:r w:rsidRPr="008D56D7">
        <w:rPr>
          <w:szCs w:val="28"/>
        </w:rPr>
        <w:t>Шкала принятия женской социальной роли – 21 пункт.</w:t>
      </w:r>
    </w:p>
    <w:p w:rsidR="008D2116" w:rsidRPr="008D56D7" w:rsidRDefault="008D2116" w:rsidP="008D2116">
      <w:pPr>
        <w:pStyle w:val="a3"/>
        <w:spacing w:line="360" w:lineRule="auto"/>
        <w:ind w:firstLine="567"/>
        <w:rPr>
          <w:szCs w:val="28"/>
        </w:rPr>
      </w:pPr>
      <w:r w:rsidRPr="008D56D7">
        <w:rPr>
          <w:szCs w:val="28"/>
        </w:rPr>
        <w:t>В целом данный вариант опросника включает 108 неповторяющихся пунктов.</w:t>
      </w:r>
    </w:p>
    <w:p w:rsidR="008D2116" w:rsidRPr="008D56D7" w:rsidRDefault="008D2116" w:rsidP="008D2116">
      <w:pPr>
        <w:pStyle w:val="a3"/>
        <w:spacing w:line="360" w:lineRule="auto"/>
        <w:ind w:firstLine="567"/>
        <w:jc w:val="both"/>
        <w:rPr>
          <w:szCs w:val="28"/>
        </w:rPr>
      </w:pPr>
      <w:r w:rsidRPr="008D56D7">
        <w:rPr>
          <w:szCs w:val="28"/>
        </w:rPr>
        <w:t>Опросник СОП может быть использован как самостоятельная психодиагностическая методика, так и в комплексе с другими методиками, направленными на изучение личности подростка. Опросник предназначен прежде всего для решения практических задач в области психодиагностики, в ситуации психологического консультирования, а также для исследовательских целей.</w:t>
      </w:r>
    </w:p>
    <w:p w:rsidR="008D2116" w:rsidRPr="008D56D7" w:rsidRDefault="008D2116" w:rsidP="008D2116">
      <w:pPr>
        <w:pStyle w:val="a3"/>
        <w:spacing w:line="360" w:lineRule="auto"/>
        <w:ind w:firstLine="567"/>
        <w:jc w:val="both"/>
        <w:rPr>
          <w:szCs w:val="28"/>
        </w:rPr>
      </w:pPr>
      <w:r w:rsidRPr="008D56D7">
        <w:rPr>
          <w:szCs w:val="28"/>
        </w:rPr>
        <w:t>Содержательная сторона исследуемых психологических феноменов такова, что, если мы рассчитываем обеспечить выполнение соответствующих психометрических требований, то методику целесообразно в данном ее варианте применять для психодиагностики лиц ограниченного возрастного диапазона: подросткового и младшего юношеского возраста (выборка стандартизации – 14 – 17 лет).</w:t>
      </w:r>
    </w:p>
    <w:p w:rsidR="008D2116" w:rsidRPr="008D56D7" w:rsidRDefault="008D2116" w:rsidP="008D2116">
      <w:pPr>
        <w:pStyle w:val="a3"/>
        <w:spacing w:line="360" w:lineRule="auto"/>
        <w:ind w:firstLine="567"/>
        <w:jc w:val="center"/>
        <w:rPr>
          <w:i/>
          <w:iCs/>
          <w:szCs w:val="28"/>
          <w:u w:val="single"/>
        </w:rPr>
      </w:pPr>
      <w:r w:rsidRPr="008D56D7">
        <w:rPr>
          <w:i/>
          <w:iCs/>
          <w:szCs w:val="28"/>
          <w:u w:val="single"/>
        </w:rPr>
        <w:t>Описание шкал и их интерпретация.</w:t>
      </w:r>
    </w:p>
    <w:p w:rsidR="008D2116" w:rsidRPr="008D56D7" w:rsidRDefault="008D2116" w:rsidP="00CA2ED5">
      <w:pPr>
        <w:pStyle w:val="a3"/>
        <w:numPr>
          <w:ilvl w:val="0"/>
          <w:numId w:val="47"/>
        </w:numPr>
        <w:tabs>
          <w:tab w:val="clear" w:pos="900"/>
          <w:tab w:val="num" w:pos="-993"/>
          <w:tab w:val="left" w:pos="4140"/>
        </w:tabs>
        <w:spacing w:before="100" w:beforeAutospacing="1" w:after="100" w:afterAutospacing="1" w:line="360" w:lineRule="auto"/>
        <w:ind w:left="0" w:firstLine="567"/>
        <w:jc w:val="center"/>
        <w:rPr>
          <w:i/>
          <w:iCs/>
          <w:szCs w:val="28"/>
        </w:rPr>
      </w:pPr>
      <w:r w:rsidRPr="008D56D7">
        <w:rPr>
          <w:i/>
          <w:iCs/>
          <w:szCs w:val="28"/>
        </w:rPr>
        <w:t>Шкала установки на социальную желательность (служебная шкала)</w:t>
      </w:r>
    </w:p>
    <w:p w:rsidR="008D2116" w:rsidRPr="008D56D7" w:rsidRDefault="008D2116" w:rsidP="008D2116">
      <w:pPr>
        <w:pStyle w:val="a3"/>
        <w:spacing w:line="360" w:lineRule="auto"/>
        <w:ind w:firstLine="567"/>
        <w:jc w:val="both"/>
        <w:rPr>
          <w:szCs w:val="28"/>
        </w:rPr>
      </w:pPr>
      <w:r w:rsidRPr="008D56D7">
        <w:rPr>
          <w:szCs w:val="28"/>
        </w:rPr>
        <w:t>Данная шкала предназначена для измерения готовности испытуемого представлять себя в наиболее благоприятном свете с точки зрения социальной желательности.</w:t>
      </w:r>
    </w:p>
    <w:p w:rsidR="008D2116" w:rsidRPr="008D56D7" w:rsidRDefault="008D2116" w:rsidP="008D2116">
      <w:pPr>
        <w:pStyle w:val="a3"/>
        <w:spacing w:line="360" w:lineRule="auto"/>
        <w:ind w:firstLine="567"/>
        <w:jc w:val="both"/>
        <w:rPr>
          <w:szCs w:val="28"/>
        </w:rPr>
      </w:pPr>
      <w:r w:rsidRPr="008D56D7">
        <w:rPr>
          <w:szCs w:val="28"/>
        </w:rPr>
        <w:lastRenderedPageBreak/>
        <w:t>Показатели от 50 до 60 баллов свидетельствуют об умеренной тенденции давать при заполнении опросника социально-желательные ответы. Показатели свыше 60 баллов свидетельствуют о тенденции испытуемого демонстрировать строгое соблюдение даже малозначимых социальных норм, умышленном стремлении показать себя в лучшем свете, о настороженности по отношению к ситуации обследования.</w:t>
      </w:r>
    </w:p>
    <w:p w:rsidR="008D2116" w:rsidRPr="008D56D7" w:rsidRDefault="008D2116" w:rsidP="008D2116">
      <w:pPr>
        <w:pStyle w:val="a3"/>
        <w:spacing w:line="360" w:lineRule="auto"/>
        <w:ind w:firstLine="567"/>
        <w:jc w:val="both"/>
        <w:rPr>
          <w:szCs w:val="28"/>
        </w:rPr>
      </w:pPr>
      <w:r w:rsidRPr="008D56D7">
        <w:rPr>
          <w:szCs w:val="28"/>
        </w:rPr>
        <w:t>Результаты, находящиеся в диапазоне 70-89 баллов говорят о высокой настороженности испытуемого по отношению к психодиагностической ситуации и о сомнительной достоверности результатов по основным шкалам. О восприятии ситуации как экспертной также свидетельствует одновременно с умеренно высокими показателями по шкале №1, резкое их понижение по основным диагностическим шкалам и повышение их по шкале женской социальной роли.</w:t>
      </w:r>
    </w:p>
    <w:p w:rsidR="008D2116" w:rsidRPr="008D56D7" w:rsidRDefault="008D2116" w:rsidP="008D2116">
      <w:pPr>
        <w:pStyle w:val="a3"/>
        <w:spacing w:line="360" w:lineRule="auto"/>
        <w:ind w:firstLine="567"/>
        <w:jc w:val="both"/>
        <w:rPr>
          <w:szCs w:val="28"/>
        </w:rPr>
      </w:pPr>
      <w:r w:rsidRPr="008D56D7">
        <w:rPr>
          <w:szCs w:val="28"/>
        </w:rPr>
        <w:t>Для женской популяции превышение суммарного первичного балла по шкале социальной желательности значения 12 первичных баллов свидетельствует о недостоверности результатов по основным шкалам.</w:t>
      </w:r>
    </w:p>
    <w:p w:rsidR="008D2116" w:rsidRPr="008D56D7" w:rsidRDefault="008D2116" w:rsidP="008D2116">
      <w:pPr>
        <w:pStyle w:val="a3"/>
        <w:spacing w:line="360" w:lineRule="auto"/>
        <w:ind w:firstLine="567"/>
        <w:jc w:val="both"/>
        <w:rPr>
          <w:szCs w:val="28"/>
        </w:rPr>
      </w:pPr>
      <w:r w:rsidRPr="008D56D7">
        <w:rPr>
          <w:szCs w:val="28"/>
        </w:rPr>
        <w:t>Для мужской популяции превышение суммарного первичного балла по шкале социальной желательности значения 11 первичных баллов свидетельствует о недостоверности результатов по основным шкалам.</w:t>
      </w:r>
    </w:p>
    <w:p w:rsidR="008D2116" w:rsidRPr="008D56D7" w:rsidRDefault="008D2116" w:rsidP="008D2116">
      <w:pPr>
        <w:pStyle w:val="a3"/>
        <w:spacing w:line="360" w:lineRule="auto"/>
        <w:ind w:firstLine="567"/>
        <w:jc w:val="both"/>
        <w:rPr>
          <w:szCs w:val="28"/>
        </w:rPr>
      </w:pPr>
      <w:r w:rsidRPr="008D56D7">
        <w:rPr>
          <w:szCs w:val="28"/>
        </w:rPr>
        <w:t xml:space="preserve">Показатели ниже 50 баллов говорят о том, что испытуемый не склонен скрывать собственные нормы и ценности, корректировать свои ответы в направлении социальной желательности. </w:t>
      </w:r>
    </w:p>
    <w:p w:rsidR="008D2116" w:rsidRPr="008D56D7" w:rsidRDefault="008D2116" w:rsidP="008D2116">
      <w:pPr>
        <w:pStyle w:val="a3"/>
        <w:spacing w:line="360" w:lineRule="auto"/>
        <w:ind w:firstLine="567"/>
        <w:jc w:val="both"/>
        <w:rPr>
          <w:szCs w:val="28"/>
        </w:rPr>
      </w:pPr>
      <w:r w:rsidRPr="008D56D7">
        <w:rPr>
          <w:szCs w:val="28"/>
        </w:rPr>
        <w:t>Одновременно высокие показатели по служебной шкале и по основным шкалам (кроме шкалы 9) свидетельствуют либо о сомнительной достоверности результатов, либо о диссоциации в создании испытуемого знаемых и реальных норма поведения.</w:t>
      </w:r>
    </w:p>
    <w:p w:rsidR="008D2116" w:rsidRPr="008D56D7" w:rsidRDefault="008D2116" w:rsidP="00CA2ED5">
      <w:pPr>
        <w:pStyle w:val="a3"/>
        <w:numPr>
          <w:ilvl w:val="0"/>
          <w:numId w:val="47"/>
        </w:numPr>
        <w:spacing w:before="100" w:beforeAutospacing="1" w:after="100" w:afterAutospacing="1" w:line="360" w:lineRule="auto"/>
        <w:ind w:left="0" w:firstLine="567"/>
        <w:jc w:val="both"/>
        <w:rPr>
          <w:i/>
          <w:iCs/>
          <w:szCs w:val="28"/>
        </w:rPr>
      </w:pPr>
      <w:r w:rsidRPr="008D56D7">
        <w:rPr>
          <w:i/>
          <w:iCs/>
          <w:szCs w:val="28"/>
        </w:rPr>
        <w:t>Шкала склонности к преодолению норм и правил.</w:t>
      </w:r>
    </w:p>
    <w:p w:rsidR="008D2116" w:rsidRPr="008D56D7" w:rsidRDefault="008D2116" w:rsidP="008D2116">
      <w:pPr>
        <w:pStyle w:val="a3"/>
        <w:spacing w:line="360" w:lineRule="auto"/>
        <w:ind w:firstLine="567"/>
        <w:jc w:val="both"/>
        <w:rPr>
          <w:szCs w:val="28"/>
        </w:rPr>
      </w:pPr>
      <w:r w:rsidRPr="008D56D7">
        <w:rPr>
          <w:szCs w:val="28"/>
        </w:rPr>
        <w:t>Данная шкала предназначена для измерения предрасположенности испытуемого к преодолению каких-либо норм и правил, склонности к отрицанию общепринятых норм и ценностей, образцов поведения.</w:t>
      </w:r>
    </w:p>
    <w:p w:rsidR="008D2116" w:rsidRPr="008D56D7" w:rsidRDefault="008D2116" w:rsidP="008D2116">
      <w:pPr>
        <w:pStyle w:val="a3"/>
        <w:spacing w:line="360" w:lineRule="auto"/>
        <w:ind w:firstLine="567"/>
        <w:jc w:val="both"/>
        <w:rPr>
          <w:szCs w:val="28"/>
        </w:rPr>
      </w:pPr>
      <w:r w:rsidRPr="008D56D7">
        <w:rPr>
          <w:szCs w:val="28"/>
        </w:rPr>
        <w:t>Результаты, лежащие в диапазоне 50-60 баллов свидетельствуют о выраженности вышеуказанных тенденций, о нонконформистских установк</w:t>
      </w:r>
      <w:r>
        <w:rPr>
          <w:szCs w:val="28"/>
        </w:rPr>
        <w:t>ах</w:t>
      </w:r>
      <w:r w:rsidRPr="008D56D7">
        <w:rPr>
          <w:szCs w:val="28"/>
        </w:rPr>
        <w:t xml:space="preserve"> испытуемого, о его склонности противопоставлять собственные нормы и ценности групповым, о тенденции «нарушать спокойствие», искать трудности, которые можно было бы преодолеть.</w:t>
      </w:r>
    </w:p>
    <w:p w:rsidR="008D2116" w:rsidRPr="008D56D7" w:rsidRDefault="008D2116" w:rsidP="008D2116">
      <w:pPr>
        <w:pStyle w:val="a3"/>
        <w:spacing w:line="360" w:lineRule="auto"/>
        <w:ind w:firstLine="567"/>
        <w:jc w:val="both"/>
        <w:rPr>
          <w:szCs w:val="28"/>
        </w:rPr>
      </w:pPr>
      <w:r w:rsidRPr="008D56D7">
        <w:rPr>
          <w:szCs w:val="28"/>
        </w:rPr>
        <w:lastRenderedPageBreak/>
        <w:t>Показатели, находящиеся в диапазоне 60-70 баллов свидетельствуют о чрезвычайной выраженности нонконформистских тенденций, проявлении негативизма и заставляют сомневаться в достоверности результатов тестирования по данной шкале.</w:t>
      </w:r>
    </w:p>
    <w:p w:rsidR="008D2116" w:rsidRPr="008D56D7" w:rsidRDefault="008D2116" w:rsidP="008D2116">
      <w:pPr>
        <w:pStyle w:val="a3"/>
        <w:spacing w:line="360" w:lineRule="auto"/>
        <w:ind w:firstLine="567"/>
        <w:jc w:val="both"/>
        <w:rPr>
          <w:szCs w:val="28"/>
        </w:rPr>
      </w:pPr>
      <w:r w:rsidRPr="008D56D7">
        <w:rPr>
          <w:szCs w:val="28"/>
        </w:rPr>
        <w:t>Результаты ниже 50 баллов по данной шкале свидетельствуют о конформных установках испытуемого, склонности следовать стереотипам и общепринятым нормам поведения. В некоторых случаях при условии сочетания с достаточно высоким интеллектуальным уровнем испытуемого и тенденции скрывать свои реальные нормы и ценности, такие оценки могут отражать фальсификацию результатов.</w:t>
      </w:r>
    </w:p>
    <w:p w:rsidR="008D2116" w:rsidRPr="008D56D7" w:rsidRDefault="008D2116" w:rsidP="00CA2ED5">
      <w:pPr>
        <w:pStyle w:val="a3"/>
        <w:numPr>
          <w:ilvl w:val="0"/>
          <w:numId w:val="47"/>
        </w:numPr>
        <w:spacing w:before="100" w:beforeAutospacing="1" w:after="100" w:afterAutospacing="1" w:line="360" w:lineRule="auto"/>
        <w:ind w:left="0" w:firstLine="567"/>
        <w:jc w:val="center"/>
        <w:rPr>
          <w:i/>
          <w:iCs/>
          <w:szCs w:val="28"/>
        </w:rPr>
      </w:pPr>
      <w:r w:rsidRPr="008D56D7">
        <w:rPr>
          <w:i/>
          <w:iCs/>
          <w:szCs w:val="28"/>
        </w:rPr>
        <w:t>Шкала склонности к аддиктивному поведению.</w:t>
      </w:r>
    </w:p>
    <w:p w:rsidR="008D2116" w:rsidRPr="008D56D7" w:rsidRDefault="008D2116" w:rsidP="008D2116">
      <w:pPr>
        <w:pStyle w:val="a3"/>
        <w:spacing w:line="360" w:lineRule="auto"/>
        <w:ind w:firstLine="567"/>
        <w:jc w:val="both"/>
        <w:rPr>
          <w:szCs w:val="28"/>
        </w:rPr>
      </w:pPr>
      <w:r w:rsidRPr="008D56D7">
        <w:rPr>
          <w:szCs w:val="28"/>
        </w:rPr>
        <w:t>Данная шкала предназначена для измерения готовности реализовать аддиктивное поведение. Результаты в диапазоне 50-70 баллов по данной шкале свидетельствуют о предрасположенности испытуемого к уходу от реальности посредством изменения своего психического состояния, о склонности к иллюзорно-компенсаторному способу решения личностных проблем. Также эти результаты свидетельствуют об ориентации на чувственную сторону жизни, о наличии «сенсорной жажды», о гедонистически ориентированных нормах и ценностях.</w:t>
      </w:r>
    </w:p>
    <w:p w:rsidR="008D2116" w:rsidRPr="008D56D7" w:rsidRDefault="008D2116" w:rsidP="008D2116">
      <w:pPr>
        <w:pStyle w:val="a3"/>
        <w:spacing w:line="360" w:lineRule="auto"/>
        <w:ind w:firstLine="567"/>
        <w:jc w:val="both"/>
        <w:rPr>
          <w:szCs w:val="28"/>
        </w:rPr>
      </w:pPr>
      <w:r w:rsidRPr="008D56D7">
        <w:rPr>
          <w:szCs w:val="28"/>
        </w:rPr>
        <w:t>Результаты свыше 70 баллов свидетельствуют о сомнительной</w:t>
      </w:r>
      <w:r w:rsidRPr="008D56D7">
        <w:rPr>
          <w:szCs w:val="28"/>
        </w:rPr>
        <w:tab/>
        <w:t xml:space="preserve"> достоверности результатов, либо о наличии выраженной психологической потребности в аддиктивных состояниях, что необходимо выяснять, используя дополнительные психодиагностические средства.</w:t>
      </w:r>
    </w:p>
    <w:p w:rsidR="008D2116" w:rsidRPr="008D56D7" w:rsidRDefault="008D2116" w:rsidP="008D2116">
      <w:pPr>
        <w:pStyle w:val="a3"/>
        <w:spacing w:line="360" w:lineRule="auto"/>
        <w:ind w:firstLine="567"/>
        <w:jc w:val="both"/>
        <w:rPr>
          <w:szCs w:val="28"/>
        </w:rPr>
      </w:pPr>
      <w:r w:rsidRPr="008D56D7">
        <w:rPr>
          <w:szCs w:val="28"/>
        </w:rPr>
        <w:t>Показатели ниже 50 баллов свидетельствуют либо о невыраженности вышеперечисленных тенденций, либо о хорошем социальном контроле поведенческих реакций.</w:t>
      </w:r>
    </w:p>
    <w:p w:rsidR="008D2116" w:rsidRPr="008D56D7" w:rsidRDefault="008D2116" w:rsidP="00CA2ED5">
      <w:pPr>
        <w:pStyle w:val="a3"/>
        <w:numPr>
          <w:ilvl w:val="0"/>
          <w:numId w:val="47"/>
        </w:numPr>
        <w:spacing w:before="100" w:beforeAutospacing="1" w:after="100" w:afterAutospacing="1" w:line="360" w:lineRule="auto"/>
        <w:ind w:left="0" w:firstLine="567"/>
        <w:jc w:val="center"/>
        <w:rPr>
          <w:i/>
          <w:iCs/>
          <w:szCs w:val="28"/>
        </w:rPr>
      </w:pPr>
      <w:r w:rsidRPr="008D56D7">
        <w:rPr>
          <w:i/>
          <w:iCs/>
          <w:szCs w:val="28"/>
        </w:rPr>
        <w:t>Шкала склонности к самоповреждающему и саморазрушающему поведению.</w:t>
      </w:r>
    </w:p>
    <w:p w:rsidR="008D2116" w:rsidRPr="008D56D7" w:rsidRDefault="008D2116" w:rsidP="008D2116">
      <w:pPr>
        <w:pStyle w:val="a3"/>
        <w:spacing w:line="360" w:lineRule="auto"/>
        <w:ind w:firstLine="567"/>
        <w:jc w:val="both"/>
        <w:rPr>
          <w:szCs w:val="28"/>
        </w:rPr>
      </w:pPr>
      <w:r w:rsidRPr="008D56D7">
        <w:rPr>
          <w:szCs w:val="28"/>
        </w:rPr>
        <w:t>Данная шкала предназначена для измерения готовности реализовать различные формы аутагрессивного поведения. Объект измерения очевидно частично пересекается с психологическими свойствами, измеряемыми шкалой №3.</w:t>
      </w:r>
    </w:p>
    <w:p w:rsidR="008D2116" w:rsidRPr="008D56D7" w:rsidRDefault="008D2116" w:rsidP="008D2116">
      <w:pPr>
        <w:pStyle w:val="a3"/>
        <w:spacing w:line="360" w:lineRule="auto"/>
        <w:ind w:firstLine="567"/>
        <w:jc w:val="both"/>
        <w:rPr>
          <w:szCs w:val="28"/>
        </w:rPr>
      </w:pPr>
      <w:r w:rsidRPr="008D56D7">
        <w:rPr>
          <w:szCs w:val="28"/>
        </w:rPr>
        <w:t>Результаты, находящиеся в диапазоне 50-70 баллов по шкале №4 свидетельствуют о низкой ценности собственной жизни, склонности к риску, выраженной потребности в острых ощущениях, о садомазохистских тенденциях.</w:t>
      </w:r>
    </w:p>
    <w:p w:rsidR="008D2116" w:rsidRPr="008D56D7" w:rsidRDefault="008D2116" w:rsidP="008D2116">
      <w:pPr>
        <w:pStyle w:val="a3"/>
        <w:spacing w:line="360" w:lineRule="auto"/>
        <w:ind w:firstLine="567"/>
        <w:jc w:val="both"/>
        <w:rPr>
          <w:szCs w:val="28"/>
        </w:rPr>
      </w:pPr>
      <w:r w:rsidRPr="008D56D7">
        <w:rPr>
          <w:szCs w:val="28"/>
        </w:rPr>
        <w:lastRenderedPageBreak/>
        <w:t>Результаты свыше 70 баллов свидетельствуют о сомнительной достоверности результатов.</w:t>
      </w:r>
    </w:p>
    <w:p w:rsidR="008D2116" w:rsidRPr="008D56D7" w:rsidRDefault="008D2116" w:rsidP="008D2116">
      <w:pPr>
        <w:pStyle w:val="a3"/>
        <w:spacing w:line="360" w:lineRule="auto"/>
        <w:ind w:firstLine="567"/>
        <w:jc w:val="both"/>
        <w:rPr>
          <w:szCs w:val="28"/>
        </w:rPr>
      </w:pPr>
      <w:r w:rsidRPr="008D56D7">
        <w:rPr>
          <w:szCs w:val="28"/>
        </w:rPr>
        <w:t>Показатели ниже 50 баллов по данной шкале свидетельствуют об отсутствии готовности к реализации саморазрушающего поведения, об отсутствии тенденции к соматизации тревоги, отсутствии склонности к реализации комплексов вины в поведенческих реакциях.</w:t>
      </w:r>
    </w:p>
    <w:p w:rsidR="008D2116" w:rsidRPr="008D56D7" w:rsidRDefault="008D2116" w:rsidP="00CA2ED5">
      <w:pPr>
        <w:pStyle w:val="a3"/>
        <w:numPr>
          <w:ilvl w:val="0"/>
          <w:numId w:val="47"/>
        </w:numPr>
        <w:spacing w:before="100" w:beforeAutospacing="1" w:after="100" w:afterAutospacing="1" w:line="360" w:lineRule="auto"/>
        <w:ind w:left="0" w:firstLine="567"/>
        <w:jc w:val="center"/>
        <w:rPr>
          <w:i/>
          <w:iCs/>
          <w:szCs w:val="28"/>
        </w:rPr>
      </w:pPr>
      <w:r w:rsidRPr="008D56D7">
        <w:rPr>
          <w:i/>
          <w:iCs/>
          <w:szCs w:val="28"/>
        </w:rPr>
        <w:t>Шкала склонности к агрессии и насилию.</w:t>
      </w:r>
    </w:p>
    <w:p w:rsidR="008D2116" w:rsidRPr="008D56D7" w:rsidRDefault="008D2116" w:rsidP="008D2116">
      <w:pPr>
        <w:pStyle w:val="a3"/>
        <w:spacing w:line="360" w:lineRule="auto"/>
        <w:ind w:firstLine="567"/>
        <w:jc w:val="both"/>
        <w:rPr>
          <w:szCs w:val="28"/>
        </w:rPr>
      </w:pPr>
      <w:r w:rsidRPr="008D56D7">
        <w:rPr>
          <w:szCs w:val="28"/>
        </w:rPr>
        <w:t>Данная шкала предназначена для измерения готовности испытуемого к реализации агрессивных тенденций в поведении.</w:t>
      </w:r>
    </w:p>
    <w:p w:rsidR="008D2116" w:rsidRPr="008D56D7" w:rsidRDefault="008D2116" w:rsidP="008D2116">
      <w:pPr>
        <w:pStyle w:val="a3"/>
        <w:spacing w:line="360" w:lineRule="auto"/>
        <w:ind w:firstLine="567"/>
        <w:jc w:val="both"/>
        <w:rPr>
          <w:szCs w:val="28"/>
        </w:rPr>
      </w:pPr>
      <w:r w:rsidRPr="008D56D7">
        <w:rPr>
          <w:szCs w:val="28"/>
        </w:rPr>
        <w:t>Показатели, лежащие в диапазоне 50-60 баллов свидетельствуют о наличии агрессивных тенденций у испытуемого. Показатели, находящиеся в диапазоне 60-70 баллов свидетельствуют об агрессивной направленности личности во взаимоотношениях с другими людьми, о склонности решать проблемы посредством насилия, о тенденции использовать унижение партнера по общению как средства стабилизации самооценки, о наличии садистических тенденций.</w:t>
      </w:r>
    </w:p>
    <w:p w:rsidR="008D2116" w:rsidRPr="008D56D7" w:rsidRDefault="008D2116" w:rsidP="008D2116">
      <w:pPr>
        <w:pStyle w:val="a3"/>
        <w:spacing w:line="360" w:lineRule="auto"/>
        <w:ind w:firstLine="567"/>
        <w:jc w:val="both"/>
        <w:rPr>
          <w:szCs w:val="28"/>
        </w:rPr>
      </w:pPr>
      <w:r w:rsidRPr="008D56D7">
        <w:rPr>
          <w:szCs w:val="28"/>
        </w:rPr>
        <w:t>Результаты свыше 70 баллов говорят о сомнительной достоверности результатов.</w:t>
      </w:r>
    </w:p>
    <w:p w:rsidR="008D2116" w:rsidRPr="008D56D7" w:rsidRDefault="008D2116" w:rsidP="008D2116">
      <w:pPr>
        <w:pStyle w:val="a3"/>
        <w:spacing w:line="360" w:lineRule="auto"/>
        <w:ind w:firstLine="567"/>
        <w:jc w:val="both"/>
        <w:rPr>
          <w:szCs w:val="28"/>
        </w:rPr>
      </w:pPr>
      <w:r w:rsidRPr="008D56D7">
        <w:rPr>
          <w:szCs w:val="28"/>
        </w:rPr>
        <w:t>Показатели, лежащие ниже 50 баллов свидетельствуют о невыраженности агрессивных тенденций, о неприемлемости насилия как средства решения проблем, о нетипичности агрессии как способа выхода из фрустрирующей ситуации. Низкие показатели по данной шкале в сочетании с высокими показателями по шкале социальной желательности свидетельствуют о  высоком уровне социального контроля поведенческих реакций.</w:t>
      </w:r>
    </w:p>
    <w:p w:rsidR="008D2116" w:rsidRPr="008D56D7" w:rsidRDefault="008D2116" w:rsidP="00CA2ED5">
      <w:pPr>
        <w:pStyle w:val="a3"/>
        <w:numPr>
          <w:ilvl w:val="0"/>
          <w:numId w:val="47"/>
        </w:numPr>
        <w:spacing w:before="100" w:beforeAutospacing="1" w:after="100" w:afterAutospacing="1" w:line="360" w:lineRule="auto"/>
        <w:ind w:left="0" w:firstLine="567"/>
        <w:jc w:val="center"/>
        <w:rPr>
          <w:i/>
          <w:iCs/>
          <w:szCs w:val="28"/>
        </w:rPr>
      </w:pPr>
      <w:r w:rsidRPr="008D56D7">
        <w:rPr>
          <w:i/>
          <w:iCs/>
          <w:szCs w:val="28"/>
        </w:rPr>
        <w:t>Шкала волевого контроля эмоциональных реакций.</w:t>
      </w:r>
    </w:p>
    <w:p w:rsidR="008D2116" w:rsidRPr="008D56D7" w:rsidRDefault="008D2116" w:rsidP="008D2116">
      <w:pPr>
        <w:pStyle w:val="a3"/>
        <w:spacing w:line="360" w:lineRule="auto"/>
        <w:ind w:firstLine="567"/>
        <w:jc w:val="both"/>
        <w:rPr>
          <w:szCs w:val="28"/>
        </w:rPr>
      </w:pPr>
      <w:r w:rsidRPr="008D56D7">
        <w:rPr>
          <w:szCs w:val="28"/>
        </w:rPr>
        <w:t>Данная шкала предназначена для измерения склонности испытуемого контролировать поведенческие проявления эмоциональных реакций. НО эта шкала имеет обратный характер.</w:t>
      </w:r>
    </w:p>
    <w:p w:rsidR="008D2116" w:rsidRPr="008D56D7" w:rsidRDefault="008D2116" w:rsidP="008D2116">
      <w:pPr>
        <w:pStyle w:val="a3"/>
        <w:spacing w:line="360" w:lineRule="auto"/>
        <w:ind w:firstLine="567"/>
        <w:jc w:val="both"/>
        <w:rPr>
          <w:szCs w:val="28"/>
        </w:rPr>
      </w:pPr>
      <w:r w:rsidRPr="008D56D7">
        <w:rPr>
          <w:szCs w:val="28"/>
        </w:rPr>
        <w:t>Показатели, лежащие в пределах 60-70 баллов свидетельствуют о слабости волевого контроля эмоциональной сферы, о нежелании или неспособности контролировать поведенческие проявления эмоциональных реакций. Также это свидетельствует о склонности реализовывать негативные эмоции непосредственно в поведении, без задержки, о несформированности волевого контроля своих потребностей и чувственных влечений.</w:t>
      </w:r>
    </w:p>
    <w:p w:rsidR="008D2116" w:rsidRPr="008D56D7" w:rsidRDefault="008D2116" w:rsidP="008D2116">
      <w:pPr>
        <w:pStyle w:val="a3"/>
        <w:spacing w:line="360" w:lineRule="auto"/>
        <w:ind w:firstLine="567"/>
        <w:jc w:val="both"/>
        <w:rPr>
          <w:szCs w:val="28"/>
        </w:rPr>
      </w:pPr>
      <w:r w:rsidRPr="008D56D7">
        <w:rPr>
          <w:szCs w:val="28"/>
        </w:rPr>
        <w:lastRenderedPageBreak/>
        <w:t>Показатели ниже 50 баллов по данной шкале свидетельствуют о невыраженности этих тенденций, о жестком самоконтроле любых поведенческих эмоциональных реакций, чувственных влечений.</w:t>
      </w:r>
    </w:p>
    <w:p w:rsidR="008D2116" w:rsidRPr="008D56D7" w:rsidRDefault="008D2116" w:rsidP="008D2116">
      <w:pPr>
        <w:pStyle w:val="a3"/>
        <w:spacing w:line="360" w:lineRule="auto"/>
        <w:ind w:firstLine="567"/>
        <w:jc w:val="both"/>
        <w:rPr>
          <w:szCs w:val="28"/>
        </w:rPr>
      </w:pPr>
      <w:r w:rsidRPr="008D56D7">
        <w:rPr>
          <w:szCs w:val="28"/>
        </w:rPr>
        <w:t xml:space="preserve">При интерпретации результатов варианта опросника, ориентированного на женскую популяцию необходимо учитывать асимметричный характер распределения первичных баллов по данной шкале на женской подвыборке по сравнению с мужской. Девушки-подростки в целом менее склонны контролировать собственные эмоциональные проявления, за исключение тех, кто находится в закрытых специальных учебно-воспитательных учреждениях.  </w:t>
      </w:r>
    </w:p>
    <w:p w:rsidR="008D2116" w:rsidRPr="008D56D7" w:rsidRDefault="008D2116" w:rsidP="00CA2ED5">
      <w:pPr>
        <w:pStyle w:val="a3"/>
        <w:numPr>
          <w:ilvl w:val="0"/>
          <w:numId w:val="47"/>
        </w:numPr>
        <w:spacing w:before="100" w:beforeAutospacing="1" w:after="100" w:afterAutospacing="1" w:line="360" w:lineRule="auto"/>
        <w:ind w:left="0" w:firstLine="567"/>
        <w:jc w:val="center"/>
        <w:rPr>
          <w:i/>
          <w:iCs/>
          <w:szCs w:val="28"/>
        </w:rPr>
      </w:pPr>
      <w:r w:rsidRPr="008D56D7">
        <w:rPr>
          <w:i/>
          <w:iCs/>
          <w:szCs w:val="28"/>
        </w:rPr>
        <w:t>Шкала склонности к делинквентному поведению.</w:t>
      </w:r>
    </w:p>
    <w:p w:rsidR="008D2116" w:rsidRPr="008D56D7" w:rsidRDefault="008D2116" w:rsidP="008D2116">
      <w:pPr>
        <w:pStyle w:val="a3"/>
        <w:spacing w:line="360" w:lineRule="auto"/>
        <w:ind w:firstLine="567"/>
        <w:jc w:val="both"/>
        <w:rPr>
          <w:szCs w:val="28"/>
        </w:rPr>
      </w:pPr>
      <w:r w:rsidRPr="008D56D7">
        <w:rPr>
          <w:szCs w:val="28"/>
        </w:rPr>
        <w:t xml:space="preserve">Название шкалы носит условный характер, так как </w:t>
      </w:r>
      <w:r>
        <w:rPr>
          <w:szCs w:val="28"/>
        </w:rPr>
        <w:t xml:space="preserve">она </w:t>
      </w:r>
      <w:r w:rsidRPr="008D56D7">
        <w:rPr>
          <w:szCs w:val="28"/>
        </w:rPr>
        <w:t>сформирована из утверждений, дифференцирующих «обычных» подростков и лиц с зафиксированными правонарушениями, вступавших в конфликт с общепринятым образом жизни и правовыми нормами. По мнению Орла, данная шкала измеряет готовность (предрасположенность) подростков к реализации делинквентного поведения. Выражаясь метафорически, шкала выявляет «делинквентный потенциал», который лишь при определенных обстоятельствах может реализовываться в поведении подростка.</w:t>
      </w:r>
    </w:p>
    <w:p w:rsidR="008D2116" w:rsidRPr="008D56D7" w:rsidRDefault="008D2116" w:rsidP="008D2116">
      <w:pPr>
        <w:pStyle w:val="a3"/>
        <w:spacing w:line="360" w:lineRule="auto"/>
        <w:ind w:firstLine="567"/>
        <w:jc w:val="both"/>
        <w:rPr>
          <w:szCs w:val="28"/>
        </w:rPr>
      </w:pPr>
      <w:r w:rsidRPr="008D56D7">
        <w:rPr>
          <w:szCs w:val="28"/>
        </w:rPr>
        <w:t>Результаты, находящиеся в диапазоне 50-60 баллов свидетельствуют о наличии делинквентных тенденций у испытуемого и о низком уровне социального контроля.</w:t>
      </w:r>
    </w:p>
    <w:p w:rsidR="008D2116" w:rsidRPr="008D56D7" w:rsidRDefault="008D2116" w:rsidP="008D2116">
      <w:pPr>
        <w:pStyle w:val="a3"/>
        <w:spacing w:line="360" w:lineRule="auto"/>
        <w:ind w:firstLine="567"/>
        <w:jc w:val="both"/>
        <w:rPr>
          <w:szCs w:val="28"/>
        </w:rPr>
      </w:pPr>
      <w:r w:rsidRPr="008D56D7">
        <w:rPr>
          <w:szCs w:val="28"/>
        </w:rPr>
        <w:t>Результаты свыше 60 баллов свидетельствуют о высокой готовности к реализации делинквентного поведения.</w:t>
      </w:r>
    </w:p>
    <w:p w:rsidR="008D2116" w:rsidRPr="008D56D7" w:rsidRDefault="008D2116" w:rsidP="008D2116">
      <w:pPr>
        <w:pStyle w:val="a3"/>
        <w:spacing w:line="360" w:lineRule="auto"/>
        <w:ind w:firstLine="567"/>
        <w:jc w:val="both"/>
        <w:rPr>
          <w:szCs w:val="28"/>
        </w:rPr>
      </w:pPr>
      <w:r w:rsidRPr="008D56D7">
        <w:rPr>
          <w:szCs w:val="28"/>
        </w:rPr>
        <w:t>Результаты ниже 50 баллов говорят о невыраженности указанных тенденций, что в сочетании с высокими показателями по шкале социальной желательности может свидетельствовать о высоком уровне социального контроля.</w:t>
      </w:r>
    </w:p>
    <w:p w:rsidR="008D2116" w:rsidRPr="008D56D7" w:rsidRDefault="008D2116" w:rsidP="008D2116">
      <w:pPr>
        <w:pStyle w:val="a3"/>
        <w:spacing w:line="360" w:lineRule="auto"/>
        <w:ind w:firstLine="567"/>
        <w:jc w:val="both"/>
        <w:rPr>
          <w:szCs w:val="28"/>
        </w:rPr>
      </w:pPr>
      <w:r w:rsidRPr="008D56D7">
        <w:rPr>
          <w:szCs w:val="28"/>
        </w:rPr>
        <w:t>Также необходимо учитывать, что содержание и структура делинквентного поведения у юношей и девушек существенно отличаются и, соответственно, различаются пункты, входящие в шкалу делинквентности для женского и мужского вариантов методики.</w:t>
      </w:r>
    </w:p>
    <w:p w:rsidR="008D2116" w:rsidRPr="008D56D7" w:rsidRDefault="008D2116" w:rsidP="00CA2ED5">
      <w:pPr>
        <w:pStyle w:val="a3"/>
        <w:numPr>
          <w:ilvl w:val="0"/>
          <w:numId w:val="47"/>
        </w:numPr>
        <w:spacing w:before="100" w:beforeAutospacing="1" w:after="100" w:afterAutospacing="1" w:line="360" w:lineRule="auto"/>
        <w:ind w:left="0" w:firstLine="567"/>
        <w:jc w:val="center"/>
        <w:rPr>
          <w:i/>
          <w:iCs/>
          <w:szCs w:val="28"/>
        </w:rPr>
      </w:pPr>
      <w:r w:rsidRPr="008D56D7">
        <w:rPr>
          <w:i/>
          <w:iCs/>
          <w:szCs w:val="28"/>
        </w:rPr>
        <w:t>Шкала принятия женской социальной роли (только для женского варианта).</w:t>
      </w:r>
    </w:p>
    <w:p w:rsidR="008D2116" w:rsidRPr="008D56D7" w:rsidRDefault="008D2116" w:rsidP="008D2116">
      <w:pPr>
        <w:pStyle w:val="a3"/>
        <w:spacing w:line="360" w:lineRule="auto"/>
        <w:ind w:firstLine="567"/>
        <w:jc w:val="both"/>
        <w:rPr>
          <w:szCs w:val="28"/>
        </w:rPr>
      </w:pPr>
      <w:r w:rsidRPr="008D56D7">
        <w:rPr>
          <w:szCs w:val="28"/>
        </w:rPr>
        <w:t>Шкала предназначена для измерения степени принятия испытуемой женской социальной роли.</w:t>
      </w:r>
    </w:p>
    <w:p w:rsidR="008D2116" w:rsidRPr="008D56D7" w:rsidRDefault="008D2116" w:rsidP="008D2116">
      <w:pPr>
        <w:pStyle w:val="a3"/>
        <w:spacing w:line="360" w:lineRule="auto"/>
        <w:ind w:firstLine="567"/>
        <w:jc w:val="both"/>
        <w:rPr>
          <w:szCs w:val="28"/>
        </w:rPr>
      </w:pPr>
      <w:r w:rsidRPr="008D56D7">
        <w:rPr>
          <w:szCs w:val="28"/>
        </w:rPr>
        <w:lastRenderedPageBreak/>
        <w:t>Результаты, находящиеся в диапазоне 50-60 баллов свидетельствуют об адекватно</w:t>
      </w:r>
      <w:r>
        <w:rPr>
          <w:szCs w:val="28"/>
        </w:rPr>
        <w:t>м</w:t>
      </w:r>
      <w:r w:rsidRPr="008D56D7">
        <w:rPr>
          <w:szCs w:val="28"/>
        </w:rPr>
        <w:t xml:space="preserve"> уровне принятия испытуемой женской социальной роли, о возможности реализовывать как специфические женские, так и традиционно мужские поведенческие стереотипы, о нежесткой ориентации на специфические женские ценности.</w:t>
      </w:r>
    </w:p>
    <w:p w:rsidR="008D2116" w:rsidRPr="008D56D7" w:rsidRDefault="008D2116" w:rsidP="008D2116">
      <w:pPr>
        <w:pStyle w:val="a3"/>
        <w:spacing w:line="360" w:lineRule="auto"/>
        <w:ind w:firstLine="567"/>
        <w:jc w:val="both"/>
        <w:rPr>
          <w:szCs w:val="28"/>
        </w:rPr>
      </w:pPr>
      <w:r w:rsidRPr="008D56D7">
        <w:rPr>
          <w:szCs w:val="28"/>
        </w:rPr>
        <w:t>Результаты свыше 60 баллов свидетельствуют о высокой готовности (предрасположенности) к реализации традиционно женских форм полоролевого поведения, о непринятии открытой агрессии как способа достижения жизненных целей. Кроме того, такие результаты говорят о преобладании в системе ценностей традиционных женских ценностей, об ориентации на традиционное полоролевое разделение труда. В сочетании с высокими показателями по шкале №1, повышенные результаты свидетельствуют о конформности, выраженной установке на демонстрацию социально-одобряемых форм поведения.</w:t>
      </w:r>
    </w:p>
    <w:p w:rsidR="008D2116" w:rsidRPr="008D56D7" w:rsidRDefault="008D2116" w:rsidP="008D2116">
      <w:pPr>
        <w:pStyle w:val="a3"/>
        <w:spacing w:line="360" w:lineRule="auto"/>
        <w:ind w:firstLine="567"/>
        <w:jc w:val="both"/>
        <w:rPr>
          <w:szCs w:val="28"/>
        </w:rPr>
      </w:pPr>
      <w:r w:rsidRPr="008D56D7">
        <w:rPr>
          <w:szCs w:val="28"/>
        </w:rPr>
        <w:t>Результаты ниже 50 баллов говорят о непринятии женской социальной роли, об отвержении традиционно женских ценностей и готовности (предрасположенности) к реализации мужских поведенческих стереотипов, о принятии мужской системы ценностей и относительно высокой степени принятия собственной и чужой агрессии.</w:t>
      </w:r>
    </w:p>
    <w:p w:rsidR="008D2116" w:rsidRPr="008D56D7" w:rsidRDefault="008D2116" w:rsidP="008D2116">
      <w:pPr>
        <w:pStyle w:val="a3"/>
        <w:spacing w:line="360" w:lineRule="auto"/>
        <w:ind w:firstLine="567"/>
        <w:jc w:val="center"/>
        <w:rPr>
          <w:i/>
          <w:iCs/>
          <w:szCs w:val="28"/>
        </w:rPr>
      </w:pPr>
      <w:r w:rsidRPr="008D56D7">
        <w:rPr>
          <w:i/>
          <w:iCs/>
          <w:szCs w:val="28"/>
        </w:rPr>
        <w:t>Процедура коррекции данных по содержательным шкалам.</w:t>
      </w:r>
    </w:p>
    <w:p w:rsidR="008D2116" w:rsidRPr="008D56D7" w:rsidRDefault="008D2116" w:rsidP="008D2116">
      <w:pPr>
        <w:pStyle w:val="a3"/>
        <w:spacing w:line="360" w:lineRule="auto"/>
        <w:ind w:firstLine="567"/>
        <w:jc w:val="both"/>
        <w:rPr>
          <w:szCs w:val="28"/>
        </w:rPr>
      </w:pPr>
      <w:r w:rsidRPr="008D56D7">
        <w:rPr>
          <w:szCs w:val="28"/>
        </w:rPr>
        <w:t>Автор методики предложил следующий принцип коррекции влияния фактора социальной желательности на ответы испытуемых.</w:t>
      </w:r>
    </w:p>
    <w:p w:rsidR="008D2116" w:rsidRPr="008D56D7" w:rsidRDefault="008D2116" w:rsidP="008D2116">
      <w:pPr>
        <w:pStyle w:val="a3"/>
        <w:spacing w:line="360" w:lineRule="auto"/>
        <w:ind w:firstLine="567"/>
        <w:jc w:val="both"/>
        <w:rPr>
          <w:szCs w:val="28"/>
        </w:rPr>
      </w:pPr>
      <w:r w:rsidRPr="008D56D7">
        <w:rPr>
          <w:szCs w:val="28"/>
        </w:rPr>
        <w:t>Величина суммарного балла по шкале №1 интерпретируется как выраженность установки испытуемого давать о себе преимущественно социально-одобряемую информацию. Отрицательная корреляционная связь шкалы №1 с основными шкалами методики интерпретируется авторами как мера искажающего влияния тенденции давать социально желательные ответы.</w:t>
      </w:r>
    </w:p>
    <w:p w:rsidR="008D2116" w:rsidRPr="008D56D7" w:rsidRDefault="008D2116" w:rsidP="008D2116">
      <w:pPr>
        <w:pStyle w:val="a3"/>
        <w:spacing w:line="360" w:lineRule="auto"/>
        <w:ind w:firstLine="567"/>
        <w:jc w:val="both"/>
        <w:rPr>
          <w:szCs w:val="28"/>
        </w:rPr>
      </w:pPr>
      <w:r w:rsidRPr="008D56D7">
        <w:rPr>
          <w:szCs w:val="28"/>
        </w:rPr>
        <w:t>В зависимости от принадлежности испытуемого к «обычной» или девиантной выборке, а также в зависимости от величины первичного суммарного балла по шкале социальной желательности, существенно различается величина отрицательной корреляционной связи шкалы №1 и основных диагностических шкал.</w:t>
      </w:r>
    </w:p>
    <w:p w:rsidR="008D2116" w:rsidRDefault="008D2116" w:rsidP="008D2116">
      <w:pPr>
        <w:pStyle w:val="a3"/>
        <w:spacing w:line="360" w:lineRule="auto"/>
        <w:ind w:firstLine="567"/>
        <w:jc w:val="both"/>
        <w:rPr>
          <w:szCs w:val="28"/>
        </w:rPr>
      </w:pPr>
      <w:r w:rsidRPr="008D56D7">
        <w:rPr>
          <w:szCs w:val="28"/>
        </w:rPr>
        <w:t>Коэффициент корреляции, умноженный на величину суммарного «сырого» балла по шкале №1(социальная желательность) собственно и является корректирующей добавкой к суммарным «сырым» баллам по содержательным шкалам методики.</w:t>
      </w:r>
    </w:p>
    <w:p w:rsidR="008D2116" w:rsidRPr="008D56D7" w:rsidRDefault="008D2116" w:rsidP="008D2116">
      <w:pPr>
        <w:pStyle w:val="a3"/>
        <w:spacing w:line="360" w:lineRule="auto"/>
        <w:ind w:firstLine="567"/>
        <w:jc w:val="center"/>
        <w:rPr>
          <w:i/>
          <w:iCs/>
          <w:szCs w:val="28"/>
        </w:rPr>
      </w:pPr>
      <w:r w:rsidRPr="008D56D7">
        <w:rPr>
          <w:i/>
          <w:iCs/>
          <w:szCs w:val="28"/>
        </w:rPr>
        <w:t>Варианты коэффициентов коррекции в зависимости от значений «сырого» балла по шкале №1.</w:t>
      </w:r>
    </w:p>
    <w:p w:rsidR="008D2116" w:rsidRDefault="008D2116" w:rsidP="008D2116">
      <w:pPr>
        <w:shd w:val="clear" w:color="auto" w:fill="FFFFFF"/>
        <w:spacing w:line="360" w:lineRule="auto"/>
        <w:ind w:firstLine="567"/>
        <w:jc w:val="center"/>
        <w:rPr>
          <w:i/>
          <w:color w:val="000000"/>
          <w:sz w:val="28"/>
          <w:szCs w:val="28"/>
        </w:rPr>
      </w:pPr>
    </w:p>
    <w:p w:rsidR="008D2116" w:rsidRPr="008D56D7" w:rsidRDefault="008D2116" w:rsidP="008D2116">
      <w:pPr>
        <w:shd w:val="clear" w:color="auto" w:fill="FFFFFF"/>
        <w:spacing w:line="360" w:lineRule="auto"/>
        <w:ind w:firstLine="567"/>
        <w:jc w:val="center"/>
        <w:rPr>
          <w:i/>
          <w:color w:val="000000"/>
          <w:sz w:val="28"/>
          <w:szCs w:val="28"/>
        </w:rPr>
      </w:pPr>
      <w:r w:rsidRPr="008D56D7">
        <w:rPr>
          <w:i/>
          <w:color w:val="000000"/>
          <w:sz w:val="28"/>
          <w:szCs w:val="28"/>
        </w:rPr>
        <w:t>Мужской вариант методики</w:t>
      </w:r>
    </w:p>
    <w:p w:rsidR="008D2116" w:rsidRPr="008D56D7" w:rsidRDefault="008D2116" w:rsidP="008D2116">
      <w:pPr>
        <w:shd w:val="clear" w:color="auto" w:fill="FFFFFF"/>
        <w:spacing w:line="360" w:lineRule="auto"/>
        <w:ind w:firstLine="567"/>
        <w:jc w:val="center"/>
        <w:rPr>
          <w:sz w:val="28"/>
          <w:szCs w:val="28"/>
        </w:rPr>
      </w:pPr>
    </w:p>
    <w:p w:rsidR="008D2116" w:rsidRPr="008D56D7" w:rsidRDefault="008D2116" w:rsidP="00CA2ED5">
      <w:pPr>
        <w:numPr>
          <w:ilvl w:val="0"/>
          <w:numId w:val="48"/>
        </w:numPr>
        <w:shd w:val="clear" w:color="auto" w:fill="FFFFFF"/>
        <w:tabs>
          <w:tab w:val="left" w:pos="900"/>
        </w:tabs>
        <w:autoSpaceDE w:val="0"/>
        <w:autoSpaceDN w:val="0"/>
        <w:adjustRightInd w:val="0"/>
        <w:spacing w:line="360" w:lineRule="auto"/>
        <w:ind w:left="0" w:firstLine="567"/>
        <w:rPr>
          <w:color w:val="000000"/>
          <w:sz w:val="28"/>
          <w:szCs w:val="28"/>
        </w:rPr>
      </w:pPr>
      <w:r w:rsidRPr="008D56D7">
        <w:rPr>
          <w:color w:val="000000"/>
          <w:sz w:val="28"/>
          <w:szCs w:val="28"/>
        </w:rPr>
        <w:t>В случае если первичный балл по шкале №1 меньше или равен 6 баллам для "обычных" испытуемых, то коэффициент коррекции составляет:</w:t>
      </w:r>
    </w:p>
    <w:p w:rsidR="008D2116" w:rsidRPr="008D56D7" w:rsidRDefault="008D2116" w:rsidP="008D2116">
      <w:pPr>
        <w:shd w:val="clear" w:color="auto" w:fill="FFFFFF"/>
        <w:spacing w:line="360" w:lineRule="auto"/>
        <w:ind w:firstLine="567"/>
        <w:jc w:val="center"/>
        <w:rPr>
          <w:color w:val="000000"/>
          <w:sz w:val="28"/>
          <w:szCs w:val="28"/>
        </w:rPr>
      </w:pPr>
      <w:r w:rsidRPr="008D56D7">
        <w:rPr>
          <w:color w:val="000000"/>
          <w:sz w:val="28"/>
          <w:szCs w:val="28"/>
        </w:rPr>
        <w:t>Для шкалы №</w:t>
      </w:r>
      <w:r w:rsidRPr="008D56D7">
        <w:rPr>
          <w:i/>
          <w:iCs/>
          <w:smallCaps/>
          <w:color w:val="000000"/>
          <w:sz w:val="28"/>
          <w:szCs w:val="28"/>
        </w:rPr>
        <w:t xml:space="preserve">2 </w:t>
      </w:r>
      <w:r w:rsidRPr="008D56D7">
        <w:rPr>
          <w:color w:val="000000"/>
          <w:sz w:val="28"/>
          <w:szCs w:val="28"/>
        </w:rPr>
        <w:t>= 0.3</w:t>
      </w:r>
    </w:p>
    <w:p w:rsidR="008D2116" w:rsidRPr="008D56D7" w:rsidRDefault="008D2116" w:rsidP="008D2116">
      <w:pPr>
        <w:shd w:val="clear" w:color="auto" w:fill="FFFFFF"/>
        <w:spacing w:line="360" w:lineRule="auto"/>
        <w:ind w:firstLine="567"/>
        <w:jc w:val="center"/>
        <w:rPr>
          <w:color w:val="000000"/>
          <w:sz w:val="28"/>
          <w:szCs w:val="28"/>
        </w:rPr>
      </w:pPr>
      <w:r w:rsidRPr="008D56D7">
        <w:rPr>
          <w:color w:val="000000"/>
          <w:sz w:val="28"/>
          <w:szCs w:val="28"/>
        </w:rPr>
        <w:t>Для шкалы №3 = 0.3</w:t>
      </w:r>
    </w:p>
    <w:p w:rsidR="008D2116" w:rsidRPr="008D56D7" w:rsidRDefault="008D2116" w:rsidP="008D2116">
      <w:pPr>
        <w:shd w:val="clear" w:color="auto" w:fill="FFFFFF"/>
        <w:spacing w:line="360" w:lineRule="auto"/>
        <w:ind w:firstLine="567"/>
        <w:jc w:val="center"/>
        <w:rPr>
          <w:color w:val="000000"/>
          <w:sz w:val="28"/>
          <w:szCs w:val="28"/>
        </w:rPr>
      </w:pPr>
      <w:r w:rsidRPr="008D56D7">
        <w:rPr>
          <w:color w:val="000000"/>
          <w:sz w:val="28"/>
          <w:szCs w:val="28"/>
        </w:rPr>
        <w:t>Для шкалы №4 = 0.2</w:t>
      </w:r>
    </w:p>
    <w:p w:rsidR="008D2116" w:rsidRPr="008D56D7" w:rsidRDefault="008D2116" w:rsidP="008D2116">
      <w:pPr>
        <w:shd w:val="clear" w:color="auto" w:fill="FFFFFF"/>
        <w:spacing w:line="360" w:lineRule="auto"/>
        <w:ind w:firstLine="567"/>
        <w:jc w:val="center"/>
        <w:rPr>
          <w:color w:val="000000"/>
          <w:sz w:val="28"/>
          <w:szCs w:val="28"/>
        </w:rPr>
      </w:pPr>
      <w:r w:rsidRPr="008D56D7">
        <w:rPr>
          <w:color w:val="000000"/>
          <w:sz w:val="28"/>
          <w:szCs w:val="28"/>
        </w:rPr>
        <w:t xml:space="preserve">Для </w:t>
      </w:r>
      <w:r w:rsidRPr="008D56D7">
        <w:rPr>
          <w:iCs/>
          <w:color w:val="000000"/>
          <w:sz w:val="28"/>
          <w:szCs w:val="28"/>
        </w:rPr>
        <w:t xml:space="preserve">шкалы </w:t>
      </w:r>
      <w:r w:rsidRPr="008D56D7">
        <w:rPr>
          <w:color w:val="000000"/>
          <w:sz w:val="28"/>
          <w:szCs w:val="28"/>
        </w:rPr>
        <w:t>№5 = 0.2</w:t>
      </w:r>
    </w:p>
    <w:p w:rsidR="008D2116" w:rsidRPr="008D56D7" w:rsidRDefault="008D2116" w:rsidP="008D2116">
      <w:pPr>
        <w:shd w:val="clear" w:color="auto" w:fill="FFFFFF"/>
        <w:spacing w:line="360" w:lineRule="auto"/>
        <w:ind w:firstLine="567"/>
        <w:rPr>
          <w:color w:val="000000"/>
          <w:sz w:val="28"/>
          <w:szCs w:val="28"/>
        </w:rPr>
      </w:pPr>
      <w:r w:rsidRPr="008D56D7">
        <w:rPr>
          <w:color w:val="000000"/>
          <w:sz w:val="28"/>
          <w:szCs w:val="28"/>
        </w:rPr>
        <w:t xml:space="preserve">                                             Для шкалы №6 = 0.3</w:t>
      </w:r>
    </w:p>
    <w:p w:rsidR="008D2116" w:rsidRPr="008D56D7" w:rsidRDefault="008D2116" w:rsidP="008D2116">
      <w:pPr>
        <w:shd w:val="clear" w:color="auto" w:fill="FFFFFF"/>
        <w:spacing w:line="360" w:lineRule="auto"/>
        <w:ind w:firstLine="567"/>
        <w:rPr>
          <w:sz w:val="28"/>
          <w:szCs w:val="28"/>
        </w:rPr>
      </w:pPr>
      <w:r w:rsidRPr="008D56D7">
        <w:rPr>
          <w:color w:val="000000"/>
          <w:sz w:val="28"/>
          <w:szCs w:val="28"/>
        </w:rPr>
        <w:t xml:space="preserve">                                             Для шкалы №7 = 0.2</w:t>
      </w:r>
    </w:p>
    <w:p w:rsidR="008D2116" w:rsidRPr="008D56D7" w:rsidRDefault="008D2116" w:rsidP="00CA2ED5">
      <w:pPr>
        <w:widowControl w:val="0"/>
        <w:numPr>
          <w:ilvl w:val="0"/>
          <w:numId w:val="48"/>
        </w:numPr>
        <w:shd w:val="clear" w:color="auto" w:fill="FFFFFF"/>
        <w:tabs>
          <w:tab w:val="left" w:pos="900"/>
        </w:tabs>
        <w:autoSpaceDE w:val="0"/>
        <w:autoSpaceDN w:val="0"/>
        <w:adjustRightInd w:val="0"/>
        <w:spacing w:line="360" w:lineRule="auto"/>
        <w:ind w:left="0" w:firstLine="567"/>
        <w:jc w:val="both"/>
        <w:rPr>
          <w:color w:val="000000"/>
          <w:sz w:val="28"/>
          <w:szCs w:val="28"/>
        </w:rPr>
      </w:pPr>
      <w:r w:rsidRPr="008D56D7">
        <w:rPr>
          <w:color w:val="000000"/>
          <w:sz w:val="28"/>
          <w:szCs w:val="28"/>
        </w:rPr>
        <w:t>В случае если первичный балл по шкале №1 меньше или равен 6 баллам для "делинквентных" испытуемых, то коэффициент коррекции составляет:</w:t>
      </w:r>
    </w:p>
    <w:p w:rsidR="008D2116" w:rsidRPr="008D56D7" w:rsidRDefault="008D2116" w:rsidP="008D2116">
      <w:pPr>
        <w:shd w:val="clear" w:color="auto" w:fill="FFFFFF"/>
        <w:spacing w:line="360" w:lineRule="auto"/>
        <w:ind w:firstLine="567"/>
        <w:jc w:val="center"/>
        <w:rPr>
          <w:color w:val="000000"/>
          <w:spacing w:val="-1"/>
          <w:sz w:val="28"/>
          <w:szCs w:val="28"/>
        </w:rPr>
      </w:pPr>
      <w:r w:rsidRPr="008D56D7">
        <w:rPr>
          <w:color w:val="000000"/>
          <w:spacing w:val="-1"/>
          <w:sz w:val="28"/>
          <w:szCs w:val="28"/>
        </w:rPr>
        <w:t>Для шкалы №2 = 0,3</w:t>
      </w:r>
    </w:p>
    <w:p w:rsidR="008D2116" w:rsidRPr="008D56D7" w:rsidRDefault="008D2116" w:rsidP="008D2116">
      <w:pPr>
        <w:shd w:val="clear" w:color="auto" w:fill="FFFFFF"/>
        <w:spacing w:line="360" w:lineRule="auto"/>
        <w:ind w:firstLine="567"/>
        <w:jc w:val="center"/>
        <w:rPr>
          <w:color w:val="000000"/>
          <w:spacing w:val="-1"/>
          <w:sz w:val="28"/>
          <w:szCs w:val="28"/>
        </w:rPr>
      </w:pPr>
      <w:r w:rsidRPr="008D56D7">
        <w:rPr>
          <w:color w:val="000000"/>
          <w:spacing w:val="-1"/>
          <w:sz w:val="28"/>
          <w:szCs w:val="28"/>
        </w:rPr>
        <w:t>Для шкалы №3 = 0.5</w:t>
      </w:r>
    </w:p>
    <w:p w:rsidR="008D2116" w:rsidRPr="008D56D7" w:rsidRDefault="008D2116" w:rsidP="008D2116">
      <w:pPr>
        <w:shd w:val="clear" w:color="auto" w:fill="FFFFFF"/>
        <w:spacing w:line="360" w:lineRule="auto"/>
        <w:ind w:firstLine="567"/>
        <w:jc w:val="center"/>
        <w:rPr>
          <w:color w:val="000000"/>
          <w:spacing w:val="-1"/>
          <w:sz w:val="28"/>
          <w:szCs w:val="28"/>
        </w:rPr>
      </w:pPr>
      <w:r w:rsidRPr="008D56D7">
        <w:rPr>
          <w:color w:val="000000"/>
          <w:spacing w:val="-1"/>
          <w:sz w:val="28"/>
          <w:szCs w:val="28"/>
        </w:rPr>
        <w:t>Для шкалы №4 = 0.3</w:t>
      </w:r>
    </w:p>
    <w:p w:rsidR="008D2116" w:rsidRPr="008D56D7" w:rsidRDefault="008D2116" w:rsidP="008D2116">
      <w:pPr>
        <w:shd w:val="clear" w:color="auto" w:fill="FFFFFF"/>
        <w:spacing w:line="360" w:lineRule="auto"/>
        <w:ind w:firstLine="567"/>
        <w:jc w:val="center"/>
        <w:rPr>
          <w:color w:val="000000"/>
          <w:spacing w:val="-1"/>
          <w:sz w:val="28"/>
          <w:szCs w:val="28"/>
        </w:rPr>
      </w:pPr>
      <w:r w:rsidRPr="008D56D7">
        <w:rPr>
          <w:color w:val="000000"/>
          <w:spacing w:val="-1"/>
          <w:sz w:val="28"/>
          <w:szCs w:val="28"/>
        </w:rPr>
        <w:t>Для шкалы №5 = 0.2</w:t>
      </w:r>
    </w:p>
    <w:p w:rsidR="008D2116" w:rsidRPr="008D56D7" w:rsidRDefault="008D2116" w:rsidP="008D2116">
      <w:pPr>
        <w:shd w:val="clear" w:color="auto" w:fill="FFFFFF"/>
        <w:spacing w:line="360" w:lineRule="auto"/>
        <w:ind w:firstLine="567"/>
        <w:jc w:val="center"/>
        <w:rPr>
          <w:color w:val="000000"/>
          <w:spacing w:val="-1"/>
          <w:sz w:val="28"/>
          <w:szCs w:val="28"/>
        </w:rPr>
      </w:pPr>
      <w:r w:rsidRPr="008D56D7">
        <w:rPr>
          <w:color w:val="000000"/>
          <w:spacing w:val="-1"/>
          <w:sz w:val="28"/>
          <w:szCs w:val="28"/>
        </w:rPr>
        <w:t>Для шкалы №6 = 0.3</w:t>
      </w:r>
    </w:p>
    <w:p w:rsidR="008D2116" w:rsidRPr="008D56D7" w:rsidRDefault="008D2116" w:rsidP="008D2116">
      <w:pPr>
        <w:shd w:val="clear" w:color="auto" w:fill="FFFFFF"/>
        <w:spacing w:line="360" w:lineRule="auto"/>
        <w:ind w:firstLine="567"/>
        <w:jc w:val="center"/>
        <w:rPr>
          <w:sz w:val="28"/>
          <w:szCs w:val="28"/>
        </w:rPr>
      </w:pPr>
      <w:r w:rsidRPr="008D56D7">
        <w:rPr>
          <w:color w:val="000000"/>
          <w:spacing w:val="-1"/>
          <w:sz w:val="28"/>
          <w:szCs w:val="28"/>
        </w:rPr>
        <w:t>Для шкалы №7 = 0.5</w:t>
      </w:r>
    </w:p>
    <w:p w:rsidR="008D2116" w:rsidRPr="008D56D7" w:rsidRDefault="008D2116" w:rsidP="008D2116">
      <w:pPr>
        <w:shd w:val="clear" w:color="auto" w:fill="FFFFFF"/>
        <w:spacing w:before="234" w:line="360" w:lineRule="auto"/>
        <w:ind w:firstLine="567"/>
        <w:jc w:val="both"/>
        <w:rPr>
          <w:sz w:val="28"/>
          <w:szCs w:val="28"/>
        </w:rPr>
      </w:pPr>
      <w:r w:rsidRPr="008D56D7">
        <w:rPr>
          <w:color w:val="000000"/>
          <w:spacing w:val="3"/>
          <w:sz w:val="28"/>
          <w:szCs w:val="28"/>
        </w:rPr>
        <w:t xml:space="preserve">3. В случае если первичный балл по шкале №1 больше 6 баллов, как для </w:t>
      </w:r>
      <w:r w:rsidRPr="008D56D7">
        <w:rPr>
          <w:color w:val="000000"/>
          <w:spacing w:val="2"/>
          <w:sz w:val="28"/>
          <w:szCs w:val="28"/>
        </w:rPr>
        <w:t>"обычных", так и для "делинквентных" испытуемых, то коэффициент коррекции со</w:t>
      </w:r>
      <w:r w:rsidRPr="008D56D7">
        <w:rPr>
          <w:color w:val="000000"/>
          <w:spacing w:val="2"/>
          <w:sz w:val="28"/>
          <w:szCs w:val="28"/>
        </w:rPr>
        <w:softHyphen/>
      </w:r>
      <w:r w:rsidRPr="008D56D7">
        <w:rPr>
          <w:color w:val="000000"/>
          <w:spacing w:val="-1"/>
          <w:sz w:val="28"/>
          <w:szCs w:val="28"/>
        </w:rPr>
        <w:t>ставляет:</w:t>
      </w:r>
    </w:p>
    <w:p w:rsidR="008D2116" w:rsidRPr="008D56D7" w:rsidRDefault="008D2116" w:rsidP="008D2116">
      <w:pPr>
        <w:shd w:val="clear" w:color="auto" w:fill="FFFFFF"/>
        <w:spacing w:line="360" w:lineRule="auto"/>
        <w:ind w:firstLine="567"/>
        <w:jc w:val="center"/>
        <w:rPr>
          <w:sz w:val="28"/>
          <w:szCs w:val="28"/>
        </w:rPr>
      </w:pPr>
      <w:r w:rsidRPr="008D56D7">
        <w:rPr>
          <w:color w:val="000000"/>
          <w:spacing w:val="1"/>
          <w:sz w:val="28"/>
          <w:szCs w:val="28"/>
        </w:rPr>
        <w:t>Для шкалы №2 = 0.7</w:t>
      </w:r>
    </w:p>
    <w:p w:rsidR="008D2116" w:rsidRPr="008D56D7" w:rsidRDefault="008D2116" w:rsidP="008D2116">
      <w:pPr>
        <w:shd w:val="clear" w:color="auto" w:fill="FFFFFF"/>
        <w:spacing w:line="360" w:lineRule="auto"/>
        <w:ind w:firstLine="567"/>
        <w:jc w:val="center"/>
        <w:rPr>
          <w:sz w:val="28"/>
          <w:szCs w:val="28"/>
        </w:rPr>
      </w:pPr>
      <w:r w:rsidRPr="008D56D7">
        <w:rPr>
          <w:color w:val="000000"/>
          <w:spacing w:val="1"/>
          <w:sz w:val="28"/>
          <w:szCs w:val="28"/>
        </w:rPr>
        <w:t>Для шкалы №3 = 0.6</w:t>
      </w:r>
    </w:p>
    <w:p w:rsidR="008D2116" w:rsidRPr="008D56D7" w:rsidRDefault="008D2116" w:rsidP="008D2116">
      <w:pPr>
        <w:shd w:val="clear" w:color="auto" w:fill="FFFFFF"/>
        <w:spacing w:line="360" w:lineRule="auto"/>
        <w:ind w:firstLine="567"/>
        <w:jc w:val="center"/>
        <w:rPr>
          <w:sz w:val="28"/>
          <w:szCs w:val="28"/>
        </w:rPr>
      </w:pPr>
      <w:r w:rsidRPr="008D56D7">
        <w:rPr>
          <w:color w:val="000000"/>
          <w:spacing w:val="1"/>
          <w:sz w:val="28"/>
          <w:szCs w:val="28"/>
        </w:rPr>
        <w:t>Для шкалы №4 = 0.4</w:t>
      </w:r>
    </w:p>
    <w:p w:rsidR="008D2116" w:rsidRPr="008D56D7" w:rsidRDefault="008D2116" w:rsidP="008D2116">
      <w:pPr>
        <w:shd w:val="clear" w:color="auto" w:fill="FFFFFF"/>
        <w:spacing w:line="360" w:lineRule="auto"/>
        <w:ind w:firstLine="567"/>
        <w:jc w:val="center"/>
        <w:rPr>
          <w:sz w:val="28"/>
          <w:szCs w:val="28"/>
        </w:rPr>
      </w:pPr>
      <w:r w:rsidRPr="008D56D7">
        <w:rPr>
          <w:color w:val="000000"/>
          <w:spacing w:val="1"/>
          <w:sz w:val="28"/>
          <w:szCs w:val="28"/>
        </w:rPr>
        <w:t>Для шкалы №5 = 0.5</w:t>
      </w:r>
    </w:p>
    <w:p w:rsidR="008D2116" w:rsidRPr="008D56D7" w:rsidRDefault="008D2116" w:rsidP="008D2116">
      <w:pPr>
        <w:shd w:val="clear" w:color="auto" w:fill="FFFFFF"/>
        <w:spacing w:line="360" w:lineRule="auto"/>
        <w:ind w:firstLine="567"/>
        <w:jc w:val="center"/>
        <w:rPr>
          <w:sz w:val="28"/>
          <w:szCs w:val="28"/>
        </w:rPr>
      </w:pPr>
      <w:r w:rsidRPr="008D56D7">
        <w:rPr>
          <w:color w:val="000000"/>
          <w:sz w:val="28"/>
          <w:szCs w:val="28"/>
        </w:rPr>
        <w:t>Для шкалы №6 = 0.3</w:t>
      </w:r>
    </w:p>
    <w:p w:rsidR="008D2116" w:rsidRPr="008D56D7" w:rsidRDefault="008D2116" w:rsidP="008D2116">
      <w:pPr>
        <w:shd w:val="clear" w:color="auto" w:fill="FFFFFF"/>
        <w:spacing w:line="360" w:lineRule="auto"/>
        <w:ind w:firstLine="567"/>
        <w:jc w:val="center"/>
        <w:rPr>
          <w:sz w:val="28"/>
          <w:szCs w:val="28"/>
        </w:rPr>
      </w:pPr>
      <w:r w:rsidRPr="008D56D7">
        <w:rPr>
          <w:color w:val="000000"/>
          <w:spacing w:val="1"/>
          <w:sz w:val="28"/>
          <w:szCs w:val="28"/>
        </w:rPr>
        <w:t>Для шкалы №7 = 0.5</w:t>
      </w:r>
    </w:p>
    <w:p w:rsidR="008D2116" w:rsidRPr="008D56D7" w:rsidRDefault="008D2116" w:rsidP="008D2116">
      <w:pPr>
        <w:shd w:val="clear" w:color="auto" w:fill="FFFFFF"/>
        <w:spacing w:before="238" w:line="360" w:lineRule="auto"/>
        <w:ind w:firstLine="567"/>
        <w:jc w:val="center"/>
        <w:rPr>
          <w:i/>
          <w:sz w:val="28"/>
          <w:szCs w:val="28"/>
        </w:rPr>
      </w:pPr>
      <w:r w:rsidRPr="008D56D7">
        <w:rPr>
          <w:i/>
          <w:color w:val="000000"/>
          <w:spacing w:val="5"/>
          <w:sz w:val="28"/>
          <w:szCs w:val="28"/>
        </w:rPr>
        <w:lastRenderedPageBreak/>
        <w:t xml:space="preserve">Женский вариант </w:t>
      </w:r>
      <w:r w:rsidRPr="008D56D7">
        <w:rPr>
          <w:bCs/>
          <w:i/>
          <w:color w:val="000000"/>
          <w:spacing w:val="5"/>
          <w:sz w:val="28"/>
          <w:szCs w:val="28"/>
        </w:rPr>
        <w:t>методики</w:t>
      </w:r>
    </w:p>
    <w:p w:rsidR="008D2116" w:rsidRPr="008D56D7" w:rsidRDefault="008D2116" w:rsidP="00CA2ED5">
      <w:pPr>
        <w:widowControl w:val="0"/>
        <w:numPr>
          <w:ilvl w:val="0"/>
          <w:numId w:val="49"/>
        </w:numPr>
        <w:shd w:val="clear" w:color="auto" w:fill="FFFFFF"/>
        <w:tabs>
          <w:tab w:val="left" w:pos="821"/>
        </w:tabs>
        <w:autoSpaceDE w:val="0"/>
        <w:autoSpaceDN w:val="0"/>
        <w:adjustRightInd w:val="0"/>
        <w:spacing w:before="238" w:line="360" w:lineRule="auto"/>
        <w:ind w:left="0" w:firstLine="567"/>
        <w:jc w:val="both"/>
        <w:rPr>
          <w:color w:val="000000"/>
          <w:sz w:val="28"/>
          <w:szCs w:val="28"/>
        </w:rPr>
      </w:pPr>
      <w:r w:rsidRPr="008D56D7">
        <w:rPr>
          <w:color w:val="000000"/>
          <w:spacing w:val="-1"/>
          <w:sz w:val="28"/>
          <w:szCs w:val="28"/>
        </w:rPr>
        <w:t xml:space="preserve">В случае если испытуемые относятся к подвыборке "обычных" испытуемых, </w:t>
      </w:r>
      <w:r w:rsidRPr="008D56D7">
        <w:rPr>
          <w:color w:val="000000"/>
          <w:sz w:val="28"/>
          <w:szCs w:val="28"/>
        </w:rPr>
        <w:t>то коэффициент коррекции составляет:</w:t>
      </w:r>
    </w:p>
    <w:p w:rsidR="008D2116" w:rsidRPr="008D56D7" w:rsidRDefault="008D2116" w:rsidP="008D2116">
      <w:pPr>
        <w:shd w:val="clear" w:color="auto" w:fill="FFFFFF"/>
        <w:spacing w:before="4" w:line="360" w:lineRule="auto"/>
        <w:ind w:firstLine="567"/>
        <w:jc w:val="center"/>
        <w:rPr>
          <w:color w:val="000000"/>
          <w:spacing w:val="-1"/>
          <w:sz w:val="28"/>
          <w:szCs w:val="28"/>
        </w:rPr>
      </w:pPr>
      <w:r w:rsidRPr="008D56D7">
        <w:rPr>
          <w:color w:val="000000"/>
          <w:spacing w:val="-1"/>
          <w:sz w:val="28"/>
          <w:szCs w:val="28"/>
        </w:rPr>
        <w:t>Для шкалы №2 = 0.4</w:t>
      </w:r>
    </w:p>
    <w:p w:rsidR="008D2116" w:rsidRPr="008D56D7" w:rsidRDefault="008D2116" w:rsidP="008D2116">
      <w:pPr>
        <w:shd w:val="clear" w:color="auto" w:fill="FFFFFF"/>
        <w:spacing w:before="4" w:line="360" w:lineRule="auto"/>
        <w:ind w:firstLine="567"/>
        <w:jc w:val="center"/>
        <w:rPr>
          <w:color w:val="000000"/>
          <w:spacing w:val="-1"/>
          <w:sz w:val="28"/>
          <w:szCs w:val="28"/>
        </w:rPr>
      </w:pPr>
      <w:r w:rsidRPr="008D56D7">
        <w:rPr>
          <w:color w:val="000000"/>
          <w:spacing w:val="-1"/>
          <w:sz w:val="28"/>
          <w:szCs w:val="28"/>
        </w:rPr>
        <w:t>Для шкалы №3 = 0.4</w:t>
      </w:r>
    </w:p>
    <w:p w:rsidR="008D2116" w:rsidRPr="008D56D7" w:rsidRDefault="008D2116" w:rsidP="008D2116">
      <w:pPr>
        <w:shd w:val="clear" w:color="auto" w:fill="FFFFFF"/>
        <w:spacing w:before="4" w:line="360" w:lineRule="auto"/>
        <w:ind w:firstLine="567"/>
        <w:jc w:val="center"/>
        <w:rPr>
          <w:color w:val="000000"/>
          <w:spacing w:val="-1"/>
          <w:sz w:val="28"/>
          <w:szCs w:val="28"/>
        </w:rPr>
      </w:pPr>
      <w:r w:rsidRPr="008D56D7">
        <w:rPr>
          <w:color w:val="000000"/>
          <w:spacing w:val="-1"/>
          <w:sz w:val="28"/>
          <w:szCs w:val="28"/>
        </w:rPr>
        <w:t>Для шкалы №4 = 0.2</w:t>
      </w:r>
    </w:p>
    <w:p w:rsidR="008D2116" w:rsidRPr="008D56D7" w:rsidRDefault="008D2116" w:rsidP="008D2116">
      <w:pPr>
        <w:shd w:val="clear" w:color="auto" w:fill="FFFFFF"/>
        <w:spacing w:before="4" w:line="360" w:lineRule="auto"/>
        <w:ind w:firstLine="567"/>
        <w:jc w:val="center"/>
        <w:rPr>
          <w:color w:val="000000"/>
          <w:spacing w:val="-1"/>
          <w:sz w:val="28"/>
          <w:szCs w:val="28"/>
        </w:rPr>
      </w:pPr>
      <w:r w:rsidRPr="008D56D7">
        <w:rPr>
          <w:color w:val="000000"/>
          <w:spacing w:val="-1"/>
          <w:sz w:val="28"/>
          <w:szCs w:val="28"/>
        </w:rPr>
        <w:t>Для шкалы №5 = 0.3</w:t>
      </w:r>
    </w:p>
    <w:p w:rsidR="008D2116" w:rsidRPr="008D56D7" w:rsidRDefault="008D2116" w:rsidP="008D2116">
      <w:pPr>
        <w:shd w:val="clear" w:color="auto" w:fill="FFFFFF"/>
        <w:spacing w:before="4" w:line="360" w:lineRule="auto"/>
        <w:ind w:firstLine="567"/>
        <w:jc w:val="center"/>
        <w:rPr>
          <w:color w:val="000000"/>
          <w:spacing w:val="-1"/>
          <w:sz w:val="28"/>
          <w:szCs w:val="28"/>
        </w:rPr>
      </w:pPr>
      <w:r w:rsidRPr="008D56D7">
        <w:rPr>
          <w:color w:val="000000"/>
          <w:spacing w:val="-1"/>
          <w:sz w:val="28"/>
          <w:szCs w:val="28"/>
        </w:rPr>
        <w:t>Для шкалы №6 = 0.5</w:t>
      </w:r>
    </w:p>
    <w:p w:rsidR="008D2116" w:rsidRPr="008D56D7" w:rsidRDefault="008D2116" w:rsidP="008D2116">
      <w:pPr>
        <w:shd w:val="clear" w:color="auto" w:fill="FFFFFF"/>
        <w:spacing w:before="4" w:line="360" w:lineRule="auto"/>
        <w:ind w:firstLine="567"/>
        <w:jc w:val="center"/>
        <w:rPr>
          <w:sz w:val="28"/>
          <w:szCs w:val="28"/>
        </w:rPr>
      </w:pPr>
      <w:r w:rsidRPr="008D56D7">
        <w:rPr>
          <w:color w:val="000000"/>
          <w:spacing w:val="-1"/>
          <w:sz w:val="28"/>
          <w:szCs w:val="28"/>
        </w:rPr>
        <w:t>Для шкалы №7 = 0.4</w:t>
      </w:r>
    </w:p>
    <w:p w:rsidR="008D2116" w:rsidRPr="008D56D7" w:rsidRDefault="008D2116" w:rsidP="008D2116">
      <w:pPr>
        <w:shd w:val="clear" w:color="auto" w:fill="FFFFFF"/>
        <w:tabs>
          <w:tab w:val="left" w:pos="1001"/>
        </w:tabs>
        <w:spacing w:before="230" w:line="360" w:lineRule="auto"/>
        <w:ind w:firstLine="567"/>
        <w:jc w:val="both"/>
        <w:rPr>
          <w:color w:val="000000"/>
          <w:sz w:val="28"/>
          <w:szCs w:val="28"/>
        </w:rPr>
      </w:pPr>
      <w:r w:rsidRPr="008D56D7">
        <w:rPr>
          <w:color w:val="000000"/>
          <w:spacing w:val="-9"/>
          <w:sz w:val="28"/>
          <w:szCs w:val="28"/>
        </w:rPr>
        <w:t>2.</w:t>
      </w:r>
      <w:r w:rsidRPr="008D56D7">
        <w:rPr>
          <w:color w:val="000000"/>
          <w:sz w:val="28"/>
          <w:szCs w:val="28"/>
        </w:rPr>
        <w:t xml:space="preserve"> В    случае    если    испытуемые    заведомо    относятся    к   подвыборке "делинквентных" испытуемых, то коэффициент коррекции составляет:</w:t>
      </w:r>
    </w:p>
    <w:p w:rsidR="008D2116" w:rsidRPr="008D56D7" w:rsidRDefault="008D2116" w:rsidP="008D2116">
      <w:pPr>
        <w:shd w:val="clear" w:color="auto" w:fill="FFFFFF"/>
        <w:spacing w:line="360" w:lineRule="auto"/>
        <w:ind w:firstLine="567"/>
        <w:jc w:val="center"/>
        <w:rPr>
          <w:color w:val="000000"/>
          <w:spacing w:val="-1"/>
          <w:sz w:val="28"/>
          <w:szCs w:val="28"/>
        </w:rPr>
      </w:pPr>
      <w:r w:rsidRPr="008D56D7">
        <w:rPr>
          <w:color w:val="000000"/>
          <w:spacing w:val="-1"/>
          <w:sz w:val="28"/>
          <w:szCs w:val="28"/>
        </w:rPr>
        <w:t>Для шкалы №2 = 0.4</w:t>
      </w:r>
    </w:p>
    <w:p w:rsidR="008D2116" w:rsidRPr="008D56D7" w:rsidRDefault="008D2116" w:rsidP="008D2116">
      <w:pPr>
        <w:shd w:val="clear" w:color="auto" w:fill="FFFFFF"/>
        <w:spacing w:line="360" w:lineRule="auto"/>
        <w:ind w:firstLine="567"/>
        <w:jc w:val="center"/>
        <w:rPr>
          <w:color w:val="000000"/>
          <w:spacing w:val="-1"/>
          <w:sz w:val="28"/>
          <w:szCs w:val="28"/>
        </w:rPr>
      </w:pPr>
      <w:r w:rsidRPr="008D56D7">
        <w:rPr>
          <w:color w:val="000000"/>
          <w:spacing w:val="-1"/>
          <w:sz w:val="28"/>
          <w:szCs w:val="28"/>
        </w:rPr>
        <w:t>Для шкалы №3 = 0.4</w:t>
      </w:r>
    </w:p>
    <w:p w:rsidR="008D2116" w:rsidRPr="008D56D7" w:rsidRDefault="008D2116" w:rsidP="008D2116">
      <w:pPr>
        <w:shd w:val="clear" w:color="auto" w:fill="FFFFFF"/>
        <w:spacing w:line="360" w:lineRule="auto"/>
        <w:ind w:firstLine="567"/>
        <w:jc w:val="center"/>
        <w:rPr>
          <w:color w:val="000000"/>
          <w:spacing w:val="-1"/>
          <w:sz w:val="28"/>
          <w:szCs w:val="28"/>
        </w:rPr>
      </w:pPr>
      <w:r w:rsidRPr="008D56D7">
        <w:rPr>
          <w:color w:val="000000"/>
          <w:spacing w:val="-1"/>
          <w:sz w:val="28"/>
          <w:szCs w:val="28"/>
        </w:rPr>
        <w:t>Для шкалы №4 = 0.3</w:t>
      </w:r>
    </w:p>
    <w:p w:rsidR="008D2116" w:rsidRPr="008D56D7" w:rsidRDefault="008D2116" w:rsidP="008D2116">
      <w:pPr>
        <w:shd w:val="clear" w:color="auto" w:fill="FFFFFF"/>
        <w:spacing w:line="360" w:lineRule="auto"/>
        <w:ind w:firstLine="567"/>
        <w:jc w:val="center"/>
        <w:rPr>
          <w:color w:val="000000"/>
          <w:spacing w:val="-1"/>
          <w:sz w:val="28"/>
          <w:szCs w:val="28"/>
        </w:rPr>
      </w:pPr>
      <w:r w:rsidRPr="008D56D7">
        <w:rPr>
          <w:color w:val="000000"/>
          <w:spacing w:val="-1"/>
          <w:sz w:val="28"/>
          <w:szCs w:val="28"/>
        </w:rPr>
        <w:t>Для шкалы №5 = 0.4</w:t>
      </w:r>
    </w:p>
    <w:p w:rsidR="008D2116" w:rsidRPr="008D56D7" w:rsidRDefault="008D2116" w:rsidP="008D2116">
      <w:pPr>
        <w:shd w:val="clear" w:color="auto" w:fill="FFFFFF"/>
        <w:spacing w:line="360" w:lineRule="auto"/>
        <w:ind w:firstLine="567"/>
        <w:jc w:val="center"/>
        <w:rPr>
          <w:color w:val="000000"/>
          <w:spacing w:val="-1"/>
          <w:sz w:val="28"/>
          <w:szCs w:val="28"/>
        </w:rPr>
      </w:pPr>
      <w:r w:rsidRPr="008D56D7">
        <w:rPr>
          <w:color w:val="000000"/>
          <w:spacing w:val="-1"/>
          <w:sz w:val="28"/>
          <w:szCs w:val="28"/>
        </w:rPr>
        <w:t>Для шкалы №6 = 0.5</w:t>
      </w:r>
    </w:p>
    <w:p w:rsidR="008D2116" w:rsidRPr="008D56D7" w:rsidRDefault="008D2116" w:rsidP="008D2116">
      <w:pPr>
        <w:shd w:val="clear" w:color="auto" w:fill="FFFFFF"/>
        <w:spacing w:line="360" w:lineRule="auto"/>
        <w:ind w:firstLine="567"/>
        <w:jc w:val="center"/>
        <w:rPr>
          <w:sz w:val="28"/>
          <w:szCs w:val="28"/>
        </w:rPr>
      </w:pPr>
      <w:r w:rsidRPr="008D56D7">
        <w:rPr>
          <w:color w:val="000000"/>
          <w:spacing w:val="-1"/>
          <w:sz w:val="28"/>
          <w:szCs w:val="28"/>
        </w:rPr>
        <w:t>Для шкалы №7 = 0.5</w:t>
      </w:r>
    </w:p>
    <w:p w:rsidR="008D2116" w:rsidRPr="008D56D7" w:rsidRDefault="008D2116" w:rsidP="008D2116">
      <w:pPr>
        <w:shd w:val="clear" w:color="auto" w:fill="FFFFFF"/>
        <w:spacing w:before="230" w:line="360" w:lineRule="auto"/>
        <w:ind w:firstLine="567"/>
        <w:jc w:val="both"/>
        <w:rPr>
          <w:sz w:val="28"/>
          <w:szCs w:val="28"/>
        </w:rPr>
      </w:pPr>
      <w:r w:rsidRPr="008D56D7">
        <w:rPr>
          <w:color w:val="000000"/>
          <w:sz w:val="28"/>
          <w:szCs w:val="28"/>
        </w:rPr>
        <w:t xml:space="preserve">Так как по результатам психометрического исследования шкала №8 (принятие женской социальной роли) имеет слабую положительную корреляцию со шкалой №1 </w:t>
      </w:r>
      <w:r w:rsidRPr="008D56D7">
        <w:rPr>
          <w:color w:val="000000"/>
          <w:spacing w:val="2"/>
          <w:sz w:val="28"/>
          <w:szCs w:val="28"/>
        </w:rPr>
        <w:t>(социальная желательность), то первичный суммарный балл по шкале №8 коррек</w:t>
      </w:r>
      <w:r w:rsidRPr="008D56D7">
        <w:rPr>
          <w:color w:val="000000"/>
          <w:spacing w:val="2"/>
          <w:sz w:val="28"/>
          <w:szCs w:val="28"/>
        </w:rPr>
        <w:softHyphen/>
      </w:r>
      <w:r w:rsidRPr="008D56D7">
        <w:rPr>
          <w:color w:val="000000"/>
          <w:spacing w:val="-1"/>
          <w:sz w:val="28"/>
          <w:szCs w:val="28"/>
        </w:rPr>
        <w:t>ции не подвергается.</w:t>
      </w:r>
    </w:p>
    <w:p w:rsidR="008D2116" w:rsidRPr="008D56D7" w:rsidRDefault="008D2116" w:rsidP="008D2116">
      <w:pPr>
        <w:shd w:val="clear" w:color="auto" w:fill="FFFFFF"/>
        <w:spacing w:before="4" w:line="360" w:lineRule="auto"/>
        <w:ind w:firstLine="567"/>
        <w:jc w:val="both"/>
        <w:rPr>
          <w:sz w:val="28"/>
          <w:szCs w:val="28"/>
        </w:rPr>
      </w:pPr>
      <w:r w:rsidRPr="008D56D7">
        <w:rPr>
          <w:color w:val="000000"/>
          <w:sz w:val="28"/>
          <w:szCs w:val="28"/>
        </w:rPr>
        <w:t xml:space="preserve">Процедура коррекции заключается в следующем. Значение "сырого" балла по </w:t>
      </w:r>
      <w:r w:rsidRPr="008D56D7">
        <w:rPr>
          <w:color w:val="000000"/>
          <w:spacing w:val="1"/>
          <w:sz w:val="28"/>
          <w:szCs w:val="28"/>
        </w:rPr>
        <w:t xml:space="preserve">шкале №1 умножается на коэффициент коррекции для основной шкалы. Табличное значение прибавляют к значению "сырого" балла по данной основной шкале. Полученный результат и является скорректированным значением </w:t>
      </w:r>
      <w:r w:rsidRPr="008D56D7">
        <w:rPr>
          <w:color w:val="000000"/>
          <w:sz w:val="28"/>
          <w:szCs w:val="28"/>
        </w:rPr>
        <w:t xml:space="preserve">"сырого"' балла по шкале. Затем полученное значение скорректированного "сырого" </w:t>
      </w:r>
      <w:r w:rsidRPr="008D56D7">
        <w:rPr>
          <w:color w:val="000000"/>
          <w:spacing w:val="2"/>
          <w:sz w:val="28"/>
          <w:szCs w:val="28"/>
        </w:rPr>
        <w:t>балла необходимо перевести в стандартный Т-балл по таблицам норм</w:t>
      </w:r>
      <w:r w:rsidRPr="008D56D7">
        <w:rPr>
          <w:color w:val="000000"/>
          <w:sz w:val="28"/>
          <w:szCs w:val="28"/>
        </w:rPr>
        <w:t>.</w:t>
      </w:r>
    </w:p>
    <w:p w:rsidR="008D2116" w:rsidRPr="008D56D7" w:rsidRDefault="008D2116" w:rsidP="008D2116">
      <w:pPr>
        <w:shd w:val="clear" w:color="auto" w:fill="FFFFFF"/>
        <w:spacing w:before="191" w:line="360" w:lineRule="auto"/>
        <w:ind w:firstLine="567"/>
        <w:jc w:val="center"/>
        <w:rPr>
          <w:i/>
          <w:iCs/>
          <w:sz w:val="28"/>
          <w:szCs w:val="28"/>
        </w:rPr>
      </w:pPr>
      <w:r w:rsidRPr="008D56D7">
        <w:rPr>
          <w:bCs/>
          <w:i/>
          <w:iCs/>
          <w:color w:val="000000"/>
          <w:spacing w:val="1"/>
          <w:sz w:val="28"/>
          <w:szCs w:val="28"/>
        </w:rPr>
        <w:lastRenderedPageBreak/>
        <w:t>Процедура подсчета первичных («Сырых») баллов и их перевода в стандартные Т-баллы.</w:t>
      </w:r>
    </w:p>
    <w:p w:rsidR="008D2116" w:rsidRPr="008D56D7" w:rsidRDefault="008D2116" w:rsidP="008D2116">
      <w:pPr>
        <w:shd w:val="clear" w:color="auto" w:fill="FFFFFF"/>
        <w:spacing w:before="230" w:line="360" w:lineRule="auto"/>
        <w:ind w:firstLine="567"/>
        <w:jc w:val="both"/>
        <w:rPr>
          <w:sz w:val="28"/>
          <w:szCs w:val="28"/>
        </w:rPr>
      </w:pPr>
      <w:r w:rsidRPr="008D56D7">
        <w:rPr>
          <w:color w:val="000000"/>
          <w:spacing w:val="2"/>
          <w:sz w:val="28"/>
          <w:szCs w:val="28"/>
        </w:rPr>
        <w:t xml:space="preserve">Каждому ответу при соответствии с "ключом" один балл. </w:t>
      </w:r>
      <w:r w:rsidRPr="008D56D7">
        <w:rPr>
          <w:color w:val="000000"/>
          <w:sz w:val="28"/>
          <w:szCs w:val="28"/>
        </w:rPr>
        <w:t>Затем по каждой шкале подсчитывается первичный ("сырой") суммарный балл, кото</w:t>
      </w:r>
      <w:r w:rsidRPr="008D56D7">
        <w:rPr>
          <w:color w:val="000000"/>
          <w:sz w:val="28"/>
          <w:szCs w:val="28"/>
        </w:rPr>
        <w:softHyphen/>
        <w:t xml:space="preserve">рый затем при необходимости подвергается коррекции в связи с действием фактора </w:t>
      </w:r>
      <w:r w:rsidRPr="008D56D7">
        <w:rPr>
          <w:color w:val="000000"/>
          <w:spacing w:val="2"/>
          <w:sz w:val="28"/>
          <w:szCs w:val="28"/>
        </w:rPr>
        <w:t xml:space="preserve">социальной желательности в соответствии с процедурой, описанной выше. Затем производится перевод "сырых" баллов в стандартные Т- баллы. В том случае, если у пользователя имеются набранные им специализированные </w:t>
      </w:r>
      <w:r w:rsidRPr="008D56D7">
        <w:rPr>
          <w:color w:val="000000"/>
          <w:spacing w:val="1"/>
          <w:sz w:val="28"/>
          <w:szCs w:val="28"/>
        </w:rPr>
        <w:t>тестовые нормы, то перевод в стандартные Т-баллы производится по формуле:</w:t>
      </w:r>
    </w:p>
    <w:p w:rsidR="008D2116" w:rsidRPr="008D56D7" w:rsidRDefault="008D2116" w:rsidP="008D2116">
      <w:pPr>
        <w:shd w:val="clear" w:color="auto" w:fill="FFFFFF"/>
        <w:spacing w:before="266" w:line="360" w:lineRule="auto"/>
        <w:ind w:firstLine="567"/>
        <w:jc w:val="center"/>
        <w:rPr>
          <w:sz w:val="28"/>
          <w:szCs w:val="28"/>
        </w:rPr>
      </w:pPr>
      <w:r w:rsidRPr="008D56D7">
        <w:rPr>
          <w:i/>
          <w:iCs/>
          <w:color w:val="000000"/>
          <w:spacing w:val="-3"/>
          <w:w w:val="137"/>
          <w:sz w:val="28"/>
          <w:szCs w:val="28"/>
        </w:rPr>
        <w:t xml:space="preserve">   10x(Xi-M)</w:t>
      </w:r>
    </w:p>
    <w:p w:rsidR="008D2116" w:rsidRPr="008D56D7" w:rsidRDefault="008D2116" w:rsidP="008D2116">
      <w:pPr>
        <w:shd w:val="clear" w:color="auto" w:fill="FFFFFF"/>
        <w:tabs>
          <w:tab w:val="left" w:pos="1422"/>
        </w:tabs>
        <w:spacing w:line="360" w:lineRule="auto"/>
        <w:ind w:firstLine="567"/>
        <w:jc w:val="center"/>
        <w:rPr>
          <w:sz w:val="28"/>
          <w:szCs w:val="28"/>
        </w:rPr>
      </w:pPr>
      <w:r w:rsidRPr="008D56D7">
        <w:rPr>
          <w:smallCaps/>
          <w:noProof/>
          <w:color w:val="000000"/>
          <w:spacing w:val="12"/>
          <w:sz w:val="28"/>
          <w:szCs w:val="28"/>
        </w:rPr>
        <w:pict>
          <v:line id="_x0000_s2017" style="position:absolute;left:0;text-align:left;z-index:251895808" from="221.15pt,2.5pt" to="284.15pt,2.5pt"/>
        </w:pict>
      </w:r>
      <w:r w:rsidRPr="008D56D7">
        <w:rPr>
          <w:smallCaps/>
          <w:color w:val="000000"/>
          <w:spacing w:val="12"/>
          <w:sz w:val="28"/>
          <w:szCs w:val="28"/>
        </w:rPr>
        <w:t xml:space="preserve">Т = </w:t>
      </w:r>
      <w:r w:rsidRPr="008D56D7">
        <w:rPr>
          <w:color w:val="000000"/>
          <w:sz w:val="28"/>
          <w:szCs w:val="28"/>
        </w:rPr>
        <w:tab/>
      </w:r>
      <w:r w:rsidRPr="008D56D7">
        <w:rPr>
          <w:color w:val="000000"/>
          <w:spacing w:val="1"/>
          <w:sz w:val="28"/>
          <w:szCs w:val="28"/>
        </w:rPr>
        <w:t xml:space="preserve">               ,  где</w:t>
      </w:r>
    </w:p>
    <w:p w:rsidR="008D2116" w:rsidRPr="008D56D7" w:rsidRDefault="008D2116" w:rsidP="008D2116">
      <w:pPr>
        <w:shd w:val="clear" w:color="auto" w:fill="FFFFFF"/>
        <w:spacing w:line="360" w:lineRule="auto"/>
        <w:ind w:firstLine="567"/>
        <w:jc w:val="center"/>
        <w:rPr>
          <w:sz w:val="28"/>
          <w:szCs w:val="28"/>
        </w:rPr>
      </w:pPr>
      <w:r w:rsidRPr="008D56D7">
        <w:rPr>
          <w:i/>
          <w:iCs/>
          <w:color w:val="000000"/>
          <w:spacing w:val="-7"/>
          <w:sz w:val="28"/>
          <w:szCs w:val="28"/>
          <w:lang w:val="en-US"/>
        </w:rPr>
        <w:t>S</w:t>
      </w:r>
      <w:r w:rsidRPr="008D56D7">
        <w:rPr>
          <w:i/>
          <w:iCs/>
          <w:color w:val="000000"/>
          <w:spacing w:val="-7"/>
          <w:sz w:val="28"/>
          <w:szCs w:val="28"/>
        </w:rPr>
        <w:t xml:space="preserve"> + 50</w:t>
      </w:r>
    </w:p>
    <w:p w:rsidR="008D2116" w:rsidRPr="008D56D7" w:rsidRDefault="008D2116" w:rsidP="008D2116">
      <w:pPr>
        <w:shd w:val="clear" w:color="auto" w:fill="FFFFFF"/>
        <w:spacing w:before="234" w:line="360" w:lineRule="auto"/>
        <w:ind w:firstLine="567"/>
        <w:rPr>
          <w:sz w:val="28"/>
          <w:szCs w:val="28"/>
        </w:rPr>
      </w:pPr>
      <w:r w:rsidRPr="008D56D7">
        <w:rPr>
          <w:i/>
          <w:iCs/>
          <w:color w:val="000000"/>
          <w:spacing w:val="4"/>
          <w:sz w:val="28"/>
          <w:szCs w:val="28"/>
          <w:lang w:val="en-US"/>
        </w:rPr>
        <w:t>Xi</w:t>
      </w:r>
      <w:r w:rsidRPr="008D56D7">
        <w:rPr>
          <w:i/>
          <w:iCs/>
          <w:color w:val="000000"/>
          <w:spacing w:val="4"/>
          <w:sz w:val="28"/>
          <w:szCs w:val="28"/>
        </w:rPr>
        <w:t xml:space="preserve">  - </w:t>
      </w:r>
      <w:r w:rsidRPr="008D56D7">
        <w:rPr>
          <w:color w:val="000000"/>
          <w:spacing w:val="4"/>
          <w:sz w:val="28"/>
          <w:szCs w:val="28"/>
        </w:rPr>
        <w:t>первичный ("сырой") балл по шкале:</w:t>
      </w:r>
    </w:p>
    <w:p w:rsidR="008D2116" w:rsidRPr="008D56D7" w:rsidRDefault="008D2116" w:rsidP="008D2116">
      <w:pPr>
        <w:shd w:val="clear" w:color="auto" w:fill="FFFFFF"/>
        <w:spacing w:before="11" w:line="360" w:lineRule="auto"/>
        <w:ind w:firstLine="567"/>
        <w:jc w:val="both"/>
        <w:rPr>
          <w:sz w:val="28"/>
          <w:szCs w:val="28"/>
        </w:rPr>
      </w:pPr>
      <w:r w:rsidRPr="008D56D7">
        <w:rPr>
          <w:i/>
          <w:iCs/>
          <w:color w:val="000000"/>
          <w:spacing w:val="2"/>
          <w:sz w:val="28"/>
          <w:szCs w:val="28"/>
        </w:rPr>
        <w:t xml:space="preserve">М - </w:t>
      </w:r>
      <w:r w:rsidRPr="008D56D7">
        <w:rPr>
          <w:color w:val="000000"/>
          <w:spacing w:val="2"/>
          <w:sz w:val="28"/>
          <w:szCs w:val="28"/>
        </w:rPr>
        <w:t xml:space="preserve">среднее значение первичного суммарного балла по шкале в выборке </w:t>
      </w:r>
      <w:r w:rsidRPr="008D56D7">
        <w:rPr>
          <w:color w:val="000000"/>
          <w:spacing w:val="-1"/>
          <w:sz w:val="28"/>
          <w:szCs w:val="28"/>
        </w:rPr>
        <w:t>стандартизации;</w:t>
      </w:r>
    </w:p>
    <w:p w:rsidR="008D2116" w:rsidRPr="008D56D7" w:rsidRDefault="008D2116" w:rsidP="008D2116">
      <w:pPr>
        <w:shd w:val="clear" w:color="auto" w:fill="FFFFFF"/>
        <w:spacing w:before="14" w:line="360" w:lineRule="auto"/>
        <w:ind w:firstLine="567"/>
        <w:jc w:val="both"/>
        <w:rPr>
          <w:sz w:val="28"/>
          <w:szCs w:val="28"/>
        </w:rPr>
      </w:pPr>
      <w:r w:rsidRPr="008D56D7">
        <w:rPr>
          <w:i/>
          <w:iCs/>
          <w:color w:val="000000"/>
          <w:spacing w:val="1"/>
          <w:sz w:val="28"/>
          <w:szCs w:val="28"/>
          <w:lang w:val="en-US"/>
        </w:rPr>
        <w:t>S</w:t>
      </w:r>
      <w:r w:rsidRPr="008D56D7">
        <w:rPr>
          <w:i/>
          <w:iCs/>
          <w:color w:val="000000"/>
          <w:spacing w:val="1"/>
          <w:sz w:val="28"/>
          <w:szCs w:val="28"/>
        </w:rPr>
        <w:t xml:space="preserve"> - </w:t>
      </w:r>
      <w:r w:rsidRPr="008D56D7">
        <w:rPr>
          <w:color w:val="000000"/>
          <w:spacing w:val="1"/>
          <w:sz w:val="28"/>
          <w:szCs w:val="28"/>
        </w:rPr>
        <w:t>стандартное отклонение значений первичных баллов в выборке стандар</w:t>
      </w:r>
      <w:r w:rsidRPr="008D56D7">
        <w:rPr>
          <w:color w:val="000000"/>
          <w:spacing w:val="1"/>
          <w:sz w:val="28"/>
          <w:szCs w:val="28"/>
        </w:rPr>
        <w:softHyphen/>
      </w:r>
      <w:r w:rsidRPr="008D56D7">
        <w:rPr>
          <w:color w:val="000000"/>
          <w:spacing w:val="-2"/>
          <w:sz w:val="28"/>
          <w:szCs w:val="28"/>
        </w:rPr>
        <w:t>тизации.</w:t>
      </w:r>
    </w:p>
    <w:p w:rsidR="008D2116" w:rsidRPr="008D56D7" w:rsidRDefault="008D2116" w:rsidP="008D2116">
      <w:pPr>
        <w:shd w:val="clear" w:color="auto" w:fill="FFFFFF"/>
        <w:spacing w:before="227" w:line="360" w:lineRule="auto"/>
        <w:ind w:firstLine="567"/>
        <w:jc w:val="both"/>
        <w:rPr>
          <w:color w:val="000000"/>
          <w:sz w:val="28"/>
          <w:szCs w:val="28"/>
        </w:rPr>
      </w:pPr>
      <w:r w:rsidRPr="008D56D7">
        <w:rPr>
          <w:color w:val="000000"/>
          <w:spacing w:val="1"/>
          <w:sz w:val="28"/>
          <w:szCs w:val="28"/>
        </w:rPr>
        <w:t xml:space="preserve">При этом необходимо учитывать, что распределение значений первичного </w:t>
      </w:r>
      <w:r w:rsidRPr="008D56D7">
        <w:rPr>
          <w:color w:val="000000"/>
          <w:spacing w:val="3"/>
          <w:sz w:val="28"/>
          <w:szCs w:val="28"/>
        </w:rPr>
        <w:t>суммарного балла по шкале №1 для</w:t>
      </w:r>
      <w:r w:rsidRPr="008D56D7">
        <w:rPr>
          <w:i/>
          <w:iCs/>
          <w:color w:val="000000"/>
          <w:spacing w:val="3"/>
          <w:sz w:val="28"/>
          <w:szCs w:val="28"/>
        </w:rPr>
        <w:t xml:space="preserve"> </w:t>
      </w:r>
      <w:r w:rsidRPr="008D56D7">
        <w:rPr>
          <w:color w:val="000000"/>
          <w:spacing w:val="3"/>
          <w:sz w:val="28"/>
          <w:szCs w:val="28"/>
        </w:rPr>
        <w:t xml:space="preserve">мужской выборки, а по шкалам №1 и №6 для </w:t>
      </w:r>
      <w:r w:rsidRPr="008D56D7">
        <w:rPr>
          <w:color w:val="000000"/>
          <w:sz w:val="28"/>
          <w:szCs w:val="28"/>
        </w:rPr>
        <w:t>женской выборки не является нормальным и в случае самостоятельного вычисления Т-баллов требуют дополнительной нормализации и стандартизации.</w:t>
      </w:r>
    </w:p>
    <w:p w:rsidR="008D2116" w:rsidRDefault="008D2116" w:rsidP="008D2116">
      <w:pPr>
        <w:shd w:val="clear" w:color="auto" w:fill="FFFFFF"/>
        <w:tabs>
          <w:tab w:val="left" w:pos="5756"/>
        </w:tabs>
        <w:spacing w:line="360" w:lineRule="auto"/>
        <w:ind w:firstLine="567"/>
        <w:jc w:val="right"/>
        <w:rPr>
          <w:sz w:val="28"/>
          <w:szCs w:val="28"/>
        </w:rPr>
      </w:pPr>
      <w:r>
        <w:rPr>
          <w:b/>
          <w:bCs/>
          <w:color w:val="000000"/>
          <w:sz w:val="28"/>
          <w:szCs w:val="28"/>
        </w:rPr>
        <w:tab/>
      </w:r>
      <w:r>
        <w:rPr>
          <w:b/>
          <w:bCs/>
          <w:color w:val="000000"/>
          <w:spacing w:val="-5"/>
          <w:sz w:val="28"/>
          <w:szCs w:val="28"/>
        </w:rPr>
        <w:t>Вариант М</w:t>
      </w:r>
    </w:p>
    <w:p w:rsidR="008D2116" w:rsidRPr="004F3436" w:rsidRDefault="008D2116" w:rsidP="008D2116">
      <w:pPr>
        <w:pStyle w:val="2"/>
        <w:ind w:firstLine="567"/>
        <w:jc w:val="center"/>
        <w:rPr>
          <w:sz w:val="24"/>
          <w:szCs w:val="24"/>
        </w:rPr>
      </w:pPr>
      <w:r w:rsidRPr="004F3436">
        <w:rPr>
          <w:sz w:val="24"/>
          <w:szCs w:val="24"/>
        </w:rPr>
        <w:t>ИНСТРУКЦИЯ</w:t>
      </w:r>
    </w:p>
    <w:p w:rsidR="008D2116" w:rsidRDefault="008D2116" w:rsidP="008D2116">
      <w:pPr>
        <w:shd w:val="clear" w:color="auto" w:fill="FFFFFF"/>
        <w:spacing w:before="256" w:line="360" w:lineRule="auto"/>
        <w:ind w:firstLine="567"/>
        <w:jc w:val="both"/>
        <w:rPr>
          <w:sz w:val="28"/>
          <w:szCs w:val="28"/>
        </w:rPr>
      </w:pPr>
      <w:r>
        <w:rPr>
          <w:color w:val="000000"/>
          <w:sz w:val="28"/>
          <w:szCs w:val="28"/>
        </w:rPr>
        <w:t xml:space="preserve">Перед Вами имеется ряд утверждений. Они касаются некоторых сторон </w:t>
      </w:r>
      <w:r>
        <w:rPr>
          <w:color w:val="000000"/>
          <w:spacing w:val="1"/>
          <w:sz w:val="28"/>
          <w:szCs w:val="28"/>
        </w:rPr>
        <w:t xml:space="preserve">Вашей жизни, Вашего характера, привычек. Прочтите первое утверждение и </w:t>
      </w:r>
      <w:r>
        <w:rPr>
          <w:color w:val="000000"/>
          <w:spacing w:val="2"/>
          <w:sz w:val="28"/>
          <w:szCs w:val="28"/>
        </w:rPr>
        <w:t xml:space="preserve">решите верно ли данное утверждение по отношению к Вам. Если верно, то </w:t>
      </w:r>
      <w:r>
        <w:rPr>
          <w:color w:val="000000"/>
          <w:spacing w:val="3"/>
          <w:sz w:val="28"/>
          <w:szCs w:val="28"/>
        </w:rPr>
        <w:t xml:space="preserve">на </w:t>
      </w:r>
      <w:r>
        <w:rPr>
          <w:color w:val="000000"/>
          <w:spacing w:val="3"/>
          <w:sz w:val="28"/>
          <w:szCs w:val="28"/>
        </w:rPr>
        <w:lastRenderedPageBreak/>
        <w:t xml:space="preserve">бланке ответов (см. Приложение 9) рядом с номером, соответствующем утверждению, в </w:t>
      </w:r>
      <w:r>
        <w:rPr>
          <w:color w:val="000000"/>
          <w:spacing w:val="1"/>
          <w:sz w:val="28"/>
          <w:szCs w:val="28"/>
        </w:rPr>
        <w:t xml:space="preserve">квадратике под обозначением "ДА" поставьте крестик или галочку. Если оно </w:t>
      </w:r>
      <w:r>
        <w:rPr>
          <w:color w:val="000000"/>
          <w:spacing w:val="2"/>
          <w:sz w:val="28"/>
          <w:szCs w:val="28"/>
        </w:rPr>
        <w:t xml:space="preserve">неверно, то поставьте крестик или галочку в квадратике под обозначением </w:t>
      </w:r>
      <w:r>
        <w:rPr>
          <w:color w:val="000000"/>
          <w:spacing w:val="1"/>
          <w:sz w:val="28"/>
          <w:szCs w:val="28"/>
        </w:rPr>
        <w:t xml:space="preserve">"НЕТ". Если Вы затрудняетесь с ответом, то постарайтесь выбрать вариант </w:t>
      </w:r>
      <w:r>
        <w:rPr>
          <w:color w:val="000000"/>
          <w:spacing w:val="4"/>
          <w:sz w:val="28"/>
          <w:szCs w:val="28"/>
        </w:rPr>
        <w:t xml:space="preserve">ответа, который все-таки больше соответствует Вашему мнению. Затем </w:t>
      </w:r>
      <w:r>
        <w:rPr>
          <w:color w:val="000000"/>
          <w:spacing w:val="2"/>
          <w:sz w:val="28"/>
          <w:szCs w:val="28"/>
        </w:rPr>
        <w:t xml:space="preserve">таким же образом отвечайте на все пункты опросника. Если ошибетесь, то зачеркните ошибочный ответ и поставьте тот, который считаете нужным. Помните, что Вы высказываете собственное мнение о себе в настоящий момент. Здесь не может быть "плохих" или "хороших", "правильных" или </w:t>
      </w:r>
      <w:r>
        <w:rPr>
          <w:color w:val="000000"/>
          <w:spacing w:val="1"/>
          <w:sz w:val="28"/>
          <w:szCs w:val="28"/>
        </w:rPr>
        <w:t xml:space="preserve">неправильных" ответов. Очень долго не обдумывайте ответов, важна Ваша </w:t>
      </w:r>
      <w:r>
        <w:rPr>
          <w:color w:val="000000"/>
          <w:spacing w:val="8"/>
          <w:sz w:val="28"/>
          <w:szCs w:val="28"/>
        </w:rPr>
        <w:t xml:space="preserve">первая реакция на содержание утверждений. Отнеситесь к работе </w:t>
      </w:r>
      <w:r>
        <w:rPr>
          <w:color w:val="000000"/>
          <w:spacing w:val="1"/>
          <w:sz w:val="28"/>
          <w:szCs w:val="28"/>
        </w:rPr>
        <w:t xml:space="preserve">внимательно и серьезно. Небрежность, а также стремление "улучшить" или </w:t>
      </w:r>
      <w:r>
        <w:rPr>
          <w:color w:val="000000"/>
          <w:spacing w:val="3"/>
          <w:sz w:val="28"/>
          <w:szCs w:val="28"/>
        </w:rPr>
        <w:t xml:space="preserve">"ухудшить" ответы приводят к недостоверным результатам. В случае </w:t>
      </w:r>
      <w:r>
        <w:rPr>
          <w:color w:val="000000"/>
          <w:spacing w:val="1"/>
          <w:sz w:val="28"/>
          <w:szCs w:val="28"/>
        </w:rPr>
        <w:t>затруднений еще раз прочитайте эту инструкцию или обратитесь к тому, кто проводит тестирование. Не делайте никаких пометок в тексте опросника.</w:t>
      </w:r>
    </w:p>
    <w:p w:rsidR="008D2116" w:rsidRPr="009A6DE5" w:rsidRDefault="008D2116" w:rsidP="008D2116">
      <w:pPr>
        <w:shd w:val="clear" w:color="auto" w:fill="FFFFFF"/>
        <w:spacing w:before="778" w:line="360" w:lineRule="auto"/>
        <w:ind w:firstLine="567"/>
        <w:jc w:val="both"/>
        <w:rPr>
          <w:sz w:val="28"/>
          <w:szCs w:val="28"/>
        </w:rPr>
      </w:pPr>
      <w:r w:rsidRPr="009A6DE5">
        <w:rPr>
          <w:color w:val="000000"/>
          <w:spacing w:val="-1"/>
          <w:sz w:val="28"/>
          <w:szCs w:val="28"/>
        </w:rPr>
        <w:t>1 .Я предпочитаю одежду неярких, приглушенных тонов.</w:t>
      </w:r>
    </w:p>
    <w:p w:rsidR="008D2116" w:rsidRPr="009A6DE5" w:rsidRDefault="008D2116" w:rsidP="008D2116">
      <w:pPr>
        <w:shd w:val="clear" w:color="auto" w:fill="FFFFFF"/>
        <w:spacing w:line="360" w:lineRule="auto"/>
        <w:ind w:firstLine="567"/>
        <w:jc w:val="both"/>
        <w:rPr>
          <w:sz w:val="28"/>
          <w:szCs w:val="28"/>
        </w:rPr>
      </w:pPr>
      <w:r w:rsidRPr="009A6DE5">
        <w:rPr>
          <w:color w:val="000000"/>
          <w:sz w:val="28"/>
          <w:szCs w:val="28"/>
        </w:rPr>
        <w:t>2. Бывает, что я откладываю на завтра то, что должен сделать сегодня.</w:t>
      </w:r>
    </w:p>
    <w:p w:rsidR="008D2116" w:rsidRPr="009A6DE5" w:rsidRDefault="008D2116" w:rsidP="008D2116">
      <w:pPr>
        <w:shd w:val="clear" w:color="auto" w:fill="FFFFFF"/>
        <w:spacing w:line="360" w:lineRule="auto"/>
        <w:ind w:firstLine="567"/>
        <w:jc w:val="both"/>
        <w:rPr>
          <w:sz w:val="28"/>
          <w:szCs w:val="28"/>
        </w:rPr>
      </w:pPr>
      <w:r w:rsidRPr="009A6DE5">
        <w:rPr>
          <w:color w:val="000000"/>
          <w:spacing w:val="1"/>
          <w:sz w:val="28"/>
          <w:szCs w:val="28"/>
        </w:rPr>
        <w:t xml:space="preserve">З.Я охотно записался бы добровольцем для участия в каких-либо боевых </w:t>
      </w:r>
      <w:r w:rsidRPr="009A6DE5">
        <w:rPr>
          <w:color w:val="000000"/>
          <w:spacing w:val="-2"/>
          <w:sz w:val="28"/>
          <w:szCs w:val="28"/>
        </w:rPr>
        <w:t>действиях.</w:t>
      </w:r>
    </w:p>
    <w:p w:rsidR="008D2116" w:rsidRPr="009A6DE5" w:rsidRDefault="008D2116" w:rsidP="008D2116">
      <w:pPr>
        <w:shd w:val="clear" w:color="auto" w:fill="FFFFFF"/>
        <w:spacing w:before="4" w:line="360" w:lineRule="auto"/>
        <w:ind w:firstLine="567"/>
        <w:jc w:val="both"/>
        <w:rPr>
          <w:color w:val="000000"/>
          <w:spacing w:val="1"/>
          <w:sz w:val="28"/>
          <w:szCs w:val="28"/>
        </w:rPr>
      </w:pPr>
      <w:r w:rsidRPr="009A6DE5">
        <w:rPr>
          <w:color w:val="000000"/>
          <w:spacing w:val="1"/>
          <w:sz w:val="28"/>
          <w:szCs w:val="28"/>
        </w:rPr>
        <w:t xml:space="preserve">4.Бывает, что иногда я ссорюсь с родителями. </w:t>
      </w:r>
    </w:p>
    <w:p w:rsidR="008D2116" w:rsidRPr="009A6DE5" w:rsidRDefault="008D2116" w:rsidP="008D2116">
      <w:pPr>
        <w:shd w:val="clear" w:color="auto" w:fill="FFFFFF"/>
        <w:spacing w:before="4" w:line="360" w:lineRule="auto"/>
        <w:ind w:firstLine="567"/>
        <w:jc w:val="both"/>
        <w:rPr>
          <w:color w:val="000000"/>
          <w:sz w:val="28"/>
          <w:szCs w:val="28"/>
        </w:rPr>
      </w:pPr>
      <w:r w:rsidRPr="009A6DE5">
        <w:rPr>
          <w:color w:val="000000"/>
          <w:sz w:val="28"/>
          <w:szCs w:val="28"/>
        </w:rPr>
        <w:t xml:space="preserve">5.Тот, кто в детстве не дрался, вырастает "маменькиным сынком" и ничего не может добиться в жизни. </w:t>
      </w:r>
    </w:p>
    <w:p w:rsidR="008D2116" w:rsidRPr="009A6DE5" w:rsidRDefault="008D2116" w:rsidP="008D2116">
      <w:pPr>
        <w:shd w:val="clear" w:color="auto" w:fill="FFFFFF"/>
        <w:spacing w:before="4" w:line="360" w:lineRule="auto"/>
        <w:ind w:firstLine="567"/>
        <w:jc w:val="both"/>
        <w:rPr>
          <w:sz w:val="28"/>
          <w:szCs w:val="28"/>
        </w:rPr>
      </w:pPr>
      <w:r w:rsidRPr="009A6DE5">
        <w:rPr>
          <w:color w:val="000000"/>
          <w:sz w:val="28"/>
          <w:szCs w:val="28"/>
        </w:rPr>
        <w:t>6.Я бы взялся за опасную жизни работу, если бы за нее хорошо заплатили.</w:t>
      </w:r>
    </w:p>
    <w:p w:rsidR="008D2116" w:rsidRPr="009A6DE5" w:rsidRDefault="008D2116" w:rsidP="00CA2ED5">
      <w:pPr>
        <w:widowControl w:val="0"/>
        <w:numPr>
          <w:ilvl w:val="0"/>
          <w:numId w:val="27"/>
        </w:numPr>
        <w:shd w:val="clear" w:color="auto" w:fill="FFFFFF"/>
        <w:tabs>
          <w:tab w:val="left" w:pos="338"/>
        </w:tabs>
        <w:autoSpaceDE w:val="0"/>
        <w:autoSpaceDN w:val="0"/>
        <w:adjustRightInd w:val="0"/>
        <w:spacing w:line="360" w:lineRule="auto"/>
        <w:ind w:firstLine="567"/>
        <w:jc w:val="both"/>
        <w:rPr>
          <w:color w:val="000000"/>
          <w:spacing w:val="-14"/>
          <w:sz w:val="28"/>
          <w:szCs w:val="28"/>
        </w:rPr>
      </w:pPr>
      <w:r w:rsidRPr="009A6DE5">
        <w:rPr>
          <w:color w:val="000000"/>
          <w:sz w:val="28"/>
          <w:szCs w:val="28"/>
        </w:rPr>
        <w:t xml:space="preserve">Иногда я ощущаю такое сильное беспокойство, что просто не могу </w:t>
      </w:r>
      <w:r w:rsidRPr="009A6DE5">
        <w:rPr>
          <w:color w:val="000000"/>
          <w:spacing w:val="1"/>
          <w:sz w:val="28"/>
          <w:szCs w:val="28"/>
        </w:rPr>
        <w:t>усидеть на месте.</w:t>
      </w:r>
    </w:p>
    <w:p w:rsidR="008D2116" w:rsidRPr="009A6DE5" w:rsidRDefault="008D2116" w:rsidP="00CA2ED5">
      <w:pPr>
        <w:widowControl w:val="0"/>
        <w:numPr>
          <w:ilvl w:val="0"/>
          <w:numId w:val="27"/>
        </w:numPr>
        <w:shd w:val="clear" w:color="auto" w:fill="FFFFFF"/>
        <w:tabs>
          <w:tab w:val="left" w:pos="338"/>
        </w:tabs>
        <w:autoSpaceDE w:val="0"/>
        <w:autoSpaceDN w:val="0"/>
        <w:adjustRightInd w:val="0"/>
        <w:spacing w:before="7" w:line="360" w:lineRule="auto"/>
        <w:ind w:firstLine="567"/>
        <w:jc w:val="both"/>
        <w:rPr>
          <w:color w:val="000000"/>
          <w:spacing w:val="-14"/>
          <w:sz w:val="28"/>
          <w:szCs w:val="28"/>
        </w:rPr>
      </w:pPr>
      <w:r w:rsidRPr="009A6DE5">
        <w:rPr>
          <w:color w:val="000000"/>
          <w:sz w:val="28"/>
          <w:szCs w:val="28"/>
        </w:rPr>
        <w:t>Иногда бывает, что я немного хвастаюсь.</w:t>
      </w:r>
    </w:p>
    <w:p w:rsidR="008D2116" w:rsidRPr="009A6DE5" w:rsidRDefault="008D2116" w:rsidP="00CA2ED5">
      <w:pPr>
        <w:widowControl w:val="0"/>
        <w:numPr>
          <w:ilvl w:val="0"/>
          <w:numId w:val="27"/>
        </w:numPr>
        <w:shd w:val="clear" w:color="auto" w:fill="FFFFFF"/>
        <w:tabs>
          <w:tab w:val="left" w:pos="338"/>
        </w:tabs>
        <w:autoSpaceDE w:val="0"/>
        <w:autoSpaceDN w:val="0"/>
        <w:adjustRightInd w:val="0"/>
        <w:spacing w:line="360" w:lineRule="auto"/>
        <w:ind w:firstLine="567"/>
        <w:jc w:val="both"/>
        <w:rPr>
          <w:color w:val="000000"/>
          <w:spacing w:val="-13"/>
          <w:sz w:val="28"/>
          <w:szCs w:val="28"/>
        </w:rPr>
      </w:pPr>
      <w:r w:rsidRPr="009A6DE5">
        <w:rPr>
          <w:color w:val="000000"/>
          <w:spacing w:val="-1"/>
          <w:sz w:val="28"/>
          <w:szCs w:val="28"/>
        </w:rPr>
        <w:t>Если бы мне пришлось стать военным, то я хотел бы быть летчиком-</w:t>
      </w:r>
      <w:r w:rsidRPr="009A6DE5">
        <w:rPr>
          <w:color w:val="000000"/>
          <w:spacing w:val="-2"/>
          <w:sz w:val="28"/>
          <w:szCs w:val="28"/>
        </w:rPr>
        <w:lastRenderedPageBreak/>
        <w:t>истребителем.</w:t>
      </w:r>
    </w:p>
    <w:p w:rsidR="008D2116" w:rsidRPr="009A6DE5" w:rsidRDefault="008D2116" w:rsidP="00CA2ED5">
      <w:pPr>
        <w:widowControl w:val="0"/>
        <w:numPr>
          <w:ilvl w:val="0"/>
          <w:numId w:val="28"/>
        </w:numPr>
        <w:shd w:val="clear" w:color="auto" w:fill="FFFFFF"/>
        <w:tabs>
          <w:tab w:val="left" w:pos="317"/>
        </w:tabs>
        <w:autoSpaceDE w:val="0"/>
        <w:autoSpaceDN w:val="0"/>
        <w:adjustRightInd w:val="0"/>
        <w:spacing w:before="4" w:line="360" w:lineRule="auto"/>
        <w:ind w:firstLine="567"/>
        <w:jc w:val="both"/>
        <w:rPr>
          <w:color w:val="000000"/>
          <w:spacing w:val="-13"/>
          <w:sz w:val="28"/>
          <w:szCs w:val="28"/>
        </w:rPr>
      </w:pPr>
      <w:r w:rsidRPr="009A6DE5">
        <w:rPr>
          <w:color w:val="000000"/>
          <w:sz w:val="28"/>
          <w:szCs w:val="28"/>
        </w:rPr>
        <w:t>Я ценю в людях осторожность и осмотрительность.</w:t>
      </w:r>
    </w:p>
    <w:p w:rsidR="008D2116" w:rsidRPr="009A6DE5" w:rsidRDefault="008D2116" w:rsidP="00CA2ED5">
      <w:pPr>
        <w:widowControl w:val="0"/>
        <w:numPr>
          <w:ilvl w:val="0"/>
          <w:numId w:val="28"/>
        </w:numPr>
        <w:shd w:val="clear" w:color="auto" w:fill="FFFFFF"/>
        <w:tabs>
          <w:tab w:val="left" w:pos="317"/>
        </w:tabs>
        <w:autoSpaceDE w:val="0"/>
        <w:autoSpaceDN w:val="0"/>
        <w:adjustRightInd w:val="0"/>
        <w:spacing w:line="360" w:lineRule="auto"/>
        <w:ind w:firstLine="567"/>
        <w:jc w:val="both"/>
        <w:rPr>
          <w:color w:val="000000"/>
          <w:spacing w:val="-13"/>
          <w:sz w:val="28"/>
          <w:szCs w:val="28"/>
        </w:rPr>
      </w:pPr>
      <w:r w:rsidRPr="009A6DE5">
        <w:rPr>
          <w:color w:val="000000"/>
          <w:spacing w:val="1"/>
          <w:sz w:val="28"/>
          <w:szCs w:val="28"/>
        </w:rPr>
        <w:t>Только слабые и трусливые люди выполняют все правила и законы.</w:t>
      </w:r>
    </w:p>
    <w:p w:rsidR="008D2116" w:rsidRPr="009A6DE5" w:rsidRDefault="008D2116" w:rsidP="00CA2ED5">
      <w:pPr>
        <w:widowControl w:val="0"/>
        <w:numPr>
          <w:ilvl w:val="0"/>
          <w:numId w:val="28"/>
        </w:numPr>
        <w:shd w:val="clear" w:color="auto" w:fill="FFFFFF"/>
        <w:tabs>
          <w:tab w:val="left" w:pos="317"/>
        </w:tabs>
        <w:autoSpaceDE w:val="0"/>
        <w:autoSpaceDN w:val="0"/>
        <w:adjustRightInd w:val="0"/>
        <w:spacing w:line="360" w:lineRule="auto"/>
        <w:ind w:firstLine="567"/>
        <w:jc w:val="both"/>
        <w:rPr>
          <w:color w:val="000000"/>
          <w:spacing w:val="-13"/>
          <w:sz w:val="28"/>
          <w:szCs w:val="28"/>
        </w:rPr>
      </w:pPr>
      <w:r w:rsidRPr="009A6DE5">
        <w:rPr>
          <w:color w:val="000000"/>
          <w:sz w:val="28"/>
          <w:szCs w:val="28"/>
        </w:rPr>
        <w:t xml:space="preserve">Я предпочел бы работу, связанную с переменами и путешествиями, </w:t>
      </w:r>
      <w:r w:rsidRPr="009A6DE5">
        <w:rPr>
          <w:color w:val="000000"/>
          <w:spacing w:val="1"/>
          <w:sz w:val="28"/>
          <w:szCs w:val="28"/>
        </w:rPr>
        <w:t>даже если она опасна для жизни.</w:t>
      </w:r>
    </w:p>
    <w:p w:rsidR="008D2116" w:rsidRPr="009A6DE5" w:rsidRDefault="008D2116" w:rsidP="00CA2ED5">
      <w:pPr>
        <w:widowControl w:val="0"/>
        <w:numPr>
          <w:ilvl w:val="0"/>
          <w:numId w:val="28"/>
        </w:numPr>
        <w:shd w:val="clear" w:color="auto" w:fill="FFFFFF"/>
        <w:tabs>
          <w:tab w:val="left" w:pos="317"/>
          <w:tab w:val="left" w:pos="7308"/>
        </w:tabs>
        <w:autoSpaceDE w:val="0"/>
        <w:autoSpaceDN w:val="0"/>
        <w:adjustRightInd w:val="0"/>
        <w:spacing w:before="4" w:line="360" w:lineRule="auto"/>
        <w:ind w:firstLine="567"/>
        <w:jc w:val="both"/>
        <w:rPr>
          <w:color w:val="000000"/>
          <w:spacing w:val="-12"/>
          <w:sz w:val="28"/>
          <w:szCs w:val="28"/>
        </w:rPr>
      </w:pPr>
      <w:r w:rsidRPr="009A6DE5">
        <w:rPr>
          <w:color w:val="000000"/>
          <w:spacing w:val="-2"/>
          <w:sz w:val="28"/>
          <w:szCs w:val="28"/>
        </w:rPr>
        <w:t>Я всегда говорю только правду.</w:t>
      </w:r>
      <w:r w:rsidRPr="009A6DE5">
        <w:rPr>
          <w:color w:val="000000"/>
          <w:sz w:val="28"/>
          <w:szCs w:val="28"/>
        </w:rPr>
        <w:tab/>
      </w:r>
    </w:p>
    <w:p w:rsidR="008D2116" w:rsidRPr="009A6DE5" w:rsidRDefault="008D2116" w:rsidP="00CA2ED5">
      <w:pPr>
        <w:widowControl w:val="0"/>
        <w:numPr>
          <w:ilvl w:val="0"/>
          <w:numId w:val="28"/>
        </w:numPr>
        <w:shd w:val="clear" w:color="auto" w:fill="FFFFFF"/>
        <w:tabs>
          <w:tab w:val="left" w:pos="317"/>
        </w:tabs>
        <w:autoSpaceDE w:val="0"/>
        <w:autoSpaceDN w:val="0"/>
        <w:adjustRightInd w:val="0"/>
        <w:spacing w:before="4" w:line="360" w:lineRule="auto"/>
        <w:ind w:firstLine="567"/>
        <w:jc w:val="both"/>
        <w:rPr>
          <w:color w:val="000000"/>
          <w:spacing w:val="-14"/>
          <w:sz w:val="28"/>
          <w:szCs w:val="28"/>
        </w:rPr>
      </w:pPr>
      <w:r w:rsidRPr="009A6DE5">
        <w:rPr>
          <w:color w:val="000000"/>
          <w:spacing w:val="-1"/>
          <w:sz w:val="28"/>
          <w:szCs w:val="28"/>
        </w:rPr>
        <w:t xml:space="preserve">Если человек в меру и без вредных последствий употребляет возбуждающие и влияющие на психику вещества - это вполне </w:t>
      </w:r>
      <w:r w:rsidRPr="009A6DE5">
        <w:rPr>
          <w:color w:val="000000"/>
          <w:spacing w:val="-2"/>
          <w:sz w:val="28"/>
          <w:szCs w:val="28"/>
        </w:rPr>
        <w:t>нормально.</w:t>
      </w:r>
    </w:p>
    <w:p w:rsidR="008D2116" w:rsidRPr="009A6DE5" w:rsidRDefault="008D2116" w:rsidP="00CA2ED5">
      <w:pPr>
        <w:widowControl w:val="0"/>
        <w:numPr>
          <w:ilvl w:val="0"/>
          <w:numId w:val="28"/>
        </w:numPr>
        <w:shd w:val="clear" w:color="auto" w:fill="FFFFFF"/>
        <w:tabs>
          <w:tab w:val="left" w:pos="317"/>
        </w:tabs>
        <w:autoSpaceDE w:val="0"/>
        <w:autoSpaceDN w:val="0"/>
        <w:adjustRightInd w:val="0"/>
        <w:spacing w:before="14" w:line="360" w:lineRule="auto"/>
        <w:ind w:firstLine="567"/>
        <w:jc w:val="both"/>
        <w:rPr>
          <w:color w:val="000000"/>
          <w:spacing w:val="-13"/>
          <w:sz w:val="28"/>
          <w:szCs w:val="28"/>
        </w:rPr>
      </w:pPr>
      <w:r w:rsidRPr="009A6DE5">
        <w:rPr>
          <w:color w:val="000000"/>
          <w:spacing w:val="1"/>
          <w:sz w:val="28"/>
          <w:szCs w:val="28"/>
        </w:rPr>
        <w:t>Даже если я злюсь, то стараюсь не прибегать к ругательствам.</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12"/>
          <w:sz w:val="28"/>
          <w:szCs w:val="28"/>
        </w:rPr>
      </w:pPr>
      <w:r w:rsidRPr="009A6DE5">
        <w:rPr>
          <w:color w:val="000000"/>
          <w:sz w:val="28"/>
          <w:szCs w:val="28"/>
        </w:rPr>
        <w:t>Я думаю, что мне бы понравилось охотиться на львов.</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11"/>
          <w:sz w:val="28"/>
          <w:szCs w:val="28"/>
        </w:rPr>
      </w:pPr>
      <w:r w:rsidRPr="009A6DE5">
        <w:rPr>
          <w:color w:val="000000"/>
          <w:spacing w:val="1"/>
          <w:sz w:val="28"/>
          <w:szCs w:val="28"/>
        </w:rPr>
        <w:t>Если меня обидели, то я обязательно должен отомстить.</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11"/>
          <w:sz w:val="28"/>
          <w:szCs w:val="28"/>
        </w:rPr>
      </w:pPr>
      <w:r w:rsidRPr="009A6DE5">
        <w:rPr>
          <w:color w:val="000000"/>
          <w:sz w:val="28"/>
          <w:szCs w:val="28"/>
        </w:rPr>
        <w:t>Человек должен иметь право выпивать столько, сколько он хочет.</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11"/>
          <w:sz w:val="28"/>
          <w:szCs w:val="28"/>
        </w:rPr>
      </w:pPr>
      <w:r w:rsidRPr="009A6DE5">
        <w:rPr>
          <w:color w:val="000000"/>
          <w:spacing w:val="-1"/>
          <w:sz w:val="28"/>
          <w:szCs w:val="28"/>
        </w:rPr>
        <w:t xml:space="preserve">Если мой приятель опаздывает к назначенному времени, то я обычно </w:t>
      </w:r>
      <w:r w:rsidRPr="009A6DE5">
        <w:rPr>
          <w:color w:val="000000"/>
          <w:sz w:val="28"/>
          <w:szCs w:val="28"/>
        </w:rPr>
        <w:t>сохраняю спокойствие.</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5"/>
          <w:sz w:val="28"/>
          <w:szCs w:val="28"/>
        </w:rPr>
      </w:pPr>
      <w:r w:rsidRPr="009A6DE5">
        <w:rPr>
          <w:color w:val="000000"/>
          <w:sz w:val="28"/>
          <w:szCs w:val="28"/>
        </w:rPr>
        <w:t xml:space="preserve">Мне обычно затрудняет работу требование сделать ее к определенному </w:t>
      </w:r>
      <w:r w:rsidRPr="009A6DE5">
        <w:rPr>
          <w:color w:val="000000"/>
          <w:spacing w:val="-3"/>
          <w:sz w:val="28"/>
          <w:szCs w:val="28"/>
        </w:rPr>
        <w:t>сроку.</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before="4" w:line="360" w:lineRule="auto"/>
        <w:ind w:firstLine="567"/>
        <w:jc w:val="both"/>
        <w:rPr>
          <w:color w:val="000000"/>
          <w:spacing w:val="-6"/>
          <w:sz w:val="28"/>
          <w:szCs w:val="28"/>
        </w:rPr>
      </w:pPr>
      <w:r w:rsidRPr="009A6DE5">
        <w:rPr>
          <w:color w:val="000000"/>
          <w:spacing w:val="1"/>
          <w:sz w:val="28"/>
          <w:szCs w:val="28"/>
        </w:rPr>
        <w:t>Иногда я перехожу улицу там, где мне удобно, а не там, где положено.</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6"/>
          <w:sz w:val="28"/>
          <w:szCs w:val="28"/>
        </w:rPr>
      </w:pPr>
      <w:r w:rsidRPr="009A6DE5">
        <w:rPr>
          <w:color w:val="000000"/>
          <w:spacing w:val="-1"/>
          <w:sz w:val="28"/>
          <w:szCs w:val="28"/>
        </w:rPr>
        <w:t>Некоторые правила и запреты можно отбросить, если испытываешь</w:t>
      </w:r>
      <w:r w:rsidRPr="009A6DE5">
        <w:rPr>
          <w:color w:val="000000"/>
          <w:spacing w:val="-1"/>
          <w:sz w:val="28"/>
          <w:szCs w:val="28"/>
        </w:rPr>
        <w:br/>
      </w:r>
      <w:r w:rsidRPr="009A6DE5">
        <w:rPr>
          <w:color w:val="000000"/>
          <w:sz w:val="28"/>
          <w:szCs w:val="28"/>
        </w:rPr>
        <w:t>сильное сексуальное (половое) влечение.</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before="4" w:line="360" w:lineRule="auto"/>
        <w:ind w:firstLine="567"/>
        <w:jc w:val="both"/>
        <w:rPr>
          <w:color w:val="000000"/>
          <w:spacing w:val="-7"/>
          <w:sz w:val="28"/>
          <w:szCs w:val="28"/>
        </w:rPr>
      </w:pPr>
      <w:r w:rsidRPr="009A6DE5">
        <w:rPr>
          <w:color w:val="000000"/>
          <w:sz w:val="28"/>
          <w:szCs w:val="28"/>
        </w:rPr>
        <w:t>Я иногда не слушаюсь родителей.</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6"/>
          <w:sz w:val="28"/>
          <w:szCs w:val="28"/>
        </w:rPr>
      </w:pPr>
      <w:r w:rsidRPr="009A6DE5">
        <w:rPr>
          <w:color w:val="000000"/>
          <w:sz w:val="28"/>
          <w:szCs w:val="28"/>
        </w:rPr>
        <w:t>Если при покупке автомобиля мне придется выбирать между скоростью и безопасностью, то я выберу безопасность.</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6"/>
          <w:sz w:val="28"/>
          <w:szCs w:val="28"/>
        </w:rPr>
      </w:pPr>
      <w:r w:rsidRPr="009A6DE5">
        <w:rPr>
          <w:color w:val="000000"/>
          <w:spacing w:val="1"/>
          <w:sz w:val="28"/>
          <w:szCs w:val="28"/>
        </w:rPr>
        <w:t>Я думаю, что мне бы понравилось заниматься боксом.</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7"/>
          <w:sz w:val="28"/>
          <w:szCs w:val="28"/>
        </w:rPr>
      </w:pPr>
      <w:r w:rsidRPr="009A6DE5">
        <w:rPr>
          <w:color w:val="000000"/>
          <w:sz w:val="28"/>
          <w:szCs w:val="28"/>
        </w:rPr>
        <w:t xml:space="preserve">Если бы я мог свободно выбирать профессию, то стал бы дегустатором </w:t>
      </w:r>
      <w:r w:rsidRPr="009A6DE5">
        <w:rPr>
          <w:color w:val="000000"/>
          <w:spacing w:val="-6"/>
          <w:sz w:val="28"/>
          <w:szCs w:val="28"/>
        </w:rPr>
        <w:t>вин.</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5"/>
          <w:sz w:val="28"/>
          <w:szCs w:val="28"/>
        </w:rPr>
      </w:pPr>
      <w:r w:rsidRPr="009A6DE5">
        <w:rPr>
          <w:color w:val="000000"/>
          <w:sz w:val="28"/>
          <w:szCs w:val="28"/>
        </w:rPr>
        <w:t>Я часто испытываю потребность в острых ощущениях.</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7"/>
          <w:sz w:val="28"/>
          <w:szCs w:val="28"/>
        </w:rPr>
      </w:pPr>
      <w:r w:rsidRPr="009A6DE5">
        <w:rPr>
          <w:color w:val="000000"/>
          <w:sz w:val="28"/>
          <w:szCs w:val="28"/>
        </w:rPr>
        <w:t>Иногда мне так и хочется сделать себе больно.</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5"/>
          <w:sz w:val="28"/>
          <w:szCs w:val="28"/>
        </w:rPr>
      </w:pPr>
      <w:r w:rsidRPr="009A6DE5">
        <w:rPr>
          <w:color w:val="000000"/>
          <w:spacing w:val="-1"/>
          <w:sz w:val="28"/>
          <w:szCs w:val="28"/>
        </w:rPr>
        <w:t xml:space="preserve">Мое отношение к жизни хорошо описывает пословица: "Семь раз </w:t>
      </w:r>
      <w:r w:rsidRPr="009A6DE5">
        <w:rPr>
          <w:color w:val="000000"/>
          <w:spacing w:val="2"/>
          <w:sz w:val="28"/>
          <w:szCs w:val="28"/>
        </w:rPr>
        <w:t>отмерь, один раз отрежь".</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5"/>
          <w:sz w:val="28"/>
          <w:szCs w:val="28"/>
        </w:rPr>
      </w:pPr>
      <w:r w:rsidRPr="009A6DE5">
        <w:rPr>
          <w:color w:val="000000"/>
          <w:sz w:val="28"/>
          <w:szCs w:val="28"/>
        </w:rPr>
        <w:lastRenderedPageBreak/>
        <w:t>Я всегда покупаю билеты в общественном транспорте.</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7"/>
          <w:sz w:val="28"/>
          <w:szCs w:val="28"/>
        </w:rPr>
      </w:pPr>
      <w:r w:rsidRPr="009A6DE5">
        <w:rPr>
          <w:color w:val="000000"/>
          <w:spacing w:val="-1"/>
          <w:sz w:val="28"/>
          <w:szCs w:val="28"/>
        </w:rPr>
        <w:t xml:space="preserve">Среди моих знакомых есть люди, которые пробовали одурманивающие </w:t>
      </w:r>
      <w:r w:rsidRPr="009A6DE5">
        <w:rPr>
          <w:color w:val="000000"/>
          <w:sz w:val="28"/>
          <w:szCs w:val="28"/>
        </w:rPr>
        <w:t>токсические вещества.</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8"/>
          <w:sz w:val="28"/>
          <w:szCs w:val="28"/>
        </w:rPr>
      </w:pPr>
      <w:r w:rsidRPr="009A6DE5">
        <w:rPr>
          <w:color w:val="000000"/>
          <w:spacing w:val="1"/>
          <w:sz w:val="28"/>
          <w:szCs w:val="28"/>
        </w:rPr>
        <w:t>Я всегда выполняю обещания, даже, если мне это невыгодно.</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7"/>
          <w:sz w:val="28"/>
          <w:szCs w:val="28"/>
        </w:rPr>
      </w:pPr>
      <w:r w:rsidRPr="009A6DE5">
        <w:rPr>
          <w:color w:val="000000"/>
          <w:sz w:val="28"/>
          <w:szCs w:val="28"/>
        </w:rPr>
        <w:t>Бывает, что мне так и хочется выругаться,</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before="4" w:line="360" w:lineRule="auto"/>
        <w:ind w:firstLine="567"/>
        <w:jc w:val="both"/>
        <w:rPr>
          <w:color w:val="000000"/>
          <w:spacing w:val="-6"/>
          <w:sz w:val="28"/>
          <w:szCs w:val="28"/>
        </w:rPr>
      </w:pPr>
      <w:r w:rsidRPr="009A6DE5">
        <w:rPr>
          <w:color w:val="000000"/>
          <w:sz w:val="28"/>
          <w:szCs w:val="28"/>
        </w:rPr>
        <w:t xml:space="preserve">Правы люди, которые в жизни следуют пословице: "Если нельзя, но </w:t>
      </w:r>
      <w:r w:rsidRPr="009A6DE5">
        <w:rPr>
          <w:color w:val="000000"/>
          <w:spacing w:val="1"/>
          <w:sz w:val="28"/>
          <w:szCs w:val="28"/>
        </w:rPr>
        <w:t>очень хочется, то можно".</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before="4" w:line="360" w:lineRule="auto"/>
        <w:ind w:firstLine="567"/>
        <w:jc w:val="both"/>
        <w:rPr>
          <w:color w:val="000000"/>
          <w:spacing w:val="-6"/>
          <w:sz w:val="28"/>
          <w:szCs w:val="28"/>
        </w:rPr>
      </w:pPr>
      <w:r w:rsidRPr="009A6DE5">
        <w:rPr>
          <w:color w:val="000000"/>
          <w:sz w:val="28"/>
          <w:szCs w:val="28"/>
        </w:rPr>
        <w:t>Бывало, что я случайно попадал в драку после употребления спиртных</w:t>
      </w:r>
      <w:r w:rsidRPr="009A6DE5">
        <w:rPr>
          <w:color w:val="000000"/>
          <w:sz w:val="28"/>
          <w:szCs w:val="28"/>
        </w:rPr>
        <w:br/>
      </w:r>
      <w:r w:rsidRPr="009A6DE5">
        <w:rPr>
          <w:color w:val="000000"/>
          <w:spacing w:val="-2"/>
          <w:sz w:val="28"/>
          <w:szCs w:val="28"/>
        </w:rPr>
        <w:t>напитков.</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7"/>
          <w:sz w:val="28"/>
          <w:szCs w:val="28"/>
        </w:rPr>
      </w:pPr>
      <w:r w:rsidRPr="009A6DE5">
        <w:rPr>
          <w:color w:val="000000"/>
          <w:spacing w:val="-1"/>
          <w:sz w:val="28"/>
          <w:szCs w:val="28"/>
        </w:rPr>
        <w:t>Мне редко удается заставить себя продолжать работу после ряда</w:t>
      </w:r>
      <w:r w:rsidRPr="009A6DE5">
        <w:rPr>
          <w:color w:val="000000"/>
          <w:spacing w:val="-1"/>
          <w:sz w:val="28"/>
          <w:szCs w:val="28"/>
        </w:rPr>
        <w:br/>
      </w:r>
      <w:r w:rsidRPr="009A6DE5">
        <w:rPr>
          <w:color w:val="000000"/>
          <w:spacing w:val="2"/>
          <w:sz w:val="28"/>
          <w:szCs w:val="28"/>
        </w:rPr>
        <w:t>обидных неудач.</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before="4" w:line="360" w:lineRule="auto"/>
        <w:ind w:firstLine="567"/>
        <w:jc w:val="both"/>
        <w:rPr>
          <w:color w:val="000000"/>
          <w:spacing w:val="-7"/>
          <w:sz w:val="28"/>
          <w:szCs w:val="28"/>
        </w:rPr>
      </w:pPr>
      <w:r w:rsidRPr="009A6DE5">
        <w:rPr>
          <w:color w:val="000000"/>
          <w:spacing w:val="-1"/>
          <w:sz w:val="28"/>
          <w:szCs w:val="28"/>
        </w:rPr>
        <w:t>Если бы в наше время проводились бы бои гладиаторов, то бы</w:t>
      </w:r>
      <w:r w:rsidRPr="009A6DE5">
        <w:rPr>
          <w:color w:val="000000"/>
          <w:spacing w:val="-1"/>
          <w:sz w:val="28"/>
          <w:szCs w:val="28"/>
        </w:rPr>
        <w:br/>
      </w:r>
      <w:r w:rsidRPr="009A6DE5">
        <w:rPr>
          <w:color w:val="000000"/>
          <w:spacing w:val="2"/>
          <w:sz w:val="28"/>
          <w:szCs w:val="28"/>
        </w:rPr>
        <w:t>обязательно в них</w:t>
      </w:r>
      <w:r w:rsidRPr="009A6DE5">
        <w:rPr>
          <w:i/>
          <w:iCs/>
          <w:color w:val="000000"/>
          <w:spacing w:val="2"/>
          <w:sz w:val="28"/>
          <w:szCs w:val="28"/>
        </w:rPr>
        <w:t xml:space="preserve"> </w:t>
      </w:r>
      <w:r w:rsidRPr="009A6DE5">
        <w:rPr>
          <w:color w:val="000000"/>
          <w:spacing w:val="2"/>
          <w:sz w:val="28"/>
          <w:szCs w:val="28"/>
        </w:rPr>
        <w:t>поучаствовал.</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8"/>
          <w:sz w:val="28"/>
          <w:szCs w:val="28"/>
        </w:rPr>
      </w:pPr>
      <w:r w:rsidRPr="009A6DE5">
        <w:rPr>
          <w:color w:val="000000"/>
          <w:sz w:val="28"/>
          <w:szCs w:val="28"/>
        </w:rPr>
        <w:t>Бывает, что иногда я говорю неправду.</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8"/>
          <w:sz w:val="28"/>
          <w:szCs w:val="28"/>
        </w:rPr>
      </w:pPr>
      <w:r w:rsidRPr="009A6DE5">
        <w:rPr>
          <w:color w:val="000000"/>
          <w:spacing w:val="1"/>
          <w:sz w:val="28"/>
          <w:szCs w:val="28"/>
        </w:rPr>
        <w:t>Терпеть боль назло всем бывает даже приятно.</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4"/>
          <w:sz w:val="28"/>
          <w:szCs w:val="28"/>
        </w:rPr>
      </w:pPr>
      <w:r w:rsidRPr="009A6DE5">
        <w:rPr>
          <w:color w:val="000000"/>
          <w:spacing w:val="1"/>
          <w:sz w:val="28"/>
          <w:szCs w:val="28"/>
        </w:rPr>
        <w:t>Я лучше соглашусь с человеком, чем стану спорить.</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6"/>
          <w:sz w:val="28"/>
          <w:szCs w:val="28"/>
        </w:rPr>
      </w:pPr>
      <w:r w:rsidRPr="009A6DE5">
        <w:rPr>
          <w:color w:val="000000"/>
          <w:spacing w:val="-1"/>
          <w:sz w:val="28"/>
          <w:szCs w:val="28"/>
        </w:rPr>
        <w:t>Если бы я родился в давние времена, то стал бы благородным</w:t>
      </w:r>
      <w:r w:rsidRPr="009A6DE5">
        <w:rPr>
          <w:color w:val="000000"/>
          <w:spacing w:val="-1"/>
          <w:sz w:val="28"/>
          <w:szCs w:val="28"/>
        </w:rPr>
        <w:br/>
        <w:t>разбойником.</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6"/>
          <w:sz w:val="28"/>
          <w:szCs w:val="28"/>
        </w:rPr>
      </w:pPr>
      <w:r w:rsidRPr="009A6DE5">
        <w:rPr>
          <w:color w:val="000000"/>
          <w:spacing w:val="1"/>
          <w:sz w:val="28"/>
          <w:szCs w:val="28"/>
        </w:rPr>
        <w:t>Если нет другого выхода, то спор можно разрешить и дракой.</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7"/>
          <w:sz w:val="28"/>
          <w:szCs w:val="28"/>
        </w:rPr>
      </w:pPr>
      <w:r w:rsidRPr="009A6DE5">
        <w:rPr>
          <w:color w:val="000000"/>
          <w:spacing w:val="-1"/>
          <w:sz w:val="28"/>
          <w:szCs w:val="28"/>
        </w:rPr>
        <w:t>Бывали случаи, когда мои родители, другие взрослые высказывали</w:t>
      </w:r>
      <w:r w:rsidRPr="009A6DE5">
        <w:rPr>
          <w:color w:val="000000"/>
          <w:spacing w:val="-1"/>
          <w:sz w:val="28"/>
          <w:szCs w:val="28"/>
        </w:rPr>
        <w:br/>
      </w:r>
      <w:r w:rsidRPr="009A6DE5">
        <w:rPr>
          <w:color w:val="000000"/>
          <w:spacing w:val="1"/>
          <w:sz w:val="28"/>
          <w:szCs w:val="28"/>
        </w:rPr>
        <w:t>беспокойство по поводу того, что я немного выпил.</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6"/>
          <w:sz w:val="28"/>
          <w:szCs w:val="28"/>
        </w:rPr>
      </w:pPr>
      <w:r w:rsidRPr="009A6DE5">
        <w:rPr>
          <w:color w:val="000000"/>
          <w:spacing w:val="-1"/>
          <w:sz w:val="28"/>
          <w:szCs w:val="28"/>
        </w:rPr>
        <w:t>Одежда должна с первого взгляда выделять человека среди других в</w:t>
      </w:r>
      <w:r w:rsidRPr="009A6DE5">
        <w:rPr>
          <w:color w:val="000000"/>
          <w:spacing w:val="-1"/>
          <w:sz w:val="28"/>
          <w:szCs w:val="28"/>
        </w:rPr>
        <w:br/>
        <w:t>толпе.</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6"/>
          <w:sz w:val="28"/>
          <w:szCs w:val="28"/>
        </w:rPr>
      </w:pPr>
      <w:r w:rsidRPr="009A6DE5">
        <w:rPr>
          <w:color w:val="000000"/>
          <w:spacing w:val="1"/>
          <w:sz w:val="28"/>
          <w:szCs w:val="28"/>
        </w:rPr>
        <w:t xml:space="preserve">Если </w:t>
      </w:r>
      <w:r>
        <w:rPr>
          <w:color w:val="000000"/>
          <w:spacing w:val="1"/>
          <w:sz w:val="28"/>
          <w:szCs w:val="28"/>
        </w:rPr>
        <w:t>в</w:t>
      </w:r>
      <w:r w:rsidRPr="009A6DE5">
        <w:rPr>
          <w:color w:val="000000"/>
          <w:spacing w:val="1"/>
          <w:sz w:val="28"/>
          <w:szCs w:val="28"/>
        </w:rPr>
        <w:t xml:space="preserve"> кинофильме нет ни одной приличной драки - это плохое кино.</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pacing w:val="-5"/>
          <w:sz w:val="28"/>
          <w:szCs w:val="28"/>
        </w:rPr>
      </w:pPr>
      <w:r w:rsidRPr="009A6DE5">
        <w:rPr>
          <w:color w:val="000000"/>
          <w:spacing w:val="-1"/>
          <w:sz w:val="28"/>
          <w:szCs w:val="28"/>
        </w:rPr>
        <w:t>Когда люди стремятся к новым необычным ощущениям и</w:t>
      </w:r>
      <w:r w:rsidRPr="009A6DE5">
        <w:rPr>
          <w:color w:val="000000"/>
          <w:spacing w:val="-1"/>
          <w:sz w:val="28"/>
          <w:szCs w:val="28"/>
        </w:rPr>
        <w:br/>
      </w:r>
      <w:r w:rsidRPr="009A6DE5">
        <w:rPr>
          <w:color w:val="000000"/>
          <w:spacing w:val="2"/>
          <w:sz w:val="28"/>
          <w:szCs w:val="28"/>
        </w:rPr>
        <w:t>переживаниям - это нормально.</w:t>
      </w:r>
    </w:p>
    <w:p w:rsidR="008D2116" w:rsidRPr="009A6DE5" w:rsidRDefault="008D2116" w:rsidP="00CA2ED5">
      <w:pPr>
        <w:widowControl w:val="0"/>
        <w:numPr>
          <w:ilvl w:val="0"/>
          <w:numId w:val="29"/>
        </w:numPr>
        <w:shd w:val="clear" w:color="auto" w:fill="FFFFFF"/>
        <w:tabs>
          <w:tab w:val="left" w:pos="360"/>
        </w:tabs>
        <w:autoSpaceDE w:val="0"/>
        <w:autoSpaceDN w:val="0"/>
        <w:adjustRightInd w:val="0"/>
        <w:spacing w:line="360" w:lineRule="auto"/>
        <w:ind w:firstLine="567"/>
        <w:jc w:val="both"/>
        <w:rPr>
          <w:color w:val="000000"/>
          <w:sz w:val="28"/>
          <w:szCs w:val="28"/>
        </w:rPr>
      </w:pPr>
      <w:r w:rsidRPr="009A6DE5">
        <w:rPr>
          <w:color w:val="000000"/>
          <w:sz w:val="28"/>
          <w:szCs w:val="28"/>
        </w:rPr>
        <w:t>Иногда я скучаю на уроках.</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5"/>
          <w:sz w:val="28"/>
          <w:szCs w:val="28"/>
        </w:rPr>
      </w:pPr>
      <w:r w:rsidRPr="009A6DE5">
        <w:rPr>
          <w:color w:val="000000"/>
          <w:sz w:val="28"/>
          <w:szCs w:val="28"/>
        </w:rPr>
        <w:t>Если меня кто-то случайно задел в толпе, то я обязательно потребую от</w:t>
      </w:r>
      <w:r w:rsidRPr="009A6DE5">
        <w:rPr>
          <w:color w:val="000000"/>
          <w:sz w:val="28"/>
          <w:szCs w:val="28"/>
        </w:rPr>
        <w:br/>
      </w:r>
      <w:r w:rsidRPr="009A6DE5">
        <w:rPr>
          <w:color w:val="000000"/>
          <w:spacing w:val="-1"/>
          <w:sz w:val="28"/>
          <w:szCs w:val="28"/>
        </w:rPr>
        <w:t>него извинений.</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6"/>
          <w:sz w:val="28"/>
          <w:szCs w:val="28"/>
        </w:rPr>
      </w:pPr>
      <w:r w:rsidRPr="009A6DE5">
        <w:rPr>
          <w:color w:val="000000"/>
          <w:sz w:val="28"/>
          <w:szCs w:val="28"/>
        </w:rPr>
        <w:lastRenderedPageBreak/>
        <w:t>Если человек раздражает меня, то готов высказать ему все, что я о нем</w:t>
      </w:r>
      <w:r w:rsidRPr="009A6DE5">
        <w:rPr>
          <w:color w:val="000000"/>
          <w:sz w:val="28"/>
          <w:szCs w:val="28"/>
        </w:rPr>
        <w:br/>
      </w:r>
      <w:r w:rsidRPr="009A6DE5">
        <w:rPr>
          <w:color w:val="000000"/>
          <w:spacing w:val="-1"/>
          <w:sz w:val="28"/>
          <w:szCs w:val="28"/>
        </w:rPr>
        <w:t>думаю.</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7"/>
          <w:sz w:val="28"/>
          <w:szCs w:val="28"/>
        </w:rPr>
      </w:pPr>
      <w:r w:rsidRPr="009A6DE5">
        <w:rPr>
          <w:color w:val="000000"/>
          <w:spacing w:val="-1"/>
          <w:sz w:val="28"/>
          <w:szCs w:val="28"/>
        </w:rPr>
        <w:t>Во время путешествий и поездок я люблю отклонятся от обычных</w:t>
      </w:r>
      <w:r w:rsidRPr="009A6DE5">
        <w:rPr>
          <w:color w:val="000000"/>
          <w:spacing w:val="-1"/>
          <w:sz w:val="28"/>
          <w:szCs w:val="28"/>
        </w:rPr>
        <w:br/>
      </w:r>
      <w:r w:rsidRPr="009A6DE5">
        <w:rPr>
          <w:color w:val="000000"/>
          <w:spacing w:val="-2"/>
          <w:sz w:val="28"/>
          <w:szCs w:val="28"/>
        </w:rPr>
        <w:t>маршрутов.</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7"/>
          <w:sz w:val="28"/>
          <w:szCs w:val="28"/>
        </w:rPr>
      </w:pPr>
      <w:r w:rsidRPr="009A6DE5">
        <w:rPr>
          <w:color w:val="000000"/>
          <w:spacing w:val="1"/>
          <w:sz w:val="28"/>
          <w:szCs w:val="28"/>
        </w:rPr>
        <w:t>Мне бы понравилась профессия дрессировщика хищных зверей.</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7"/>
          <w:sz w:val="28"/>
          <w:szCs w:val="28"/>
        </w:rPr>
      </w:pPr>
      <w:r w:rsidRPr="009A6DE5">
        <w:rPr>
          <w:color w:val="000000"/>
          <w:spacing w:val="1"/>
          <w:sz w:val="28"/>
          <w:szCs w:val="28"/>
        </w:rPr>
        <w:t>Если уж ты сел за руль мотоцикла, то стоит ехать только очень быстро.</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8"/>
          <w:sz w:val="28"/>
          <w:szCs w:val="28"/>
        </w:rPr>
      </w:pPr>
      <w:r w:rsidRPr="009A6DE5">
        <w:rPr>
          <w:color w:val="000000"/>
          <w:sz w:val="28"/>
          <w:szCs w:val="28"/>
        </w:rPr>
        <w:t xml:space="preserve">Когда я читаю детектив, то мне часто хочется, чтобы преступник ушел от </w:t>
      </w:r>
      <w:r w:rsidRPr="009A6DE5">
        <w:rPr>
          <w:color w:val="000000"/>
          <w:spacing w:val="-1"/>
          <w:sz w:val="28"/>
          <w:szCs w:val="28"/>
        </w:rPr>
        <w:t>преследования.</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before="4" w:line="360" w:lineRule="auto"/>
        <w:ind w:firstLine="567"/>
        <w:jc w:val="both"/>
        <w:rPr>
          <w:color w:val="000000"/>
          <w:spacing w:val="-6"/>
          <w:sz w:val="28"/>
          <w:szCs w:val="28"/>
        </w:rPr>
      </w:pPr>
      <w:r w:rsidRPr="009A6DE5">
        <w:rPr>
          <w:color w:val="000000"/>
          <w:sz w:val="28"/>
          <w:szCs w:val="28"/>
        </w:rPr>
        <w:t xml:space="preserve">Иногда я просто не могу удержаться от смеха, когда слышу неприличную </w:t>
      </w:r>
      <w:r w:rsidRPr="009A6DE5">
        <w:rPr>
          <w:color w:val="000000"/>
          <w:spacing w:val="-5"/>
          <w:sz w:val="28"/>
          <w:szCs w:val="28"/>
        </w:rPr>
        <w:t>шутку.</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7"/>
          <w:sz w:val="28"/>
          <w:szCs w:val="28"/>
        </w:rPr>
      </w:pPr>
      <w:r w:rsidRPr="009A6DE5">
        <w:rPr>
          <w:color w:val="000000"/>
          <w:sz w:val="28"/>
          <w:szCs w:val="28"/>
        </w:rPr>
        <w:t>Я стараюсь избегать в разговоре выражений, которые могут смутить</w:t>
      </w:r>
      <w:r w:rsidRPr="009A6DE5">
        <w:rPr>
          <w:color w:val="000000"/>
          <w:sz w:val="28"/>
          <w:szCs w:val="28"/>
        </w:rPr>
        <w:br/>
      </w:r>
      <w:r w:rsidRPr="009A6DE5">
        <w:rPr>
          <w:color w:val="000000"/>
          <w:spacing w:val="-1"/>
          <w:sz w:val="28"/>
          <w:szCs w:val="28"/>
        </w:rPr>
        <w:t>окружающих.</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7"/>
          <w:sz w:val="28"/>
          <w:szCs w:val="28"/>
        </w:rPr>
      </w:pPr>
      <w:r w:rsidRPr="009A6DE5">
        <w:rPr>
          <w:color w:val="000000"/>
          <w:spacing w:val="1"/>
          <w:sz w:val="28"/>
          <w:szCs w:val="28"/>
        </w:rPr>
        <w:t>Я часто огорчаюсь из-за мелочей.</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7"/>
          <w:sz w:val="28"/>
          <w:szCs w:val="28"/>
        </w:rPr>
      </w:pPr>
      <w:r w:rsidRPr="009A6DE5">
        <w:rPr>
          <w:color w:val="000000"/>
          <w:spacing w:val="1"/>
          <w:sz w:val="28"/>
          <w:szCs w:val="28"/>
        </w:rPr>
        <w:t>Когда мне возражают, я часто взрываюсь и отвечаю резко.</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6"/>
          <w:sz w:val="28"/>
          <w:szCs w:val="28"/>
        </w:rPr>
      </w:pPr>
      <w:r w:rsidRPr="009A6DE5">
        <w:rPr>
          <w:color w:val="000000"/>
          <w:sz w:val="28"/>
          <w:szCs w:val="28"/>
        </w:rPr>
        <w:t>Мне больше нравится читать о приключениях, чем о любовных историях.</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before="4" w:line="360" w:lineRule="auto"/>
        <w:ind w:firstLine="567"/>
        <w:jc w:val="both"/>
        <w:rPr>
          <w:color w:val="000000"/>
          <w:spacing w:val="-7"/>
          <w:sz w:val="28"/>
          <w:szCs w:val="28"/>
        </w:rPr>
      </w:pPr>
      <w:r w:rsidRPr="009A6DE5">
        <w:rPr>
          <w:color w:val="000000"/>
          <w:sz w:val="28"/>
          <w:szCs w:val="28"/>
        </w:rPr>
        <w:t>Чтобы получить удовольствие, стоит нарушить некоторые правила и</w:t>
      </w:r>
      <w:r w:rsidRPr="009A6DE5">
        <w:rPr>
          <w:color w:val="000000"/>
          <w:sz w:val="28"/>
          <w:szCs w:val="28"/>
        </w:rPr>
        <w:br/>
      </w:r>
      <w:r w:rsidRPr="009A6DE5">
        <w:rPr>
          <w:color w:val="000000"/>
          <w:spacing w:val="-2"/>
          <w:sz w:val="28"/>
          <w:szCs w:val="28"/>
        </w:rPr>
        <w:t>запреты.</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5"/>
          <w:sz w:val="28"/>
          <w:szCs w:val="28"/>
        </w:rPr>
      </w:pPr>
      <w:r w:rsidRPr="009A6DE5">
        <w:rPr>
          <w:color w:val="000000"/>
          <w:sz w:val="28"/>
          <w:szCs w:val="28"/>
        </w:rPr>
        <w:t>Мне нравится бывать в компаниях, где в меру выпивают и веселятся.</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5"/>
          <w:sz w:val="28"/>
          <w:szCs w:val="28"/>
        </w:rPr>
      </w:pPr>
      <w:r w:rsidRPr="009A6DE5">
        <w:rPr>
          <w:color w:val="000000"/>
          <w:sz w:val="28"/>
          <w:szCs w:val="28"/>
        </w:rPr>
        <w:t>Меня раздражает, когда девушки курят.</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6"/>
          <w:sz w:val="28"/>
          <w:szCs w:val="28"/>
        </w:rPr>
      </w:pPr>
      <w:r w:rsidRPr="009A6DE5">
        <w:rPr>
          <w:color w:val="000000"/>
          <w:spacing w:val="1"/>
          <w:sz w:val="28"/>
          <w:szCs w:val="28"/>
        </w:rPr>
        <w:t>Мне нравится состояние, которое наступает, когда в меру и в хорошей</w:t>
      </w:r>
      <w:r w:rsidRPr="009A6DE5">
        <w:rPr>
          <w:color w:val="000000"/>
          <w:spacing w:val="1"/>
          <w:sz w:val="28"/>
          <w:szCs w:val="28"/>
        </w:rPr>
        <w:br/>
      </w:r>
      <w:r w:rsidRPr="009A6DE5">
        <w:rPr>
          <w:color w:val="000000"/>
          <w:spacing w:val="-1"/>
          <w:sz w:val="28"/>
          <w:szCs w:val="28"/>
        </w:rPr>
        <w:t>компании выпьешь.</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6"/>
          <w:sz w:val="28"/>
          <w:szCs w:val="28"/>
        </w:rPr>
      </w:pPr>
      <w:r w:rsidRPr="009A6DE5">
        <w:rPr>
          <w:color w:val="000000"/>
          <w:sz w:val="28"/>
          <w:szCs w:val="28"/>
        </w:rPr>
        <w:t>Бывало, что у меня возникало желание выпить, хотя я понимал, что</w:t>
      </w:r>
      <w:r w:rsidRPr="009A6DE5">
        <w:rPr>
          <w:color w:val="000000"/>
          <w:sz w:val="28"/>
          <w:szCs w:val="28"/>
        </w:rPr>
        <w:br/>
      </w:r>
      <w:r w:rsidRPr="009A6DE5">
        <w:rPr>
          <w:color w:val="000000"/>
          <w:spacing w:val="3"/>
          <w:sz w:val="28"/>
          <w:szCs w:val="28"/>
        </w:rPr>
        <w:t>сейчас не время и не место.</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6"/>
          <w:sz w:val="28"/>
          <w:szCs w:val="28"/>
        </w:rPr>
      </w:pPr>
      <w:r w:rsidRPr="009A6DE5">
        <w:rPr>
          <w:color w:val="000000"/>
          <w:spacing w:val="1"/>
          <w:sz w:val="28"/>
          <w:szCs w:val="28"/>
        </w:rPr>
        <w:t>Сигарета в трудную минуту меня успокаивает.</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before="4" w:line="360" w:lineRule="auto"/>
        <w:ind w:firstLine="567"/>
        <w:jc w:val="both"/>
        <w:rPr>
          <w:color w:val="000000"/>
          <w:spacing w:val="-4"/>
          <w:sz w:val="28"/>
          <w:szCs w:val="28"/>
        </w:rPr>
      </w:pPr>
      <w:r w:rsidRPr="009A6DE5">
        <w:rPr>
          <w:color w:val="000000"/>
          <w:sz w:val="28"/>
          <w:szCs w:val="28"/>
        </w:rPr>
        <w:t>Мне легко заставить других людей боятся меня, и иногда ради забавы я</w:t>
      </w:r>
      <w:r w:rsidRPr="009A6DE5">
        <w:rPr>
          <w:color w:val="000000"/>
          <w:sz w:val="28"/>
          <w:szCs w:val="28"/>
        </w:rPr>
        <w:br/>
      </w:r>
      <w:r w:rsidRPr="009A6DE5">
        <w:rPr>
          <w:color w:val="000000"/>
          <w:spacing w:val="-1"/>
          <w:sz w:val="28"/>
          <w:szCs w:val="28"/>
        </w:rPr>
        <w:t>это делаю.</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4"/>
          <w:sz w:val="28"/>
          <w:szCs w:val="28"/>
        </w:rPr>
      </w:pPr>
      <w:r w:rsidRPr="009A6DE5">
        <w:rPr>
          <w:color w:val="000000"/>
          <w:spacing w:val="-1"/>
          <w:sz w:val="28"/>
          <w:szCs w:val="28"/>
        </w:rPr>
        <w:t>Я смог бы своей рукой казнить преступника, справедливо</w:t>
      </w:r>
      <w:r w:rsidRPr="009A6DE5">
        <w:rPr>
          <w:color w:val="000000"/>
          <w:spacing w:val="-1"/>
          <w:sz w:val="28"/>
          <w:szCs w:val="28"/>
        </w:rPr>
        <w:br/>
      </w:r>
      <w:r w:rsidRPr="009A6DE5">
        <w:rPr>
          <w:color w:val="000000"/>
          <w:spacing w:val="2"/>
          <w:sz w:val="28"/>
          <w:szCs w:val="28"/>
        </w:rPr>
        <w:lastRenderedPageBreak/>
        <w:t>приговоренного к высшей мере наказания.</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4"/>
          <w:sz w:val="28"/>
          <w:szCs w:val="28"/>
        </w:rPr>
      </w:pPr>
      <w:r w:rsidRPr="009A6DE5">
        <w:rPr>
          <w:color w:val="000000"/>
          <w:spacing w:val="1"/>
          <w:sz w:val="28"/>
          <w:szCs w:val="28"/>
        </w:rPr>
        <w:t>Удовольствие - это главное, к чему стоит стремит</w:t>
      </w:r>
      <w:r>
        <w:rPr>
          <w:color w:val="000000"/>
          <w:spacing w:val="1"/>
          <w:sz w:val="28"/>
          <w:szCs w:val="28"/>
        </w:rPr>
        <w:t>ь</w:t>
      </w:r>
      <w:r w:rsidRPr="009A6DE5">
        <w:rPr>
          <w:color w:val="000000"/>
          <w:spacing w:val="1"/>
          <w:sz w:val="28"/>
          <w:szCs w:val="28"/>
        </w:rPr>
        <w:t>ся в жизни.</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6"/>
          <w:sz w:val="28"/>
          <w:szCs w:val="28"/>
        </w:rPr>
      </w:pPr>
      <w:r w:rsidRPr="009A6DE5">
        <w:rPr>
          <w:color w:val="000000"/>
          <w:sz w:val="28"/>
          <w:szCs w:val="28"/>
        </w:rPr>
        <w:t>Я хотел бы поучаствовать в автомобильных гонках.</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6"/>
          <w:sz w:val="28"/>
          <w:szCs w:val="28"/>
        </w:rPr>
      </w:pPr>
      <w:r w:rsidRPr="009A6DE5">
        <w:rPr>
          <w:color w:val="000000"/>
          <w:spacing w:val="1"/>
          <w:sz w:val="28"/>
          <w:szCs w:val="28"/>
        </w:rPr>
        <w:t>Когда у меня плохое настроение, ко мне лучше не подходить.</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7"/>
          <w:sz w:val="28"/>
          <w:szCs w:val="28"/>
        </w:rPr>
      </w:pPr>
      <w:r w:rsidRPr="009A6DE5">
        <w:rPr>
          <w:color w:val="000000"/>
          <w:sz w:val="28"/>
          <w:szCs w:val="28"/>
        </w:rPr>
        <w:t>Иногда у меня бывает такое настроение, что я готов первым начать</w:t>
      </w:r>
      <w:r w:rsidRPr="009A6DE5">
        <w:rPr>
          <w:color w:val="000000"/>
          <w:sz w:val="28"/>
          <w:szCs w:val="28"/>
        </w:rPr>
        <w:br/>
      </w:r>
      <w:r w:rsidRPr="009A6DE5">
        <w:rPr>
          <w:color w:val="000000"/>
          <w:spacing w:val="-2"/>
          <w:sz w:val="28"/>
          <w:szCs w:val="28"/>
        </w:rPr>
        <w:t>драку.</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7"/>
          <w:sz w:val="28"/>
          <w:szCs w:val="28"/>
        </w:rPr>
      </w:pPr>
      <w:r w:rsidRPr="009A6DE5">
        <w:rPr>
          <w:color w:val="000000"/>
          <w:sz w:val="28"/>
          <w:szCs w:val="28"/>
        </w:rPr>
        <w:t>Я могу вспомнить случаи, когда я был таким злым, что хватал первую</w:t>
      </w:r>
      <w:r w:rsidRPr="009A6DE5">
        <w:rPr>
          <w:color w:val="000000"/>
          <w:sz w:val="28"/>
          <w:szCs w:val="28"/>
        </w:rPr>
        <w:br/>
      </w:r>
      <w:r w:rsidRPr="009A6DE5">
        <w:rPr>
          <w:color w:val="000000"/>
          <w:spacing w:val="1"/>
          <w:sz w:val="28"/>
          <w:szCs w:val="28"/>
        </w:rPr>
        <w:t>попавшуюся под руки вещь и ломал ее.</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7"/>
          <w:sz w:val="28"/>
          <w:szCs w:val="28"/>
        </w:rPr>
      </w:pPr>
      <w:r w:rsidRPr="009A6DE5">
        <w:rPr>
          <w:color w:val="000000"/>
          <w:spacing w:val="1"/>
          <w:sz w:val="28"/>
          <w:szCs w:val="28"/>
        </w:rPr>
        <w:t>Я всегда требую, чтобы окружающие уважали мои права.</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6"/>
          <w:sz w:val="28"/>
          <w:szCs w:val="28"/>
        </w:rPr>
      </w:pPr>
      <w:r w:rsidRPr="009A6DE5">
        <w:rPr>
          <w:color w:val="000000"/>
          <w:sz w:val="28"/>
          <w:szCs w:val="28"/>
        </w:rPr>
        <w:t>Мне понравилось бы прыгать с парашютом.</w:t>
      </w:r>
    </w:p>
    <w:p w:rsidR="008D2116" w:rsidRPr="009A6DE5" w:rsidRDefault="008D2116" w:rsidP="00CA2ED5">
      <w:pPr>
        <w:widowControl w:val="0"/>
        <w:numPr>
          <w:ilvl w:val="0"/>
          <w:numId w:val="30"/>
        </w:numPr>
        <w:shd w:val="clear" w:color="auto" w:fill="FFFFFF"/>
        <w:tabs>
          <w:tab w:val="left" w:pos="367"/>
        </w:tabs>
        <w:autoSpaceDE w:val="0"/>
        <w:autoSpaceDN w:val="0"/>
        <w:adjustRightInd w:val="0"/>
        <w:spacing w:line="360" w:lineRule="auto"/>
        <w:ind w:firstLine="567"/>
        <w:jc w:val="both"/>
        <w:rPr>
          <w:color w:val="000000"/>
          <w:spacing w:val="-6"/>
          <w:sz w:val="28"/>
          <w:szCs w:val="28"/>
        </w:rPr>
      </w:pPr>
      <w:r w:rsidRPr="009A6DE5">
        <w:rPr>
          <w:color w:val="000000"/>
          <w:spacing w:val="-1"/>
          <w:sz w:val="28"/>
          <w:szCs w:val="28"/>
        </w:rPr>
        <w:t>Вредное воздействие на человека алкоголя и табака сильно</w:t>
      </w:r>
      <w:r w:rsidRPr="009A6DE5">
        <w:rPr>
          <w:color w:val="000000"/>
          <w:spacing w:val="-1"/>
          <w:sz w:val="28"/>
          <w:szCs w:val="28"/>
        </w:rPr>
        <w:br/>
        <w:t>преувеличивают.</w:t>
      </w:r>
    </w:p>
    <w:p w:rsidR="008D2116" w:rsidRPr="009A6DE5" w:rsidRDefault="008D2116" w:rsidP="00CA2ED5">
      <w:pPr>
        <w:widowControl w:val="0"/>
        <w:numPr>
          <w:ilvl w:val="0"/>
          <w:numId w:val="31"/>
        </w:numPr>
        <w:shd w:val="clear" w:color="auto" w:fill="FFFFFF"/>
        <w:tabs>
          <w:tab w:val="left" w:pos="425"/>
        </w:tabs>
        <w:autoSpaceDE w:val="0"/>
        <w:autoSpaceDN w:val="0"/>
        <w:adjustRightInd w:val="0"/>
        <w:spacing w:line="360" w:lineRule="auto"/>
        <w:ind w:firstLine="567"/>
        <w:jc w:val="both"/>
        <w:rPr>
          <w:color w:val="000000"/>
          <w:spacing w:val="-7"/>
          <w:sz w:val="28"/>
          <w:szCs w:val="28"/>
        </w:rPr>
      </w:pPr>
      <w:r w:rsidRPr="009A6DE5">
        <w:rPr>
          <w:color w:val="000000"/>
          <w:spacing w:val="1"/>
          <w:sz w:val="28"/>
          <w:szCs w:val="28"/>
        </w:rPr>
        <w:t>Я редко даю сдачи, даже если кто-то ударит меня.</w:t>
      </w:r>
    </w:p>
    <w:p w:rsidR="008D2116" w:rsidRPr="009A6DE5" w:rsidRDefault="008D2116" w:rsidP="00CA2ED5">
      <w:pPr>
        <w:widowControl w:val="0"/>
        <w:numPr>
          <w:ilvl w:val="0"/>
          <w:numId w:val="31"/>
        </w:numPr>
        <w:shd w:val="clear" w:color="auto" w:fill="FFFFFF"/>
        <w:tabs>
          <w:tab w:val="left" w:pos="425"/>
        </w:tabs>
        <w:autoSpaceDE w:val="0"/>
        <w:autoSpaceDN w:val="0"/>
        <w:adjustRightInd w:val="0"/>
        <w:spacing w:before="4" w:line="360" w:lineRule="auto"/>
        <w:ind w:firstLine="567"/>
        <w:jc w:val="both"/>
        <w:rPr>
          <w:color w:val="000000"/>
          <w:spacing w:val="-8"/>
          <w:sz w:val="28"/>
          <w:szCs w:val="28"/>
        </w:rPr>
      </w:pPr>
      <w:r w:rsidRPr="009A6DE5">
        <w:rPr>
          <w:color w:val="000000"/>
          <w:sz w:val="28"/>
          <w:szCs w:val="28"/>
        </w:rPr>
        <w:t>Я не получаю удовольствия от ощущения риска.</w:t>
      </w:r>
    </w:p>
    <w:p w:rsidR="008D2116" w:rsidRPr="009A6DE5" w:rsidRDefault="008D2116" w:rsidP="00CA2ED5">
      <w:pPr>
        <w:widowControl w:val="0"/>
        <w:numPr>
          <w:ilvl w:val="0"/>
          <w:numId w:val="31"/>
        </w:numPr>
        <w:shd w:val="clear" w:color="auto" w:fill="FFFFFF"/>
        <w:tabs>
          <w:tab w:val="left" w:pos="425"/>
        </w:tabs>
        <w:autoSpaceDE w:val="0"/>
        <w:autoSpaceDN w:val="0"/>
        <w:adjustRightInd w:val="0"/>
        <w:spacing w:line="360" w:lineRule="auto"/>
        <w:ind w:firstLine="567"/>
        <w:jc w:val="both"/>
        <w:rPr>
          <w:color w:val="000000"/>
          <w:spacing w:val="-8"/>
          <w:sz w:val="28"/>
          <w:szCs w:val="28"/>
        </w:rPr>
      </w:pPr>
      <w:r w:rsidRPr="009A6DE5">
        <w:rPr>
          <w:color w:val="000000"/>
          <w:sz w:val="28"/>
          <w:szCs w:val="28"/>
        </w:rPr>
        <w:t>Когда человек в пылу спора прибегает к "сильным" выражениям - это</w:t>
      </w:r>
      <w:r w:rsidRPr="009A6DE5">
        <w:rPr>
          <w:color w:val="000000"/>
          <w:sz w:val="28"/>
          <w:szCs w:val="28"/>
        </w:rPr>
        <w:br/>
      </w:r>
      <w:r w:rsidRPr="009A6DE5">
        <w:rPr>
          <w:color w:val="000000"/>
          <w:spacing w:val="-2"/>
          <w:sz w:val="28"/>
          <w:szCs w:val="28"/>
        </w:rPr>
        <w:t>нормально.</w:t>
      </w:r>
    </w:p>
    <w:p w:rsidR="008D2116" w:rsidRPr="009A6DE5" w:rsidRDefault="008D2116" w:rsidP="00CA2ED5">
      <w:pPr>
        <w:widowControl w:val="0"/>
        <w:numPr>
          <w:ilvl w:val="0"/>
          <w:numId w:val="31"/>
        </w:numPr>
        <w:shd w:val="clear" w:color="auto" w:fill="FFFFFF"/>
        <w:tabs>
          <w:tab w:val="left" w:pos="425"/>
        </w:tabs>
        <w:autoSpaceDE w:val="0"/>
        <w:autoSpaceDN w:val="0"/>
        <w:adjustRightInd w:val="0"/>
        <w:spacing w:line="360" w:lineRule="auto"/>
        <w:ind w:firstLine="567"/>
        <w:jc w:val="both"/>
        <w:rPr>
          <w:color w:val="000000"/>
          <w:spacing w:val="-7"/>
          <w:sz w:val="28"/>
          <w:szCs w:val="28"/>
        </w:rPr>
      </w:pPr>
      <w:r w:rsidRPr="009A6DE5">
        <w:rPr>
          <w:color w:val="000000"/>
          <w:sz w:val="28"/>
          <w:szCs w:val="28"/>
        </w:rPr>
        <w:t>Я часто не могу сдержать свои чувства.</w:t>
      </w:r>
    </w:p>
    <w:p w:rsidR="008D2116" w:rsidRPr="009A6DE5" w:rsidRDefault="008D2116" w:rsidP="00CA2ED5">
      <w:pPr>
        <w:widowControl w:val="0"/>
        <w:numPr>
          <w:ilvl w:val="0"/>
          <w:numId w:val="31"/>
        </w:numPr>
        <w:shd w:val="clear" w:color="auto" w:fill="FFFFFF"/>
        <w:tabs>
          <w:tab w:val="left" w:pos="425"/>
        </w:tabs>
        <w:autoSpaceDE w:val="0"/>
        <w:autoSpaceDN w:val="0"/>
        <w:adjustRightInd w:val="0"/>
        <w:spacing w:before="4" w:line="360" w:lineRule="auto"/>
        <w:ind w:firstLine="567"/>
        <w:jc w:val="both"/>
        <w:rPr>
          <w:color w:val="000000"/>
          <w:spacing w:val="-9"/>
          <w:sz w:val="28"/>
          <w:szCs w:val="28"/>
        </w:rPr>
      </w:pPr>
      <w:r w:rsidRPr="009A6DE5">
        <w:rPr>
          <w:color w:val="000000"/>
          <w:sz w:val="28"/>
          <w:szCs w:val="28"/>
        </w:rPr>
        <w:t>Бывало, что я опаздывал на уроки.</w:t>
      </w:r>
    </w:p>
    <w:p w:rsidR="008D2116" w:rsidRPr="009A6DE5" w:rsidRDefault="008D2116" w:rsidP="00CA2ED5">
      <w:pPr>
        <w:widowControl w:val="0"/>
        <w:numPr>
          <w:ilvl w:val="0"/>
          <w:numId w:val="31"/>
        </w:numPr>
        <w:shd w:val="clear" w:color="auto" w:fill="FFFFFF"/>
        <w:tabs>
          <w:tab w:val="left" w:pos="425"/>
        </w:tabs>
        <w:autoSpaceDE w:val="0"/>
        <w:autoSpaceDN w:val="0"/>
        <w:adjustRightInd w:val="0"/>
        <w:spacing w:before="4" w:line="360" w:lineRule="auto"/>
        <w:ind w:firstLine="567"/>
        <w:jc w:val="both"/>
        <w:rPr>
          <w:color w:val="000000"/>
          <w:spacing w:val="-9"/>
          <w:sz w:val="28"/>
          <w:szCs w:val="28"/>
        </w:rPr>
      </w:pPr>
      <w:r w:rsidRPr="009A6DE5">
        <w:rPr>
          <w:color w:val="000000"/>
          <w:spacing w:val="1"/>
          <w:sz w:val="28"/>
          <w:szCs w:val="28"/>
        </w:rPr>
        <w:t>Мне нравятся компании, где все подшучивают друг над другом.</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9"/>
          <w:sz w:val="28"/>
          <w:szCs w:val="28"/>
        </w:rPr>
      </w:pPr>
      <w:r w:rsidRPr="009A6DE5">
        <w:rPr>
          <w:color w:val="000000"/>
          <w:spacing w:val="1"/>
          <w:sz w:val="28"/>
          <w:szCs w:val="28"/>
        </w:rPr>
        <w:t>Секс должен занимать в жизни молодежи одно из главных мест.</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8"/>
          <w:sz w:val="28"/>
          <w:szCs w:val="28"/>
        </w:rPr>
      </w:pPr>
      <w:r w:rsidRPr="009A6DE5">
        <w:rPr>
          <w:color w:val="000000"/>
          <w:sz w:val="28"/>
          <w:szCs w:val="28"/>
        </w:rPr>
        <w:t>Часто я не могу удержаться от спора, если кто-то не согласен со мной.</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8"/>
          <w:sz w:val="28"/>
          <w:szCs w:val="28"/>
        </w:rPr>
      </w:pPr>
      <w:r w:rsidRPr="009A6DE5">
        <w:rPr>
          <w:color w:val="000000"/>
          <w:spacing w:val="1"/>
          <w:sz w:val="28"/>
          <w:szCs w:val="28"/>
        </w:rPr>
        <w:t>Иногда случалось, что я не выполнял школьное домашнее задание.</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7"/>
          <w:sz w:val="28"/>
          <w:szCs w:val="28"/>
        </w:rPr>
      </w:pPr>
      <w:r w:rsidRPr="009A6DE5">
        <w:rPr>
          <w:color w:val="000000"/>
          <w:spacing w:val="1"/>
          <w:sz w:val="28"/>
          <w:szCs w:val="28"/>
        </w:rPr>
        <w:t>Я часто совершаю поступки под влиянием минутного настроения.</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9"/>
          <w:sz w:val="28"/>
          <w:szCs w:val="28"/>
        </w:rPr>
      </w:pPr>
      <w:r w:rsidRPr="009A6DE5">
        <w:rPr>
          <w:color w:val="000000"/>
          <w:sz w:val="28"/>
          <w:szCs w:val="28"/>
        </w:rPr>
        <w:t>Мне кажется, что я не способен ударить человека.</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8"/>
          <w:sz w:val="28"/>
          <w:szCs w:val="28"/>
        </w:rPr>
      </w:pPr>
      <w:r w:rsidRPr="009A6DE5">
        <w:rPr>
          <w:color w:val="000000"/>
          <w:sz w:val="28"/>
          <w:szCs w:val="28"/>
        </w:rPr>
        <w:t>Люди справедливо возмущаются, когда узнают, что преступник остался</w:t>
      </w:r>
      <w:r w:rsidRPr="009A6DE5">
        <w:rPr>
          <w:color w:val="000000"/>
          <w:sz w:val="28"/>
          <w:szCs w:val="28"/>
        </w:rPr>
        <w:br/>
      </w:r>
      <w:r w:rsidRPr="009A6DE5">
        <w:rPr>
          <w:color w:val="000000"/>
          <w:spacing w:val="-1"/>
          <w:sz w:val="28"/>
          <w:szCs w:val="28"/>
        </w:rPr>
        <w:t>безнаказанным.</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7"/>
          <w:sz w:val="28"/>
          <w:szCs w:val="28"/>
        </w:rPr>
      </w:pPr>
      <w:r w:rsidRPr="009A6DE5">
        <w:rPr>
          <w:color w:val="000000"/>
          <w:spacing w:val="-1"/>
          <w:sz w:val="28"/>
          <w:szCs w:val="28"/>
        </w:rPr>
        <w:t>Бывает, что мне приходится скрывать о взрослых некоторые свои</w:t>
      </w:r>
      <w:r w:rsidRPr="009A6DE5">
        <w:rPr>
          <w:color w:val="000000"/>
          <w:spacing w:val="-1"/>
          <w:sz w:val="28"/>
          <w:szCs w:val="28"/>
        </w:rPr>
        <w:br/>
      </w:r>
      <w:r w:rsidRPr="009A6DE5">
        <w:rPr>
          <w:color w:val="000000"/>
          <w:spacing w:val="-3"/>
          <w:sz w:val="28"/>
          <w:szCs w:val="28"/>
        </w:rPr>
        <w:t>поступки.</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8"/>
          <w:sz w:val="28"/>
          <w:szCs w:val="28"/>
        </w:rPr>
      </w:pPr>
      <w:r w:rsidRPr="009A6DE5">
        <w:rPr>
          <w:color w:val="000000"/>
          <w:sz w:val="28"/>
          <w:szCs w:val="28"/>
        </w:rPr>
        <w:t>Наивные простаки сами заслуживают того, чтобы их обманывали.</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8"/>
          <w:sz w:val="28"/>
          <w:szCs w:val="28"/>
        </w:rPr>
      </w:pPr>
      <w:r w:rsidRPr="009A6DE5">
        <w:rPr>
          <w:color w:val="000000"/>
          <w:spacing w:val="1"/>
          <w:sz w:val="28"/>
          <w:szCs w:val="28"/>
        </w:rPr>
        <w:lastRenderedPageBreak/>
        <w:t>Иногда я бываю так раздражен, что стучу по столу кулаком.</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8"/>
          <w:sz w:val="28"/>
          <w:szCs w:val="28"/>
        </w:rPr>
      </w:pPr>
      <w:r w:rsidRPr="009A6DE5">
        <w:rPr>
          <w:color w:val="000000"/>
          <w:sz w:val="28"/>
          <w:szCs w:val="28"/>
        </w:rPr>
        <w:t>Только неожиданные обстоятельства и чувство опасности позволяют</w:t>
      </w:r>
      <w:r w:rsidRPr="009A6DE5">
        <w:rPr>
          <w:color w:val="000000"/>
          <w:sz w:val="28"/>
          <w:szCs w:val="28"/>
        </w:rPr>
        <w:br/>
      </w:r>
      <w:r w:rsidRPr="009A6DE5">
        <w:rPr>
          <w:color w:val="000000"/>
          <w:spacing w:val="2"/>
          <w:sz w:val="28"/>
          <w:szCs w:val="28"/>
        </w:rPr>
        <w:t>мне по-настоящему проявить себя.</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7"/>
          <w:sz w:val="28"/>
          <w:szCs w:val="28"/>
        </w:rPr>
      </w:pPr>
      <w:r w:rsidRPr="009A6DE5">
        <w:rPr>
          <w:color w:val="000000"/>
          <w:spacing w:val="-1"/>
          <w:sz w:val="28"/>
          <w:szCs w:val="28"/>
        </w:rPr>
        <w:t>Я бы попробовал какое-нибудь одурманивающее вещество, если бы</w:t>
      </w:r>
      <w:r w:rsidRPr="009A6DE5">
        <w:rPr>
          <w:color w:val="000000"/>
          <w:spacing w:val="-1"/>
          <w:sz w:val="28"/>
          <w:szCs w:val="28"/>
        </w:rPr>
        <w:br/>
      </w:r>
      <w:r w:rsidRPr="009A6DE5">
        <w:rPr>
          <w:color w:val="000000"/>
          <w:spacing w:val="1"/>
          <w:sz w:val="28"/>
          <w:szCs w:val="28"/>
        </w:rPr>
        <w:t>твердо знал, что это не повредит моему здоровью и не повлечет</w:t>
      </w:r>
      <w:r w:rsidRPr="009A6DE5">
        <w:rPr>
          <w:color w:val="000000"/>
          <w:spacing w:val="1"/>
          <w:sz w:val="28"/>
          <w:szCs w:val="28"/>
        </w:rPr>
        <w:br/>
      </w:r>
      <w:r w:rsidRPr="009A6DE5">
        <w:rPr>
          <w:color w:val="000000"/>
          <w:spacing w:val="-2"/>
          <w:sz w:val="28"/>
          <w:szCs w:val="28"/>
        </w:rPr>
        <w:t>наказания.</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8"/>
          <w:sz w:val="28"/>
          <w:szCs w:val="28"/>
        </w:rPr>
      </w:pPr>
      <w:r w:rsidRPr="009A6DE5">
        <w:rPr>
          <w:color w:val="000000"/>
          <w:spacing w:val="1"/>
          <w:sz w:val="28"/>
          <w:szCs w:val="28"/>
        </w:rPr>
        <w:t>Когда я стою на мосту, то меня иногда так и тянет прыгнуть вниз.</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7"/>
          <w:sz w:val="28"/>
          <w:szCs w:val="28"/>
        </w:rPr>
      </w:pPr>
      <w:r w:rsidRPr="009A6DE5">
        <w:rPr>
          <w:color w:val="000000"/>
          <w:spacing w:val="1"/>
          <w:sz w:val="28"/>
          <w:szCs w:val="28"/>
        </w:rPr>
        <w:t>Всякая грязь меня пугает или вызывает сильное отвращение.</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8"/>
          <w:sz w:val="28"/>
          <w:szCs w:val="28"/>
        </w:rPr>
      </w:pPr>
      <w:r w:rsidRPr="009A6DE5">
        <w:rPr>
          <w:color w:val="000000"/>
          <w:sz w:val="28"/>
          <w:szCs w:val="28"/>
        </w:rPr>
        <w:t>Когда я злюсь, то мне хочется кого-нибудь ударить.</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7"/>
          <w:sz w:val="28"/>
          <w:szCs w:val="28"/>
        </w:rPr>
      </w:pPr>
      <w:r w:rsidRPr="009A6DE5">
        <w:rPr>
          <w:color w:val="000000"/>
          <w:spacing w:val="-1"/>
          <w:sz w:val="28"/>
          <w:szCs w:val="28"/>
        </w:rPr>
        <w:t>Я считаю, что люди должны отказаться от всякого употребления</w:t>
      </w:r>
      <w:r w:rsidRPr="009A6DE5">
        <w:rPr>
          <w:color w:val="000000"/>
          <w:spacing w:val="-1"/>
          <w:sz w:val="28"/>
          <w:szCs w:val="28"/>
        </w:rPr>
        <w:br/>
      </w:r>
      <w:r w:rsidRPr="009A6DE5">
        <w:rPr>
          <w:color w:val="000000"/>
          <w:spacing w:val="3"/>
          <w:sz w:val="28"/>
          <w:szCs w:val="28"/>
        </w:rPr>
        <w:t>спиртных напитков.</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8"/>
          <w:sz w:val="28"/>
          <w:szCs w:val="28"/>
        </w:rPr>
      </w:pPr>
      <w:r w:rsidRPr="009A6DE5">
        <w:rPr>
          <w:color w:val="000000"/>
          <w:sz w:val="28"/>
          <w:szCs w:val="28"/>
        </w:rPr>
        <w:t>Я мог бы на спор влезть на высокую фабричную трубу.</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7"/>
          <w:sz w:val="28"/>
          <w:szCs w:val="28"/>
        </w:rPr>
      </w:pPr>
      <w:r w:rsidRPr="009A6DE5">
        <w:rPr>
          <w:color w:val="000000"/>
          <w:sz w:val="28"/>
          <w:szCs w:val="28"/>
        </w:rPr>
        <w:t>Временами я не могу справиться с желанием причинить боль другим</w:t>
      </w:r>
      <w:r w:rsidRPr="009A6DE5">
        <w:rPr>
          <w:color w:val="000000"/>
          <w:sz w:val="28"/>
          <w:szCs w:val="28"/>
        </w:rPr>
        <w:br/>
      </w:r>
      <w:r w:rsidRPr="009A6DE5">
        <w:rPr>
          <w:color w:val="000000"/>
          <w:spacing w:val="-2"/>
          <w:sz w:val="28"/>
          <w:szCs w:val="28"/>
        </w:rPr>
        <w:t>людям.</w:t>
      </w:r>
    </w:p>
    <w:p w:rsidR="008D2116" w:rsidRPr="009A6DE5" w:rsidRDefault="008D2116" w:rsidP="00CA2ED5">
      <w:pPr>
        <w:widowControl w:val="0"/>
        <w:numPr>
          <w:ilvl w:val="0"/>
          <w:numId w:val="32"/>
        </w:numPr>
        <w:shd w:val="clear" w:color="auto" w:fill="FFFFFF"/>
        <w:tabs>
          <w:tab w:val="left" w:pos="353"/>
        </w:tabs>
        <w:autoSpaceDE w:val="0"/>
        <w:autoSpaceDN w:val="0"/>
        <w:adjustRightInd w:val="0"/>
        <w:spacing w:line="360" w:lineRule="auto"/>
        <w:ind w:firstLine="567"/>
        <w:jc w:val="both"/>
        <w:rPr>
          <w:color w:val="000000"/>
          <w:spacing w:val="-8"/>
          <w:sz w:val="28"/>
          <w:szCs w:val="28"/>
        </w:rPr>
      </w:pPr>
      <w:r w:rsidRPr="009A6DE5">
        <w:rPr>
          <w:color w:val="000000"/>
          <w:spacing w:val="-1"/>
          <w:sz w:val="28"/>
          <w:szCs w:val="28"/>
        </w:rPr>
        <w:t>Я мог бы после небольших предварительных объяснений управлять</w:t>
      </w:r>
      <w:r w:rsidRPr="009A6DE5">
        <w:rPr>
          <w:color w:val="000000"/>
          <w:spacing w:val="-1"/>
          <w:sz w:val="28"/>
          <w:szCs w:val="28"/>
        </w:rPr>
        <w:br/>
        <w:t>вертолетом.</w:t>
      </w:r>
    </w:p>
    <w:p w:rsidR="008D2116" w:rsidRPr="004F3436" w:rsidRDefault="008D2116" w:rsidP="008D2116">
      <w:pPr>
        <w:ind w:firstLine="567"/>
        <w:rPr>
          <w:sz w:val="28"/>
          <w:szCs w:val="28"/>
        </w:rPr>
      </w:pPr>
    </w:p>
    <w:p w:rsidR="008D2116" w:rsidRPr="004F3436" w:rsidRDefault="008D2116" w:rsidP="008D2116">
      <w:pPr>
        <w:ind w:firstLine="567"/>
        <w:rPr>
          <w:sz w:val="28"/>
          <w:szCs w:val="28"/>
        </w:rPr>
      </w:pPr>
    </w:p>
    <w:p w:rsidR="008D2116" w:rsidRPr="004F3436" w:rsidRDefault="008D2116" w:rsidP="008D2116">
      <w:pPr>
        <w:ind w:firstLine="567"/>
        <w:rPr>
          <w:sz w:val="28"/>
          <w:szCs w:val="28"/>
        </w:rPr>
      </w:pPr>
    </w:p>
    <w:p w:rsidR="008D2116" w:rsidRDefault="008D2116" w:rsidP="008D2116">
      <w:pPr>
        <w:ind w:firstLine="567"/>
        <w:rPr>
          <w:sz w:val="28"/>
          <w:szCs w:val="28"/>
        </w:rPr>
      </w:pPr>
    </w:p>
    <w:p w:rsidR="008D2116" w:rsidRDefault="008D2116" w:rsidP="008D2116">
      <w:pPr>
        <w:ind w:firstLine="567"/>
        <w:rPr>
          <w:sz w:val="28"/>
          <w:szCs w:val="28"/>
        </w:rPr>
      </w:pPr>
    </w:p>
    <w:p w:rsidR="008D2116" w:rsidRDefault="008D2116" w:rsidP="008D2116">
      <w:pPr>
        <w:ind w:firstLine="567"/>
        <w:rPr>
          <w:sz w:val="28"/>
          <w:szCs w:val="28"/>
        </w:rPr>
      </w:pPr>
    </w:p>
    <w:p w:rsidR="008D2116" w:rsidRDefault="008D2116" w:rsidP="008D2116">
      <w:pPr>
        <w:ind w:firstLine="567"/>
        <w:rPr>
          <w:sz w:val="28"/>
          <w:szCs w:val="28"/>
        </w:rPr>
      </w:pPr>
    </w:p>
    <w:p w:rsidR="008D2116" w:rsidRDefault="008D2116" w:rsidP="008D2116">
      <w:pPr>
        <w:shd w:val="clear" w:color="auto" w:fill="FFFFFF"/>
        <w:tabs>
          <w:tab w:val="left" w:pos="5756"/>
        </w:tabs>
        <w:spacing w:line="360" w:lineRule="auto"/>
        <w:ind w:firstLine="567"/>
        <w:jc w:val="right"/>
        <w:rPr>
          <w:sz w:val="28"/>
          <w:szCs w:val="28"/>
        </w:rPr>
      </w:pPr>
      <w:r>
        <w:rPr>
          <w:b/>
          <w:bCs/>
          <w:color w:val="000000"/>
          <w:spacing w:val="-5"/>
          <w:sz w:val="28"/>
          <w:szCs w:val="28"/>
        </w:rPr>
        <w:t>Вариант Ж</w:t>
      </w:r>
    </w:p>
    <w:p w:rsidR="008D2116" w:rsidRDefault="008D2116" w:rsidP="008D2116">
      <w:pPr>
        <w:shd w:val="clear" w:color="auto" w:fill="FFFFFF"/>
        <w:spacing w:before="4" w:line="360" w:lineRule="auto"/>
        <w:ind w:firstLine="567"/>
        <w:jc w:val="both"/>
        <w:rPr>
          <w:b/>
          <w:bCs/>
          <w:color w:val="000000"/>
          <w:spacing w:val="-20"/>
          <w:sz w:val="28"/>
          <w:szCs w:val="28"/>
        </w:rPr>
      </w:pPr>
    </w:p>
    <w:p w:rsidR="008D2116" w:rsidRPr="004F3436" w:rsidRDefault="008D2116" w:rsidP="008D2116">
      <w:pPr>
        <w:shd w:val="clear" w:color="auto" w:fill="FFFFFF"/>
        <w:spacing w:before="4" w:line="360" w:lineRule="auto"/>
        <w:ind w:firstLine="567"/>
        <w:jc w:val="center"/>
        <w:rPr>
          <w:sz w:val="24"/>
          <w:szCs w:val="24"/>
        </w:rPr>
      </w:pPr>
      <w:r w:rsidRPr="004F3436">
        <w:rPr>
          <w:sz w:val="24"/>
          <w:szCs w:val="24"/>
        </w:rPr>
        <w:t>ИНСТРУКЦИЯ</w:t>
      </w:r>
    </w:p>
    <w:p w:rsidR="008D2116" w:rsidRDefault="008D2116" w:rsidP="008D2116">
      <w:pPr>
        <w:shd w:val="clear" w:color="auto" w:fill="FFFFFF"/>
        <w:tabs>
          <w:tab w:val="left" w:pos="7655"/>
        </w:tabs>
        <w:spacing w:before="238" w:line="360" w:lineRule="auto"/>
        <w:ind w:firstLine="567"/>
        <w:jc w:val="both"/>
        <w:rPr>
          <w:sz w:val="28"/>
          <w:szCs w:val="28"/>
        </w:rPr>
      </w:pPr>
      <w:r>
        <w:rPr>
          <w:color w:val="000000"/>
          <w:spacing w:val="6"/>
          <w:sz w:val="28"/>
          <w:szCs w:val="28"/>
        </w:rPr>
        <w:t xml:space="preserve">Перед Вами имеется ряд утверждений. Они касаются некоторых </w:t>
      </w:r>
      <w:r>
        <w:rPr>
          <w:color w:val="000000"/>
          <w:spacing w:val="5"/>
          <w:sz w:val="28"/>
          <w:szCs w:val="28"/>
        </w:rPr>
        <w:t xml:space="preserve">сторон Вашей жизни, Вашего характера, привычек. Прочтите первое </w:t>
      </w:r>
      <w:r>
        <w:rPr>
          <w:color w:val="000000"/>
          <w:spacing w:val="3"/>
          <w:sz w:val="28"/>
          <w:szCs w:val="28"/>
        </w:rPr>
        <w:t xml:space="preserve">утверждение и решите верно ли данное утверждение по отношению к Вам. </w:t>
      </w:r>
      <w:r>
        <w:rPr>
          <w:color w:val="000000"/>
          <w:spacing w:val="4"/>
          <w:sz w:val="28"/>
          <w:szCs w:val="28"/>
        </w:rPr>
        <w:t xml:space="preserve">Если верно, то на бланке ответов (см. Приложение 9) рядом с номером, соответствующем </w:t>
      </w:r>
      <w:r>
        <w:rPr>
          <w:color w:val="000000"/>
          <w:spacing w:val="3"/>
          <w:sz w:val="28"/>
          <w:szCs w:val="28"/>
        </w:rPr>
        <w:t xml:space="preserve">утверждению, в квадратике под обозначением "ДА" поставьте крестик или галочку. Если оно неверно, то поставьте крестик или </w:t>
      </w:r>
      <w:r>
        <w:rPr>
          <w:color w:val="000000"/>
          <w:spacing w:val="3"/>
          <w:sz w:val="28"/>
          <w:szCs w:val="28"/>
        </w:rPr>
        <w:lastRenderedPageBreak/>
        <w:t xml:space="preserve">галочку в квадратике </w:t>
      </w:r>
      <w:r>
        <w:rPr>
          <w:color w:val="000000"/>
          <w:sz w:val="28"/>
          <w:szCs w:val="28"/>
        </w:rPr>
        <w:t xml:space="preserve">под обозначением "НЕТ". Если Вы затрудняетесь с ответом, то постарайтесь </w:t>
      </w:r>
      <w:r>
        <w:rPr>
          <w:color w:val="000000"/>
          <w:spacing w:val="3"/>
          <w:sz w:val="28"/>
          <w:szCs w:val="28"/>
        </w:rPr>
        <w:t xml:space="preserve">выбрать вариант ответа, который все-таки больше соответствует Вашему </w:t>
      </w:r>
      <w:r>
        <w:rPr>
          <w:color w:val="000000"/>
          <w:spacing w:val="2"/>
          <w:sz w:val="28"/>
          <w:szCs w:val="28"/>
        </w:rPr>
        <w:t xml:space="preserve">мнению. Затем таким же образом отвечайте на все пункты опросника. Если </w:t>
      </w:r>
      <w:r>
        <w:rPr>
          <w:color w:val="000000"/>
          <w:spacing w:val="6"/>
          <w:sz w:val="28"/>
          <w:szCs w:val="28"/>
        </w:rPr>
        <w:t xml:space="preserve">ошибетесь, то зачеркните ошибочный ответ и поставьте тот, который </w:t>
      </w:r>
      <w:r>
        <w:rPr>
          <w:color w:val="000000"/>
          <w:spacing w:val="5"/>
          <w:sz w:val="28"/>
          <w:szCs w:val="28"/>
        </w:rPr>
        <w:t xml:space="preserve">считаете нужным. Помните, что Вы высказываете собственное мнение о </w:t>
      </w:r>
      <w:r>
        <w:rPr>
          <w:color w:val="000000"/>
          <w:spacing w:val="3"/>
          <w:sz w:val="28"/>
          <w:szCs w:val="28"/>
        </w:rPr>
        <w:t xml:space="preserve">себе в настоящий момент. Здесь не может быть "плохих" или "хороших", </w:t>
      </w:r>
      <w:r>
        <w:rPr>
          <w:color w:val="000000"/>
          <w:spacing w:val="2"/>
          <w:sz w:val="28"/>
          <w:szCs w:val="28"/>
        </w:rPr>
        <w:t xml:space="preserve">"правильных" или неправильных" ответов. Очень долго не обдумывайте </w:t>
      </w:r>
      <w:r>
        <w:rPr>
          <w:color w:val="000000"/>
          <w:spacing w:val="8"/>
          <w:sz w:val="28"/>
          <w:szCs w:val="28"/>
        </w:rPr>
        <w:t xml:space="preserve">ответов, важна Ваша первая реакция на содержание утверждений. </w:t>
      </w:r>
      <w:r>
        <w:rPr>
          <w:color w:val="000000"/>
          <w:spacing w:val="5"/>
          <w:sz w:val="28"/>
          <w:szCs w:val="28"/>
        </w:rPr>
        <w:t xml:space="preserve">Отнеситесь к работе внимательно и серьезно. Небрежность, а также </w:t>
      </w:r>
      <w:r>
        <w:rPr>
          <w:color w:val="000000"/>
          <w:spacing w:val="3"/>
          <w:sz w:val="28"/>
          <w:szCs w:val="28"/>
        </w:rPr>
        <w:t xml:space="preserve">стремление "улучшить" или "ухудшить" ответы приводят к недостоверным </w:t>
      </w:r>
      <w:r>
        <w:rPr>
          <w:color w:val="000000"/>
          <w:spacing w:val="1"/>
          <w:sz w:val="28"/>
          <w:szCs w:val="28"/>
        </w:rPr>
        <w:t xml:space="preserve">результатам. В случае затруднений еще раз прочитайте эту инструкцию или </w:t>
      </w:r>
      <w:r>
        <w:rPr>
          <w:color w:val="000000"/>
          <w:spacing w:val="2"/>
          <w:sz w:val="28"/>
          <w:szCs w:val="28"/>
        </w:rPr>
        <w:t xml:space="preserve">обратитесь к тому, кто проводит тестирование. Не делайте никаких пометок </w:t>
      </w:r>
      <w:r>
        <w:rPr>
          <w:color w:val="000000"/>
          <w:sz w:val="28"/>
          <w:szCs w:val="28"/>
        </w:rPr>
        <w:t>в тексте опросника.</w:t>
      </w:r>
    </w:p>
    <w:p w:rsidR="008D2116" w:rsidRDefault="008D2116" w:rsidP="00CA2ED5">
      <w:pPr>
        <w:widowControl w:val="0"/>
        <w:numPr>
          <w:ilvl w:val="0"/>
          <w:numId w:val="33"/>
        </w:numPr>
        <w:shd w:val="clear" w:color="auto" w:fill="FFFFFF"/>
        <w:tabs>
          <w:tab w:val="left" w:pos="-1701"/>
        </w:tabs>
        <w:autoSpaceDE w:val="0"/>
        <w:autoSpaceDN w:val="0"/>
        <w:adjustRightInd w:val="0"/>
        <w:spacing w:before="518" w:line="360" w:lineRule="auto"/>
        <w:ind w:firstLine="567"/>
        <w:jc w:val="both"/>
        <w:rPr>
          <w:color w:val="000000"/>
          <w:spacing w:val="-15"/>
          <w:sz w:val="28"/>
          <w:szCs w:val="28"/>
        </w:rPr>
      </w:pPr>
      <w:r>
        <w:rPr>
          <w:color w:val="000000"/>
          <w:spacing w:val="-1"/>
          <w:sz w:val="28"/>
          <w:szCs w:val="28"/>
        </w:rPr>
        <w:t>Я стремлюсь в одежде следовать самой современной моде или даже</w:t>
      </w:r>
      <w:r>
        <w:rPr>
          <w:color w:val="000000"/>
          <w:spacing w:val="-1"/>
          <w:sz w:val="28"/>
          <w:szCs w:val="28"/>
        </w:rPr>
        <w:br/>
      </w:r>
      <w:r>
        <w:rPr>
          <w:color w:val="000000"/>
          <w:sz w:val="28"/>
          <w:szCs w:val="28"/>
        </w:rPr>
        <w:t>опережать ее.</w:t>
      </w:r>
    </w:p>
    <w:p w:rsidR="008D2116" w:rsidRDefault="008D2116" w:rsidP="00CA2ED5">
      <w:pPr>
        <w:widowControl w:val="0"/>
        <w:numPr>
          <w:ilvl w:val="0"/>
          <w:numId w:val="34"/>
        </w:numPr>
        <w:shd w:val="clear" w:color="auto" w:fill="FFFFFF"/>
        <w:tabs>
          <w:tab w:val="left" w:pos="-1701"/>
        </w:tabs>
        <w:autoSpaceDE w:val="0"/>
        <w:autoSpaceDN w:val="0"/>
        <w:adjustRightInd w:val="0"/>
        <w:spacing w:line="360" w:lineRule="auto"/>
        <w:ind w:firstLine="567"/>
        <w:jc w:val="both"/>
        <w:rPr>
          <w:color w:val="000000"/>
          <w:spacing w:val="-7"/>
          <w:sz w:val="28"/>
          <w:szCs w:val="28"/>
        </w:rPr>
      </w:pPr>
      <w:r>
        <w:rPr>
          <w:color w:val="000000"/>
          <w:spacing w:val="1"/>
          <w:sz w:val="28"/>
          <w:szCs w:val="28"/>
        </w:rPr>
        <w:t>Бывает, что я откладываю на завтра то, что должна сделать сегодня.</w:t>
      </w:r>
    </w:p>
    <w:p w:rsidR="008D2116" w:rsidRDefault="008D2116" w:rsidP="00CA2ED5">
      <w:pPr>
        <w:widowControl w:val="0"/>
        <w:numPr>
          <w:ilvl w:val="0"/>
          <w:numId w:val="33"/>
        </w:numPr>
        <w:shd w:val="clear" w:color="auto" w:fill="FFFFFF"/>
        <w:tabs>
          <w:tab w:val="left" w:pos="-1701"/>
        </w:tabs>
        <w:autoSpaceDE w:val="0"/>
        <w:autoSpaceDN w:val="0"/>
        <w:adjustRightInd w:val="0"/>
        <w:spacing w:line="360" w:lineRule="auto"/>
        <w:ind w:firstLine="567"/>
        <w:jc w:val="both"/>
        <w:rPr>
          <w:color w:val="000000"/>
          <w:spacing w:val="-11"/>
          <w:sz w:val="28"/>
          <w:szCs w:val="28"/>
        </w:rPr>
      </w:pPr>
      <w:r>
        <w:rPr>
          <w:color w:val="000000"/>
          <w:spacing w:val="-1"/>
          <w:sz w:val="28"/>
          <w:szCs w:val="28"/>
        </w:rPr>
        <w:t>Если бы была такая возможность, то я бы с удовольствием пошла</w:t>
      </w:r>
      <w:r>
        <w:rPr>
          <w:color w:val="000000"/>
          <w:spacing w:val="-1"/>
          <w:sz w:val="28"/>
          <w:szCs w:val="28"/>
        </w:rPr>
        <w:br/>
      </w:r>
      <w:r>
        <w:rPr>
          <w:color w:val="000000"/>
          <w:spacing w:val="3"/>
          <w:sz w:val="28"/>
          <w:szCs w:val="28"/>
        </w:rPr>
        <w:t>служить в армию.</w:t>
      </w:r>
    </w:p>
    <w:p w:rsidR="008D2116" w:rsidRDefault="008D2116" w:rsidP="00CA2ED5">
      <w:pPr>
        <w:widowControl w:val="0"/>
        <w:numPr>
          <w:ilvl w:val="0"/>
          <w:numId w:val="34"/>
        </w:numPr>
        <w:shd w:val="clear" w:color="auto" w:fill="FFFFFF"/>
        <w:tabs>
          <w:tab w:val="left" w:pos="-1701"/>
        </w:tabs>
        <w:autoSpaceDE w:val="0"/>
        <w:autoSpaceDN w:val="0"/>
        <w:adjustRightInd w:val="0"/>
        <w:spacing w:line="360" w:lineRule="auto"/>
        <w:ind w:firstLine="567"/>
        <w:jc w:val="both"/>
        <w:rPr>
          <w:color w:val="000000"/>
          <w:spacing w:val="-9"/>
          <w:sz w:val="28"/>
          <w:szCs w:val="28"/>
        </w:rPr>
      </w:pPr>
      <w:r>
        <w:rPr>
          <w:color w:val="000000"/>
          <w:spacing w:val="1"/>
          <w:sz w:val="28"/>
          <w:szCs w:val="28"/>
        </w:rPr>
        <w:t>Бывает, что иногда я ссорюсь с родителями.</w:t>
      </w:r>
    </w:p>
    <w:p w:rsidR="008D2116" w:rsidRDefault="008D2116" w:rsidP="00CA2ED5">
      <w:pPr>
        <w:widowControl w:val="0"/>
        <w:numPr>
          <w:ilvl w:val="0"/>
          <w:numId w:val="34"/>
        </w:numPr>
        <w:shd w:val="clear" w:color="auto" w:fill="FFFFFF"/>
        <w:tabs>
          <w:tab w:val="left" w:pos="-1701"/>
        </w:tabs>
        <w:autoSpaceDE w:val="0"/>
        <w:autoSpaceDN w:val="0"/>
        <w:adjustRightInd w:val="0"/>
        <w:spacing w:line="360" w:lineRule="auto"/>
        <w:ind w:firstLine="567"/>
        <w:jc w:val="both"/>
        <w:rPr>
          <w:color w:val="000000"/>
          <w:spacing w:val="-11"/>
          <w:sz w:val="28"/>
          <w:szCs w:val="28"/>
        </w:rPr>
      </w:pPr>
      <w:r>
        <w:rPr>
          <w:color w:val="000000"/>
          <w:spacing w:val="1"/>
          <w:sz w:val="28"/>
          <w:szCs w:val="28"/>
        </w:rPr>
        <w:t>Чтобы добиться своего девушка иногда может и подраться.</w:t>
      </w:r>
    </w:p>
    <w:p w:rsidR="008D2116" w:rsidRDefault="008D2116" w:rsidP="008D2116">
      <w:pPr>
        <w:shd w:val="clear" w:color="auto" w:fill="FFFFFF"/>
        <w:tabs>
          <w:tab w:val="left" w:pos="-1701"/>
          <w:tab w:val="left" w:pos="378"/>
        </w:tabs>
        <w:spacing w:line="360" w:lineRule="auto"/>
        <w:ind w:firstLine="567"/>
        <w:jc w:val="both"/>
        <w:rPr>
          <w:sz w:val="28"/>
          <w:szCs w:val="28"/>
        </w:rPr>
      </w:pPr>
      <w:r>
        <w:rPr>
          <w:color w:val="000000"/>
          <w:sz w:val="28"/>
          <w:szCs w:val="28"/>
        </w:rPr>
        <w:t>6. Я бы взялась за опасную для здоровья работу, если бы за нее хорошо</w:t>
      </w:r>
      <w:r>
        <w:rPr>
          <w:color w:val="000000"/>
          <w:sz w:val="28"/>
          <w:szCs w:val="28"/>
        </w:rPr>
        <w:br/>
      </w:r>
      <w:r>
        <w:rPr>
          <w:color w:val="000000"/>
          <w:spacing w:val="-3"/>
          <w:sz w:val="28"/>
          <w:szCs w:val="28"/>
        </w:rPr>
        <w:t>платили.</w:t>
      </w:r>
    </w:p>
    <w:p w:rsidR="008D2116" w:rsidRDefault="008D2116" w:rsidP="008D2116">
      <w:pPr>
        <w:shd w:val="clear" w:color="auto" w:fill="FFFFFF"/>
        <w:tabs>
          <w:tab w:val="left" w:pos="-1701"/>
        </w:tabs>
        <w:spacing w:line="360" w:lineRule="auto"/>
        <w:ind w:firstLine="567"/>
        <w:jc w:val="both"/>
        <w:rPr>
          <w:sz w:val="28"/>
          <w:szCs w:val="28"/>
        </w:rPr>
      </w:pPr>
      <w:r>
        <w:rPr>
          <w:color w:val="000000"/>
          <w:spacing w:val="1"/>
          <w:sz w:val="28"/>
          <w:szCs w:val="28"/>
        </w:rPr>
        <w:t>7. Иногда я ощущаю такое сильное беспокойство, что просто не могу</w:t>
      </w:r>
    </w:p>
    <w:p w:rsidR="008D2116" w:rsidRDefault="008D2116" w:rsidP="008D2116">
      <w:pPr>
        <w:shd w:val="clear" w:color="auto" w:fill="FFFFFF"/>
        <w:tabs>
          <w:tab w:val="left" w:pos="-1701"/>
        </w:tabs>
        <w:spacing w:line="360" w:lineRule="auto"/>
        <w:ind w:firstLine="567"/>
        <w:jc w:val="both"/>
        <w:rPr>
          <w:color w:val="000000"/>
          <w:spacing w:val="3"/>
          <w:sz w:val="28"/>
          <w:szCs w:val="28"/>
        </w:rPr>
      </w:pPr>
      <w:r>
        <w:rPr>
          <w:color w:val="000000"/>
          <w:spacing w:val="3"/>
          <w:sz w:val="28"/>
          <w:szCs w:val="28"/>
        </w:rPr>
        <w:t>усидеть на месте.</w:t>
      </w:r>
    </w:p>
    <w:p w:rsidR="008D2116" w:rsidRDefault="008D2116" w:rsidP="008D2116">
      <w:pPr>
        <w:shd w:val="clear" w:color="auto" w:fill="FFFFFF"/>
        <w:tabs>
          <w:tab w:val="left" w:pos="-1701"/>
        </w:tabs>
        <w:spacing w:line="360" w:lineRule="auto"/>
        <w:ind w:firstLine="567"/>
        <w:jc w:val="both"/>
        <w:rPr>
          <w:sz w:val="28"/>
          <w:szCs w:val="28"/>
        </w:rPr>
      </w:pPr>
      <w:r>
        <w:rPr>
          <w:color w:val="000000"/>
          <w:spacing w:val="-1"/>
          <w:sz w:val="28"/>
          <w:szCs w:val="28"/>
        </w:rPr>
        <w:t>8. Я иногда люблю немного посплетничать.</w:t>
      </w:r>
    </w:p>
    <w:p w:rsidR="008D2116" w:rsidRDefault="008D2116" w:rsidP="008D2116">
      <w:pPr>
        <w:shd w:val="clear" w:color="auto" w:fill="FFFFFF"/>
        <w:tabs>
          <w:tab w:val="left" w:pos="-1701"/>
          <w:tab w:val="left" w:pos="-851"/>
        </w:tabs>
        <w:spacing w:line="360" w:lineRule="auto"/>
        <w:ind w:firstLine="567"/>
        <w:jc w:val="both"/>
        <w:rPr>
          <w:sz w:val="28"/>
          <w:szCs w:val="28"/>
        </w:rPr>
      </w:pPr>
      <w:r>
        <w:rPr>
          <w:color w:val="000000"/>
          <w:spacing w:val="-9"/>
          <w:sz w:val="28"/>
          <w:szCs w:val="28"/>
        </w:rPr>
        <w:t>9.</w:t>
      </w:r>
      <w:r>
        <w:rPr>
          <w:color w:val="000000"/>
          <w:sz w:val="28"/>
          <w:szCs w:val="28"/>
        </w:rPr>
        <w:tab/>
        <w:t>Мне нравятся профессии, связанные с риском для жизни.</w:t>
      </w:r>
    </w:p>
    <w:p w:rsidR="008D2116" w:rsidRDefault="008D2116" w:rsidP="008D2116">
      <w:pPr>
        <w:shd w:val="clear" w:color="auto" w:fill="FFFFFF"/>
        <w:tabs>
          <w:tab w:val="left" w:pos="-1701"/>
        </w:tabs>
        <w:spacing w:line="360" w:lineRule="auto"/>
        <w:ind w:firstLine="567"/>
        <w:jc w:val="both"/>
        <w:rPr>
          <w:sz w:val="28"/>
          <w:szCs w:val="28"/>
        </w:rPr>
      </w:pPr>
      <w:r>
        <w:rPr>
          <w:color w:val="000000"/>
          <w:spacing w:val="1"/>
          <w:sz w:val="28"/>
          <w:szCs w:val="28"/>
        </w:rPr>
        <w:t>10. Мне нравится, когда моя одежда и внешний вид раздражают людей</w:t>
      </w:r>
    </w:p>
    <w:p w:rsidR="008D2116" w:rsidRDefault="008D2116" w:rsidP="008D2116">
      <w:pPr>
        <w:shd w:val="clear" w:color="auto" w:fill="FFFFFF"/>
        <w:tabs>
          <w:tab w:val="left" w:pos="-1701"/>
        </w:tabs>
        <w:spacing w:before="4" w:line="360" w:lineRule="auto"/>
        <w:ind w:firstLine="567"/>
        <w:jc w:val="both"/>
        <w:rPr>
          <w:color w:val="000000"/>
          <w:sz w:val="28"/>
          <w:szCs w:val="28"/>
        </w:rPr>
      </w:pPr>
      <w:r>
        <w:rPr>
          <w:color w:val="000000"/>
          <w:sz w:val="28"/>
          <w:szCs w:val="28"/>
        </w:rPr>
        <w:t xml:space="preserve">старшего поколения. </w:t>
      </w:r>
    </w:p>
    <w:p w:rsidR="008D2116" w:rsidRDefault="008D2116" w:rsidP="008D2116">
      <w:pPr>
        <w:shd w:val="clear" w:color="auto" w:fill="FFFFFF"/>
        <w:tabs>
          <w:tab w:val="left" w:pos="-1701"/>
        </w:tabs>
        <w:spacing w:before="4" w:line="360" w:lineRule="auto"/>
        <w:ind w:firstLine="567"/>
        <w:jc w:val="both"/>
        <w:rPr>
          <w:sz w:val="28"/>
          <w:szCs w:val="28"/>
        </w:rPr>
      </w:pPr>
      <w:r>
        <w:rPr>
          <w:color w:val="000000"/>
          <w:spacing w:val="-1"/>
          <w:sz w:val="28"/>
          <w:szCs w:val="28"/>
        </w:rPr>
        <w:t>11.Только глупые и</w:t>
      </w:r>
      <w:r>
        <w:rPr>
          <w:i/>
          <w:iCs/>
          <w:color w:val="000000"/>
          <w:spacing w:val="-1"/>
          <w:sz w:val="28"/>
          <w:szCs w:val="28"/>
        </w:rPr>
        <w:t xml:space="preserve"> </w:t>
      </w:r>
      <w:r>
        <w:rPr>
          <w:color w:val="000000"/>
          <w:spacing w:val="-1"/>
          <w:sz w:val="28"/>
          <w:szCs w:val="28"/>
        </w:rPr>
        <w:t>трусливые люди выполняют все правила и законы.</w:t>
      </w:r>
    </w:p>
    <w:p w:rsidR="008D2116" w:rsidRDefault="008D2116" w:rsidP="00CA2ED5">
      <w:pPr>
        <w:widowControl w:val="0"/>
        <w:numPr>
          <w:ilvl w:val="0"/>
          <w:numId w:val="35"/>
        </w:numPr>
        <w:shd w:val="clear" w:color="auto" w:fill="FFFFFF"/>
        <w:tabs>
          <w:tab w:val="left" w:pos="-1701"/>
          <w:tab w:val="left" w:pos="382"/>
        </w:tabs>
        <w:autoSpaceDE w:val="0"/>
        <w:autoSpaceDN w:val="0"/>
        <w:adjustRightInd w:val="0"/>
        <w:spacing w:line="360" w:lineRule="auto"/>
        <w:ind w:firstLine="567"/>
        <w:jc w:val="both"/>
        <w:rPr>
          <w:color w:val="000000"/>
          <w:spacing w:val="-9"/>
          <w:sz w:val="28"/>
          <w:szCs w:val="28"/>
        </w:rPr>
      </w:pPr>
      <w:r>
        <w:rPr>
          <w:color w:val="000000"/>
          <w:spacing w:val="-1"/>
          <w:sz w:val="28"/>
          <w:szCs w:val="28"/>
        </w:rPr>
        <w:lastRenderedPageBreak/>
        <w:t>Я предпочла бы работу, связанную с переменами и путешествиями,</w:t>
      </w:r>
      <w:r>
        <w:rPr>
          <w:color w:val="000000"/>
          <w:spacing w:val="-1"/>
          <w:sz w:val="28"/>
          <w:szCs w:val="28"/>
        </w:rPr>
        <w:br/>
      </w:r>
      <w:r>
        <w:rPr>
          <w:color w:val="000000"/>
          <w:spacing w:val="1"/>
          <w:sz w:val="28"/>
          <w:szCs w:val="28"/>
        </w:rPr>
        <w:t>даже если она и опасна для жизни.</w:t>
      </w:r>
    </w:p>
    <w:p w:rsidR="008D2116" w:rsidRDefault="008D2116" w:rsidP="00CA2ED5">
      <w:pPr>
        <w:widowControl w:val="0"/>
        <w:numPr>
          <w:ilvl w:val="0"/>
          <w:numId w:val="35"/>
        </w:numPr>
        <w:shd w:val="clear" w:color="auto" w:fill="FFFFFF"/>
        <w:tabs>
          <w:tab w:val="left" w:pos="-1701"/>
          <w:tab w:val="left" w:pos="382"/>
        </w:tabs>
        <w:autoSpaceDE w:val="0"/>
        <w:autoSpaceDN w:val="0"/>
        <w:adjustRightInd w:val="0"/>
        <w:spacing w:line="360" w:lineRule="auto"/>
        <w:ind w:firstLine="567"/>
        <w:jc w:val="both"/>
        <w:rPr>
          <w:color w:val="000000"/>
          <w:spacing w:val="-11"/>
          <w:sz w:val="28"/>
          <w:szCs w:val="28"/>
        </w:rPr>
      </w:pPr>
      <w:r>
        <w:rPr>
          <w:color w:val="000000"/>
          <w:sz w:val="28"/>
          <w:szCs w:val="28"/>
        </w:rPr>
        <w:t>Я всегда говорю только правду.</w:t>
      </w:r>
    </w:p>
    <w:p w:rsidR="008D2116" w:rsidRDefault="008D2116" w:rsidP="00CA2ED5">
      <w:pPr>
        <w:widowControl w:val="0"/>
        <w:numPr>
          <w:ilvl w:val="0"/>
          <w:numId w:val="35"/>
        </w:numPr>
        <w:shd w:val="clear" w:color="auto" w:fill="FFFFFF"/>
        <w:tabs>
          <w:tab w:val="left" w:pos="-1701"/>
          <w:tab w:val="left" w:pos="382"/>
        </w:tabs>
        <w:autoSpaceDE w:val="0"/>
        <w:autoSpaceDN w:val="0"/>
        <w:adjustRightInd w:val="0"/>
        <w:spacing w:line="360" w:lineRule="auto"/>
        <w:ind w:firstLine="567"/>
        <w:jc w:val="both"/>
        <w:rPr>
          <w:color w:val="000000"/>
          <w:spacing w:val="-12"/>
          <w:sz w:val="28"/>
          <w:szCs w:val="28"/>
        </w:rPr>
      </w:pPr>
      <w:r>
        <w:rPr>
          <w:color w:val="000000"/>
          <w:spacing w:val="1"/>
          <w:sz w:val="28"/>
          <w:szCs w:val="28"/>
        </w:rPr>
        <w:t>Если человек в меру и без вредных последствий употребляет</w:t>
      </w:r>
      <w:r>
        <w:rPr>
          <w:color w:val="000000"/>
          <w:spacing w:val="1"/>
          <w:sz w:val="28"/>
          <w:szCs w:val="28"/>
        </w:rPr>
        <w:br/>
      </w:r>
      <w:r>
        <w:rPr>
          <w:color w:val="000000"/>
          <w:spacing w:val="-1"/>
          <w:sz w:val="28"/>
          <w:szCs w:val="28"/>
        </w:rPr>
        <w:t>возбуждающие и влияющие на психику вещества - это нормально.</w:t>
      </w:r>
    </w:p>
    <w:p w:rsidR="008D2116" w:rsidRDefault="008D2116" w:rsidP="00CA2ED5">
      <w:pPr>
        <w:widowControl w:val="0"/>
        <w:numPr>
          <w:ilvl w:val="0"/>
          <w:numId w:val="35"/>
        </w:numPr>
        <w:shd w:val="clear" w:color="auto" w:fill="FFFFFF"/>
        <w:tabs>
          <w:tab w:val="left" w:pos="-1701"/>
          <w:tab w:val="left" w:pos="382"/>
        </w:tabs>
        <w:autoSpaceDE w:val="0"/>
        <w:autoSpaceDN w:val="0"/>
        <w:adjustRightInd w:val="0"/>
        <w:spacing w:line="360" w:lineRule="auto"/>
        <w:ind w:firstLine="567"/>
        <w:jc w:val="both"/>
        <w:rPr>
          <w:color w:val="000000"/>
          <w:spacing w:val="-11"/>
          <w:sz w:val="28"/>
          <w:szCs w:val="28"/>
        </w:rPr>
      </w:pPr>
      <w:r>
        <w:rPr>
          <w:color w:val="000000"/>
          <w:spacing w:val="1"/>
          <w:sz w:val="28"/>
          <w:szCs w:val="28"/>
        </w:rPr>
        <w:t>Даже если я злюсь, то стараюсь никого не ругать.</w:t>
      </w:r>
    </w:p>
    <w:p w:rsidR="008D2116" w:rsidRDefault="008D2116" w:rsidP="00CA2ED5">
      <w:pPr>
        <w:widowControl w:val="0"/>
        <w:numPr>
          <w:ilvl w:val="0"/>
          <w:numId w:val="36"/>
        </w:numPr>
        <w:shd w:val="clear" w:color="auto" w:fill="FFFFFF"/>
        <w:tabs>
          <w:tab w:val="left" w:pos="-1701"/>
          <w:tab w:val="left" w:pos="367"/>
        </w:tabs>
        <w:autoSpaceDE w:val="0"/>
        <w:autoSpaceDN w:val="0"/>
        <w:adjustRightInd w:val="0"/>
        <w:spacing w:line="360" w:lineRule="auto"/>
        <w:ind w:firstLine="567"/>
        <w:jc w:val="both"/>
        <w:rPr>
          <w:color w:val="000000"/>
          <w:spacing w:val="-10"/>
          <w:sz w:val="28"/>
          <w:szCs w:val="28"/>
        </w:rPr>
      </w:pPr>
      <w:r>
        <w:rPr>
          <w:color w:val="000000"/>
          <w:sz w:val="28"/>
          <w:szCs w:val="28"/>
        </w:rPr>
        <w:t>Я с удовольствием смотрю боевики.</w:t>
      </w:r>
    </w:p>
    <w:p w:rsidR="008D2116" w:rsidRDefault="008D2116" w:rsidP="00CA2ED5">
      <w:pPr>
        <w:widowControl w:val="0"/>
        <w:numPr>
          <w:ilvl w:val="0"/>
          <w:numId w:val="36"/>
        </w:numPr>
        <w:shd w:val="clear" w:color="auto" w:fill="FFFFFF"/>
        <w:tabs>
          <w:tab w:val="left" w:pos="-1701"/>
          <w:tab w:val="left" w:pos="367"/>
        </w:tabs>
        <w:autoSpaceDE w:val="0"/>
        <w:autoSpaceDN w:val="0"/>
        <w:adjustRightInd w:val="0"/>
        <w:spacing w:line="360" w:lineRule="auto"/>
        <w:ind w:firstLine="567"/>
        <w:jc w:val="both"/>
        <w:rPr>
          <w:color w:val="000000"/>
          <w:spacing w:val="-12"/>
          <w:sz w:val="28"/>
          <w:szCs w:val="28"/>
        </w:rPr>
      </w:pPr>
      <w:r>
        <w:rPr>
          <w:color w:val="000000"/>
          <w:sz w:val="28"/>
          <w:szCs w:val="28"/>
        </w:rPr>
        <w:t>Если меня обидели, то я обязательно должна отомстить.</w:t>
      </w:r>
    </w:p>
    <w:p w:rsidR="008D2116" w:rsidRDefault="008D2116" w:rsidP="00CA2ED5">
      <w:pPr>
        <w:widowControl w:val="0"/>
        <w:numPr>
          <w:ilvl w:val="0"/>
          <w:numId w:val="36"/>
        </w:numPr>
        <w:shd w:val="clear" w:color="auto" w:fill="FFFFFF"/>
        <w:tabs>
          <w:tab w:val="left" w:pos="-1701"/>
          <w:tab w:val="left" w:pos="367"/>
        </w:tabs>
        <w:autoSpaceDE w:val="0"/>
        <w:autoSpaceDN w:val="0"/>
        <w:adjustRightInd w:val="0"/>
        <w:spacing w:line="360" w:lineRule="auto"/>
        <w:ind w:firstLine="567"/>
        <w:jc w:val="both"/>
        <w:rPr>
          <w:color w:val="000000"/>
          <w:spacing w:val="-12"/>
          <w:sz w:val="28"/>
          <w:szCs w:val="28"/>
        </w:rPr>
      </w:pPr>
      <w:r>
        <w:rPr>
          <w:color w:val="000000"/>
          <w:sz w:val="28"/>
          <w:szCs w:val="28"/>
        </w:rPr>
        <w:t>Человек должен иметь право выпивать сколько он хочет и где он хочет.</w:t>
      </w:r>
    </w:p>
    <w:p w:rsidR="008D2116" w:rsidRDefault="008D2116" w:rsidP="00CA2ED5">
      <w:pPr>
        <w:widowControl w:val="0"/>
        <w:numPr>
          <w:ilvl w:val="0"/>
          <w:numId w:val="36"/>
        </w:numPr>
        <w:shd w:val="clear" w:color="auto" w:fill="FFFFFF"/>
        <w:tabs>
          <w:tab w:val="left" w:pos="-1701"/>
          <w:tab w:val="left" w:pos="367"/>
        </w:tabs>
        <w:autoSpaceDE w:val="0"/>
        <w:autoSpaceDN w:val="0"/>
        <w:adjustRightInd w:val="0"/>
        <w:spacing w:line="360" w:lineRule="auto"/>
        <w:ind w:firstLine="567"/>
        <w:jc w:val="both"/>
        <w:rPr>
          <w:color w:val="000000"/>
          <w:spacing w:val="-10"/>
          <w:sz w:val="28"/>
          <w:szCs w:val="28"/>
        </w:rPr>
      </w:pPr>
      <w:r>
        <w:rPr>
          <w:color w:val="000000"/>
          <w:sz w:val="28"/>
          <w:szCs w:val="28"/>
        </w:rPr>
        <w:t>Если моя подруга опаздывает к назначенному времени, то я обычно</w:t>
      </w:r>
      <w:r>
        <w:rPr>
          <w:color w:val="000000"/>
          <w:sz w:val="28"/>
          <w:szCs w:val="28"/>
        </w:rPr>
        <w:br/>
        <w:t>сохраняю спокойствие.</w:t>
      </w:r>
    </w:p>
    <w:p w:rsidR="008D2116" w:rsidRDefault="008D2116" w:rsidP="00CA2ED5">
      <w:pPr>
        <w:widowControl w:val="0"/>
        <w:numPr>
          <w:ilvl w:val="0"/>
          <w:numId w:val="36"/>
        </w:numPr>
        <w:shd w:val="clear" w:color="auto" w:fill="FFFFFF"/>
        <w:tabs>
          <w:tab w:val="left" w:pos="-1701"/>
          <w:tab w:val="left" w:pos="367"/>
        </w:tabs>
        <w:autoSpaceDE w:val="0"/>
        <w:autoSpaceDN w:val="0"/>
        <w:adjustRightInd w:val="0"/>
        <w:spacing w:line="360" w:lineRule="auto"/>
        <w:ind w:firstLine="567"/>
        <w:jc w:val="both"/>
        <w:rPr>
          <w:color w:val="000000"/>
          <w:spacing w:val="-5"/>
          <w:sz w:val="28"/>
          <w:szCs w:val="28"/>
        </w:rPr>
      </w:pPr>
      <w:r>
        <w:rPr>
          <w:color w:val="000000"/>
          <w:sz w:val="28"/>
          <w:szCs w:val="28"/>
        </w:rPr>
        <w:t>Мне часто бывает трудно сделать работу к точно определенному сроку.</w:t>
      </w:r>
    </w:p>
    <w:p w:rsidR="008D2116" w:rsidRDefault="008D2116" w:rsidP="00CA2ED5">
      <w:pPr>
        <w:widowControl w:val="0"/>
        <w:numPr>
          <w:ilvl w:val="0"/>
          <w:numId w:val="36"/>
        </w:numPr>
        <w:shd w:val="clear" w:color="auto" w:fill="FFFFFF"/>
        <w:tabs>
          <w:tab w:val="left" w:pos="-1701"/>
          <w:tab w:val="left" w:pos="367"/>
        </w:tabs>
        <w:autoSpaceDE w:val="0"/>
        <w:autoSpaceDN w:val="0"/>
        <w:adjustRightInd w:val="0"/>
        <w:spacing w:line="360" w:lineRule="auto"/>
        <w:ind w:firstLine="567"/>
        <w:jc w:val="both"/>
        <w:rPr>
          <w:color w:val="000000"/>
          <w:spacing w:val="-5"/>
          <w:sz w:val="28"/>
          <w:szCs w:val="28"/>
        </w:rPr>
      </w:pPr>
      <w:r>
        <w:rPr>
          <w:color w:val="000000"/>
          <w:sz w:val="28"/>
          <w:szCs w:val="28"/>
        </w:rPr>
        <w:t>Иногда я перехожу улицу там, где мне удобнее, а не там, где положено.</w:t>
      </w:r>
    </w:p>
    <w:p w:rsidR="008D2116" w:rsidRDefault="008D2116" w:rsidP="00CA2ED5">
      <w:pPr>
        <w:widowControl w:val="0"/>
        <w:numPr>
          <w:ilvl w:val="0"/>
          <w:numId w:val="36"/>
        </w:numPr>
        <w:shd w:val="clear" w:color="auto" w:fill="FFFFFF"/>
        <w:tabs>
          <w:tab w:val="left" w:pos="-1701"/>
          <w:tab w:val="left" w:pos="367"/>
        </w:tabs>
        <w:autoSpaceDE w:val="0"/>
        <w:autoSpaceDN w:val="0"/>
        <w:adjustRightInd w:val="0"/>
        <w:spacing w:line="360" w:lineRule="auto"/>
        <w:ind w:firstLine="567"/>
        <w:jc w:val="both"/>
        <w:rPr>
          <w:color w:val="000000"/>
          <w:spacing w:val="-6"/>
          <w:sz w:val="28"/>
          <w:szCs w:val="28"/>
        </w:rPr>
      </w:pPr>
      <w:r>
        <w:rPr>
          <w:color w:val="000000"/>
          <w:spacing w:val="-1"/>
          <w:sz w:val="28"/>
          <w:szCs w:val="28"/>
        </w:rPr>
        <w:t>Некоторые правила и запреты можно отбросить, если чего-нибудь</w:t>
      </w:r>
      <w:r>
        <w:rPr>
          <w:color w:val="000000"/>
          <w:spacing w:val="-1"/>
          <w:sz w:val="28"/>
          <w:szCs w:val="28"/>
        </w:rPr>
        <w:br/>
      </w:r>
      <w:r>
        <w:rPr>
          <w:color w:val="000000"/>
          <w:sz w:val="28"/>
          <w:szCs w:val="28"/>
        </w:rPr>
        <w:t>сильно захочешь.</w:t>
      </w:r>
    </w:p>
    <w:p w:rsidR="008D2116" w:rsidRDefault="008D2116" w:rsidP="00CA2ED5">
      <w:pPr>
        <w:widowControl w:val="0"/>
        <w:numPr>
          <w:ilvl w:val="0"/>
          <w:numId w:val="36"/>
        </w:numPr>
        <w:shd w:val="clear" w:color="auto" w:fill="FFFFFF"/>
        <w:tabs>
          <w:tab w:val="left" w:pos="-1701"/>
          <w:tab w:val="left" w:pos="367"/>
        </w:tabs>
        <w:autoSpaceDE w:val="0"/>
        <w:autoSpaceDN w:val="0"/>
        <w:adjustRightInd w:val="0"/>
        <w:spacing w:line="360" w:lineRule="auto"/>
        <w:ind w:firstLine="567"/>
        <w:jc w:val="both"/>
        <w:rPr>
          <w:color w:val="000000"/>
          <w:spacing w:val="-5"/>
          <w:sz w:val="28"/>
          <w:szCs w:val="28"/>
        </w:rPr>
      </w:pPr>
      <w:r>
        <w:rPr>
          <w:color w:val="000000"/>
          <w:sz w:val="28"/>
          <w:szCs w:val="28"/>
        </w:rPr>
        <w:t>Бывало, что я не слушалась родителей.</w:t>
      </w:r>
    </w:p>
    <w:p w:rsidR="008D2116" w:rsidRDefault="008D2116" w:rsidP="00CA2ED5">
      <w:pPr>
        <w:widowControl w:val="0"/>
        <w:numPr>
          <w:ilvl w:val="0"/>
          <w:numId w:val="36"/>
        </w:numPr>
        <w:shd w:val="clear" w:color="auto" w:fill="FFFFFF"/>
        <w:tabs>
          <w:tab w:val="left" w:pos="-1701"/>
          <w:tab w:val="left" w:pos="367"/>
        </w:tabs>
        <w:autoSpaceDE w:val="0"/>
        <w:autoSpaceDN w:val="0"/>
        <w:adjustRightInd w:val="0"/>
        <w:spacing w:before="4" w:line="360" w:lineRule="auto"/>
        <w:ind w:firstLine="567"/>
        <w:jc w:val="both"/>
        <w:rPr>
          <w:color w:val="000000"/>
          <w:spacing w:val="-6"/>
          <w:sz w:val="28"/>
          <w:szCs w:val="28"/>
        </w:rPr>
      </w:pPr>
      <w:r>
        <w:rPr>
          <w:color w:val="000000"/>
          <w:spacing w:val="1"/>
          <w:sz w:val="28"/>
          <w:szCs w:val="28"/>
        </w:rPr>
        <w:t>В автомобиле я больше ценю безопасность, чем скорость.</w:t>
      </w:r>
    </w:p>
    <w:p w:rsidR="008D2116" w:rsidRDefault="008D2116" w:rsidP="00CA2ED5">
      <w:pPr>
        <w:widowControl w:val="0"/>
        <w:numPr>
          <w:ilvl w:val="0"/>
          <w:numId w:val="36"/>
        </w:numPr>
        <w:shd w:val="clear" w:color="auto" w:fill="FFFFFF"/>
        <w:tabs>
          <w:tab w:val="left" w:pos="-1701"/>
          <w:tab w:val="left" w:pos="367"/>
        </w:tabs>
        <w:autoSpaceDE w:val="0"/>
        <w:autoSpaceDN w:val="0"/>
        <w:adjustRightInd w:val="0"/>
        <w:spacing w:line="360" w:lineRule="auto"/>
        <w:ind w:firstLine="567"/>
        <w:jc w:val="both"/>
        <w:rPr>
          <w:color w:val="000000"/>
          <w:spacing w:val="-6"/>
          <w:sz w:val="28"/>
          <w:szCs w:val="28"/>
        </w:rPr>
      </w:pPr>
      <w:r>
        <w:rPr>
          <w:color w:val="000000"/>
          <w:spacing w:val="-1"/>
          <w:sz w:val="28"/>
          <w:szCs w:val="28"/>
        </w:rPr>
        <w:t>Я думаю, что мне бы понравилось заниматься каратэ или похожим</w:t>
      </w:r>
      <w:r>
        <w:rPr>
          <w:color w:val="000000"/>
          <w:spacing w:val="-1"/>
          <w:sz w:val="28"/>
          <w:szCs w:val="28"/>
        </w:rPr>
        <w:br/>
        <w:t>видом спорта.</w:t>
      </w:r>
    </w:p>
    <w:p w:rsidR="008D2116" w:rsidRDefault="008D2116" w:rsidP="00CA2ED5">
      <w:pPr>
        <w:widowControl w:val="0"/>
        <w:numPr>
          <w:ilvl w:val="0"/>
          <w:numId w:val="36"/>
        </w:numPr>
        <w:shd w:val="clear" w:color="auto" w:fill="FFFFFF"/>
        <w:tabs>
          <w:tab w:val="left" w:pos="-1701"/>
          <w:tab w:val="left" w:pos="367"/>
        </w:tabs>
        <w:autoSpaceDE w:val="0"/>
        <w:autoSpaceDN w:val="0"/>
        <w:adjustRightInd w:val="0"/>
        <w:spacing w:line="360" w:lineRule="auto"/>
        <w:ind w:firstLine="567"/>
        <w:jc w:val="both"/>
        <w:rPr>
          <w:color w:val="000000"/>
          <w:spacing w:val="-5"/>
          <w:sz w:val="28"/>
          <w:szCs w:val="28"/>
        </w:rPr>
      </w:pPr>
      <w:r>
        <w:rPr>
          <w:color w:val="000000"/>
          <w:sz w:val="28"/>
          <w:szCs w:val="28"/>
        </w:rPr>
        <w:t>Мне бы понравилась работа официантки в ресторане.</w:t>
      </w:r>
    </w:p>
    <w:p w:rsidR="008D2116" w:rsidRDefault="008D2116" w:rsidP="00CA2ED5">
      <w:pPr>
        <w:widowControl w:val="0"/>
        <w:numPr>
          <w:ilvl w:val="0"/>
          <w:numId w:val="36"/>
        </w:numPr>
        <w:shd w:val="clear" w:color="auto" w:fill="FFFFFF"/>
        <w:tabs>
          <w:tab w:val="left" w:pos="-1701"/>
          <w:tab w:val="left" w:pos="367"/>
        </w:tabs>
        <w:autoSpaceDE w:val="0"/>
        <w:autoSpaceDN w:val="0"/>
        <w:adjustRightInd w:val="0"/>
        <w:spacing w:line="360" w:lineRule="auto"/>
        <w:ind w:firstLine="567"/>
        <w:jc w:val="both"/>
        <w:rPr>
          <w:color w:val="000000"/>
          <w:spacing w:val="-6"/>
          <w:sz w:val="28"/>
          <w:szCs w:val="28"/>
        </w:rPr>
      </w:pPr>
      <w:r>
        <w:rPr>
          <w:color w:val="000000"/>
          <w:spacing w:val="1"/>
          <w:sz w:val="28"/>
          <w:szCs w:val="28"/>
        </w:rPr>
        <w:t>Я часто испытываю потребность в острых ощущениях.</w:t>
      </w:r>
    </w:p>
    <w:p w:rsidR="008D2116" w:rsidRDefault="008D2116" w:rsidP="00CA2ED5">
      <w:pPr>
        <w:widowControl w:val="0"/>
        <w:numPr>
          <w:ilvl w:val="0"/>
          <w:numId w:val="36"/>
        </w:numPr>
        <w:shd w:val="clear" w:color="auto" w:fill="FFFFFF"/>
        <w:tabs>
          <w:tab w:val="left" w:pos="-1701"/>
          <w:tab w:val="left" w:pos="367"/>
        </w:tabs>
        <w:autoSpaceDE w:val="0"/>
        <w:autoSpaceDN w:val="0"/>
        <w:adjustRightInd w:val="0"/>
        <w:spacing w:line="360" w:lineRule="auto"/>
        <w:ind w:firstLine="567"/>
        <w:jc w:val="both"/>
        <w:rPr>
          <w:color w:val="000000"/>
          <w:spacing w:val="-5"/>
          <w:sz w:val="28"/>
          <w:szCs w:val="28"/>
        </w:rPr>
      </w:pPr>
      <w:r>
        <w:rPr>
          <w:color w:val="000000"/>
          <w:sz w:val="28"/>
          <w:szCs w:val="28"/>
        </w:rPr>
        <w:t>Иногда мне так и хочется сделать себе больно.</w:t>
      </w:r>
    </w:p>
    <w:p w:rsidR="008D2116" w:rsidRDefault="008D2116" w:rsidP="00CA2ED5">
      <w:pPr>
        <w:widowControl w:val="0"/>
        <w:numPr>
          <w:ilvl w:val="0"/>
          <w:numId w:val="36"/>
        </w:numPr>
        <w:shd w:val="clear" w:color="auto" w:fill="FFFFFF"/>
        <w:tabs>
          <w:tab w:val="left" w:pos="-1701"/>
          <w:tab w:val="left" w:pos="367"/>
        </w:tabs>
        <w:autoSpaceDE w:val="0"/>
        <w:autoSpaceDN w:val="0"/>
        <w:adjustRightInd w:val="0"/>
        <w:spacing w:before="4" w:line="360" w:lineRule="auto"/>
        <w:ind w:firstLine="567"/>
        <w:jc w:val="both"/>
        <w:rPr>
          <w:color w:val="000000"/>
          <w:spacing w:val="-5"/>
          <w:sz w:val="28"/>
          <w:szCs w:val="28"/>
        </w:rPr>
      </w:pPr>
      <w:r>
        <w:rPr>
          <w:color w:val="000000"/>
          <w:spacing w:val="-1"/>
          <w:sz w:val="28"/>
          <w:szCs w:val="28"/>
        </w:rPr>
        <w:t>Мое отношение к жизни хорошо описывает пословица: "Семь раз</w:t>
      </w:r>
      <w:r>
        <w:rPr>
          <w:color w:val="000000"/>
          <w:spacing w:val="-1"/>
          <w:sz w:val="28"/>
          <w:szCs w:val="28"/>
        </w:rPr>
        <w:br/>
      </w:r>
      <w:r>
        <w:rPr>
          <w:color w:val="000000"/>
          <w:spacing w:val="1"/>
          <w:sz w:val="28"/>
          <w:szCs w:val="28"/>
        </w:rPr>
        <w:t>отмерь, один раз отрежь".</w:t>
      </w:r>
    </w:p>
    <w:p w:rsidR="008D2116" w:rsidRDefault="008D2116" w:rsidP="00CA2ED5">
      <w:pPr>
        <w:widowControl w:val="0"/>
        <w:numPr>
          <w:ilvl w:val="0"/>
          <w:numId w:val="36"/>
        </w:numPr>
        <w:shd w:val="clear" w:color="auto" w:fill="FFFFFF"/>
        <w:tabs>
          <w:tab w:val="left" w:pos="-1701"/>
          <w:tab w:val="left" w:pos="367"/>
        </w:tabs>
        <w:autoSpaceDE w:val="0"/>
        <w:autoSpaceDN w:val="0"/>
        <w:adjustRightInd w:val="0"/>
        <w:spacing w:before="4" w:line="360" w:lineRule="auto"/>
        <w:ind w:firstLine="567"/>
        <w:jc w:val="both"/>
        <w:rPr>
          <w:color w:val="000000"/>
          <w:spacing w:val="-6"/>
          <w:sz w:val="28"/>
          <w:szCs w:val="28"/>
        </w:rPr>
      </w:pPr>
      <w:r>
        <w:rPr>
          <w:color w:val="000000"/>
          <w:spacing w:val="1"/>
          <w:sz w:val="28"/>
          <w:szCs w:val="28"/>
        </w:rPr>
        <w:t>Я всегда плачу за проезд в общественном транспорте.</w:t>
      </w:r>
    </w:p>
    <w:p w:rsidR="008D2116" w:rsidRDefault="008D2116" w:rsidP="00CA2ED5">
      <w:pPr>
        <w:widowControl w:val="0"/>
        <w:numPr>
          <w:ilvl w:val="0"/>
          <w:numId w:val="36"/>
        </w:numPr>
        <w:shd w:val="clear" w:color="auto" w:fill="FFFFFF"/>
        <w:tabs>
          <w:tab w:val="left" w:pos="-1701"/>
          <w:tab w:val="left" w:pos="367"/>
        </w:tabs>
        <w:autoSpaceDE w:val="0"/>
        <w:autoSpaceDN w:val="0"/>
        <w:adjustRightInd w:val="0"/>
        <w:spacing w:line="360" w:lineRule="auto"/>
        <w:ind w:firstLine="567"/>
        <w:jc w:val="both"/>
        <w:rPr>
          <w:color w:val="000000"/>
          <w:spacing w:val="-8"/>
          <w:sz w:val="28"/>
          <w:szCs w:val="28"/>
        </w:rPr>
      </w:pPr>
      <w:r>
        <w:rPr>
          <w:color w:val="000000"/>
          <w:spacing w:val="-1"/>
          <w:sz w:val="28"/>
          <w:szCs w:val="28"/>
        </w:rPr>
        <w:t>Среди моих знакомых есть люди, которые пробовали одурманивающие</w:t>
      </w:r>
      <w:r>
        <w:rPr>
          <w:color w:val="000000"/>
          <w:spacing w:val="-1"/>
          <w:sz w:val="28"/>
          <w:szCs w:val="28"/>
        </w:rPr>
        <w:br/>
      </w:r>
      <w:r>
        <w:rPr>
          <w:color w:val="000000"/>
          <w:sz w:val="28"/>
          <w:szCs w:val="28"/>
        </w:rPr>
        <w:t>токсические вещества.</w:t>
      </w:r>
    </w:p>
    <w:p w:rsidR="008D2116" w:rsidRDefault="008D2116" w:rsidP="008D2116">
      <w:pPr>
        <w:shd w:val="clear" w:color="auto" w:fill="FFFFFF"/>
        <w:tabs>
          <w:tab w:val="left" w:pos="-1701"/>
          <w:tab w:val="left" w:pos="392"/>
        </w:tabs>
        <w:spacing w:line="360" w:lineRule="auto"/>
        <w:ind w:firstLine="567"/>
        <w:jc w:val="both"/>
        <w:rPr>
          <w:color w:val="000000"/>
          <w:spacing w:val="-1"/>
          <w:sz w:val="28"/>
          <w:szCs w:val="28"/>
        </w:rPr>
      </w:pPr>
      <w:r>
        <w:rPr>
          <w:color w:val="000000"/>
          <w:spacing w:val="-6"/>
          <w:sz w:val="28"/>
          <w:szCs w:val="28"/>
        </w:rPr>
        <w:lastRenderedPageBreak/>
        <w:t xml:space="preserve">32. </w:t>
      </w:r>
      <w:r>
        <w:rPr>
          <w:color w:val="000000"/>
          <w:spacing w:val="-1"/>
          <w:sz w:val="28"/>
          <w:szCs w:val="28"/>
        </w:rPr>
        <w:t>Я всегда выполняю обещания, даже если мне это невыгодно.</w:t>
      </w:r>
    </w:p>
    <w:p w:rsidR="008D2116" w:rsidRDefault="008D2116" w:rsidP="008D2116">
      <w:pPr>
        <w:shd w:val="clear" w:color="auto" w:fill="FFFFFF"/>
        <w:tabs>
          <w:tab w:val="left" w:pos="-1701"/>
          <w:tab w:val="left" w:pos="392"/>
        </w:tabs>
        <w:spacing w:line="360" w:lineRule="auto"/>
        <w:ind w:firstLine="567"/>
        <w:jc w:val="both"/>
        <w:rPr>
          <w:sz w:val="28"/>
          <w:szCs w:val="28"/>
        </w:rPr>
      </w:pPr>
      <w:r>
        <w:rPr>
          <w:color w:val="000000"/>
          <w:spacing w:val="2"/>
          <w:sz w:val="28"/>
          <w:szCs w:val="28"/>
        </w:rPr>
        <w:t>33. Бывает, что мне так и хочется мысленно выругаться.</w:t>
      </w:r>
    </w:p>
    <w:p w:rsidR="008D2116" w:rsidRDefault="008D2116" w:rsidP="00CA2ED5">
      <w:pPr>
        <w:widowControl w:val="0"/>
        <w:numPr>
          <w:ilvl w:val="0"/>
          <w:numId w:val="37"/>
        </w:numPr>
        <w:shd w:val="clear" w:color="auto" w:fill="FFFFFF"/>
        <w:tabs>
          <w:tab w:val="left" w:pos="-1701"/>
          <w:tab w:val="left" w:pos="364"/>
        </w:tabs>
        <w:autoSpaceDE w:val="0"/>
        <w:autoSpaceDN w:val="0"/>
        <w:adjustRightInd w:val="0"/>
        <w:spacing w:line="360" w:lineRule="auto"/>
        <w:ind w:firstLine="567"/>
        <w:jc w:val="both"/>
        <w:rPr>
          <w:color w:val="000000"/>
          <w:spacing w:val="-5"/>
          <w:sz w:val="28"/>
          <w:szCs w:val="28"/>
        </w:rPr>
      </w:pPr>
      <w:r>
        <w:rPr>
          <w:color w:val="000000"/>
          <w:spacing w:val="-1"/>
          <w:sz w:val="28"/>
          <w:szCs w:val="28"/>
        </w:rPr>
        <w:t xml:space="preserve"> Правы люди, которые в жизни следуют пословице: "Если нельзя, но</w:t>
      </w:r>
      <w:r>
        <w:rPr>
          <w:color w:val="000000"/>
          <w:spacing w:val="-1"/>
          <w:sz w:val="28"/>
          <w:szCs w:val="28"/>
        </w:rPr>
        <w:br/>
      </w:r>
      <w:r>
        <w:rPr>
          <w:color w:val="000000"/>
          <w:spacing w:val="1"/>
          <w:sz w:val="28"/>
          <w:szCs w:val="28"/>
        </w:rPr>
        <w:t>очень хочется, то можно",</w:t>
      </w:r>
    </w:p>
    <w:p w:rsidR="008D2116" w:rsidRDefault="008D2116" w:rsidP="00CA2ED5">
      <w:pPr>
        <w:widowControl w:val="0"/>
        <w:numPr>
          <w:ilvl w:val="0"/>
          <w:numId w:val="37"/>
        </w:numPr>
        <w:shd w:val="clear" w:color="auto" w:fill="FFFFFF"/>
        <w:tabs>
          <w:tab w:val="left" w:pos="-1701"/>
          <w:tab w:val="left" w:pos="364"/>
        </w:tabs>
        <w:autoSpaceDE w:val="0"/>
        <w:autoSpaceDN w:val="0"/>
        <w:adjustRightInd w:val="0"/>
        <w:spacing w:line="360" w:lineRule="auto"/>
        <w:ind w:firstLine="567"/>
        <w:jc w:val="both"/>
        <w:rPr>
          <w:color w:val="000000"/>
          <w:spacing w:val="-7"/>
          <w:sz w:val="28"/>
          <w:szCs w:val="28"/>
        </w:rPr>
      </w:pPr>
      <w:r>
        <w:rPr>
          <w:color w:val="000000"/>
          <w:spacing w:val="-1"/>
          <w:sz w:val="28"/>
          <w:szCs w:val="28"/>
        </w:rPr>
        <w:t>Бывало, что я случайно попадала в неприятную историю после</w:t>
      </w:r>
      <w:r>
        <w:rPr>
          <w:color w:val="000000"/>
          <w:spacing w:val="-1"/>
          <w:sz w:val="28"/>
          <w:szCs w:val="28"/>
        </w:rPr>
        <w:br/>
        <w:t>употребления спиртных напитков.</w:t>
      </w:r>
    </w:p>
    <w:p w:rsidR="008D2116" w:rsidRDefault="008D2116" w:rsidP="00CA2ED5">
      <w:pPr>
        <w:widowControl w:val="0"/>
        <w:numPr>
          <w:ilvl w:val="0"/>
          <w:numId w:val="37"/>
        </w:numPr>
        <w:shd w:val="clear" w:color="auto" w:fill="FFFFFF"/>
        <w:tabs>
          <w:tab w:val="left" w:pos="-1701"/>
          <w:tab w:val="left" w:pos="364"/>
        </w:tabs>
        <w:autoSpaceDE w:val="0"/>
        <w:autoSpaceDN w:val="0"/>
        <w:adjustRightInd w:val="0"/>
        <w:spacing w:line="360" w:lineRule="auto"/>
        <w:ind w:firstLine="567"/>
        <w:jc w:val="both"/>
        <w:rPr>
          <w:color w:val="000000"/>
          <w:spacing w:val="-7"/>
          <w:sz w:val="28"/>
          <w:szCs w:val="28"/>
        </w:rPr>
      </w:pPr>
      <w:r>
        <w:rPr>
          <w:color w:val="000000"/>
          <w:sz w:val="28"/>
          <w:szCs w:val="28"/>
        </w:rPr>
        <w:t>Я часто не могу заставить себя продолжать какое-либо занятие после</w:t>
      </w:r>
      <w:r>
        <w:rPr>
          <w:color w:val="000000"/>
          <w:sz w:val="28"/>
          <w:szCs w:val="28"/>
        </w:rPr>
        <w:br/>
      </w:r>
      <w:r>
        <w:rPr>
          <w:color w:val="000000"/>
          <w:spacing w:val="-1"/>
          <w:sz w:val="28"/>
          <w:szCs w:val="28"/>
        </w:rPr>
        <w:t>обидной неудачи.</w:t>
      </w:r>
    </w:p>
    <w:p w:rsidR="008D2116" w:rsidRDefault="008D2116" w:rsidP="00CA2ED5">
      <w:pPr>
        <w:widowControl w:val="0"/>
        <w:numPr>
          <w:ilvl w:val="0"/>
          <w:numId w:val="37"/>
        </w:numPr>
        <w:shd w:val="clear" w:color="auto" w:fill="FFFFFF"/>
        <w:tabs>
          <w:tab w:val="left" w:pos="-1701"/>
          <w:tab w:val="left" w:pos="364"/>
        </w:tabs>
        <w:autoSpaceDE w:val="0"/>
        <w:autoSpaceDN w:val="0"/>
        <w:adjustRightInd w:val="0"/>
        <w:spacing w:line="360" w:lineRule="auto"/>
        <w:ind w:firstLine="567"/>
        <w:jc w:val="both"/>
        <w:rPr>
          <w:color w:val="000000"/>
          <w:spacing w:val="-6"/>
          <w:sz w:val="28"/>
          <w:szCs w:val="28"/>
        </w:rPr>
      </w:pPr>
      <w:r>
        <w:rPr>
          <w:color w:val="000000"/>
          <w:spacing w:val="1"/>
          <w:sz w:val="28"/>
          <w:szCs w:val="28"/>
        </w:rPr>
        <w:t>Многие запреты в области секса старомодны и их можно отбросить.</w:t>
      </w:r>
    </w:p>
    <w:p w:rsidR="008D2116" w:rsidRDefault="008D2116" w:rsidP="00CA2ED5">
      <w:pPr>
        <w:widowControl w:val="0"/>
        <w:numPr>
          <w:ilvl w:val="0"/>
          <w:numId w:val="37"/>
        </w:numPr>
        <w:shd w:val="clear" w:color="auto" w:fill="FFFFFF"/>
        <w:tabs>
          <w:tab w:val="left" w:pos="-1701"/>
          <w:tab w:val="left" w:pos="364"/>
        </w:tabs>
        <w:autoSpaceDE w:val="0"/>
        <w:autoSpaceDN w:val="0"/>
        <w:adjustRightInd w:val="0"/>
        <w:spacing w:line="360" w:lineRule="auto"/>
        <w:ind w:firstLine="567"/>
        <w:jc w:val="both"/>
        <w:rPr>
          <w:color w:val="000000"/>
          <w:spacing w:val="-7"/>
          <w:sz w:val="28"/>
          <w:szCs w:val="28"/>
        </w:rPr>
      </w:pPr>
      <w:r>
        <w:rPr>
          <w:color w:val="000000"/>
          <w:sz w:val="28"/>
          <w:szCs w:val="28"/>
        </w:rPr>
        <w:t>Бывает, что иногда я говорю неправду.</w:t>
      </w:r>
    </w:p>
    <w:p w:rsidR="008D2116" w:rsidRDefault="008D2116" w:rsidP="00CA2ED5">
      <w:pPr>
        <w:widowControl w:val="0"/>
        <w:numPr>
          <w:ilvl w:val="0"/>
          <w:numId w:val="37"/>
        </w:numPr>
        <w:shd w:val="clear" w:color="auto" w:fill="FFFFFF"/>
        <w:tabs>
          <w:tab w:val="left" w:pos="-1701"/>
          <w:tab w:val="left" w:pos="364"/>
        </w:tabs>
        <w:autoSpaceDE w:val="0"/>
        <w:autoSpaceDN w:val="0"/>
        <w:adjustRightInd w:val="0"/>
        <w:spacing w:line="360" w:lineRule="auto"/>
        <w:ind w:firstLine="567"/>
        <w:jc w:val="both"/>
        <w:rPr>
          <w:color w:val="000000"/>
          <w:spacing w:val="-5"/>
          <w:sz w:val="28"/>
          <w:szCs w:val="28"/>
        </w:rPr>
      </w:pPr>
      <w:r>
        <w:rPr>
          <w:color w:val="000000"/>
          <w:spacing w:val="1"/>
          <w:sz w:val="28"/>
          <w:szCs w:val="28"/>
        </w:rPr>
        <w:t>Терпеть боль назло всем бывает даже приятно.</w:t>
      </w:r>
    </w:p>
    <w:p w:rsidR="008D2116" w:rsidRDefault="008D2116" w:rsidP="00CA2ED5">
      <w:pPr>
        <w:widowControl w:val="0"/>
        <w:numPr>
          <w:ilvl w:val="0"/>
          <w:numId w:val="37"/>
        </w:numPr>
        <w:shd w:val="clear" w:color="auto" w:fill="FFFFFF"/>
        <w:tabs>
          <w:tab w:val="left" w:pos="-1701"/>
          <w:tab w:val="left" w:pos="364"/>
        </w:tabs>
        <w:autoSpaceDE w:val="0"/>
        <w:autoSpaceDN w:val="0"/>
        <w:adjustRightInd w:val="0"/>
        <w:spacing w:line="360" w:lineRule="auto"/>
        <w:ind w:firstLine="567"/>
        <w:jc w:val="both"/>
        <w:rPr>
          <w:color w:val="000000"/>
          <w:spacing w:val="-5"/>
          <w:sz w:val="28"/>
          <w:szCs w:val="28"/>
        </w:rPr>
      </w:pPr>
      <w:r>
        <w:rPr>
          <w:color w:val="000000"/>
          <w:spacing w:val="1"/>
          <w:sz w:val="28"/>
          <w:szCs w:val="28"/>
        </w:rPr>
        <w:t>Я лучше соглашусь с человеком, чем стану спорить.</w:t>
      </w:r>
    </w:p>
    <w:p w:rsidR="008D2116" w:rsidRDefault="008D2116" w:rsidP="00CA2ED5">
      <w:pPr>
        <w:widowControl w:val="0"/>
        <w:numPr>
          <w:ilvl w:val="0"/>
          <w:numId w:val="37"/>
        </w:numPr>
        <w:shd w:val="clear" w:color="auto" w:fill="FFFFFF"/>
        <w:tabs>
          <w:tab w:val="left" w:pos="-1701"/>
          <w:tab w:val="left" w:pos="364"/>
        </w:tabs>
        <w:autoSpaceDE w:val="0"/>
        <w:autoSpaceDN w:val="0"/>
        <w:adjustRightInd w:val="0"/>
        <w:spacing w:line="360" w:lineRule="auto"/>
        <w:ind w:firstLine="567"/>
        <w:jc w:val="both"/>
        <w:rPr>
          <w:color w:val="000000"/>
          <w:spacing w:val="-4"/>
          <w:sz w:val="28"/>
          <w:szCs w:val="28"/>
        </w:rPr>
      </w:pPr>
      <w:r>
        <w:rPr>
          <w:color w:val="000000"/>
          <w:spacing w:val="-1"/>
          <w:sz w:val="28"/>
          <w:szCs w:val="28"/>
        </w:rPr>
        <w:t>Если бы я родилась в давние времена, то стал бы благородной</w:t>
      </w:r>
      <w:r>
        <w:rPr>
          <w:color w:val="000000"/>
          <w:spacing w:val="-1"/>
          <w:sz w:val="28"/>
          <w:szCs w:val="28"/>
        </w:rPr>
        <w:br/>
        <w:t>разбойницей.</w:t>
      </w:r>
    </w:p>
    <w:p w:rsidR="008D2116" w:rsidRDefault="008D2116" w:rsidP="00CA2ED5">
      <w:pPr>
        <w:widowControl w:val="0"/>
        <w:numPr>
          <w:ilvl w:val="0"/>
          <w:numId w:val="37"/>
        </w:numPr>
        <w:shd w:val="clear" w:color="auto" w:fill="FFFFFF"/>
        <w:tabs>
          <w:tab w:val="left" w:pos="-1701"/>
          <w:tab w:val="left" w:pos="364"/>
        </w:tabs>
        <w:autoSpaceDE w:val="0"/>
        <w:autoSpaceDN w:val="0"/>
        <w:adjustRightInd w:val="0"/>
        <w:spacing w:line="360" w:lineRule="auto"/>
        <w:ind w:firstLine="567"/>
        <w:jc w:val="both"/>
        <w:rPr>
          <w:color w:val="000000"/>
          <w:spacing w:val="-6"/>
          <w:sz w:val="28"/>
          <w:szCs w:val="28"/>
        </w:rPr>
      </w:pPr>
      <w:r>
        <w:rPr>
          <w:color w:val="000000"/>
          <w:spacing w:val="1"/>
          <w:sz w:val="28"/>
          <w:szCs w:val="28"/>
        </w:rPr>
        <w:t>Добиваться победы в споре нужно любой ценой.</w:t>
      </w:r>
    </w:p>
    <w:p w:rsidR="008D2116" w:rsidRDefault="008D2116" w:rsidP="00CA2ED5">
      <w:pPr>
        <w:widowControl w:val="0"/>
        <w:numPr>
          <w:ilvl w:val="0"/>
          <w:numId w:val="37"/>
        </w:numPr>
        <w:shd w:val="clear" w:color="auto" w:fill="FFFFFF"/>
        <w:tabs>
          <w:tab w:val="left" w:pos="-1701"/>
          <w:tab w:val="left" w:pos="364"/>
        </w:tabs>
        <w:autoSpaceDE w:val="0"/>
        <w:autoSpaceDN w:val="0"/>
        <w:adjustRightInd w:val="0"/>
        <w:spacing w:line="360" w:lineRule="auto"/>
        <w:ind w:firstLine="567"/>
        <w:jc w:val="both"/>
        <w:rPr>
          <w:color w:val="000000"/>
          <w:spacing w:val="-6"/>
          <w:sz w:val="28"/>
          <w:szCs w:val="28"/>
        </w:rPr>
      </w:pPr>
      <w:r>
        <w:rPr>
          <w:color w:val="000000"/>
          <w:spacing w:val="-1"/>
          <w:sz w:val="28"/>
          <w:szCs w:val="28"/>
        </w:rPr>
        <w:t>Бывали случаи, когда мои родители, другие люди высказывали</w:t>
      </w:r>
      <w:r>
        <w:rPr>
          <w:color w:val="000000"/>
          <w:spacing w:val="-1"/>
          <w:sz w:val="28"/>
          <w:szCs w:val="28"/>
        </w:rPr>
        <w:br/>
      </w:r>
      <w:r>
        <w:rPr>
          <w:color w:val="000000"/>
          <w:spacing w:val="1"/>
          <w:sz w:val="28"/>
          <w:szCs w:val="28"/>
        </w:rPr>
        <w:t>беспокойство по поводу того, что я немного выпила.</w:t>
      </w:r>
    </w:p>
    <w:p w:rsidR="008D2116" w:rsidRDefault="008D2116" w:rsidP="00CA2ED5">
      <w:pPr>
        <w:widowControl w:val="0"/>
        <w:numPr>
          <w:ilvl w:val="0"/>
          <w:numId w:val="37"/>
        </w:numPr>
        <w:shd w:val="clear" w:color="auto" w:fill="FFFFFF"/>
        <w:tabs>
          <w:tab w:val="left" w:pos="-1701"/>
          <w:tab w:val="left" w:pos="364"/>
        </w:tabs>
        <w:autoSpaceDE w:val="0"/>
        <w:autoSpaceDN w:val="0"/>
        <w:adjustRightInd w:val="0"/>
        <w:spacing w:line="360" w:lineRule="auto"/>
        <w:ind w:firstLine="567"/>
        <w:jc w:val="both"/>
        <w:rPr>
          <w:color w:val="000000"/>
          <w:spacing w:val="-3"/>
          <w:sz w:val="28"/>
          <w:szCs w:val="28"/>
        </w:rPr>
      </w:pPr>
      <w:r>
        <w:rPr>
          <w:color w:val="000000"/>
          <w:spacing w:val="-1"/>
          <w:sz w:val="28"/>
          <w:szCs w:val="28"/>
        </w:rPr>
        <w:t>Одежда должна с первого взгляда выделять человека среди других в</w:t>
      </w:r>
      <w:r>
        <w:rPr>
          <w:color w:val="000000"/>
          <w:spacing w:val="-1"/>
          <w:sz w:val="28"/>
          <w:szCs w:val="28"/>
        </w:rPr>
        <w:br/>
      </w:r>
      <w:r>
        <w:rPr>
          <w:color w:val="000000"/>
          <w:sz w:val="28"/>
          <w:szCs w:val="28"/>
        </w:rPr>
        <w:t>толпе.</w:t>
      </w:r>
    </w:p>
    <w:p w:rsidR="008D2116" w:rsidRDefault="008D2116" w:rsidP="00CA2ED5">
      <w:pPr>
        <w:widowControl w:val="0"/>
        <w:numPr>
          <w:ilvl w:val="0"/>
          <w:numId w:val="37"/>
        </w:numPr>
        <w:shd w:val="clear" w:color="auto" w:fill="FFFFFF"/>
        <w:tabs>
          <w:tab w:val="left" w:pos="-1701"/>
          <w:tab w:val="left" w:pos="364"/>
        </w:tabs>
        <w:autoSpaceDE w:val="0"/>
        <w:autoSpaceDN w:val="0"/>
        <w:adjustRightInd w:val="0"/>
        <w:spacing w:line="360" w:lineRule="auto"/>
        <w:ind w:firstLine="567"/>
        <w:jc w:val="both"/>
        <w:rPr>
          <w:color w:val="000000"/>
          <w:spacing w:val="-2"/>
          <w:sz w:val="28"/>
          <w:szCs w:val="28"/>
        </w:rPr>
      </w:pPr>
      <w:r>
        <w:rPr>
          <w:color w:val="000000"/>
          <w:spacing w:val="1"/>
          <w:sz w:val="28"/>
          <w:szCs w:val="28"/>
        </w:rPr>
        <w:t>Если в кинофильме нет ни одной приличной драки - это плохое кино.</w:t>
      </w:r>
    </w:p>
    <w:p w:rsidR="008D2116" w:rsidRDefault="008D2116" w:rsidP="00CA2ED5">
      <w:pPr>
        <w:widowControl w:val="0"/>
        <w:numPr>
          <w:ilvl w:val="0"/>
          <w:numId w:val="37"/>
        </w:numPr>
        <w:shd w:val="clear" w:color="auto" w:fill="FFFFFF"/>
        <w:tabs>
          <w:tab w:val="left" w:pos="-1701"/>
          <w:tab w:val="left" w:pos="364"/>
        </w:tabs>
        <w:autoSpaceDE w:val="0"/>
        <w:autoSpaceDN w:val="0"/>
        <w:adjustRightInd w:val="0"/>
        <w:spacing w:line="360" w:lineRule="auto"/>
        <w:ind w:firstLine="567"/>
        <w:jc w:val="both"/>
        <w:rPr>
          <w:color w:val="000000"/>
          <w:spacing w:val="-5"/>
          <w:sz w:val="28"/>
          <w:szCs w:val="28"/>
        </w:rPr>
      </w:pPr>
      <w:r>
        <w:rPr>
          <w:color w:val="000000"/>
          <w:spacing w:val="-1"/>
          <w:sz w:val="28"/>
          <w:szCs w:val="28"/>
        </w:rPr>
        <w:t>Когда люди стремятся к новым необычным ощущениям и</w:t>
      </w:r>
      <w:r>
        <w:rPr>
          <w:color w:val="000000"/>
          <w:spacing w:val="-1"/>
          <w:sz w:val="28"/>
          <w:szCs w:val="28"/>
        </w:rPr>
        <w:br/>
      </w:r>
      <w:r>
        <w:rPr>
          <w:color w:val="000000"/>
          <w:spacing w:val="2"/>
          <w:sz w:val="28"/>
          <w:szCs w:val="28"/>
        </w:rPr>
        <w:t>переживаниям - это нормально.</w:t>
      </w:r>
    </w:p>
    <w:p w:rsidR="008D2116" w:rsidRDefault="008D2116" w:rsidP="00CA2ED5">
      <w:pPr>
        <w:widowControl w:val="0"/>
        <w:numPr>
          <w:ilvl w:val="0"/>
          <w:numId w:val="37"/>
        </w:numPr>
        <w:shd w:val="clear" w:color="auto" w:fill="FFFFFF"/>
        <w:tabs>
          <w:tab w:val="left" w:pos="-1701"/>
          <w:tab w:val="left" w:pos="364"/>
        </w:tabs>
        <w:autoSpaceDE w:val="0"/>
        <w:autoSpaceDN w:val="0"/>
        <w:adjustRightInd w:val="0"/>
        <w:spacing w:line="360" w:lineRule="auto"/>
        <w:ind w:firstLine="567"/>
        <w:jc w:val="both"/>
        <w:rPr>
          <w:color w:val="000000"/>
          <w:spacing w:val="-4"/>
          <w:sz w:val="28"/>
          <w:szCs w:val="28"/>
        </w:rPr>
      </w:pPr>
      <w:r>
        <w:rPr>
          <w:color w:val="000000"/>
          <w:spacing w:val="1"/>
          <w:sz w:val="28"/>
          <w:szCs w:val="28"/>
        </w:rPr>
        <w:t>Бывает, что я скучаю на уроках.</w:t>
      </w:r>
    </w:p>
    <w:p w:rsidR="008D2116" w:rsidRDefault="008D2116" w:rsidP="00CA2ED5">
      <w:pPr>
        <w:widowControl w:val="0"/>
        <w:numPr>
          <w:ilvl w:val="0"/>
          <w:numId w:val="37"/>
        </w:numPr>
        <w:shd w:val="clear" w:color="auto" w:fill="FFFFFF"/>
        <w:tabs>
          <w:tab w:val="left" w:pos="-1701"/>
          <w:tab w:val="left" w:pos="364"/>
        </w:tabs>
        <w:autoSpaceDE w:val="0"/>
        <w:autoSpaceDN w:val="0"/>
        <w:adjustRightInd w:val="0"/>
        <w:spacing w:line="360" w:lineRule="auto"/>
        <w:ind w:firstLine="567"/>
        <w:jc w:val="both"/>
        <w:rPr>
          <w:color w:val="000000"/>
          <w:spacing w:val="-2"/>
          <w:sz w:val="28"/>
          <w:szCs w:val="28"/>
        </w:rPr>
      </w:pPr>
      <w:r>
        <w:rPr>
          <w:color w:val="000000"/>
          <w:sz w:val="28"/>
          <w:szCs w:val="28"/>
        </w:rPr>
        <w:t>Если меня кто-то случайно задел в толпе, то я обязательно потребую от</w:t>
      </w:r>
      <w:r>
        <w:rPr>
          <w:color w:val="000000"/>
          <w:sz w:val="28"/>
          <w:szCs w:val="28"/>
        </w:rPr>
        <w:br/>
      </w:r>
      <w:r>
        <w:rPr>
          <w:color w:val="000000"/>
          <w:spacing w:val="-1"/>
          <w:sz w:val="28"/>
          <w:szCs w:val="28"/>
        </w:rPr>
        <w:t>него извинений.</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5"/>
          <w:sz w:val="28"/>
          <w:szCs w:val="28"/>
        </w:rPr>
      </w:pPr>
      <w:r>
        <w:rPr>
          <w:color w:val="000000"/>
          <w:sz w:val="28"/>
          <w:szCs w:val="28"/>
        </w:rPr>
        <w:t>Если человек раздражает меня, то готова высказать ему все, что я о нем</w:t>
      </w:r>
      <w:r>
        <w:rPr>
          <w:color w:val="000000"/>
          <w:sz w:val="28"/>
          <w:szCs w:val="28"/>
        </w:rPr>
        <w:br/>
      </w:r>
      <w:r>
        <w:rPr>
          <w:color w:val="000000"/>
          <w:spacing w:val="-1"/>
          <w:sz w:val="28"/>
          <w:szCs w:val="28"/>
        </w:rPr>
        <w:t>думаю.</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5"/>
          <w:sz w:val="28"/>
          <w:szCs w:val="28"/>
        </w:rPr>
      </w:pPr>
      <w:r>
        <w:rPr>
          <w:color w:val="000000"/>
          <w:spacing w:val="-1"/>
          <w:sz w:val="28"/>
          <w:szCs w:val="28"/>
        </w:rPr>
        <w:t>Во время путешествий и поездок я люблю отклоняться от обычных</w:t>
      </w:r>
      <w:r>
        <w:rPr>
          <w:color w:val="000000"/>
          <w:spacing w:val="-1"/>
          <w:sz w:val="28"/>
          <w:szCs w:val="28"/>
        </w:rPr>
        <w:br/>
      </w:r>
      <w:r>
        <w:rPr>
          <w:color w:val="000000"/>
          <w:spacing w:val="-1"/>
          <w:sz w:val="28"/>
          <w:szCs w:val="28"/>
        </w:rPr>
        <w:lastRenderedPageBreak/>
        <w:t>маршрутов.</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8"/>
          <w:sz w:val="28"/>
          <w:szCs w:val="28"/>
        </w:rPr>
      </w:pPr>
      <w:r>
        <w:rPr>
          <w:color w:val="000000"/>
          <w:spacing w:val="1"/>
          <w:sz w:val="28"/>
          <w:szCs w:val="28"/>
        </w:rPr>
        <w:t>Мне бы понравилась профессия дрессировщицы хищных зверей.</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7"/>
          <w:sz w:val="28"/>
          <w:szCs w:val="28"/>
        </w:rPr>
      </w:pPr>
      <w:r>
        <w:rPr>
          <w:color w:val="000000"/>
          <w:spacing w:val="-1"/>
          <w:sz w:val="28"/>
          <w:szCs w:val="28"/>
        </w:rPr>
        <w:t>Мне нравится ощущать скорость при быстрой езде на автомобиле и</w:t>
      </w:r>
      <w:r>
        <w:rPr>
          <w:color w:val="000000"/>
          <w:spacing w:val="-1"/>
          <w:sz w:val="28"/>
          <w:szCs w:val="28"/>
        </w:rPr>
        <w:br/>
      </w:r>
      <w:r>
        <w:rPr>
          <w:color w:val="000000"/>
          <w:spacing w:val="-2"/>
          <w:sz w:val="28"/>
          <w:szCs w:val="28"/>
        </w:rPr>
        <w:t>мотоцикле.</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7"/>
          <w:sz w:val="28"/>
          <w:szCs w:val="28"/>
        </w:rPr>
      </w:pPr>
      <w:r>
        <w:rPr>
          <w:color w:val="000000"/>
          <w:sz w:val="28"/>
          <w:szCs w:val="28"/>
        </w:rPr>
        <w:t>Когда я читаю детектив, то мне часто хочется, чтобы преступник ушел от преследования.</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6"/>
          <w:sz w:val="28"/>
          <w:szCs w:val="28"/>
        </w:rPr>
      </w:pPr>
      <w:r>
        <w:rPr>
          <w:color w:val="000000"/>
          <w:spacing w:val="1"/>
          <w:sz w:val="28"/>
          <w:szCs w:val="28"/>
        </w:rPr>
        <w:t>Бывает, что я с интересом слушаю неприличный, но смешной анекдот.</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5"/>
          <w:sz w:val="28"/>
          <w:szCs w:val="28"/>
        </w:rPr>
      </w:pPr>
      <w:r>
        <w:rPr>
          <w:color w:val="000000"/>
          <w:spacing w:val="-1"/>
          <w:sz w:val="28"/>
          <w:szCs w:val="28"/>
        </w:rPr>
        <w:t>Мне нравится иногда смущать и ставить в неловкое положение</w:t>
      </w:r>
      <w:r>
        <w:rPr>
          <w:color w:val="000000"/>
          <w:spacing w:val="-1"/>
          <w:sz w:val="28"/>
          <w:szCs w:val="28"/>
        </w:rPr>
        <w:br/>
        <w:t>окружающих.</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6"/>
          <w:sz w:val="28"/>
          <w:szCs w:val="28"/>
        </w:rPr>
      </w:pPr>
      <w:r>
        <w:rPr>
          <w:color w:val="000000"/>
          <w:spacing w:val="1"/>
          <w:sz w:val="28"/>
          <w:szCs w:val="28"/>
        </w:rPr>
        <w:t>Я часто огорчаюсь из-за мелочей.</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7"/>
          <w:sz w:val="28"/>
          <w:szCs w:val="28"/>
        </w:rPr>
      </w:pPr>
      <w:r>
        <w:rPr>
          <w:color w:val="000000"/>
          <w:spacing w:val="1"/>
          <w:sz w:val="28"/>
          <w:szCs w:val="28"/>
        </w:rPr>
        <w:t>Когда мне возражают, я часто взрываюсь и отвечаю резко.</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5"/>
          <w:sz w:val="28"/>
          <w:szCs w:val="28"/>
        </w:rPr>
      </w:pPr>
      <w:r>
        <w:rPr>
          <w:color w:val="000000"/>
          <w:sz w:val="28"/>
          <w:szCs w:val="28"/>
        </w:rPr>
        <w:t>Мне нравится слушать или читать о кровавых преступлениях или о</w:t>
      </w:r>
      <w:r>
        <w:rPr>
          <w:color w:val="000000"/>
          <w:sz w:val="28"/>
          <w:szCs w:val="28"/>
        </w:rPr>
        <w:br/>
      </w:r>
      <w:r>
        <w:rPr>
          <w:color w:val="000000"/>
          <w:spacing w:val="-1"/>
          <w:sz w:val="28"/>
          <w:szCs w:val="28"/>
        </w:rPr>
        <w:t>катастрофах.</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2"/>
          <w:sz w:val="28"/>
          <w:szCs w:val="28"/>
        </w:rPr>
      </w:pPr>
      <w:r>
        <w:rPr>
          <w:color w:val="000000"/>
          <w:spacing w:val="-1"/>
          <w:sz w:val="28"/>
          <w:szCs w:val="28"/>
        </w:rPr>
        <w:t>Чтобы получить удовольствие, стоит нарушить некоторые правила и</w:t>
      </w:r>
      <w:r>
        <w:rPr>
          <w:color w:val="000000"/>
          <w:spacing w:val="-1"/>
          <w:sz w:val="28"/>
          <w:szCs w:val="28"/>
        </w:rPr>
        <w:br/>
      </w:r>
      <w:r>
        <w:rPr>
          <w:color w:val="000000"/>
          <w:spacing w:val="-2"/>
          <w:sz w:val="28"/>
          <w:szCs w:val="28"/>
        </w:rPr>
        <w:t>запреты.</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z w:val="28"/>
          <w:szCs w:val="28"/>
        </w:rPr>
      </w:pPr>
      <w:r>
        <w:rPr>
          <w:color w:val="000000"/>
          <w:sz w:val="28"/>
          <w:szCs w:val="28"/>
        </w:rPr>
        <w:t>Мне нравится бывать в компаниях, где в меру выливают и веселятся.</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4"/>
          <w:sz w:val="28"/>
          <w:szCs w:val="28"/>
        </w:rPr>
      </w:pPr>
      <w:r>
        <w:rPr>
          <w:color w:val="000000"/>
          <w:spacing w:val="1"/>
          <w:sz w:val="28"/>
          <w:szCs w:val="28"/>
        </w:rPr>
        <w:t>Я считаю вполне нормальным, если девушка курит.</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4"/>
          <w:sz w:val="28"/>
          <w:szCs w:val="28"/>
        </w:rPr>
      </w:pPr>
      <w:r>
        <w:rPr>
          <w:iCs/>
          <w:color w:val="000000"/>
          <w:spacing w:val="2"/>
          <w:sz w:val="28"/>
          <w:szCs w:val="28"/>
        </w:rPr>
        <w:t>Мне</w:t>
      </w:r>
      <w:r>
        <w:rPr>
          <w:i/>
          <w:iCs/>
          <w:color w:val="000000"/>
          <w:spacing w:val="2"/>
          <w:sz w:val="28"/>
          <w:szCs w:val="28"/>
        </w:rPr>
        <w:t xml:space="preserve"> </w:t>
      </w:r>
      <w:r>
        <w:rPr>
          <w:color w:val="000000"/>
          <w:spacing w:val="2"/>
          <w:sz w:val="28"/>
          <w:szCs w:val="28"/>
        </w:rPr>
        <w:t>нравится состояние, которое наступает, когда в меру и в хорошей</w:t>
      </w:r>
      <w:r>
        <w:rPr>
          <w:color w:val="000000"/>
          <w:spacing w:val="2"/>
          <w:sz w:val="28"/>
          <w:szCs w:val="28"/>
        </w:rPr>
        <w:br/>
      </w:r>
      <w:r>
        <w:rPr>
          <w:color w:val="000000"/>
          <w:sz w:val="28"/>
          <w:szCs w:val="28"/>
        </w:rPr>
        <w:t>компании выпьешь.</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4"/>
          <w:sz w:val="28"/>
          <w:szCs w:val="28"/>
        </w:rPr>
      </w:pPr>
      <w:r>
        <w:rPr>
          <w:color w:val="000000"/>
          <w:sz w:val="28"/>
          <w:szCs w:val="28"/>
        </w:rPr>
        <w:t>Бывало, что у меня возникало желание выпить, хотя я понимала, что</w:t>
      </w:r>
      <w:r>
        <w:rPr>
          <w:color w:val="000000"/>
          <w:sz w:val="28"/>
          <w:szCs w:val="28"/>
        </w:rPr>
        <w:br/>
        <w:t>сейчас не время и не место.</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4"/>
          <w:sz w:val="28"/>
          <w:szCs w:val="28"/>
        </w:rPr>
      </w:pPr>
      <w:r>
        <w:rPr>
          <w:color w:val="000000"/>
          <w:sz w:val="28"/>
          <w:szCs w:val="28"/>
        </w:rPr>
        <w:t>Сигарета в трудную минуту меня успокаивает,</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4"/>
          <w:sz w:val="28"/>
          <w:szCs w:val="28"/>
        </w:rPr>
      </w:pPr>
      <w:r>
        <w:rPr>
          <w:color w:val="000000"/>
          <w:sz w:val="28"/>
          <w:szCs w:val="28"/>
        </w:rPr>
        <w:t>Некоторые люди побаиваются меня.</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5"/>
          <w:sz w:val="28"/>
          <w:szCs w:val="28"/>
        </w:rPr>
      </w:pPr>
      <w:r>
        <w:rPr>
          <w:color w:val="000000"/>
          <w:spacing w:val="-1"/>
          <w:sz w:val="28"/>
          <w:szCs w:val="28"/>
        </w:rPr>
        <w:t xml:space="preserve">Я </w:t>
      </w:r>
      <w:r>
        <w:rPr>
          <w:iCs/>
          <w:color w:val="000000"/>
          <w:spacing w:val="-1"/>
          <w:sz w:val="28"/>
          <w:szCs w:val="28"/>
        </w:rPr>
        <w:t>бы</w:t>
      </w:r>
      <w:r>
        <w:rPr>
          <w:i/>
          <w:iCs/>
          <w:color w:val="000000"/>
          <w:spacing w:val="-1"/>
          <w:sz w:val="28"/>
          <w:szCs w:val="28"/>
        </w:rPr>
        <w:t xml:space="preserve"> </w:t>
      </w:r>
      <w:r>
        <w:rPr>
          <w:color w:val="000000"/>
          <w:spacing w:val="-1"/>
          <w:sz w:val="28"/>
          <w:szCs w:val="28"/>
        </w:rPr>
        <w:t>хотела присутствовать при казни преступника, справедливо</w:t>
      </w:r>
      <w:r>
        <w:rPr>
          <w:color w:val="000000"/>
          <w:spacing w:val="-1"/>
          <w:sz w:val="28"/>
          <w:szCs w:val="28"/>
        </w:rPr>
        <w:br/>
      </w:r>
      <w:r>
        <w:rPr>
          <w:color w:val="000000"/>
          <w:spacing w:val="1"/>
          <w:sz w:val="28"/>
          <w:szCs w:val="28"/>
        </w:rPr>
        <w:t>приговоренного к высшей мере наказания,</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4"/>
          <w:sz w:val="28"/>
          <w:szCs w:val="28"/>
        </w:rPr>
      </w:pPr>
      <w:r>
        <w:rPr>
          <w:color w:val="000000"/>
          <w:spacing w:val="1"/>
          <w:sz w:val="28"/>
          <w:szCs w:val="28"/>
        </w:rPr>
        <w:t>Удовольствие - это главное, к чему стоит стремиться в жизни.</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z w:val="28"/>
          <w:szCs w:val="28"/>
        </w:rPr>
      </w:pPr>
      <w:r>
        <w:rPr>
          <w:color w:val="000000"/>
          <w:spacing w:val="-1"/>
          <w:sz w:val="28"/>
          <w:szCs w:val="28"/>
        </w:rPr>
        <w:t>Если бы я могла, то с удовольствием поучаствовала бы в</w:t>
      </w:r>
      <w:r>
        <w:rPr>
          <w:color w:val="000000"/>
          <w:spacing w:val="-1"/>
          <w:sz w:val="28"/>
          <w:szCs w:val="28"/>
        </w:rPr>
        <w:br/>
      </w:r>
      <w:r>
        <w:rPr>
          <w:color w:val="000000"/>
          <w:spacing w:val="5"/>
          <w:sz w:val="28"/>
          <w:szCs w:val="28"/>
        </w:rPr>
        <w:t>автомобильных гонках</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2"/>
          <w:sz w:val="28"/>
          <w:szCs w:val="28"/>
        </w:rPr>
      </w:pPr>
      <w:r>
        <w:rPr>
          <w:color w:val="000000"/>
          <w:spacing w:val="1"/>
          <w:sz w:val="28"/>
          <w:szCs w:val="28"/>
        </w:rPr>
        <w:lastRenderedPageBreak/>
        <w:t>Когда у меня плохое настроение, ко мне лучше не подходить.</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6"/>
          <w:sz w:val="28"/>
          <w:szCs w:val="28"/>
        </w:rPr>
      </w:pPr>
      <w:r>
        <w:rPr>
          <w:color w:val="000000"/>
          <w:sz w:val="28"/>
          <w:szCs w:val="28"/>
        </w:rPr>
        <w:t>Иногда у меня бывает такое настроение, что я готова первой начать</w:t>
      </w:r>
      <w:r>
        <w:rPr>
          <w:color w:val="000000"/>
          <w:sz w:val="28"/>
          <w:szCs w:val="28"/>
        </w:rPr>
        <w:br/>
      </w:r>
      <w:r>
        <w:rPr>
          <w:color w:val="000000"/>
          <w:spacing w:val="-2"/>
          <w:sz w:val="28"/>
          <w:szCs w:val="28"/>
        </w:rPr>
        <w:t>драку.</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4"/>
          <w:sz w:val="28"/>
          <w:szCs w:val="28"/>
        </w:rPr>
      </w:pPr>
      <w:r>
        <w:rPr>
          <w:color w:val="000000"/>
          <w:sz w:val="28"/>
          <w:szCs w:val="28"/>
        </w:rPr>
        <w:t>Я могу вспомнить случай, когда я настолько разозлилась, что хватала</w:t>
      </w:r>
      <w:r>
        <w:rPr>
          <w:color w:val="000000"/>
          <w:sz w:val="28"/>
          <w:szCs w:val="28"/>
        </w:rPr>
        <w:br/>
      </w:r>
      <w:r>
        <w:rPr>
          <w:color w:val="000000"/>
          <w:spacing w:val="1"/>
          <w:sz w:val="28"/>
          <w:szCs w:val="28"/>
        </w:rPr>
        <w:t>первую попавшуюся под руки вещь и ломала ее.</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6"/>
          <w:sz w:val="28"/>
          <w:szCs w:val="28"/>
        </w:rPr>
      </w:pPr>
      <w:r>
        <w:rPr>
          <w:color w:val="000000"/>
          <w:spacing w:val="1"/>
          <w:sz w:val="28"/>
          <w:szCs w:val="28"/>
        </w:rPr>
        <w:t>Я всегда требую, чтобы окружающие уважали мои права.</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6"/>
          <w:sz w:val="28"/>
          <w:szCs w:val="28"/>
        </w:rPr>
      </w:pPr>
      <w:r>
        <w:rPr>
          <w:color w:val="000000"/>
          <w:sz w:val="28"/>
          <w:szCs w:val="28"/>
        </w:rPr>
        <w:t>Мне бы хотелось из любопытства прыгнуть с парашютом.</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8"/>
          <w:sz w:val="28"/>
          <w:szCs w:val="28"/>
        </w:rPr>
      </w:pPr>
      <w:r>
        <w:rPr>
          <w:color w:val="000000"/>
          <w:spacing w:val="-1"/>
          <w:sz w:val="28"/>
          <w:szCs w:val="28"/>
        </w:rPr>
        <w:t>Вредное воздействие на человека алкоголя и табака сильно</w:t>
      </w:r>
      <w:r>
        <w:rPr>
          <w:color w:val="000000"/>
          <w:spacing w:val="-1"/>
          <w:sz w:val="28"/>
          <w:szCs w:val="28"/>
        </w:rPr>
        <w:br/>
        <w:t>преувеличивают.</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8"/>
          <w:sz w:val="28"/>
          <w:szCs w:val="28"/>
        </w:rPr>
      </w:pPr>
      <w:r>
        <w:rPr>
          <w:color w:val="000000"/>
          <w:sz w:val="28"/>
          <w:szCs w:val="28"/>
        </w:rPr>
        <w:t>Счастливы те, кто умирают молодыми.</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6"/>
          <w:sz w:val="28"/>
          <w:szCs w:val="28"/>
        </w:rPr>
      </w:pPr>
      <w:r>
        <w:rPr>
          <w:color w:val="000000"/>
          <w:spacing w:val="1"/>
          <w:sz w:val="28"/>
          <w:szCs w:val="28"/>
        </w:rPr>
        <w:t>Я получаю удовольствие, когда немного рискую.</w:t>
      </w:r>
    </w:p>
    <w:p w:rsidR="008D2116" w:rsidRDefault="008D2116" w:rsidP="00CA2ED5">
      <w:pPr>
        <w:widowControl w:val="0"/>
        <w:numPr>
          <w:ilvl w:val="0"/>
          <w:numId w:val="38"/>
        </w:numPr>
        <w:shd w:val="clear" w:color="auto" w:fill="FFFFFF"/>
        <w:tabs>
          <w:tab w:val="left" w:pos="-1701"/>
          <w:tab w:val="left" w:pos="374"/>
        </w:tabs>
        <w:autoSpaceDE w:val="0"/>
        <w:autoSpaceDN w:val="0"/>
        <w:adjustRightInd w:val="0"/>
        <w:spacing w:line="360" w:lineRule="auto"/>
        <w:ind w:firstLine="567"/>
        <w:jc w:val="both"/>
        <w:rPr>
          <w:color w:val="000000"/>
          <w:spacing w:val="-7"/>
          <w:sz w:val="28"/>
          <w:szCs w:val="28"/>
        </w:rPr>
      </w:pPr>
      <w:r>
        <w:rPr>
          <w:color w:val="000000"/>
          <w:sz w:val="28"/>
          <w:szCs w:val="28"/>
        </w:rPr>
        <w:t>Когда человек в пылу спора прибегает к ругательствам - это допустимо.</w:t>
      </w:r>
    </w:p>
    <w:p w:rsidR="008D2116" w:rsidRDefault="008D2116" w:rsidP="00CA2ED5">
      <w:pPr>
        <w:widowControl w:val="0"/>
        <w:numPr>
          <w:ilvl w:val="0"/>
          <w:numId w:val="39"/>
        </w:numPr>
        <w:shd w:val="clear" w:color="auto" w:fill="FFFFFF"/>
        <w:tabs>
          <w:tab w:val="left" w:pos="-1701"/>
          <w:tab w:val="left" w:pos="421"/>
        </w:tabs>
        <w:autoSpaceDE w:val="0"/>
        <w:autoSpaceDN w:val="0"/>
        <w:adjustRightInd w:val="0"/>
        <w:spacing w:line="360" w:lineRule="auto"/>
        <w:ind w:firstLine="567"/>
        <w:jc w:val="both"/>
        <w:rPr>
          <w:color w:val="000000"/>
          <w:spacing w:val="-10"/>
          <w:sz w:val="28"/>
          <w:szCs w:val="28"/>
        </w:rPr>
      </w:pPr>
      <w:r>
        <w:rPr>
          <w:color w:val="000000"/>
          <w:sz w:val="28"/>
          <w:szCs w:val="28"/>
        </w:rPr>
        <w:t>Я часто не могу сдержать свои чувства.</w:t>
      </w:r>
    </w:p>
    <w:p w:rsidR="008D2116" w:rsidRDefault="008D2116" w:rsidP="00CA2ED5">
      <w:pPr>
        <w:widowControl w:val="0"/>
        <w:numPr>
          <w:ilvl w:val="0"/>
          <w:numId w:val="39"/>
        </w:numPr>
        <w:shd w:val="clear" w:color="auto" w:fill="FFFFFF"/>
        <w:tabs>
          <w:tab w:val="left" w:pos="-1701"/>
          <w:tab w:val="left" w:pos="421"/>
        </w:tabs>
        <w:autoSpaceDE w:val="0"/>
        <w:autoSpaceDN w:val="0"/>
        <w:adjustRightInd w:val="0"/>
        <w:spacing w:line="360" w:lineRule="auto"/>
        <w:ind w:firstLine="567"/>
        <w:jc w:val="both"/>
        <w:rPr>
          <w:color w:val="000000"/>
          <w:spacing w:val="-8"/>
          <w:sz w:val="28"/>
          <w:szCs w:val="28"/>
        </w:rPr>
      </w:pPr>
      <w:r>
        <w:rPr>
          <w:color w:val="000000"/>
          <w:sz w:val="28"/>
          <w:szCs w:val="28"/>
        </w:rPr>
        <w:t>Бывало, что я опаздывала на уроки,</w:t>
      </w:r>
    </w:p>
    <w:p w:rsidR="008D2116" w:rsidRDefault="008D2116" w:rsidP="00CA2ED5">
      <w:pPr>
        <w:widowControl w:val="0"/>
        <w:numPr>
          <w:ilvl w:val="0"/>
          <w:numId w:val="39"/>
        </w:numPr>
        <w:shd w:val="clear" w:color="auto" w:fill="FFFFFF"/>
        <w:tabs>
          <w:tab w:val="left" w:pos="-1701"/>
          <w:tab w:val="left" w:pos="421"/>
        </w:tabs>
        <w:autoSpaceDE w:val="0"/>
        <w:autoSpaceDN w:val="0"/>
        <w:adjustRightInd w:val="0"/>
        <w:spacing w:line="360" w:lineRule="auto"/>
        <w:ind w:firstLine="567"/>
        <w:jc w:val="both"/>
        <w:rPr>
          <w:color w:val="000000"/>
          <w:spacing w:val="-7"/>
          <w:sz w:val="28"/>
          <w:szCs w:val="28"/>
        </w:rPr>
      </w:pPr>
      <w:r>
        <w:rPr>
          <w:color w:val="000000"/>
          <w:sz w:val="28"/>
          <w:szCs w:val="28"/>
        </w:rPr>
        <w:t>Мне нравятся компании, где все подшучивают друг над другом.</w:t>
      </w:r>
    </w:p>
    <w:p w:rsidR="008D2116" w:rsidRDefault="008D2116" w:rsidP="00CA2ED5">
      <w:pPr>
        <w:widowControl w:val="0"/>
        <w:numPr>
          <w:ilvl w:val="0"/>
          <w:numId w:val="39"/>
        </w:numPr>
        <w:shd w:val="clear" w:color="auto" w:fill="FFFFFF"/>
        <w:tabs>
          <w:tab w:val="left" w:pos="-1701"/>
          <w:tab w:val="left" w:pos="421"/>
        </w:tabs>
        <w:autoSpaceDE w:val="0"/>
        <w:autoSpaceDN w:val="0"/>
        <w:adjustRightInd w:val="0"/>
        <w:spacing w:line="360" w:lineRule="auto"/>
        <w:ind w:firstLine="567"/>
        <w:jc w:val="both"/>
        <w:rPr>
          <w:color w:val="000000"/>
          <w:spacing w:val="-6"/>
          <w:sz w:val="28"/>
          <w:szCs w:val="28"/>
        </w:rPr>
      </w:pPr>
      <w:r>
        <w:rPr>
          <w:color w:val="000000"/>
          <w:spacing w:val="1"/>
          <w:sz w:val="28"/>
          <w:szCs w:val="28"/>
        </w:rPr>
        <w:t xml:space="preserve">Секс должен занимать </w:t>
      </w:r>
      <w:r>
        <w:rPr>
          <w:iCs/>
          <w:color w:val="000000"/>
          <w:spacing w:val="1"/>
          <w:sz w:val="28"/>
          <w:szCs w:val="28"/>
        </w:rPr>
        <w:t>в</w:t>
      </w:r>
      <w:r>
        <w:rPr>
          <w:i/>
          <w:iCs/>
          <w:color w:val="000000"/>
          <w:spacing w:val="1"/>
          <w:sz w:val="28"/>
          <w:szCs w:val="28"/>
        </w:rPr>
        <w:t xml:space="preserve"> </w:t>
      </w:r>
      <w:r>
        <w:rPr>
          <w:color w:val="000000"/>
          <w:spacing w:val="1"/>
          <w:sz w:val="28"/>
          <w:szCs w:val="28"/>
        </w:rPr>
        <w:t>жизни молодежи одно из главных мест.</w:t>
      </w:r>
    </w:p>
    <w:p w:rsidR="008D2116" w:rsidRDefault="008D2116" w:rsidP="00CA2ED5">
      <w:pPr>
        <w:widowControl w:val="0"/>
        <w:numPr>
          <w:ilvl w:val="0"/>
          <w:numId w:val="40"/>
        </w:numPr>
        <w:shd w:val="clear" w:color="auto" w:fill="FFFFFF"/>
        <w:tabs>
          <w:tab w:val="left" w:pos="-1701"/>
          <w:tab w:val="left" w:pos="389"/>
        </w:tabs>
        <w:autoSpaceDE w:val="0"/>
        <w:autoSpaceDN w:val="0"/>
        <w:adjustRightInd w:val="0"/>
        <w:spacing w:line="360" w:lineRule="auto"/>
        <w:ind w:firstLine="567"/>
        <w:jc w:val="both"/>
        <w:rPr>
          <w:color w:val="000000"/>
          <w:spacing w:val="-6"/>
          <w:sz w:val="28"/>
          <w:szCs w:val="28"/>
        </w:rPr>
      </w:pPr>
      <w:r>
        <w:rPr>
          <w:color w:val="000000"/>
          <w:spacing w:val="1"/>
          <w:sz w:val="28"/>
          <w:szCs w:val="28"/>
        </w:rPr>
        <w:t>Часто я не могу удержаться от спора, если кто-то не согласен со мной.</w:t>
      </w:r>
    </w:p>
    <w:p w:rsidR="008D2116" w:rsidRDefault="008D2116" w:rsidP="00CA2ED5">
      <w:pPr>
        <w:widowControl w:val="0"/>
        <w:numPr>
          <w:ilvl w:val="0"/>
          <w:numId w:val="40"/>
        </w:numPr>
        <w:shd w:val="clear" w:color="auto" w:fill="FFFFFF"/>
        <w:tabs>
          <w:tab w:val="left" w:pos="-1701"/>
          <w:tab w:val="left" w:pos="389"/>
        </w:tabs>
        <w:autoSpaceDE w:val="0"/>
        <w:autoSpaceDN w:val="0"/>
        <w:adjustRightInd w:val="0"/>
        <w:spacing w:line="360" w:lineRule="auto"/>
        <w:ind w:firstLine="567"/>
        <w:jc w:val="both"/>
        <w:rPr>
          <w:color w:val="000000"/>
          <w:spacing w:val="-5"/>
          <w:sz w:val="28"/>
          <w:szCs w:val="28"/>
        </w:rPr>
      </w:pPr>
      <w:r>
        <w:rPr>
          <w:color w:val="000000"/>
          <w:spacing w:val="1"/>
          <w:sz w:val="28"/>
          <w:szCs w:val="28"/>
        </w:rPr>
        <w:t>Иногда случалось, что я не выполняла школьное домашнее задание.</w:t>
      </w:r>
    </w:p>
    <w:p w:rsidR="008D2116" w:rsidRDefault="008D2116" w:rsidP="00CA2ED5">
      <w:pPr>
        <w:widowControl w:val="0"/>
        <w:numPr>
          <w:ilvl w:val="0"/>
          <w:numId w:val="40"/>
        </w:numPr>
        <w:shd w:val="clear" w:color="auto" w:fill="FFFFFF"/>
        <w:tabs>
          <w:tab w:val="left" w:pos="-1701"/>
          <w:tab w:val="left" w:pos="389"/>
        </w:tabs>
        <w:autoSpaceDE w:val="0"/>
        <w:autoSpaceDN w:val="0"/>
        <w:adjustRightInd w:val="0"/>
        <w:spacing w:line="360" w:lineRule="auto"/>
        <w:ind w:firstLine="567"/>
        <w:jc w:val="both"/>
        <w:rPr>
          <w:color w:val="000000"/>
          <w:spacing w:val="-6"/>
          <w:sz w:val="28"/>
          <w:szCs w:val="28"/>
        </w:rPr>
      </w:pPr>
      <w:r>
        <w:rPr>
          <w:color w:val="000000"/>
          <w:spacing w:val="1"/>
          <w:sz w:val="28"/>
          <w:szCs w:val="28"/>
        </w:rPr>
        <w:t>Я часто совершаю поступки под влиянием минутного настроения.</w:t>
      </w:r>
    </w:p>
    <w:p w:rsidR="008D2116" w:rsidRDefault="008D2116" w:rsidP="00CA2ED5">
      <w:pPr>
        <w:widowControl w:val="0"/>
        <w:numPr>
          <w:ilvl w:val="0"/>
          <w:numId w:val="40"/>
        </w:numPr>
        <w:shd w:val="clear" w:color="auto" w:fill="FFFFFF"/>
        <w:tabs>
          <w:tab w:val="left" w:pos="-1701"/>
          <w:tab w:val="left" w:pos="389"/>
        </w:tabs>
        <w:autoSpaceDE w:val="0"/>
        <w:autoSpaceDN w:val="0"/>
        <w:adjustRightInd w:val="0"/>
        <w:spacing w:line="360" w:lineRule="auto"/>
        <w:ind w:firstLine="567"/>
        <w:jc w:val="both"/>
        <w:rPr>
          <w:color w:val="000000"/>
          <w:spacing w:val="-5"/>
          <w:sz w:val="28"/>
          <w:szCs w:val="28"/>
        </w:rPr>
      </w:pPr>
      <w:r>
        <w:rPr>
          <w:color w:val="000000"/>
          <w:spacing w:val="1"/>
          <w:sz w:val="28"/>
          <w:szCs w:val="28"/>
        </w:rPr>
        <w:t>Бывают случаи, когда я могу ударить человека.</w:t>
      </w:r>
    </w:p>
    <w:p w:rsidR="008D2116" w:rsidRDefault="008D2116" w:rsidP="00CA2ED5">
      <w:pPr>
        <w:widowControl w:val="0"/>
        <w:numPr>
          <w:ilvl w:val="0"/>
          <w:numId w:val="40"/>
        </w:numPr>
        <w:shd w:val="clear" w:color="auto" w:fill="FFFFFF"/>
        <w:tabs>
          <w:tab w:val="left" w:pos="-1701"/>
          <w:tab w:val="left" w:pos="389"/>
        </w:tabs>
        <w:autoSpaceDE w:val="0"/>
        <w:autoSpaceDN w:val="0"/>
        <w:adjustRightInd w:val="0"/>
        <w:spacing w:line="360" w:lineRule="auto"/>
        <w:ind w:firstLine="567"/>
        <w:jc w:val="both"/>
        <w:rPr>
          <w:color w:val="000000"/>
          <w:spacing w:val="-6"/>
          <w:sz w:val="28"/>
          <w:szCs w:val="28"/>
        </w:rPr>
      </w:pPr>
      <w:r>
        <w:rPr>
          <w:color w:val="000000"/>
          <w:sz w:val="28"/>
          <w:szCs w:val="28"/>
        </w:rPr>
        <w:t>Люди справедливо возмущаются, когда узнают, что преступник остался</w:t>
      </w:r>
      <w:r>
        <w:rPr>
          <w:color w:val="000000"/>
          <w:sz w:val="28"/>
          <w:szCs w:val="28"/>
        </w:rPr>
        <w:br/>
        <w:t>безнаказанным.</w:t>
      </w:r>
    </w:p>
    <w:p w:rsidR="008D2116" w:rsidRDefault="008D2116" w:rsidP="00CA2ED5">
      <w:pPr>
        <w:widowControl w:val="0"/>
        <w:numPr>
          <w:ilvl w:val="0"/>
          <w:numId w:val="40"/>
        </w:numPr>
        <w:shd w:val="clear" w:color="auto" w:fill="FFFFFF"/>
        <w:tabs>
          <w:tab w:val="left" w:pos="-1701"/>
          <w:tab w:val="left" w:pos="389"/>
        </w:tabs>
        <w:autoSpaceDE w:val="0"/>
        <w:autoSpaceDN w:val="0"/>
        <w:adjustRightInd w:val="0"/>
        <w:spacing w:line="360" w:lineRule="auto"/>
        <w:ind w:firstLine="567"/>
        <w:jc w:val="both"/>
        <w:rPr>
          <w:color w:val="000000"/>
          <w:spacing w:val="-7"/>
          <w:sz w:val="28"/>
          <w:szCs w:val="28"/>
        </w:rPr>
      </w:pPr>
      <w:r>
        <w:rPr>
          <w:color w:val="000000"/>
          <w:spacing w:val="-1"/>
          <w:sz w:val="28"/>
          <w:szCs w:val="28"/>
        </w:rPr>
        <w:t>Бывает, что мне приходится скрывать о взрослых некоторые свои</w:t>
      </w:r>
      <w:r>
        <w:rPr>
          <w:color w:val="000000"/>
          <w:spacing w:val="-1"/>
          <w:sz w:val="28"/>
          <w:szCs w:val="28"/>
        </w:rPr>
        <w:br/>
      </w:r>
      <w:r>
        <w:rPr>
          <w:color w:val="000000"/>
          <w:spacing w:val="-2"/>
          <w:sz w:val="28"/>
          <w:szCs w:val="28"/>
        </w:rPr>
        <w:t>поступки.</w:t>
      </w:r>
    </w:p>
    <w:p w:rsidR="008D2116" w:rsidRDefault="008D2116" w:rsidP="00CA2ED5">
      <w:pPr>
        <w:widowControl w:val="0"/>
        <w:numPr>
          <w:ilvl w:val="0"/>
          <w:numId w:val="41"/>
        </w:numPr>
        <w:shd w:val="clear" w:color="auto" w:fill="FFFFFF"/>
        <w:tabs>
          <w:tab w:val="left" w:pos="-1701"/>
          <w:tab w:val="left" w:pos="421"/>
        </w:tabs>
        <w:autoSpaceDE w:val="0"/>
        <w:autoSpaceDN w:val="0"/>
        <w:adjustRightInd w:val="0"/>
        <w:spacing w:line="360" w:lineRule="auto"/>
        <w:ind w:firstLine="567"/>
        <w:jc w:val="both"/>
        <w:rPr>
          <w:color w:val="000000"/>
          <w:spacing w:val="-7"/>
          <w:sz w:val="28"/>
          <w:szCs w:val="28"/>
        </w:rPr>
      </w:pPr>
      <w:r>
        <w:rPr>
          <w:color w:val="000000"/>
          <w:spacing w:val="1"/>
          <w:sz w:val="28"/>
          <w:szCs w:val="28"/>
        </w:rPr>
        <w:t>Наивные простаки сами заслуживают того, чтобы их обманывали.</w:t>
      </w:r>
    </w:p>
    <w:p w:rsidR="008D2116" w:rsidRDefault="008D2116" w:rsidP="00CA2ED5">
      <w:pPr>
        <w:widowControl w:val="0"/>
        <w:numPr>
          <w:ilvl w:val="0"/>
          <w:numId w:val="41"/>
        </w:numPr>
        <w:shd w:val="clear" w:color="auto" w:fill="FFFFFF"/>
        <w:tabs>
          <w:tab w:val="left" w:pos="-1701"/>
          <w:tab w:val="left" w:pos="421"/>
        </w:tabs>
        <w:autoSpaceDE w:val="0"/>
        <w:autoSpaceDN w:val="0"/>
        <w:adjustRightInd w:val="0"/>
        <w:spacing w:line="360" w:lineRule="auto"/>
        <w:ind w:firstLine="567"/>
        <w:jc w:val="both"/>
        <w:rPr>
          <w:color w:val="000000"/>
          <w:spacing w:val="-7"/>
          <w:sz w:val="28"/>
          <w:szCs w:val="28"/>
        </w:rPr>
      </w:pPr>
      <w:r>
        <w:rPr>
          <w:color w:val="000000"/>
          <w:spacing w:val="1"/>
          <w:sz w:val="28"/>
          <w:szCs w:val="28"/>
        </w:rPr>
        <w:t>Иногда я бываю так раздражена, что громко кричу,</w:t>
      </w:r>
    </w:p>
    <w:p w:rsidR="008D2116" w:rsidRDefault="008D2116" w:rsidP="00CA2ED5">
      <w:pPr>
        <w:widowControl w:val="0"/>
        <w:numPr>
          <w:ilvl w:val="0"/>
          <w:numId w:val="41"/>
        </w:numPr>
        <w:shd w:val="clear" w:color="auto" w:fill="FFFFFF"/>
        <w:tabs>
          <w:tab w:val="left" w:pos="-1701"/>
          <w:tab w:val="left" w:pos="421"/>
        </w:tabs>
        <w:autoSpaceDE w:val="0"/>
        <w:autoSpaceDN w:val="0"/>
        <w:adjustRightInd w:val="0"/>
        <w:spacing w:line="360" w:lineRule="auto"/>
        <w:ind w:firstLine="567"/>
        <w:jc w:val="both"/>
        <w:rPr>
          <w:color w:val="000000"/>
          <w:spacing w:val="-8"/>
          <w:sz w:val="28"/>
          <w:szCs w:val="28"/>
        </w:rPr>
      </w:pPr>
      <w:r>
        <w:rPr>
          <w:color w:val="000000"/>
          <w:spacing w:val="-1"/>
          <w:sz w:val="28"/>
          <w:szCs w:val="28"/>
        </w:rPr>
        <w:t>Только неожиданные и опасные обстоятельства позволяют мне по-</w:t>
      </w:r>
      <w:r>
        <w:rPr>
          <w:color w:val="000000"/>
          <w:spacing w:val="-1"/>
          <w:sz w:val="28"/>
          <w:szCs w:val="28"/>
        </w:rPr>
        <w:br/>
      </w:r>
      <w:r>
        <w:rPr>
          <w:color w:val="000000"/>
          <w:spacing w:val="1"/>
          <w:sz w:val="28"/>
          <w:szCs w:val="28"/>
        </w:rPr>
        <w:t>-настоящему проявить себя.</w:t>
      </w:r>
    </w:p>
    <w:p w:rsidR="008D2116" w:rsidRDefault="008D2116" w:rsidP="00CA2ED5">
      <w:pPr>
        <w:widowControl w:val="0"/>
        <w:numPr>
          <w:ilvl w:val="0"/>
          <w:numId w:val="41"/>
        </w:numPr>
        <w:shd w:val="clear" w:color="auto" w:fill="FFFFFF"/>
        <w:tabs>
          <w:tab w:val="left" w:pos="-1701"/>
          <w:tab w:val="left" w:pos="421"/>
        </w:tabs>
        <w:autoSpaceDE w:val="0"/>
        <w:autoSpaceDN w:val="0"/>
        <w:adjustRightInd w:val="0"/>
        <w:spacing w:line="360" w:lineRule="auto"/>
        <w:ind w:firstLine="567"/>
        <w:jc w:val="both"/>
        <w:rPr>
          <w:color w:val="000000"/>
          <w:spacing w:val="-6"/>
          <w:sz w:val="28"/>
          <w:szCs w:val="28"/>
        </w:rPr>
      </w:pPr>
      <w:r>
        <w:rPr>
          <w:color w:val="000000"/>
          <w:spacing w:val="-1"/>
          <w:sz w:val="28"/>
          <w:szCs w:val="28"/>
        </w:rPr>
        <w:lastRenderedPageBreak/>
        <w:t>Я бы попробовала какое-нибудь одурманивающее вещество, если бы</w:t>
      </w:r>
      <w:r>
        <w:rPr>
          <w:color w:val="000000"/>
          <w:spacing w:val="-1"/>
          <w:sz w:val="28"/>
          <w:szCs w:val="28"/>
        </w:rPr>
        <w:br/>
      </w:r>
      <w:r>
        <w:rPr>
          <w:color w:val="000000"/>
          <w:spacing w:val="1"/>
          <w:sz w:val="28"/>
          <w:szCs w:val="28"/>
        </w:rPr>
        <w:t>твердо знала, что это не повредит моему здоровью и не повлечет</w:t>
      </w:r>
      <w:r>
        <w:rPr>
          <w:color w:val="000000"/>
          <w:spacing w:val="1"/>
          <w:sz w:val="28"/>
          <w:szCs w:val="28"/>
        </w:rPr>
        <w:br/>
      </w:r>
      <w:r>
        <w:rPr>
          <w:color w:val="000000"/>
          <w:spacing w:val="-1"/>
          <w:sz w:val="28"/>
          <w:szCs w:val="28"/>
        </w:rPr>
        <w:t>наказания.</w:t>
      </w:r>
    </w:p>
    <w:p w:rsidR="008D2116" w:rsidRDefault="008D2116" w:rsidP="00CA2ED5">
      <w:pPr>
        <w:widowControl w:val="0"/>
        <w:numPr>
          <w:ilvl w:val="0"/>
          <w:numId w:val="41"/>
        </w:numPr>
        <w:shd w:val="clear" w:color="auto" w:fill="FFFFFF"/>
        <w:tabs>
          <w:tab w:val="left" w:pos="-1701"/>
          <w:tab w:val="left" w:pos="421"/>
        </w:tabs>
        <w:autoSpaceDE w:val="0"/>
        <w:autoSpaceDN w:val="0"/>
        <w:adjustRightInd w:val="0"/>
        <w:spacing w:line="360" w:lineRule="auto"/>
        <w:ind w:firstLine="567"/>
        <w:jc w:val="both"/>
        <w:rPr>
          <w:color w:val="000000"/>
          <w:spacing w:val="-5"/>
          <w:sz w:val="28"/>
          <w:szCs w:val="28"/>
        </w:rPr>
      </w:pPr>
      <w:r>
        <w:rPr>
          <w:color w:val="000000"/>
          <w:spacing w:val="1"/>
          <w:sz w:val="28"/>
          <w:szCs w:val="28"/>
        </w:rPr>
        <w:t>Когда я стою на мосту, то меня так и тянет прыгнуть вниз.</w:t>
      </w:r>
    </w:p>
    <w:p w:rsidR="008D2116" w:rsidRDefault="008D2116" w:rsidP="00CA2ED5">
      <w:pPr>
        <w:widowControl w:val="0"/>
        <w:numPr>
          <w:ilvl w:val="0"/>
          <w:numId w:val="42"/>
        </w:numPr>
        <w:shd w:val="clear" w:color="auto" w:fill="FFFFFF"/>
        <w:tabs>
          <w:tab w:val="left" w:pos="-1701"/>
          <w:tab w:val="left" w:pos="486"/>
        </w:tabs>
        <w:autoSpaceDE w:val="0"/>
        <w:autoSpaceDN w:val="0"/>
        <w:adjustRightInd w:val="0"/>
        <w:spacing w:line="360" w:lineRule="auto"/>
        <w:ind w:firstLine="567"/>
        <w:jc w:val="both"/>
        <w:rPr>
          <w:color w:val="000000"/>
          <w:spacing w:val="-7"/>
          <w:sz w:val="28"/>
          <w:szCs w:val="28"/>
        </w:rPr>
      </w:pPr>
      <w:r>
        <w:rPr>
          <w:color w:val="000000"/>
          <w:spacing w:val="1"/>
          <w:sz w:val="28"/>
          <w:szCs w:val="28"/>
        </w:rPr>
        <w:t>Всякая грязь меня пугает или вызывает сильное отвращение.</w:t>
      </w:r>
    </w:p>
    <w:p w:rsidR="008D2116" w:rsidRDefault="008D2116" w:rsidP="00CA2ED5">
      <w:pPr>
        <w:widowControl w:val="0"/>
        <w:numPr>
          <w:ilvl w:val="0"/>
          <w:numId w:val="42"/>
        </w:numPr>
        <w:shd w:val="clear" w:color="auto" w:fill="FFFFFF"/>
        <w:tabs>
          <w:tab w:val="left" w:pos="-1701"/>
          <w:tab w:val="left" w:pos="486"/>
        </w:tabs>
        <w:autoSpaceDE w:val="0"/>
        <w:autoSpaceDN w:val="0"/>
        <w:adjustRightInd w:val="0"/>
        <w:spacing w:line="360" w:lineRule="auto"/>
        <w:ind w:firstLine="567"/>
        <w:jc w:val="both"/>
        <w:rPr>
          <w:color w:val="000000"/>
          <w:spacing w:val="-6"/>
          <w:sz w:val="28"/>
          <w:szCs w:val="28"/>
        </w:rPr>
      </w:pPr>
      <w:r>
        <w:rPr>
          <w:color w:val="000000"/>
          <w:spacing w:val="-1"/>
          <w:sz w:val="28"/>
          <w:szCs w:val="28"/>
        </w:rPr>
        <w:t>Когда я злюсь, то мне хочется громко обругать виновника моих</w:t>
      </w:r>
      <w:r>
        <w:rPr>
          <w:color w:val="000000"/>
          <w:spacing w:val="-1"/>
          <w:sz w:val="28"/>
          <w:szCs w:val="28"/>
        </w:rPr>
        <w:br/>
        <w:t>неприятностей.</w:t>
      </w:r>
    </w:p>
    <w:p w:rsidR="008D2116" w:rsidRDefault="008D2116" w:rsidP="00CA2ED5">
      <w:pPr>
        <w:widowControl w:val="0"/>
        <w:numPr>
          <w:ilvl w:val="0"/>
          <w:numId w:val="42"/>
        </w:numPr>
        <w:shd w:val="clear" w:color="auto" w:fill="FFFFFF"/>
        <w:tabs>
          <w:tab w:val="left" w:pos="-1701"/>
          <w:tab w:val="left" w:pos="486"/>
        </w:tabs>
        <w:autoSpaceDE w:val="0"/>
        <w:autoSpaceDN w:val="0"/>
        <w:adjustRightInd w:val="0"/>
        <w:spacing w:before="4" w:line="360" w:lineRule="auto"/>
        <w:ind w:firstLine="567"/>
        <w:jc w:val="both"/>
        <w:rPr>
          <w:color w:val="000000"/>
          <w:spacing w:val="-6"/>
          <w:sz w:val="28"/>
          <w:szCs w:val="28"/>
        </w:rPr>
      </w:pPr>
      <w:r>
        <w:rPr>
          <w:color w:val="000000"/>
          <w:spacing w:val="-1"/>
          <w:sz w:val="28"/>
          <w:szCs w:val="28"/>
        </w:rPr>
        <w:t>Я считаю, что люди должны отказаться от всякого употребления</w:t>
      </w:r>
      <w:r>
        <w:rPr>
          <w:color w:val="000000"/>
          <w:spacing w:val="-1"/>
          <w:sz w:val="28"/>
          <w:szCs w:val="28"/>
        </w:rPr>
        <w:br/>
      </w:r>
      <w:r>
        <w:rPr>
          <w:color w:val="000000"/>
          <w:sz w:val="28"/>
          <w:szCs w:val="28"/>
        </w:rPr>
        <w:t>спиртных напитков.</w:t>
      </w:r>
    </w:p>
    <w:p w:rsidR="008D2116" w:rsidRDefault="008D2116" w:rsidP="00CA2ED5">
      <w:pPr>
        <w:widowControl w:val="0"/>
        <w:numPr>
          <w:ilvl w:val="0"/>
          <w:numId w:val="42"/>
        </w:numPr>
        <w:shd w:val="clear" w:color="auto" w:fill="FFFFFF"/>
        <w:tabs>
          <w:tab w:val="left" w:pos="-1701"/>
          <w:tab w:val="left" w:pos="486"/>
        </w:tabs>
        <w:autoSpaceDE w:val="0"/>
        <w:autoSpaceDN w:val="0"/>
        <w:adjustRightInd w:val="0"/>
        <w:spacing w:line="360" w:lineRule="auto"/>
        <w:ind w:firstLine="567"/>
        <w:jc w:val="both"/>
        <w:rPr>
          <w:color w:val="000000"/>
          <w:spacing w:val="-6"/>
          <w:sz w:val="28"/>
          <w:szCs w:val="28"/>
        </w:rPr>
      </w:pPr>
      <w:r>
        <w:rPr>
          <w:color w:val="000000"/>
          <w:spacing w:val="1"/>
          <w:sz w:val="28"/>
          <w:szCs w:val="28"/>
        </w:rPr>
        <w:t>Я бы с удовольствием покатилась на горных лыжах с крутого склона.</w:t>
      </w:r>
    </w:p>
    <w:p w:rsidR="008D2116" w:rsidRDefault="008D2116" w:rsidP="00CA2ED5">
      <w:pPr>
        <w:widowControl w:val="0"/>
        <w:numPr>
          <w:ilvl w:val="0"/>
          <w:numId w:val="42"/>
        </w:numPr>
        <w:shd w:val="clear" w:color="auto" w:fill="FFFFFF"/>
        <w:tabs>
          <w:tab w:val="left" w:pos="-1701"/>
          <w:tab w:val="left" w:pos="486"/>
        </w:tabs>
        <w:autoSpaceDE w:val="0"/>
        <w:autoSpaceDN w:val="0"/>
        <w:adjustRightInd w:val="0"/>
        <w:spacing w:line="360" w:lineRule="auto"/>
        <w:ind w:firstLine="567"/>
        <w:jc w:val="both"/>
        <w:rPr>
          <w:color w:val="000000"/>
          <w:spacing w:val="-6"/>
          <w:sz w:val="28"/>
          <w:szCs w:val="28"/>
        </w:rPr>
      </w:pPr>
      <w:r>
        <w:rPr>
          <w:color w:val="000000"/>
          <w:spacing w:val="1"/>
          <w:sz w:val="28"/>
          <w:szCs w:val="28"/>
        </w:rPr>
        <w:t>Иногда, если кто-то причиняет мне боль, то это бывает даже приятно.</w:t>
      </w:r>
    </w:p>
    <w:p w:rsidR="008D2116" w:rsidRDefault="008D2116" w:rsidP="00CA2ED5">
      <w:pPr>
        <w:widowControl w:val="0"/>
        <w:numPr>
          <w:ilvl w:val="0"/>
          <w:numId w:val="42"/>
        </w:numPr>
        <w:shd w:val="clear" w:color="auto" w:fill="FFFFFF"/>
        <w:tabs>
          <w:tab w:val="left" w:pos="-1701"/>
          <w:tab w:val="left" w:pos="486"/>
        </w:tabs>
        <w:autoSpaceDE w:val="0"/>
        <w:autoSpaceDN w:val="0"/>
        <w:adjustRightInd w:val="0"/>
        <w:spacing w:line="360" w:lineRule="auto"/>
        <w:ind w:firstLine="567"/>
        <w:jc w:val="both"/>
        <w:rPr>
          <w:color w:val="000000"/>
          <w:spacing w:val="1"/>
          <w:sz w:val="28"/>
          <w:szCs w:val="28"/>
        </w:rPr>
      </w:pPr>
      <w:r>
        <w:rPr>
          <w:color w:val="000000"/>
          <w:sz w:val="28"/>
          <w:szCs w:val="28"/>
        </w:rPr>
        <w:t>Я бы с удовольствием занималась в бассейне прыжками с вышки.</w:t>
      </w:r>
    </w:p>
    <w:p w:rsidR="008D2116" w:rsidRDefault="008D2116" w:rsidP="00CA2ED5">
      <w:pPr>
        <w:widowControl w:val="0"/>
        <w:numPr>
          <w:ilvl w:val="0"/>
          <w:numId w:val="42"/>
        </w:numPr>
        <w:shd w:val="clear" w:color="auto" w:fill="FFFFFF"/>
        <w:tabs>
          <w:tab w:val="left" w:pos="-1701"/>
          <w:tab w:val="left" w:pos="486"/>
        </w:tabs>
        <w:autoSpaceDE w:val="0"/>
        <w:autoSpaceDN w:val="0"/>
        <w:adjustRightInd w:val="0"/>
        <w:spacing w:line="360" w:lineRule="auto"/>
        <w:ind w:firstLine="567"/>
        <w:jc w:val="both"/>
        <w:rPr>
          <w:color w:val="000000"/>
          <w:spacing w:val="-5"/>
          <w:sz w:val="28"/>
          <w:szCs w:val="28"/>
        </w:rPr>
      </w:pPr>
      <w:r>
        <w:rPr>
          <w:color w:val="000000"/>
          <w:sz w:val="28"/>
          <w:szCs w:val="28"/>
        </w:rPr>
        <w:t>Мне иногда не хочется жить.</w:t>
      </w:r>
    </w:p>
    <w:p w:rsidR="008D2116" w:rsidRDefault="008D2116" w:rsidP="00CA2ED5">
      <w:pPr>
        <w:widowControl w:val="0"/>
        <w:numPr>
          <w:ilvl w:val="0"/>
          <w:numId w:val="43"/>
        </w:numPr>
        <w:shd w:val="clear" w:color="auto" w:fill="FFFFFF"/>
        <w:tabs>
          <w:tab w:val="left" w:pos="-1701"/>
          <w:tab w:val="left" w:pos="479"/>
        </w:tabs>
        <w:autoSpaceDE w:val="0"/>
        <w:autoSpaceDN w:val="0"/>
        <w:adjustRightInd w:val="0"/>
        <w:spacing w:line="360" w:lineRule="auto"/>
        <w:ind w:firstLine="567"/>
        <w:jc w:val="both"/>
        <w:rPr>
          <w:color w:val="000000"/>
          <w:spacing w:val="-8"/>
          <w:sz w:val="28"/>
          <w:szCs w:val="28"/>
        </w:rPr>
      </w:pPr>
      <w:r>
        <w:rPr>
          <w:color w:val="000000"/>
          <w:sz w:val="28"/>
          <w:szCs w:val="28"/>
        </w:rPr>
        <w:t>Чтобы добиться успеха в жизни, девушка должна быть сильной и уметь</w:t>
      </w:r>
      <w:r>
        <w:rPr>
          <w:color w:val="000000"/>
          <w:sz w:val="28"/>
          <w:szCs w:val="28"/>
        </w:rPr>
        <w:br/>
      </w:r>
      <w:r>
        <w:rPr>
          <w:color w:val="000000"/>
          <w:spacing w:val="-1"/>
          <w:sz w:val="28"/>
          <w:szCs w:val="28"/>
        </w:rPr>
        <w:t>постоять за себя.</w:t>
      </w:r>
    </w:p>
    <w:p w:rsidR="008D2116" w:rsidRDefault="008D2116" w:rsidP="00CA2ED5">
      <w:pPr>
        <w:widowControl w:val="0"/>
        <w:numPr>
          <w:ilvl w:val="0"/>
          <w:numId w:val="43"/>
        </w:numPr>
        <w:shd w:val="clear" w:color="auto" w:fill="FFFFFF"/>
        <w:tabs>
          <w:tab w:val="left" w:pos="-1701"/>
          <w:tab w:val="left" w:pos="479"/>
        </w:tabs>
        <w:autoSpaceDE w:val="0"/>
        <w:autoSpaceDN w:val="0"/>
        <w:adjustRightInd w:val="0"/>
        <w:spacing w:line="360" w:lineRule="auto"/>
        <w:ind w:firstLine="567"/>
        <w:jc w:val="both"/>
        <w:rPr>
          <w:color w:val="000000"/>
          <w:spacing w:val="-8"/>
          <w:sz w:val="28"/>
          <w:szCs w:val="28"/>
        </w:rPr>
      </w:pPr>
      <w:r>
        <w:rPr>
          <w:color w:val="000000"/>
          <w:sz w:val="28"/>
          <w:szCs w:val="28"/>
        </w:rPr>
        <w:t>По-настоящему уважают только тех людей, кто вызывает у окружающих</w:t>
      </w:r>
      <w:r>
        <w:rPr>
          <w:color w:val="000000"/>
          <w:sz w:val="28"/>
          <w:szCs w:val="28"/>
        </w:rPr>
        <w:br/>
      </w:r>
      <w:r>
        <w:rPr>
          <w:color w:val="000000"/>
          <w:spacing w:val="-2"/>
          <w:sz w:val="28"/>
          <w:szCs w:val="28"/>
        </w:rPr>
        <w:t>страх.</w:t>
      </w:r>
    </w:p>
    <w:p w:rsidR="008D2116" w:rsidRDefault="008D2116" w:rsidP="00CA2ED5">
      <w:pPr>
        <w:widowControl w:val="0"/>
        <w:numPr>
          <w:ilvl w:val="0"/>
          <w:numId w:val="44"/>
        </w:numPr>
        <w:shd w:val="clear" w:color="auto" w:fill="FFFFFF"/>
        <w:tabs>
          <w:tab w:val="left" w:pos="-1701"/>
          <w:tab w:val="left" w:pos="479"/>
        </w:tabs>
        <w:autoSpaceDE w:val="0"/>
        <w:autoSpaceDN w:val="0"/>
        <w:adjustRightInd w:val="0"/>
        <w:spacing w:line="360" w:lineRule="auto"/>
        <w:ind w:firstLine="567"/>
        <w:jc w:val="both"/>
        <w:rPr>
          <w:color w:val="000000"/>
          <w:spacing w:val="-7"/>
          <w:sz w:val="28"/>
          <w:szCs w:val="28"/>
        </w:rPr>
      </w:pPr>
      <w:r>
        <w:rPr>
          <w:color w:val="000000"/>
          <w:sz w:val="28"/>
          <w:szCs w:val="28"/>
        </w:rPr>
        <w:t>Я люблю смотреть выступления боксеров.</w:t>
      </w:r>
    </w:p>
    <w:p w:rsidR="008D2116" w:rsidRDefault="008D2116" w:rsidP="00CA2ED5">
      <w:pPr>
        <w:widowControl w:val="0"/>
        <w:numPr>
          <w:ilvl w:val="0"/>
          <w:numId w:val="44"/>
        </w:numPr>
        <w:shd w:val="clear" w:color="auto" w:fill="FFFFFF"/>
        <w:tabs>
          <w:tab w:val="left" w:pos="-1701"/>
          <w:tab w:val="left" w:pos="479"/>
        </w:tabs>
        <w:autoSpaceDE w:val="0"/>
        <w:autoSpaceDN w:val="0"/>
        <w:adjustRightInd w:val="0"/>
        <w:spacing w:line="360" w:lineRule="auto"/>
        <w:ind w:firstLine="567"/>
        <w:jc w:val="both"/>
        <w:rPr>
          <w:color w:val="000000"/>
          <w:spacing w:val="-10"/>
          <w:sz w:val="28"/>
          <w:szCs w:val="28"/>
        </w:rPr>
      </w:pPr>
      <w:r>
        <w:rPr>
          <w:color w:val="000000"/>
          <w:spacing w:val="1"/>
          <w:sz w:val="28"/>
          <w:szCs w:val="28"/>
        </w:rPr>
        <w:t>Я могу ударить человека, если решу, что он серьезно оскорбил меня.</w:t>
      </w:r>
    </w:p>
    <w:p w:rsidR="008D2116" w:rsidRDefault="008D2116" w:rsidP="00CA2ED5">
      <w:pPr>
        <w:widowControl w:val="0"/>
        <w:numPr>
          <w:ilvl w:val="0"/>
          <w:numId w:val="43"/>
        </w:numPr>
        <w:shd w:val="clear" w:color="auto" w:fill="FFFFFF"/>
        <w:tabs>
          <w:tab w:val="left" w:pos="-1701"/>
          <w:tab w:val="left" w:pos="479"/>
        </w:tabs>
        <w:autoSpaceDE w:val="0"/>
        <w:autoSpaceDN w:val="0"/>
        <w:adjustRightInd w:val="0"/>
        <w:spacing w:line="360" w:lineRule="auto"/>
        <w:ind w:firstLine="567"/>
        <w:jc w:val="both"/>
        <w:rPr>
          <w:color w:val="000000"/>
          <w:spacing w:val="-8"/>
          <w:sz w:val="28"/>
          <w:szCs w:val="28"/>
        </w:rPr>
      </w:pPr>
      <w:r>
        <w:rPr>
          <w:color w:val="000000"/>
          <w:sz w:val="28"/>
          <w:szCs w:val="28"/>
        </w:rPr>
        <w:t>Я считаю, что уступить в споре - это значит показать себя со слабой</w:t>
      </w:r>
      <w:r>
        <w:rPr>
          <w:color w:val="000000"/>
          <w:sz w:val="28"/>
          <w:szCs w:val="28"/>
        </w:rPr>
        <w:br/>
      </w:r>
      <w:r>
        <w:rPr>
          <w:color w:val="000000"/>
          <w:spacing w:val="-2"/>
          <w:sz w:val="28"/>
          <w:szCs w:val="28"/>
        </w:rPr>
        <w:t>стороны.</w:t>
      </w:r>
    </w:p>
    <w:p w:rsidR="008D2116" w:rsidRDefault="008D2116" w:rsidP="00CA2ED5">
      <w:pPr>
        <w:widowControl w:val="0"/>
        <w:numPr>
          <w:ilvl w:val="0"/>
          <w:numId w:val="44"/>
        </w:numPr>
        <w:shd w:val="clear" w:color="auto" w:fill="FFFFFF"/>
        <w:tabs>
          <w:tab w:val="left" w:pos="-1701"/>
          <w:tab w:val="left" w:pos="479"/>
        </w:tabs>
        <w:autoSpaceDE w:val="0"/>
        <w:autoSpaceDN w:val="0"/>
        <w:adjustRightInd w:val="0"/>
        <w:spacing w:line="360" w:lineRule="auto"/>
        <w:ind w:firstLine="567"/>
        <w:jc w:val="both"/>
        <w:rPr>
          <w:color w:val="000000"/>
          <w:spacing w:val="-8"/>
          <w:sz w:val="28"/>
          <w:szCs w:val="28"/>
        </w:rPr>
      </w:pPr>
      <w:r>
        <w:rPr>
          <w:color w:val="000000"/>
          <w:sz w:val="28"/>
          <w:szCs w:val="28"/>
        </w:rPr>
        <w:t>Мне нравится готовить, заниматься домашним хозяйством.</w:t>
      </w:r>
    </w:p>
    <w:p w:rsidR="008D2116" w:rsidRDefault="008D2116" w:rsidP="00CA2ED5">
      <w:pPr>
        <w:widowControl w:val="0"/>
        <w:numPr>
          <w:ilvl w:val="0"/>
          <w:numId w:val="43"/>
        </w:numPr>
        <w:shd w:val="clear" w:color="auto" w:fill="FFFFFF"/>
        <w:tabs>
          <w:tab w:val="left" w:pos="-1701"/>
          <w:tab w:val="left" w:pos="479"/>
        </w:tabs>
        <w:autoSpaceDE w:val="0"/>
        <w:autoSpaceDN w:val="0"/>
        <w:adjustRightInd w:val="0"/>
        <w:spacing w:line="360" w:lineRule="auto"/>
        <w:ind w:firstLine="567"/>
        <w:jc w:val="both"/>
        <w:rPr>
          <w:color w:val="000000"/>
          <w:spacing w:val="-8"/>
          <w:sz w:val="28"/>
          <w:szCs w:val="28"/>
        </w:rPr>
      </w:pPr>
      <w:r>
        <w:rPr>
          <w:color w:val="000000"/>
          <w:sz w:val="28"/>
          <w:szCs w:val="28"/>
        </w:rPr>
        <w:t>Если бы я могла прожить жизнь заново, то я бы хотела стать мужчиной</w:t>
      </w:r>
      <w:r>
        <w:rPr>
          <w:color w:val="000000"/>
          <w:sz w:val="28"/>
          <w:szCs w:val="28"/>
        </w:rPr>
        <w:br/>
        <w:t>а не женщиной.</w:t>
      </w:r>
    </w:p>
    <w:p w:rsidR="008D2116" w:rsidRDefault="008D2116" w:rsidP="00CA2ED5">
      <w:pPr>
        <w:widowControl w:val="0"/>
        <w:numPr>
          <w:ilvl w:val="0"/>
          <w:numId w:val="44"/>
        </w:numPr>
        <w:shd w:val="clear" w:color="auto" w:fill="FFFFFF"/>
        <w:tabs>
          <w:tab w:val="left" w:pos="-1701"/>
          <w:tab w:val="left" w:pos="479"/>
        </w:tabs>
        <w:autoSpaceDE w:val="0"/>
        <w:autoSpaceDN w:val="0"/>
        <w:adjustRightInd w:val="0"/>
        <w:spacing w:before="4" w:line="360" w:lineRule="auto"/>
        <w:ind w:firstLine="567"/>
        <w:jc w:val="both"/>
        <w:rPr>
          <w:color w:val="000000"/>
          <w:spacing w:val="-9"/>
          <w:sz w:val="28"/>
          <w:szCs w:val="28"/>
        </w:rPr>
      </w:pPr>
      <w:r>
        <w:rPr>
          <w:color w:val="000000"/>
          <w:spacing w:val="1"/>
          <w:sz w:val="28"/>
          <w:szCs w:val="28"/>
        </w:rPr>
        <w:t>В детстве мне хотелось стать актрисой или певицей.</w:t>
      </w:r>
    </w:p>
    <w:p w:rsidR="008D2116" w:rsidRPr="00C344C8" w:rsidRDefault="008D2116" w:rsidP="00CA2ED5">
      <w:pPr>
        <w:widowControl w:val="0"/>
        <w:numPr>
          <w:ilvl w:val="0"/>
          <w:numId w:val="44"/>
        </w:numPr>
        <w:shd w:val="clear" w:color="auto" w:fill="FFFFFF"/>
        <w:tabs>
          <w:tab w:val="left" w:pos="-1701"/>
          <w:tab w:val="left" w:pos="479"/>
        </w:tabs>
        <w:autoSpaceDE w:val="0"/>
        <w:autoSpaceDN w:val="0"/>
        <w:adjustRightInd w:val="0"/>
        <w:spacing w:line="360" w:lineRule="auto"/>
        <w:ind w:firstLine="567"/>
        <w:jc w:val="both"/>
        <w:rPr>
          <w:color w:val="000000"/>
          <w:spacing w:val="-9"/>
          <w:sz w:val="28"/>
          <w:szCs w:val="28"/>
        </w:rPr>
      </w:pPr>
      <w:r>
        <w:rPr>
          <w:color w:val="000000"/>
          <w:sz w:val="28"/>
          <w:szCs w:val="28"/>
        </w:rPr>
        <w:t>В детстве я была всегда равнодушна к игре в куклы.</w:t>
      </w:r>
    </w:p>
    <w:p w:rsidR="008D2116" w:rsidRDefault="008D2116" w:rsidP="008D2116">
      <w:pPr>
        <w:shd w:val="clear" w:color="auto" w:fill="FFFFFF"/>
        <w:tabs>
          <w:tab w:val="left" w:pos="-1701"/>
          <w:tab w:val="left" w:pos="479"/>
        </w:tabs>
        <w:spacing w:line="360" w:lineRule="auto"/>
        <w:ind w:firstLine="567"/>
        <w:jc w:val="both"/>
        <w:rPr>
          <w:color w:val="000000"/>
          <w:sz w:val="28"/>
          <w:szCs w:val="28"/>
        </w:rPr>
      </w:pPr>
    </w:p>
    <w:p w:rsidR="008D2116" w:rsidRDefault="008D2116" w:rsidP="008D2116">
      <w:pPr>
        <w:spacing w:line="360" w:lineRule="auto"/>
        <w:ind w:firstLine="567"/>
        <w:jc w:val="right"/>
        <w:rPr>
          <w:b/>
          <w:bCs/>
          <w:sz w:val="28"/>
        </w:rPr>
      </w:pPr>
      <w:r>
        <w:rPr>
          <w:b/>
          <w:bCs/>
          <w:sz w:val="28"/>
        </w:rPr>
        <w:lastRenderedPageBreak/>
        <w:t>Таблица 1</w:t>
      </w:r>
    </w:p>
    <w:p w:rsidR="008D2116" w:rsidRPr="00C344C8" w:rsidRDefault="008D2116" w:rsidP="008D2116">
      <w:pPr>
        <w:spacing w:line="360" w:lineRule="auto"/>
        <w:ind w:firstLine="567"/>
        <w:jc w:val="center"/>
        <w:rPr>
          <w:b/>
          <w:bCs/>
          <w:sz w:val="28"/>
        </w:rPr>
      </w:pPr>
      <w:r>
        <w:rPr>
          <w:b/>
          <w:bCs/>
          <w:sz w:val="28"/>
        </w:rPr>
        <w:t>Таблица округленных значений коэффициентов коррекции</w:t>
      </w:r>
    </w:p>
    <w:p w:rsidR="008D2116" w:rsidRDefault="008D2116" w:rsidP="008D2116">
      <w:pPr>
        <w:shd w:val="clear" w:color="auto" w:fill="FFFFFF"/>
        <w:tabs>
          <w:tab w:val="left" w:pos="-1701"/>
          <w:tab w:val="left" w:pos="479"/>
        </w:tabs>
        <w:spacing w:line="360" w:lineRule="auto"/>
        <w:ind w:firstLine="567"/>
        <w:jc w:val="both"/>
        <w:rPr>
          <w:color w:val="000000"/>
          <w:spacing w:val="-9"/>
          <w:sz w:val="28"/>
          <w:szCs w:val="28"/>
        </w:rPr>
      </w:pPr>
    </w:p>
    <w:tbl>
      <w:tblPr>
        <w:tblW w:w="9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7"/>
        <w:gridCol w:w="710"/>
        <w:gridCol w:w="708"/>
        <w:gridCol w:w="709"/>
        <w:gridCol w:w="709"/>
        <w:gridCol w:w="709"/>
        <w:gridCol w:w="708"/>
        <w:gridCol w:w="1418"/>
        <w:gridCol w:w="709"/>
        <w:gridCol w:w="708"/>
        <w:gridCol w:w="709"/>
        <w:gridCol w:w="672"/>
      </w:tblGrid>
      <w:tr w:rsidR="008D2116" w:rsidRPr="00C344C8" w:rsidTr="008D2116">
        <w:tblPrEx>
          <w:tblCellMar>
            <w:top w:w="0" w:type="dxa"/>
            <w:bottom w:w="0" w:type="dxa"/>
          </w:tblCellMar>
        </w:tblPrEx>
        <w:trPr>
          <w:cantSplit/>
        </w:trPr>
        <w:tc>
          <w:tcPr>
            <w:tcW w:w="5670" w:type="dxa"/>
            <w:gridSpan w:val="7"/>
          </w:tcPr>
          <w:p w:rsidR="008D2116" w:rsidRPr="00C344C8" w:rsidRDefault="008D2116" w:rsidP="008D2116">
            <w:pPr>
              <w:ind w:firstLine="567"/>
              <w:jc w:val="center"/>
              <w:rPr>
                <w:sz w:val="26"/>
                <w:szCs w:val="26"/>
              </w:rPr>
            </w:pPr>
            <w:r w:rsidRPr="00C344C8">
              <w:rPr>
                <w:sz w:val="26"/>
                <w:szCs w:val="26"/>
              </w:rPr>
              <w:t>МУЖСКОЙ ВАРИАНТ</w:t>
            </w:r>
          </w:p>
        </w:tc>
        <w:tc>
          <w:tcPr>
            <w:tcW w:w="4216" w:type="dxa"/>
            <w:gridSpan w:val="5"/>
          </w:tcPr>
          <w:p w:rsidR="008D2116" w:rsidRPr="00C344C8" w:rsidRDefault="008D2116" w:rsidP="008D2116">
            <w:pPr>
              <w:ind w:firstLine="567"/>
              <w:jc w:val="center"/>
              <w:rPr>
                <w:sz w:val="26"/>
                <w:szCs w:val="26"/>
              </w:rPr>
            </w:pPr>
            <w:r w:rsidRPr="00C344C8">
              <w:rPr>
                <w:sz w:val="26"/>
                <w:szCs w:val="26"/>
              </w:rPr>
              <w:t>ЖЕНСКИЙ ВАРИАНТ</w:t>
            </w:r>
          </w:p>
        </w:tc>
      </w:tr>
      <w:tr w:rsidR="008D2116" w:rsidRPr="00C344C8" w:rsidTr="008D2116">
        <w:tblPrEx>
          <w:tblCellMar>
            <w:top w:w="0" w:type="dxa"/>
            <w:bottom w:w="0" w:type="dxa"/>
          </w:tblCellMar>
        </w:tblPrEx>
        <w:trPr>
          <w:cantSplit/>
        </w:trPr>
        <w:tc>
          <w:tcPr>
            <w:tcW w:w="1417" w:type="dxa"/>
            <w:vMerge w:val="restart"/>
          </w:tcPr>
          <w:p w:rsidR="008D2116" w:rsidRPr="00C344C8" w:rsidRDefault="008D2116" w:rsidP="008D2116">
            <w:pPr>
              <w:ind w:firstLine="567"/>
              <w:jc w:val="center"/>
              <w:rPr>
                <w:sz w:val="26"/>
                <w:szCs w:val="26"/>
              </w:rPr>
            </w:pPr>
            <w:r w:rsidRPr="00C344C8">
              <w:rPr>
                <w:sz w:val="26"/>
                <w:szCs w:val="26"/>
              </w:rPr>
              <w:t>«Сырые» баллы по шкале №1</w:t>
            </w:r>
          </w:p>
        </w:tc>
        <w:tc>
          <w:tcPr>
            <w:tcW w:w="4253" w:type="dxa"/>
            <w:gridSpan w:val="6"/>
          </w:tcPr>
          <w:p w:rsidR="008D2116" w:rsidRPr="00C344C8" w:rsidRDefault="008D2116" w:rsidP="008D2116">
            <w:pPr>
              <w:ind w:firstLine="567"/>
              <w:jc w:val="center"/>
              <w:rPr>
                <w:sz w:val="26"/>
                <w:szCs w:val="26"/>
              </w:rPr>
            </w:pPr>
            <w:r w:rsidRPr="00C344C8">
              <w:rPr>
                <w:sz w:val="26"/>
                <w:szCs w:val="26"/>
              </w:rPr>
              <w:t>Коэффициент коррекции</w:t>
            </w:r>
          </w:p>
        </w:tc>
        <w:tc>
          <w:tcPr>
            <w:tcW w:w="1418" w:type="dxa"/>
            <w:vMerge w:val="restart"/>
          </w:tcPr>
          <w:p w:rsidR="008D2116" w:rsidRPr="00C344C8" w:rsidRDefault="008D2116" w:rsidP="008D2116">
            <w:pPr>
              <w:ind w:firstLine="567"/>
              <w:jc w:val="center"/>
              <w:rPr>
                <w:sz w:val="26"/>
                <w:szCs w:val="26"/>
              </w:rPr>
            </w:pPr>
            <w:r w:rsidRPr="00C344C8">
              <w:rPr>
                <w:sz w:val="26"/>
                <w:szCs w:val="26"/>
              </w:rPr>
              <w:t>«Сырые» баллы по шкале №1</w:t>
            </w:r>
          </w:p>
        </w:tc>
        <w:tc>
          <w:tcPr>
            <w:tcW w:w="2798" w:type="dxa"/>
            <w:gridSpan w:val="4"/>
          </w:tcPr>
          <w:p w:rsidR="008D2116" w:rsidRPr="00C344C8" w:rsidRDefault="008D2116" w:rsidP="008D2116">
            <w:pPr>
              <w:ind w:firstLine="567"/>
              <w:jc w:val="center"/>
              <w:rPr>
                <w:sz w:val="26"/>
                <w:szCs w:val="26"/>
              </w:rPr>
            </w:pPr>
            <w:r w:rsidRPr="00C344C8">
              <w:rPr>
                <w:sz w:val="26"/>
                <w:szCs w:val="26"/>
              </w:rPr>
              <w:t>Коэффициент коррекции</w:t>
            </w:r>
          </w:p>
        </w:tc>
      </w:tr>
      <w:tr w:rsidR="008D2116" w:rsidRPr="00C344C8" w:rsidTr="008D2116">
        <w:tblPrEx>
          <w:tblCellMar>
            <w:top w:w="0" w:type="dxa"/>
            <w:bottom w:w="0" w:type="dxa"/>
          </w:tblCellMar>
        </w:tblPrEx>
        <w:trPr>
          <w:cantSplit/>
        </w:trPr>
        <w:tc>
          <w:tcPr>
            <w:tcW w:w="1417" w:type="dxa"/>
            <w:vMerge/>
          </w:tcPr>
          <w:p w:rsidR="008D2116" w:rsidRPr="00C344C8" w:rsidRDefault="008D2116" w:rsidP="008D2116">
            <w:pPr>
              <w:ind w:firstLine="567"/>
              <w:jc w:val="center"/>
              <w:rPr>
                <w:sz w:val="26"/>
                <w:szCs w:val="26"/>
              </w:rPr>
            </w:pPr>
          </w:p>
        </w:tc>
        <w:tc>
          <w:tcPr>
            <w:tcW w:w="710" w:type="dxa"/>
          </w:tcPr>
          <w:p w:rsidR="008D2116" w:rsidRPr="00C344C8" w:rsidRDefault="008D2116" w:rsidP="008D2116">
            <w:pPr>
              <w:ind w:firstLine="567"/>
              <w:jc w:val="center"/>
              <w:rPr>
                <w:sz w:val="26"/>
                <w:szCs w:val="26"/>
              </w:rPr>
            </w:pPr>
            <w:r w:rsidRPr="00C344C8">
              <w:rPr>
                <w:sz w:val="26"/>
                <w:szCs w:val="26"/>
              </w:rPr>
              <w:t>0,2</w:t>
            </w:r>
          </w:p>
        </w:tc>
        <w:tc>
          <w:tcPr>
            <w:tcW w:w="708" w:type="dxa"/>
          </w:tcPr>
          <w:p w:rsidR="008D2116" w:rsidRPr="00C344C8" w:rsidRDefault="008D2116" w:rsidP="008D2116">
            <w:pPr>
              <w:ind w:firstLine="567"/>
              <w:jc w:val="center"/>
              <w:rPr>
                <w:sz w:val="26"/>
                <w:szCs w:val="26"/>
              </w:rPr>
            </w:pPr>
            <w:r w:rsidRPr="00C344C8">
              <w:rPr>
                <w:sz w:val="26"/>
                <w:szCs w:val="26"/>
              </w:rPr>
              <w:t>0,3</w:t>
            </w:r>
          </w:p>
        </w:tc>
        <w:tc>
          <w:tcPr>
            <w:tcW w:w="709" w:type="dxa"/>
          </w:tcPr>
          <w:p w:rsidR="008D2116" w:rsidRPr="00C344C8" w:rsidRDefault="008D2116" w:rsidP="008D2116">
            <w:pPr>
              <w:ind w:firstLine="567"/>
              <w:jc w:val="center"/>
              <w:rPr>
                <w:sz w:val="26"/>
                <w:szCs w:val="26"/>
              </w:rPr>
            </w:pPr>
            <w:r w:rsidRPr="00C344C8">
              <w:rPr>
                <w:sz w:val="26"/>
                <w:szCs w:val="26"/>
              </w:rPr>
              <w:t>0,4</w:t>
            </w:r>
          </w:p>
        </w:tc>
        <w:tc>
          <w:tcPr>
            <w:tcW w:w="709" w:type="dxa"/>
          </w:tcPr>
          <w:p w:rsidR="008D2116" w:rsidRPr="00C344C8" w:rsidRDefault="008D2116" w:rsidP="008D2116">
            <w:pPr>
              <w:ind w:firstLine="567"/>
              <w:jc w:val="center"/>
              <w:rPr>
                <w:sz w:val="26"/>
                <w:szCs w:val="26"/>
              </w:rPr>
            </w:pPr>
            <w:r w:rsidRPr="00C344C8">
              <w:rPr>
                <w:sz w:val="26"/>
                <w:szCs w:val="26"/>
              </w:rPr>
              <w:t>0,5</w:t>
            </w:r>
          </w:p>
        </w:tc>
        <w:tc>
          <w:tcPr>
            <w:tcW w:w="709" w:type="dxa"/>
          </w:tcPr>
          <w:p w:rsidR="008D2116" w:rsidRPr="00C344C8" w:rsidRDefault="008D2116" w:rsidP="008D2116">
            <w:pPr>
              <w:ind w:firstLine="567"/>
              <w:jc w:val="center"/>
              <w:rPr>
                <w:sz w:val="26"/>
                <w:szCs w:val="26"/>
              </w:rPr>
            </w:pPr>
            <w:r w:rsidRPr="00C344C8">
              <w:rPr>
                <w:sz w:val="26"/>
                <w:szCs w:val="26"/>
              </w:rPr>
              <w:t>0,6</w:t>
            </w:r>
          </w:p>
        </w:tc>
        <w:tc>
          <w:tcPr>
            <w:tcW w:w="708" w:type="dxa"/>
          </w:tcPr>
          <w:p w:rsidR="008D2116" w:rsidRPr="00C344C8" w:rsidRDefault="008D2116" w:rsidP="008D2116">
            <w:pPr>
              <w:ind w:firstLine="567"/>
              <w:jc w:val="center"/>
              <w:rPr>
                <w:sz w:val="26"/>
                <w:szCs w:val="26"/>
              </w:rPr>
            </w:pPr>
            <w:r w:rsidRPr="00C344C8">
              <w:rPr>
                <w:sz w:val="26"/>
                <w:szCs w:val="26"/>
              </w:rPr>
              <w:t>0,7</w:t>
            </w:r>
          </w:p>
        </w:tc>
        <w:tc>
          <w:tcPr>
            <w:tcW w:w="1418" w:type="dxa"/>
            <w:vMerge/>
          </w:tcPr>
          <w:p w:rsidR="008D2116" w:rsidRPr="00C344C8" w:rsidRDefault="008D2116" w:rsidP="008D2116">
            <w:pPr>
              <w:ind w:firstLine="567"/>
              <w:jc w:val="center"/>
              <w:rPr>
                <w:sz w:val="26"/>
                <w:szCs w:val="26"/>
              </w:rPr>
            </w:pPr>
          </w:p>
        </w:tc>
        <w:tc>
          <w:tcPr>
            <w:tcW w:w="709" w:type="dxa"/>
          </w:tcPr>
          <w:p w:rsidR="008D2116" w:rsidRPr="00C344C8" w:rsidRDefault="008D2116" w:rsidP="008D2116">
            <w:pPr>
              <w:ind w:firstLine="567"/>
              <w:jc w:val="center"/>
              <w:rPr>
                <w:sz w:val="26"/>
                <w:szCs w:val="26"/>
              </w:rPr>
            </w:pPr>
            <w:r w:rsidRPr="00C344C8">
              <w:rPr>
                <w:sz w:val="26"/>
                <w:szCs w:val="26"/>
              </w:rPr>
              <w:t>0,2</w:t>
            </w:r>
          </w:p>
        </w:tc>
        <w:tc>
          <w:tcPr>
            <w:tcW w:w="708" w:type="dxa"/>
          </w:tcPr>
          <w:p w:rsidR="008D2116" w:rsidRPr="00C344C8" w:rsidRDefault="008D2116" w:rsidP="008D2116">
            <w:pPr>
              <w:ind w:firstLine="567"/>
              <w:jc w:val="center"/>
              <w:rPr>
                <w:sz w:val="26"/>
                <w:szCs w:val="26"/>
              </w:rPr>
            </w:pPr>
            <w:r w:rsidRPr="00C344C8">
              <w:rPr>
                <w:sz w:val="26"/>
                <w:szCs w:val="26"/>
              </w:rPr>
              <w:t>0,3</w:t>
            </w:r>
          </w:p>
        </w:tc>
        <w:tc>
          <w:tcPr>
            <w:tcW w:w="709" w:type="dxa"/>
          </w:tcPr>
          <w:p w:rsidR="008D2116" w:rsidRPr="00C344C8" w:rsidRDefault="008D2116" w:rsidP="008D2116">
            <w:pPr>
              <w:ind w:firstLine="567"/>
              <w:jc w:val="center"/>
              <w:rPr>
                <w:sz w:val="26"/>
                <w:szCs w:val="26"/>
              </w:rPr>
            </w:pPr>
            <w:r w:rsidRPr="00C344C8">
              <w:rPr>
                <w:sz w:val="26"/>
                <w:szCs w:val="26"/>
              </w:rPr>
              <w:t>0,4</w:t>
            </w:r>
          </w:p>
        </w:tc>
        <w:tc>
          <w:tcPr>
            <w:tcW w:w="672" w:type="dxa"/>
          </w:tcPr>
          <w:p w:rsidR="008D2116" w:rsidRPr="00C344C8" w:rsidRDefault="008D2116" w:rsidP="008D2116">
            <w:pPr>
              <w:ind w:firstLine="567"/>
              <w:jc w:val="center"/>
              <w:rPr>
                <w:sz w:val="26"/>
                <w:szCs w:val="26"/>
              </w:rPr>
            </w:pPr>
            <w:r w:rsidRPr="00C344C8">
              <w:rPr>
                <w:sz w:val="26"/>
                <w:szCs w:val="26"/>
              </w:rPr>
              <w:t>0,5</w:t>
            </w:r>
          </w:p>
        </w:tc>
      </w:tr>
      <w:tr w:rsidR="008D2116" w:rsidRPr="00C344C8" w:rsidTr="008D2116">
        <w:tblPrEx>
          <w:tblCellMar>
            <w:top w:w="0" w:type="dxa"/>
            <w:bottom w:w="0" w:type="dxa"/>
          </w:tblCellMar>
        </w:tblPrEx>
        <w:tc>
          <w:tcPr>
            <w:tcW w:w="1417" w:type="dxa"/>
          </w:tcPr>
          <w:p w:rsidR="008D2116" w:rsidRPr="00C344C8" w:rsidRDefault="008D2116" w:rsidP="008D2116">
            <w:pPr>
              <w:ind w:firstLine="567"/>
              <w:jc w:val="center"/>
              <w:rPr>
                <w:sz w:val="26"/>
                <w:szCs w:val="26"/>
              </w:rPr>
            </w:pPr>
            <w:r w:rsidRPr="00C344C8">
              <w:rPr>
                <w:sz w:val="26"/>
                <w:szCs w:val="26"/>
              </w:rPr>
              <w:t>1</w:t>
            </w:r>
          </w:p>
        </w:tc>
        <w:tc>
          <w:tcPr>
            <w:tcW w:w="710" w:type="dxa"/>
          </w:tcPr>
          <w:p w:rsidR="008D2116" w:rsidRPr="00C344C8" w:rsidRDefault="008D2116" w:rsidP="008D2116">
            <w:pPr>
              <w:ind w:firstLine="567"/>
              <w:jc w:val="center"/>
              <w:rPr>
                <w:sz w:val="26"/>
                <w:szCs w:val="26"/>
              </w:rPr>
            </w:pPr>
            <w:r w:rsidRPr="00C344C8">
              <w:rPr>
                <w:sz w:val="26"/>
                <w:szCs w:val="26"/>
              </w:rPr>
              <w:t>0</w:t>
            </w:r>
          </w:p>
        </w:tc>
        <w:tc>
          <w:tcPr>
            <w:tcW w:w="708" w:type="dxa"/>
          </w:tcPr>
          <w:p w:rsidR="008D2116" w:rsidRPr="00C344C8" w:rsidRDefault="008D2116" w:rsidP="008D2116">
            <w:pPr>
              <w:ind w:firstLine="567"/>
              <w:jc w:val="center"/>
              <w:rPr>
                <w:sz w:val="26"/>
                <w:szCs w:val="26"/>
              </w:rPr>
            </w:pPr>
            <w:r w:rsidRPr="00C344C8">
              <w:rPr>
                <w:sz w:val="26"/>
                <w:szCs w:val="26"/>
              </w:rPr>
              <w:t>0</w:t>
            </w:r>
          </w:p>
        </w:tc>
        <w:tc>
          <w:tcPr>
            <w:tcW w:w="709" w:type="dxa"/>
          </w:tcPr>
          <w:p w:rsidR="008D2116" w:rsidRPr="00C344C8" w:rsidRDefault="008D2116" w:rsidP="008D2116">
            <w:pPr>
              <w:ind w:firstLine="567"/>
              <w:jc w:val="center"/>
              <w:rPr>
                <w:sz w:val="26"/>
                <w:szCs w:val="26"/>
              </w:rPr>
            </w:pPr>
          </w:p>
        </w:tc>
        <w:tc>
          <w:tcPr>
            <w:tcW w:w="709" w:type="dxa"/>
          </w:tcPr>
          <w:p w:rsidR="008D2116" w:rsidRPr="00C344C8" w:rsidRDefault="008D2116" w:rsidP="008D2116">
            <w:pPr>
              <w:ind w:firstLine="567"/>
              <w:jc w:val="center"/>
              <w:rPr>
                <w:sz w:val="26"/>
                <w:szCs w:val="26"/>
              </w:rPr>
            </w:pPr>
            <w:r w:rsidRPr="00C344C8">
              <w:rPr>
                <w:sz w:val="26"/>
                <w:szCs w:val="26"/>
              </w:rPr>
              <w:t>1</w:t>
            </w:r>
          </w:p>
        </w:tc>
        <w:tc>
          <w:tcPr>
            <w:tcW w:w="709" w:type="dxa"/>
          </w:tcPr>
          <w:p w:rsidR="008D2116" w:rsidRPr="00C344C8" w:rsidRDefault="008D2116" w:rsidP="008D2116">
            <w:pPr>
              <w:ind w:firstLine="567"/>
              <w:jc w:val="center"/>
              <w:rPr>
                <w:sz w:val="26"/>
                <w:szCs w:val="26"/>
              </w:rPr>
            </w:pPr>
          </w:p>
        </w:tc>
        <w:tc>
          <w:tcPr>
            <w:tcW w:w="708" w:type="dxa"/>
          </w:tcPr>
          <w:p w:rsidR="008D2116" w:rsidRPr="00C344C8" w:rsidRDefault="008D2116" w:rsidP="008D2116">
            <w:pPr>
              <w:ind w:firstLine="567"/>
              <w:jc w:val="center"/>
              <w:rPr>
                <w:sz w:val="26"/>
                <w:szCs w:val="26"/>
              </w:rPr>
            </w:pPr>
          </w:p>
        </w:tc>
        <w:tc>
          <w:tcPr>
            <w:tcW w:w="1418" w:type="dxa"/>
          </w:tcPr>
          <w:p w:rsidR="008D2116" w:rsidRPr="00C344C8" w:rsidRDefault="008D2116" w:rsidP="008D2116">
            <w:pPr>
              <w:ind w:firstLine="567"/>
              <w:jc w:val="center"/>
              <w:rPr>
                <w:sz w:val="26"/>
                <w:szCs w:val="26"/>
              </w:rPr>
            </w:pPr>
            <w:r w:rsidRPr="00C344C8">
              <w:rPr>
                <w:sz w:val="26"/>
                <w:szCs w:val="26"/>
              </w:rPr>
              <w:t>0</w:t>
            </w:r>
          </w:p>
        </w:tc>
        <w:tc>
          <w:tcPr>
            <w:tcW w:w="709" w:type="dxa"/>
          </w:tcPr>
          <w:p w:rsidR="008D2116" w:rsidRPr="00C344C8" w:rsidRDefault="008D2116" w:rsidP="008D2116">
            <w:pPr>
              <w:ind w:firstLine="567"/>
              <w:jc w:val="center"/>
              <w:rPr>
                <w:sz w:val="26"/>
                <w:szCs w:val="26"/>
              </w:rPr>
            </w:pPr>
            <w:r w:rsidRPr="00C344C8">
              <w:rPr>
                <w:sz w:val="26"/>
                <w:szCs w:val="26"/>
              </w:rPr>
              <w:t>0</w:t>
            </w:r>
          </w:p>
        </w:tc>
        <w:tc>
          <w:tcPr>
            <w:tcW w:w="708" w:type="dxa"/>
          </w:tcPr>
          <w:p w:rsidR="008D2116" w:rsidRPr="00C344C8" w:rsidRDefault="008D2116" w:rsidP="008D2116">
            <w:pPr>
              <w:ind w:firstLine="567"/>
              <w:jc w:val="center"/>
              <w:rPr>
                <w:sz w:val="26"/>
                <w:szCs w:val="26"/>
              </w:rPr>
            </w:pPr>
            <w:r w:rsidRPr="00C344C8">
              <w:rPr>
                <w:sz w:val="26"/>
                <w:szCs w:val="26"/>
              </w:rPr>
              <w:t>0</w:t>
            </w:r>
          </w:p>
        </w:tc>
        <w:tc>
          <w:tcPr>
            <w:tcW w:w="709" w:type="dxa"/>
          </w:tcPr>
          <w:p w:rsidR="008D2116" w:rsidRPr="00C344C8" w:rsidRDefault="008D2116" w:rsidP="008D2116">
            <w:pPr>
              <w:ind w:firstLine="567"/>
              <w:jc w:val="center"/>
              <w:rPr>
                <w:sz w:val="26"/>
                <w:szCs w:val="26"/>
              </w:rPr>
            </w:pPr>
            <w:r w:rsidRPr="00C344C8">
              <w:rPr>
                <w:sz w:val="26"/>
                <w:szCs w:val="26"/>
              </w:rPr>
              <w:t>0</w:t>
            </w:r>
          </w:p>
        </w:tc>
        <w:tc>
          <w:tcPr>
            <w:tcW w:w="672" w:type="dxa"/>
          </w:tcPr>
          <w:p w:rsidR="008D2116" w:rsidRPr="00C344C8" w:rsidRDefault="008D2116" w:rsidP="008D2116">
            <w:pPr>
              <w:ind w:firstLine="567"/>
              <w:jc w:val="center"/>
              <w:rPr>
                <w:sz w:val="26"/>
                <w:szCs w:val="26"/>
              </w:rPr>
            </w:pPr>
            <w:r w:rsidRPr="00C344C8">
              <w:rPr>
                <w:sz w:val="26"/>
                <w:szCs w:val="26"/>
              </w:rPr>
              <w:t>0</w:t>
            </w:r>
          </w:p>
        </w:tc>
      </w:tr>
      <w:tr w:rsidR="008D2116" w:rsidRPr="00C344C8" w:rsidTr="008D2116">
        <w:tblPrEx>
          <w:tblCellMar>
            <w:top w:w="0" w:type="dxa"/>
            <w:bottom w:w="0" w:type="dxa"/>
          </w:tblCellMar>
        </w:tblPrEx>
        <w:tc>
          <w:tcPr>
            <w:tcW w:w="1417" w:type="dxa"/>
          </w:tcPr>
          <w:p w:rsidR="008D2116" w:rsidRPr="00C344C8" w:rsidRDefault="008D2116" w:rsidP="008D2116">
            <w:pPr>
              <w:ind w:firstLine="567"/>
              <w:jc w:val="center"/>
              <w:rPr>
                <w:sz w:val="26"/>
                <w:szCs w:val="26"/>
              </w:rPr>
            </w:pPr>
            <w:r w:rsidRPr="00C344C8">
              <w:rPr>
                <w:sz w:val="26"/>
                <w:szCs w:val="26"/>
              </w:rPr>
              <w:t>2</w:t>
            </w:r>
          </w:p>
        </w:tc>
        <w:tc>
          <w:tcPr>
            <w:tcW w:w="710" w:type="dxa"/>
          </w:tcPr>
          <w:p w:rsidR="008D2116" w:rsidRPr="00C344C8" w:rsidRDefault="008D2116" w:rsidP="008D2116">
            <w:pPr>
              <w:ind w:firstLine="567"/>
              <w:jc w:val="center"/>
              <w:rPr>
                <w:sz w:val="26"/>
                <w:szCs w:val="26"/>
              </w:rPr>
            </w:pPr>
            <w:r w:rsidRPr="00C344C8">
              <w:rPr>
                <w:sz w:val="26"/>
                <w:szCs w:val="26"/>
              </w:rPr>
              <w:t>0</w:t>
            </w:r>
          </w:p>
        </w:tc>
        <w:tc>
          <w:tcPr>
            <w:tcW w:w="708" w:type="dxa"/>
          </w:tcPr>
          <w:p w:rsidR="008D2116" w:rsidRPr="00C344C8" w:rsidRDefault="008D2116" w:rsidP="008D2116">
            <w:pPr>
              <w:ind w:firstLine="567"/>
              <w:jc w:val="center"/>
              <w:rPr>
                <w:sz w:val="26"/>
                <w:szCs w:val="26"/>
              </w:rPr>
            </w:pPr>
            <w:r w:rsidRPr="00C344C8">
              <w:rPr>
                <w:sz w:val="26"/>
                <w:szCs w:val="26"/>
              </w:rPr>
              <w:t>1</w:t>
            </w:r>
          </w:p>
        </w:tc>
        <w:tc>
          <w:tcPr>
            <w:tcW w:w="709" w:type="dxa"/>
          </w:tcPr>
          <w:p w:rsidR="008D2116" w:rsidRPr="00C344C8" w:rsidRDefault="008D2116" w:rsidP="008D2116">
            <w:pPr>
              <w:ind w:firstLine="567"/>
              <w:jc w:val="center"/>
              <w:rPr>
                <w:sz w:val="26"/>
                <w:szCs w:val="26"/>
              </w:rPr>
            </w:pPr>
          </w:p>
        </w:tc>
        <w:tc>
          <w:tcPr>
            <w:tcW w:w="709" w:type="dxa"/>
          </w:tcPr>
          <w:p w:rsidR="008D2116" w:rsidRPr="00C344C8" w:rsidRDefault="008D2116" w:rsidP="008D2116">
            <w:pPr>
              <w:ind w:firstLine="567"/>
              <w:jc w:val="center"/>
              <w:rPr>
                <w:sz w:val="26"/>
                <w:szCs w:val="26"/>
              </w:rPr>
            </w:pPr>
            <w:r w:rsidRPr="00C344C8">
              <w:rPr>
                <w:sz w:val="26"/>
                <w:szCs w:val="26"/>
              </w:rPr>
              <w:t>1</w:t>
            </w:r>
          </w:p>
        </w:tc>
        <w:tc>
          <w:tcPr>
            <w:tcW w:w="709" w:type="dxa"/>
          </w:tcPr>
          <w:p w:rsidR="008D2116" w:rsidRPr="00C344C8" w:rsidRDefault="008D2116" w:rsidP="008D2116">
            <w:pPr>
              <w:ind w:firstLine="567"/>
              <w:jc w:val="center"/>
              <w:rPr>
                <w:sz w:val="26"/>
                <w:szCs w:val="26"/>
              </w:rPr>
            </w:pPr>
          </w:p>
        </w:tc>
        <w:tc>
          <w:tcPr>
            <w:tcW w:w="708" w:type="dxa"/>
          </w:tcPr>
          <w:p w:rsidR="008D2116" w:rsidRPr="00C344C8" w:rsidRDefault="008D2116" w:rsidP="008D2116">
            <w:pPr>
              <w:ind w:firstLine="567"/>
              <w:jc w:val="center"/>
              <w:rPr>
                <w:sz w:val="26"/>
                <w:szCs w:val="26"/>
              </w:rPr>
            </w:pPr>
          </w:p>
        </w:tc>
        <w:tc>
          <w:tcPr>
            <w:tcW w:w="1418" w:type="dxa"/>
          </w:tcPr>
          <w:p w:rsidR="008D2116" w:rsidRPr="00C344C8" w:rsidRDefault="008D2116" w:rsidP="008D2116">
            <w:pPr>
              <w:ind w:firstLine="567"/>
              <w:jc w:val="center"/>
              <w:rPr>
                <w:sz w:val="26"/>
                <w:szCs w:val="26"/>
              </w:rPr>
            </w:pPr>
            <w:r w:rsidRPr="00C344C8">
              <w:rPr>
                <w:sz w:val="26"/>
                <w:szCs w:val="26"/>
              </w:rPr>
              <w:t>1</w:t>
            </w:r>
          </w:p>
        </w:tc>
        <w:tc>
          <w:tcPr>
            <w:tcW w:w="709" w:type="dxa"/>
          </w:tcPr>
          <w:p w:rsidR="008D2116" w:rsidRPr="00C344C8" w:rsidRDefault="008D2116" w:rsidP="008D2116">
            <w:pPr>
              <w:ind w:firstLine="567"/>
              <w:jc w:val="center"/>
              <w:rPr>
                <w:sz w:val="26"/>
                <w:szCs w:val="26"/>
              </w:rPr>
            </w:pPr>
            <w:r w:rsidRPr="00C344C8">
              <w:rPr>
                <w:sz w:val="26"/>
                <w:szCs w:val="26"/>
              </w:rPr>
              <w:t>0</w:t>
            </w:r>
          </w:p>
        </w:tc>
        <w:tc>
          <w:tcPr>
            <w:tcW w:w="708" w:type="dxa"/>
          </w:tcPr>
          <w:p w:rsidR="008D2116" w:rsidRPr="00C344C8" w:rsidRDefault="008D2116" w:rsidP="008D2116">
            <w:pPr>
              <w:ind w:firstLine="567"/>
              <w:jc w:val="center"/>
              <w:rPr>
                <w:sz w:val="26"/>
                <w:szCs w:val="26"/>
              </w:rPr>
            </w:pPr>
            <w:r w:rsidRPr="00C344C8">
              <w:rPr>
                <w:sz w:val="26"/>
                <w:szCs w:val="26"/>
              </w:rPr>
              <w:t>0</w:t>
            </w:r>
          </w:p>
        </w:tc>
        <w:tc>
          <w:tcPr>
            <w:tcW w:w="709" w:type="dxa"/>
          </w:tcPr>
          <w:p w:rsidR="008D2116" w:rsidRPr="00C344C8" w:rsidRDefault="008D2116" w:rsidP="008D2116">
            <w:pPr>
              <w:ind w:firstLine="567"/>
              <w:jc w:val="center"/>
              <w:rPr>
                <w:sz w:val="26"/>
                <w:szCs w:val="26"/>
              </w:rPr>
            </w:pPr>
            <w:r w:rsidRPr="00C344C8">
              <w:rPr>
                <w:sz w:val="26"/>
                <w:szCs w:val="26"/>
              </w:rPr>
              <w:t>0</w:t>
            </w:r>
          </w:p>
        </w:tc>
        <w:tc>
          <w:tcPr>
            <w:tcW w:w="672" w:type="dxa"/>
          </w:tcPr>
          <w:p w:rsidR="008D2116" w:rsidRPr="00C344C8" w:rsidRDefault="008D2116" w:rsidP="008D2116">
            <w:pPr>
              <w:ind w:firstLine="567"/>
              <w:jc w:val="center"/>
              <w:rPr>
                <w:sz w:val="26"/>
                <w:szCs w:val="26"/>
              </w:rPr>
            </w:pPr>
            <w:r w:rsidRPr="00C344C8">
              <w:rPr>
                <w:sz w:val="26"/>
                <w:szCs w:val="26"/>
              </w:rPr>
              <w:t>1</w:t>
            </w:r>
          </w:p>
        </w:tc>
      </w:tr>
      <w:tr w:rsidR="008D2116" w:rsidRPr="00C344C8" w:rsidTr="008D2116">
        <w:tblPrEx>
          <w:tblCellMar>
            <w:top w:w="0" w:type="dxa"/>
            <w:bottom w:w="0" w:type="dxa"/>
          </w:tblCellMar>
        </w:tblPrEx>
        <w:tc>
          <w:tcPr>
            <w:tcW w:w="1417" w:type="dxa"/>
          </w:tcPr>
          <w:p w:rsidR="008D2116" w:rsidRPr="00C344C8" w:rsidRDefault="008D2116" w:rsidP="008D2116">
            <w:pPr>
              <w:ind w:firstLine="567"/>
              <w:jc w:val="center"/>
              <w:rPr>
                <w:sz w:val="26"/>
                <w:szCs w:val="26"/>
              </w:rPr>
            </w:pPr>
            <w:r w:rsidRPr="00C344C8">
              <w:rPr>
                <w:sz w:val="26"/>
                <w:szCs w:val="26"/>
              </w:rPr>
              <w:t>3</w:t>
            </w:r>
          </w:p>
        </w:tc>
        <w:tc>
          <w:tcPr>
            <w:tcW w:w="710" w:type="dxa"/>
          </w:tcPr>
          <w:p w:rsidR="008D2116" w:rsidRPr="00C344C8" w:rsidRDefault="008D2116" w:rsidP="008D2116">
            <w:pPr>
              <w:ind w:firstLine="567"/>
              <w:jc w:val="center"/>
              <w:rPr>
                <w:sz w:val="26"/>
                <w:szCs w:val="26"/>
              </w:rPr>
            </w:pPr>
            <w:r w:rsidRPr="00C344C8">
              <w:rPr>
                <w:sz w:val="26"/>
                <w:szCs w:val="26"/>
              </w:rPr>
              <w:t>1</w:t>
            </w:r>
          </w:p>
        </w:tc>
        <w:tc>
          <w:tcPr>
            <w:tcW w:w="708" w:type="dxa"/>
          </w:tcPr>
          <w:p w:rsidR="008D2116" w:rsidRPr="00C344C8" w:rsidRDefault="008D2116" w:rsidP="008D2116">
            <w:pPr>
              <w:ind w:firstLine="567"/>
              <w:jc w:val="center"/>
              <w:rPr>
                <w:sz w:val="26"/>
                <w:szCs w:val="26"/>
              </w:rPr>
            </w:pPr>
            <w:r w:rsidRPr="00C344C8">
              <w:rPr>
                <w:sz w:val="26"/>
                <w:szCs w:val="26"/>
              </w:rPr>
              <w:t>1</w:t>
            </w:r>
          </w:p>
        </w:tc>
        <w:tc>
          <w:tcPr>
            <w:tcW w:w="709" w:type="dxa"/>
          </w:tcPr>
          <w:p w:rsidR="008D2116" w:rsidRPr="00C344C8" w:rsidRDefault="008D2116" w:rsidP="008D2116">
            <w:pPr>
              <w:ind w:firstLine="567"/>
              <w:jc w:val="center"/>
              <w:rPr>
                <w:sz w:val="26"/>
                <w:szCs w:val="26"/>
              </w:rPr>
            </w:pPr>
          </w:p>
        </w:tc>
        <w:tc>
          <w:tcPr>
            <w:tcW w:w="709" w:type="dxa"/>
          </w:tcPr>
          <w:p w:rsidR="008D2116" w:rsidRPr="00C344C8" w:rsidRDefault="008D2116" w:rsidP="008D2116">
            <w:pPr>
              <w:ind w:firstLine="567"/>
              <w:jc w:val="center"/>
              <w:rPr>
                <w:sz w:val="26"/>
                <w:szCs w:val="26"/>
              </w:rPr>
            </w:pPr>
            <w:r w:rsidRPr="00C344C8">
              <w:rPr>
                <w:sz w:val="26"/>
                <w:szCs w:val="26"/>
              </w:rPr>
              <w:t>2</w:t>
            </w:r>
          </w:p>
        </w:tc>
        <w:tc>
          <w:tcPr>
            <w:tcW w:w="709" w:type="dxa"/>
          </w:tcPr>
          <w:p w:rsidR="008D2116" w:rsidRPr="00C344C8" w:rsidRDefault="008D2116" w:rsidP="008D2116">
            <w:pPr>
              <w:ind w:firstLine="567"/>
              <w:jc w:val="center"/>
              <w:rPr>
                <w:sz w:val="26"/>
                <w:szCs w:val="26"/>
              </w:rPr>
            </w:pPr>
          </w:p>
        </w:tc>
        <w:tc>
          <w:tcPr>
            <w:tcW w:w="708" w:type="dxa"/>
          </w:tcPr>
          <w:p w:rsidR="008D2116" w:rsidRPr="00C344C8" w:rsidRDefault="008D2116" w:rsidP="008D2116">
            <w:pPr>
              <w:ind w:firstLine="567"/>
              <w:jc w:val="center"/>
              <w:rPr>
                <w:sz w:val="26"/>
                <w:szCs w:val="26"/>
              </w:rPr>
            </w:pPr>
          </w:p>
        </w:tc>
        <w:tc>
          <w:tcPr>
            <w:tcW w:w="1418" w:type="dxa"/>
          </w:tcPr>
          <w:p w:rsidR="008D2116" w:rsidRPr="00C344C8" w:rsidRDefault="008D2116" w:rsidP="008D2116">
            <w:pPr>
              <w:ind w:firstLine="567"/>
              <w:jc w:val="center"/>
              <w:rPr>
                <w:sz w:val="26"/>
                <w:szCs w:val="26"/>
              </w:rPr>
            </w:pPr>
            <w:r w:rsidRPr="00C344C8">
              <w:rPr>
                <w:sz w:val="26"/>
                <w:szCs w:val="26"/>
              </w:rPr>
              <w:t>2</w:t>
            </w:r>
          </w:p>
        </w:tc>
        <w:tc>
          <w:tcPr>
            <w:tcW w:w="709" w:type="dxa"/>
          </w:tcPr>
          <w:p w:rsidR="008D2116" w:rsidRPr="00C344C8" w:rsidRDefault="008D2116" w:rsidP="008D2116">
            <w:pPr>
              <w:ind w:firstLine="567"/>
              <w:jc w:val="center"/>
              <w:rPr>
                <w:sz w:val="26"/>
                <w:szCs w:val="26"/>
              </w:rPr>
            </w:pPr>
            <w:r w:rsidRPr="00C344C8">
              <w:rPr>
                <w:sz w:val="26"/>
                <w:szCs w:val="26"/>
              </w:rPr>
              <w:t>0</w:t>
            </w:r>
          </w:p>
        </w:tc>
        <w:tc>
          <w:tcPr>
            <w:tcW w:w="708" w:type="dxa"/>
          </w:tcPr>
          <w:p w:rsidR="008D2116" w:rsidRPr="00C344C8" w:rsidRDefault="008D2116" w:rsidP="008D2116">
            <w:pPr>
              <w:ind w:firstLine="567"/>
              <w:jc w:val="center"/>
              <w:rPr>
                <w:sz w:val="26"/>
                <w:szCs w:val="26"/>
              </w:rPr>
            </w:pPr>
            <w:r w:rsidRPr="00C344C8">
              <w:rPr>
                <w:sz w:val="26"/>
                <w:szCs w:val="26"/>
              </w:rPr>
              <w:t>1</w:t>
            </w:r>
          </w:p>
        </w:tc>
        <w:tc>
          <w:tcPr>
            <w:tcW w:w="709" w:type="dxa"/>
          </w:tcPr>
          <w:p w:rsidR="008D2116" w:rsidRPr="00C344C8" w:rsidRDefault="008D2116" w:rsidP="008D2116">
            <w:pPr>
              <w:ind w:firstLine="567"/>
              <w:jc w:val="center"/>
              <w:rPr>
                <w:sz w:val="26"/>
                <w:szCs w:val="26"/>
              </w:rPr>
            </w:pPr>
            <w:r w:rsidRPr="00C344C8">
              <w:rPr>
                <w:sz w:val="26"/>
                <w:szCs w:val="26"/>
              </w:rPr>
              <w:t>1</w:t>
            </w:r>
          </w:p>
        </w:tc>
        <w:tc>
          <w:tcPr>
            <w:tcW w:w="672" w:type="dxa"/>
          </w:tcPr>
          <w:p w:rsidR="008D2116" w:rsidRPr="00C344C8" w:rsidRDefault="008D2116" w:rsidP="008D2116">
            <w:pPr>
              <w:ind w:firstLine="567"/>
              <w:jc w:val="center"/>
              <w:rPr>
                <w:sz w:val="26"/>
                <w:szCs w:val="26"/>
              </w:rPr>
            </w:pPr>
            <w:r w:rsidRPr="00C344C8">
              <w:rPr>
                <w:sz w:val="26"/>
                <w:szCs w:val="26"/>
              </w:rPr>
              <w:t>1</w:t>
            </w:r>
          </w:p>
        </w:tc>
      </w:tr>
      <w:tr w:rsidR="008D2116" w:rsidRPr="00C344C8" w:rsidTr="008D2116">
        <w:tblPrEx>
          <w:tblCellMar>
            <w:top w:w="0" w:type="dxa"/>
            <w:bottom w:w="0" w:type="dxa"/>
          </w:tblCellMar>
        </w:tblPrEx>
        <w:tc>
          <w:tcPr>
            <w:tcW w:w="1417" w:type="dxa"/>
          </w:tcPr>
          <w:p w:rsidR="008D2116" w:rsidRPr="00C344C8" w:rsidRDefault="008D2116" w:rsidP="008D2116">
            <w:pPr>
              <w:ind w:firstLine="567"/>
              <w:jc w:val="center"/>
              <w:rPr>
                <w:sz w:val="26"/>
                <w:szCs w:val="26"/>
              </w:rPr>
            </w:pPr>
            <w:r w:rsidRPr="00C344C8">
              <w:rPr>
                <w:sz w:val="26"/>
                <w:szCs w:val="26"/>
              </w:rPr>
              <w:t>4</w:t>
            </w:r>
          </w:p>
        </w:tc>
        <w:tc>
          <w:tcPr>
            <w:tcW w:w="710" w:type="dxa"/>
          </w:tcPr>
          <w:p w:rsidR="008D2116" w:rsidRPr="00C344C8" w:rsidRDefault="008D2116" w:rsidP="008D2116">
            <w:pPr>
              <w:ind w:firstLine="567"/>
              <w:jc w:val="center"/>
              <w:rPr>
                <w:sz w:val="26"/>
                <w:szCs w:val="26"/>
              </w:rPr>
            </w:pPr>
            <w:r w:rsidRPr="00C344C8">
              <w:rPr>
                <w:sz w:val="26"/>
                <w:szCs w:val="26"/>
              </w:rPr>
              <w:t>1</w:t>
            </w:r>
          </w:p>
        </w:tc>
        <w:tc>
          <w:tcPr>
            <w:tcW w:w="708" w:type="dxa"/>
          </w:tcPr>
          <w:p w:rsidR="008D2116" w:rsidRPr="00C344C8" w:rsidRDefault="008D2116" w:rsidP="008D2116">
            <w:pPr>
              <w:ind w:firstLine="567"/>
              <w:jc w:val="center"/>
              <w:rPr>
                <w:sz w:val="26"/>
                <w:szCs w:val="26"/>
              </w:rPr>
            </w:pPr>
            <w:r w:rsidRPr="00C344C8">
              <w:rPr>
                <w:sz w:val="26"/>
                <w:szCs w:val="26"/>
              </w:rPr>
              <w:t>1</w:t>
            </w:r>
          </w:p>
        </w:tc>
        <w:tc>
          <w:tcPr>
            <w:tcW w:w="709" w:type="dxa"/>
          </w:tcPr>
          <w:p w:rsidR="008D2116" w:rsidRPr="00C344C8" w:rsidRDefault="008D2116" w:rsidP="008D2116">
            <w:pPr>
              <w:ind w:firstLine="567"/>
              <w:jc w:val="center"/>
              <w:rPr>
                <w:sz w:val="26"/>
                <w:szCs w:val="26"/>
              </w:rPr>
            </w:pPr>
          </w:p>
        </w:tc>
        <w:tc>
          <w:tcPr>
            <w:tcW w:w="709" w:type="dxa"/>
          </w:tcPr>
          <w:p w:rsidR="008D2116" w:rsidRPr="00C344C8" w:rsidRDefault="008D2116" w:rsidP="008D2116">
            <w:pPr>
              <w:ind w:firstLine="567"/>
              <w:jc w:val="center"/>
              <w:rPr>
                <w:sz w:val="26"/>
                <w:szCs w:val="26"/>
              </w:rPr>
            </w:pPr>
            <w:r w:rsidRPr="00C344C8">
              <w:rPr>
                <w:sz w:val="26"/>
                <w:szCs w:val="26"/>
              </w:rPr>
              <w:t>2</w:t>
            </w:r>
          </w:p>
        </w:tc>
        <w:tc>
          <w:tcPr>
            <w:tcW w:w="709" w:type="dxa"/>
          </w:tcPr>
          <w:p w:rsidR="008D2116" w:rsidRPr="00C344C8" w:rsidRDefault="008D2116" w:rsidP="008D2116">
            <w:pPr>
              <w:ind w:firstLine="567"/>
              <w:jc w:val="center"/>
              <w:rPr>
                <w:sz w:val="26"/>
                <w:szCs w:val="26"/>
              </w:rPr>
            </w:pPr>
          </w:p>
        </w:tc>
        <w:tc>
          <w:tcPr>
            <w:tcW w:w="708" w:type="dxa"/>
          </w:tcPr>
          <w:p w:rsidR="008D2116" w:rsidRPr="00C344C8" w:rsidRDefault="008D2116" w:rsidP="008D2116">
            <w:pPr>
              <w:ind w:firstLine="567"/>
              <w:jc w:val="center"/>
              <w:rPr>
                <w:sz w:val="26"/>
                <w:szCs w:val="26"/>
              </w:rPr>
            </w:pPr>
          </w:p>
        </w:tc>
        <w:tc>
          <w:tcPr>
            <w:tcW w:w="1418" w:type="dxa"/>
          </w:tcPr>
          <w:p w:rsidR="008D2116" w:rsidRPr="00C344C8" w:rsidRDefault="008D2116" w:rsidP="008D2116">
            <w:pPr>
              <w:ind w:firstLine="567"/>
              <w:jc w:val="center"/>
              <w:rPr>
                <w:sz w:val="26"/>
                <w:szCs w:val="26"/>
              </w:rPr>
            </w:pPr>
            <w:r w:rsidRPr="00C344C8">
              <w:rPr>
                <w:sz w:val="26"/>
                <w:szCs w:val="26"/>
              </w:rPr>
              <w:t>3</w:t>
            </w:r>
          </w:p>
        </w:tc>
        <w:tc>
          <w:tcPr>
            <w:tcW w:w="709" w:type="dxa"/>
          </w:tcPr>
          <w:p w:rsidR="008D2116" w:rsidRPr="00C344C8" w:rsidRDefault="008D2116" w:rsidP="008D2116">
            <w:pPr>
              <w:ind w:firstLine="567"/>
              <w:jc w:val="center"/>
              <w:rPr>
                <w:sz w:val="26"/>
                <w:szCs w:val="26"/>
              </w:rPr>
            </w:pPr>
            <w:r w:rsidRPr="00C344C8">
              <w:rPr>
                <w:sz w:val="26"/>
                <w:szCs w:val="26"/>
              </w:rPr>
              <w:t>1</w:t>
            </w:r>
          </w:p>
        </w:tc>
        <w:tc>
          <w:tcPr>
            <w:tcW w:w="708" w:type="dxa"/>
          </w:tcPr>
          <w:p w:rsidR="008D2116" w:rsidRPr="00C344C8" w:rsidRDefault="008D2116" w:rsidP="008D2116">
            <w:pPr>
              <w:ind w:firstLine="567"/>
              <w:jc w:val="center"/>
              <w:rPr>
                <w:sz w:val="26"/>
                <w:szCs w:val="26"/>
              </w:rPr>
            </w:pPr>
            <w:r w:rsidRPr="00C344C8">
              <w:rPr>
                <w:sz w:val="26"/>
                <w:szCs w:val="26"/>
              </w:rPr>
              <w:t>1</w:t>
            </w:r>
          </w:p>
        </w:tc>
        <w:tc>
          <w:tcPr>
            <w:tcW w:w="709" w:type="dxa"/>
          </w:tcPr>
          <w:p w:rsidR="008D2116" w:rsidRPr="00C344C8" w:rsidRDefault="008D2116" w:rsidP="008D2116">
            <w:pPr>
              <w:ind w:firstLine="567"/>
              <w:jc w:val="center"/>
              <w:rPr>
                <w:sz w:val="26"/>
                <w:szCs w:val="26"/>
              </w:rPr>
            </w:pPr>
            <w:r w:rsidRPr="00C344C8">
              <w:rPr>
                <w:sz w:val="26"/>
                <w:szCs w:val="26"/>
              </w:rPr>
              <w:t>1</w:t>
            </w:r>
          </w:p>
        </w:tc>
        <w:tc>
          <w:tcPr>
            <w:tcW w:w="672" w:type="dxa"/>
          </w:tcPr>
          <w:p w:rsidR="008D2116" w:rsidRPr="00C344C8" w:rsidRDefault="008D2116" w:rsidP="008D2116">
            <w:pPr>
              <w:ind w:firstLine="567"/>
              <w:jc w:val="center"/>
              <w:rPr>
                <w:sz w:val="26"/>
                <w:szCs w:val="26"/>
              </w:rPr>
            </w:pPr>
            <w:r w:rsidRPr="00C344C8">
              <w:rPr>
                <w:sz w:val="26"/>
                <w:szCs w:val="26"/>
              </w:rPr>
              <w:t>2</w:t>
            </w:r>
          </w:p>
        </w:tc>
      </w:tr>
      <w:tr w:rsidR="008D2116" w:rsidRPr="00C344C8" w:rsidTr="008D2116">
        <w:tblPrEx>
          <w:tblCellMar>
            <w:top w:w="0" w:type="dxa"/>
            <w:bottom w:w="0" w:type="dxa"/>
          </w:tblCellMar>
        </w:tblPrEx>
        <w:tc>
          <w:tcPr>
            <w:tcW w:w="1417" w:type="dxa"/>
          </w:tcPr>
          <w:p w:rsidR="008D2116" w:rsidRPr="00C344C8" w:rsidRDefault="008D2116" w:rsidP="008D2116">
            <w:pPr>
              <w:ind w:firstLine="567"/>
              <w:jc w:val="center"/>
              <w:rPr>
                <w:sz w:val="26"/>
                <w:szCs w:val="26"/>
              </w:rPr>
            </w:pPr>
            <w:r w:rsidRPr="00C344C8">
              <w:rPr>
                <w:sz w:val="26"/>
                <w:szCs w:val="26"/>
              </w:rPr>
              <w:t>5</w:t>
            </w:r>
          </w:p>
        </w:tc>
        <w:tc>
          <w:tcPr>
            <w:tcW w:w="710" w:type="dxa"/>
          </w:tcPr>
          <w:p w:rsidR="008D2116" w:rsidRPr="00C344C8" w:rsidRDefault="008D2116" w:rsidP="008D2116">
            <w:pPr>
              <w:ind w:firstLine="567"/>
              <w:jc w:val="center"/>
              <w:rPr>
                <w:sz w:val="26"/>
                <w:szCs w:val="26"/>
              </w:rPr>
            </w:pPr>
            <w:r w:rsidRPr="00C344C8">
              <w:rPr>
                <w:sz w:val="26"/>
                <w:szCs w:val="26"/>
              </w:rPr>
              <w:t>1</w:t>
            </w:r>
          </w:p>
        </w:tc>
        <w:tc>
          <w:tcPr>
            <w:tcW w:w="708" w:type="dxa"/>
          </w:tcPr>
          <w:p w:rsidR="008D2116" w:rsidRPr="00C344C8" w:rsidRDefault="008D2116" w:rsidP="008D2116">
            <w:pPr>
              <w:ind w:firstLine="567"/>
              <w:jc w:val="center"/>
              <w:rPr>
                <w:sz w:val="26"/>
                <w:szCs w:val="26"/>
              </w:rPr>
            </w:pPr>
            <w:r w:rsidRPr="00C344C8">
              <w:rPr>
                <w:sz w:val="26"/>
                <w:szCs w:val="26"/>
              </w:rPr>
              <w:t>2</w:t>
            </w:r>
          </w:p>
        </w:tc>
        <w:tc>
          <w:tcPr>
            <w:tcW w:w="709" w:type="dxa"/>
          </w:tcPr>
          <w:p w:rsidR="008D2116" w:rsidRPr="00C344C8" w:rsidRDefault="008D2116" w:rsidP="008D2116">
            <w:pPr>
              <w:ind w:firstLine="567"/>
              <w:jc w:val="center"/>
              <w:rPr>
                <w:sz w:val="26"/>
                <w:szCs w:val="26"/>
              </w:rPr>
            </w:pPr>
          </w:p>
        </w:tc>
        <w:tc>
          <w:tcPr>
            <w:tcW w:w="709" w:type="dxa"/>
          </w:tcPr>
          <w:p w:rsidR="008D2116" w:rsidRPr="00C344C8" w:rsidRDefault="008D2116" w:rsidP="008D2116">
            <w:pPr>
              <w:ind w:firstLine="567"/>
              <w:jc w:val="center"/>
              <w:rPr>
                <w:sz w:val="26"/>
                <w:szCs w:val="26"/>
              </w:rPr>
            </w:pPr>
            <w:r w:rsidRPr="00C344C8">
              <w:rPr>
                <w:sz w:val="26"/>
                <w:szCs w:val="26"/>
              </w:rPr>
              <w:t>3</w:t>
            </w:r>
          </w:p>
        </w:tc>
        <w:tc>
          <w:tcPr>
            <w:tcW w:w="709" w:type="dxa"/>
          </w:tcPr>
          <w:p w:rsidR="008D2116" w:rsidRPr="00C344C8" w:rsidRDefault="008D2116" w:rsidP="008D2116">
            <w:pPr>
              <w:ind w:firstLine="567"/>
              <w:jc w:val="center"/>
              <w:rPr>
                <w:sz w:val="26"/>
                <w:szCs w:val="26"/>
              </w:rPr>
            </w:pPr>
          </w:p>
        </w:tc>
        <w:tc>
          <w:tcPr>
            <w:tcW w:w="708" w:type="dxa"/>
          </w:tcPr>
          <w:p w:rsidR="008D2116" w:rsidRPr="00C344C8" w:rsidRDefault="008D2116" w:rsidP="008D2116">
            <w:pPr>
              <w:ind w:firstLine="567"/>
              <w:jc w:val="center"/>
              <w:rPr>
                <w:sz w:val="26"/>
                <w:szCs w:val="26"/>
              </w:rPr>
            </w:pPr>
          </w:p>
        </w:tc>
        <w:tc>
          <w:tcPr>
            <w:tcW w:w="1418" w:type="dxa"/>
          </w:tcPr>
          <w:p w:rsidR="008D2116" w:rsidRPr="00C344C8" w:rsidRDefault="008D2116" w:rsidP="008D2116">
            <w:pPr>
              <w:ind w:firstLine="567"/>
              <w:jc w:val="center"/>
              <w:rPr>
                <w:sz w:val="26"/>
                <w:szCs w:val="26"/>
              </w:rPr>
            </w:pPr>
            <w:r w:rsidRPr="00C344C8">
              <w:rPr>
                <w:sz w:val="26"/>
                <w:szCs w:val="26"/>
              </w:rPr>
              <w:t>4</w:t>
            </w:r>
          </w:p>
        </w:tc>
        <w:tc>
          <w:tcPr>
            <w:tcW w:w="709" w:type="dxa"/>
          </w:tcPr>
          <w:p w:rsidR="008D2116" w:rsidRPr="00C344C8" w:rsidRDefault="008D2116" w:rsidP="008D2116">
            <w:pPr>
              <w:ind w:firstLine="567"/>
              <w:jc w:val="center"/>
              <w:rPr>
                <w:sz w:val="26"/>
                <w:szCs w:val="26"/>
              </w:rPr>
            </w:pPr>
            <w:r w:rsidRPr="00C344C8">
              <w:rPr>
                <w:sz w:val="26"/>
                <w:szCs w:val="26"/>
              </w:rPr>
              <w:t>1</w:t>
            </w:r>
          </w:p>
        </w:tc>
        <w:tc>
          <w:tcPr>
            <w:tcW w:w="708" w:type="dxa"/>
          </w:tcPr>
          <w:p w:rsidR="008D2116" w:rsidRPr="00C344C8" w:rsidRDefault="008D2116" w:rsidP="008D2116">
            <w:pPr>
              <w:ind w:firstLine="567"/>
              <w:jc w:val="center"/>
              <w:rPr>
                <w:sz w:val="26"/>
                <w:szCs w:val="26"/>
              </w:rPr>
            </w:pPr>
            <w:r w:rsidRPr="00C344C8">
              <w:rPr>
                <w:sz w:val="26"/>
                <w:szCs w:val="26"/>
              </w:rPr>
              <w:t>1</w:t>
            </w:r>
          </w:p>
        </w:tc>
        <w:tc>
          <w:tcPr>
            <w:tcW w:w="709" w:type="dxa"/>
          </w:tcPr>
          <w:p w:rsidR="008D2116" w:rsidRPr="00C344C8" w:rsidRDefault="008D2116" w:rsidP="008D2116">
            <w:pPr>
              <w:ind w:firstLine="567"/>
              <w:jc w:val="center"/>
              <w:rPr>
                <w:sz w:val="26"/>
                <w:szCs w:val="26"/>
              </w:rPr>
            </w:pPr>
            <w:r w:rsidRPr="00C344C8">
              <w:rPr>
                <w:sz w:val="26"/>
                <w:szCs w:val="26"/>
              </w:rPr>
              <w:t>2</w:t>
            </w:r>
          </w:p>
        </w:tc>
        <w:tc>
          <w:tcPr>
            <w:tcW w:w="672" w:type="dxa"/>
          </w:tcPr>
          <w:p w:rsidR="008D2116" w:rsidRPr="00C344C8" w:rsidRDefault="008D2116" w:rsidP="008D2116">
            <w:pPr>
              <w:ind w:firstLine="567"/>
              <w:jc w:val="center"/>
              <w:rPr>
                <w:sz w:val="26"/>
                <w:szCs w:val="26"/>
              </w:rPr>
            </w:pPr>
            <w:r w:rsidRPr="00C344C8">
              <w:rPr>
                <w:sz w:val="26"/>
                <w:szCs w:val="26"/>
              </w:rPr>
              <w:t>2</w:t>
            </w:r>
          </w:p>
        </w:tc>
      </w:tr>
      <w:tr w:rsidR="008D2116" w:rsidRPr="00C344C8" w:rsidTr="008D2116">
        <w:tblPrEx>
          <w:tblCellMar>
            <w:top w:w="0" w:type="dxa"/>
            <w:bottom w:w="0" w:type="dxa"/>
          </w:tblCellMar>
        </w:tblPrEx>
        <w:tc>
          <w:tcPr>
            <w:tcW w:w="1417" w:type="dxa"/>
          </w:tcPr>
          <w:p w:rsidR="008D2116" w:rsidRPr="00C344C8" w:rsidRDefault="008D2116" w:rsidP="008D2116">
            <w:pPr>
              <w:ind w:firstLine="567"/>
              <w:jc w:val="center"/>
              <w:rPr>
                <w:sz w:val="26"/>
                <w:szCs w:val="26"/>
              </w:rPr>
            </w:pPr>
            <w:r w:rsidRPr="00C344C8">
              <w:rPr>
                <w:sz w:val="26"/>
                <w:szCs w:val="26"/>
              </w:rPr>
              <w:t>6</w:t>
            </w:r>
          </w:p>
        </w:tc>
        <w:tc>
          <w:tcPr>
            <w:tcW w:w="710" w:type="dxa"/>
          </w:tcPr>
          <w:p w:rsidR="008D2116" w:rsidRPr="00C344C8" w:rsidRDefault="008D2116" w:rsidP="008D2116">
            <w:pPr>
              <w:ind w:firstLine="567"/>
              <w:jc w:val="center"/>
              <w:rPr>
                <w:sz w:val="26"/>
                <w:szCs w:val="26"/>
              </w:rPr>
            </w:pPr>
            <w:r w:rsidRPr="00C344C8">
              <w:rPr>
                <w:sz w:val="26"/>
                <w:szCs w:val="26"/>
              </w:rPr>
              <w:t>1</w:t>
            </w:r>
          </w:p>
        </w:tc>
        <w:tc>
          <w:tcPr>
            <w:tcW w:w="708" w:type="dxa"/>
          </w:tcPr>
          <w:p w:rsidR="008D2116" w:rsidRPr="00C344C8" w:rsidRDefault="008D2116" w:rsidP="008D2116">
            <w:pPr>
              <w:ind w:firstLine="567"/>
              <w:jc w:val="center"/>
              <w:rPr>
                <w:sz w:val="26"/>
                <w:szCs w:val="26"/>
              </w:rPr>
            </w:pPr>
            <w:r w:rsidRPr="00C344C8">
              <w:rPr>
                <w:sz w:val="26"/>
                <w:szCs w:val="26"/>
              </w:rPr>
              <w:t>2</w:t>
            </w:r>
          </w:p>
        </w:tc>
        <w:tc>
          <w:tcPr>
            <w:tcW w:w="709" w:type="dxa"/>
          </w:tcPr>
          <w:p w:rsidR="008D2116" w:rsidRPr="00C344C8" w:rsidRDefault="008D2116" w:rsidP="008D2116">
            <w:pPr>
              <w:ind w:firstLine="567"/>
              <w:jc w:val="center"/>
              <w:rPr>
                <w:sz w:val="26"/>
                <w:szCs w:val="26"/>
              </w:rPr>
            </w:pPr>
          </w:p>
        </w:tc>
        <w:tc>
          <w:tcPr>
            <w:tcW w:w="709" w:type="dxa"/>
          </w:tcPr>
          <w:p w:rsidR="008D2116" w:rsidRPr="00C344C8" w:rsidRDefault="008D2116" w:rsidP="008D2116">
            <w:pPr>
              <w:ind w:firstLine="567"/>
              <w:jc w:val="center"/>
              <w:rPr>
                <w:sz w:val="26"/>
                <w:szCs w:val="26"/>
              </w:rPr>
            </w:pPr>
            <w:r w:rsidRPr="00C344C8">
              <w:rPr>
                <w:sz w:val="26"/>
                <w:szCs w:val="26"/>
              </w:rPr>
              <w:t>3</w:t>
            </w:r>
          </w:p>
        </w:tc>
        <w:tc>
          <w:tcPr>
            <w:tcW w:w="709" w:type="dxa"/>
          </w:tcPr>
          <w:p w:rsidR="008D2116" w:rsidRPr="00C344C8" w:rsidRDefault="008D2116" w:rsidP="008D2116">
            <w:pPr>
              <w:ind w:firstLine="567"/>
              <w:jc w:val="center"/>
              <w:rPr>
                <w:sz w:val="26"/>
                <w:szCs w:val="26"/>
              </w:rPr>
            </w:pPr>
          </w:p>
        </w:tc>
        <w:tc>
          <w:tcPr>
            <w:tcW w:w="708" w:type="dxa"/>
          </w:tcPr>
          <w:p w:rsidR="008D2116" w:rsidRPr="00C344C8" w:rsidRDefault="008D2116" w:rsidP="008D2116">
            <w:pPr>
              <w:ind w:firstLine="567"/>
              <w:jc w:val="center"/>
              <w:rPr>
                <w:sz w:val="26"/>
                <w:szCs w:val="26"/>
              </w:rPr>
            </w:pPr>
          </w:p>
        </w:tc>
        <w:tc>
          <w:tcPr>
            <w:tcW w:w="1418" w:type="dxa"/>
          </w:tcPr>
          <w:p w:rsidR="008D2116" w:rsidRPr="00C344C8" w:rsidRDefault="008D2116" w:rsidP="008D2116">
            <w:pPr>
              <w:ind w:firstLine="567"/>
              <w:jc w:val="center"/>
              <w:rPr>
                <w:sz w:val="26"/>
                <w:szCs w:val="26"/>
              </w:rPr>
            </w:pPr>
            <w:r w:rsidRPr="00C344C8">
              <w:rPr>
                <w:sz w:val="26"/>
                <w:szCs w:val="26"/>
              </w:rPr>
              <w:t>5</w:t>
            </w:r>
          </w:p>
        </w:tc>
        <w:tc>
          <w:tcPr>
            <w:tcW w:w="709" w:type="dxa"/>
          </w:tcPr>
          <w:p w:rsidR="008D2116" w:rsidRPr="00C344C8" w:rsidRDefault="008D2116" w:rsidP="008D2116">
            <w:pPr>
              <w:ind w:firstLine="567"/>
              <w:jc w:val="center"/>
              <w:rPr>
                <w:sz w:val="26"/>
                <w:szCs w:val="26"/>
              </w:rPr>
            </w:pPr>
            <w:r w:rsidRPr="00C344C8">
              <w:rPr>
                <w:sz w:val="26"/>
                <w:szCs w:val="26"/>
              </w:rPr>
              <w:t>1</w:t>
            </w:r>
          </w:p>
        </w:tc>
        <w:tc>
          <w:tcPr>
            <w:tcW w:w="708" w:type="dxa"/>
          </w:tcPr>
          <w:p w:rsidR="008D2116" w:rsidRPr="00C344C8" w:rsidRDefault="008D2116" w:rsidP="008D2116">
            <w:pPr>
              <w:ind w:firstLine="567"/>
              <w:jc w:val="center"/>
              <w:rPr>
                <w:sz w:val="26"/>
                <w:szCs w:val="26"/>
              </w:rPr>
            </w:pPr>
            <w:r w:rsidRPr="00C344C8">
              <w:rPr>
                <w:sz w:val="26"/>
                <w:szCs w:val="26"/>
              </w:rPr>
              <w:t>2</w:t>
            </w:r>
          </w:p>
        </w:tc>
        <w:tc>
          <w:tcPr>
            <w:tcW w:w="709" w:type="dxa"/>
          </w:tcPr>
          <w:p w:rsidR="008D2116" w:rsidRPr="00C344C8" w:rsidRDefault="008D2116" w:rsidP="008D2116">
            <w:pPr>
              <w:ind w:firstLine="567"/>
              <w:jc w:val="center"/>
              <w:rPr>
                <w:sz w:val="26"/>
                <w:szCs w:val="26"/>
              </w:rPr>
            </w:pPr>
            <w:r w:rsidRPr="00C344C8">
              <w:rPr>
                <w:sz w:val="26"/>
                <w:szCs w:val="26"/>
              </w:rPr>
              <w:t>2</w:t>
            </w:r>
          </w:p>
        </w:tc>
        <w:tc>
          <w:tcPr>
            <w:tcW w:w="672" w:type="dxa"/>
          </w:tcPr>
          <w:p w:rsidR="008D2116" w:rsidRPr="00C344C8" w:rsidRDefault="008D2116" w:rsidP="008D2116">
            <w:pPr>
              <w:ind w:firstLine="567"/>
              <w:jc w:val="center"/>
              <w:rPr>
                <w:sz w:val="26"/>
                <w:szCs w:val="26"/>
              </w:rPr>
            </w:pPr>
            <w:r w:rsidRPr="00C344C8">
              <w:rPr>
                <w:sz w:val="26"/>
                <w:szCs w:val="26"/>
              </w:rPr>
              <w:t>3</w:t>
            </w:r>
          </w:p>
        </w:tc>
      </w:tr>
      <w:tr w:rsidR="008D2116" w:rsidRPr="00C344C8" w:rsidTr="008D2116">
        <w:tblPrEx>
          <w:tblCellMar>
            <w:top w:w="0" w:type="dxa"/>
            <w:bottom w:w="0" w:type="dxa"/>
          </w:tblCellMar>
        </w:tblPrEx>
        <w:tc>
          <w:tcPr>
            <w:tcW w:w="1417" w:type="dxa"/>
          </w:tcPr>
          <w:p w:rsidR="008D2116" w:rsidRPr="00C344C8" w:rsidRDefault="008D2116" w:rsidP="008D2116">
            <w:pPr>
              <w:ind w:firstLine="567"/>
              <w:jc w:val="center"/>
              <w:rPr>
                <w:sz w:val="26"/>
                <w:szCs w:val="26"/>
              </w:rPr>
            </w:pPr>
            <w:r w:rsidRPr="00C344C8">
              <w:rPr>
                <w:sz w:val="26"/>
                <w:szCs w:val="26"/>
              </w:rPr>
              <w:t>7</w:t>
            </w:r>
          </w:p>
        </w:tc>
        <w:tc>
          <w:tcPr>
            <w:tcW w:w="710" w:type="dxa"/>
          </w:tcPr>
          <w:p w:rsidR="008D2116" w:rsidRPr="00C344C8" w:rsidRDefault="008D2116" w:rsidP="008D2116">
            <w:pPr>
              <w:ind w:firstLine="567"/>
              <w:jc w:val="center"/>
              <w:rPr>
                <w:sz w:val="26"/>
                <w:szCs w:val="26"/>
              </w:rPr>
            </w:pPr>
            <w:r w:rsidRPr="00C344C8">
              <w:rPr>
                <w:sz w:val="26"/>
                <w:szCs w:val="26"/>
              </w:rPr>
              <w:t>1</w:t>
            </w:r>
          </w:p>
        </w:tc>
        <w:tc>
          <w:tcPr>
            <w:tcW w:w="708" w:type="dxa"/>
          </w:tcPr>
          <w:p w:rsidR="008D2116" w:rsidRPr="00C344C8" w:rsidRDefault="008D2116" w:rsidP="008D2116">
            <w:pPr>
              <w:ind w:firstLine="567"/>
              <w:jc w:val="center"/>
              <w:rPr>
                <w:sz w:val="26"/>
                <w:szCs w:val="26"/>
              </w:rPr>
            </w:pPr>
            <w:r w:rsidRPr="00C344C8">
              <w:rPr>
                <w:sz w:val="26"/>
                <w:szCs w:val="26"/>
              </w:rPr>
              <w:t>2</w:t>
            </w:r>
          </w:p>
        </w:tc>
        <w:tc>
          <w:tcPr>
            <w:tcW w:w="709" w:type="dxa"/>
          </w:tcPr>
          <w:p w:rsidR="008D2116" w:rsidRPr="00C344C8" w:rsidRDefault="008D2116" w:rsidP="008D2116">
            <w:pPr>
              <w:ind w:firstLine="567"/>
              <w:jc w:val="center"/>
              <w:rPr>
                <w:sz w:val="26"/>
                <w:szCs w:val="26"/>
              </w:rPr>
            </w:pPr>
            <w:r w:rsidRPr="00C344C8">
              <w:rPr>
                <w:sz w:val="26"/>
                <w:szCs w:val="26"/>
              </w:rPr>
              <w:t>3</w:t>
            </w:r>
          </w:p>
        </w:tc>
        <w:tc>
          <w:tcPr>
            <w:tcW w:w="709" w:type="dxa"/>
          </w:tcPr>
          <w:p w:rsidR="008D2116" w:rsidRPr="00C344C8" w:rsidRDefault="008D2116" w:rsidP="008D2116">
            <w:pPr>
              <w:ind w:firstLine="567"/>
              <w:jc w:val="center"/>
              <w:rPr>
                <w:sz w:val="26"/>
                <w:szCs w:val="26"/>
              </w:rPr>
            </w:pPr>
            <w:r w:rsidRPr="00C344C8">
              <w:rPr>
                <w:sz w:val="26"/>
                <w:szCs w:val="26"/>
              </w:rPr>
              <w:t>4</w:t>
            </w:r>
          </w:p>
        </w:tc>
        <w:tc>
          <w:tcPr>
            <w:tcW w:w="709" w:type="dxa"/>
          </w:tcPr>
          <w:p w:rsidR="008D2116" w:rsidRPr="00C344C8" w:rsidRDefault="008D2116" w:rsidP="008D2116">
            <w:pPr>
              <w:ind w:firstLine="567"/>
              <w:jc w:val="center"/>
              <w:rPr>
                <w:sz w:val="26"/>
                <w:szCs w:val="26"/>
              </w:rPr>
            </w:pPr>
            <w:r w:rsidRPr="00C344C8">
              <w:rPr>
                <w:sz w:val="26"/>
                <w:szCs w:val="26"/>
              </w:rPr>
              <w:t>4</w:t>
            </w:r>
          </w:p>
        </w:tc>
        <w:tc>
          <w:tcPr>
            <w:tcW w:w="708" w:type="dxa"/>
          </w:tcPr>
          <w:p w:rsidR="008D2116" w:rsidRPr="00C344C8" w:rsidRDefault="008D2116" w:rsidP="008D2116">
            <w:pPr>
              <w:ind w:firstLine="567"/>
              <w:jc w:val="center"/>
              <w:rPr>
                <w:sz w:val="26"/>
                <w:szCs w:val="26"/>
              </w:rPr>
            </w:pPr>
            <w:r w:rsidRPr="00C344C8">
              <w:rPr>
                <w:sz w:val="26"/>
                <w:szCs w:val="26"/>
              </w:rPr>
              <w:t>5</w:t>
            </w:r>
          </w:p>
        </w:tc>
        <w:tc>
          <w:tcPr>
            <w:tcW w:w="1418" w:type="dxa"/>
          </w:tcPr>
          <w:p w:rsidR="008D2116" w:rsidRPr="00C344C8" w:rsidRDefault="008D2116" w:rsidP="008D2116">
            <w:pPr>
              <w:ind w:firstLine="567"/>
              <w:jc w:val="center"/>
              <w:rPr>
                <w:sz w:val="26"/>
                <w:szCs w:val="26"/>
              </w:rPr>
            </w:pPr>
            <w:r w:rsidRPr="00C344C8">
              <w:rPr>
                <w:sz w:val="26"/>
                <w:szCs w:val="26"/>
              </w:rPr>
              <w:t>6</w:t>
            </w:r>
          </w:p>
        </w:tc>
        <w:tc>
          <w:tcPr>
            <w:tcW w:w="709" w:type="dxa"/>
          </w:tcPr>
          <w:p w:rsidR="008D2116" w:rsidRPr="00C344C8" w:rsidRDefault="008D2116" w:rsidP="008D2116">
            <w:pPr>
              <w:ind w:firstLine="567"/>
              <w:jc w:val="center"/>
              <w:rPr>
                <w:sz w:val="26"/>
                <w:szCs w:val="26"/>
              </w:rPr>
            </w:pPr>
            <w:r w:rsidRPr="00C344C8">
              <w:rPr>
                <w:sz w:val="26"/>
                <w:szCs w:val="26"/>
              </w:rPr>
              <w:t>1</w:t>
            </w:r>
          </w:p>
        </w:tc>
        <w:tc>
          <w:tcPr>
            <w:tcW w:w="708" w:type="dxa"/>
          </w:tcPr>
          <w:p w:rsidR="008D2116" w:rsidRPr="00C344C8" w:rsidRDefault="008D2116" w:rsidP="008D2116">
            <w:pPr>
              <w:ind w:firstLine="567"/>
              <w:jc w:val="center"/>
              <w:rPr>
                <w:sz w:val="26"/>
                <w:szCs w:val="26"/>
              </w:rPr>
            </w:pPr>
            <w:r w:rsidRPr="00C344C8">
              <w:rPr>
                <w:sz w:val="26"/>
                <w:szCs w:val="26"/>
              </w:rPr>
              <w:t>2</w:t>
            </w:r>
          </w:p>
        </w:tc>
        <w:tc>
          <w:tcPr>
            <w:tcW w:w="709" w:type="dxa"/>
          </w:tcPr>
          <w:p w:rsidR="008D2116" w:rsidRPr="00C344C8" w:rsidRDefault="008D2116" w:rsidP="008D2116">
            <w:pPr>
              <w:ind w:firstLine="567"/>
              <w:jc w:val="center"/>
              <w:rPr>
                <w:sz w:val="26"/>
                <w:szCs w:val="26"/>
              </w:rPr>
            </w:pPr>
            <w:r w:rsidRPr="00C344C8">
              <w:rPr>
                <w:sz w:val="26"/>
                <w:szCs w:val="26"/>
              </w:rPr>
              <w:t>2</w:t>
            </w:r>
          </w:p>
        </w:tc>
        <w:tc>
          <w:tcPr>
            <w:tcW w:w="672" w:type="dxa"/>
          </w:tcPr>
          <w:p w:rsidR="008D2116" w:rsidRPr="00C344C8" w:rsidRDefault="008D2116" w:rsidP="008D2116">
            <w:pPr>
              <w:ind w:firstLine="567"/>
              <w:jc w:val="center"/>
              <w:rPr>
                <w:sz w:val="26"/>
                <w:szCs w:val="26"/>
              </w:rPr>
            </w:pPr>
            <w:r w:rsidRPr="00C344C8">
              <w:rPr>
                <w:sz w:val="26"/>
                <w:szCs w:val="26"/>
              </w:rPr>
              <w:t>3</w:t>
            </w:r>
          </w:p>
        </w:tc>
      </w:tr>
      <w:tr w:rsidR="008D2116" w:rsidRPr="00C344C8" w:rsidTr="008D2116">
        <w:tblPrEx>
          <w:tblCellMar>
            <w:top w:w="0" w:type="dxa"/>
            <w:bottom w:w="0" w:type="dxa"/>
          </w:tblCellMar>
        </w:tblPrEx>
        <w:tc>
          <w:tcPr>
            <w:tcW w:w="1417" w:type="dxa"/>
          </w:tcPr>
          <w:p w:rsidR="008D2116" w:rsidRPr="00C344C8" w:rsidRDefault="008D2116" w:rsidP="008D2116">
            <w:pPr>
              <w:ind w:firstLine="567"/>
              <w:jc w:val="center"/>
              <w:rPr>
                <w:sz w:val="26"/>
                <w:szCs w:val="26"/>
              </w:rPr>
            </w:pPr>
            <w:r w:rsidRPr="00C344C8">
              <w:rPr>
                <w:sz w:val="26"/>
                <w:szCs w:val="26"/>
              </w:rPr>
              <w:t>8</w:t>
            </w:r>
          </w:p>
        </w:tc>
        <w:tc>
          <w:tcPr>
            <w:tcW w:w="710" w:type="dxa"/>
          </w:tcPr>
          <w:p w:rsidR="008D2116" w:rsidRPr="00C344C8" w:rsidRDefault="008D2116" w:rsidP="008D2116">
            <w:pPr>
              <w:ind w:firstLine="567"/>
              <w:jc w:val="center"/>
              <w:rPr>
                <w:sz w:val="26"/>
                <w:szCs w:val="26"/>
              </w:rPr>
            </w:pPr>
            <w:r w:rsidRPr="00C344C8">
              <w:rPr>
                <w:sz w:val="26"/>
                <w:szCs w:val="26"/>
              </w:rPr>
              <w:t>2</w:t>
            </w:r>
          </w:p>
        </w:tc>
        <w:tc>
          <w:tcPr>
            <w:tcW w:w="708" w:type="dxa"/>
          </w:tcPr>
          <w:p w:rsidR="008D2116" w:rsidRPr="00C344C8" w:rsidRDefault="008D2116" w:rsidP="008D2116">
            <w:pPr>
              <w:ind w:firstLine="567"/>
              <w:jc w:val="center"/>
              <w:rPr>
                <w:sz w:val="26"/>
                <w:szCs w:val="26"/>
              </w:rPr>
            </w:pPr>
            <w:r w:rsidRPr="00C344C8">
              <w:rPr>
                <w:sz w:val="26"/>
                <w:szCs w:val="26"/>
              </w:rPr>
              <w:t>2</w:t>
            </w:r>
          </w:p>
        </w:tc>
        <w:tc>
          <w:tcPr>
            <w:tcW w:w="709" w:type="dxa"/>
          </w:tcPr>
          <w:p w:rsidR="008D2116" w:rsidRPr="00C344C8" w:rsidRDefault="008D2116" w:rsidP="008D2116">
            <w:pPr>
              <w:ind w:firstLine="567"/>
              <w:jc w:val="center"/>
              <w:rPr>
                <w:sz w:val="26"/>
                <w:szCs w:val="26"/>
              </w:rPr>
            </w:pPr>
            <w:r w:rsidRPr="00C344C8">
              <w:rPr>
                <w:sz w:val="26"/>
                <w:szCs w:val="26"/>
              </w:rPr>
              <w:t>3</w:t>
            </w:r>
          </w:p>
        </w:tc>
        <w:tc>
          <w:tcPr>
            <w:tcW w:w="709" w:type="dxa"/>
          </w:tcPr>
          <w:p w:rsidR="008D2116" w:rsidRPr="00C344C8" w:rsidRDefault="008D2116" w:rsidP="008D2116">
            <w:pPr>
              <w:ind w:firstLine="567"/>
              <w:jc w:val="center"/>
              <w:rPr>
                <w:sz w:val="26"/>
                <w:szCs w:val="26"/>
              </w:rPr>
            </w:pPr>
            <w:r w:rsidRPr="00C344C8">
              <w:rPr>
                <w:sz w:val="26"/>
                <w:szCs w:val="26"/>
              </w:rPr>
              <w:t>4</w:t>
            </w:r>
          </w:p>
        </w:tc>
        <w:tc>
          <w:tcPr>
            <w:tcW w:w="709" w:type="dxa"/>
          </w:tcPr>
          <w:p w:rsidR="008D2116" w:rsidRPr="00C344C8" w:rsidRDefault="008D2116" w:rsidP="008D2116">
            <w:pPr>
              <w:ind w:firstLine="567"/>
              <w:jc w:val="center"/>
              <w:rPr>
                <w:sz w:val="26"/>
                <w:szCs w:val="26"/>
              </w:rPr>
            </w:pPr>
            <w:r w:rsidRPr="00C344C8">
              <w:rPr>
                <w:sz w:val="26"/>
                <w:szCs w:val="26"/>
              </w:rPr>
              <w:t>5</w:t>
            </w:r>
          </w:p>
        </w:tc>
        <w:tc>
          <w:tcPr>
            <w:tcW w:w="708" w:type="dxa"/>
          </w:tcPr>
          <w:p w:rsidR="008D2116" w:rsidRPr="00C344C8" w:rsidRDefault="008D2116" w:rsidP="008D2116">
            <w:pPr>
              <w:ind w:firstLine="567"/>
              <w:jc w:val="center"/>
              <w:rPr>
                <w:sz w:val="26"/>
                <w:szCs w:val="26"/>
              </w:rPr>
            </w:pPr>
            <w:r w:rsidRPr="00C344C8">
              <w:rPr>
                <w:sz w:val="26"/>
                <w:szCs w:val="26"/>
              </w:rPr>
              <w:t>6</w:t>
            </w:r>
          </w:p>
        </w:tc>
        <w:tc>
          <w:tcPr>
            <w:tcW w:w="1418" w:type="dxa"/>
          </w:tcPr>
          <w:p w:rsidR="008D2116" w:rsidRPr="00C344C8" w:rsidRDefault="008D2116" w:rsidP="008D2116">
            <w:pPr>
              <w:ind w:firstLine="567"/>
              <w:jc w:val="center"/>
              <w:rPr>
                <w:sz w:val="26"/>
                <w:szCs w:val="26"/>
              </w:rPr>
            </w:pPr>
            <w:r w:rsidRPr="00C344C8">
              <w:rPr>
                <w:sz w:val="26"/>
                <w:szCs w:val="26"/>
              </w:rPr>
              <w:t>7</w:t>
            </w:r>
          </w:p>
        </w:tc>
        <w:tc>
          <w:tcPr>
            <w:tcW w:w="709" w:type="dxa"/>
          </w:tcPr>
          <w:p w:rsidR="008D2116" w:rsidRPr="00C344C8" w:rsidRDefault="008D2116" w:rsidP="008D2116">
            <w:pPr>
              <w:ind w:firstLine="567"/>
              <w:jc w:val="center"/>
              <w:rPr>
                <w:sz w:val="26"/>
                <w:szCs w:val="26"/>
              </w:rPr>
            </w:pPr>
            <w:r w:rsidRPr="00C344C8">
              <w:rPr>
                <w:sz w:val="26"/>
                <w:szCs w:val="26"/>
              </w:rPr>
              <w:t>1</w:t>
            </w:r>
          </w:p>
        </w:tc>
        <w:tc>
          <w:tcPr>
            <w:tcW w:w="708" w:type="dxa"/>
          </w:tcPr>
          <w:p w:rsidR="008D2116" w:rsidRPr="00C344C8" w:rsidRDefault="008D2116" w:rsidP="008D2116">
            <w:pPr>
              <w:ind w:firstLine="567"/>
              <w:jc w:val="center"/>
              <w:rPr>
                <w:sz w:val="26"/>
                <w:szCs w:val="26"/>
              </w:rPr>
            </w:pPr>
            <w:r w:rsidRPr="00C344C8">
              <w:rPr>
                <w:sz w:val="26"/>
                <w:szCs w:val="26"/>
              </w:rPr>
              <w:t>2</w:t>
            </w:r>
          </w:p>
        </w:tc>
        <w:tc>
          <w:tcPr>
            <w:tcW w:w="709" w:type="dxa"/>
          </w:tcPr>
          <w:p w:rsidR="008D2116" w:rsidRPr="00C344C8" w:rsidRDefault="008D2116" w:rsidP="008D2116">
            <w:pPr>
              <w:ind w:firstLine="567"/>
              <w:jc w:val="center"/>
              <w:rPr>
                <w:sz w:val="26"/>
                <w:szCs w:val="26"/>
              </w:rPr>
            </w:pPr>
            <w:r w:rsidRPr="00C344C8">
              <w:rPr>
                <w:sz w:val="26"/>
                <w:szCs w:val="26"/>
              </w:rPr>
              <w:t>3</w:t>
            </w:r>
          </w:p>
        </w:tc>
        <w:tc>
          <w:tcPr>
            <w:tcW w:w="672" w:type="dxa"/>
          </w:tcPr>
          <w:p w:rsidR="008D2116" w:rsidRPr="00C344C8" w:rsidRDefault="008D2116" w:rsidP="008D2116">
            <w:pPr>
              <w:ind w:firstLine="567"/>
              <w:jc w:val="center"/>
              <w:rPr>
                <w:sz w:val="26"/>
                <w:szCs w:val="26"/>
              </w:rPr>
            </w:pPr>
            <w:r w:rsidRPr="00C344C8">
              <w:rPr>
                <w:sz w:val="26"/>
                <w:szCs w:val="26"/>
              </w:rPr>
              <w:t>4</w:t>
            </w:r>
          </w:p>
        </w:tc>
      </w:tr>
      <w:tr w:rsidR="008D2116" w:rsidRPr="00C344C8" w:rsidTr="008D2116">
        <w:tblPrEx>
          <w:tblCellMar>
            <w:top w:w="0" w:type="dxa"/>
            <w:bottom w:w="0" w:type="dxa"/>
          </w:tblCellMar>
        </w:tblPrEx>
        <w:tc>
          <w:tcPr>
            <w:tcW w:w="1417" w:type="dxa"/>
          </w:tcPr>
          <w:p w:rsidR="008D2116" w:rsidRPr="00C344C8" w:rsidRDefault="008D2116" w:rsidP="008D2116">
            <w:pPr>
              <w:ind w:firstLine="567"/>
              <w:jc w:val="center"/>
              <w:rPr>
                <w:sz w:val="26"/>
                <w:szCs w:val="26"/>
              </w:rPr>
            </w:pPr>
            <w:r w:rsidRPr="00C344C8">
              <w:rPr>
                <w:sz w:val="26"/>
                <w:szCs w:val="26"/>
              </w:rPr>
              <w:t>9</w:t>
            </w:r>
          </w:p>
        </w:tc>
        <w:tc>
          <w:tcPr>
            <w:tcW w:w="710" w:type="dxa"/>
          </w:tcPr>
          <w:p w:rsidR="008D2116" w:rsidRPr="00C344C8" w:rsidRDefault="008D2116" w:rsidP="008D2116">
            <w:pPr>
              <w:ind w:firstLine="567"/>
              <w:jc w:val="center"/>
              <w:rPr>
                <w:sz w:val="26"/>
                <w:szCs w:val="26"/>
              </w:rPr>
            </w:pPr>
            <w:r w:rsidRPr="00C344C8">
              <w:rPr>
                <w:sz w:val="26"/>
                <w:szCs w:val="26"/>
              </w:rPr>
              <w:t>2</w:t>
            </w:r>
          </w:p>
        </w:tc>
        <w:tc>
          <w:tcPr>
            <w:tcW w:w="708" w:type="dxa"/>
          </w:tcPr>
          <w:p w:rsidR="008D2116" w:rsidRPr="00C344C8" w:rsidRDefault="008D2116" w:rsidP="008D2116">
            <w:pPr>
              <w:ind w:firstLine="567"/>
              <w:jc w:val="center"/>
              <w:rPr>
                <w:sz w:val="26"/>
                <w:szCs w:val="26"/>
              </w:rPr>
            </w:pPr>
            <w:r w:rsidRPr="00C344C8">
              <w:rPr>
                <w:sz w:val="26"/>
                <w:szCs w:val="26"/>
              </w:rPr>
              <w:t>3</w:t>
            </w:r>
          </w:p>
        </w:tc>
        <w:tc>
          <w:tcPr>
            <w:tcW w:w="709" w:type="dxa"/>
          </w:tcPr>
          <w:p w:rsidR="008D2116" w:rsidRPr="00C344C8" w:rsidRDefault="008D2116" w:rsidP="008D2116">
            <w:pPr>
              <w:ind w:firstLine="567"/>
              <w:jc w:val="center"/>
              <w:rPr>
                <w:sz w:val="26"/>
                <w:szCs w:val="26"/>
              </w:rPr>
            </w:pPr>
            <w:r w:rsidRPr="00C344C8">
              <w:rPr>
                <w:sz w:val="26"/>
                <w:szCs w:val="26"/>
              </w:rPr>
              <w:t>4</w:t>
            </w:r>
          </w:p>
        </w:tc>
        <w:tc>
          <w:tcPr>
            <w:tcW w:w="709" w:type="dxa"/>
          </w:tcPr>
          <w:p w:rsidR="008D2116" w:rsidRPr="00C344C8" w:rsidRDefault="008D2116" w:rsidP="008D2116">
            <w:pPr>
              <w:ind w:firstLine="567"/>
              <w:jc w:val="center"/>
              <w:rPr>
                <w:sz w:val="26"/>
                <w:szCs w:val="26"/>
              </w:rPr>
            </w:pPr>
            <w:r w:rsidRPr="00C344C8">
              <w:rPr>
                <w:sz w:val="26"/>
                <w:szCs w:val="26"/>
              </w:rPr>
              <w:t>5</w:t>
            </w:r>
          </w:p>
        </w:tc>
        <w:tc>
          <w:tcPr>
            <w:tcW w:w="709" w:type="dxa"/>
          </w:tcPr>
          <w:p w:rsidR="008D2116" w:rsidRPr="00C344C8" w:rsidRDefault="008D2116" w:rsidP="008D2116">
            <w:pPr>
              <w:ind w:firstLine="567"/>
              <w:jc w:val="center"/>
              <w:rPr>
                <w:sz w:val="26"/>
                <w:szCs w:val="26"/>
              </w:rPr>
            </w:pPr>
            <w:r w:rsidRPr="00C344C8">
              <w:rPr>
                <w:sz w:val="26"/>
                <w:szCs w:val="26"/>
              </w:rPr>
              <w:t>5</w:t>
            </w:r>
          </w:p>
        </w:tc>
        <w:tc>
          <w:tcPr>
            <w:tcW w:w="708" w:type="dxa"/>
          </w:tcPr>
          <w:p w:rsidR="008D2116" w:rsidRPr="00C344C8" w:rsidRDefault="008D2116" w:rsidP="008D2116">
            <w:pPr>
              <w:ind w:firstLine="567"/>
              <w:jc w:val="center"/>
              <w:rPr>
                <w:sz w:val="26"/>
                <w:szCs w:val="26"/>
              </w:rPr>
            </w:pPr>
            <w:r w:rsidRPr="00C344C8">
              <w:rPr>
                <w:sz w:val="26"/>
                <w:szCs w:val="26"/>
              </w:rPr>
              <w:t>6</w:t>
            </w:r>
          </w:p>
        </w:tc>
        <w:tc>
          <w:tcPr>
            <w:tcW w:w="1418" w:type="dxa"/>
          </w:tcPr>
          <w:p w:rsidR="008D2116" w:rsidRPr="00C344C8" w:rsidRDefault="008D2116" w:rsidP="008D2116">
            <w:pPr>
              <w:ind w:firstLine="567"/>
              <w:jc w:val="center"/>
              <w:rPr>
                <w:sz w:val="26"/>
                <w:szCs w:val="26"/>
              </w:rPr>
            </w:pPr>
            <w:r w:rsidRPr="00C344C8">
              <w:rPr>
                <w:sz w:val="26"/>
                <w:szCs w:val="26"/>
              </w:rPr>
              <w:t>8</w:t>
            </w:r>
          </w:p>
        </w:tc>
        <w:tc>
          <w:tcPr>
            <w:tcW w:w="709" w:type="dxa"/>
          </w:tcPr>
          <w:p w:rsidR="008D2116" w:rsidRPr="00C344C8" w:rsidRDefault="008D2116" w:rsidP="008D2116">
            <w:pPr>
              <w:ind w:firstLine="567"/>
              <w:jc w:val="center"/>
              <w:rPr>
                <w:sz w:val="26"/>
                <w:szCs w:val="26"/>
              </w:rPr>
            </w:pPr>
            <w:r w:rsidRPr="00C344C8">
              <w:rPr>
                <w:sz w:val="26"/>
                <w:szCs w:val="26"/>
              </w:rPr>
              <w:t>2</w:t>
            </w:r>
          </w:p>
        </w:tc>
        <w:tc>
          <w:tcPr>
            <w:tcW w:w="708" w:type="dxa"/>
          </w:tcPr>
          <w:p w:rsidR="008D2116" w:rsidRPr="00C344C8" w:rsidRDefault="008D2116" w:rsidP="008D2116">
            <w:pPr>
              <w:ind w:firstLine="567"/>
              <w:jc w:val="center"/>
              <w:rPr>
                <w:sz w:val="26"/>
                <w:szCs w:val="26"/>
              </w:rPr>
            </w:pPr>
            <w:r w:rsidRPr="00C344C8">
              <w:rPr>
                <w:sz w:val="26"/>
                <w:szCs w:val="26"/>
              </w:rPr>
              <w:t>2</w:t>
            </w:r>
          </w:p>
        </w:tc>
        <w:tc>
          <w:tcPr>
            <w:tcW w:w="709" w:type="dxa"/>
          </w:tcPr>
          <w:p w:rsidR="008D2116" w:rsidRPr="00C344C8" w:rsidRDefault="008D2116" w:rsidP="008D2116">
            <w:pPr>
              <w:ind w:firstLine="567"/>
              <w:jc w:val="center"/>
              <w:rPr>
                <w:sz w:val="26"/>
                <w:szCs w:val="26"/>
              </w:rPr>
            </w:pPr>
            <w:r w:rsidRPr="00C344C8">
              <w:rPr>
                <w:sz w:val="26"/>
                <w:szCs w:val="26"/>
              </w:rPr>
              <w:t>3</w:t>
            </w:r>
          </w:p>
        </w:tc>
        <w:tc>
          <w:tcPr>
            <w:tcW w:w="672" w:type="dxa"/>
          </w:tcPr>
          <w:p w:rsidR="008D2116" w:rsidRPr="00C344C8" w:rsidRDefault="008D2116" w:rsidP="008D2116">
            <w:pPr>
              <w:ind w:firstLine="567"/>
              <w:jc w:val="center"/>
              <w:rPr>
                <w:sz w:val="26"/>
                <w:szCs w:val="26"/>
              </w:rPr>
            </w:pPr>
            <w:r w:rsidRPr="00C344C8">
              <w:rPr>
                <w:sz w:val="26"/>
                <w:szCs w:val="26"/>
              </w:rPr>
              <w:t>4</w:t>
            </w:r>
          </w:p>
        </w:tc>
      </w:tr>
      <w:tr w:rsidR="008D2116" w:rsidRPr="00C344C8" w:rsidTr="008D2116">
        <w:tblPrEx>
          <w:tblCellMar>
            <w:top w:w="0" w:type="dxa"/>
            <w:bottom w:w="0" w:type="dxa"/>
          </w:tblCellMar>
        </w:tblPrEx>
        <w:tc>
          <w:tcPr>
            <w:tcW w:w="1417" w:type="dxa"/>
          </w:tcPr>
          <w:p w:rsidR="008D2116" w:rsidRPr="00C344C8" w:rsidRDefault="008D2116" w:rsidP="008D2116">
            <w:pPr>
              <w:ind w:firstLine="567"/>
              <w:jc w:val="center"/>
              <w:rPr>
                <w:sz w:val="26"/>
                <w:szCs w:val="26"/>
              </w:rPr>
            </w:pPr>
            <w:r w:rsidRPr="00C344C8">
              <w:rPr>
                <w:sz w:val="26"/>
                <w:szCs w:val="26"/>
              </w:rPr>
              <w:t>10</w:t>
            </w:r>
          </w:p>
        </w:tc>
        <w:tc>
          <w:tcPr>
            <w:tcW w:w="710" w:type="dxa"/>
          </w:tcPr>
          <w:p w:rsidR="008D2116" w:rsidRPr="00C344C8" w:rsidRDefault="008D2116" w:rsidP="008D2116">
            <w:pPr>
              <w:ind w:firstLine="567"/>
              <w:jc w:val="center"/>
              <w:rPr>
                <w:sz w:val="26"/>
                <w:szCs w:val="26"/>
              </w:rPr>
            </w:pPr>
            <w:r w:rsidRPr="00C344C8">
              <w:rPr>
                <w:sz w:val="26"/>
                <w:szCs w:val="26"/>
              </w:rPr>
              <w:t>2</w:t>
            </w:r>
          </w:p>
        </w:tc>
        <w:tc>
          <w:tcPr>
            <w:tcW w:w="708" w:type="dxa"/>
          </w:tcPr>
          <w:p w:rsidR="008D2116" w:rsidRPr="00C344C8" w:rsidRDefault="008D2116" w:rsidP="008D2116">
            <w:pPr>
              <w:ind w:firstLine="567"/>
              <w:jc w:val="center"/>
              <w:rPr>
                <w:sz w:val="26"/>
                <w:szCs w:val="26"/>
              </w:rPr>
            </w:pPr>
            <w:r w:rsidRPr="00C344C8">
              <w:rPr>
                <w:sz w:val="26"/>
                <w:szCs w:val="26"/>
              </w:rPr>
              <w:t>3</w:t>
            </w:r>
          </w:p>
        </w:tc>
        <w:tc>
          <w:tcPr>
            <w:tcW w:w="709" w:type="dxa"/>
          </w:tcPr>
          <w:p w:rsidR="008D2116" w:rsidRPr="00C344C8" w:rsidRDefault="008D2116" w:rsidP="008D2116">
            <w:pPr>
              <w:ind w:firstLine="567"/>
              <w:jc w:val="center"/>
              <w:rPr>
                <w:sz w:val="26"/>
                <w:szCs w:val="26"/>
              </w:rPr>
            </w:pPr>
            <w:r w:rsidRPr="00C344C8">
              <w:rPr>
                <w:sz w:val="26"/>
                <w:szCs w:val="26"/>
              </w:rPr>
              <w:t>4</w:t>
            </w:r>
          </w:p>
        </w:tc>
        <w:tc>
          <w:tcPr>
            <w:tcW w:w="709" w:type="dxa"/>
          </w:tcPr>
          <w:p w:rsidR="008D2116" w:rsidRPr="00C344C8" w:rsidRDefault="008D2116" w:rsidP="008D2116">
            <w:pPr>
              <w:ind w:firstLine="567"/>
              <w:jc w:val="center"/>
              <w:rPr>
                <w:sz w:val="26"/>
                <w:szCs w:val="26"/>
              </w:rPr>
            </w:pPr>
            <w:r w:rsidRPr="00C344C8">
              <w:rPr>
                <w:sz w:val="26"/>
                <w:szCs w:val="26"/>
              </w:rPr>
              <w:t>5</w:t>
            </w:r>
          </w:p>
        </w:tc>
        <w:tc>
          <w:tcPr>
            <w:tcW w:w="709" w:type="dxa"/>
          </w:tcPr>
          <w:p w:rsidR="008D2116" w:rsidRPr="00C344C8" w:rsidRDefault="008D2116" w:rsidP="008D2116">
            <w:pPr>
              <w:ind w:firstLine="567"/>
              <w:jc w:val="center"/>
              <w:rPr>
                <w:sz w:val="26"/>
                <w:szCs w:val="26"/>
              </w:rPr>
            </w:pPr>
            <w:r w:rsidRPr="00C344C8">
              <w:rPr>
                <w:sz w:val="26"/>
                <w:szCs w:val="26"/>
              </w:rPr>
              <w:t>6</w:t>
            </w:r>
          </w:p>
        </w:tc>
        <w:tc>
          <w:tcPr>
            <w:tcW w:w="708" w:type="dxa"/>
          </w:tcPr>
          <w:p w:rsidR="008D2116" w:rsidRPr="00C344C8" w:rsidRDefault="008D2116" w:rsidP="008D2116">
            <w:pPr>
              <w:ind w:firstLine="567"/>
              <w:jc w:val="center"/>
              <w:rPr>
                <w:sz w:val="26"/>
                <w:szCs w:val="26"/>
              </w:rPr>
            </w:pPr>
            <w:r w:rsidRPr="00C344C8">
              <w:rPr>
                <w:sz w:val="26"/>
                <w:szCs w:val="26"/>
              </w:rPr>
              <w:t>7</w:t>
            </w:r>
          </w:p>
        </w:tc>
        <w:tc>
          <w:tcPr>
            <w:tcW w:w="1418" w:type="dxa"/>
          </w:tcPr>
          <w:p w:rsidR="008D2116" w:rsidRPr="00C344C8" w:rsidRDefault="008D2116" w:rsidP="008D2116">
            <w:pPr>
              <w:ind w:firstLine="567"/>
              <w:jc w:val="center"/>
              <w:rPr>
                <w:sz w:val="26"/>
                <w:szCs w:val="26"/>
              </w:rPr>
            </w:pPr>
            <w:r w:rsidRPr="00C344C8">
              <w:rPr>
                <w:sz w:val="26"/>
                <w:szCs w:val="26"/>
              </w:rPr>
              <w:t>9</w:t>
            </w:r>
          </w:p>
        </w:tc>
        <w:tc>
          <w:tcPr>
            <w:tcW w:w="709" w:type="dxa"/>
          </w:tcPr>
          <w:p w:rsidR="008D2116" w:rsidRPr="00C344C8" w:rsidRDefault="008D2116" w:rsidP="008D2116">
            <w:pPr>
              <w:ind w:firstLine="567"/>
              <w:jc w:val="center"/>
              <w:rPr>
                <w:sz w:val="26"/>
                <w:szCs w:val="26"/>
              </w:rPr>
            </w:pPr>
            <w:r w:rsidRPr="00C344C8">
              <w:rPr>
                <w:sz w:val="26"/>
                <w:szCs w:val="26"/>
              </w:rPr>
              <w:t>2</w:t>
            </w:r>
          </w:p>
        </w:tc>
        <w:tc>
          <w:tcPr>
            <w:tcW w:w="708" w:type="dxa"/>
          </w:tcPr>
          <w:p w:rsidR="008D2116" w:rsidRPr="00C344C8" w:rsidRDefault="008D2116" w:rsidP="008D2116">
            <w:pPr>
              <w:ind w:firstLine="567"/>
              <w:jc w:val="center"/>
              <w:rPr>
                <w:sz w:val="26"/>
                <w:szCs w:val="26"/>
              </w:rPr>
            </w:pPr>
            <w:r w:rsidRPr="00C344C8">
              <w:rPr>
                <w:sz w:val="26"/>
                <w:szCs w:val="26"/>
              </w:rPr>
              <w:t>3</w:t>
            </w:r>
          </w:p>
        </w:tc>
        <w:tc>
          <w:tcPr>
            <w:tcW w:w="709" w:type="dxa"/>
          </w:tcPr>
          <w:p w:rsidR="008D2116" w:rsidRPr="00C344C8" w:rsidRDefault="008D2116" w:rsidP="008D2116">
            <w:pPr>
              <w:ind w:firstLine="567"/>
              <w:jc w:val="center"/>
              <w:rPr>
                <w:sz w:val="26"/>
                <w:szCs w:val="26"/>
              </w:rPr>
            </w:pPr>
            <w:r w:rsidRPr="00C344C8">
              <w:rPr>
                <w:sz w:val="26"/>
                <w:szCs w:val="26"/>
              </w:rPr>
              <w:t>4</w:t>
            </w:r>
          </w:p>
        </w:tc>
        <w:tc>
          <w:tcPr>
            <w:tcW w:w="672" w:type="dxa"/>
          </w:tcPr>
          <w:p w:rsidR="008D2116" w:rsidRPr="00C344C8" w:rsidRDefault="008D2116" w:rsidP="008D2116">
            <w:pPr>
              <w:ind w:firstLine="567"/>
              <w:jc w:val="center"/>
              <w:rPr>
                <w:sz w:val="26"/>
                <w:szCs w:val="26"/>
              </w:rPr>
            </w:pPr>
            <w:r w:rsidRPr="00C344C8">
              <w:rPr>
                <w:sz w:val="26"/>
                <w:szCs w:val="26"/>
              </w:rPr>
              <w:t>5</w:t>
            </w:r>
          </w:p>
        </w:tc>
      </w:tr>
      <w:tr w:rsidR="008D2116" w:rsidRPr="00C344C8" w:rsidTr="008D2116">
        <w:tblPrEx>
          <w:tblCellMar>
            <w:top w:w="0" w:type="dxa"/>
            <w:bottom w:w="0" w:type="dxa"/>
          </w:tblCellMar>
        </w:tblPrEx>
        <w:tc>
          <w:tcPr>
            <w:tcW w:w="1417" w:type="dxa"/>
          </w:tcPr>
          <w:p w:rsidR="008D2116" w:rsidRPr="00C344C8" w:rsidRDefault="008D2116" w:rsidP="008D2116">
            <w:pPr>
              <w:ind w:firstLine="567"/>
              <w:jc w:val="center"/>
              <w:rPr>
                <w:sz w:val="26"/>
                <w:szCs w:val="26"/>
              </w:rPr>
            </w:pPr>
            <w:r w:rsidRPr="00C344C8">
              <w:rPr>
                <w:sz w:val="26"/>
                <w:szCs w:val="26"/>
              </w:rPr>
              <w:t>11</w:t>
            </w:r>
          </w:p>
        </w:tc>
        <w:tc>
          <w:tcPr>
            <w:tcW w:w="710" w:type="dxa"/>
          </w:tcPr>
          <w:p w:rsidR="008D2116" w:rsidRPr="00C344C8" w:rsidRDefault="008D2116" w:rsidP="008D2116">
            <w:pPr>
              <w:ind w:firstLine="567"/>
              <w:jc w:val="center"/>
              <w:rPr>
                <w:sz w:val="26"/>
                <w:szCs w:val="26"/>
              </w:rPr>
            </w:pPr>
            <w:r w:rsidRPr="00C344C8">
              <w:rPr>
                <w:sz w:val="26"/>
                <w:szCs w:val="26"/>
              </w:rPr>
              <w:t>2</w:t>
            </w:r>
          </w:p>
        </w:tc>
        <w:tc>
          <w:tcPr>
            <w:tcW w:w="708" w:type="dxa"/>
          </w:tcPr>
          <w:p w:rsidR="008D2116" w:rsidRPr="00C344C8" w:rsidRDefault="008D2116" w:rsidP="008D2116">
            <w:pPr>
              <w:ind w:firstLine="567"/>
              <w:jc w:val="center"/>
              <w:rPr>
                <w:sz w:val="26"/>
                <w:szCs w:val="26"/>
              </w:rPr>
            </w:pPr>
            <w:r w:rsidRPr="00C344C8">
              <w:rPr>
                <w:sz w:val="26"/>
                <w:szCs w:val="26"/>
              </w:rPr>
              <w:t>3</w:t>
            </w:r>
          </w:p>
        </w:tc>
        <w:tc>
          <w:tcPr>
            <w:tcW w:w="709" w:type="dxa"/>
          </w:tcPr>
          <w:p w:rsidR="008D2116" w:rsidRPr="00C344C8" w:rsidRDefault="008D2116" w:rsidP="008D2116">
            <w:pPr>
              <w:ind w:firstLine="567"/>
              <w:jc w:val="center"/>
              <w:rPr>
                <w:sz w:val="26"/>
                <w:szCs w:val="26"/>
              </w:rPr>
            </w:pPr>
            <w:r w:rsidRPr="00C344C8">
              <w:rPr>
                <w:sz w:val="26"/>
                <w:szCs w:val="26"/>
              </w:rPr>
              <w:t>4</w:t>
            </w:r>
          </w:p>
        </w:tc>
        <w:tc>
          <w:tcPr>
            <w:tcW w:w="709" w:type="dxa"/>
          </w:tcPr>
          <w:p w:rsidR="008D2116" w:rsidRPr="00C344C8" w:rsidRDefault="008D2116" w:rsidP="008D2116">
            <w:pPr>
              <w:ind w:firstLine="567"/>
              <w:jc w:val="center"/>
              <w:rPr>
                <w:sz w:val="26"/>
                <w:szCs w:val="26"/>
              </w:rPr>
            </w:pPr>
            <w:r w:rsidRPr="00C344C8">
              <w:rPr>
                <w:sz w:val="26"/>
                <w:szCs w:val="26"/>
              </w:rPr>
              <w:t>6</w:t>
            </w:r>
          </w:p>
        </w:tc>
        <w:tc>
          <w:tcPr>
            <w:tcW w:w="709" w:type="dxa"/>
          </w:tcPr>
          <w:p w:rsidR="008D2116" w:rsidRPr="00C344C8" w:rsidRDefault="008D2116" w:rsidP="008D2116">
            <w:pPr>
              <w:ind w:firstLine="567"/>
              <w:jc w:val="center"/>
              <w:rPr>
                <w:sz w:val="26"/>
                <w:szCs w:val="26"/>
              </w:rPr>
            </w:pPr>
            <w:r w:rsidRPr="00C344C8">
              <w:rPr>
                <w:sz w:val="26"/>
                <w:szCs w:val="26"/>
              </w:rPr>
              <w:t>7</w:t>
            </w:r>
          </w:p>
        </w:tc>
        <w:tc>
          <w:tcPr>
            <w:tcW w:w="708" w:type="dxa"/>
          </w:tcPr>
          <w:p w:rsidR="008D2116" w:rsidRPr="00C344C8" w:rsidRDefault="008D2116" w:rsidP="008D2116">
            <w:pPr>
              <w:ind w:firstLine="567"/>
              <w:jc w:val="center"/>
              <w:rPr>
                <w:sz w:val="26"/>
                <w:szCs w:val="26"/>
              </w:rPr>
            </w:pPr>
            <w:r w:rsidRPr="00C344C8">
              <w:rPr>
                <w:sz w:val="26"/>
                <w:szCs w:val="26"/>
              </w:rPr>
              <w:t>8</w:t>
            </w:r>
          </w:p>
        </w:tc>
        <w:tc>
          <w:tcPr>
            <w:tcW w:w="1418" w:type="dxa"/>
          </w:tcPr>
          <w:p w:rsidR="008D2116" w:rsidRPr="00C344C8" w:rsidRDefault="008D2116" w:rsidP="008D2116">
            <w:pPr>
              <w:ind w:firstLine="567"/>
              <w:jc w:val="center"/>
              <w:rPr>
                <w:sz w:val="26"/>
                <w:szCs w:val="26"/>
              </w:rPr>
            </w:pPr>
            <w:r w:rsidRPr="00C344C8">
              <w:rPr>
                <w:sz w:val="26"/>
                <w:szCs w:val="26"/>
              </w:rPr>
              <w:t>10</w:t>
            </w:r>
          </w:p>
        </w:tc>
        <w:tc>
          <w:tcPr>
            <w:tcW w:w="709" w:type="dxa"/>
          </w:tcPr>
          <w:p w:rsidR="008D2116" w:rsidRPr="00C344C8" w:rsidRDefault="008D2116" w:rsidP="008D2116">
            <w:pPr>
              <w:ind w:firstLine="567"/>
              <w:jc w:val="center"/>
              <w:rPr>
                <w:sz w:val="26"/>
                <w:szCs w:val="26"/>
              </w:rPr>
            </w:pPr>
            <w:r w:rsidRPr="00C344C8">
              <w:rPr>
                <w:sz w:val="26"/>
                <w:szCs w:val="26"/>
              </w:rPr>
              <w:t>2</w:t>
            </w:r>
          </w:p>
        </w:tc>
        <w:tc>
          <w:tcPr>
            <w:tcW w:w="708" w:type="dxa"/>
          </w:tcPr>
          <w:p w:rsidR="008D2116" w:rsidRPr="00C344C8" w:rsidRDefault="008D2116" w:rsidP="008D2116">
            <w:pPr>
              <w:ind w:firstLine="567"/>
              <w:jc w:val="center"/>
              <w:rPr>
                <w:sz w:val="26"/>
                <w:szCs w:val="26"/>
              </w:rPr>
            </w:pPr>
            <w:r w:rsidRPr="00C344C8">
              <w:rPr>
                <w:sz w:val="26"/>
                <w:szCs w:val="26"/>
              </w:rPr>
              <w:t>3</w:t>
            </w:r>
          </w:p>
        </w:tc>
        <w:tc>
          <w:tcPr>
            <w:tcW w:w="709" w:type="dxa"/>
          </w:tcPr>
          <w:p w:rsidR="008D2116" w:rsidRPr="00C344C8" w:rsidRDefault="008D2116" w:rsidP="008D2116">
            <w:pPr>
              <w:ind w:firstLine="567"/>
              <w:jc w:val="center"/>
              <w:rPr>
                <w:sz w:val="26"/>
                <w:szCs w:val="26"/>
              </w:rPr>
            </w:pPr>
            <w:r w:rsidRPr="00C344C8">
              <w:rPr>
                <w:sz w:val="26"/>
                <w:szCs w:val="26"/>
              </w:rPr>
              <w:t>4</w:t>
            </w:r>
          </w:p>
        </w:tc>
        <w:tc>
          <w:tcPr>
            <w:tcW w:w="672" w:type="dxa"/>
          </w:tcPr>
          <w:p w:rsidR="008D2116" w:rsidRPr="00C344C8" w:rsidRDefault="008D2116" w:rsidP="008D2116">
            <w:pPr>
              <w:ind w:firstLine="567"/>
              <w:jc w:val="center"/>
              <w:rPr>
                <w:sz w:val="26"/>
                <w:szCs w:val="26"/>
              </w:rPr>
            </w:pPr>
            <w:r w:rsidRPr="00C344C8">
              <w:rPr>
                <w:sz w:val="26"/>
                <w:szCs w:val="26"/>
              </w:rPr>
              <w:t>5</w:t>
            </w:r>
          </w:p>
        </w:tc>
      </w:tr>
      <w:tr w:rsidR="008D2116" w:rsidRPr="00C344C8" w:rsidTr="008D2116">
        <w:tblPrEx>
          <w:tblCellMar>
            <w:top w:w="0" w:type="dxa"/>
            <w:bottom w:w="0" w:type="dxa"/>
          </w:tblCellMar>
        </w:tblPrEx>
        <w:tc>
          <w:tcPr>
            <w:tcW w:w="1417" w:type="dxa"/>
          </w:tcPr>
          <w:p w:rsidR="008D2116" w:rsidRPr="00C344C8" w:rsidRDefault="008D2116" w:rsidP="008D2116">
            <w:pPr>
              <w:ind w:firstLine="567"/>
              <w:jc w:val="center"/>
              <w:rPr>
                <w:sz w:val="26"/>
                <w:szCs w:val="26"/>
              </w:rPr>
            </w:pPr>
          </w:p>
        </w:tc>
        <w:tc>
          <w:tcPr>
            <w:tcW w:w="710" w:type="dxa"/>
          </w:tcPr>
          <w:p w:rsidR="008D2116" w:rsidRPr="00C344C8" w:rsidRDefault="008D2116" w:rsidP="008D2116">
            <w:pPr>
              <w:ind w:firstLine="567"/>
              <w:jc w:val="center"/>
              <w:rPr>
                <w:sz w:val="26"/>
                <w:szCs w:val="26"/>
              </w:rPr>
            </w:pPr>
          </w:p>
        </w:tc>
        <w:tc>
          <w:tcPr>
            <w:tcW w:w="708" w:type="dxa"/>
          </w:tcPr>
          <w:p w:rsidR="008D2116" w:rsidRPr="00C344C8" w:rsidRDefault="008D2116" w:rsidP="008D2116">
            <w:pPr>
              <w:ind w:firstLine="567"/>
              <w:jc w:val="center"/>
              <w:rPr>
                <w:sz w:val="26"/>
                <w:szCs w:val="26"/>
              </w:rPr>
            </w:pPr>
          </w:p>
        </w:tc>
        <w:tc>
          <w:tcPr>
            <w:tcW w:w="709" w:type="dxa"/>
          </w:tcPr>
          <w:p w:rsidR="008D2116" w:rsidRPr="00C344C8" w:rsidRDefault="008D2116" w:rsidP="008D2116">
            <w:pPr>
              <w:ind w:firstLine="567"/>
              <w:jc w:val="center"/>
              <w:rPr>
                <w:sz w:val="26"/>
                <w:szCs w:val="26"/>
              </w:rPr>
            </w:pPr>
          </w:p>
        </w:tc>
        <w:tc>
          <w:tcPr>
            <w:tcW w:w="709" w:type="dxa"/>
          </w:tcPr>
          <w:p w:rsidR="008D2116" w:rsidRPr="00C344C8" w:rsidRDefault="008D2116" w:rsidP="008D2116">
            <w:pPr>
              <w:ind w:firstLine="567"/>
              <w:jc w:val="center"/>
              <w:rPr>
                <w:sz w:val="26"/>
                <w:szCs w:val="26"/>
              </w:rPr>
            </w:pPr>
          </w:p>
        </w:tc>
        <w:tc>
          <w:tcPr>
            <w:tcW w:w="709" w:type="dxa"/>
          </w:tcPr>
          <w:p w:rsidR="008D2116" w:rsidRPr="00C344C8" w:rsidRDefault="008D2116" w:rsidP="008D2116">
            <w:pPr>
              <w:ind w:firstLine="567"/>
              <w:jc w:val="center"/>
              <w:rPr>
                <w:sz w:val="26"/>
                <w:szCs w:val="26"/>
              </w:rPr>
            </w:pPr>
          </w:p>
        </w:tc>
        <w:tc>
          <w:tcPr>
            <w:tcW w:w="708" w:type="dxa"/>
          </w:tcPr>
          <w:p w:rsidR="008D2116" w:rsidRPr="00C344C8" w:rsidRDefault="008D2116" w:rsidP="008D2116">
            <w:pPr>
              <w:ind w:firstLine="567"/>
              <w:jc w:val="center"/>
              <w:rPr>
                <w:sz w:val="26"/>
                <w:szCs w:val="26"/>
              </w:rPr>
            </w:pPr>
          </w:p>
        </w:tc>
        <w:tc>
          <w:tcPr>
            <w:tcW w:w="1418" w:type="dxa"/>
          </w:tcPr>
          <w:p w:rsidR="008D2116" w:rsidRPr="00C344C8" w:rsidRDefault="008D2116" w:rsidP="008D2116">
            <w:pPr>
              <w:ind w:firstLine="567"/>
              <w:jc w:val="center"/>
              <w:rPr>
                <w:sz w:val="26"/>
                <w:szCs w:val="26"/>
              </w:rPr>
            </w:pPr>
            <w:r w:rsidRPr="00C344C8">
              <w:rPr>
                <w:sz w:val="26"/>
                <w:szCs w:val="26"/>
              </w:rPr>
              <w:t>11</w:t>
            </w:r>
          </w:p>
        </w:tc>
        <w:tc>
          <w:tcPr>
            <w:tcW w:w="709" w:type="dxa"/>
          </w:tcPr>
          <w:p w:rsidR="008D2116" w:rsidRPr="00C344C8" w:rsidRDefault="008D2116" w:rsidP="008D2116">
            <w:pPr>
              <w:ind w:firstLine="567"/>
              <w:jc w:val="center"/>
              <w:rPr>
                <w:sz w:val="26"/>
                <w:szCs w:val="26"/>
              </w:rPr>
            </w:pPr>
            <w:r w:rsidRPr="00C344C8">
              <w:rPr>
                <w:sz w:val="26"/>
                <w:szCs w:val="26"/>
              </w:rPr>
              <w:t>2</w:t>
            </w:r>
          </w:p>
        </w:tc>
        <w:tc>
          <w:tcPr>
            <w:tcW w:w="708" w:type="dxa"/>
          </w:tcPr>
          <w:p w:rsidR="008D2116" w:rsidRPr="00C344C8" w:rsidRDefault="008D2116" w:rsidP="008D2116">
            <w:pPr>
              <w:ind w:firstLine="567"/>
              <w:jc w:val="center"/>
              <w:rPr>
                <w:sz w:val="26"/>
                <w:szCs w:val="26"/>
              </w:rPr>
            </w:pPr>
            <w:r w:rsidRPr="00C344C8">
              <w:rPr>
                <w:sz w:val="26"/>
                <w:szCs w:val="26"/>
              </w:rPr>
              <w:t>3</w:t>
            </w:r>
          </w:p>
        </w:tc>
        <w:tc>
          <w:tcPr>
            <w:tcW w:w="709" w:type="dxa"/>
          </w:tcPr>
          <w:p w:rsidR="008D2116" w:rsidRPr="00C344C8" w:rsidRDefault="008D2116" w:rsidP="008D2116">
            <w:pPr>
              <w:ind w:firstLine="567"/>
              <w:jc w:val="center"/>
              <w:rPr>
                <w:sz w:val="26"/>
                <w:szCs w:val="26"/>
              </w:rPr>
            </w:pPr>
            <w:r w:rsidRPr="00C344C8">
              <w:rPr>
                <w:sz w:val="26"/>
                <w:szCs w:val="26"/>
              </w:rPr>
              <w:t>4</w:t>
            </w:r>
          </w:p>
        </w:tc>
        <w:tc>
          <w:tcPr>
            <w:tcW w:w="672" w:type="dxa"/>
          </w:tcPr>
          <w:p w:rsidR="008D2116" w:rsidRPr="00C344C8" w:rsidRDefault="008D2116" w:rsidP="008D2116">
            <w:pPr>
              <w:ind w:firstLine="567"/>
              <w:jc w:val="center"/>
              <w:rPr>
                <w:sz w:val="26"/>
                <w:szCs w:val="26"/>
              </w:rPr>
            </w:pPr>
            <w:r w:rsidRPr="00C344C8">
              <w:rPr>
                <w:sz w:val="26"/>
                <w:szCs w:val="26"/>
              </w:rPr>
              <w:t>6</w:t>
            </w:r>
          </w:p>
        </w:tc>
      </w:tr>
      <w:tr w:rsidR="008D2116" w:rsidRPr="00C344C8" w:rsidTr="008D2116">
        <w:tblPrEx>
          <w:tblCellMar>
            <w:top w:w="0" w:type="dxa"/>
            <w:bottom w:w="0" w:type="dxa"/>
          </w:tblCellMar>
        </w:tblPrEx>
        <w:tc>
          <w:tcPr>
            <w:tcW w:w="1417" w:type="dxa"/>
          </w:tcPr>
          <w:p w:rsidR="008D2116" w:rsidRPr="00C344C8" w:rsidRDefault="008D2116" w:rsidP="008D2116">
            <w:pPr>
              <w:ind w:firstLine="567"/>
              <w:jc w:val="center"/>
              <w:rPr>
                <w:sz w:val="26"/>
                <w:szCs w:val="26"/>
              </w:rPr>
            </w:pPr>
          </w:p>
        </w:tc>
        <w:tc>
          <w:tcPr>
            <w:tcW w:w="710" w:type="dxa"/>
          </w:tcPr>
          <w:p w:rsidR="008D2116" w:rsidRPr="00C344C8" w:rsidRDefault="008D2116" w:rsidP="008D2116">
            <w:pPr>
              <w:ind w:firstLine="567"/>
              <w:jc w:val="center"/>
              <w:rPr>
                <w:sz w:val="26"/>
                <w:szCs w:val="26"/>
              </w:rPr>
            </w:pPr>
          </w:p>
        </w:tc>
        <w:tc>
          <w:tcPr>
            <w:tcW w:w="708" w:type="dxa"/>
          </w:tcPr>
          <w:p w:rsidR="008D2116" w:rsidRPr="00C344C8" w:rsidRDefault="008D2116" w:rsidP="008D2116">
            <w:pPr>
              <w:ind w:firstLine="567"/>
              <w:jc w:val="center"/>
              <w:rPr>
                <w:sz w:val="26"/>
                <w:szCs w:val="26"/>
              </w:rPr>
            </w:pPr>
          </w:p>
        </w:tc>
        <w:tc>
          <w:tcPr>
            <w:tcW w:w="709" w:type="dxa"/>
          </w:tcPr>
          <w:p w:rsidR="008D2116" w:rsidRPr="00C344C8" w:rsidRDefault="008D2116" w:rsidP="008D2116">
            <w:pPr>
              <w:ind w:firstLine="567"/>
              <w:jc w:val="center"/>
              <w:rPr>
                <w:sz w:val="26"/>
                <w:szCs w:val="26"/>
              </w:rPr>
            </w:pPr>
          </w:p>
        </w:tc>
        <w:tc>
          <w:tcPr>
            <w:tcW w:w="709" w:type="dxa"/>
          </w:tcPr>
          <w:p w:rsidR="008D2116" w:rsidRPr="00C344C8" w:rsidRDefault="008D2116" w:rsidP="008D2116">
            <w:pPr>
              <w:ind w:firstLine="567"/>
              <w:jc w:val="center"/>
              <w:rPr>
                <w:sz w:val="26"/>
                <w:szCs w:val="26"/>
              </w:rPr>
            </w:pPr>
          </w:p>
        </w:tc>
        <w:tc>
          <w:tcPr>
            <w:tcW w:w="709" w:type="dxa"/>
          </w:tcPr>
          <w:p w:rsidR="008D2116" w:rsidRPr="00C344C8" w:rsidRDefault="008D2116" w:rsidP="008D2116">
            <w:pPr>
              <w:ind w:firstLine="567"/>
              <w:jc w:val="center"/>
              <w:rPr>
                <w:sz w:val="26"/>
                <w:szCs w:val="26"/>
              </w:rPr>
            </w:pPr>
          </w:p>
        </w:tc>
        <w:tc>
          <w:tcPr>
            <w:tcW w:w="708" w:type="dxa"/>
          </w:tcPr>
          <w:p w:rsidR="008D2116" w:rsidRPr="00C344C8" w:rsidRDefault="008D2116" w:rsidP="008D2116">
            <w:pPr>
              <w:ind w:firstLine="567"/>
              <w:jc w:val="center"/>
              <w:rPr>
                <w:sz w:val="26"/>
                <w:szCs w:val="26"/>
              </w:rPr>
            </w:pPr>
          </w:p>
        </w:tc>
        <w:tc>
          <w:tcPr>
            <w:tcW w:w="1418" w:type="dxa"/>
          </w:tcPr>
          <w:p w:rsidR="008D2116" w:rsidRPr="00C344C8" w:rsidRDefault="008D2116" w:rsidP="008D2116">
            <w:pPr>
              <w:ind w:firstLine="567"/>
              <w:jc w:val="center"/>
              <w:rPr>
                <w:sz w:val="26"/>
                <w:szCs w:val="26"/>
              </w:rPr>
            </w:pPr>
            <w:r w:rsidRPr="00C344C8">
              <w:rPr>
                <w:sz w:val="26"/>
                <w:szCs w:val="26"/>
              </w:rPr>
              <w:t>12</w:t>
            </w:r>
          </w:p>
        </w:tc>
        <w:tc>
          <w:tcPr>
            <w:tcW w:w="709" w:type="dxa"/>
          </w:tcPr>
          <w:p w:rsidR="008D2116" w:rsidRPr="00C344C8" w:rsidRDefault="008D2116" w:rsidP="008D2116">
            <w:pPr>
              <w:ind w:firstLine="567"/>
              <w:jc w:val="center"/>
              <w:rPr>
                <w:sz w:val="26"/>
                <w:szCs w:val="26"/>
              </w:rPr>
            </w:pPr>
            <w:r w:rsidRPr="00C344C8">
              <w:rPr>
                <w:sz w:val="26"/>
                <w:szCs w:val="26"/>
              </w:rPr>
              <w:t>2</w:t>
            </w:r>
          </w:p>
        </w:tc>
        <w:tc>
          <w:tcPr>
            <w:tcW w:w="708" w:type="dxa"/>
          </w:tcPr>
          <w:p w:rsidR="008D2116" w:rsidRPr="00C344C8" w:rsidRDefault="008D2116" w:rsidP="008D2116">
            <w:pPr>
              <w:ind w:firstLine="567"/>
              <w:jc w:val="center"/>
              <w:rPr>
                <w:sz w:val="26"/>
                <w:szCs w:val="26"/>
              </w:rPr>
            </w:pPr>
            <w:r w:rsidRPr="00C344C8">
              <w:rPr>
                <w:sz w:val="26"/>
                <w:szCs w:val="26"/>
              </w:rPr>
              <w:t>4</w:t>
            </w:r>
          </w:p>
        </w:tc>
        <w:tc>
          <w:tcPr>
            <w:tcW w:w="709" w:type="dxa"/>
          </w:tcPr>
          <w:p w:rsidR="008D2116" w:rsidRPr="00C344C8" w:rsidRDefault="008D2116" w:rsidP="008D2116">
            <w:pPr>
              <w:ind w:firstLine="567"/>
              <w:jc w:val="center"/>
              <w:rPr>
                <w:sz w:val="26"/>
                <w:szCs w:val="26"/>
              </w:rPr>
            </w:pPr>
            <w:r w:rsidRPr="00C344C8">
              <w:rPr>
                <w:sz w:val="26"/>
                <w:szCs w:val="26"/>
              </w:rPr>
              <w:t>5</w:t>
            </w:r>
          </w:p>
        </w:tc>
        <w:tc>
          <w:tcPr>
            <w:tcW w:w="672" w:type="dxa"/>
          </w:tcPr>
          <w:p w:rsidR="008D2116" w:rsidRPr="00C344C8" w:rsidRDefault="008D2116" w:rsidP="008D2116">
            <w:pPr>
              <w:ind w:firstLine="567"/>
              <w:jc w:val="center"/>
              <w:rPr>
                <w:sz w:val="26"/>
                <w:szCs w:val="26"/>
              </w:rPr>
            </w:pPr>
            <w:r w:rsidRPr="00C344C8">
              <w:rPr>
                <w:sz w:val="26"/>
                <w:szCs w:val="26"/>
              </w:rPr>
              <w:t>6</w:t>
            </w:r>
          </w:p>
        </w:tc>
      </w:tr>
    </w:tbl>
    <w:p w:rsidR="008D2116" w:rsidRDefault="008D2116" w:rsidP="008D2116">
      <w:pPr>
        <w:ind w:firstLine="567"/>
        <w:rPr>
          <w:sz w:val="28"/>
          <w:szCs w:val="28"/>
        </w:rPr>
      </w:pPr>
    </w:p>
    <w:p w:rsidR="008D2116" w:rsidRPr="00C344C8" w:rsidRDefault="008D2116" w:rsidP="008D2116">
      <w:pPr>
        <w:pStyle w:val="2"/>
        <w:spacing w:line="240" w:lineRule="auto"/>
        <w:ind w:firstLine="567"/>
        <w:jc w:val="left"/>
        <w:rPr>
          <w:b w:val="0"/>
          <w:bCs/>
        </w:rPr>
      </w:pPr>
    </w:p>
    <w:p w:rsidR="008D2116" w:rsidRPr="00C344C8" w:rsidRDefault="008D2116" w:rsidP="008D2116">
      <w:pPr>
        <w:tabs>
          <w:tab w:val="center" w:pos="3920"/>
          <w:tab w:val="left" w:pos="5820"/>
        </w:tabs>
        <w:ind w:firstLine="567"/>
        <w:rPr>
          <w:b/>
          <w:bCs/>
          <w:sz w:val="28"/>
        </w:rPr>
      </w:pPr>
      <w:r w:rsidRPr="00C344C8">
        <w:rPr>
          <w:b/>
          <w:bCs/>
          <w:sz w:val="28"/>
        </w:rPr>
        <w:tab/>
      </w:r>
    </w:p>
    <w:p w:rsidR="008D2116" w:rsidRDefault="008D2116" w:rsidP="008D2116">
      <w:pPr>
        <w:pStyle w:val="1"/>
        <w:ind w:firstLine="567"/>
      </w:pPr>
    </w:p>
    <w:p w:rsidR="008D2116" w:rsidRDefault="008D2116" w:rsidP="008D2116">
      <w:pPr>
        <w:ind w:firstLine="567"/>
      </w:pPr>
    </w:p>
    <w:p w:rsidR="008D2116" w:rsidRDefault="008D2116" w:rsidP="008D2116">
      <w:pPr>
        <w:ind w:firstLine="567"/>
      </w:pPr>
    </w:p>
    <w:p w:rsidR="008D2116" w:rsidRDefault="008D2116" w:rsidP="008D2116">
      <w:pPr>
        <w:ind w:firstLine="567"/>
      </w:pPr>
    </w:p>
    <w:p w:rsidR="008D2116" w:rsidRDefault="008D2116" w:rsidP="008D2116">
      <w:pPr>
        <w:ind w:firstLine="567"/>
      </w:pPr>
    </w:p>
    <w:p w:rsidR="008D2116" w:rsidRDefault="008D2116" w:rsidP="008D2116">
      <w:pPr>
        <w:ind w:firstLine="567"/>
      </w:pPr>
    </w:p>
    <w:p w:rsidR="008D2116" w:rsidRPr="00222519" w:rsidRDefault="008D2116" w:rsidP="008D2116">
      <w:pPr>
        <w:ind w:firstLine="567"/>
        <w:jc w:val="right"/>
        <w:rPr>
          <w:b/>
          <w:sz w:val="26"/>
          <w:szCs w:val="26"/>
        </w:rPr>
      </w:pPr>
      <w:r w:rsidRPr="00222519">
        <w:rPr>
          <w:b/>
          <w:sz w:val="26"/>
          <w:szCs w:val="26"/>
        </w:rPr>
        <w:t>Таблица 2</w:t>
      </w:r>
    </w:p>
    <w:p w:rsidR="008D2116" w:rsidRPr="00222519" w:rsidRDefault="008D2116" w:rsidP="008D2116">
      <w:pPr>
        <w:pStyle w:val="2"/>
        <w:spacing w:line="240" w:lineRule="auto"/>
        <w:ind w:firstLine="567"/>
        <w:jc w:val="center"/>
        <w:rPr>
          <w:b w:val="0"/>
          <w:bCs/>
          <w:sz w:val="26"/>
          <w:szCs w:val="26"/>
        </w:rPr>
      </w:pPr>
      <w:r w:rsidRPr="00222519">
        <w:rPr>
          <w:b w:val="0"/>
          <w:bCs/>
          <w:sz w:val="26"/>
          <w:szCs w:val="26"/>
        </w:rPr>
        <w:t>Таблиц</w:t>
      </w:r>
      <w:r>
        <w:rPr>
          <w:b w:val="0"/>
          <w:bCs/>
          <w:sz w:val="26"/>
          <w:szCs w:val="26"/>
        </w:rPr>
        <w:t>а</w:t>
      </w:r>
      <w:r w:rsidRPr="00222519">
        <w:rPr>
          <w:b w:val="0"/>
          <w:bCs/>
          <w:sz w:val="26"/>
          <w:szCs w:val="26"/>
        </w:rPr>
        <w:t xml:space="preserve"> норм</w:t>
      </w:r>
    </w:p>
    <w:p w:rsidR="008D2116" w:rsidRPr="00222519" w:rsidRDefault="008D2116" w:rsidP="008D2116">
      <w:pPr>
        <w:ind w:firstLine="567"/>
        <w:jc w:val="center"/>
        <w:rPr>
          <w:b/>
          <w:bCs/>
          <w:sz w:val="26"/>
          <w:szCs w:val="26"/>
        </w:rPr>
      </w:pPr>
    </w:p>
    <w:p w:rsidR="008D2116" w:rsidRPr="00222519" w:rsidRDefault="008D2116" w:rsidP="008D2116">
      <w:pPr>
        <w:ind w:firstLine="567"/>
        <w:jc w:val="center"/>
        <w:rPr>
          <w:b/>
          <w:bCs/>
          <w:sz w:val="26"/>
          <w:szCs w:val="26"/>
        </w:rPr>
      </w:pPr>
    </w:p>
    <w:tbl>
      <w:tblPr>
        <w:tblW w:w="96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86"/>
        <w:gridCol w:w="476"/>
        <w:gridCol w:w="476"/>
        <w:gridCol w:w="476"/>
        <w:gridCol w:w="476"/>
        <w:gridCol w:w="476"/>
        <w:gridCol w:w="476"/>
        <w:gridCol w:w="678"/>
        <w:gridCol w:w="1022"/>
        <w:gridCol w:w="476"/>
        <w:gridCol w:w="476"/>
        <w:gridCol w:w="476"/>
        <w:gridCol w:w="476"/>
        <w:gridCol w:w="476"/>
        <w:gridCol w:w="476"/>
        <w:gridCol w:w="476"/>
        <w:gridCol w:w="476"/>
      </w:tblGrid>
      <w:tr w:rsidR="008D2116" w:rsidRPr="00222519" w:rsidTr="008D2116">
        <w:tblPrEx>
          <w:tblCellMar>
            <w:top w:w="0" w:type="dxa"/>
            <w:bottom w:w="0" w:type="dxa"/>
          </w:tblCellMar>
        </w:tblPrEx>
        <w:trPr>
          <w:cantSplit/>
        </w:trPr>
        <w:tc>
          <w:tcPr>
            <w:tcW w:w="4820" w:type="dxa"/>
            <w:gridSpan w:val="8"/>
          </w:tcPr>
          <w:p w:rsidR="008D2116" w:rsidRPr="00222519" w:rsidRDefault="008D2116" w:rsidP="008D2116">
            <w:pPr>
              <w:ind w:firstLine="567"/>
              <w:jc w:val="center"/>
              <w:rPr>
                <w:sz w:val="26"/>
                <w:szCs w:val="26"/>
              </w:rPr>
            </w:pPr>
            <w:r w:rsidRPr="00222519">
              <w:rPr>
                <w:sz w:val="26"/>
                <w:szCs w:val="26"/>
              </w:rPr>
              <w:t>Мужской вариант (</w:t>
            </w:r>
            <w:r w:rsidRPr="00222519">
              <w:rPr>
                <w:sz w:val="26"/>
                <w:szCs w:val="26"/>
                <w:lang w:val="en-US"/>
              </w:rPr>
              <w:t>n</w:t>
            </w:r>
            <w:r w:rsidRPr="00222519">
              <w:rPr>
                <w:sz w:val="26"/>
                <w:szCs w:val="26"/>
              </w:rPr>
              <w:t>=375)</w:t>
            </w:r>
          </w:p>
        </w:tc>
        <w:tc>
          <w:tcPr>
            <w:tcW w:w="4830" w:type="dxa"/>
            <w:gridSpan w:val="9"/>
          </w:tcPr>
          <w:p w:rsidR="008D2116" w:rsidRPr="00222519" w:rsidRDefault="008D2116" w:rsidP="008D2116">
            <w:pPr>
              <w:ind w:firstLine="567"/>
              <w:jc w:val="center"/>
              <w:rPr>
                <w:sz w:val="26"/>
                <w:szCs w:val="26"/>
              </w:rPr>
            </w:pPr>
            <w:r w:rsidRPr="00222519">
              <w:rPr>
                <w:sz w:val="26"/>
                <w:szCs w:val="26"/>
              </w:rPr>
              <w:t xml:space="preserve">ЖЕНСКИЙ ВАРИАНТ ( </w:t>
            </w:r>
            <w:r w:rsidRPr="00222519">
              <w:rPr>
                <w:sz w:val="26"/>
                <w:szCs w:val="26"/>
                <w:lang w:val="en-US"/>
              </w:rPr>
              <w:t>n</w:t>
            </w:r>
            <w:r w:rsidRPr="00222519">
              <w:rPr>
                <w:sz w:val="26"/>
                <w:szCs w:val="26"/>
              </w:rPr>
              <w:t>=374)</w:t>
            </w:r>
          </w:p>
        </w:tc>
      </w:tr>
      <w:tr w:rsidR="008D2116" w:rsidRPr="00222519" w:rsidTr="008D2116">
        <w:tblPrEx>
          <w:tblCellMar>
            <w:top w:w="0" w:type="dxa"/>
            <w:bottom w:w="0" w:type="dxa"/>
          </w:tblCellMar>
        </w:tblPrEx>
        <w:trPr>
          <w:cantSplit/>
        </w:trPr>
        <w:tc>
          <w:tcPr>
            <w:tcW w:w="1286" w:type="dxa"/>
            <w:vMerge w:val="restart"/>
          </w:tcPr>
          <w:p w:rsidR="008D2116" w:rsidRPr="00222519" w:rsidRDefault="008D2116" w:rsidP="008D2116">
            <w:pPr>
              <w:ind w:firstLine="34"/>
              <w:jc w:val="center"/>
              <w:rPr>
                <w:sz w:val="26"/>
                <w:szCs w:val="26"/>
              </w:rPr>
            </w:pPr>
            <w:r w:rsidRPr="00222519">
              <w:rPr>
                <w:sz w:val="26"/>
                <w:szCs w:val="26"/>
              </w:rPr>
              <w:t>«Сырой» балл</w:t>
            </w:r>
          </w:p>
        </w:tc>
        <w:tc>
          <w:tcPr>
            <w:tcW w:w="3534" w:type="dxa"/>
            <w:gridSpan w:val="7"/>
          </w:tcPr>
          <w:p w:rsidR="008D2116" w:rsidRPr="00222519" w:rsidRDefault="008D2116" w:rsidP="008D2116">
            <w:pPr>
              <w:ind w:firstLine="567"/>
              <w:jc w:val="center"/>
              <w:rPr>
                <w:sz w:val="26"/>
                <w:szCs w:val="26"/>
              </w:rPr>
            </w:pPr>
            <w:r w:rsidRPr="00222519">
              <w:rPr>
                <w:sz w:val="26"/>
                <w:szCs w:val="26"/>
              </w:rPr>
              <w:t>Т-баллы</w:t>
            </w:r>
          </w:p>
        </w:tc>
        <w:tc>
          <w:tcPr>
            <w:tcW w:w="1022" w:type="dxa"/>
            <w:vMerge w:val="restart"/>
          </w:tcPr>
          <w:p w:rsidR="008D2116" w:rsidRPr="00222519" w:rsidRDefault="008D2116" w:rsidP="008D2116">
            <w:pPr>
              <w:ind w:firstLine="33"/>
              <w:rPr>
                <w:sz w:val="26"/>
                <w:szCs w:val="26"/>
              </w:rPr>
            </w:pPr>
            <w:r w:rsidRPr="00222519">
              <w:rPr>
                <w:sz w:val="26"/>
                <w:szCs w:val="26"/>
              </w:rPr>
              <w:t>«Сырой» балл</w:t>
            </w:r>
          </w:p>
        </w:tc>
        <w:tc>
          <w:tcPr>
            <w:tcW w:w="3808" w:type="dxa"/>
            <w:gridSpan w:val="8"/>
          </w:tcPr>
          <w:p w:rsidR="008D2116" w:rsidRPr="00222519" w:rsidRDefault="008D2116" w:rsidP="008D2116">
            <w:pPr>
              <w:ind w:firstLine="567"/>
              <w:jc w:val="center"/>
              <w:rPr>
                <w:sz w:val="26"/>
                <w:szCs w:val="26"/>
              </w:rPr>
            </w:pPr>
            <w:r w:rsidRPr="00222519">
              <w:rPr>
                <w:sz w:val="26"/>
                <w:szCs w:val="26"/>
              </w:rPr>
              <w:t>Т-баллы</w:t>
            </w:r>
          </w:p>
        </w:tc>
      </w:tr>
      <w:tr w:rsidR="008D2116" w:rsidRPr="00222519" w:rsidTr="008D2116">
        <w:tblPrEx>
          <w:tblCellMar>
            <w:top w:w="0" w:type="dxa"/>
            <w:bottom w:w="0" w:type="dxa"/>
          </w:tblCellMar>
        </w:tblPrEx>
        <w:trPr>
          <w:cantSplit/>
        </w:trPr>
        <w:tc>
          <w:tcPr>
            <w:tcW w:w="1286" w:type="dxa"/>
            <w:vMerge/>
          </w:tcPr>
          <w:p w:rsidR="008D2116" w:rsidRPr="00222519" w:rsidRDefault="008D2116" w:rsidP="008D2116">
            <w:pPr>
              <w:ind w:firstLine="34"/>
              <w:jc w:val="center"/>
              <w:rPr>
                <w:sz w:val="26"/>
                <w:szCs w:val="26"/>
              </w:rPr>
            </w:pPr>
          </w:p>
        </w:tc>
        <w:tc>
          <w:tcPr>
            <w:tcW w:w="3534" w:type="dxa"/>
            <w:gridSpan w:val="7"/>
          </w:tcPr>
          <w:p w:rsidR="008D2116" w:rsidRPr="00222519" w:rsidRDefault="008D2116" w:rsidP="008D2116">
            <w:pPr>
              <w:ind w:firstLine="567"/>
              <w:jc w:val="center"/>
              <w:rPr>
                <w:sz w:val="26"/>
                <w:szCs w:val="26"/>
              </w:rPr>
            </w:pPr>
            <w:r w:rsidRPr="00222519">
              <w:rPr>
                <w:sz w:val="26"/>
                <w:szCs w:val="26"/>
              </w:rPr>
              <w:t>Шкалы</w:t>
            </w:r>
          </w:p>
        </w:tc>
        <w:tc>
          <w:tcPr>
            <w:tcW w:w="1022" w:type="dxa"/>
            <w:vMerge/>
          </w:tcPr>
          <w:p w:rsidR="008D2116" w:rsidRPr="00222519" w:rsidRDefault="008D2116" w:rsidP="008D2116">
            <w:pPr>
              <w:ind w:firstLine="567"/>
              <w:rPr>
                <w:sz w:val="26"/>
                <w:szCs w:val="26"/>
              </w:rPr>
            </w:pPr>
          </w:p>
        </w:tc>
        <w:tc>
          <w:tcPr>
            <w:tcW w:w="3808" w:type="dxa"/>
            <w:gridSpan w:val="8"/>
          </w:tcPr>
          <w:p w:rsidR="008D2116" w:rsidRPr="00222519" w:rsidRDefault="008D2116" w:rsidP="008D2116">
            <w:pPr>
              <w:ind w:firstLine="567"/>
              <w:jc w:val="center"/>
              <w:rPr>
                <w:sz w:val="26"/>
                <w:szCs w:val="26"/>
              </w:rPr>
            </w:pPr>
            <w:r w:rsidRPr="00222519">
              <w:rPr>
                <w:sz w:val="26"/>
                <w:szCs w:val="26"/>
              </w:rPr>
              <w:t>Шкалы</w:t>
            </w:r>
          </w:p>
        </w:tc>
      </w:tr>
      <w:tr w:rsidR="008D2116" w:rsidRPr="00222519" w:rsidTr="008D2116">
        <w:tblPrEx>
          <w:tblCellMar>
            <w:top w:w="0" w:type="dxa"/>
            <w:bottom w:w="0" w:type="dxa"/>
          </w:tblCellMar>
        </w:tblPrEx>
        <w:trPr>
          <w:cantSplit/>
        </w:trPr>
        <w:tc>
          <w:tcPr>
            <w:tcW w:w="1286" w:type="dxa"/>
            <w:vMerge/>
          </w:tcPr>
          <w:p w:rsidR="008D2116" w:rsidRPr="00222519" w:rsidRDefault="008D2116" w:rsidP="008D2116">
            <w:pPr>
              <w:ind w:firstLine="34"/>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1</w:t>
            </w:r>
          </w:p>
        </w:tc>
        <w:tc>
          <w:tcPr>
            <w:tcW w:w="476" w:type="dxa"/>
          </w:tcPr>
          <w:p w:rsidR="008D2116" w:rsidRPr="00222519" w:rsidRDefault="008D2116" w:rsidP="008D2116">
            <w:pPr>
              <w:ind w:firstLine="567"/>
              <w:jc w:val="center"/>
              <w:rPr>
                <w:sz w:val="26"/>
                <w:szCs w:val="26"/>
              </w:rPr>
            </w:pPr>
            <w:r w:rsidRPr="00222519">
              <w:rPr>
                <w:sz w:val="26"/>
                <w:szCs w:val="26"/>
              </w:rPr>
              <w:t>2</w:t>
            </w:r>
          </w:p>
        </w:tc>
        <w:tc>
          <w:tcPr>
            <w:tcW w:w="476" w:type="dxa"/>
          </w:tcPr>
          <w:p w:rsidR="008D2116" w:rsidRPr="00222519" w:rsidRDefault="008D2116" w:rsidP="008D2116">
            <w:pPr>
              <w:ind w:firstLine="567"/>
              <w:jc w:val="center"/>
              <w:rPr>
                <w:sz w:val="26"/>
                <w:szCs w:val="26"/>
              </w:rPr>
            </w:pPr>
            <w:r w:rsidRPr="00222519">
              <w:rPr>
                <w:sz w:val="26"/>
                <w:szCs w:val="26"/>
              </w:rPr>
              <w:t>3</w:t>
            </w:r>
          </w:p>
        </w:tc>
        <w:tc>
          <w:tcPr>
            <w:tcW w:w="476" w:type="dxa"/>
          </w:tcPr>
          <w:p w:rsidR="008D2116" w:rsidRPr="00222519" w:rsidRDefault="008D2116" w:rsidP="008D2116">
            <w:pPr>
              <w:ind w:firstLine="567"/>
              <w:jc w:val="center"/>
              <w:rPr>
                <w:sz w:val="26"/>
                <w:szCs w:val="26"/>
              </w:rPr>
            </w:pPr>
            <w:r w:rsidRPr="00222519">
              <w:rPr>
                <w:sz w:val="26"/>
                <w:szCs w:val="26"/>
              </w:rPr>
              <w:t>4</w:t>
            </w:r>
          </w:p>
        </w:tc>
        <w:tc>
          <w:tcPr>
            <w:tcW w:w="476" w:type="dxa"/>
          </w:tcPr>
          <w:p w:rsidR="008D2116" w:rsidRPr="00222519" w:rsidRDefault="008D2116" w:rsidP="008D2116">
            <w:pPr>
              <w:ind w:firstLine="567"/>
              <w:jc w:val="center"/>
              <w:rPr>
                <w:sz w:val="26"/>
                <w:szCs w:val="26"/>
              </w:rPr>
            </w:pPr>
            <w:r w:rsidRPr="00222519">
              <w:rPr>
                <w:sz w:val="26"/>
                <w:szCs w:val="26"/>
              </w:rPr>
              <w:t>5</w:t>
            </w:r>
          </w:p>
        </w:tc>
        <w:tc>
          <w:tcPr>
            <w:tcW w:w="476" w:type="dxa"/>
          </w:tcPr>
          <w:p w:rsidR="008D2116" w:rsidRPr="00222519" w:rsidRDefault="008D2116" w:rsidP="008D2116">
            <w:pPr>
              <w:ind w:firstLine="567"/>
              <w:jc w:val="center"/>
              <w:rPr>
                <w:sz w:val="26"/>
                <w:szCs w:val="26"/>
              </w:rPr>
            </w:pPr>
            <w:r w:rsidRPr="00222519">
              <w:rPr>
                <w:sz w:val="26"/>
                <w:szCs w:val="26"/>
              </w:rPr>
              <w:t>6</w:t>
            </w:r>
          </w:p>
        </w:tc>
        <w:tc>
          <w:tcPr>
            <w:tcW w:w="678" w:type="dxa"/>
          </w:tcPr>
          <w:p w:rsidR="008D2116" w:rsidRPr="00222519" w:rsidRDefault="008D2116" w:rsidP="008D2116">
            <w:pPr>
              <w:ind w:firstLine="567"/>
              <w:jc w:val="center"/>
              <w:rPr>
                <w:sz w:val="26"/>
                <w:szCs w:val="26"/>
              </w:rPr>
            </w:pPr>
            <w:r w:rsidRPr="00222519">
              <w:rPr>
                <w:sz w:val="26"/>
                <w:szCs w:val="26"/>
              </w:rPr>
              <w:t>7</w:t>
            </w:r>
          </w:p>
        </w:tc>
        <w:tc>
          <w:tcPr>
            <w:tcW w:w="1022" w:type="dxa"/>
            <w:vMerge/>
          </w:tcPr>
          <w:p w:rsidR="008D2116" w:rsidRPr="00222519" w:rsidRDefault="008D2116" w:rsidP="008D2116">
            <w:pPr>
              <w:ind w:firstLine="567"/>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1</w:t>
            </w:r>
          </w:p>
        </w:tc>
        <w:tc>
          <w:tcPr>
            <w:tcW w:w="476" w:type="dxa"/>
          </w:tcPr>
          <w:p w:rsidR="008D2116" w:rsidRPr="00222519" w:rsidRDefault="008D2116" w:rsidP="008D2116">
            <w:pPr>
              <w:ind w:firstLine="567"/>
              <w:jc w:val="center"/>
              <w:rPr>
                <w:sz w:val="26"/>
                <w:szCs w:val="26"/>
              </w:rPr>
            </w:pPr>
            <w:r w:rsidRPr="00222519">
              <w:rPr>
                <w:sz w:val="26"/>
                <w:szCs w:val="26"/>
              </w:rPr>
              <w:t>2</w:t>
            </w:r>
          </w:p>
        </w:tc>
        <w:tc>
          <w:tcPr>
            <w:tcW w:w="476" w:type="dxa"/>
          </w:tcPr>
          <w:p w:rsidR="008D2116" w:rsidRPr="00222519" w:rsidRDefault="008D2116" w:rsidP="008D2116">
            <w:pPr>
              <w:ind w:firstLine="567"/>
              <w:jc w:val="center"/>
              <w:rPr>
                <w:sz w:val="26"/>
                <w:szCs w:val="26"/>
              </w:rPr>
            </w:pPr>
            <w:r w:rsidRPr="00222519">
              <w:rPr>
                <w:sz w:val="26"/>
                <w:szCs w:val="26"/>
              </w:rPr>
              <w:t>3</w:t>
            </w:r>
          </w:p>
        </w:tc>
        <w:tc>
          <w:tcPr>
            <w:tcW w:w="476" w:type="dxa"/>
          </w:tcPr>
          <w:p w:rsidR="008D2116" w:rsidRPr="00222519" w:rsidRDefault="008D2116" w:rsidP="008D2116">
            <w:pPr>
              <w:ind w:firstLine="567"/>
              <w:jc w:val="center"/>
              <w:rPr>
                <w:sz w:val="26"/>
                <w:szCs w:val="26"/>
              </w:rPr>
            </w:pPr>
            <w:r w:rsidRPr="00222519">
              <w:rPr>
                <w:sz w:val="26"/>
                <w:szCs w:val="26"/>
              </w:rPr>
              <w:t>4</w:t>
            </w:r>
          </w:p>
        </w:tc>
        <w:tc>
          <w:tcPr>
            <w:tcW w:w="476" w:type="dxa"/>
          </w:tcPr>
          <w:p w:rsidR="008D2116" w:rsidRPr="00222519" w:rsidRDefault="008D2116" w:rsidP="008D2116">
            <w:pPr>
              <w:ind w:firstLine="567"/>
              <w:jc w:val="center"/>
              <w:rPr>
                <w:sz w:val="26"/>
                <w:szCs w:val="26"/>
              </w:rPr>
            </w:pPr>
            <w:r w:rsidRPr="00222519">
              <w:rPr>
                <w:sz w:val="26"/>
                <w:szCs w:val="26"/>
              </w:rPr>
              <w:t>5</w:t>
            </w:r>
          </w:p>
        </w:tc>
        <w:tc>
          <w:tcPr>
            <w:tcW w:w="476" w:type="dxa"/>
          </w:tcPr>
          <w:p w:rsidR="008D2116" w:rsidRPr="00222519" w:rsidRDefault="008D2116" w:rsidP="008D2116">
            <w:pPr>
              <w:ind w:firstLine="567"/>
              <w:jc w:val="center"/>
              <w:rPr>
                <w:sz w:val="26"/>
                <w:szCs w:val="26"/>
              </w:rPr>
            </w:pPr>
            <w:r w:rsidRPr="00222519">
              <w:rPr>
                <w:sz w:val="26"/>
                <w:szCs w:val="26"/>
              </w:rPr>
              <w:t>6</w:t>
            </w:r>
          </w:p>
        </w:tc>
        <w:tc>
          <w:tcPr>
            <w:tcW w:w="476" w:type="dxa"/>
          </w:tcPr>
          <w:p w:rsidR="008D2116" w:rsidRPr="00222519" w:rsidRDefault="008D2116" w:rsidP="008D2116">
            <w:pPr>
              <w:ind w:firstLine="567"/>
              <w:jc w:val="center"/>
              <w:rPr>
                <w:sz w:val="26"/>
                <w:szCs w:val="26"/>
              </w:rPr>
            </w:pPr>
            <w:r w:rsidRPr="00222519">
              <w:rPr>
                <w:sz w:val="26"/>
                <w:szCs w:val="26"/>
              </w:rPr>
              <w:t>7</w:t>
            </w:r>
          </w:p>
        </w:tc>
        <w:tc>
          <w:tcPr>
            <w:tcW w:w="476" w:type="dxa"/>
          </w:tcPr>
          <w:p w:rsidR="008D2116" w:rsidRPr="00222519" w:rsidRDefault="008D2116" w:rsidP="008D2116">
            <w:pPr>
              <w:ind w:firstLine="567"/>
              <w:jc w:val="center"/>
              <w:rPr>
                <w:sz w:val="26"/>
                <w:szCs w:val="26"/>
              </w:rPr>
            </w:pPr>
            <w:r w:rsidRPr="00222519">
              <w:rPr>
                <w:sz w:val="26"/>
                <w:szCs w:val="26"/>
              </w:rPr>
              <w:t>8</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0</w:t>
            </w:r>
          </w:p>
        </w:tc>
        <w:tc>
          <w:tcPr>
            <w:tcW w:w="476" w:type="dxa"/>
          </w:tcPr>
          <w:p w:rsidR="008D2116" w:rsidRPr="00222519" w:rsidRDefault="008D2116" w:rsidP="008D2116">
            <w:pPr>
              <w:ind w:firstLine="567"/>
              <w:jc w:val="center"/>
              <w:rPr>
                <w:sz w:val="26"/>
                <w:szCs w:val="26"/>
              </w:rPr>
            </w:pPr>
            <w:r w:rsidRPr="00222519">
              <w:rPr>
                <w:sz w:val="26"/>
                <w:szCs w:val="26"/>
              </w:rPr>
              <w:t>35</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26</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678" w:type="dxa"/>
          </w:tcPr>
          <w:p w:rsidR="008D2116" w:rsidRPr="00222519" w:rsidRDefault="008D2116" w:rsidP="008D2116">
            <w:pPr>
              <w:ind w:firstLine="567"/>
              <w:jc w:val="center"/>
              <w:rPr>
                <w:sz w:val="26"/>
                <w:szCs w:val="26"/>
              </w:rPr>
            </w:pPr>
            <w:r w:rsidRPr="00222519">
              <w:rPr>
                <w:sz w:val="26"/>
                <w:szCs w:val="26"/>
              </w:rPr>
              <w:t>30</w:t>
            </w:r>
          </w:p>
        </w:tc>
        <w:tc>
          <w:tcPr>
            <w:tcW w:w="1022" w:type="dxa"/>
          </w:tcPr>
          <w:p w:rsidR="008D2116" w:rsidRPr="00222519" w:rsidRDefault="008D2116" w:rsidP="008D2116">
            <w:pPr>
              <w:ind w:firstLine="33"/>
              <w:rPr>
                <w:sz w:val="26"/>
                <w:szCs w:val="26"/>
              </w:rPr>
            </w:pPr>
            <w:r w:rsidRPr="00222519">
              <w:rPr>
                <w:sz w:val="26"/>
                <w:szCs w:val="26"/>
              </w:rPr>
              <w:t>0</w:t>
            </w:r>
          </w:p>
        </w:tc>
        <w:tc>
          <w:tcPr>
            <w:tcW w:w="476" w:type="dxa"/>
          </w:tcPr>
          <w:p w:rsidR="008D2116" w:rsidRPr="00222519" w:rsidRDefault="008D2116" w:rsidP="008D2116">
            <w:pPr>
              <w:ind w:firstLine="567"/>
              <w:jc w:val="center"/>
              <w:rPr>
                <w:sz w:val="26"/>
                <w:szCs w:val="26"/>
              </w:rPr>
            </w:pPr>
            <w:r w:rsidRPr="00222519">
              <w:rPr>
                <w:sz w:val="26"/>
                <w:szCs w:val="26"/>
              </w:rPr>
              <w:t>36</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30</w:t>
            </w:r>
          </w:p>
        </w:tc>
        <w:tc>
          <w:tcPr>
            <w:tcW w:w="476" w:type="dxa"/>
          </w:tcPr>
          <w:p w:rsidR="008D2116" w:rsidRPr="00222519" w:rsidRDefault="008D2116" w:rsidP="008D2116">
            <w:pPr>
              <w:ind w:firstLine="567"/>
              <w:jc w:val="center"/>
              <w:rPr>
                <w:sz w:val="26"/>
                <w:szCs w:val="26"/>
              </w:rPr>
            </w:pPr>
            <w:r w:rsidRPr="00222519">
              <w:rPr>
                <w:sz w:val="26"/>
                <w:szCs w:val="26"/>
              </w:rPr>
              <w:t>27</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1</w:t>
            </w:r>
          </w:p>
        </w:tc>
        <w:tc>
          <w:tcPr>
            <w:tcW w:w="476" w:type="dxa"/>
          </w:tcPr>
          <w:p w:rsidR="008D2116" w:rsidRPr="00222519" w:rsidRDefault="008D2116" w:rsidP="008D2116">
            <w:pPr>
              <w:ind w:firstLine="567"/>
              <w:jc w:val="center"/>
              <w:rPr>
                <w:sz w:val="26"/>
                <w:szCs w:val="26"/>
              </w:rPr>
            </w:pPr>
            <w:r w:rsidRPr="00222519">
              <w:rPr>
                <w:sz w:val="26"/>
                <w:szCs w:val="26"/>
              </w:rPr>
              <w:t>44</w:t>
            </w:r>
          </w:p>
        </w:tc>
        <w:tc>
          <w:tcPr>
            <w:tcW w:w="476" w:type="dxa"/>
          </w:tcPr>
          <w:p w:rsidR="008D2116" w:rsidRPr="00222519" w:rsidRDefault="008D2116" w:rsidP="008D2116">
            <w:pPr>
              <w:ind w:firstLine="567"/>
              <w:jc w:val="center"/>
              <w:rPr>
                <w:sz w:val="26"/>
                <w:szCs w:val="26"/>
              </w:rPr>
            </w:pPr>
            <w:r w:rsidRPr="00222519">
              <w:rPr>
                <w:sz w:val="26"/>
                <w:szCs w:val="26"/>
              </w:rPr>
              <w:t>27</w:t>
            </w:r>
          </w:p>
        </w:tc>
        <w:tc>
          <w:tcPr>
            <w:tcW w:w="476" w:type="dxa"/>
          </w:tcPr>
          <w:p w:rsidR="008D2116" w:rsidRPr="00222519" w:rsidRDefault="008D2116" w:rsidP="008D2116">
            <w:pPr>
              <w:ind w:firstLine="567"/>
              <w:jc w:val="center"/>
              <w:rPr>
                <w:sz w:val="26"/>
                <w:szCs w:val="26"/>
              </w:rPr>
            </w:pPr>
            <w:r w:rsidRPr="00222519">
              <w:rPr>
                <w:sz w:val="26"/>
                <w:szCs w:val="26"/>
              </w:rPr>
              <w:t>28</w:t>
            </w:r>
          </w:p>
        </w:tc>
        <w:tc>
          <w:tcPr>
            <w:tcW w:w="476" w:type="dxa"/>
          </w:tcPr>
          <w:p w:rsidR="008D2116" w:rsidRPr="00222519" w:rsidRDefault="008D2116" w:rsidP="008D2116">
            <w:pPr>
              <w:ind w:firstLine="567"/>
              <w:jc w:val="center"/>
              <w:rPr>
                <w:sz w:val="26"/>
                <w:szCs w:val="26"/>
              </w:rPr>
            </w:pPr>
            <w:r w:rsidRPr="00222519">
              <w:rPr>
                <w:sz w:val="26"/>
                <w:szCs w:val="26"/>
              </w:rPr>
              <w:t>24</w:t>
            </w:r>
          </w:p>
        </w:tc>
        <w:tc>
          <w:tcPr>
            <w:tcW w:w="476" w:type="dxa"/>
          </w:tcPr>
          <w:p w:rsidR="008D2116" w:rsidRPr="00222519" w:rsidRDefault="008D2116" w:rsidP="008D2116">
            <w:pPr>
              <w:ind w:firstLine="567"/>
              <w:jc w:val="center"/>
              <w:rPr>
                <w:sz w:val="26"/>
                <w:szCs w:val="26"/>
              </w:rPr>
            </w:pPr>
            <w:r w:rsidRPr="00222519">
              <w:rPr>
                <w:sz w:val="26"/>
                <w:szCs w:val="26"/>
              </w:rPr>
              <w:t>24</w:t>
            </w:r>
          </w:p>
        </w:tc>
        <w:tc>
          <w:tcPr>
            <w:tcW w:w="476" w:type="dxa"/>
          </w:tcPr>
          <w:p w:rsidR="008D2116" w:rsidRPr="00222519" w:rsidRDefault="008D2116" w:rsidP="008D2116">
            <w:pPr>
              <w:ind w:firstLine="567"/>
              <w:jc w:val="center"/>
              <w:rPr>
                <w:sz w:val="26"/>
                <w:szCs w:val="26"/>
              </w:rPr>
            </w:pPr>
            <w:r w:rsidRPr="00222519">
              <w:rPr>
                <w:sz w:val="26"/>
                <w:szCs w:val="26"/>
              </w:rPr>
              <w:t>26</w:t>
            </w:r>
          </w:p>
        </w:tc>
        <w:tc>
          <w:tcPr>
            <w:tcW w:w="678" w:type="dxa"/>
          </w:tcPr>
          <w:p w:rsidR="008D2116" w:rsidRPr="00222519" w:rsidRDefault="008D2116" w:rsidP="008D2116">
            <w:pPr>
              <w:ind w:firstLine="567"/>
              <w:jc w:val="center"/>
              <w:rPr>
                <w:sz w:val="26"/>
                <w:szCs w:val="26"/>
              </w:rPr>
            </w:pPr>
            <w:r w:rsidRPr="00222519">
              <w:rPr>
                <w:sz w:val="26"/>
                <w:szCs w:val="26"/>
              </w:rPr>
              <w:t>32</w:t>
            </w:r>
          </w:p>
        </w:tc>
        <w:tc>
          <w:tcPr>
            <w:tcW w:w="1022" w:type="dxa"/>
          </w:tcPr>
          <w:p w:rsidR="008D2116" w:rsidRPr="00222519" w:rsidRDefault="008D2116" w:rsidP="008D2116">
            <w:pPr>
              <w:ind w:firstLine="33"/>
              <w:rPr>
                <w:sz w:val="26"/>
                <w:szCs w:val="26"/>
              </w:rPr>
            </w:pPr>
            <w:r w:rsidRPr="00222519">
              <w:rPr>
                <w:sz w:val="26"/>
                <w:szCs w:val="26"/>
              </w:rPr>
              <w:t>1</w:t>
            </w:r>
          </w:p>
        </w:tc>
        <w:tc>
          <w:tcPr>
            <w:tcW w:w="476" w:type="dxa"/>
          </w:tcPr>
          <w:p w:rsidR="008D2116" w:rsidRPr="00222519" w:rsidRDefault="008D2116" w:rsidP="008D2116">
            <w:pPr>
              <w:ind w:firstLine="567"/>
              <w:jc w:val="center"/>
              <w:rPr>
                <w:sz w:val="26"/>
                <w:szCs w:val="26"/>
              </w:rPr>
            </w:pPr>
            <w:r w:rsidRPr="00222519">
              <w:rPr>
                <w:sz w:val="26"/>
                <w:szCs w:val="26"/>
              </w:rPr>
              <w:t>44</w:t>
            </w:r>
          </w:p>
        </w:tc>
        <w:tc>
          <w:tcPr>
            <w:tcW w:w="476" w:type="dxa"/>
          </w:tcPr>
          <w:p w:rsidR="008D2116" w:rsidRPr="00222519" w:rsidRDefault="008D2116" w:rsidP="008D2116">
            <w:pPr>
              <w:ind w:firstLine="567"/>
              <w:jc w:val="center"/>
              <w:rPr>
                <w:sz w:val="26"/>
                <w:szCs w:val="26"/>
              </w:rPr>
            </w:pPr>
            <w:r w:rsidRPr="00222519">
              <w:rPr>
                <w:sz w:val="26"/>
                <w:szCs w:val="26"/>
              </w:rPr>
              <w:t>27</w:t>
            </w:r>
          </w:p>
        </w:tc>
        <w:tc>
          <w:tcPr>
            <w:tcW w:w="476" w:type="dxa"/>
          </w:tcPr>
          <w:p w:rsidR="008D2116" w:rsidRPr="00222519" w:rsidRDefault="008D2116" w:rsidP="008D2116">
            <w:pPr>
              <w:ind w:firstLine="567"/>
              <w:jc w:val="center"/>
              <w:rPr>
                <w:sz w:val="26"/>
                <w:szCs w:val="26"/>
              </w:rPr>
            </w:pPr>
            <w:r w:rsidRPr="00222519">
              <w:rPr>
                <w:sz w:val="26"/>
                <w:szCs w:val="26"/>
              </w:rPr>
              <w:t>32</w:t>
            </w:r>
          </w:p>
        </w:tc>
        <w:tc>
          <w:tcPr>
            <w:tcW w:w="476" w:type="dxa"/>
          </w:tcPr>
          <w:p w:rsidR="008D2116" w:rsidRPr="00222519" w:rsidRDefault="008D2116" w:rsidP="008D2116">
            <w:pPr>
              <w:ind w:firstLine="567"/>
              <w:jc w:val="center"/>
              <w:rPr>
                <w:sz w:val="26"/>
                <w:szCs w:val="26"/>
              </w:rPr>
            </w:pPr>
            <w:r w:rsidRPr="00222519">
              <w:rPr>
                <w:sz w:val="26"/>
                <w:szCs w:val="26"/>
              </w:rPr>
              <w:t>29</w:t>
            </w:r>
          </w:p>
        </w:tc>
        <w:tc>
          <w:tcPr>
            <w:tcW w:w="476" w:type="dxa"/>
          </w:tcPr>
          <w:p w:rsidR="008D2116" w:rsidRPr="00222519" w:rsidRDefault="008D2116" w:rsidP="008D2116">
            <w:pPr>
              <w:ind w:firstLine="567"/>
              <w:jc w:val="center"/>
              <w:rPr>
                <w:sz w:val="26"/>
                <w:szCs w:val="26"/>
              </w:rPr>
            </w:pPr>
            <w:r w:rsidRPr="00222519">
              <w:rPr>
                <w:sz w:val="26"/>
                <w:szCs w:val="26"/>
              </w:rPr>
              <w:t>28</w:t>
            </w:r>
          </w:p>
        </w:tc>
        <w:tc>
          <w:tcPr>
            <w:tcW w:w="476" w:type="dxa"/>
          </w:tcPr>
          <w:p w:rsidR="008D2116" w:rsidRPr="00222519" w:rsidRDefault="008D2116" w:rsidP="008D2116">
            <w:pPr>
              <w:ind w:firstLine="567"/>
              <w:jc w:val="center"/>
              <w:rPr>
                <w:sz w:val="26"/>
                <w:szCs w:val="26"/>
              </w:rPr>
            </w:pPr>
            <w:r w:rsidRPr="00222519">
              <w:rPr>
                <w:sz w:val="26"/>
                <w:szCs w:val="26"/>
              </w:rPr>
              <w:t>24</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2</w:t>
            </w:r>
          </w:p>
        </w:tc>
        <w:tc>
          <w:tcPr>
            <w:tcW w:w="476" w:type="dxa"/>
          </w:tcPr>
          <w:p w:rsidR="008D2116" w:rsidRPr="00222519" w:rsidRDefault="008D2116" w:rsidP="008D2116">
            <w:pPr>
              <w:ind w:firstLine="567"/>
              <w:jc w:val="center"/>
              <w:rPr>
                <w:sz w:val="26"/>
                <w:szCs w:val="26"/>
              </w:rPr>
            </w:pPr>
            <w:r w:rsidRPr="00222519">
              <w:rPr>
                <w:sz w:val="26"/>
                <w:szCs w:val="26"/>
              </w:rPr>
              <w:t>50</w:t>
            </w:r>
          </w:p>
        </w:tc>
        <w:tc>
          <w:tcPr>
            <w:tcW w:w="476" w:type="dxa"/>
          </w:tcPr>
          <w:p w:rsidR="008D2116" w:rsidRPr="00222519" w:rsidRDefault="008D2116" w:rsidP="008D2116">
            <w:pPr>
              <w:ind w:firstLine="567"/>
              <w:jc w:val="center"/>
              <w:rPr>
                <w:sz w:val="26"/>
                <w:szCs w:val="26"/>
              </w:rPr>
            </w:pPr>
            <w:r w:rsidRPr="00222519">
              <w:rPr>
                <w:sz w:val="26"/>
                <w:szCs w:val="26"/>
              </w:rPr>
              <w:t>31</w:t>
            </w:r>
          </w:p>
        </w:tc>
        <w:tc>
          <w:tcPr>
            <w:tcW w:w="476" w:type="dxa"/>
          </w:tcPr>
          <w:p w:rsidR="008D2116" w:rsidRPr="00222519" w:rsidRDefault="008D2116" w:rsidP="008D2116">
            <w:pPr>
              <w:ind w:firstLine="567"/>
              <w:jc w:val="center"/>
              <w:rPr>
                <w:sz w:val="26"/>
                <w:szCs w:val="26"/>
              </w:rPr>
            </w:pPr>
            <w:r w:rsidRPr="00222519">
              <w:rPr>
                <w:sz w:val="26"/>
                <w:szCs w:val="26"/>
              </w:rPr>
              <w:t>30</w:t>
            </w:r>
          </w:p>
        </w:tc>
        <w:tc>
          <w:tcPr>
            <w:tcW w:w="476" w:type="dxa"/>
          </w:tcPr>
          <w:p w:rsidR="008D2116" w:rsidRPr="00222519" w:rsidRDefault="008D2116" w:rsidP="008D2116">
            <w:pPr>
              <w:ind w:firstLine="567"/>
              <w:jc w:val="center"/>
              <w:rPr>
                <w:sz w:val="26"/>
                <w:szCs w:val="26"/>
              </w:rPr>
            </w:pPr>
            <w:r w:rsidRPr="00222519">
              <w:rPr>
                <w:sz w:val="26"/>
                <w:szCs w:val="26"/>
              </w:rPr>
              <w:t>26</w:t>
            </w:r>
          </w:p>
        </w:tc>
        <w:tc>
          <w:tcPr>
            <w:tcW w:w="476" w:type="dxa"/>
          </w:tcPr>
          <w:p w:rsidR="008D2116" w:rsidRPr="00222519" w:rsidRDefault="008D2116" w:rsidP="008D2116">
            <w:pPr>
              <w:ind w:firstLine="567"/>
              <w:jc w:val="center"/>
              <w:rPr>
                <w:sz w:val="26"/>
                <w:szCs w:val="26"/>
              </w:rPr>
            </w:pPr>
            <w:r w:rsidRPr="00222519">
              <w:rPr>
                <w:sz w:val="26"/>
                <w:szCs w:val="26"/>
              </w:rPr>
              <w:t>27</w:t>
            </w:r>
          </w:p>
        </w:tc>
        <w:tc>
          <w:tcPr>
            <w:tcW w:w="476" w:type="dxa"/>
          </w:tcPr>
          <w:p w:rsidR="008D2116" w:rsidRPr="00222519" w:rsidRDefault="008D2116" w:rsidP="008D2116">
            <w:pPr>
              <w:ind w:firstLine="567"/>
              <w:jc w:val="center"/>
              <w:rPr>
                <w:sz w:val="26"/>
                <w:szCs w:val="26"/>
              </w:rPr>
            </w:pPr>
            <w:r w:rsidRPr="00222519">
              <w:rPr>
                <w:sz w:val="26"/>
                <w:szCs w:val="26"/>
              </w:rPr>
              <w:t>30</w:t>
            </w:r>
          </w:p>
        </w:tc>
        <w:tc>
          <w:tcPr>
            <w:tcW w:w="678" w:type="dxa"/>
          </w:tcPr>
          <w:p w:rsidR="008D2116" w:rsidRPr="00222519" w:rsidRDefault="008D2116" w:rsidP="008D2116">
            <w:pPr>
              <w:ind w:firstLine="567"/>
              <w:jc w:val="center"/>
              <w:rPr>
                <w:sz w:val="26"/>
                <w:szCs w:val="26"/>
              </w:rPr>
            </w:pPr>
            <w:r w:rsidRPr="00222519">
              <w:rPr>
                <w:sz w:val="26"/>
                <w:szCs w:val="26"/>
              </w:rPr>
              <w:t>34</w:t>
            </w:r>
          </w:p>
        </w:tc>
        <w:tc>
          <w:tcPr>
            <w:tcW w:w="1022" w:type="dxa"/>
          </w:tcPr>
          <w:p w:rsidR="008D2116" w:rsidRPr="00222519" w:rsidRDefault="008D2116" w:rsidP="008D2116">
            <w:pPr>
              <w:ind w:firstLine="33"/>
              <w:rPr>
                <w:sz w:val="26"/>
                <w:szCs w:val="26"/>
              </w:rPr>
            </w:pPr>
            <w:r w:rsidRPr="00222519">
              <w:rPr>
                <w:sz w:val="26"/>
                <w:szCs w:val="26"/>
              </w:rPr>
              <w:t>2</w:t>
            </w:r>
          </w:p>
        </w:tc>
        <w:tc>
          <w:tcPr>
            <w:tcW w:w="476" w:type="dxa"/>
          </w:tcPr>
          <w:p w:rsidR="008D2116" w:rsidRPr="00222519" w:rsidRDefault="008D2116" w:rsidP="008D2116">
            <w:pPr>
              <w:ind w:firstLine="567"/>
              <w:jc w:val="center"/>
              <w:rPr>
                <w:sz w:val="26"/>
                <w:szCs w:val="26"/>
              </w:rPr>
            </w:pPr>
            <w:r w:rsidRPr="00222519">
              <w:rPr>
                <w:sz w:val="26"/>
                <w:szCs w:val="26"/>
              </w:rPr>
              <w:t>50</w:t>
            </w:r>
          </w:p>
        </w:tc>
        <w:tc>
          <w:tcPr>
            <w:tcW w:w="476" w:type="dxa"/>
          </w:tcPr>
          <w:p w:rsidR="008D2116" w:rsidRPr="00222519" w:rsidRDefault="008D2116" w:rsidP="008D2116">
            <w:pPr>
              <w:ind w:firstLine="567"/>
              <w:jc w:val="center"/>
              <w:rPr>
                <w:sz w:val="26"/>
                <w:szCs w:val="26"/>
              </w:rPr>
            </w:pPr>
            <w:r w:rsidRPr="00222519">
              <w:rPr>
                <w:sz w:val="26"/>
                <w:szCs w:val="26"/>
              </w:rPr>
              <w:t>30</w:t>
            </w:r>
          </w:p>
        </w:tc>
        <w:tc>
          <w:tcPr>
            <w:tcW w:w="476" w:type="dxa"/>
          </w:tcPr>
          <w:p w:rsidR="008D2116" w:rsidRPr="00222519" w:rsidRDefault="008D2116" w:rsidP="008D2116">
            <w:pPr>
              <w:ind w:firstLine="567"/>
              <w:jc w:val="center"/>
              <w:rPr>
                <w:sz w:val="26"/>
                <w:szCs w:val="26"/>
              </w:rPr>
            </w:pPr>
            <w:r w:rsidRPr="00222519">
              <w:rPr>
                <w:sz w:val="26"/>
                <w:szCs w:val="26"/>
              </w:rPr>
              <w:t>34</w:t>
            </w:r>
          </w:p>
        </w:tc>
        <w:tc>
          <w:tcPr>
            <w:tcW w:w="476" w:type="dxa"/>
          </w:tcPr>
          <w:p w:rsidR="008D2116" w:rsidRPr="00222519" w:rsidRDefault="008D2116" w:rsidP="008D2116">
            <w:pPr>
              <w:ind w:firstLine="567"/>
              <w:jc w:val="center"/>
              <w:rPr>
                <w:sz w:val="26"/>
                <w:szCs w:val="26"/>
              </w:rPr>
            </w:pPr>
            <w:r w:rsidRPr="00222519">
              <w:rPr>
                <w:sz w:val="26"/>
                <w:szCs w:val="26"/>
              </w:rPr>
              <w:t>32</w:t>
            </w:r>
          </w:p>
        </w:tc>
        <w:tc>
          <w:tcPr>
            <w:tcW w:w="476" w:type="dxa"/>
          </w:tcPr>
          <w:p w:rsidR="008D2116" w:rsidRPr="00222519" w:rsidRDefault="008D2116" w:rsidP="008D2116">
            <w:pPr>
              <w:ind w:firstLine="567"/>
              <w:jc w:val="center"/>
              <w:rPr>
                <w:sz w:val="26"/>
                <w:szCs w:val="26"/>
              </w:rPr>
            </w:pPr>
            <w:r w:rsidRPr="00222519">
              <w:rPr>
                <w:sz w:val="26"/>
                <w:szCs w:val="26"/>
              </w:rPr>
              <w:t>30</w:t>
            </w:r>
          </w:p>
        </w:tc>
        <w:tc>
          <w:tcPr>
            <w:tcW w:w="476" w:type="dxa"/>
          </w:tcPr>
          <w:p w:rsidR="008D2116" w:rsidRPr="00222519" w:rsidRDefault="008D2116" w:rsidP="008D2116">
            <w:pPr>
              <w:ind w:firstLine="567"/>
              <w:jc w:val="center"/>
              <w:rPr>
                <w:sz w:val="26"/>
                <w:szCs w:val="26"/>
              </w:rPr>
            </w:pPr>
            <w:r w:rsidRPr="00222519">
              <w:rPr>
                <w:sz w:val="26"/>
                <w:szCs w:val="26"/>
              </w:rPr>
              <w:t>29</w:t>
            </w:r>
          </w:p>
        </w:tc>
        <w:tc>
          <w:tcPr>
            <w:tcW w:w="476" w:type="dxa"/>
          </w:tcPr>
          <w:p w:rsidR="008D2116" w:rsidRPr="00222519" w:rsidRDefault="008D2116" w:rsidP="008D2116">
            <w:pPr>
              <w:ind w:firstLine="567"/>
              <w:jc w:val="center"/>
              <w:rPr>
                <w:sz w:val="26"/>
                <w:szCs w:val="26"/>
              </w:rPr>
            </w:pPr>
            <w:r w:rsidRPr="00222519">
              <w:rPr>
                <w:sz w:val="26"/>
                <w:szCs w:val="26"/>
              </w:rPr>
              <w:t>30</w:t>
            </w:r>
          </w:p>
        </w:tc>
        <w:tc>
          <w:tcPr>
            <w:tcW w:w="476" w:type="dxa"/>
          </w:tcPr>
          <w:p w:rsidR="008D2116" w:rsidRPr="00222519" w:rsidRDefault="008D2116" w:rsidP="008D2116">
            <w:pPr>
              <w:ind w:firstLine="567"/>
              <w:jc w:val="center"/>
              <w:rPr>
                <w:sz w:val="26"/>
                <w:szCs w:val="26"/>
              </w:rPr>
            </w:pP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3</w:t>
            </w:r>
          </w:p>
        </w:tc>
        <w:tc>
          <w:tcPr>
            <w:tcW w:w="476" w:type="dxa"/>
          </w:tcPr>
          <w:p w:rsidR="008D2116" w:rsidRPr="00222519" w:rsidRDefault="008D2116" w:rsidP="008D2116">
            <w:pPr>
              <w:ind w:firstLine="567"/>
              <w:jc w:val="center"/>
              <w:rPr>
                <w:sz w:val="26"/>
                <w:szCs w:val="26"/>
              </w:rPr>
            </w:pPr>
            <w:r w:rsidRPr="00222519">
              <w:rPr>
                <w:sz w:val="26"/>
                <w:szCs w:val="26"/>
              </w:rPr>
              <w:t>55</w:t>
            </w:r>
          </w:p>
        </w:tc>
        <w:tc>
          <w:tcPr>
            <w:tcW w:w="476" w:type="dxa"/>
          </w:tcPr>
          <w:p w:rsidR="008D2116" w:rsidRPr="00222519" w:rsidRDefault="008D2116" w:rsidP="008D2116">
            <w:pPr>
              <w:ind w:firstLine="567"/>
              <w:jc w:val="center"/>
              <w:rPr>
                <w:sz w:val="26"/>
                <w:szCs w:val="26"/>
              </w:rPr>
            </w:pPr>
            <w:r w:rsidRPr="00222519">
              <w:rPr>
                <w:sz w:val="26"/>
                <w:szCs w:val="26"/>
              </w:rPr>
              <w:t>34</w:t>
            </w:r>
          </w:p>
        </w:tc>
        <w:tc>
          <w:tcPr>
            <w:tcW w:w="476" w:type="dxa"/>
          </w:tcPr>
          <w:p w:rsidR="008D2116" w:rsidRPr="00222519" w:rsidRDefault="008D2116" w:rsidP="008D2116">
            <w:pPr>
              <w:ind w:firstLine="567"/>
              <w:jc w:val="center"/>
              <w:rPr>
                <w:sz w:val="26"/>
                <w:szCs w:val="26"/>
              </w:rPr>
            </w:pPr>
            <w:r w:rsidRPr="00222519">
              <w:rPr>
                <w:sz w:val="26"/>
                <w:szCs w:val="26"/>
              </w:rPr>
              <w:t>33</w:t>
            </w:r>
          </w:p>
        </w:tc>
        <w:tc>
          <w:tcPr>
            <w:tcW w:w="476" w:type="dxa"/>
          </w:tcPr>
          <w:p w:rsidR="008D2116" w:rsidRPr="00222519" w:rsidRDefault="008D2116" w:rsidP="008D2116">
            <w:pPr>
              <w:ind w:firstLine="567"/>
              <w:jc w:val="center"/>
              <w:rPr>
                <w:sz w:val="26"/>
                <w:szCs w:val="26"/>
              </w:rPr>
            </w:pPr>
            <w:r w:rsidRPr="00222519">
              <w:rPr>
                <w:sz w:val="26"/>
                <w:szCs w:val="26"/>
              </w:rPr>
              <w:t>29</w:t>
            </w:r>
          </w:p>
        </w:tc>
        <w:tc>
          <w:tcPr>
            <w:tcW w:w="476" w:type="dxa"/>
          </w:tcPr>
          <w:p w:rsidR="008D2116" w:rsidRPr="00222519" w:rsidRDefault="008D2116" w:rsidP="008D2116">
            <w:pPr>
              <w:ind w:firstLine="567"/>
              <w:jc w:val="center"/>
              <w:rPr>
                <w:sz w:val="26"/>
                <w:szCs w:val="26"/>
              </w:rPr>
            </w:pPr>
            <w:r w:rsidRPr="00222519">
              <w:rPr>
                <w:sz w:val="26"/>
                <w:szCs w:val="26"/>
              </w:rPr>
              <w:t>29</w:t>
            </w:r>
          </w:p>
        </w:tc>
        <w:tc>
          <w:tcPr>
            <w:tcW w:w="476" w:type="dxa"/>
          </w:tcPr>
          <w:p w:rsidR="008D2116" w:rsidRPr="00222519" w:rsidRDefault="008D2116" w:rsidP="008D2116">
            <w:pPr>
              <w:ind w:firstLine="567"/>
              <w:jc w:val="center"/>
              <w:rPr>
                <w:sz w:val="26"/>
                <w:szCs w:val="26"/>
              </w:rPr>
            </w:pPr>
            <w:r w:rsidRPr="00222519">
              <w:rPr>
                <w:sz w:val="26"/>
                <w:szCs w:val="26"/>
              </w:rPr>
              <w:t>33</w:t>
            </w:r>
          </w:p>
        </w:tc>
        <w:tc>
          <w:tcPr>
            <w:tcW w:w="678" w:type="dxa"/>
          </w:tcPr>
          <w:p w:rsidR="008D2116" w:rsidRPr="00222519" w:rsidRDefault="008D2116" w:rsidP="008D2116">
            <w:pPr>
              <w:ind w:firstLine="567"/>
              <w:jc w:val="center"/>
              <w:rPr>
                <w:sz w:val="26"/>
                <w:szCs w:val="26"/>
              </w:rPr>
            </w:pPr>
            <w:r w:rsidRPr="00222519">
              <w:rPr>
                <w:sz w:val="26"/>
                <w:szCs w:val="26"/>
              </w:rPr>
              <w:t>37</w:t>
            </w:r>
          </w:p>
        </w:tc>
        <w:tc>
          <w:tcPr>
            <w:tcW w:w="1022" w:type="dxa"/>
          </w:tcPr>
          <w:p w:rsidR="008D2116" w:rsidRPr="00222519" w:rsidRDefault="008D2116" w:rsidP="008D2116">
            <w:pPr>
              <w:ind w:firstLine="33"/>
              <w:rPr>
                <w:sz w:val="26"/>
                <w:szCs w:val="26"/>
              </w:rPr>
            </w:pPr>
            <w:r w:rsidRPr="00222519">
              <w:rPr>
                <w:sz w:val="26"/>
                <w:szCs w:val="26"/>
              </w:rPr>
              <w:t>3</w:t>
            </w:r>
          </w:p>
        </w:tc>
        <w:tc>
          <w:tcPr>
            <w:tcW w:w="476" w:type="dxa"/>
          </w:tcPr>
          <w:p w:rsidR="008D2116" w:rsidRPr="00222519" w:rsidRDefault="008D2116" w:rsidP="008D2116">
            <w:pPr>
              <w:ind w:firstLine="567"/>
              <w:jc w:val="center"/>
              <w:rPr>
                <w:sz w:val="26"/>
                <w:szCs w:val="26"/>
              </w:rPr>
            </w:pPr>
            <w:r w:rsidRPr="00222519">
              <w:rPr>
                <w:sz w:val="26"/>
                <w:szCs w:val="26"/>
              </w:rPr>
              <w:t>54</w:t>
            </w:r>
          </w:p>
        </w:tc>
        <w:tc>
          <w:tcPr>
            <w:tcW w:w="476" w:type="dxa"/>
          </w:tcPr>
          <w:p w:rsidR="008D2116" w:rsidRPr="00222519" w:rsidRDefault="008D2116" w:rsidP="008D2116">
            <w:pPr>
              <w:ind w:firstLine="567"/>
              <w:jc w:val="center"/>
              <w:rPr>
                <w:sz w:val="26"/>
                <w:szCs w:val="26"/>
              </w:rPr>
            </w:pPr>
            <w:r w:rsidRPr="00222519">
              <w:rPr>
                <w:sz w:val="26"/>
                <w:szCs w:val="26"/>
              </w:rPr>
              <w:t>33</w:t>
            </w:r>
          </w:p>
        </w:tc>
        <w:tc>
          <w:tcPr>
            <w:tcW w:w="476" w:type="dxa"/>
          </w:tcPr>
          <w:p w:rsidR="008D2116" w:rsidRPr="00222519" w:rsidRDefault="008D2116" w:rsidP="008D2116">
            <w:pPr>
              <w:ind w:firstLine="567"/>
              <w:jc w:val="center"/>
              <w:rPr>
                <w:sz w:val="26"/>
                <w:szCs w:val="26"/>
              </w:rPr>
            </w:pPr>
            <w:r w:rsidRPr="00222519">
              <w:rPr>
                <w:sz w:val="26"/>
                <w:szCs w:val="26"/>
              </w:rPr>
              <w:t>36</w:t>
            </w:r>
          </w:p>
        </w:tc>
        <w:tc>
          <w:tcPr>
            <w:tcW w:w="476" w:type="dxa"/>
          </w:tcPr>
          <w:p w:rsidR="008D2116" w:rsidRPr="00222519" w:rsidRDefault="008D2116" w:rsidP="008D2116">
            <w:pPr>
              <w:ind w:firstLine="567"/>
              <w:jc w:val="center"/>
              <w:rPr>
                <w:sz w:val="26"/>
                <w:szCs w:val="26"/>
              </w:rPr>
            </w:pPr>
            <w:r w:rsidRPr="00222519">
              <w:rPr>
                <w:sz w:val="26"/>
                <w:szCs w:val="26"/>
              </w:rPr>
              <w:t>34</w:t>
            </w:r>
          </w:p>
        </w:tc>
        <w:tc>
          <w:tcPr>
            <w:tcW w:w="476" w:type="dxa"/>
          </w:tcPr>
          <w:p w:rsidR="008D2116" w:rsidRPr="00222519" w:rsidRDefault="008D2116" w:rsidP="008D2116">
            <w:pPr>
              <w:ind w:firstLine="567"/>
              <w:jc w:val="center"/>
              <w:rPr>
                <w:sz w:val="26"/>
                <w:szCs w:val="26"/>
              </w:rPr>
            </w:pPr>
            <w:r w:rsidRPr="00222519">
              <w:rPr>
                <w:sz w:val="26"/>
                <w:szCs w:val="26"/>
              </w:rPr>
              <w:t>32</w:t>
            </w:r>
          </w:p>
        </w:tc>
        <w:tc>
          <w:tcPr>
            <w:tcW w:w="476" w:type="dxa"/>
          </w:tcPr>
          <w:p w:rsidR="008D2116" w:rsidRPr="00222519" w:rsidRDefault="008D2116" w:rsidP="008D2116">
            <w:pPr>
              <w:ind w:firstLine="567"/>
              <w:jc w:val="center"/>
              <w:rPr>
                <w:sz w:val="26"/>
                <w:szCs w:val="26"/>
              </w:rPr>
            </w:pPr>
            <w:r w:rsidRPr="00222519">
              <w:rPr>
                <w:sz w:val="26"/>
                <w:szCs w:val="26"/>
              </w:rPr>
              <w:t>33</w:t>
            </w:r>
          </w:p>
        </w:tc>
        <w:tc>
          <w:tcPr>
            <w:tcW w:w="476" w:type="dxa"/>
          </w:tcPr>
          <w:p w:rsidR="008D2116" w:rsidRPr="00222519" w:rsidRDefault="008D2116" w:rsidP="008D2116">
            <w:pPr>
              <w:ind w:firstLine="567"/>
              <w:jc w:val="center"/>
              <w:rPr>
                <w:sz w:val="26"/>
                <w:szCs w:val="26"/>
              </w:rPr>
            </w:pPr>
            <w:r w:rsidRPr="00222519">
              <w:rPr>
                <w:sz w:val="26"/>
                <w:szCs w:val="26"/>
              </w:rPr>
              <w:t>32</w:t>
            </w:r>
          </w:p>
        </w:tc>
        <w:tc>
          <w:tcPr>
            <w:tcW w:w="476" w:type="dxa"/>
          </w:tcPr>
          <w:p w:rsidR="008D2116" w:rsidRPr="00222519" w:rsidRDefault="008D2116" w:rsidP="008D2116">
            <w:pPr>
              <w:ind w:firstLine="567"/>
              <w:jc w:val="center"/>
              <w:rPr>
                <w:sz w:val="26"/>
                <w:szCs w:val="26"/>
              </w:rPr>
            </w:pPr>
            <w:r w:rsidRPr="00222519">
              <w:rPr>
                <w:sz w:val="26"/>
                <w:szCs w:val="26"/>
              </w:rPr>
              <w:t>28</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lastRenderedPageBreak/>
              <w:t>4</w:t>
            </w:r>
          </w:p>
        </w:tc>
        <w:tc>
          <w:tcPr>
            <w:tcW w:w="476" w:type="dxa"/>
          </w:tcPr>
          <w:p w:rsidR="008D2116" w:rsidRPr="00222519" w:rsidRDefault="008D2116" w:rsidP="008D2116">
            <w:pPr>
              <w:ind w:firstLine="567"/>
              <w:jc w:val="center"/>
              <w:rPr>
                <w:sz w:val="26"/>
                <w:szCs w:val="26"/>
              </w:rPr>
            </w:pPr>
            <w:r w:rsidRPr="00222519">
              <w:rPr>
                <w:sz w:val="26"/>
                <w:szCs w:val="26"/>
              </w:rPr>
              <w:t>58</w:t>
            </w:r>
          </w:p>
        </w:tc>
        <w:tc>
          <w:tcPr>
            <w:tcW w:w="476" w:type="dxa"/>
          </w:tcPr>
          <w:p w:rsidR="008D2116" w:rsidRPr="00222519" w:rsidRDefault="008D2116" w:rsidP="008D2116">
            <w:pPr>
              <w:ind w:firstLine="567"/>
              <w:jc w:val="center"/>
              <w:rPr>
                <w:sz w:val="26"/>
                <w:szCs w:val="26"/>
              </w:rPr>
            </w:pPr>
            <w:r w:rsidRPr="00222519">
              <w:rPr>
                <w:sz w:val="26"/>
                <w:szCs w:val="26"/>
              </w:rPr>
              <w:t>37</w:t>
            </w:r>
          </w:p>
        </w:tc>
        <w:tc>
          <w:tcPr>
            <w:tcW w:w="476" w:type="dxa"/>
          </w:tcPr>
          <w:p w:rsidR="008D2116" w:rsidRPr="00222519" w:rsidRDefault="008D2116" w:rsidP="008D2116">
            <w:pPr>
              <w:ind w:firstLine="567"/>
              <w:jc w:val="center"/>
              <w:rPr>
                <w:sz w:val="26"/>
                <w:szCs w:val="26"/>
              </w:rPr>
            </w:pPr>
            <w:r w:rsidRPr="00222519">
              <w:rPr>
                <w:sz w:val="26"/>
                <w:szCs w:val="26"/>
              </w:rPr>
              <w:t>35</w:t>
            </w:r>
          </w:p>
        </w:tc>
        <w:tc>
          <w:tcPr>
            <w:tcW w:w="476" w:type="dxa"/>
          </w:tcPr>
          <w:p w:rsidR="008D2116" w:rsidRPr="00222519" w:rsidRDefault="008D2116" w:rsidP="008D2116">
            <w:pPr>
              <w:ind w:firstLine="567"/>
              <w:jc w:val="center"/>
              <w:rPr>
                <w:sz w:val="26"/>
                <w:szCs w:val="26"/>
              </w:rPr>
            </w:pPr>
            <w:r w:rsidRPr="00222519">
              <w:rPr>
                <w:sz w:val="26"/>
                <w:szCs w:val="26"/>
              </w:rPr>
              <w:t>32</w:t>
            </w:r>
          </w:p>
        </w:tc>
        <w:tc>
          <w:tcPr>
            <w:tcW w:w="476" w:type="dxa"/>
          </w:tcPr>
          <w:p w:rsidR="008D2116" w:rsidRPr="00222519" w:rsidRDefault="008D2116" w:rsidP="008D2116">
            <w:pPr>
              <w:ind w:firstLine="567"/>
              <w:jc w:val="center"/>
              <w:rPr>
                <w:sz w:val="26"/>
                <w:szCs w:val="26"/>
              </w:rPr>
            </w:pPr>
            <w:r w:rsidRPr="00222519">
              <w:rPr>
                <w:sz w:val="26"/>
                <w:szCs w:val="26"/>
              </w:rPr>
              <w:t>31</w:t>
            </w:r>
          </w:p>
        </w:tc>
        <w:tc>
          <w:tcPr>
            <w:tcW w:w="476" w:type="dxa"/>
          </w:tcPr>
          <w:p w:rsidR="008D2116" w:rsidRPr="00222519" w:rsidRDefault="008D2116" w:rsidP="008D2116">
            <w:pPr>
              <w:ind w:firstLine="567"/>
              <w:jc w:val="center"/>
              <w:rPr>
                <w:sz w:val="26"/>
                <w:szCs w:val="26"/>
              </w:rPr>
            </w:pPr>
            <w:r w:rsidRPr="00222519">
              <w:rPr>
                <w:sz w:val="26"/>
                <w:szCs w:val="26"/>
              </w:rPr>
              <w:t>37</w:t>
            </w:r>
          </w:p>
        </w:tc>
        <w:tc>
          <w:tcPr>
            <w:tcW w:w="678" w:type="dxa"/>
          </w:tcPr>
          <w:p w:rsidR="008D2116" w:rsidRPr="00222519" w:rsidRDefault="008D2116" w:rsidP="008D2116">
            <w:pPr>
              <w:ind w:firstLine="567"/>
              <w:jc w:val="center"/>
              <w:rPr>
                <w:sz w:val="26"/>
                <w:szCs w:val="26"/>
              </w:rPr>
            </w:pPr>
            <w:r w:rsidRPr="00222519">
              <w:rPr>
                <w:sz w:val="26"/>
                <w:szCs w:val="26"/>
              </w:rPr>
              <w:t>39</w:t>
            </w:r>
          </w:p>
        </w:tc>
        <w:tc>
          <w:tcPr>
            <w:tcW w:w="1022" w:type="dxa"/>
          </w:tcPr>
          <w:p w:rsidR="008D2116" w:rsidRPr="00222519" w:rsidRDefault="008D2116" w:rsidP="008D2116">
            <w:pPr>
              <w:ind w:firstLine="33"/>
              <w:rPr>
                <w:sz w:val="26"/>
                <w:szCs w:val="26"/>
              </w:rPr>
            </w:pPr>
            <w:r w:rsidRPr="00222519">
              <w:rPr>
                <w:sz w:val="26"/>
                <w:szCs w:val="26"/>
              </w:rPr>
              <w:t>4</w:t>
            </w:r>
          </w:p>
        </w:tc>
        <w:tc>
          <w:tcPr>
            <w:tcW w:w="476" w:type="dxa"/>
          </w:tcPr>
          <w:p w:rsidR="008D2116" w:rsidRPr="00222519" w:rsidRDefault="008D2116" w:rsidP="008D2116">
            <w:pPr>
              <w:ind w:firstLine="567"/>
              <w:jc w:val="center"/>
              <w:rPr>
                <w:sz w:val="26"/>
                <w:szCs w:val="26"/>
              </w:rPr>
            </w:pPr>
            <w:r w:rsidRPr="00222519">
              <w:rPr>
                <w:sz w:val="26"/>
                <w:szCs w:val="26"/>
              </w:rPr>
              <w:t>55</w:t>
            </w:r>
          </w:p>
        </w:tc>
        <w:tc>
          <w:tcPr>
            <w:tcW w:w="476" w:type="dxa"/>
          </w:tcPr>
          <w:p w:rsidR="008D2116" w:rsidRPr="00222519" w:rsidRDefault="008D2116" w:rsidP="008D2116">
            <w:pPr>
              <w:ind w:firstLine="567"/>
              <w:jc w:val="center"/>
              <w:rPr>
                <w:sz w:val="26"/>
                <w:szCs w:val="26"/>
              </w:rPr>
            </w:pPr>
            <w:r w:rsidRPr="00222519">
              <w:rPr>
                <w:sz w:val="26"/>
                <w:szCs w:val="26"/>
              </w:rPr>
              <w:t>36</w:t>
            </w:r>
          </w:p>
        </w:tc>
        <w:tc>
          <w:tcPr>
            <w:tcW w:w="476" w:type="dxa"/>
          </w:tcPr>
          <w:p w:rsidR="008D2116" w:rsidRPr="00222519" w:rsidRDefault="008D2116" w:rsidP="008D2116">
            <w:pPr>
              <w:ind w:firstLine="567"/>
              <w:jc w:val="center"/>
              <w:rPr>
                <w:sz w:val="26"/>
                <w:szCs w:val="26"/>
              </w:rPr>
            </w:pPr>
            <w:r w:rsidRPr="00222519">
              <w:rPr>
                <w:sz w:val="26"/>
                <w:szCs w:val="26"/>
              </w:rPr>
              <w:t>38</w:t>
            </w:r>
          </w:p>
        </w:tc>
        <w:tc>
          <w:tcPr>
            <w:tcW w:w="476" w:type="dxa"/>
          </w:tcPr>
          <w:p w:rsidR="008D2116" w:rsidRPr="00222519" w:rsidRDefault="008D2116" w:rsidP="008D2116">
            <w:pPr>
              <w:ind w:firstLine="567"/>
              <w:jc w:val="center"/>
              <w:rPr>
                <w:sz w:val="26"/>
                <w:szCs w:val="26"/>
              </w:rPr>
            </w:pPr>
            <w:r w:rsidRPr="00222519">
              <w:rPr>
                <w:sz w:val="26"/>
                <w:szCs w:val="26"/>
              </w:rPr>
              <w:t>36</w:t>
            </w:r>
          </w:p>
        </w:tc>
        <w:tc>
          <w:tcPr>
            <w:tcW w:w="476" w:type="dxa"/>
          </w:tcPr>
          <w:p w:rsidR="008D2116" w:rsidRPr="00222519" w:rsidRDefault="008D2116" w:rsidP="008D2116">
            <w:pPr>
              <w:ind w:firstLine="567"/>
              <w:jc w:val="center"/>
              <w:rPr>
                <w:sz w:val="26"/>
                <w:szCs w:val="26"/>
              </w:rPr>
            </w:pPr>
            <w:r w:rsidRPr="00222519">
              <w:rPr>
                <w:sz w:val="26"/>
                <w:szCs w:val="26"/>
              </w:rPr>
              <w:t>34</w:t>
            </w:r>
          </w:p>
        </w:tc>
        <w:tc>
          <w:tcPr>
            <w:tcW w:w="476" w:type="dxa"/>
          </w:tcPr>
          <w:p w:rsidR="008D2116" w:rsidRPr="00222519" w:rsidRDefault="008D2116" w:rsidP="008D2116">
            <w:pPr>
              <w:ind w:firstLine="567"/>
              <w:jc w:val="center"/>
              <w:rPr>
                <w:sz w:val="26"/>
                <w:szCs w:val="26"/>
              </w:rPr>
            </w:pPr>
            <w:r w:rsidRPr="00222519">
              <w:rPr>
                <w:sz w:val="26"/>
                <w:szCs w:val="26"/>
              </w:rPr>
              <w:t>36</w:t>
            </w:r>
          </w:p>
        </w:tc>
        <w:tc>
          <w:tcPr>
            <w:tcW w:w="476" w:type="dxa"/>
          </w:tcPr>
          <w:p w:rsidR="008D2116" w:rsidRPr="00222519" w:rsidRDefault="008D2116" w:rsidP="008D2116">
            <w:pPr>
              <w:ind w:firstLine="567"/>
              <w:jc w:val="center"/>
              <w:rPr>
                <w:sz w:val="26"/>
                <w:szCs w:val="26"/>
              </w:rPr>
            </w:pPr>
            <w:r w:rsidRPr="00222519">
              <w:rPr>
                <w:sz w:val="26"/>
                <w:szCs w:val="26"/>
              </w:rPr>
              <w:t>35</w:t>
            </w:r>
          </w:p>
        </w:tc>
        <w:tc>
          <w:tcPr>
            <w:tcW w:w="476" w:type="dxa"/>
          </w:tcPr>
          <w:p w:rsidR="008D2116" w:rsidRPr="00222519" w:rsidRDefault="008D2116" w:rsidP="008D2116">
            <w:pPr>
              <w:ind w:firstLine="567"/>
              <w:jc w:val="center"/>
              <w:rPr>
                <w:sz w:val="26"/>
                <w:szCs w:val="26"/>
              </w:rPr>
            </w:pPr>
            <w:r w:rsidRPr="00222519">
              <w:rPr>
                <w:sz w:val="26"/>
                <w:szCs w:val="26"/>
              </w:rPr>
              <w:t>30</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5</w:t>
            </w:r>
          </w:p>
        </w:tc>
        <w:tc>
          <w:tcPr>
            <w:tcW w:w="476" w:type="dxa"/>
          </w:tcPr>
          <w:p w:rsidR="008D2116" w:rsidRPr="00222519" w:rsidRDefault="008D2116" w:rsidP="008D2116">
            <w:pPr>
              <w:ind w:firstLine="567"/>
              <w:jc w:val="center"/>
              <w:rPr>
                <w:sz w:val="26"/>
                <w:szCs w:val="26"/>
              </w:rPr>
            </w:pPr>
            <w:r w:rsidRPr="00222519">
              <w:rPr>
                <w:sz w:val="26"/>
                <w:szCs w:val="26"/>
              </w:rPr>
              <w:t>62</w:t>
            </w:r>
          </w:p>
        </w:tc>
        <w:tc>
          <w:tcPr>
            <w:tcW w:w="476" w:type="dxa"/>
          </w:tcPr>
          <w:p w:rsidR="008D2116" w:rsidRPr="00222519" w:rsidRDefault="008D2116" w:rsidP="008D2116">
            <w:pPr>
              <w:ind w:firstLine="567"/>
              <w:jc w:val="center"/>
              <w:rPr>
                <w:sz w:val="26"/>
                <w:szCs w:val="26"/>
              </w:rPr>
            </w:pPr>
            <w:r w:rsidRPr="00222519">
              <w:rPr>
                <w:sz w:val="26"/>
                <w:szCs w:val="26"/>
              </w:rPr>
              <w:t>40</w:t>
            </w:r>
          </w:p>
        </w:tc>
        <w:tc>
          <w:tcPr>
            <w:tcW w:w="476" w:type="dxa"/>
          </w:tcPr>
          <w:p w:rsidR="008D2116" w:rsidRPr="00222519" w:rsidRDefault="008D2116" w:rsidP="008D2116">
            <w:pPr>
              <w:ind w:firstLine="567"/>
              <w:jc w:val="center"/>
              <w:rPr>
                <w:sz w:val="26"/>
                <w:szCs w:val="26"/>
              </w:rPr>
            </w:pPr>
            <w:r w:rsidRPr="00222519">
              <w:rPr>
                <w:sz w:val="26"/>
                <w:szCs w:val="26"/>
              </w:rPr>
              <w:t>37</w:t>
            </w:r>
          </w:p>
        </w:tc>
        <w:tc>
          <w:tcPr>
            <w:tcW w:w="476" w:type="dxa"/>
          </w:tcPr>
          <w:p w:rsidR="008D2116" w:rsidRPr="00222519" w:rsidRDefault="008D2116" w:rsidP="008D2116">
            <w:pPr>
              <w:ind w:firstLine="567"/>
              <w:jc w:val="center"/>
              <w:rPr>
                <w:sz w:val="26"/>
                <w:szCs w:val="26"/>
              </w:rPr>
            </w:pPr>
            <w:r w:rsidRPr="00222519">
              <w:rPr>
                <w:sz w:val="26"/>
                <w:szCs w:val="26"/>
              </w:rPr>
              <w:t>35</w:t>
            </w:r>
          </w:p>
        </w:tc>
        <w:tc>
          <w:tcPr>
            <w:tcW w:w="476" w:type="dxa"/>
          </w:tcPr>
          <w:p w:rsidR="008D2116" w:rsidRPr="00222519" w:rsidRDefault="008D2116" w:rsidP="008D2116">
            <w:pPr>
              <w:ind w:firstLine="567"/>
              <w:jc w:val="center"/>
              <w:rPr>
                <w:sz w:val="26"/>
                <w:szCs w:val="26"/>
              </w:rPr>
            </w:pPr>
            <w:r w:rsidRPr="00222519">
              <w:rPr>
                <w:sz w:val="26"/>
                <w:szCs w:val="26"/>
              </w:rPr>
              <w:t>34</w:t>
            </w:r>
          </w:p>
        </w:tc>
        <w:tc>
          <w:tcPr>
            <w:tcW w:w="476" w:type="dxa"/>
          </w:tcPr>
          <w:p w:rsidR="008D2116" w:rsidRPr="00222519" w:rsidRDefault="008D2116" w:rsidP="008D2116">
            <w:pPr>
              <w:ind w:firstLine="567"/>
              <w:jc w:val="center"/>
              <w:rPr>
                <w:sz w:val="26"/>
                <w:szCs w:val="26"/>
              </w:rPr>
            </w:pPr>
            <w:r w:rsidRPr="00222519">
              <w:rPr>
                <w:sz w:val="26"/>
                <w:szCs w:val="26"/>
              </w:rPr>
              <w:t>40</w:t>
            </w:r>
          </w:p>
        </w:tc>
        <w:tc>
          <w:tcPr>
            <w:tcW w:w="678" w:type="dxa"/>
          </w:tcPr>
          <w:p w:rsidR="008D2116" w:rsidRPr="00222519" w:rsidRDefault="008D2116" w:rsidP="008D2116">
            <w:pPr>
              <w:ind w:firstLine="567"/>
              <w:jc w:val="center"/>
              <w:rPr>
                <w:sz w:val="26"/>
                <w:szCs w:val="26"/>
              </w:rPr>
            </w:pPr>
            <w:r w:rsidRPr="00222519">
              <w:rPr>
                <w:sz w:val="26"/>
                <w:szCs w:val="26"/>
              </w:rPr>
              <w:t>41</w:t>
            </w:r>
          </w:p>
        </w:tc>
        <w:tc>
          <w:tcPr>
            <w:tcW w:w="1022" w:type="dxa"/>
          </w:tcPr>
          <w:p w:rsidR="008D2116" w:rsidRPr="00222519" w:rsidRDefault="008D2116" w:rsidP="008D2116">
            <w:pPr>
              <w:ind w:firstLine="33"/>
              <w:rPr>
                <w:sz w:val="26"/>
                <w:szCs w:val="26"/>
              </w:rPr>
            </w:pPr>
            <w:r w:rsidRPr="00222519">
              <w:rPr>
                <w:sz w:val="26"/>
                <w:szCs w:val="26"/>
              </w:rPr>
              <w:t>5</w:t>
            </w:r>
          </w:p>
        </w:tc>
        <w:tc>
          <w:tcPr>
            <w:tcW w:w="476" w:type="dxa"/>
          </w:tcPr>
          <w:p w:rsidR="008D2116" w:rsidRPr="00222519" w:rsidRDefault="008D2116" w:rsidP="008D2116">
            <w:pPr>
              <w:ind w:firstLine="567"/>
              <w:jc w:val="center"/>
              <w:rPr>
                <w:sz w:val="26"/>
                <w:szCs w:val="26"/>
              </w:rPr>
            </w:pPr>
            <w:r w:rsidRPr="00222519">
              <w:rPr>
                <w:sz w:val="26"/>
                <w:szCs w:val="26"/>
              </w:rPr>
              <w:t>62</w:t>
            </w:r>
          </w:p>
        </w:tc>
        <w:tc>
          <w:tcPr>
            <w:tcW w:w="476" w:type="dxa"/>
          </w:tcPr>
          <w:p w:rsidR="008D2116" w:rsidRPr="00222519" w:rsidRDefault="008D2116" w:rsidP="008D2116">
            <w:pPr>
              <w:ind w:firstLine="567"/>
              <w:jc w:val="center"/>
              <w:rPr>
                <w:sz w:val="26"/>
                <w:szCs w:val="26"/>
              </w:rPr>
            </w:pPr>
            <w:r w:rsidRPr="00222519">
              <w:rPr>
                <w:sz w:val="26"/>
                <w:szCs w:val="26"/>
              </w:rPr>
              <w:t>39</w:t>
            </w:r>
          </w:p>
        </w:tc>
        <w:tc>
          <w:tcPr>
            <w:tcW w:w="476" w:type="dxa"/>
          </w:tcPr>
          <w:p w:rsidR="008D2116" w:rsidRPr="00222519" w:rsidRDefault="008D2116" w:rsidP="008D2116">
            <w:pPr>
              <w:ind w:firstLine="567"/>
              <w:jc w:val="center"/>
              <w:rPr>
                <w:sz w:val="26"/>
                <w:szCs w:val="26"/>
              </w:rPr>
            </w:pPr>
            <w:r w:rsidRPr="00222519">
              <w:rPr>
                <w:sz w:val="26"/>
                <w:szCs w:val="26"/>
              </w:rPr>
              <w:t>40</w:t>
            </w:r>
          </w:p>
        </w:tc>
        <w:tc>
          <w:tcPr>
            <w:tcW w:w="476" w:type="dxa"/>
          </w:tcPr>
          <w:p w:rsidR="008D2116" w:rsidRPr="00222519" w:rsidRDefault="008D2116" w:rsidP="008D2116">
            <w:pPr>
              <w:ind w:firstLine="567"/>
              <w:jc w:val="center"/>
              <w:rPr>
                <w:sz w:val="26"/>
                <w:szCs w:val="26"/>
              </w:rPr>
            </w:pPr>
            <w:r w:rsidRPr="00222519">
              <w:rPr>
                <w:sz w:val="26"/>
                <w:szCs w:val="26"/>
              </w:rPr>
              <w:t>38</w:t>
            </w:r>
          </w:p>
        </w:tc>
        <w:tc>
          <w:tcPr>
            <w:tcW w:w="476" w:type="dxa"/>
          </w:tcPr>
          <w:p w:rsidR="008D2116" w:rsidRPr="00222519" w:rsidRDefault="008D2116" w:rsidP="008D2116">
            <w:pPr>
              <w:ind w:firstLine="567"/>
              <w:jc w:val="center"/>
              <w:rPr>
                <w:sz w:val="26"/>
                <w:szCs w:val="26"/>
              </w:rPr>
            </w:pPr>
            <w:r w:rsidRPr="00222519">
              <w:rPr>
                <w:sz w:val="26"/>
                <w:szCs w:val="26"/>
              </w:rPr>
              <w:t>36</w:t>
            </w:r>
          </w:p>
        </w:tc>
        <w:tc>
          <w:tcPr>
            <w:tcW w:w="476" w:type="dxa"/>
          </w:tcPr>
          <w:p w:rsidR="008D2116" w:rsidRPr="00222519" w:rsidRDefault="008D2116" w:rsidP="008D2116">
            <w:pPr>
              <w:ind w:firstLine="567"/>
              <w:jc w:val="center"/>
              <w:rPr>
                <w:sz w:val="26"/>
                <w:szCs w:val="26"/>
              </w:rPr>
            </w:pPr>
            <w:r w:rsidRPr="00222519">
              <w:rPr>
                <w:sz w:val="26"/>
                <w:szCs w:val="26"/>
              </w:rPr>
              <w:t>37</w:t>
            </w:r>
          </w:p>
        </w:tc>
        <w:tc>
          <w:tcPr>
            <w:tcW w:w="476" w:type="dxa"/>
          </w:tcPr>
          <w:p w:rsidR="008D2116" w:rsidRPr="00222519" w:rsidRDefault="008D2116" w:rsidP="008D2116">
            <w:pPr>
              <w:ind w:firstLine="567"/>
              <w:jc w:val="center"/>
              <w:rPr>
                <w:sz w:val="26"/>
                <w:szCs w:val="26"/>
              </w:rPr>
            </w:pPr>
            <w:r w:rsidRPr="00222519">
              <w:rPr>
                <w:sz w:val="26"/>
                <w:szCs w:val="26"/>
              </w:rPr>
              <w:t>37</w:t>
            </w:r>
          </w:p>
        </w:tc>
        <w:tc>
          <w:tcPr>
            <w:tcW w:w="476" w:type="dxa"/>
          </w:tcPr>
          <w:p w:rsidR="008D2116" w:rsidRPr="00222519" w:rsidRDefault="008D2116" w:rsidP="008D2116">
            <w:pPr>
              <w:ind w:firstLine="567"/>
              <w:jc w:val="center"/>
              <w:rPr>
                <w:sz w:val="26"/>
                <w:szCs w:val="26"/>
              </w:rPr>
            </w:pPr>
            <w:r w:rsidRPr="00222519">
              <w:rPr>
                <w:sz w:val="26"/>
                <w:szCs w:val="26"/>
              </w:rPr>
              <w:t>33</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6</w:t>
            </w:r>
          </w:p>
        </w:tc>
        <w:tc>
          <w:tcPr>
            <w:tcW w:w="476" w:type="dxa"/>
          </w:tcPr>
          <w:p w:rsidR="008D2116" w:rsidRPr="00222519" w:rsidRDefault="008D2116" w:rsidP="008D2116">
            <w:pPr>
              <w:ind w:firstLine="567"/>
              <w:jc w:val="center"/>
              <w:rPr>
                <w:sz w:val="26"/>
                <w:szCs w:val="26"/>
              </w:rPr>
            </w:pPr>
            <w:r w:rsidRPr="00222519">
              <w:rPr>
                <w:sz w:val="26"/>
                <w:szCs w:val="26"/>
              </w:rPr>
              <w:t>65</w:t>
            </w:r>
          </w:p>
        </w:tc>
        <w:tc>
          <w:tcPr>
            <w:tcW w:w="476" w:type="dxa"/>
          </w:tcPr>
          <w:p w:rsidR="008D2116" w:rsidRPr="00222519" w:rsidRDefault="008D2116" w:rsidP="008D2116">
            <w:pPr>
              <w:ind w:firstLine="567"/>
              <w:jc w:val="center"/>
              <w:rPr>
                <w:sz w:val="26"/>
                <w:szCs w:val="26"/>
              </w:rPr>
            </w:pPr>
            <w:r w:rsidRPr="00222519">
              <w:rPr>
                <w:sz w:val="26"/>
                <w:szCs w:val="26"/>
              </w:rPr>
              <w:t>43</w:t>
            </w:r>
          </w:p>
        </w:tc>
        <w:tc>
          <w:tcPr>
            <w:tcW w:w="476" w:type="dxa"/>
          </w:tcPr>
          <w:p w:rsidR="008D2116" w:rsidRPr="00222519" w:rsidRDefault="008D2116" w:rsidP="008D2116">
            <w:pPr>
              <w:ind w:firstLine="567"/>
              <w:jc w:val="center"/>
              <w:rPr>
                <w:sz w:val="26"/>
                <w:szCs w:val="26"/>
              </w:rPr>
            </w:pPr>
            <w:r w:rsidRPr="00222519">
              <w:rPr>
                <w:sz w:val="26"/>
                <w:szCs w:val="26"/>
              </w:rPr>
              <w:t>39</w:t>
            </w:r>
          </w:p>
        </w:tc>
        <w:tc>
          <w:tcPr>
            <w:tcW w:w="476" w:type="dxa"/>
          </w:tcPr>
          <w:p w:rsidR="008D2116" w:rsidRPr="00222519" w:rsidRDefault="008D2116" w:rsidP="008D2116">
            <w:pPr>
              <w:ind w:firstLine="567"/>
              <w:jc w:val="center"/>
              <w:rPr>
                <w:sz w:val="26"/>
                <w:szCs w:val="26"/>
              </w:rPr>
            </w:pPr>
            <w:r w:rsidRPr="00222519">
              <w:rPr>
                <w:sz w:val="26"/>
                <w:szCs w:val="26"/>
              </w:rPr>
              <w:t>37</w:t>
            </w:r>
          </w:p>
        </w:tc>
        <w:tc>
          <w:tcPr>
            <w:tcW w:w="476" w:type="dxa"/>
          </w:tcPr>
          <w:p w:rsidR="008D2116" w:rsidRPr="00222519" w:rsidRDefault="008D2116" w:rsidP="008D2116">
            <w:pPr>
              <w:ind w:firstLine="567"/>
              <w:jc w:val="center"/>
              <w:rPr>
                <w:sz w:val="26"/>
                <w:szCs w:val="26"/>
              </w:rPr>
            </w:pPr>
            <w:r w:rsidRPr="00222519">
              <w:rPr>
                <w:sz w:val="26"/>
                <w:szCs w:val="26"/>
              </w:rPr>
              <w:t>36</w:t>
            </w:r>
          </w:p>
        </w:tc>
        <w:tc>
          <w:tcPr>
            <w:tcW w:w="476" w:type="dxa"/>
          </w:tcPr>
          <w:p w:rsidR="008D2116" w:rsidRPr="00222519" w:rsidRDefault="008D2116" w:rsidP="008D2116">
            <w:pPr>
              <w:ind w:firstLine="567"/>
              <w:jc w:val="center"/>
              <w:rPr>
                <w:sz w:val="26"/>
                <w:szCs w:val="26"/>
              </w:rPr>
            </w:pPr>
            <w:r w:rsidRPr="00222519">
              <w:rPr>
                <w:sz w:val="26"/>
                <w:szCs w:val="26"/>
              </w:rPr>
              <w:t>44</w:t>
            </w:r>
          </w:p>
        </w:tc>
        <w:tc>
          <w:tcPr>
            <w:tcW w:w="678" w:type="dxa"/>
          </w:tcPr>
          <w:p w:rsidR="008D2116" w:rsidRPr="00222519" w:rsidRDefault="008D2116" w:rsidP="008D2116">
            <w:pPr>
              <w:ind w:firstLine="567"/>
              <w:jc w:val="center"/>
              <w:rPr>
                <w:sz w:val="26"/>
                <w:szCs w:val="26"/>
              </w:rPr>
            </w:pPr>
            <w:r w:rsidRPr="00222519">
              <w:rPr>
                <w:sz w:val="26"/>
                <w:szCs w:val="26"/>
              </w:rPr>
              <w:t>43</w:t>
            </w:r>
          </w:p>
        </w:tc>
        <w:tc>
          <w:tcPr>
            <w:tcW w:w="1022" w:type="dxa"/>
          </w:tcPr>
          <w:p w:rsidR="008D2116" w:rsidRPr="00222519" w:rsidRDefault="008D2116" w:rsidP="008D2116">
            <w:pPr>
              <w:ind w:firstLine="33"/>
              <w:rPr>
                <w:sz w:val="26"/>
                <w:szCs w:val="26"/>
              </w:rPr>
            </w:pPr>
            <w:r w:rsidRPr="00222519">
              <w:rPr>
                <w:sz w:val="26"/>
                <w:szCs w:val="26"/>
              </w:rPr>
              <w:t>6</w:t>
            </w:r>
          </w:p>
        </w:tc>
        <w:tc>
          <w:tcPr>
            <w:tcW w:w="476" w:type="dxa"/>
          </w:tcPr>
          <w:p w:rsidR="008D2116" w:rsidRPr="00222519" w:rsidRDefault="008D2116" w:rsidP="008D2116">
            <w:pPr>
              <w:ind w:firstLine="567"/>
              <w:jc w:val="center"/>
              <w:rPr>
                <w:sz w:val="26"/>
                <w:szCs w:val="26"/>
              </w:rPr>
            </w:pPr>
            <w:r w:rsidRPr="00222519">
              <w:rPr>
                <w:sz w:val="26"/>
                <w:szCs w:val="26"/>
              </w:rPr>
              <w:t>65</w:t>
            </w:r>
          </w:p>
        </w:tc>
        <w:tc>
          <w:tcPr>
            <w:tcW w:w="476" w:type="dxa"/>
          </w:tcPr>
          <w:p w:rsidR="008D2116" w:rsidRPr="00222519" w:rsidRDefault="008D2116" w:rsidP="008D2116">
            <w:pPr>
              <w:ind w:firstLine="567"/>
              <w:jc w:val="center"/>
              <w:rPr>
                <w:sz w:val="26"/>
                <w:szCs w:val="26"/>
              </w:rPr>
            </w:pPr>
            <w:r w:rsidRPr="00222519">
              <w:rPr>
                <w:sz w:val="26"/>
                <w:szCs w:val="26"/>
              </w:rPr>
              <w:t>42</w:t>
            </w:r>
          </w:p>
        </w:tc>
        <w:tc>
          <w:tcPr>
            <w:tcW w:w="476" w:type="dxa"/>
          </w:tcPr>
          <w:p w:rsidR="008D2116" w:rsidRPr="00222519" w:rsidRDefault="008D2116" w:rsidP="008D2116">
            <w:pPr>
              <w:ind w:firstLine="567"/>
              <w:jc w:val="center"/>
              <w:rPr>
                <w:sz w:val="26"/>
                <w:szCs w:val="26"/>
              </w:rPr>
            </w:pPr>
            <w:r w:rsidRPr="00222519">
              <w:rPr>
                <w:sz w:val="26"/>
                <w:szCs w:val="26"/>
              </w:rPr>
              <w:t>43</w:t>
            </w:r>
          </w:p>
        </w:tc>
        <w:tc>
          <w:tcPr>
            <w:tcW w:w="476" w:type="dxa"/>
          </w:tcPr>
          <w:p w:rsidR="008D2116" w:rsidRPr="00222519" w:rsidRDefault="008D2116" w:rsidP="008D2116">
            <w:pPr>
              <w:ind w:firstLine="567"/>
              <w:jc w:val="center"/>
              <w:rPr>
                <w:sz w:val="26"/>
                <w:szCs w:val="26"/>
              </w:rPr>
            </w:pPr>
            <w:r w:rsidRPr="00222519">
              <w:rPr>
                <w:sz w:val="26"/>
                <w:szCs w:val="26"/>
              </w:rPr>
              <w:t>41</w:t>
            </w:r>
          </w:p>
        </w:tc>
        <w:tc>
          <w:tcPr>
            <w:tcW w:w="476" w:type="dxa"/>
          </w:tcPr>
          <w:p w:rsidR="008D2116" w:rsidRPr="00222519" w:rsidRDefault="008D2116" w:rsidP="008D2116">
            <w:pPr>
              <w:ind w:firstLine="567"/>
              <w:jc w:val="center"/>
              <w:rPr>
                <w:sz w:val="26"/>
                <w:szCs w:val="26"/>
              </w:rPr>
            </w:pPr>
            <w:r w:rsidRPr="00222519">
              <w:rPr>
                <w:sz w:val="26"/>
                <w:szCs w:val="26"/>
              </w:rPr>
              <w:t>38</w:t>
            </w:r>
          </w:p>
        </w:tc>
        <w:tc>
          <w:tcPr>
            <w:tcW w:w="476" w:type="dxa"/>
          </w:tcPr>
          <w:p w:rsidR="008D2116" w:rsidRPr="00222519" w:rsidRDefault="008D2116" w:rsidP="008D2116">
            <w:pPr>
              <w:ind w:firstLine="567"/>
              <w:jc w:val="center"/>
              <w:rPr>
                <w:sz w:val="26"/>
                <w:szCs w:val="26"/>
              </w:rPr>
            </w:pPr>
            <w:r w:rsidRPr="00222519">
              <w:rPr>
                <w:sz w:val="26"/>
                <w:szCs w:val="26"/>
              </w:rPr>
              <w:t>41</w:t>
            </w:r>
          </w:p>
        </w:tc>
        <w:tc>
          <w:tcPr>
            <w:tcW w:w="476" w:type="dxa"/>
          </w:tcPr>
          <w:p w:rsidR="008D2116" w:rsidRPr="00222519" w:rsidRDefault="008D2116" w:rsidP="008D2116">
            <w:pPr>
              <w:ind w:firstLine="567"/>
              <w:jc w:val="center"/>
              <w:rPr>
                <w:sz w:val="26"/>
                <w:szCs w:val="26"/>
              </w:rPr>
            </w:pPr>
            <w:r w:rsidRPr="00222519">
              <w:rPr>
                <w:sz w:val="26"/>
                <w:szCs w:val="26"/>
              </w:rPr>
              <w:t>40</w:t>
            </w:r>
          </w:p>
        </w:tc>
        <w:tc>
          <w:tcPr>
            <w:tcW w:w="476" w:type="dxa"/>
          </w:tcPr>
          <w:p w:rsidR="008D2116" w:rsidRPr="00222519" w:rsidRDefault="008D2116" w:rsidP="008D2116">
            <w:pPr>
              <w:ind w:firstLine="567"/>
              <w:jc w:val="center"/>
              <w:rPr>
                <w:sz w:val="26"/>
                <w:szCs w:val="26"/>
              </w:rPr>
            </w:pPr>
            <w:r w:rsidRPr="00222519">
              <w:rPr>
                <w:sz w:val="26"/>
                <w:szCs w:val="26"/>
              </w:rPr>
              <w:t>36</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7</w:t>
            </w:r>
          </w:p>
        </w:tc>
        <w:tc>
          <w:tcPr>
            <w:tcW w:w="476" w:type="dxa"/>
          </w:tcPr>
          <w:p w:rsidR="008D2116" w:rsidRPr="00222519" w:rsidRDefault="008D2116" w:rsidP="008D2116">
            <w:pPr>
              <w:ind w:firstLine="567"/>
              <w:jc w:val="center"/>
              <w:rPr>
                <w:sz w:val="26"/>
                <w:szCs w:val="26"/>
              </w:rPr>
            </w:pPr>
            <w:r w:rsidRPr="00222519">
              <w:rPr>
                <w:sz w:val="26"/>
                <w:szCs w:val="26"/>
              </w:rPr>
              <w:t>67</w:t>
            </w:r>
          </w:p>
        </w:tc>
        <w:tc>
          <w:tcPr>
            <w:tcW w:w="476" w:type="dxa"/>
          </w:tcPr>
          <w:p w:rsidR="008D2116" w:rsidRPr="00222519" w:rsidRDefault="008D2116" w:rsidP="008D2116">
            <w:pPr>
              <w:ind w:firstLine="567"/>
              <w:jc w:val="center"/>
              <w:rPr>
                <w:sz w:val="26"/>
                <w:szCs w:val="26"/>
              </w:rPr>
            </w:pPr>
            <w:r w:rsidRPr="00222519">
              <w:rPr>
                <w:sz w:val="26"/>
                <w:szCs w:val="26"/>
              </w:rPr>
              <w:t>46</w:t>
            </w:r>
          </w:p>
        </w:tc>
        <w:tc>
          <w:tcPr>
            <w:tcW w:w="476" w:type="dxa"/>
          </w:tcPr>
          <w:p w:rsidR="008D2116" w:rsidRPr="00222519" w:rsidRDefault="008D2116" w:rsidP="008D2116">
            <w:pPr>
              <w:ind w:firstLine="567"/>
              <w:jc w:val="center"/>
              <w:rPr>
                <w:sz w:val="26"/>
                <w:szCs w:val="26"/>
              </w:rPr>
            </w:pPr>
            <w:r w:rsidRPr="00222519">
              <w:rPr>
                <w:sz w:val="26"/>
                <w:szCs w:val="26"/>
              </w:rPr>
              <w:t>42</w:t>
            </w:r>
          </w:p>
        </w:tc>
        <w:tc>
          <w:tcPr>
            <w:tcW w:w="476" w:type="dxa"/>
          </w:tcPr>
          <w:p w:rsidR="008D2116" w:rsidRPr="00222519" w:rsidRDefault="008D2116" w:rsidP="008D2116">
            <w:pPr>
              <w:ind w:firstLine="567"/>
              <w:jc w:val="center"/>
              <w:rPr>
                <w:sz w:val="26"/>
                <w:szCs w:val="26"/>
              </w:rPr>
            </w:pPr>
            <w:r w:rsidRPr="00222519">
              <w:rPr>
                <w:sz w:val="26"/>
                <w:szCs w:val="26"/>
              </w:rPr>
              <w:t>40</w:t>
            </w:r>
          </w:p>
        </w:tc>
        <w:tc>
          <w:tcPr>
            <w:tcW w:w="476" w:type="dxa"/>
          </w:tcPr>
          <w:p w:rsidR="008D2116" w:rsidRPr="00222519" w:rsidRDefault="008D2116" w:rsidP="008D2116">
            <w:pPr>
              <w:ind w:firstLine="567"/>
              <w:jc w:val="center"/>
              <w:rPr>
                <w:sz w:val="26"/>
                <w:szCs w:val="26"/>
              </w:rPr>
            </w:pPr>
            <w:r w:rsidRPr="00222519">
              <w:rPr>
                <w:sz w:val="26"/>
                <w:szCs w:val="26"/>
              </w:rPr>
              <w:t>39</w:t>
            </w:r>
          </w:p>
        </w:tc>
        <w:tc>
          <w:tcPr>
            <w:tcW w:w="476" w:type="dxa"/>
          </w:tcPr>
          <w:p w:rsidR="008D2116" w:rsidRPr="00222519" w:rsidRDefault="008D2116" w:rsidP="008D2116">
            <w:pPr>
              <w:ind w:firstLine="567"/>
              <w:jc w:val="center"/>
              <w:rPr>
                <w:sz w:val="26"/>
                <w:szCs w:val="26"/>
              </w:rPr>
            </w:pPr>
            <w:r w:rsidRPr="00222519">
              <w:rPr>
                <w:sz w:val="26"/>
                <w:szCs w:val="26"/>
              </w:rPr>
              <w:t>48</w:t>
            </w:r>
          </w:p>
        </w:tc>
        <w:tc>
          <w:tcPr>
            <w:tcW w:w="678" w:type="dxa"/>
          </w:tcPr>
          <w:p w:rsidR="008D2116" w:rsidRPr="00222519" w:rsidRDefault="008D2116" w:rsidP="008D2116">
            <w:pPr>
              <w:ind w:firstLine="567"/>
              <w:jc w:val="center"/>
              <w:rPr>
                <w:sz w:val="26"/>
                <w:szCs w:val="26"/>
              </w:rPr>
            </w:pPr>
            <w:r w:rsidRPr="00222519">
              <w:rPr>
                <w:sz w:val="26"/>
                <w:szCs w:val="26"/>
              </w:rPr>
              <w:t>46</w:t>
            </w:r>
          </w:p>
        </w:tc>
        <w:tc>
          <w:tcPr>
            <w:tcW w:w="1022" w:type="dxa"/>
          </w:tcPr>
          <w:p w:rsidR="008D2116" w:rsidRPr="00222519" w:rsidRDefault="008D2116" w:rsidP="008D2116">
            <w:pPr>
              <w:ind w:firstLine="33"/>
              <w:rPr>
                <w:sz w:val="26"/>
                <w:szCs w:val="26"/>
              </w:rPr>
            </w:pPr>
            <w:r w:rsidRPr="00222519">
              <w:rPr>
                <w:sz w:val="26"/>
                <w:szCs w:val="26"/>
              </w:rPr>
              <w:t>7</w:t>
            </w:r>
          </w:p>
        </w:tc>
        <w:tc>
          <w:tcPr>
            <w:tcW w:w="476" w:type="dxa"/>
          </w:tcPr>
          <w:p w:rsidR="008D2116" w:rsidRPr="00222519" w:rsidRDefault="008D2116" w:rsidP="008D2116">
            <w:pPr>
              <w:ind w:firstLine="567"/>
              <w:jc w:val="center"/>
              <w:rPr>
                <w:sz w:val="26"/>
                <w:szCs w:val="26"/>
              </w:rPr>
            </w:pPr>
            <w:r w:rsidRPr="00222519">
              <w:rPr>
                <w:sz w:val="26"/>
                <w:szCs w:val="26"/>
              </w:rPr>
              <w:t>67</w:t>
            </w:r>
          </w:p>
        </w:tc>
        <w:tc>
          <w:tcPr>
            <w:tcW w:w="476" w:type="dxa"/>
          </w:tcPr>
          <w:p w:rsidR="008D2116" w:rsidRPr="00222519" w:rsidRDefault="008D2116" w:rsidP="008D2116">
            <w:pPr>
              <w:ind w:firstLine="567"/>
              <w:jc w:val="center"/>
              <w:rPr>
                <w:sz w:val="26"/>
                <w:szCs w:val="26"/>
              </w:rPr>
            </w:pPr>
            <w:r w:rsidRPr="00222519">
              <w:rPr>
                <w:sz w:val="26"/>
                <w:szCs w:val="26"/>
              </w:rPr>
              <w:t>45</w:t>
            </w:r>
          </w:p>
        </w:tc>
        <w:tc>
          <w:tcPr>
            <w:tcW w:w="476" w:type="dxa"/>
          </w:tcPr>
          <w:p w:rsidR="008D2116" w:rsidRPr="00222519" w:rsidRDefault="008D2116" w:rsidP="008D2116">
            <w:pPr>
              <w:ind w:firstLine="567"/>
              <w:jc w:val="center"/>
              <w:rPr>
                <w:sz w:val="26"/>
                <w:szCs w:val="26"/>
              </w:rPr>
            </w:pPr>
            <w:r w:rsidRPr="00222519">
              <w:rPr>
                <w:sz w:val="26"/>
                <w:szCs w:val="26"/>
              </w:rPr>
              <w:t>45</w:t>
            </w:r>
          </w:p>
        </w:tc>
        <w:tc>
          <w:tcPr>
            <w:tcW w:w="476" w:type="dxa"/>
          </w:tcPr>
          <w:p w:rsidR="008D2116" w:rsidRPr="00222519" w:rsidRDefault="008D2116" w:rsidP="008D2116">
            <w:pPr>
              <w:ind w:firstLine="567"/>
              <w:jc w:val="center"/>
              <w:rPr>
                <w:sz w:val="26"/>
                <w:szCs w:val="26"/>
              </w:rPr>
            </w:pPr>
            <w:r w:rsidRPr="00222519">
              <w:rPr>
                <w:sz w:val="26"/>
                <w:szCs w:val="26"/>
              </w:rPr>
              <w:t>43</w:t>
            </w:r>
          </w:p>
        </w:tc>
        <w:tc>
          <w:tcPr>
            <w:tcW w:w="476" w:type="dxa"/>
          </w:tcPr>
          <w:p w:rsidR="008D2116" w:rsidRPr="00222519" w:rsidRDefault="008D2116" w:rsidP="008D2116">
            <w:pPr>
              <w:ind w:firstLine="567"/>
              <w:jc w:val="center"/>
              <w:rPr>
                <w:sz w:val="26"/>
                <w:szCs w:val="26"/>
              </w:rPr>
            </w:pPr>
            <w:r w:rsidRPr="00222519">
              <w:rPr>
                <w:sz w:val="26"/>
                <w:szCs w:val="26"/>
              </w:rPr>
              <w:t>40</w:t>
            </w:r>
          </w:p>
        </w:tc>
        <w:tc>
          <w:tcPr>
            <w:tcW w:w="476" w:type="dxa"/>
          </w:tcPr>
          <w:p w:rsidR="008D2116" w:rsidRPr="00222519" w:rsidRDefault="008D2116" w:rsidP="008D2116">
            <w:pPr>
              <w:ind w:firstLine="567"/>
              <w:jc w:val="center"/>
              <w:rPr>
                <w:sz w:val="26"/>
                <w:szCs w:val="26"/>
              </w:rPr>
            </w:pPr>
            <w:r w:rsidRPr="00222519">
              <w:rPr>
                <w:sz w:val="26"/>
                <w:szCs w:val="26"/>
              </w:rPr>
              <w:t>43</w:t>
            </w:r>
          </w:p>
        </w:tc>
        <w:tc>
          <w:tcPr>
            <w:tcW w:w="476" w:type="dxa"/>
          </w:tcPr>
          <w:p w:rsidR="008D2116" w:rsidRPr="00222519" w:rsidRDefault="008D2116" w:rsidP="008D2116">
            <w:pPr>
              <w:ind w:firstLine="567"/>
              <w:jc w:val="center"/>
              <w:rPr>
                <w:sz w:val="26"/>
                <w:szCs w:val="26"/>
              </w:rPr>
            </w:pPr>
            <w:r w:rsidRPr="00222519">
              <w:rPr>
                <w:sz w:val="26"/>
                <w:szCs w:val="26"/>
              </w:rPr>
              <w:t>43</w:t>
            </w:r>
          </w:p>
        </w:tc>
        <w:tc>
          <w:tcPr>
            <w:tcW w:w="476" w:type="dxa"/>
          </w:tcPr>
          <w:p w:rsidR="008D2116" w:rsidRPr="00222519" w:rsidRDefault="008D2116" w:rsidP="008D2116">
            <w:pPr>
              <w:ind w:firstLine="567"/>
              <w:jc w:val="center"/>
              <w:rPr>
                <w:sz w:val="26"/>
                <w:szCs w:val="26"/>
              </w:rPr>
            </w:pPr>
            <w:r w:rsidRPr="00222519">
              <w:rPr>
                <w:sz w:val="26"/>
                <w:szCs w:val="26"/>
              </w:rPr>
              <w:t>39</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8</w:t>
            </w:r>
          </w:p>
        </w:tc>
        <w:tc>
          <w:tcPr>
            <w:tcW w:w="476" w:type="dxa"/>
          </w:tcPr>
          <w:p w:rsidR="008D2116" w:rsidRPr="00222519" w:rsidRDefault="008D2116" w:rsidP="008D2116">
            <w:pPr>
              <w:ind w:firstLine="567"/>
              <w:jc w:val="center"/>
              <w:rPr>
                <w:sz w:val="26"/>
                <w:szCs w:val="26"/>
              </w:rPr>
            </w:pPr>
            <w:r w:rsidRPr="00222519">
              <w:rPr>
                <w:sz w:val="26"/>
                <w:szCs w:val="26"/>
              </w:rPr>
              <w:t>70</w:t>
            </w:r>
          </w:p>
        </w:tc>
        <w:tc>
          <w:tcPr>
            <w:tcW w:w="476" w:type="dxa"/>
          </w:tcPr>
          <w:p w:rsidR="008D2116" w:rsidRPr="00222519" w:rsidRDefault="008D2116" w:rsidP="008D2116">
            <w:pPr>
              <w:ind w:firstLine="567"/>
              <w:jc w:val="center"/>
              <w:rPr>
                <w:sz w:val="26"/>
                <w:szCs w:val="26"/>
              </w:rPr>
            </w:pPr>
            <w:r w:rsidRPr="00222519">
              <w:rPr>
                <w:sz w:val="26"/>
                <w:szCs w:val="26"/>
              </w:rPr>
              <w:t>50</w:t>
            </w:r>
          </w:p>
        </w:tc>
        <w:tc>
          <w:tcPr>
            <w:tcW w:w="476" w:type="dxa"/>
          </w:tcPr>
          <w:p w:rsidR="008D2116" w:rsidRPr="00222519" w:rsidRDefault="008D2116" w:rsidP="008D2116">
            <w:pPr>
              <w:ind w:firstLine="567"/>
              <w:jc w:val="center"/>
              <w:rPr>
                <w:sz w:val="26"/>
                <w:szCs w:val="26"/>
              </w:rPr>
            </w:pPr>
            <w:r w:rsidRPr="00222519">
              <w:rPr>
                <w:sz w:val="26"/>
                <w:szCs w:val="26"/>
              </w:rPr>
              <w:t>44</w:t>
            </w:r>
          </w:p>
        </w:tc>
        <w:tc>
          <w:tcPr>
            <w:tcW w:w="476" w:type="dxa"/>
          </w:tcPr>
          <w:p w:rsidR="008D2116" w:rsidRPr="00222519" w:rsidRDefault="008D2116" w:rsidP="008D2116">
            <w:pPr>
              <w:ind w:firstLine="567"/>
              <w:jc w:val="center"/>
              <w:rPr>
                <w:sz w:val="26"/>
                <w:szCs w:val="26"/>
              </w:rPr>
            </w:pPr>
            <w:r w:rsidRPr="00222519">
              <w:rPr>
                <w:sz w:val="26"/>
                <w:szCs w:val="26"/>
              </w:rPr>
              <w:t>43</w:t>
            </w:r>
          </w:p>
        </w:tc>
        <w:tc>
          <w:tcPr>
            <w:tcW w:w="476" w:type="dxa"/>
          </w:tcPr>
          <w:p w:rsidR="008D2116" w:rsidRPr="00222519" w:rsidRDefault="008D2116" w:rsidP="008D2116">
            <w:pPr>
              <w:ind w:firstLine="567"/>
              <w:jc w:val="center"/>
              <w:rPr>
                <w:sz w:val="26"/>
                <w:szCs w:val="26"/>
              </w:rPr>
            </w:pPr>
            <w:r w:rsidRPr="00222519">
              <w:rPr>
                <w:sz w:val="26"/>
                <w:szCs w:val="26"/>
              </w:rPr>
              <w:t>41</w:t>
            </w:r>
          </w:p>
        </w:tc>
        <w:tc>
          <w:tcPr>
            <w:tcW w:w="476" w:type="dxa"/>
          </w:tcPr>
          <w:p w:rsidR="008D2116" w:rsidRPr="00222519" w:rsidRDefault="008D2116" w:rsidP="008D2116">
            <w:pPr>
              <w:ind w:firstLine="567"/>
              <w:jc w:val="center"/>
              <w:rPr>
                <w:sz w:val="26"/>
                <w:szCs w:val="26"/>
              </w:rPr>
            </w:pPr>
            <w:r w:rsidRPr="00222519">
              <w:rPr>
                <w:sz w:val="26"/>
                <w:szCs w:val="26"/>
              </w:rPr>
              <w:t>51</w:t>
            </w:r>
          </w:p>
        </w:tc>
        <w:tc>
          <w:tcPr>
            <w:tcW w:w="678" w:type="dxa"/>
          </w:tcPr>
          <w:p w:rsidR="008D2116" w:rsidRPr="00222519" w:rsidRDefault="008D2116" w:rsidP="008D2116">
            <w:pPr>
              <w:ind w:firstLine="567"/>
              <w:jc w:val="center"/>
              <w:rPr>
                <w:sz w:val="26"/>
                <w:szCs w:val="26"/>
              </w:rPr>
            </w:pPr>
            <w:r w:rsidRPr="00222519">
              <w:rPr>
                <w:sz w:val="26"/>
                <w:szCs w:val="26"/>
              </w:rPr>
              <w:t>48</w:t>
            </w:r>
          </w:p>
        </w:tc>
        <w:tc>
          <w:tcPr>
            <w:tcW w:w="1022" w:type="dxa"/>
          </w:tcPr>
          <w:p w:rsidR="008D2116" w:rsidRPr="00222519" w:rsidRDefault="008D2116" w:rsidP="008D2116">
            <w:pPr>
              <w:ind w:firstLine="33"/>
              <w:rPr>
                <w:sz w:val="26"/>
                <w:szCs w:val="26"/>
              </w:rPr>
            </w:pPr>
            <w:r w:rsidRPr="00222519">
              <w:rPr>
                <w:sz w:val="26"/>
                <w:szCs w:val="26"/>
              </w:rPr>
              <w:t>8</w:t>
            </w:r>
          </w:p>
        </w:tc>
        <w:tc>
          <w:tcPr>
            <w:tcW w:w="476" w:type="dxa"/>
          </w:tcPr>
          <w:p w:rsidR="008D2116" w:rsidRPr="00222519" w:rsidRDefault="008D2116" w:rsidP="008D2116">
            <w:pPr>
              <w:ind w:firstLine="567"/>
              <w:jc w:val="center"/>
              <w:rPr>
                <w:sz w:val="26"/>
                <w:szCs w:val="26"/>
              </w:rPr>
            </w:pPr>
            <w:r w:rsidRPr="00222519">
              <w:rPr>
                <w:sz w:val="26"/>
                <w:szCs w:val="26"/>
              </w:rPr>
              <w:t>70</w:t>
            </w:r>
          </w:p>
        </w:tc>
        <w:tc>
          <w:tcPr>
            <w:tcW w:w="476" w:type="dxa"/>
          </w:tcPr>
          <w:p w:rsidR="008D2116" w:rsidRPr="00222519" w:rsidRDefault="008D2116" w:rsidP="008D2116">
            <w:pPr>
              <w:ind w:firstLine="567"/>
              <w:jc w:val="center"/>
              <w:rPr>
                <w:sz w:val="26"/>
                <w:szCs w:val="26"/>
              </w:rPr>
            </w:pPr>
            <w:r w:rsidRPr="00222519">
              <w:rPr>
                <w:sz w:val="26"/>
                <w:szCs w:val="26"/>
              </w:rPr>
              <w:t>48</w:t>
            </w:r>
          </w:p>
        </w:tc>
        <w:tc>
          <w:tcPr>
            <w:tcW w:w="476" w:type="dxa"/>
          </w:tcPr>
          <w:p w:rsidR="008D2116" w:rsidRPr="00222519" w:rsidRDefault="008D2116" w:rsidP="008D2116">
            <w:pPr>
              <w:ind w:firstLine="567"/>
              <w:jc w:val="center"/>
              <w:rPr>
                <w:sz w:val="26"/>
                <w:szCs w:val="26"/>
              </w:rPr>
            </w:pPr>
            <w:r w:rsidRPr="00222519">
              <w:rPr>
                <w:sz w:val="26"/>
                <w:szCs w:val="26"/>
              </w:rPr>
              <w:t>47</w:t>
            </w:r>
          </w:p>
        </w:tc>
        <w:tc>
          <w:tcPr>
            <w:tcW w:w="476" w:type="dxa"/>
          </w:tcPr>
          <w:p w:rsidR="008D2116" w:rsidRPr="00222519" w:rsidRDefault="008D2116" w:rsidP="008D2116">
            <w:pPr>
              <w:ind w:firstLine="567"/>
              <w:jc w:val="center"/>
              <w:rPr>
                <w:sz w:val="26"/>
                <w:szCs w:val="26"/>
              </w:rPr>
            </w:pPr>
            <w:r w:rsidRPr="00222519">
              <w:rPr>
                <w:sz w:val="26"/>
                <w:szCs w:val="26"/>
              </w:rPr>
              <w:t>45</w:t>
            </w:r>
          </w:p>
        </w:tc>
        <w:tc>
          <w:tcPr>
            <w:tcW w:w="476" w:type="dxa"/>
          </w:tcPr>
          <w:p w:rsidR="008D2116" w:rsidRPr="00222519" w:rsidRDefault="008D2116" w:rsidP="008D2116">
            <w:pPr>
              <w:ind w:firstLine="567"/>
              <w:jc w:val="center"/>
              <w:rPr>
                <w:sz w:val="26"/>
                <w:szCs w:val="26"/>
              </w:rPr>
            </w:pPr>
            <w:r w:rsidRPr="00222519">
              <w:rPr>
                <w:sz w:val="26"/>
                <w:szCs w:val="26"/>
              </w:rPr>
              <w:t>42</w:t>
            </w:r>
          </w:p>
        </w:tc>
        <w:tc>
          <w:tcPr>
            <w:tcW w:w="476" w:type="dxa"/>
          </w:tcPr>
          <w:p w:rsidR="008D2116" w:rsidRPr="00222519" w:rsidRDefault="008D2116" w:rsidP="008D2116">
            <w:pPr>
              <w:ind w:firstLine="567"/>
              <w:jc w:val="center"/>
              <w:rPr>
                <w:sz w:val="26"/>
                <w:szCs w:val="26"/>
              </w:rPr>
            </w:pPr>
            <w:r w:rsidRPr="00222519">
              <w:rPr>
                <w:sz w:val="26"/>
                <w:szCs w:val="26"/>
              </w:rPr>
              <w:t>46</w:t>
            </w:r>
          </w:p>
        </w:tc>
        <w:tc>
          <w:tcPr>
            <w:tcW w:w="476" w:type="dxa"/>
          </w:tcPr>
          <w:p w:rsidR="008D2116" w:rsidRPr="00222519" w:rsidRDefault="008D2116" w:rsidP="008D2116">
            <w:pPr>
              <w:ind w:firstLine="567"/>
              <w:jc w:val="center"/>
              <w:rPr>
                <w:sz w:val="26"/>
                <w:szCs w:val="26"/>
              </w:rPr>
            </w:pPr>
            <w:r w:rsidRPr="00222519">
              <w:rPr>
                <w:sz w:val="26"/>
                <w:szCs w:val="26"/>
              </w:rPr>
              <w:t>45</w:t>
            </w:r>
          </w:p>
        </w:tc>
        <w:tc>
          <w:tcPr>
            <w:tcW w:w="476" w:type="dxa"/>
          </w:tcPr>
          <w:p w:rsidR="008D2116" w:rsidRPr="00222519" w:rsidRDefault="008D2116" w:rsidP="008D2116">
            <w:pPr>
              <w:ind w:firstLine="567"/>
              <w:jc w:val="center"/>
              <w:rPr>
                <w:sz w:val="26"/>
                <w:szCs w:val="26"/>
              </w:rPr>
            </w:pPr>
            <w:r w:rsidRPr="00222519">
              <w:rPr>
                <w:sz w:val="26"/>
                <w:szCs w:val="26"/>
              </w:rPr>
              <w:t>42</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9</w:t>
            </w:r>
          </w:p>
        </w:tc>
        <w:tc>
          <w:tcPr>
            <w:tcW w:w="476" w:type="dxa"/>
          </w:tcPr>
          <w:p w:rsidR="008D2116" w:rsidRPr="00222519" w:rsidRDefault="008D2116" w:rsidP="008D2116">
            <w:pPr>
              <w:ind w:firstLine="567"/>
              <w:jc w:val="center"/>
              <w:rPr>
                <w:sz w:val="26"/>
                <w:szCs w:val="26"/>
              </w:rPr>
            </w:pPr>
            <w:r w:rsidRPr="00222519">
              <w:rPr>
                <w:sz w:val="26"/>
                <w:szCs w:val="26"/>
              </w:rPr>
              <w:t>74</w:t>
            </w:r>
          </w:p>
        </w:tc>
        <w:tc>
          <w:tcPr>
            <w:tcW w:w="476" w:type="dxa"/>
          </w:tcPr>
          <w:p w:rsidR="008D2116" w:rsidRPr="00222519" w:rsidRDefault="008D2116" w:rsidP="008D2116">
            <w:pPr>
              <w:ind w:firstLine="567"/>
              <w:jc w:val="center"/>
              <w:rPr>
                <w:sz w:val="26"/>
                <w:szCs w:val="26"/>
              </w:rPr>
            </w:pPr>
            <w:r w:rsidRPr="00222519">
              <w:rPr>
                <w:sz w:val="26"/>
                <w:szCs w:val="26"/>
              </w:rPr>
              <w:t>53</w:t>
            </w:r>
          </w:p>
        </w:tc>
        <w:tc>
          <w:tcPr>
            <w:tcW w:w="476" w:type="dxa"/>
          </w:tcPr>
          <w:p w:rsidR="008D2116" w:rsidRPr="00222519" w:rsidRDefault="008D2116" w:rsidP="008D2116">
            <w:pPr>
              <w:ind w:firstLine="567"/>
              <w:jc w:val="center"/>
              <w:rPr>
                <w:sz w:val="26"/>
                <w:szCs w:val="26"/>
              </w:rPr>
            </w:pPr>
            <w:r w:rsidRPr="00222519">
              <w:rPr>
                <w:sz w:val="26"/>
                <w:szCs w:val="26"/>
              </w:rPr>
              <w:t>46</w:t>
            </w:r>
          </w:p>
        </w:tc>
        <w:tc>
          <w:tcPr>
            <w:tcW w:w="476" w:type="dxa"/>
          </w:tcPr>
          <w:p w:rsidR="008D2116" w:rsidRPr="00222519" w:rsidRDefault="008D2116" w:rsidP="008D2116">
            <w:pPr>
              <w:ind w:firstLine="567"/>
              <w:jc w:val="center"/>
              <w:rPr>
                <w:sz w:val="26"/>
                <w:szCs w:val="26"/>
              </w:rPr>
            </w:pPr>
            <w:r w:rsidRPr="00222519">
              <w:rPr>
                <w:sz w:val="26"/>
                <w:szCs w:val="26"/>
              </w:rPr>
              <w:t>45</w:t>
            </w:r>
          </w:p>
        </w:tc>
        <w:tc>
          <w:tcPr>
            <w:tcW w:w="476" w:type="dxa"/>
          </w:tcPr>
          <w:p w:rsidR="008D2116" w:rsidRPr="00222519" w:rsidRDefault="008D2116" w:rsidP="008D2116">
            <w:pPr>
              <w:ind w:firstLine="567"/>
              <w:jc w:val="center"/>
              <w:rPr>
                <w:sz w:val="26"/>
                <w:szCs w:val="26"/>
              </w:rPr>
            </w:pPr>
            <w:r w:rsidRPr="00222519">
              <w:rPr>
                <w:sz w:val="26"/>
                <w:szCs w:val="26"/>
              </w:rPr>
              <w:t>43</w:t>
            </w:r>
          </w:p>
        </w:tc>
        <w:tc>
          <w:tcPr>
            <w:tcW w:w="476" w:type="dxa"/>
          </w:tcPr>
          <w:p w:rsidR="008D2116" w:rsidRPr="00222519" w:rsidRDefault="008D2116" w:rsidP="008D2116">
            <w:pPr>
              <w:ind w:firstLine="567"/>
              <w:jc w:val="center"/>
              <w:rPr>
                <w:sz w:val="26"/>
                <w:szCs w:val="26"/>
              </w:rPr>
            </w:pPr>
            <w:r w:rsidRPr="00222519">
              <w:rPr>
                <w:sz w:val="26"/>
                <w:szCs w:val="26"/>
              </w:rPr>
              <w:t>55</w:t>
            </w:r>
          </w:p>
        </w:tc>
        <w:tc>
          <w:tcPr>
            <w:tcW w:w="678" w:type="dxa"/>
          </w:tcPr>
          <w:p w:rsidR="008D2116" w:rsidRPr="00222519" w:rsidRDefault="008D2116" w:rsidP="008D2116">
            <w:pPr>
              <w:ind w:firstLine="567"/>
              <w:jc w:val="center"/>
              <w:rPr>
                <w:sz w:val="26"/>
                <w:szCs w:val="26"/>
              </w:rPr>
            </w:pPr>
            <w:r w:rsidRPr="00222519">
              <w:rPr>
                <w:sz w:val="26"/>
                <w:szCs w:val="26"/>
              </w:rPr>
              <w:t>50</w:t>
            </w:r>
          </w:p>
        </w:tc>
        <w:tc>
          <w:tcPr>
            <w:tcW w:w="1022" w:type="dxa"/>
          </w:tcPr>
          <w:p w:rsidR="008D2116" w:rsidRPr="00222519" w:rsidRDefault="008D2116" w:rsidP="008D2116">
            <w:pPr>
              <w:ind w:firstLine="33"/>
              <w:rPr>
                <w:sz w:val="26"/>
                <w:szCs w:val="26"/>
              </w:rPr>
            </w:pPr>
            <w:r w:rsidRPr="00222519">
              <w:rPr>
                <w:sz w:val="26"/>
                <w:szCs w:val="26"/>
              </w:rPr>
              <w:t>9</w:t>
            </w:r>
          </w:p>
        </w:tc>
        <w:tc>
          <w:tcPr>
            <w:tcW w:w="476" w:type="dxa"/>
          </w:tcPr>
          <w:p w:rsidR="008D2116" w:rsidRPr="00222519" w:rsidRDefault="008D2116" w:rsidP="008D2116">
            <w:pPr>
              <w:ind w:firstLine="567"/>
              <w:jc w:val="center"/>
              <w:rPr>
                <w:sz w:val="26"/>
                <w:szCs w:val="26"/>
              </w:rPr>
            </w:pPr>
            <w:r w:rsidRPr="00222519">
              <w:rPr>
                <w:sz w:val="26"/>
                <w:szCs w:val="26"/>
              </w:rPr>
              <w:t>72</w:t>
            </w:r>
          </w:p>
        </w:tc>
        <w:tc>
          <w:tcPr>
            <w:tcW w:w="476" w:type="dxa"/>
          </w:tcPr>
          <w:p w:rsidR="008D2116" w:rsidRPr="00222519" w:rsidRDefault="008D2116" w:rsidP="008D2116">
            <w:pPr>
              <w:ind w:firstLine="567"/>
              <w:jc w:val="center"/>
              <w:rPr>
                <w:sz w:val="26"/>
                <w:szCs w:val="26"/>
              </w:rPr>
            </w:pPr>
            <w:r w:rsidRPr="00222519">
              <w:rPr>
                <w:sz w:val="26"/>
                <w:szCs w:val="26"/>
              </w:rPr>
              <w:t>51</w:t>
            </w:r>
          </w:p>
        </w:tc>
        <w:tc>
          <w:tcPr>
            <w:tcW w:w="476" w:type="dxa"/>
          </w:tcPr>
          <w:p w:rsidR="008D2116" w:rsidRPr="00222519" w:rsidRDefault="008D2116" w:rsidP="008D2116">
            <w:pPr>
              <w:ind w:firstLine="567"/>
              <w:jc w:val="center"/>
              <w:rPr>
                <w:sz w:val="26"/>
                <w:szCs w:val="26"/>
              </w:rPr>
            </w:pPr>
            <w:r w:rsidRPr="00222519">
              <w:rPr>
                <w:sz w:val="26"/>
                <w:szCs w:val="26"/>
              </w:rPr>
              <w:t>49</w:t>
            </w:r>
          </w:p>
        </w:tc>
        <w:tc>
          <w:tcPr>
            <w:tcW w:w="476" w:type="dxa"/>
          </w:tcPr>
          <w:p w:rsidR="008D2116" w:rsidRPr="00222519" w:rsidRDefault="008D2116" w:rsidP="008D2116">
            <w:pPr>
              <w:ind w:firstLine="567"/>
              <w:jc w:val="center"/>
              <w:rPr>
                <w:sz w:val="26"/>
                <w:szCs w:val="26"/>
              </w:rPr>
            </w:pPr>
            <w:r w:rsidRPr="00222519">
              <w:rPr>
                <w:sz w:val="26"/>
                <w:szCs w:val="26"/>
              </w:rPr>
              <w:t>47</w:t>
            </w:r>
          </w:p>
        </w:tc>
        <w:tc>
          <w:tcPr>
            <w:tcW w:w="476" w:type="dxa"/>
          </w:tcPr>
          <w:p w:rsidR="008D2116" w:rsidRPr="00222519" w:rsidRDefault="008D2116" w:rsidP="008D2116">
            <w:pPr>
              <w:ind w:firstLine="567"/>
              <w:jc w:val="center"/>
              <w:rPr>
                <w:sz w:val="26"/>
                <w:szCs w:val="26"/>
              </w:rPr>
            </w:pPr>
            <w:r w:rsidRPr="00222519">
              <w:rPr>
                <w:sz w:val="26"/>
                <w:szCs w:val="26"/>
              </w:rPr>
              <w:t>44</w:t>
            </w:r>
          </w:p>
        </w:tc>
        <w:tc>
          <w:tcPr>
            <w:tcW w:w="476" w:type="dxa"/>
          </w:tcPr>
          <w:p w:rsidR="008D2116" w:rsidRPr="00222519" w:rsidRDefault="008D2116" w:rsidP="008D2116">
            <w:pPr>
              <w:ind w:firstLine="567"/>
              <w:jc w:val="center"/>
              <w:rPr>
                <w:sz w:val="26"/>
                <w:szCs w:val="26"/>
              </w:rPr>
            </w:pPr>
            <w:r w:rsidRPr="00222519">
              <w:rPr>
                <w:sz w:val="26"/>
                <w:szCs w:val="26"/>
              </w:rPr>
              <w:t>48</w:t>
            </w:r>
          </w:p>
        </w:tc>
        <w:tc>
          <w:tcPr>
            <w:tcW w:w="476" w:type="dxa"/>
          </w:tcPr>
          <w:p w:rsidR="008D2116" w:rsidRPr="00222519" w:rsidRDefault="008D2116" w:rsidP="008D2116">
            <w:pPr>
              <w:ind w:firstLine="567"/>
              <w:jc w:val="center"/>
              <w:rPr>
                <w:sz w:val="26"/>
                <w:szCs w:val="26"/>
              </w:rPr>
            </w:pPr>
            <w:r w:rsidRPr="00222519">
              <w:rPr>
                <w:sz w:val="26"/>
                <w:szCs w:val="26"/>
              </w:rPr>
              <w:t>48</w:t>
            </w:r>
          </w:p>
        </w:tc>
        <w:tc>
          <w:tcPr>
            <w:tcW w:w="476" w:type="dxa"/>
          </w:tcPr>
          <w:p w:rsidR="008D2116" w:rsidRPr="00222519" w:rsidRDefault="008D2116" w:rsidP="008D2116">
            <w:pPr>
              <w:ind w:firstLine="567"/>
              <w:jc w:val="center"/>
              <w:rPr>
                <w:sz w:val="26"/>
                <w:szCs w:val="26"/>
              </w:rPr>
            </w:pPr>
            <w:r w:rsidRPr="00222519">
              <w:rPr>
                <w:sz w:val="26"/>
                <w:szCs w:val="26"/>
              </w:rPr>
              <w:t>44</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10</w:t>
            </w:r>
          </w:p>
        </w:tc>
        <w:tc>
          <w:tcPr>
            <w:tcW w:w="476" w:type="dxa"/>
          </w:tcPr>
          <w:p w:rsidR="008D2116" w:rsidRPr="00222519" w:rsidRDefault="008D2116" w:rsidP="008D2116">
            <w:pPr>
              <w:ind w:firstLine="567"/>
              <w:jc w:val="center"/>
              <w:rPr>
                <w:sz w:val="26"/>
                <w:szCs w:val="26"/>
              </w:rPr>
            </w:pPr>
            <w:r w:rsidRPr="00222519">
              <w:rPr>
                <w:sz w:val="26"/>
                <w:szCs w:val="26"/>
              </w:rPr>
              <w:t>85</w:t>
            </w:r>
          </w:p>
        </w:tc>
        <w:tc>
          <w:tcPr>
            <w:tcW w:w="476" w:type="dxa"/>
          </w:tcPr>
          <w:p w:rsidR="008D2116" w:rsidRPr="00222519" w:rsidRDefault="008D2116" w:rsidP="008D2116">
            <w:pPr>
              <w:ind w:firstLine="567"/>
              <w:jc w:val="center"/>
              <w:rPr>
                <w:sz w:val="26"/>
                <w:szCs w:val="26"/>
              </w:rPr>
            </w:pPr>
            <w:r w:rsidRPr="00222519">
              <w:rPr>
                <w:sz w:val="26"/>
                <w:szCs w:val="26"/>
              </w:rPr>
              <w:t>56</w:t>
            </w:r>
          </w:p>
        </w:tc>
        <w:tc>
          <w:tcPr>
            <w:tcW w:w="476" w:type="dxa"/>
          </w:tcPr>
          <w:p w:rsidR="008D2116" w:rsidRPr="00222519" w:rsidRDefault="008D2116" w:rsidP="008D2116">
            <w:pPr>
              <w:ind w:firstLine="567"/>
              <w:jc w:val="center"/>
              <w:rPr>
                <w:sz w:val="26"/>
                <w:szCs w:val="26"/>
              </w:rPr>
            </w:pPr>
            <w:r w:rsidRPr="00222519">
              <w:rPr>
                <w:sz w:val="26"/>
                <w:szCs w:val="26"/>
              </w:rPr>
              <w:t>48</w:t>
            </w:r>
          </w:p>
        </w:tc>
        <w:tc>
          <w:tcPr>
            <w:tcW w:w="476" w:type="dxa"/>
          </w:tcPr>
          <w:p w:rsidR="008D2116" w:rsidRPr="00222519" w:rsidRDefault="008D2116" w:rsidP="008D2116">
            <w:pPr>
              <w:ind w:firstLine="567"/>
              <w:jc w:val="center"/>
              <w:rPr>
                <w:sz w:val="26"/>
                <w:szCs w:val="26"/>
              </w:rPr>
            </w:pPr>
            <w:r w:rsidRPr="00222519">
              <w:rPr>
                <w:sz w:val="26"/>
                <w:szCs w:val="26"/>
              </w:rPr>
              <w:t>48</w:t>
            </w:r>
          </w:p>
        </w:tc>
        <w:tc>
          <w:tcPr>
            <w:tcW w:w="476" w:type="dxa"/>
          </w:tcPr>
          <w:p w:rsidR="008D2116" w:rsidRPr="00222519" w:rsidRDefault="008D2116" w:rsidP="008D2116">
            <w:pPr>
              <w:ind w:firstLine="567"/>
              <w:jc w:val="center"/>
              <w:rPr>
                <w:sz w:val="26"/>
                <w:szCs w:val="26"/>
              </w:rPr>
            </w:pPr>
            <w:r w:rsidRPr="00222519">
              <w:rPr>
                <w:sz w:val="26"/>
                <w:szCs w:val="26"/>
              </w:rPr>
              <w:t>46</w:t>
            </w:r>
          </w:p>
        </w:tc>
        <w:tc>
          <w:tcPr>
            <w:tcW w:w="476" w:type="dxa"/>
          </w:tcPr>
          <w:p w:rsidR="008D2116" w:rsidRPr="00222519" w:rsidRDefault="008D2116" w:rsidP="008D2116">
            <w:pPr>
              <w:ind w:firstLine="567"/>
              <w:jc w:val="center"/>
              <w:rPr>
                <w:sz w:val="26"/>
                <w:szCs w:val="26"/>
              </w:rPr>
            </w:pPr>
            <w:r w:rsidRPr="00222519">
              <w:rPr>
                <w:sz w:val="26"/>
                <w:szCs w:val="26"/>
              </w:rPr>
              <w:t>58</w:t>
            </w:r>
          </w:p>
        </w:tc>
        <w:tc>
          <w:tcPr>
            <w:tcW w:w="678" w:type="dxa"/>
          </w:tcPr>
          <w:p w:rsidR="008D2116" w:rsidRPr="00222519" w:rsidRDefault="008D2116" w:rsidP="008D2116">
            <w:pPr>
              <w:ind w:firstLine="567"/>
              <w:jc w:val="center"/>
              <w:rPr>
                <w:sz w:val="26"/>
                <w:szCs w:val="26"/>
              </w:rPr>
            </w:pPr>
            <w:r w:rsidRPr="00222519">
              <w:rPr>
                <w:sz w:val="26"/>
                <w:szCs w:val="26"/>
              </w:rPr>
              <w:t>53</w:t>
            </w:r>
          </w:p>
        </w:tc>
        <w:tc>
          <w:tcPr>
            <w:tcW w:w="1022" w:type="dxa"/>
          </w:tcPr>
          <w:p w:rsidR="008D2116" w:rsidRPr="00222519" w:rsidRDefault="008D2116" w:rsidP="008D2116">
            <w:pPr>
              <w:ind w:firstLine="33"/>
              <w:rPr>
                <w:sz w:val="26"/>
                <w:szCs w:val="26"/>
              </w:rPr>
            </w:pPr>
            <w:r w:rsidRPr="00222519">
              <w:rPr>
                <w:sz w:val="26"/>
                <w:szCs w:val="26"/>
              </w:rPr>
              <w:t>10</w:t>
            </w:r>
          </w:p>
        </w:tc>
        <w:tc>
          <w:tcPr>
            <w:tcW w:w="476" w:type="dxa"/>
          </w:tcPr>
          <w:p w:rsidR="008D2116" w:rsidRPr="00222519" w:rsidRDefault="008D2116" w:rsidP="008D2116">
            <w:pPr>
              <w:ind w:firstLine="567"/>
              <w:jc w:val="center"/>
              <w:rPr>
                <w:sz w:val="26"/>
                <w:szCs w:val="26"/>
              </w:rPr>
            </w:pPr>
            <w:r w:rsidRPr="00222519">
              <w:rPr>
                <w:sz w:val="26"/>
                <w:szCs w:val="26"/>
              </w:rPr>
              <w:t>74</w:t>
            </w:r>
          </w:p>
        </w:tc>
        <w:tc>
          <w:tcPr>
            <w:tcW w:w="476" w:type="dxa"/>
          </w:tcPr>
          <w:p w:rsidR="008D2116" w:rsidRPr="00222519" w:rsidRDefault="008D2116" w:rsidP="008D2116">
            <w:pPr>
              <w:ind w:firstLine="567"/>
              <w:jc w:val="center"/>
              <w:rPr>
                <w:sz w:val="26"/>
                <w:szCs w:val="26"/>
              </w:rPr>
            </w:pPr>
            <w:r w:rsidRPr="00222519">
              <w:rPr>
                <w:sz w:val="26"/>
                <w:szCs w:val="26"/>
              </w:rPr>
              <w:t>54</w:t>
            </w:r>
          </w:p>
        </w:tc>
        <w:tc>
          <w:tcPr>
            <w:tcW w:w="476" w:type="dxa"/>
          </w:tcPr>
          <w:p w:rsidR="008D2116" w:rsidRPr="00222519" w:rsidRDefault="008D2116" w:rsidP="008D2116">
            <w:pPr>
              <w:ind w:firstLine="567"/>
              <w:jc w:val="center"/>
              <w:rPr>
                <w:sz w:val="26"/>
                <w:szCs w:val="26"/>
              </w:rPr>
            </w:pPr>
            <w:r w:rsidRPr="00222519">
              <w:rPr>
                <w:sz w:val="26"/>
                <w:szCs w:val="26"/>
              </w:rPr>
              <w:t>51</w:t>
            </w:r>
          </w:p>
        </w:tc>
        <w:tc>
          <w:tcPr>
            <w:tcW w:w="476" w:type="dxa"/>
          </w:tcPr>
          <w:p w:rsidR="008D2116" w:rsidRPr="00222519" w:rsidRDefault="008D2116" w:rsidP="008D2116">
            <w:pPr>
              <w:ind w:firstLine="567"/>
              <w:jc w:val="center"/>
              <w:rPr>
                <w:sz w:val="26"/>
                <w:szCs w:val="26"/>
              </w:rPr>
            </w:pPr>
            <w:r w:rsidRPr="00222519">
              <w:rPr>
                <w:sz w:val="26"/>
                <w:szCs w:val="26"/>
              </w:rPr>
              <w:t>50</w:t>
            </w:r>
          </w:p>
        </w:tc>
        <w:tc>
          <w:tcPr>
            <w:tcW w:w="476" w:type="dxa"/>
          </w:tcPr>
          <w:p w:rsidR="008D2116" w:rsidRPr="00222519" w:rsidRDefault="008D2116" w:rsidP="008D2116">
            <w:pPr>
              <w:ind w:firstLine="567"/>
              <w:jc w:val="center"/>
              <w:rPr>
                <w:sz w:val="26"/>
                <w:szCs w:val="26"/>
              </w:rPr>
            </w:pPr>
            <w:r w:rsidRPr="00222519">
              <w:rPr>
                <w:sz w:val="26"/>
                <w:szCs w:val="26"/>
              </w:rPr>
              <w:t>47</w:t>
            </w:r>
          </w:p>
        </w:tc>
        <w:tc>
          <w:tcPr>
            <w:tcW w:w="476" w:type="dxa"/>
          </w:tcPr>
          <w:p w:rsidR="008D2116" w:rsidRPr="00222519" w:rsidRDefault="008D2116" w:rsidP="008D2116">
            <w:pPr>
              <w:ind w:firstLine="567"/>
              <w:jc w:val="center"/>
              <w:rPr>
                <w:sz w:val="26"/>
                <w:szCs w:val="26"/>
              </w:rPr>
            </w:pPr>
            <w:r w:rsidRPr="00222519">
              <w:rPr>
                <w:sz w:val="26"/>
                <w:szCs w:val="26"/>
              </w:rPr>
              <w:t>51</w:t>
            </w:r>
          </w:p>
        </w:tc>
        <w:tc>
          <w:tcPr>
            <w:tcW w:w="476" w:type="dxa"/>
          </w:tcPr>
          <w:p w:rsidR="008D2116" w:rsidRPr="00222519" w:rsidRDefault="008D2116" w:rsidP="008D2116">
            <w:pPr>
              <w:ind w:firstLine="567"/>
              <w:jc w:val="center"/>
              <w:rPr>
                <w:sz w:val="26"/>
                <w:szCs w:val="26"/>
              </w:rPr>
            </w:pPr>
            <w:r w:rsidRPr="00222519">
              <w:rPr>
                <w:sz w:val="26"/>
                <w:szCs w:val="26"/>
              </w:rPr>
              <w:t>50</w:t>
            </w:r>
          </w:p>
        </w:tc>
        <w:tc>
          <w:tcPr>
            <w:tcW w:w="476" w:type="dxa"/>
          </w:tcPr>
          <w:p w:rsidR="008D2116" w:rsidRPr="00222519" w:rsidRDefault="008D2116" w:rsidP="008D2116">
            <w:pPr>
              <w:ind w:firstLine="567"/>
              <w:jc w:val="center"/>
              <w:rPr>
                <w:sz w:val="26"/>
                <w:szCs w:val="26"/>
              </w:rPr>
            </w:pPr>
            <w:r w:rsidRPr="00222519">
              <w:rPr>
                <w:sz w:val="26"/>
                <w:szCs w:val="26"/>
              </w:rPr>
              <w:t>47</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11</w:t>
            </w:r>
          </w:p>
        </w:tc>
        <w:tc>
          <w:tcPr>
            <w:tcW w:w="476" w:type="dxa"/>
          </w:tcPr>
          <w:p w:rsidR="008D2116" w:rsidRPr="00222519" w:rsidRDefault="008D2116" w:rsidP="008D2116">
            <w:pPr>
              <w:ind w:firstLine="567"/>
              <w:jc w:val="center"/>
              <w:rPr>
                <w:sz w:val="26"/>
                <w:szCs w:val="26"/>
              </w:rPr>
            </w:pPr>
            <w:r w:rsidRPr="00222519">
              <w:rPr>
                <w:sz w:val="26"/>
                <w:szCs w:val="26"/>
              </w:rPr>
              <w:t>89</w:t>
            </w:r>
          </w:p>
        </w:tc>
        <w:tc>
          <w:tcPr>
            <w:tcW w:w="476" w:type="dxa"/>
          </w:tcPr>
          <w:p w:rsidR="008D2116" w:rsidRPr="00222519" w:rsidRDefault="008D2116" w:rsidP="008D2116">
            <w:pPr>
              <w:ind w:firstLine="567"/>
              <w:jc w:val="center"/>
              <w:rPr>
                <w:sz w:val="26"/>
                <w:szCs w:val="26"/>
              </w:rPr>
            </w:pPr>
            <w:r w:rsidRPr="00222519">
              <w:rPr>
                <w:sz w:val="26"/>
                <w:szCs w:val="26"/>
              </w:rPr>
              <w:t>59</w:t>
            </w:r>
          </w:p>
        </w:tc>
        <w:tc>
          <w:tcPr>
            <w:tcW w:w="476" w:type="dxa"/>
          </w:tcPr>
          <w:p w:rsidR="008D2116" w:rsidRPr="00222519" w:rsidRDefault="008D2116" w:rsidP="008D2116">
            <w:pPr>
              <w:ind w:firstLine="567"/>
              <w:jc w:val="center"/>
              <w:rPr>
                <w:sz w:val="26"/>
                <w:szCs w:val="26"/>
              </w:rPr>
            </w:pPr>
            <w:r w:rsidRPr="00222519">
              <w:rPr>
                <w:sz w:val="26"/>
                <w:szCs w:val="26"/>
              </w:rPr>
              <w:t>50</w:t>
            </w:r>
          </w:p>
        </w:tc>
        <w:tc>
          <w:tcPr>
            <w:tcW w:w="476" w:type="dxa"/>
          </w:tcPr>
          <w:p w:rsidR="008D2116" w:rsidRPr="00222519" w:rsidRDefault="008D2116" w:rsidP="008D2116">
            <w:pPr>
              <w:ind w:firstLine="567"/>
              <w:jc w:val="center"/>
              <w:rPr>
                <w:sz w:val="26"/>
                <w:szCs w:val="26"/>
              </w:rPr>
            </w:pPr>
            <w:r w:rsidRPr="00222519">
              <w:rPr>
                <w:sz w:val="26"/>
                <w:szCs w:val="26"/>
              </w:rPr>
              <w:t>51</w:t>
            </w:r>
          </w:p>
        </w:tc>
        <w:tc>
          <w:tcPr>
            <w:tcW w:w="476" w:type="dxa"/>
          </w:tcPr>
          <w:p w:rsidR="008D2116" w:rsidRPr="00222519" w:rsidRDefault="008D2116" w:rsidP="008D2116">
            <w:pPr>
              <w:ind w:firstLine="567"/>
              <w:jc w:val="center"/>
              <w:rPr>
                <w:sz w:val="26"/>
                <w:szCs w:val="26"/>
              </w:rPr>
            </w:pPr>
            <w:r w:rsidRPr="00222519">
              <w:rPr>
                <w:sz w:val="26"/>
                <w:szCs w:val="26"/>
              </w:rPr>
              <w:t>48</w:t>
            </w:r>
          </w:p>
        </w:tc>
        <w:tc>
          <w:tcPr>
            <w:tcW w:w="476" w:type="dxa"/>
          </w:tcPr>
          <w:p w:rsidR="008D2116" w:rsidRPr="00222519" w:rsidRDefault="008D2116" w:rsidP="008D2116">
            <w:pPr>
              <w:ind w:firstLine="567"/>
              <w:jc w:val="center"/>
              <w:rPr>
                <w:sz w:val="26"/>
                <w:szCs w:val="26"/>
              </w:rPr>
            </w:pPr>
            <w:r w:rsidRPr="00222519">
              <w:rPr>
                <w:sz w:val="26"/>
                <w:szCs w:val="26"/>
              </w:rPr>
              <w:t>62</w:t>
            </w:r>
          </w:p>
        </w:tc>
        <w:tc>
          <w:tcPr>
            <w:tcW w:w="678" w:type="dxa"/>
          </w:tcPr>
          <w:p w:rsidR="008D2116" w:rsidRPr="00222519" w:rsidRDefault="008D2116" w:rsidP="008D2116">
            <w:pPr>
              <w:ind w:firstLine="567"/>
              <w:jc w:val="center"/>
              <w:rPr>
                <w:sz w:val="26"/>
                <w:szCs w:val="26"/>
              </w:rPr>
            </w:pPr>
            <w:r w:rsidRPr="00222519">
              <w:rPr>
                <w:sz w:val="26"/>
                <w:szCs w:val="26"/>
              </w:rPr>
              <w:t>55</w:t>
            </w:r>
          </w:p>
        </w:tc>
        <w:tc>
          <w:tcPr>
            <w:tcW w:w="1022" w:type="dxa"/>
          </w:tcPr>
          <w:p w:rsidR="008D2116" w:rsidRPr="00222519" w:rsidRDefault="008D2116" w:rsidP="008D2116">
            <w:pPr>
              <w:ind w:firstLine="33"/>
              <w:rPr>
                <w:sz w:val="26"/>
                <w:szCs w:val="26"/>
              </w:rPr>
            </w:pPr>
            <w:r w:rsidRPr="00222519">
              <w:rPr>
                <w:sz w:val="26"/>
                <w:szCs w:val="26"/>
              </w:rPr>
              <w:t>11</w:t>
            </w:r>
          </w:p>
        </w:tc>
        <w:tc>
          <w:tcPr>
            <w:tcW w:w="476" w:type="dxa"/>
          </w:tcPr>
          <w:p w:rsidR="008D2116" w:rsidRPr="00222519" w:rsidRDefault="008D2116" w:rsidP="008D2116">
            <w:pPr>
              <w:ind w:firstLine="567"/>
              <w:jc w:val="center"/>
              <w:rPr>
                <w:sz w:val="26"/>
                <w:szCs w:val="26"/>
              </w:rPr>
            </w:pPr>
            <w:r w:rsidRPr="00222519">
              <w:rPr>
                <w:sz w:val="26"/>
                <w:szCs w:val="26"/>
              </w:rPr>
              <w:t>75</w:t>
            </w:r>
          </w:p>
        </w:tc>
        <w:tc>
          <w:tcPr>
            <w:tcW w:w="476" w:type="dxa"/>
          </w:tcPr>
          <w:p w:rsidR="008D2116" w:rsidRPr="00222519" w:rsidRDefault="008D2116" w:rsidP="008D2116">
            <w:pPr>
              <w:ind w:firstLine="567"/>
              <w:jc w:val="center"/>
              <w:rPr>
                <w:sz w:val="26"/>
                <w:szCs w:val="26"/>
              </w:rPr>
            </w:pPr>
            <w:r w:rsidRPr="00222519">
              <w:rPr>
                <w:sz w:val="26"/>
                <w:szCs w:val="26"/>
              </w:rPr>
              <w:t>57</w:t>
            </w:r>
          </w:p>
        </w:tc>
        <w:tc>
          <w:tcPr>
            <w:tcW w:w="476" w:type="dxa"/>
          </w:tcPr>
          <w:p w:rsidR="008D2116" w:rsidRPr="00222519" w:rsidRDefault="008D2116" w:rsidP="008D2116">
            <w:pPr>
              <w:ind w:firstLine="567"/>
              <w:jc w:val="center"/>
              <w:rPr>
                <w:sz w:val="26"/>
                <w:szCs w:val="26"/>
              </w:rPr>
            </w:pPr>
            <w:r w:rsidRPr="00222519">
              <w:rPr>
                <w:sz w:val="26"/>
                <w:szCs w:val="26"/>
              </w:rPr>
              <w:t>53</w:t>
            </w:r>
          </w:p>
        </w:tc>
        <w:tc>
          <w:tcPr>
            <w:tcW w:w="476" w:type="dxa"/>
          </w:tcPr>
          <w:p w:rsidR="008D2116" w:rsidRPr="00222519" w:rsidRDefault="008D2116" w:rsidP="008D2116">
            <w:pPr>
              <w:ind w:firstLine="567"/>
              <w:jc w:val="center"/>
              <w:rPr>
                <w:sz w:val="26"/>
                <w:szCs w:val="26"/>
              </w:rPr>
            </w:pPr>
            <w:r w:rsidRPr="00222519">
              <w:rPr>
                <w:sz w:val="26"/>
                <w:szCs w:val="26"/>
              </w:rPr>
              <w:t>52</w:t>
            </w:r>
          </w:p>
        </w:tc>
        <w:tc>
          <w:tcPr>
            <w:tcW w:w="476" w:type="dxa"/>
          </w:tcPr>
          <w:p w:rsidR="008D2116" w:rsidRPr="00222519" w:rsidRDefault="008D2116" w:rsidP="008D2116">
            <w:pPr>
              <w:ind w:firstLine="567"/>
              <w:jc w:val="center"/>
              <w:rPr>
                <w:sz w:val="26"/>
                <w:szCs w:val="26"/>
              </w:rPr>
            </w:pPr>
            <w:r w:rsidRPr="00222519">
              <w:rPr>
                <w:sz w:val="26"/>
                <w:szCs w:val="26"/>
              </w:rPr>
              <w:t>49</w:t>
            </w:r>
          </w:p>
        </w:tc>
        <w:tc>
          <w:tcPr>
            <w:tcW w:w="476" w:type="dxa"/>
          </w:tcPr>
          <w:p w:rsidR="008D2116" w:rsidRPr="00222519" w:rsidRDefault="008D2116" w:rsidP="008D2116">
            <w:pPr>
              <w:ind w:firstLine="567"/>
              <w:jc w:val="center"/>
              <w:rPr>
                <w:sz w:val="26"/>
                <w:szCs w:val="26"/>
              </w:rPr>
            </w:pPr>
            <w:r w:rsidRPr="00222519">
              <w:rPr>
                <w:sz w:val="26"/>
                <w:szCs w:val="26"/>
              </w:rPr>
              <w:t>55</w:t>
            </w:r>
          </w:p>
        </w:tc>
        <w:tc>
          <w:tcPr>
            <w:tcW w:w="476" w:type="dxa"/>
          </w:tcPr>
          <w:p w:rsidR="008D2116" w:rsidRPr="00222519" w:rsidRDefault="008D2116" w:rsidP="008D2116">
            <w:pPr>
              <w:ind w:firstLine="567"/>
              <w:jc w:val="center"/>
              <w:rPr>
                <w:sz w:val="26"/>
                <w:szCs w:val="26"/>
              </w:rPr>
            </w:pPr>
            <w:r w:rsidRPr="00222519">
              <w:rPr>
                <w:sz w:val="26"/>
                <w:szCs w:val="26"/>
              </w:rPr>
              <w:t>53</w:t>
            </w:r>
          </w:p>
        </w:tc>
        <w:tc>
          <w:tcPr>
            <w:tcW w:w="476" w:type="dxa"/>
          </w:tcPr>
          <w:p w:rsidR="008D2116" w:rsidRPr="00222519" w:rsidRDefault="008D2116" w:rsidP="008D2116">
            <w:pPr>
              <w:ind w:firstLine="567"/>
              <w:jc w:val="center"/>
              <w:rPr>
                <w:sz w:val="26"/>
                <w:szCs w:val="26"/>
              </w:rPr>
            </w:pPr>
            <w:r w:rsidRPr="00222519">
              <w:rPr>
                <w:sz w:val="26"/>
                <w:szCs w:val="26"/>
              </w:rPr>
              <w:t>50</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12</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63</w:t>
            </w:r>
          </w:p>
        </w:tc>
        <w:tc>
          <w:tcPr>
            <w:tcW w:w="476" w:type="dxa"/>
          </w:tcPr>
          <w:p w:rsidR="008D2116" w:rsidRPr="00222519" w:rsidRDefault="008D2116" w:rsidP="008D2116">
            <w:pPr>
              <w:ind w:firstLine="567"/>
              <w:jc w:val="center"/>
              <w:rPr>
                <w:sz w:val="26"/>
                <w:szCs w:val="26"/>
              </w:rPr>
            </w:pPr>
            <w:r w:rsidRPr="00222519">
              <w:rPr>
                <w:sz w:val="26"/>
                <w:szCs w:val="26"/>
              </w:rPr>
              <w:t>53</w:t>
            </w:r>
          </w:p>
        </w:tc>
        <w:tc>
          <w:tcPr>
            <w:tcW w:w="476" w:type="dxa"/>
          </w:tcPr>
          <w:p w:rsidR="008D2116" w:rsidRPr="00222519" w:rsidRDefault="008D2116" w:rsidP="008D2116">
            <w:pPr>
              <w:ind w:firstLine="567"/>
              <w:jc w:val="center"/>
              <w:rPr>
                <w:sz w:val="26"/>
                <w:szCs w:val="26"/>
              </w:rPr>
            </w:pPr>
            <w:r w:rsidRPr="00222519">
              <w:rPr>
                <w:sz w:val="26"/>
                <w:szCs w:val="26"/>
              </w:rPr>
              <w:t>54</w:t>
            </w:r>
          </w:p>
        </w:tc>
        <w:tc>
          <w:tcPr>
            <w:tcW w:w="476" w:type="dxa"/>
          </w:tcPr>
          <w:p w:rsidR="008D2116" w:rsidRPr="00222519" w:rsidRDefault="008D2116" w:rsidP="008D2116">
            <w:pPr>
              <w:ind w:firstLine="567"/>
              <w:jc w:val="center"/>
              <w:rPr>
                <w:sz w:val="26"/>
                <w:szCs w:val="26"/>
              </w:rPr>
            </w:pPr>
            <w:r w:rsidRPr="00222519">
              <w:rPr>
                <w:sz w:val="26"/>
                <w:szCs w:val="26"/>
              </w:rPr>
              <w:t>51</w:t>
            </w:r>
          </w:p>
        </w:tc>
        <w:tc>
          <w:tcPr>
            <w:tcW w:w="476" w:type="dxa"/>
          </w:tcPr>
          <w:p w:rsidR="008D2116" w:rsidRPr="00222519" w:rsidRDefault="008D2116" w:rsidP="008D2116">
            <w:pPr>
              <w:ind w:firstLine="567"/>
              <w:jc w:val="center"/>
              <w:rPr>
                <w:sz w:val="26"/>
                <w:szCs w:val="26"/>
              </w:rPr>
            </w:pPr>
            <w:r w:rsidRPr="00222519">
              <w:rPr>
                <w:sz w:val="26"/>
                <w:szCs w:val="26"/>
              </w:rPr>
              <w:t>65</w:t>
            </w:r>
          </w:p>
        </w:tc>
        <w:tc>
          <w:tcPr>
            <w:tcW w:w="678" w:type="dxa"/>
          </w:tcPr>
          <w:p w:rsidR="008D2116" w:rsidRPr="00222519" w:rsidRDefault="008D2116" w:rsidP="008D2116">
            <w:pPr>
              <w:ind w:firstLine="567"/>
              <w:jc w:val="center"/>
              <w:rPr>
                <w:sz w:val="26"/>
                <w:szCs w:val="26"/>
              </w:rPr>
            </w:pPr>
            <w:r w:rsidRPr="00222519">
              <w:rPr>
                <w:sz w:val="26"/>
                <w:szCs w:val="26"/>
              </w:rPr>
              <w:t>57</w:t>
            </w:r>
          </w:p>
        </w:tc>
        <w:tc>
          <w:tcPr>
            <w:tcW w:w="1022" w:type="dxa"/>
          </w:tcPr>
          <w:p w:rsidR="008D2116" w:rsidRPr="00222519" w:rsidRDefault="008D2116" w:rsidP="008D2116">
            <w:pPr>
              <w:ind w:firstLine="33"/>
              <w:rPr>
                <w:sz w:val="26"/>
                <w:szCs w:val="26"/>
              </w:rPr>
            </w:pPr>
            <w:r w:rsidRPr="00222519">
              <w:rPr>
                <w:sz w:val="26"/>
                <w:szCs w:val="26"/>
              </w:rPr>
              <w:t>12</w:t>
            </w:r>
          </w:p>
        </w:tc>
        <w:tc>
          <w:tcPr>
            <w:tcW w:w="476" w:type="dxa"/>
          </w:tcPr>
          <w:p w:rsidR="008D2116" w:rsidRPr="00222519" w:rsidRDefault="008D2116" w:rsidP="008D2116">
            <w:pPr>
              <w:ind w:firstLine="567"/>
              <w:jc w:val="center"/>
              <w:rPr>
                <w:sz w:val="26"/>
                <w:szCs w:val="26"/>
              </w:rPr>
            </w:pPr>
            <w:r w:rsidRPr="00222519">
              <w:rPr>
                <w:sz w:val="26"/>
                <w:szCs w:val="26"/>
              </w:rPr>
              <w:t>78</w:t>
            </w:r>
          </w:p>
        </w:tc>
        <w:tc>
          <w:tcPr>
            <w:tcW w:w="476" w:type="dxa"/>
          </w:tcPr>
          <w:p w:rsidR="008D2116" w:rsidRPr="00222519" w:rsidRDefault="008D2116" w:rsidP="008D2116">
            <w:pPr>
              <w:ind w:firstLine="567"/>
              <w:jc w:val="center"/>
              <w:rPr>
                <w:sz w:val="26"/>
                <w:szCs w:val="26"/>
              </w:rPr>
            </w:pPr>
            <w:r w:rsidRPr="00222519">
              <w:rPr>
                <w:sz w:val="26"/>
                <w:szCs w:val="26"/>
              </w:rPr>
              <w:t>60</w:t>
            </w:r>
          </w:p>
        </w:tc>
        <w:tc>
          <w:tcPr>
            <w:tcW w:w="476" w:type="dxa"/>
          </w:tcPr>
          <w:p w:rsidR="008D2116" w:rsidRPr="00222519" w:rsidRDefault="008D2116" w:rsidP="008D2116">
            <w:pPr>
              <w:ind w:firstLine="567"/>
              <w:jc w:val="center"/>
              <w:rPr>
                <w:sz w:val="26"/>
                <w:szCs w:val="26"/>
              </w:rPr>
            </w:pPr>
            <w:r w:rsidRPr="00222519">
              <w:rPr>
                <w:sz w:val="26"/>
                <w:szCs w:val="26"/>
              </w:rPr>
              <w:t>55</w:t>
            </w:r>
          </w:p>
        </w:tc>
        <w:tc>
          <w:tcPr>
            <w:tcW w:w="476" w:type="dxa"/>
          </w:tcPr>
          <w:p w:rsidR="008D2116" w:rsidRPr="00222519" w:rsidRDefault="008D2116" w:rsidP="008D2116">
            <w:pPr>
              <w:ind w:firstLine="567"/>
              <w:jc w:val="center"/>
              <w:rPr>
                <w:sz w:val="26"/>
                <w:szCs w:val="26"/>
              </w:rPr>
            </w:pPr>
            <w:r w:rsidRPr="00222519">
              <w:rPr>
                <w:sz w:val="26"/>
                <w:szCs w:val="26"/>
              </w:rPr>
              <w:t>54</w:t>
            </w:r>
          </w:p>
        </w:tc>
        <w:tc>
          <w:tcPr>
            <w:tcW w:w="476" w:type="dxa"/>
          </w:tcPr>
          <w:p w:rsidR="008D2116" w:rsidRPr="00222519" w:rsidRDefault="008D2116" w:rsidP="008D2116">
            <w:pPr>
              <w:ind w:firstLine="567"/>
              <w:jc w:val="center"/>
              <w:rPr>
                <w:sz w:val="26"/>
                <w:szCs w:val="26"/>
              </w:rPr>
            </w:pPr>
            <w:r w:rsidRPr="00222519">
              <w:rPr>
                <w:sz w:val="26"/>
                <w:szCs w:val="26"/>
              </w:rPr>
              <w:t>51</w:t>
            </w:r>
          </w:p>
        </w:tc>
        <w:tc>
          <w:tcPr>
            <w:tcW w:w="476" w:type="dxa"/>
          </w:tcPr>
          <w:p w:rsidR="008D2116" w:rsidRPr="00222519" w:rsidRDefault="008D2116" w:rsidP="008D2116">
            <w:pPr>
              <w:ind w:firstLine="567"/>
              <w:jc w:val="center"/>
              <w:rPr>
                <w:sz w:val="26"/>
                <w:szCs w:val="26"/>
              </w:rPr>
            </w:pPr>
            <w:r w:rsidRPr="00222519">
              <w:rPr>
                <w:sz w:val="26"/>
                <w:szCs w:val="26"/>
              </w:rPr>
              <w:t>58</w:t>
            </w:r>
          </w:p>
        </w:tc>
        <w:tc>
          <w:tcPr>
            <w:tcW w:w="476" w:type="dxa"/>
          </w:tcPr>
          <w:p w:rsidR="008D2116" w:rsidRPr="00222519" w:rsidRDefault="008D2116" w:rsidP="008D2116">
            <w:pPr>
              <w:ind w:firstLine="567"/>
              <w:jc w:val="center"/>
              <w:rPr>
                <w:sz w:val="26"/>
                <w:szCs w:val="26"/>
              </w:rPr>
            </w:pPr>
            <w:r w:rsidRPr="00222519">
              <w:rPr>
                <w:sz w:val="26"/>
                <w:szCs w:val="26"/>
              </w:rPr>
              <w:t>55</w:t>
            </w:r>
          </w:p>
        </w:tc>
        <w:tc>
          <w:tcPr>
            <w:tcW w:w="476" w:type="dxa"/>
          </w:tcPr>
          <w:p w:rsidR="008D2116" w:rsidRPr="00222519" w:rsidRDefault="008D2116" w:rsidP="008D2116">
            <w:pPr>
              <w:ind w:firstLine="567"/>
              <w:jc w:val="center"/>
              <w:rPr>
                <w:sz w:val="26"/>
                <w:szCs w:val="26"/>
              </w:rPr>
            </w:pPr>
            <w:r w:rsidRPr="00222519">
              <w:rPr>
                <w:sz w:val="26"/>
                <w:szCs w:val="26"/>
              </w:rPr>
              <w:t>53</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13</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66</w:t>
            </w:r>
          </w:p>
        </w:tc>
        <w:tc>
          <w:tcPr>
            <w:tcW w:w="476" w:type="dxa"/>
          </w:tcPr>
          <w:p w:rsidR="008D2116" w:rsidRPr="00222519" w:rsidRDefault="008D2116" w:rsidP="008D2116">
            <w:pPr>
              <w:ind w:firstLine="567"/>
              <w:jc w:val="center"/>
              <w:rPr>
                <w:sz w:val="26"/>
                <w:szCs w:val="26"/>
              </w:rPr>
            </w:pPr>
            <w:r w:rsidRPr="00222519">
              <w:rPr>
                <w:sz w:val="26"/>
                <w:szCs w:val="26"/>
              </w:rPr>
              <w:t>55</w:t>
            </w:r>
          </w:p>
        </w:tc>
        <w:tc>
          <w:tcPr>
            <w:tcW w:w="476" w:type="dxa"/>
          </w:tcPr>
          <w:p w:rsidR="008D2116" w:rsidRPr="00222519" w:rsidRDefault="008D2116" w:rsidP="008D2116">
            <w:pPr>
              <w:ind w:firstLine="567"/>
              <w:jc w:val="center"/>
              <w:rPr>
                <w:sz w:val="26"/>
                <w:szCs w:val="26"/>
              </w:rPr>
            </w:pPr>
            <w:r w:rsidRPr="00222519">
              <w:rPr>
                <w:sz w:val="26"/>
                <w:szCs w:val="26"/>
              </w:rPr>
              <w:t>56</w:t>
            </w:r>
          </w:p>
        </w:tc>
        <w:tc>
          <w:tcPr>
            <w:tcW w:w="476" w:type="dxa"/>
          </w:tcPr>
          <w:p w:rsidR="008D2116" w:rsidRPr="00222519" w:rsidRDefault="008D2116" w:rsidP="008D2116">
            <w:pPr>
              <w:ind w:firstLine="567"/>
              <w:jc w:val="center"/>
              <w:rPr>
                <w:sz w:val="26"/>
                <w:szCs w:val="26"/>
              </w:rPr>
            </w:pPr>
            <w:r w:rsidRPr="00222519">
              <w:rPr>
                <w:sz w:val="26"/>
                <w:szCs w:val="26"/>
              </w:rPr>
              <w:t>53</w:t>
            </w:r>
          </w:p>
        </w:tc>
        <w:tc>
          <w:tcPr>
            <w:tcW w:w="476" w:type="dxa"/>
          </w:tcPr>
          <w:p w:rsidR="008D2116" w:rsidRPr="00222519" w:rsidRDefault="008D2116" w:rsidP="008D2116">
            <w:pPr>
              <w:ind w:firstLine="567"/>
              <w:jc w:val="center"/>
              <w:rPr>
                <w:sz w:val="26"/>
                <w:szCs w:val="26"/>
              </w:rPr>
            </w:pPr>
            <w:r w:rsidRPr="00222519">
              <w:rPr>
                <w:sz w:val="26"/>
                <w:szCs w:val="26"/>
              </w:rPr>
              <w:t>69</w:t>
            </w:r>
          </w:p>
        </w:tc>
        <w:tc>
          <w:tcPr>
            <w:tcW w:w="678" w:type="dxa"/>
          </w:tcPr>
          <w:p w:rsidR="008D2116" w:rsidRPr="00222519" w:rsidRDefault="008D2116" w:rsidP="008D2116">
            <w:pPr>
              <w:ind w:firstLine="567"/>
              <w:jc w:val="center"/>
              <w:rPr>
                <w:sz w:val="26"/>
                <w:szCs w:val="26"/>
              </w:rPr>
            </w:pPr>
            <w:r w:rsidRPr="00222519">
              <w:rPr>
                <w:sz w:val="26"/>
                <w:szCs w:val="26"/>
              </w:rPr>
              <w:t>59</w:t>
            </w:r>
          </w:p>
        </w:tc>
        <w:tc>
          <w:tcPr>
            <w:tcW w:w="1022" w:type="dxa"/>
          </w:tcPr>
          <w:p w:rsidR="008D2116" w:rsidRPr="00222519" w:rsidRDefault="008D2116" w:rsidP="008D2116">
            <w:pPr>
              <w:ind w:firstLine="33"/>
              <w:rPr>
                <w:sz w:val="26"/>
                <w:szCs w:val="26"/>
              </w:rPr>
            </w:pPr>
            <w:r w:rsidRPr="00222519">
              <w:rPr>
                <w:sz w:val="26"/>
                <w:szCs w:val="26"/>
              </w:rPr>
              <w:t>13</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63</w:t>
            </w:r>
          </w:p>
        </w:tc>
        <w:tc>
          <w:tcPr>
            <w:tcW w:w="476" w:type="dxa"/>
          </w:tcPr>
          <w:p w:rsidR="008D2116" w:rsidRPr="00222519" w:rsidRDefault="008D2116" w:rsidP="008D2116">
            <w:pPr>
              <w:ind w:firstLine="567"/>
              <w:jc w:val="center"/>
              <w:rPr>
                <w:sz w:val="26"/>
                <w:szCs w:val="26"/>
              </w:rPr>
            </w:pPr>
            <w:r w:rsidRPr="00222519">
              <w:rPr>
                <w:sz w:val="26"/>
                <w:szCs w:val="26"/>
              </w:rPr>
              <w:t>57</w:t>
            </w:r>
          </w:p>
        </w:tc>
        <w:tc>
          <w:tcPr>
            <w:tcW w:w="476" w:type="dxa"/>
          </w:tcPr>
          <w:p w:rsidR="008D2116" w:rsidRPr="00222519" w:rsidRDefault="008D2116" w:rsidP="008D2116">
            <w:pPr>
              <w:ind w:firstLine="567"/>
              <w:jc w:val="center"/>
              <w:rPr>
                <w:sz w:val="26"/>
                <w:szCs w:val="26"/>
              </w:rPr>
            </w:pPr>
            <w:r w:rsidRPr="00222519">
              <w:rPr>
                <w:sz w:val="26"/>
                <w:szCs w:val="26"/>
              </w:rPr>
              <w:t>57</w:t>
            </w:r>
          </w:p>
        </w:tc>
        <w:tc>
          <w:tcPr>
            <w:tcW w:w="476" w:type="dxa"/>
          </w:tcPr>
          <w:p w:rsidR="008D2116" w:rsidRPr="00222519" w:rsidRDefault="008D2116" w:rsidP="008D2116">
            <w:pPr>
              <w:ind w:firstLine="567"/>
              <w:jc w:val="center"/>
              <w:rPr>
                <w:sz w:val="26"/>
                <w:szCs w:val="26"/>
              </w:rPr>
            </w:pPr>
            <w:r w:rsidRPr="00222519">
              <w:rPr>
                <w:sz w:val="26"/>
                <w:szCs w:val="26"/>
              </w:rPr>
              <w:t>53</w:t>
            </w:r>
          </w:p>
        </w:tc>
        <w:tc>
          <w:tcPr>
            <w:tcW w:w="476" w:type="dxa"/>
          </w:tcPr>
          <w:p w:rsidR="008D2116" w:rsidRPr="00222519" w:rsidRDefault="008D2116" w:rsidP="008D2116">
            <w:pPr>
              <w:ind w:firstLine="567"/>
              <w:jc w:val="center"/>
              <w:rPr>
                <w:sz w:val="26"/>
                <w:szCs w:val="26"/>
              </w:rPr>
            </w:pPr>
            <w:r w:rsidRPr="00222519">
              <w:rPr>
                <w:sz w:val="26"/>
                <w:szCs w:val="26"/>
              </w:rPr>
              <w:t>62</w:t>
            </w:r>
          </w:p>
        </w:tc>
        <w:tc>
          <w:tcPr>
            <w:tcW w:w="476" w:type="dxa"/>
          </w:tcPr>
          <w:p w:rsidR="008D2116" w:rsidRPr="00222519" w:rsidRDefault="008D2116" w:rsidP="008D2116">
            <w:pPr>
              <w:ind w:firstLine="567"/>
              <w:jc w:val="center"/>
              <w:rPr>
                <w:sz w:val="26"/>
                <w:szCs w:val="26"/>
              </w:rPr>
            </w:pPr>
            <w:r w:rsidRPr="00222519">
              <w:rPr>
                <w:sz w:val="26"/>
                <w:szCs w:val="26"/>
              </w:rPr>
              <w:t>58</w:t>
            </w:r>
          </w:p>
        </w:tc>
        <w:tc>
          <w:tcPr>
            <w:tcW w:w="476" w:type="dxa"/>
          </w:tcPr>
          <w:p w:rsidR="008D2116" w:rsidRPr="00222519" w:rsidRDefault="008D2116" w:rsidP="008D2116">
            <w:pPr>
              <w:ind w:firstLine="567"/>
              <w:jc w:val="center"/>
              <w:rPr>
                <w:sz w:val="26"/>
                <w:szCs w:val="26"/>
              </w:rPr>
            </w:pPr>
            <w:r w:rsidRPr="00222519">
              <w:rPr>
                <w:sz w:val="26"/>
                <w:szCs w:val="26"/>
              </w:rPr>
              <w:t>56</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14</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69</w:t>
            </w:r>
          </w:p>
        </w:tc>
        <w:tc>
          <w:tcPr>
            <w:tcW w:w="476" w:type="dxa"/>
          </w:tcPr>
          <w:p w:rsidR="008D2116" w:rsidRPr="00222519" w:rsidRDefault="008D2116" w:rsidP="008D2116">
            <w:pPr>
              <w:ind w:firstLine="567"/>
              <w:jc w:val="center"/>
              <w:rPr>
                <w:sz w:val="26"/>
                <w:szCs w:val="26"/>
              </w:rPr>
            </w:pPr>
            <w:r w:rsidRPr="00222519">
              <w:rPr>
                <w:sz w:val="26"/>
                <w:szCs w:val="26"/>
              </w:rPr>
              <w:t>57</w:t>
            </w:r>
          </w:p>
        </w:tc>
        <w:tc>
          <w:tcPr>
            <w:tcW w:w="476" w:type="dxa"/>
          </w:tcPr>
          <w:p w:rsidR="008D2116" w:rsidRPr="00222519" w:rsidRDefault="008D2116" w:rsidP="008D2116">
            <w:pPr>
              <w:ind w:firstLine="567"/>
              <w:jc w:val="center"/>
              <w:rPr>
                <w:sz w:val="26"/>
                <w:szCs w:val="26"/>
              </w:rPr>
            </w:pPr>
            <w:r w:rsidRPr="00222519">
              <w:rPr>
                <w:sz w:val="26"/>
                <w:szCs w:val="26"/>
              </w:rPr>
              <w:t>59</w:t>
            </w:r>
          </w:p>
        </w:tc>
        <w:tc>
          <w:tcPr>
            <w:tcW w:w="476" w:type="dxa"/>
          </w:tcPr>
          <w:p w:rsidR="008D2116" w:rsidRPr="00222519" w:rsidRDefault="008D2116" w:rsidP="008D2116">
            <w:pPr>
              <w:ind w:firstLine="567"/>
              <w:jc w:val="center"/>
              <w:rPr>
                <w:sz w:val="26"/>
                <w:szCs w:val="26"/>
              </w:rPr>
            </w:pPr>
            <w:r w:rsidRPr="00222519">
              <w:rPr>
                <w:sz w:val="26"/>
                <w:szCs w:val="26"/>
              </w:rPr>
              <w:t>55</w:t>
            </w:r>
          </w:p>
        </w:tc>
        <w:tc>
          <w:tcPr>
            <w:tcW w:w="476" w:type="dxa"/>
          </w:tcPr>
          <w:p w:rsidR="008D2116" w:rsidRPr="00222519" w:rsidRDefault="008D2116" w:rsidP="008D2116">
            <w:pPr>
              <w:ind w:firstLine="567"/>
              <w:jc w:val="center"/>
              <w:rPr>
                <w:sz w:val="26"/>
                <w:szCs w:val="26"/>
              </w:rPr>
            </w:pPr>
            <w:r w:rsidRPr="00222519">
              <w:rPr>
                <w:sz w:val="26"/>
                <w:szCs w:val="26"/>
              </w:rPr>
              <w:t>73</w:t>
            </w:r>
          </w:p>
        </w:tc>
        <w:tc>
          <w:tcPr>
            <w:tcW w:w="678" w:type="dxa"/>
          </w:tcPr>
          <w:p w:rsidR="008D2116" w:rsidRPr="00222519" w:rsidRDefault="008D2116" w:rsidP="008D2116">
            <w:pPr>
              <w:ind w:firstLine="567"/>
              <w:jc w:val="center"/>
              <w:rPr>
                <w:sz w:val="26"/>
                <w:szCs w:val="26"/>
              </w:rPr>
            </w:pPr>
            <w:r w:rsidRPr="00222519">
              <w:rPr>
                <w:sz w:val="26"/>
                <w:szCs w:val="26"/>
              </w:rPr>
              <w:t>62</w:t>
            </w:r>
          </w:p>
        </w:tc>
        <w:tc>
          <w:tcPr>
            <w:tcW w:w="1022" w:type="dxa"/>
          </w:tcPr>
          <w:p w:rsidR="008D2116" w:rsidRPr="00222519" w:rsidRDefault="008D2116" w:rsidP="008D2116">
            <w:pPr>
              <w:ind w:firstLine="33"/>
              <w:rPr>
                <w:sz w:val="26"/>
                <w:szCs w:val="26"/>
              </w:rPr>
            </w:pPr>
            <w:r w:rsidRPr="00222519">
              <w:rPr>
                <w:sz w:val="26"/>
                <w:szCs w:val="26"/>
              </w:rPr>
              <w:t>14</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66</w:t>
            </w:r>
          </w:p>
        </w:tc>
        <w:tc>
          <w:tcPr>
            <w:tcW w:w="476" w:type="dxa"/>
          </w:tcPr>
          <w:p w:rsidR="008D2116" w:rsidRPr="00222519" w:rsidRDefault="008D2116" w:rsidP="008D2116">
            <w:pPr>
              <w:ind w:firstLine="567"/>
              <w:jc w:val="center"/>
              <w:rPr>
                <w:sz w:val="26"/>
                <w:szCs w:val="26"/>
              </w:rPr>
            </w:pPr>
            <w:r w:rsidRPr="00222519">
              <w:rPr>
                <w:sz w:val="26"/>
                <w:szCs w:val="26"/>
              </w:rPr>
              <w:t>60</w:t>
            </w:r>
          </w:p>
        </w:tc>
        <w:tc>
          <w:tcPr>
            <w:tcW w:w="476" w:type="dxa"/>
          </w:tcPr>
          <w:p w:rsidR="008D2116" w:rsidRPr="00222519" w:rsidRDefault="008D2116" w:rsidP="008D2116">
            <w:pPr>
              <w:ind w:firstLine="567"/>
              <w:jc w:val="center"/>
              <w:rPr>
                <w:sz w:val="26"/>
                <w:szCs w:val="26"/>
              </w:rPr>
            </w:pPr>
            <w:r w:rsidRPr="00222519">
              <w:rPr>
                <w:sz w:val="26"/>
                <w:szCs w:val="26"/>
              </w:rPr>
              <w:t>59</w:t>
            </w:r>
          </w:p>
        </w:tc>
        <w:tc>
          <w:tcPr>
            <w:tcW w:w="476" w:type="dxa"/>
          </w:tcPr>
          <w:p w:rsidR="008D2116" w:rsidRPr="00222519" w:rsidRDefault="008D2116" w:rsidP="008D2116">
            <w:pPr>
              <w:ind w:firstLine="567"/>
              <w:jc w:val="center"/>
              <w:rPr>
                <w:sz w:val="26"/>
                <w:szCs w:val="26"/>
              </w:rPr>
            </w:pPr>
            <w:r w:rsidRPr="00222519">
              <w:rPr>
                <w:sz w:val="26"/>
                <w:szCs w:val="26"/>
              </w:rPr>
              <w:t>55</w:t>
            </w:r>
          </w:p>
        </w:tc>
        <w:tc>
          <w:tcPr>
            <w:tcW w:w="476" w:type="dxa"/>
          </w:tcPr>
          <w:p w:rsidR="008D2116" w:rsidRPr="00222519" w:rsidRDefault="008D2116" w:rsidP="008D2116">
            <w:pPr>
              <w:ind w:firstLine="567"/>
              <w:jc w:val="center"/>
              <w:rPr>
                <w:sz w:val="26"/>
                <w:szCs w:val="26"/>
              </w:rPr>
            </w:pPr>
            <w:r w:rsidRPr="00222519">
              <w:rPr>
                <w:sz w:val="26"/>
                <w:szCs w:val="26"/>
              </w:rPr>
              <w:t>67</w:t>
            </w:r>
          </w:p>
        </w:tc>
        <w:tc>
          <w:tcPr>
            <w:tcW w:w="476" w:type="dxa"/>
          </w:tcPr>
          <w:p w:rsidR="008D2116" w:rsidRPr="00222519" w:rsidRDefault="008D2116" w:rsidP="008D2116">
            <w:pPr>
              <w:ind w:firstLine="567"/>
              <w:jc w:val="center"/>
              <w:rPr>
                <w:sz w:val="26"/>
                <w:szCs w:val="26"/>
              </w:rPr>
            </w:pPr>
            <w:r w:rsidRPr="00222519">
              <w:rPr>
                <w:sz w:val="26"/>
                <w:szCs w:val="26"/>
              </w:rPr>
              <w:t>60</w:t>
            </w:r>
          </w:p>
        </w:tc>
        <w:tc>
          <w:tcPr>
            <w:tcW w:w="476" w:type="dxa"/>
          </w:tcPr>
          <w:p w:rsidR="008D2116" w:rsidRPr="00222519" w:rsidRDefault="008D2116" w:rsidP="008D2116">
            <w:pPr>
              <w:ind w:firstLine="567"/>
              <w:jc w:val="center"/>
              <w:rPr>
                <w:sz w:val="26"/>
                <w:szCs w:val="26"/>
              </w:rPr>
            </w:pPr>
            <w:r w:rsidRPr="00222519">
              <w:rPr>
                <w:sz w:val="26"/>
                <w:szCs w:val="26"/>
              </w:rPr>
              <w:t>58</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15</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72</w:t>
            </w:r>
          </w:p>
        </w:tc>
        <w:tc>
          <w:tcPr>
            <w:tcW w:w="476" w:type="dxa"/>
          </w:tcPr>
          <w:p w:rsidR="008D2116" w:rsidRPr="00222519" w:rsidRDefault="008D2116" w:rsidP="008D2116">
            <w:pPr>
              <w:ind w:firstLine="567"/>
              <w:jc w:val="center"/>
              <w:rPr>
                <w:sz w:val="26"/>
                <w:szCs w:val="26"/>
              </w:rPr>
            </w:pPr>
            <w:r w:rsidRPr="00222519">
              <w:rPr>
                <w:sz w:val="26"/>
                <w:szCs w:val="26"/>
              </w:rPr>
              <w:t>59</w:t>
            </w:r>
          </w:p>
        </w:tc>
        <w:tc>
          <w:tcPr>
            <w:tcW w:w="476" w:type="dxa"/>
          </w:tcPr>
          <w:p w:rsidR="008D2116" w:rsidRPr="00222519" w:rsidRDefault="008D2116" w:rsidP="008D2116">
            <w:pPr>
              <w:ind w:firstLine="567"/>
              <w:jc w:val="center"/>
              <w:rPr>
                <w:sz w:val="26"/>
                <w:szCs w:val="26"/>
              </w:rPr>
            </w:pPr>
            <w:r w:rsidRPr="00222519">
              <w:rPr>
                <w:sz w:val="26"/>
                <w:szCs w:val="26"/>
              </w:rPr>
              <w:t>62</w:t>
            </w:r>
          </w:p>
        </w:tc>
        <w:tc>
          <w:tcPr>
            <w:tcW w:w="476" w:type="dxa"/>
          </w:tcPr>
          <w:p w:rsidR="008D2116" w:rsidRPr="00222519" w:rsidRDefault="008D2116" w:rsidP="008D2116">
            <w:pPr>
              <w:ind w:firstLine="567"/>
              <w:jc w:val="center"/>
              <w:rPr>
                <w:sz w:val="26"/>
                <w:szCs w:val="26"/>
              </w:rPr>
            </w:pPr>
            <w:r w:rsidRPr="00222519">
              <w:rPr>
                <w:sz w:val="26"/>
                <w:szCs w:val="26"/>
              </w:rPr>
              <w:t>58</w:t>
            </w:r>
          </w:p>
        </w:tc>
        <w:tc>
          <w:tcPr>
            <w:tcW w:w="476" w:type="dxa"/>
          </w:tcPr>
          <w:p w:rsidR="008D2116" w:rsidRPr="00222519" w:rsidRDefault="008D2116" w:rsidP="008D2116">
            <w:pPr>
              <w:ind w:firstLine="567"/>
              <w:jc w:val="center"/>
              <w:rPr>
                <w:sz w:val="26"/>
                <w:szCs w:val="26"/>
              </w:rPr>
            </w:pPr>
            <w:r w:rsidRPr="00222519">
              <w:rPr>
                <w:sz w:val="26"/>
                <w:szCs w:val="26"/>
              </w:rPr>
              <w:t>77</w:t>
            </w:r>
          </w:p>
        </w:tc>
        <w:tc>
          <w:tcPr>
            <w:tcW w:w="678" w:type="dxa"/>
          </w:tcPr>
          <w:p w:rsidR="008D2116" w:rsidRPr="00222519" w:rsidRDefault="008D2116" w:rsidP="008D2116">
            <w:pPr>
              <w:ind w:firstLine="567"/>
              <w:jc w:val="center"/>
              <w:rPr>
                <w:sz w:val="26"/>
                <w:szCs w:val="26"/>
              </w:rPr>
            </w:pPr>
            <w:r w:rsidRPr="00222519">
              <w:rPr>
                <w:sz w:val="26"/>
                <w:szCs w:val="26"/>
              </w:rPr>
              <w:t>64</w:t>
            </w:r>
          </w:p>
        </w:tc>
        <w:tc>
          <w:tcPr>
            <w:tcW w:w="1022" w:type="dxa"/>
          </w:tcPr>
          <w:p w:rsidR="008D2116" w:rsidRPr="00222519" w:rsidRDefault="008D2116" w:rsidP="008D2116">
            <w:pPr>
              <w:ind w:firstLine="33"/>
              <w:rPr>
                <w:sz w:val="26"/>
                <w:szCs w:val="26"/>
              </w:rPr>
            </w:pPr>
            <w:r w:rsidRPr="00222519">
              <w:rPr>
                <w:sz w:val="26"/>
                <w:szCs w:val="26"/>
              </w:rPr>
              <w:t>15</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69</w:t>
            </w:r>
          </w:p>
        </w:tc>
        <w:tc>
          <w:tcPr>
            <w:tcW w:w="476" w:type="dxa"/>
          </w:tcPr>
          <w:p w:rsidR="008D2116" w:rsidRPr="00222519" w:rsidRDefault="008D2116" w:rsidP="008D2116">
            <w:pPr>
              <w:ind w:firstLine="567"/>
              <w:jc w:val="center"/>
              <w:rPr>
                <w:sz w:val="26"/>
                <w:szCs w:val="26"/>
              </w:rPr>
            </w:pPr>
            <w:r w:rsidRPr="00222519">
              <w:rPr>
                <w:sz w:val="26"/>
                <w:szCs w:val="26"/>
              </w:rPr>
              <w:t>62</w:t>
            </w:r>
          </w:p>
        </w:tc>
        <w:tc>
          <w:tcPr>
            <w:tcW w:w="476" w:type="dxa"/>
          </w:tcPr>
          <w:p w:rsidR="008D2116" w:rsidRPr="00222519" w:rsidRDefault="008D2116" w:rsidP="008D2116">
            <w:pPr>
              <w:ind w:firstLine="567"/>
              <w:jc w:val="center"/>
              <w:rPr>
                <w:sz w:val="26"/>
                <w:szCs w:val="26"/>
              </w:rPr>
            </w:pPr>
            <w:r w:rsidRPr="00222519">
              <w:rPr>
                <w:sz w:val="26"/>
                <w:szCs w:val="26"/>
              </w:rPr>
              <w:t>61</w:t>
            </w:r>
          </w:p>
        </w:tc>
        <w:tc>
          <w:tcPr>
            <w:tcW w:w="476" w:type="dxa"/>
          </w:tcPr>
          <w:p w:rsidR="008D2116" w:rsidRPr="00222519" w:rsidRDefault="008D2116" w:rsidP="008D2116">
            <w:pPr>
              <w:ind w:firstLine="567"/>
              <w:jc w:val="center"/>
              <w:rPr>
                <w:sz w:val="26"/>
                <w:szCs w:val="26"/>
              </w:rPr>
            </w:pPr>
            <w:r w:rsidRPr="00222519">
              <w:rPr>
                <w:sz w:val="26"/>
                <w:szCs w:val="26"/>
              </w:rPr>
              <w:t>57</w:t>
            </w:r>
          </w:p>
        </w:tc>
        <w:tc>
          <w:tcPr>
            <w:tcW w:w="476" w:type="dxa"/>
          </w:tcPr>
          <w:p w:rsidR="008D2116" w:rsidRPr="00222519" w:rsidRDefault="008D2116" w:rsidP="008D2116">
            <w:pPr>
              <w:ind w:firstLine="567"/>
              <w:jc w:val="center"/>
              <w:rPr>
                <w:sz w:val="26"/>
                <w:szCs w:val="26"/>
              </w:rPr>
            </w:pPr>
            <w:r w:rsidRPr="00222519">
              <w:rPr>
                <w:sz w:val="26"/>
                <w:szCs w:val="26"/>
              </w:rPr>
              <w:t>73</w:t>
            </w:r>
          </w:p>
        </w:tc>
        <w:tc>
          <w:tcPr>
            <w:tcW w:w="476" w:type="dxa"/>
          </w:tcPr>
          <w:p w:rsidR="008D2116" w:rsidRPr="00222519" w:rsidRDefault="008D2116" w:rsidP="008D2116">
            <w:pPr>
              <w:ind w:firstLine="567"/>
              <w:jc w:val="center"/>
              <w:rPr>
                <w:sz w:val="26"/>
                <w:szCs w:val="26"/>
              </w:rPr>
            </w:pPr>
            <w:r w:rsidRPr="00222519">
              <w:rPr>
                <w:sz w:val="26"/>
                <w:szCs w:val="26"/>
              </w:rPr>
              <w:t>63</w:t>
            </w:r>
          </w:p>
        </w:tc>
        <w:tc>
          <w:tcPr>
            <w:tcW w:w="476" w:type="dxa"/>
          </w:tcPr>
          <w:p w:rsidR="008D2116" w:rsidRPr="00222519" w:rsidRDefault="008D2116" w:rsidP="008D2116">
            <w:pPr>
              <w:ind w:firstLine="567"/>
              <w:jc w:val="center"/>
              <w:rPr>
                <w:sz w:val="26"/>
                <w:szCs w:val="26"/>
              </w:rPr>
            </w:pPr>
            <w:r w:rsidRPr="00222519">
              <w:rPr>
                <w:sz w:val="26"/>
                <w:szCs w:val="26"/>
              </w:rPr>
              <w:t>61</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16</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75</w:t>
            </w:r>
          </w:p>
        </w:tc>
        <w:tc>
          <w:tcPr>
            <w:tcW w:w="476" w:type="dxa"/>
          </w:tcPr>
          <w:p w:rsidR="008D2116" w:rsidRPr="00222519" w:rsidRDefault="008D2116" w:rsidP="008D2116">
            <w:pPr>
              <w:ind w:firstLine="567"/>
              <w:jc w:val="center"/>
              <w:rPr>
                <w:sz w:val="26"/>
                <w:szCs w:val="26"/>
              </w:rPr>
            </w:pPr>
            <w:r w:rsidRPr="00222519">
              <w:rPr>
                <w:sz w:val="26"/>
                <w:szCs w:val="26"/>
              </w:rPr>
              <w:t>62</w:t>
            </w:r>
          </w:p>
        </w:tc>
        <w:tc>
          <w:tcPr>
            <w:tcW w:w="476" w:type="dxa"/>
          </w:tcPr>
          <w:p w:rsidR="008D2116" w:rsidRPr="00222519" w:rsidRDefault="008D2116" w:rsidP="008D2116">
            <w:pPr>
              <w:ind w:firstLine="567"/>
              <w:jc w:val="center"/>
              <w:rPr>
                <w:sz w:val="26"/>
                <w:szCs w:val="26"/>
              </w:rPr>
            </w:pPr>
            <w:r w:rsidRPr="00222519">
              <w:rPr>
                <w:sz w:val="26"/>
                <w:szCs w:val="26"/>
              </w:rPr>
              <w:t>64</w:t>
            </w:r>
          </w:p>
        </w:tc>
        <w:tc>
          <w:tcPr>
            <w:tcW w:w="476" w:type="dxa"/>
          </w:tcPr>
          <w:p w:rsidR="008D2116" w:rsidRPr="00222519" w:rsidRDefault="008D2116" w:rsidP="008D2116">
            <w:pPr>
              <w:ind w:firstLine="567"/>
              <w:jc w:val="center"/>
              <w:rPr>
                <w:sz w:val="26"/>
                <w:szCs w:val="26"/>
              </w:rPr>
            </w:pPr>
            <w:r w:rsidRPr="00222519">
              <w:rPr>
                <w:sz w:val="26"/>
                <w:szCs w:val="26"/>
              </w:rPr>
              <w:t>60</w:t>
            </w:r>
          </w:p>
        </w:tc>
        <w:tc>
          <w:tcPr>
            <w:tcW w:w="476" w:type="dxa"/>
          </w:tcPr>
          <w:p w:rsidR="008D2116" w:rsidRPr="00222519" w:rsidRDefault="008D2116" w:rsidP="008D2116">
            <w:pPr>
              <w:ind w:firstLine="567"/>
              <w:jc w:val="center"/>
              <w:rPr>
                <w:sz w:val="26"/>
                <w:szCs w:val="26"/>
              </w:rPr>
            </w:pPr>
            <w:r w:rsidRPr="00222519">
              <w:rPr>
                <w:sz w:val="26"/>
                <w:szCs w:val="26"/>
              </w:rPr>
              <w:t>81</w:t>
            </w:r>
          </w:p>
        </w:tc>
        <w:tc>
          <w:tcPr>
            <w:tcW w:w="678" w:type="dxa"/>
          </w:tcPr>
          <w:p w:rsidR="008D2116" w:rsidRPr="00222519" w:rsidRDefault="008D2116" w:rsidP="008D2116">
            <w:pPr>
              <w:ind w:firstLine="567"/>
              <w:jc w:val="center"/>
              <w:rPr>
                <w:sz w:val="26"/>
                <w:szCs w:val="26"/>
              </w:rPr>
            </w:pPr>
            <w:r w:rsidRPr="00222519">
              <w:rPr>
                <w:sz w:val="26"/>
                <w:szCs w:val="26"/>
              </w:rPr>
              <w:t>66</w:t>
            </w:r>
          </w:p>
        </w:tc>
        <w:tc>
          <w:tcPr>
            <w:tcW w:w="1022" w:type="dxa"/>
          </w:tcPr>
          <w:p w:rsidR="008D2116" w:rsidRPr="00222519" w:rsidRDefault="008D2116" w:rsidP="008D2116">
            <w:pPr>
              <w:ind w:firstLine="33"/>
              <w:rPr>
                <w:sz w:val="26"/>
                <w:szCs w:val="26"/>
              </w:rPr>
            </w:pPr>
            <w:r w:rsidRPr="00222519">
              <w:rPr>
                <w:sz w:val="26"/>
                <w:szCs w:val="26"/>
              </w:rPr>
              <w:t>16</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72</w:t>
            </w:r>
          </w:p>
        </w:tc>
        <w:tc>
          <w:tcPr>
            <w:tcW w:w="476" w:type="dxa"/>
          </w:tcPr>
          <w:p w:rsidR="008D2116" w:rsidRPr="00222519" w:rsidRDefault="008D2116" w:rsidP="008D2116">
            <w:pPr>
              <w:ind w:firstLine="567"/>
              <w:jc w:val="center"/>
              <w:rPr>
                <w:sz w:val="26"/>
                <w:szCs w:val="26"/>
              </w:rPr>
            </w:pPr>
            <w:r w:rsidRPr="00222519">
              <w:rPr>
                <w:sz w:val="26"/>
                <w:szCs w:val="26"/>
              </w:rPr>
              <w:t>64</w:t>
            </w:r>
          </w:p>
        </w:tc>
        <w:tc>
          <w:tcPr>
            <w:tcW w:w="476" w:type="dxa"/>
          </w:tcPr>
          <w:p w:rsidR="008D2116" w:rsidRPr="00222519" w:rsidRDefault="008D2116" w:rsidP="008D2116">
            <w:pPr>
              <w:ind w:firstLine="567"/>
              <w:jc w:val="center"/>
              <w:rPr>
                <w:sz w:val="26"/>
                <w:szCs w:val="26"/>
              </w:rPr>
            </w:pPr>
            <w:r w:rsidRPr="00222519">
              <w:rPr>
                <w:sz w:val="26"/>
                <w:szCs w:val="26"/>
              </w:rPr>
              <w:t>63</w:t>
            </w:r>
          </w:p>
        </w:tc>
        <w:tc>
          <w:tcPr>
            <w:tcW w:w="476" w:type="dxa"/>
          </w:tcPr>
          <w:p w:rsidR="008D2116" w:rsidRPr="00222519" w:rsidRDefault="008D2116" w:rsidP="008D2116">
            <w:pPr>
              <w:ind w:firstLine="567"/>
              <w:jc w:val="center"/>
              <w:rPr>
                <w:sz w:val="26"/>
                <w:szCs w:val="26"/>
              </w:rPr>
            </w:pPr>
            <w:r w:rsidRPr="00222519">
              <w:rPr>
                <w:sz w:val="26"/>
                <w:szCs w:val="26"/>
              </w:rPr>
              <w:t>59</w:t>
            </w:r>
          </w:p>
        </w:tc>
        <w:tc>
          <w:tcPr>
            <w:tcW w:w="476" w:type="dxa"/>
          </w:tcPr>
          <w:p w:rsidR="008D2116" w:rsidRPr="00222519" w:rsidRDefault="008D2116" w:rsidP="008D2116">
            <w:pPr>
              <w:ind w:firstLine="567"/>
              <w:jc w:val="center"/>
              <w:rPr>
                <w:sz w:val="26"/>
                <w:szCs w:val="26"/>
              </w:rPr>
            </w:pPr>
            <w:r w:rsidRPr="00222519">
              <w:rPr>
                <w:sz w:val="26"/>
                <w:szCs w:val="26"/>
              </w:rPr>
              <w:t>77</w:t>
            </w:r>
          </w:p>
        </w:tc>
        <w:tc>
          <w:tcPr>
            <w:tcW w:w="476" w:type="dxa"/>
          </w:tcPr>
          <w:p w:rsidR="008D2116" w:rsidRPr="00222519" w:rsidRDefault="008D2116" w:rsidP="008D2116">
            <w:pPr>
              <w:ind w:firstLine="567"/>
              <w:jc w:val="center"/>
              <w:rPr>
                <w:sz w:val="26"/>
                <w:szCs w:val="26"/>
              </w:rPr>
            </w:pPr>
            <w:r w:rsidRPr="00222519">
              <w:rPr>
                <w:sz w:val="26"/>
                <w:szCs w:val="26"/>
              </w:rPr>
              <w:t>65</w:t>
            </w:r>
          </w:p>
        </w:tc>
        <w:tc>
          <w:tcPr>
            <w:tcW w:w="476" w:type="dxa"/>
          </w:tcPr>
          <w:p w:rsidR="008D2116" w:rsidRPr="00222519" w:rsidRDefault="008D2116" w:rsidP="008D2116">
            <w:pPr>
              <w:ind w:firstLine="567"/>
              <w:jc w:val="center"/>
              <w:rPr>
                <w:sz w:val="26"/>
                <w:szCs w:val="26"/>
              </w:rPr>
            </w:pPr>
            <w:r w:rsidRPr="00222519">
              <w:rPr>
                <w:sz w:val="26"/>
                <w:szCs w:val="26"/>
              </w:rPr>
              <w:t>64</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17</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78</w:t>
            </w:r>
          </w:p>
        </w:tc>
        <w:tc>
          <w:tcPr>
            <w:tcW w:w="476" w:type="dxa"/>
          </w:tcPr>
          <w:p w:rsidR="008D2116" w:rsidRPr="00222519" w:rsidRDefault="008D2116" w:rsidP="008D2116">
            <w:pPr>
              <w:ind w:firstLine="567"/>
              <w:jc w:val="center"/>
              <w:rPr>
                <w:sz w:val="26"/>
                <w:szCs w:val="26"/>
              </w:rPr>
            </w:pPr>
            <w:r w:rsidRPr="00222519">
              <w:rPr>
                <w:sz w:val="26"/>
                <w:szCs w:val="26"/>
              </w:rPr>
              <w:t>64</w:t>
            </w:r>
          </w:p>
        </w:tc>
        <w:tc>
          <w:tcPr>
            <w:tcW w:w="476" w:type="dxa"/>
          </w:tcPr>
          <w:p w:rsidR="008D2116" w:rsidRPr="00222519" w:rsidRDefault="008D2116" w:rsidP="008D2116">
            <w:pPr>
              <w:ind w:firstLine="567"/>
              <w:jc w:val="center"/>
              <w:rPr>
                <w:sz w:val="26"/>
                <w:szCs w:val="26"/>
              </w:rPr>
            </w:pPr>
            <w:r w:rsidRPr="00222519">
              <w:rPr>
                <w:sz w:val="26"/>
                <w:szCs w:val="26"/>
              </w:rPr>
              <w:t>67</w:t>
            </w:r>
          </w:p>
        </w:tc>
        <w:tc>
          <w:tcPr>
            <w:tcW w:w="476" w:type="dxa"/>
          </w:tcPr>
          <w:p w:rsidR="008D2116" w:rsidRPr="00222519" w:rsidRDefault="008D2116" w:rsidP="008D2116">
            <w:pPr>
              <w:ind w:firstLine="567"/>
              <w:jc w:val="center"/>
              <w:rPr>
                <w:sz w:val="26"/>
                <w:szCs w:val="26"/>
              </w:rPr>
            </w:pPr>
            <w:r w:rsidRPr="00222519">
              <w:rPr>
                <w:sz w:val="26"/>
                <w:szCs w:val="26"/>
              </w:rPr>
              <w:t>62</w:t>
            </w:r>
          </w:p>
        </w:tc>
        <w:tc>
          <w:tcPr>
            <w:tcW w:w="476" w:type="dxa"/>
          </w:tcPr>
          <w:p w:rsidR="008D2116" w:rsidRPr="00222519" w:rsidRDefault="008D2116" w:rsidP="008D2116">
            <w:pPr>
              <w:ind w:firstLine="567"/>
              <w:jc w:val="center"/>
              <w:rPr>
                <w:sz w:val="26"/>
                <w:szCs w:val="26"/>
              </w:rPr>
            </w:pPr>
            <w:r w:rsidRPr="00222519">
              <w:rPr>
                <w:sz w:val="26"/>
                <w:szCs w:val="26"/>
              </w:rPr>
              <w:t>85</w:t>
            </w:r>
          </w:p>
        </w:tc>
        <w:tc>
          <w:tcPr>
            <w:tcW w:w="678" w:type="dxa"/>
          </w:tcPr>
          <w:p w:rsidR="008D2116" w:rsidRPr="00222519" w:rsidRDefault="008D2116" w:rsidP="008D2116">
            <w:pPr>
              <w:ind w:firstLine="567"/>
              <w:jc w:val="center"/>
              <w:rPr>
                <w:sz w:val="26"/>
                <w:szCs w:val="26"/>
              </w:rPr>
            </w:pPr>
            <w:r w:rsidRPr="00222519">
              <w:rPr>
                <w:sz w:val="26"/>
                <w:szCs w:val="26"/>
              </w:rPr>
              <w:t>68</w:t>
            </w:r>
          </w:p>
        </w:tc>
        <w:tc>
          <w:tcPr>
            <w:tcW w:w="1022" w:type="dxa"/>
          </w:tcPr>
          <w:p w:rsidR="008D2116" w:rsidRPr="00222519" w:rsidRDefault="008D2116" w:rsidP="008D2116">
            <w:pPr>
              <w:ind w:firstLine="33"/>
              <w:rPr>
                <w:sz w:val="26"/>
                <w:szCs w:val="26"/>
              </w:rPr>
            </w:pPr>
            <w:r w:rsidRPr="00222519">
              <w:rPr>
                <w:sz w:val="26"/>
                <w:szCs w:val="26"/>
              </w:rPr>
              <w:t>17</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75</w:t>
            </w:r>
          </w:p>
        </w:tc>
        <w:tc>
          <w:tcPr>
            <w:tcW w:w="476" w:type="dxa"/>
          </w:tcPr>
          <w:p w:rsidR="008D2116" w:rsidRPr="00222519" w:rsidRDefault="008D2116" w:rsidP="008D2116">
            <w:pPr>
              <w:ind w:firstLine="567"/>
              <w:jc w:val="center"/>
              <w:rPr>
                <w:sz w:val="26"/>
                <w:szCs w:val="26"/>
              </w:rPr>
            </w:pPr>
            <w:r w:rsidRPr="00222519">
              <w:rPr>
                <w:sz w:val="26"/>
                <w:szCs w:val="26"/>
              </w:rPr>
              <w:t>66</w:t>
            </w:r>
          </w:p>
        </w:tc>
        <w:tc>
          <w:tcPr>
            <w:tcW w:w="476" w:type="dxa"/>
          </w:tcPr>
          <w:p w:rsidR="008D2116" w:rsidRPr="00222519" w:rsidRDefault="008D2116" w:rsidP="008D2116">
            <w:pPr>
              <w:ind w:firstLine="567"/>
              <w:jc w:val="center"/>
              <w:rPr>
                <w:sz w:val="26"/>
                <w:szCs w:val="26"/>
              </w:rPr>
            </w:pPr>
            <w:r w:rsidRPr="00222519">
              <w:rPr>
                <w:sz w:val="26"/>
                <w:szCs w:val="26"/>
              </w:rPr>
              <w:t>66</w:t>
            </w:r>
          </w:p>
        </w:tc>
        <w:tc>
          <w:tcPr>
            <w:tcW w:w="476" w:type="dxa"/>
          </w:tcPr>
          <w:p w:rsidR="008D2116" w:rsidRPr="00222519" w:rsidRDefault="008D2116" w:rsidP="008D2116">
            <w:pPr>
              <w:ind w:firstLine="567"/>
              <w:jc w:val="center"/>
              <w:rPr>
                <w:sz w:val="26"/>
                <w:szCs w:val="26"/>
              </w:rPr>
            </w:pPr>
            <w:r w:rsidRPr="00222519">
              <w:rPr>
                <w:sz w:val="26"/>
                <w:szCs w:val="26"/>
              </w:rPr>
              <w:t>61</w:t>
            </w:r>
          </w:p>
        </w:tc>
        <w:tc>
          <w:tcPr>
            <w:tcW w:w="476" w:type="dxa"/>
          </w:tcPr>
          <w:p w:rsidR="008D2116" w:rsidRPr="00222519" w:rsidRDefault="008D2116" w:rsidP="008D2116">
            <w:pPr>
              <w:ind w:firstLine="567"/>
              <w:jc w:val="center"/>
              <w:rPr>
                <w:sz w:val="26"/>
                <w:szCs w:val="26"/>
              </w:rPr>
            </w:pPr>
            <w:r w:rsidRPr="00222519">
              <w:rPr>
                <w:sz w:val="26"/>
                <w:szCs w:val="26"/>
              </w:rPr>
              <w:t>81</w:t>
            </w:r>
          </w:p>
        </w:tc>
        <w:tc>
          <w:tcPr>
            <w:tcW w:w="476" w:type="dxa"/>
          </w:tcPr>
          <w:p w:rsidR="008D2116" w:rsidRPr="00222519" w:rsidRDefault="008D2116" w:rsidP="008D2116">
            <w:pPr>
              <w:ind w:firstLine="567"/>
              <w:jc w:val="center"/>
              <w:rPr>
                <w:sz w:val="26"/>
                <w:szCs w:val="26"/>
              </w:rPr>
            </w:pPr>
            <w:r w:rsidRPr="00222519">
              <w:rPr>
                <w:sz w:val="26"/>
                <w:szCs w:val="26"/>
              </w:rPr>
              <w:t>68</w:t>
            </w:r>
          </w:p>
        </w:tc>
        <w:tc>
          <w:tcPr>
            <w:tcW w:w="476" w:type="dxa"/>
          </w:tcPr>
          <w:p w:rsidR="008D2116" w:rsidRPr="00222519" w:rsidRDefault="008D2116" w:rsidP="008D2116">
            <w:pPr>
              <w:ind w:firstLine="567"/>
              <w:jc w:val="center"/>
              <w:rPr>
                <w:sz w:val="26"/>
                <w:szCs w:val="26"/>
              </w:rPr>
            </w:pPr>
            <w:r w:rsidRPr="00222519">
              <w:rPr>
                <w:sz w:val="26"/>
                <w:szCs w:val="26"/>
              </w:rPr>
              <w:t>67</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18</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81</w:t>
            </w:r>
          </w:p>
        </w:tc>
        <w:tc>
          <w:tcPr>
            <w:tcW w:w="476" w:type="dxa"/>
          </w:tcPr>
          <w:p w:rsidR="008D2116" w:rsidRPr="00222519" w:rsidRDefault="008D2116" w:rsidP="008D2116">
            <w:pPr>
              <w:ind w:firstLine="567"/>
              <w:jc w:val="center"/>
              <w:rPr>
                <w:sz w:val="26"/>
                <w:szCs w:val="26"/>
              </w:rPr>
            </w:pPr>
            <w:r w:rsidRPr="00222519">
              <w:rPr>
                <w:sz w:val="26"/>
                <w:szCs w:val="26"/>
              </w:rPr>
              <w:t>66</w:t>
            </w:r>
          </w:p>
        </w:tc>
        <w:tc>
          <w:tcPr>
            <w:tcW w:w="476" w:type="dxa"/>
          </w:tcPr>
          <w:p w:rsidR="008D2116" w:rsidRPr="00222519" w:rsidRDefault="008D2116" w:rsidP="008D2116">
            <w:pPr>
              <w:ind w:firstLine="567"/>
              <w:jc w:val="center"/>
              <w:rPr>
                <w:sz w:val="26"/>
                <w:szCs w:val="26"/>
              </w:rPr>
            </w:pPr>
            <w:r w:rsidRPr="00222519">
              <w:rPr>
                <w:sz w:val="26"/>
                <w:szCs w:val="26"/>
              </w:rPr>
              <w:t>70</w:t>
            </w:r>
          </w:p>
        </w:tc>
        <w:tc>
          <w:tcPr>
            <w:tcW w:w="476" w:type="dxa"/>
          </w:tcPr>
          <w:p w:rsidR="008D2116" w:rsidRPr="00222519" w:rsidRDefault="008D2116" w:rsidP="008D2116">
            <w:pPr>
              <w:ind w:firstLine="567"/>
              <w:jc w:val="center"/>
              <w:rPr>
                <w:sz w:val="26"/>
                <w:szCs w:val="26"/>
              </w:rPr>
            </w:pPr>
            <w:r w:rsidRPr="00222519">
              <w:rPr>
                <w:sz w:val="26"/>
                <w:szCs w:val="26"/>
              </w:rPr>
              <w:t>65</w:t>
            </w:r>
          </w:p>
        </w:tc>
        <w:tc>
          <w:tcPr>
            <w:tcW w:w="476" w:type="dxa"/>
          </w:tcPr>
          <w:p w:rsidR="008D2116" w:rsidRPr="00222519" w:rsidRDefault="008D2116" w:rsidP="008D2116">
            <w:pPr>
              <w:ind w:firstLine="567"/>
              <w:jc w:val="center"/>
              <w:rPr>
                <w:sz w:val="26"/>
                <w:szCs w:val="26"/>
              </w:rPr>
            </w:pPr>
          </w:p>
        </w:tc>
        <w:tc>
          <w:tcPr>
            <w:tcW w:w="678" w:type="dxa"/>
          </w:tcPr>
          <w:p w:rsidR="008D2116" w:rsidRPr="00222519" w:rsidRDefault="008D2116" w:rsidP="008D2116">
            <w:pPr>
              <w:ind w:firstLine="567"/>
              <w:jc w:val="center"/>
              <w:rPr>
                <w:sz w:val="26"/>
                <w:szCs w:val="26"/>
              </w:rPr>
            </w:pPr>
            <w:r w:rsidRPr="00222519">
              <w:rPr>
                <w:sz w:val="26"/>
                <w:szCs w:val="26"/>
              </w:rPr>
              <w:t>71</w:t>
            </w:r>
          </w:p>
        </w:tc>
        <w:tc>
          <w:tcPr>
            <w:tcW w:w="1022" w:type="dxa"/>
          </w:tcPr>
          <w:p w:rsidR="008D2116" w:rsidRPr="00222519" w:rsidRDefault="008D2116" w:rsidP="008D2116">
            <w:pPr>
              <w:ind w:firstLine="33"/>
              <w:rPr>
                <w:sz w:val="26"/>
                <w:szCs w:val="26"/>
              </w:rPr>
            </w:pPr>
            <w:r w:rsidRPr="00222519">
              <w:rPr>
                <w:sz w:val="26"/>
                <w:szCs w:val="26"/>
              </w:rPr>
              <w:t>18</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78</w:t>
            </w:r>
          </w:p>
        </w:tc>
        <w:tc>
          <w:tcPr>
            <w:tcW w:w="476" w:type="dxa"/>
          </w:tcPr>
          <w:p w:rsidR="008D2116" w:rsidRPr="00222519" w:rsidRDefault="008D2116" w:rsidP="008D2116">
            <w:pPr>
              <w:ind w:firstLine="567"/>
              <w:jc w:val="center"/>
              <w:rPr>
                <w:sz w:val="26"/>
                <w:szCs w:val="26"/>
              </w:rPr>
            </w:pPr>
            <w:r w:rsidRPr="00222519">
              <w:rPr>
                <w:sz w:val="26"/>
                <w:szCs w:val="26"/>
              </w:rPr>
              <w:t>68</w:t>
            </w:r>
          </w:p>
        </w:tc>
        <w:tc>
          <w:tcPr>
            <w:tcW w:w="476" w:type="dxa"/>
          </w:tcPr>
          <w:p w:rsidR="008D2116" w:rsidRPr="00222519" w:rsidRDefault="008D2116" w:rsidP="008D2116">
            <w:pPr>
              <w:ind w:firstLine="567"/>
              <w:jc w:val="center"/>
              <w:rPr>
                <w:sz w:val="26"/>
                <w:szCs w:val="26"/>
              </w:rPr>
            </w:pPr>
            <w:r w:rsidRPr="00222519">
              <w:rPr>
                <w:sz w:val="26"/>
                <w:szCs w:val="26"/>
              </w:rPr>
              <w:t>70</w:t>
            </w:r>
          </w:p>
        </w:tc>
        <w:tc>
          <w:tcPr>
            <w:tcW w:w="476" w:type="dxa"/>
          </w:tcPr>
          <w:p w:rsidR="008D2116" w:rsidRPr="00222519" w:rsidRDefault="008D2116" w:rsidP="008D2116">
            <w:pPr>
              <w:ind w:firstLine="567"/>
              <w:jc w:val="center"/>
              <w:rPr>
                <w:sz w:val="26"/>
                <w:szCs w:val="26"/>
              </w:rPr>
            </w:pPr>
            <w:r w:rsidRPr="00222519">
              <w:rPr>
                <w:sz w:val="26"/>
                <w:szCs w:val="26"/>
              </w:rPr>
              <w:t>64</w:t>
            </w:r>
          </w:p>
        </w:tc>
        <w:tc>
          <w:tcPr>
            <w:tcW w:w="476" w:type="dxa"/>
          </w:tcPr>
          <w:p w:rsidR="008D2116" w:rsidRPr="00222519" w:rsidRDefault="008D2116" w:rsidP="008D2116">
            <w:pPr>
              <w:ind w:firstLine="567"/>
              <w:jc w:val="center"/>
              <w:rPr>
                <w:sz w:val="26"/>
                <w:szCs w:val="26"/>
              </w:rPr>
            </w:pPr>
            <w:r w:rsidRPr="00222519">
              <w:rPr>
                <w:sz w:val="26"/>
                <w:szCs w:val="26"/>
              </w:rPr>
              <w:t>85</w:t>
            </w:r>
          </w:p>
        </w:tc>
        <w:tc>
          <w:tcPr>
            <w:tcW w:w="476" w:type="dxa"/>
          </w:tcPr>
          <w:p w:rsidR="008D2116" w:rsidRPr="00222519" w:rsidRDefault="008D2116" w:rsidP="008D2116">
            <w:pPr>
              <w:ind w:firstLine="567"/>
              <w:jc w:val="center"/>
              <w:rPr>
                <w:sz w:val="26"/>
                <w:szCs w:val="26"/>
              </w:rPr>
            </w:pPr>
            <w:r w:rsidRPr="00222519">
              <w:rPr>
                <w:sz w:val="26"/>
                <w:szCs w:val="26"/>
              </w:rPr>
              <w:t>70</w:t>
            </w:r>
          </w:p>
        </w:tc>
        <w:tc>
          <w:tcPr>
            <w:tcW w:w="476" w:type="dxa"/>
          </w:tcPr>
          <w:p w:rsidR="008D2116" w:rsidRPr="00222519" w:rsidRDefault="008D2116" w:rsidP="008D2116">
            <w:pPr>
              <w:ind w:firstLine="567"/>
              <w:jc w:val="center"/>
              <w:rPr>
                <w:sz w:val="26"/>
                <w:szCs w:val="26"/>
              </w:rPr>
            </w:pPr>
            <w:r w:rsidRPr="00222519">
              <w:rPr>
                <w:sz w:val="26"/>
                <w:szCs w:val="26"/>
              </w:rPr>
              <w:t>70</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19</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84</w:t>
            </w:r>
          </w:p>
        </w:tc>
        <w:tc>
          <w:tcPr>
            <w:tcW w:w="476" w:type="dxa"/>
          </w:tcPr>
          <w:p w:rsidR="008D2116" w:rsidRPr="00222519" w:rsidRDefault="008D2116" w:rsidP="008D2116">
            <w:pPr>
              <w:ind w:firstLine="567"/>
              <w:jc w:val="center"/>
              <w:rPr>
                <w:sz w:val="26"/>
                <w:szCs w:val="26"/>
              </w:rPr>
            </w:pPr>
            <w:r w:rsidRPr="00222519">
              <w:rPr>
                <w:sz w:val="26"/>
                <w:szCs w:val="26"/>
              </w:rPr>
              <w:t>68</w:t>
            </w:r>
          </w:p>
        </w:tc>
        <w:tc>
          <w:tcPr>
            <w:tcW w:w="476" w:type="dxa"/>
          </w:tcPr>
          <w:p w:rsidR="008D2116" w:rsidRPr="00222519" w:rsidRDefault="008D2116" w:rsidP="008D2116">
            <w:pPr>
              <w:ind w:firstLine="567"/>
              <w:jc w:val="center"/>
              <w:rPr>
                <w:sz w:val="26"/>
                <w:szCs w:val="26"/>
              </w:rPr>
            </w:pPr>
            <w:r w:rsidRPr="00222519">
              <w:rPr>
                <w:sz w:val="26"/>
                <w:szCs w:val="26"/>
              </w:rPr>
              <w:t>72</w:t>
            </w:r>
          </w:p>
        </w:tc>
        <w:tc>
          <w:tcPr>
            <w:tcW w:w="476" w:type="dxa"/>
          </w:tcPr>
          <w:p w:rsidR="008D2116" w:rsidRPr="00222519" w:rsidRDefault="008D2116" w:rsidP="008D2116">
            <w:pPr>
              <w:ind w:firstLine="567"/>
              <w:jc w:val="center"/>
              <w:rPr>
                <w:sz w:val="26"/>
                <w:szCs w:val="26"/>
              </w:rPr>
            </w:pPr>
            <w:r w:rsidRPr="00222519">
              <w:rPr>
                <w:sz w:val="26"/>
                <w:szCs w:val="26"/>
              </w:rPr>
              <w:t>67</w:t>
            </w:r>
          </w:p>
        </w:tc>
        <w:tc>
          <w:tcPr>
            <w:tcW w:w="476" w:type="dxa"/>
          </w:tcPr>
          <w:p w:rsidR="008D2116" w:rsidRPr="00222519" w:rsidRDefault="008D2116" w:rsidP="008D2116">
            <w:pPr>
              <w:ind w:firstLine="567"/>
              <w:jc w:val="center"/>
              <w:rPr>
                <w:sz w:val="26"/>
                <w:szCs w:val="26"/>
              </w:rPr>
            </w:pPr>
          </w:p>
        </w:tc>
        <w:tc>
          <w:tcPr>
            <w:tcW w:w="678" w:type="dxa"/>
          </w:tcPr>
          <w:p w:rsidR="008D2116" w:rsidRPr="00222519" w:rsidRDefault="008D2116" w:rsidP="008D2116">
            <w:pPr>
              <w:ind w:firstLine="567"/>
              <w:jc w:val="center"/>
              <w:rPr>
                <w:sz w:val="26"/>
                <w:szCs w:val="26"/>
              </w:rPr>
            </w:pPr>
            <w:r w:rsidRPr="00222519">
              <w:rPr>
                <w:sz w:val="26"/>
                <w:szCs w:val="26"/>
              </w:rPr>
              <w:t>73</w:t>
            </w:r>
          </w:p>
        </w:tc>
        <w:tc>
          <w:tcPr>
            <w:tcW w:w="1022" w:type="dxa"/>
          </w:tcPr>
          <w:p w:rsidR="008D2116" w:rsidRPr="00222519" w:rsidRDefault="008D2116" w:rsidP="008D2116">
            <w:pPr>
              <w:ind w:firstLine="33"/>
              <w:rPr>
                <w:sz w:val="26"/>
                <w:szCs w:val="26"/>
              </w:rPr>
            </w:pPr>
            <w:r w:rsidRPr="00222519">
              <w:rPr>
                <w:sz w:val="26"/>
                <w:szCs w:val="26"/>
              </w:rPr>
              <w:t>19</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81</w:t>
            </w:r>
          </w:p>
        </w:tc>
        <w:tc>
          <w:tcPr>
            <w:tcW w:w="476" w:type="dxa"/>
          </w:tcPr>
          <w:p w:rsidR="008D2116" w:rsidRPr="00222519" w:rsidRDefault="008D2116" w:rsidP="008D2116">
            <w:pPr>
              <w:ind w:firstLine="567"/>
              <w:jc w:val="center"/>
              <w:rPr>
                <w:sz w:val="26"/>
                <w:szCs w:val="26"/>
              </w:rPr>
            </w:pPr>
            <w:r w:rsidRPr="00222519">
              <w:rPr>
                <w:sz w:val="26"/>
                <w:szCs w:val="26"/>
              </w:rPr>
              <w:t>70</w:t>
            </w:r>
          </w:p>
        </w:tc>
        <w:tc>
          <w:tcPr>
            <w:tcW w:w="476" w:type="dxa"/>
          </w:tcPr>
          <w:p w:rsidR="008D2116" w:rsidRPr="00222519" w:rsidRDefault="008D2116" w:rsidP="008D2116">
            <w:pPr>
              <w:ind w:firstLine="567"/>
              <w:jc w:val="center"/>
              <w:rPr>
                <w:sz w:val="26"/>
                <w:szCs w:val="26"/>
              </w:rPr>
            </w:pPr>
            <w:r w:rsidRPr="00222519">
              <w:rPr>
                <w:sz w:val="26"/>
                <w:szCs w:val="26"/>
              </w:rPr>
              <w:t>73</w:t>
            </w:r>
          </w:p>
        </w:tc>
        <w:tc>
          <w:tcPr>
            <w:tcW w:w="476" w:type="dxa"/>
          </w:tcPr>
          <w:p w:rsidR="008D2116" w:rsidRPr="00222519" w:rsidRDefault="008D2116" w:rsidP="008D2116">
            <w:pPr>
              <w:ind w:firstLine="567"/>
              <w:jc w:val="center"/>
              <w:rPr>
                <w:sz w:val="26"/>
                <w:szCs w:val="26"/>
              </w:rPr>
            </w:pPr>
            <w:r w:rsidRPr="00222519">
              <w:rPr>
                <w:sz w:val="26"/>
                <w:szCs w:val="26"/>
              </w:rPr>
              <w:t>66</w:t>
            </w:r>
          </w:p>
        </w:tc>
        <w:tc>
          <w:tcPr>
            <w:tcW w:w="476" w:type="dxa"/>
          </w:tcPr>
          <w:p w:rsidR="008D2116" w:rsidRPr="00222519" w:rsidRDefault="008D2116" w:rsidP="008D2116">
            <w:pPr>
              <w:ind w:firstLine="567"/>
              <w:jc w:val="center"/>
              <w:rPr>
                <w:sz w:val="26"/>
                <w:szCs w:val="26"/>
              </w:rPr>
            </w:pPr>
            <w:r w:rsidRPr="00222519">
              <w:rPr>
                <w:sz w:val="26"/>
                <w:szCs w:val="26"/>
              </w:rPr>
              <w:t>89</w:t>
            </w:r>
          </w:p>
        </w:tc>
        <w:tc>
          <w:tcPr>
            <w:tcW w:w="476" w:type="dxa"/>
          </w:tcPr>
          <w:p w:rsidR="008D2116" w:rsidRPr="00222519" w:rsidRDefault="008D2116" w:rsidP="008D2116">
            <w:pPr>
              <w:ind w:firstLine="567"/>
              <w:jc w:val="center"/>
              <w:rPr>
                <w:sz w:val="26"/>
                <w:szCs w:val="26"/>
              </w:rPr>
            </w:pPr>
            <w:r w:rsidRPr="00222519">
              <w:rPr>
                <w:sz w:val="26"/>
                <w:szCs w:val="26"/>
              </w:rPr>
              <w:t>73</w:t>
            </w:r>
          </w:p>
        </w:tc>
        <w:tc>
          <w:tcPr>
            <w:tcW w:w="476" w:type="dxa"/>
          </w:tcPr>
          <w:p w:rsidR="008D2116" w:rsidRPr="00222519" w:rsidRDefault="008D2116" w:rsidP="008D2116">
            <w:pPr>
              <w:ind w:firstLine="567"/>
              <w:jc w:val="center"/>
              <w:rPr>
                <w:sz w:val="26"/>
                <w:szCs w:val="26"/>
              </w:rPr>
            </w:pPr>
            <w:r w:rsidRPr="00222519">
              <w:rPr>
                <w:sz w:val="26"/>
                <w:szCs w:val="26"/>
              </w:rPr>
              <w:t>72</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20</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87</w:t>
            </w:r>
          </w:p>
        </w:tc>
        <w:tc>
          <w:tcPr>
            <w:tcW w:w="476" w:type="dxa"/>
          </w:tcPr>
          <w:p w:rsidR="008D2116" w:rsidRPr="00222519" w:rsidRDefault="008D2116" w:rsidP="008D2116">
            <w:pPr>
              <w:ind w:firstLine="567"/>
              <w:jc w:val="center"/>
              <w:rPr>
                <w:sz w:val="26"/>
                <w:szCs w:val="26"/>
              </w:rPr>
            </w:pPr>
            <w:r w:rsidRPr="00222519">
              <w:rPr>
                <w:sz w:val="26"/>
                <w:szCs w:val="26"/>
              </w:rPr>
              <w:t>70</w:t>
            </w:r>
          </w:p>
        </w:tc>
        <w:tc>
          <w:tcPr>
            <w:tcW w:w="476" w:type="dxa"/>
          </w:tcPr>
          <w:p w:rsidR="008D2116" w:rsidRPr="00222519" w:rsidRDefault="008D2116" w:rsidP="008D2116">
            <w:pPr>
              <w:ind w:firstLine="567"/>
              <w:jc w:val="center"/>
              <w:rPr>
                <w:sz w:val="26"/>
                <w:szCs w:val="26"/>
              </w:rPr>
            </w:pPr>
            <w:r w:rsidRPr="00222519">
              <w:rPr>
                <w:sz w:val="26"/>
                <w:szCs w:val="26"/>
              </w:rPr>
              <w:t>75</w:t>
            </w:r>
          </w:p>
        </w:tc>
        <w:tc>
          <w:tcPr>
            <w:tcW w:w="476" w:type="dxa"/>
          </w:tcPr>
          <w:p w:rsidR="008D2116" w:rsidRPr="00222519" w:rsidRDefault="008D2116" w:rsidP="008D2116">
            <w:pPr>
              <w:ind w:firstLine="567"/>
              <w:jc w:val="center"/>
              <w:rPr>
                <w:sz w:val="26"/>
                <w:szCs w:val="26"/>
              </w:rPr>
            </w:pPr>
            <w:r w:rsidRPr="00222519">
              <w:rPr>
                <w:sz w:val="26"/>
                <w:szCs w:val="26"/>
              </w:rPr>
              <w:t>70</w:t>
            </w:r>
          </w:p>
        </w:tc>
        <w:tc>
          <w:tcPr>
            <w:tcW w:w="476" w:type="dxa"/>
          </w:tcPr>
          <w:p w:rsidR="008D2116" w:rsidRPr="00222519" w:rsidRDefault="008D2116" w:rsidP="008D2116">
            <w:pPr>
              <w:ind w:firstLine="567"/>
              <w:jc w:val="center"/>
              <w:rPr>
                <w:sz w:val="26"/>
                <w:szCs w:val="26"/>
              </w:rPr>
            </w:pPr>
          </w:p>
        </w:tc>
        <w:tc>
          <w:tcPr>
            <w:tcW w:w="678" w:type="dxa"/>
          </w:tcPr>
          <w:p w:rsidR="008D2116" w:rsidRPr="00222519" w:rsidRDefault="008D2116" w:rsidP="008D2116">
            <w:pPr>
              <w:ind w:firstLine="567"/>
              <w:jc w:val="center"/>
              <w:rPr>
                <w:sz w:val="26"/>
                <w:szCs w:val="26"/>
              </w:rPr>
            </w:pPr>
            <w:r w:rsidRPr="00222519">
              <w:rPr>
                <w:sz w:val="26"/>
                <w:szCs w:val="26"/>
              </w:rPr>
              <w:t>75</w:t>
            </w:r>
          </w:p>
        </w:tc>
        <w:tc>
          <w:tcPr>
            <w:tcW w:w="1022" w:type="dxa"/>
          </w:tcPr>
          <w:p w:rsidR="008D2116" w:rsidRPr="00222519" w:rsidRDefault="008D2116" w:rsidP="008D2116">
            <w:pPr>
              <w:ind w:firstLine="33"/>
              <w:rPr>
                <w:sz w:val="26"/>
                <w:szCs w:val="26"/>
              </w:rPr>
            </w:pPr>
            <w:r w:rsidRPr="00222519">
              <w:rPr>
                <w:sz w:val="26"/>
                <w:szCs w:val="26"/>
              </w:rPr>
              <w:t>20</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84</w:t>
            </w:r>
          </w:p>
        </w:tc>
        <w:tc>
          <w:tcPr>
            <w:tcW w:w="476" w:type="dxa"/>
          </w:tcPr>
          <w:p w:rsidR="008D2116" w:rsidRPr="00222519" w:rsidRDefault="008D2116" w:rsidP="008D2116">
            <w:pPr>
              <w:ind w:firstLine="567"/>
              <w:jc w:val="center"/>
              <w:rPr>
                <w:sz w:val="26"/>
                <w:szCs w:val="26"/>
              </w:rPr>
            </w:pPr>
            <w:r w:rsidRPr="00222519">
              <w:rPr>
                <w:sz w:val="26"/>
                <w:szCs w:val="26"/>
              </w:rPr>
              <w:t>72</w:t>
            </w:r>
          </w:p>
        </w:tc>
        <w:tc>
          <w:tcPr>
            <w:tcW w:w="476" w:type="dxa"/>
          </w:tcPr>
          <w:p w:rsidR="008D2116" w:rsidRPr="00222519" w:rsidRDefault="008D2116" w:rsidP="008D2116">
            <w:pPr>
              <w:ind w:firstLine="567"/>
              <w:jc w:val="center"/>
              <w:rPr>
                <w:sz w:val="26"/>
                <w:szCs w:val="26"/>
              </w:rPr>
            </w:pPr>
            <w:r w:rsidRPr="00222519">
              <w:rPr>
                <w:sz w:val="26"/>
                <w:szCs w:val="26"/>
              </w:rPr>
              <w:t>75</w:t>
            </w:r>
          </w:p>
        </w:tc>
        <w:tc>
          <w:tcPr>
            <w:tcW w:w="476" w:type="dxa"/>
          </w:tcPr>
          <w:p w:rsidR="008D2116" w:rsidRPr="00222519" w:rsidRDefault="008D2116" w:rsidP="008D2116">
            <w:pPr>
              <w:ind w:firstLine="567"/>
              <w:jc w:val="center"/>
              <w:rPr>
                <w:sz w:val="26"/>
                <w:szCs w:val="26"/>
              </w:rPr>
            </w:pPr>
            <w:r w:rsidRPr="00222519">
              <w:rPr>
                <w:sz w:val="26"/>
                <w:szCs w:val="26"/>
              </w:rPr>
              <w:t>68</w:t>
            </w:r>
          </w:p>
        </w:tc>
        <w:tc>
          <w:tcPr>
            <w:tcW w:w="476" w:type="dxa"/>
          </w:tcPr>
          <w:p w:rsidR="008D2116" w:rsidRPr="00222519" w:rsidRDefault="008D2116" w:rsidP="008D2116">
            <w:pPr>
              <w:ind w:firstLine="567"/>
              <w:jc w:val="center"/>
              <w:rPr>
                <w:sz w:val="26"/>
                <w:szCs w:val="26"/>
              </w:rPr>
            </w:pPr>
            <w:r w:rsidRPr="00222519">
              <w:rPr>
                <w:sz w:val="26"/>
                <w:szCs w:val="26"/>
              </w:rPr>
              <w:t>93</w:t>
            </w:r>
          </w:p>
        </w:tc>
        <w:tc>
          <w:tcPr>
            <w:tcW w:w="476" w:type="dxa"/>
          </w:tcPr>
          <w:p w:rsidR="008D2116" w:rsidRPr="00222519" w:rsidRDefault="008D2116" w:rsidP="008D2116">
            <w:pPr>
              <w:ind w:firstLine="567"/>
              <w:jc w:val="center"/>
              <w:rPr>
                <w:sz w:val="26"/>
                <w:szCs w:val="26"/>
              </w:rPr>
            </w:pPr>
            <w:r w:rsidRPr="00222519">
              <w:rPr>
                <w:sz w:val="26"/>
                <w:szCs w:val="26"/>
              </w:rPr>
              <w:t>76</w:t>
            </w:r>
          </w:p>
        </w:tc>
        <w:tc>
          <w:tcPr>
            <w:tcW w:w="476" w:type="dxa"/>
          </w:tcPr>
          <w:p w:rsidR="008D2116" w:rsidRPr="00222519" w:rsidRDefault="008D2116" w:rsidP="008D2116">
            <w:pPr>
              <w:ind w:firstLine="567"/>
              <w:jc w:val="center"/>
              <w:rPr>
                <w:sz w:val="26"/>
                <w:szCs w:val="26"/>
              </w:rPr>
            </w:pPr>
            <w:r w:rsidRPr="00222519">
              <w:rPr>
                <w:sz w:val="26"/>
                <w:szCs w:val="26"/>
              </w:rPr>
              <w:t>75</w:t>
            </w: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21</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90</w:t>
            </w:r>
          </w:p>
        </w:tc>
        <w:tc>
          <w:tcPr>
            <w:tcW w:w="476" w:type="dxa"/>
          </w:tcPr>
          <w:p w:rsidR="008D2116" w:rsidRPr="00222519" w:rsidRDefault="008D2116" w:rsidP="008D2116">
            <w:pPr>
              <w:ind w:firstLine="567"/>
              <w:jc w:val="center"/>
              <w:rPr>
                <w:sz w:val="26"/>
                <w:szCs w:val="26"/>
              </w:rPr>
            </w:pPr>
            <w:r w:rsidRPr="00222519">
              <w:rPr>
                <w:sz w:val="26"/>
                <w:szCs w:val="26"/>
              </w:rPr>
              <w:t>72</w:t>
            </w:r>
          </w:p>
        </w:tc>
        <w:tc>
          <w:tcPr>
            <w:tcW w:w="476" w:type="dxa"/>
          </w:tcPr>
          <w:p w:rsidR="008D2116" w:rsidRPr="00222519" w:rsidRDefault="008D2116" w:rsidP="008D2116">
            <w:pPr>
              <w:ind w:firstLine="567"/>
              <w:jc w:val="center"/>
              <w:rPr>
                <w:sz w:val="26"/>
                <w:szCs w:val="26"/>
              </w:rPr>
            </w:pPr>
            <w:r w:rsidRPr="00222519">
              <w:rPr>
                <w:sz w:val="26"/>
                <w:szCs w:val="26"/>
              </w:rPr>
              <w:t>78</w:t>
            </w:r>
          </w:p>
        </w:tc>
        <w:tc>
          <w:tcPr>
            <w:tcW w:w="476" w:type="dxa"/>
          </w:tcPr>
          <w:p w:rsidR="008D2116" w:rsidRPr="00222519" w:rsidRDefault="008D2116" w:rsidP="008D2116">
            <w:pPr>
              <w:ind w:firstLine="567"/>
              <w:jc w:val="center"/>
              <w:rPr>
                <w:sz w:val="26"/>
                <w:szCs w:val="26"/>
              </w:rPr>
            </w:pPr>
            <w:r w:rsidRPr="00222519">
              <w:rPr>
                <w:sz w:val="26"/>
                <w:szCs w:val="26"/>
              </w:rPr>
              <w:t>72</w:t>
            </w:r>
          </w:p>
        </w:tc>
        <w:tc>
          <w:tcPr>
            <w:tcW w:w="476" w:type="dxa"/>
          </w:tcPr>
          <w:p w:rsidR="008D2116" w:rsidRPr="00222519" w:rsidRDefault="008D2116" w:rsidP="008D2116">
            <w:pPr>
              <w:ind w:firstLine="567"/>
              <w:jc w:val="center"/>
              <w:rPr>
                <w:sz w:val="26"/>
                <w:szCs w:val="26"/>
              </w:rPr>
            </w:pPr>
          </w:p>
        </w:tc>
        <w:tc>
          <w:tcPr>
            <w:tcW w:w="678" w:type="dxa"/>
          </w:tcPr>
          <w:p w:rsidR="008D2116" w:rsidRPr="00222519" w:rsidRDefault="008D2116" w:rsidP="008D2116">
            <w:pPr>
              <w:ind w:firstLine="567"/>
              <w:jc w:val="center"/>
              <w:rPr>
                <w:sz w:val="26"/>
                <w:szCs w:val="26"/>
              </w:rPr>
            </w:pPr>
            <w:r w:rsidRPr="00222519">
              <w:rPr>
                <w:sz w:val="26"/>
                <w:szCs w:val="26"/>
              </w:rPr>
              <w:t>77</w:t>
            </w:r>
          </w:p>
        </w:tc>
        <w:tc>
          <w:tcPr>
            <w:tcW w:w="1022" w:type="dxa"/>
          </w:tcPr>
          <w:p w:rsidR="008D2116" w:rsidRPr="00222519" w:rsidRDefault="008D2116" w:rsidP="008D2116">
            <w:pPr>
              <w:ind w:firstLine="33"/>
              <w:rPr>
                <w:sz w:val="26"/>
                <w:szCs w:val="26"/>
              </w:rPr>
            </w:pPr>
            <w:r w:rsidRPr="00222519">
              <w:rPr>
                <w:sz w:val="26"/>
                <w:szCs w:val="26"/>
              </w:rPr>
              <w:t>21</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87</w:t>
            </w:r>
          </w:p>
        </w:tc>
        <w:tc>
          <w:tcPr>
            <w:tcW w:w="476" w:type="dxa"/>
          </w:tcPr>
          <w:p w:rsidR="008D2116" w:rsidRPr="00222519" w:rsidRDefault="008D2116" w:rsidP="008D2116">
            <w:pPr>
              <w:ind w:firstLine="567"/>
              <w:jc w:val="center"/>
              <w:rPr>
                <w:sz w:val="26"/>
                <w:szCs w:val="26"/>
              </w:rPr>
            </w:pPr>
            <w:r w:rsidRPr="00222519">
              <w:rPr>
                <w:sz w:val="26"/>
                <w:szCs w:val="26"/>
              </w:rPr>
              <w:t>74</w:t>
            </w:r>
          </w:p>
        </w:tc>
        <w:tc>
          <w:tcPr>
            <w:tcW w:w="476" w:type="dxa"/>
          </w:tcPr>
          <w:p w:rsidR="008D2116" w:rsidRPr="00222519" w:rsidRDefault="008D2116" w:rsidP="008D2116">
            <w:pPr>
              <w:ind w:firstLine="567"/>
              <w:jc w:val="center"/>
              <w:rPr>
                <w:sz w:val="26"/>
                <w:szCs w:val="26"/>
              </w:rPr>
            </w:pPr>
            <w:r w:rsidRPr="00222519">
              <w:rPr>
                <w:sz w:val="26"/>
                <w:szCs w:val="26"/>
              </w:rPr>
              <w:t>76</w:t>
            </w:r>
          </w:p>
        </w:tc>
        <w:tc>
          <w:tcPr>
            <w:tcW w:w="476" w:type="dxa"/>
          </w:tcPr>
          <w:p w:rsidR="008D2116" w:rsidRPr="00222519" w:rsidRDefault="008D2116" w:rsidP="008D2116">
            <w:pPr>
              <w:ind w:firstLine="567"/>
              <w:jc w:val="center"/>
              <w:rPr>
                <w:sz w:val="26"/>
                <w:szCs w:val="26"/>
              </w:rPr>
            </w:pPr>
            <w:r w:rsidRPr="00222519">
              <w:rPr>
                <w:sz w:val="26"/>
                <w:szCs w:val="26"/>
              </w:rPr>
              <w:t>70</w:t>
            </w:r>
          </w:p>
        </w:tc>
        <w:tc>
          <w:tcPr>
            <w:tcW w:w="476" w:type="dxa"/>
          </w:tcPr>
          <w:p w:rsidR="008D2116" w:rsidRPr="00222519" w:rsidRDefault="008D2116" w:rsidP="008D2116">
            <w:pPr>
              <w:ind w:firstLine="567"/>
              <w:jc w:val="center"/>
              <w:rPr>
                <w:sz w:val="26"/>
                <w:szCs w:val="26"/>
              </w:rPr>
            </w:pPr>
            <w:r w:rsidRPr="00222519">
              <w:rPr>
                <w:sz w:val="26"/>
                <w:szCs w:val="26"/>
              </w:rPr>
              <w:t>97</w:t>
            </w:r>
          </w:p>
        </w:tc>
        <w:tc>
          <w:tcPr>
            <w:tcW w:w="476" w:type="dxa"/>
          </w:tcPr>
          <w:p w:rsidR="008D2116" w:rsidRPr="00222519" w:rsidRDefault="008D2116" w:rsidP="008D2116">
            <w:pPr>
              <w:ind w:firstLine="567"/>
              <w:jc w:val="center"/>
              <w:rPr>
                <w:sz w:val="26"/>
                <w:szCs w:val="26"/>
              </w:rPr>
            </w:pPr>
            <w:r w:rsidRPr="00222519">
              <w:rPr>
                <w:sz w:val="26"/>
                <w:szCs w:val="26"/>
              </w:rPr>
              <w:t>78</w:t>
            </w:r>
          </w:p>
        </w:tc>
        <w:tc>
          <w:tcPr>
            <w:tcW w:w="476" w:type="dxa"/>
          </w:tcPr>
          <w:p w:rsidR="008D2116" w:rsidRPr="00222519" w:rsidRDefault="008D2116" w:rsidP="008D2116">
            <w:pPr>
              <w:ind w:firstLine="567"/>
              <w:jc w:val="center"/>
              <w:rPr>
                <w:sz w:val="26"/>
                <w:szCs w:val="26"/>
              </w:rPr>
            </w:pP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22</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74</w:t>
            </w:r>
          </w:p>
        </w:tc>
        <w:tc>
          <w:tcPr>
            <w:tcW w:w="476" w:type="dxa"/>
          </w:tcPr>
          <w:p w:rsidR="008D2116" w:rsidRPr="00222519" w:rsidRDefault="008D2116" w:rsidP="008D2116">
            <w:pPr>
              <w:ind w:firstLine="567"/>
              <w:jc w:val="center"/>
              <w:rPr>
                <w:sz w:val="26"/>
                <w:szCs w:val="26"/>
              </w:rPr>
            </w:pPr>
            <w:r w:rsidRPr="00222519">
              <w:rPr>
                <w:sz w:val="26"/>
                <w:szCs w:val="26"/>
              </w:rPr>
              <w:t>81</w:t>
            </w:r>
          </w:p>
        </w:tc>
        <w:tc>
          <w:tcPr>
            <w:tcW w:w="476" w:type="dxa"/>
          </w:tcPr>
          <w:p w:rsidR="008D2116" w:rsidRPr="00222519" w:rsidRDefault="008D2116" w:rsidP="008D2116">
            <w:pPr>
              <w:ind w:firstLine="567"/>
              <w:jc w:val="center"/>
              <w:rPr>
                <w:sz w:val="26"/>
                <w:szCs w:val="26"/>
              </w:rPr>
            </w:pPr>
            <w:r w:rsidRPr="00222519">
              <w:rPr>
                <w:sz w:val="26"/>
                <w:szCs w:val="26"/>
              </w:rPr>
              <w:t>74</w:t>
            </w:r>
          </w:p>
        </w:tc>
        <w:tc>
          <w:tcPr>
            <w:tcW w:w="476" w:type="dxa"/>
          </w:tcPr>
          <w:p w:rsidR="008D2116" w:rsidRPr="00222519" w:rsidRDefault="008D2116" w:rsidP="008D2116">
            <w:pPr>
              <w:ind w:firstLine="567"/>
              <w:jc w:val="center"/>
              <w:rPr>
                <w:sz w:val="26"/>
                <w:szCs w:val="26"/>
              </w:rPr>
            </w:pPr>
          </w:p>
        </w:tc>
        <w:tc>
          <w:tcPr>
            <w:tcW w:w="678" w:type="dxa"/>
          </w:tcPr>
          <w:p w:rsidR="008D2116" w:rsidRPr="00222519" w:rsidRDefault="008D2116" w:rsidP="008D2116">
            <w:pPr>
              <w:ind w:firstLine="567"/>
              <w:jc w:val="center"/>
              <w:rPr>
                <w:sz w:val="26"/>
                <w:szCs w:val="26"/>
              </w:rPr>
            </w:pPr>
            <w:r w:rsidRPr="00222519">
              <w:rPr>
                <w:sz w:val="26"/>
                <w:szCs w:val="26"/>
              </w:rPr>
              <w:t>79</w:t>
            </w:r>
          </w:p>
        </w:tc>
        <w:tc>
          <w:tcPr>
            <w:tcW w:w="1022" w:type="dxa"/>
          </w:tcPr>
          <w:p w:rsidR="008D2116" w:rsidRPr="00222519" w:rsidRDefault="008D2116" w:rsidP="008D2116">
            <w:pPr>
              <w:ind w:firstLine="33"/>
              <w:rPr>
                <w:sz w:val="26"/>
                <w:szCs w:val="26"/>
              </w:rPr>
            </w:pPr>
            <w:r w:rsidRPr="00222519">
              <w:rPr>
                <w:sz w:val="26"/>
                <w:szCs w:val="26"/>
              </w:rPr>
              <w:t>22</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77</w:t>
            </w:r>
          </w:p>
        </w:tc>
        <w:tc>
          <w:tcPr>
            <w:tcW w:w="476" w:type="dxa"/>
          </w:tcPr>
          <w:p w:rsidR="008D2116" w:rsidRPr="00222519" w:rsidRDefault="008D2116" w:rsidP="008D2116">
            <w:pPr>
              <w:ind w:firstLine="567"/>
              <w:jc w:val="center"/>
              <w:rPr>
                <w:sz w:val="26"/>
                <w:szCs w:val="26"/>
              </w:rPr>
            </w:pPr>
            <w:r w:rsidRPr="00222519">
              <w:rPr>
                <w:sz w:val="26"/>
                <w:szCs w:val="26"/>
              </w:rPr>
              <w:t>77</w:t>
            </w:r>
          </w:p>
        </w:tc>
        <w:tc>
          <w:tcPr>
            <w:tcW w:w="476" w:type="dxa"/>
          </w:tcPr>
          <w:p w:rsidR="008D2116" w:rsidRPr="00222519" w:rsidRDefault="008D2116" w:rsidP="008D2116">
            <w:pPr>
              <w:ind w:firstLine="567"/>
              <w:jc w:val="center"/>
              <w:rPr>
                <w:sz w:val="26"/>
                <w:szCs w:val="26"/>
              </w:rPr>
            </w:pPr>
            <w:r w:rsidRPr="00222519">
              <w:rPr>
                <w:sz w:val="26"/>
                <w:szCs w:val="26"/>
              </w:rPr>
              <w:t>72</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81</w:t>
            </w:r>
          </w:p>
        </w:tc>
        <w:tc>
          <w:tcPr>
            <w:tcW w:w="476" w:type="dxa"/>
          </w:tcPr>
          <w:p w:rsidR="008D2116" w:rsidRPr="00222519" w:rsidRDefault="008D2116" w:rsidP="008D2116">
            <w:pPr>
              <w:ind w:firstLine="567"/>
              <w:jc w:val="center"/>
              <w:rPr>
                <w:sz w:val="26"/>
                <w:szCs w:val="26"/>
              </w:rPr>
            </w:pP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23</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76</w:t>
            </w:r>
          </w:p>
        </w:tc>
        <w:tc>
          <w:tcPr>
            <w:tcW w:w="476" w:type="dxa"/>
          </w:tcPr>
          <w:p w:rsidR="008D2116" w:rsidRPr="00222519" w:rsidRDefault="008D2116" w:rsidP="008D2116">
            <w:pPr>
              <w:ind w:firstLine="567"/>
              <w:jc w:val="center"/>
              <w:rPr>
                <w:sz w:val="26"/>
                <w:szCs w:val="26"/>
              </w:rPr>
            </w:pPr>
            <w:r w:rsidRPr="00222519">
              <w:rPr>
                <w:sz w:val="26"/>
                <w:szCs w:val="26"/>
              </w:rPr>
              <w:t>84</w:t>
            </w:r>
          </w:p>
        </w:tc>
        <w:tc>
          <w:tcPr>
            <w:tcW w:w="476" w:type="dxa"/>
          </w:tcPr>
          <w:p w:rsidR="008D2116" w:rsidRPr="00222519" w:rsidRDefault="008D2116" w:rsidP="008D2116">
            <w:pPr>
              <w:ind w:firstLine="567"/>
              <w:jc w:val="center"/>
              <w:rPr>
                <w:sz w:val="26"/>
                <w:szCs w:val="26"/>
              </w:rPr>
            </w:pPr>
            <w:r w:rsidRPr="00222519">
              <w:rPr>
                <w:sz w:val="26"/>
                <w:szCs w:val="26"/>
              </w:rPr>
              <w:t>77</w:t>
            </w:r>
          </w:p>
        </w:tc>
        <w:tc>
          <w:tcPr>
            <w:tcW w:w="476" w:type="dxa"/>
          </w:tcPr>
          <w:p w:rsidR="008D2116" w:rsidRPr="00222519" w:rsidRDefault="008D2116" w:rsidP="008D2116">
            <w:pPr>
              <w:ind w:firstLine="567"/>
              <w:jc w:val="center"/>
              <w:rPr>
                <w:sz w:val="26"/>
                <w:szCs w:val="26"/>
              </w:rPr>
            </w:pPr>
          </w:p>
        </w:tc>
        <w:tc>
          <w:tcPr>
            <w:tcW w:w="678" w:type="dxa"/>
          </w:tcPr>
          <w:p w:rsidR="008D2116" w:rsidRPr="00222519" w:rsidRDefault="008D2116" w:rsidP="008D2116">
            <w:pPr>
              <w:ind w:firstLine="567"/>
              <w:jc w:val="center"/>
              <w:rPr>
                <w:sz w:val="26"/>
                <w:szCs w:val="26"/>
              </w:rPr>
            </w:pPr>
            <w:r w:rsidRPr="00222519">
              <w:rPr>
                <w:sz w:val="26"/>
                <w:szCs w:val="26"/>
              </w:rPr>
              <w:t>81</w:t>
            </w:r>
          </w:p>
        </w:tc>
        <w:tc>
          <w:tcPr>
            <w:tcW w:w="1022" w:type="dxa"/>
          </w:tcPr>
          <w:p w:rsidR="008D2116" w:rsidRPr="00222519" w:rsidRDefault="008D2116" w:rsidP="008D2116">
            <w:pPr>
              <w:ind w:firstLine="33"/>
              <w:rPr>
                <w:sz w:val="26"/>
                <w:szCs w:val="26"/>
              </w:rPr>
            </w:pPr>
            <w:r w:rsidRPr="00222519">
              <w:rPr>
                <w:sz w:val="26"/>
                <w:szCs w:val="26"/>
              </w:rPr>
              <w:t>23</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79</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74</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83</w:t>
            </w:r>
          </w:p>
        </w:tc>
        <w:tc>
          <w:tcPr>
            <w:tcW w:w="476" w:type="dxa"/>
          </w:tcPr>
          <w:p w:rsidR="008D2116" w:rsidRPr="00222519" w:rsidRDefault="008D2116" w:rsidP="008D2116">
            <w:pPr>
              <w:ind w:firstLine="567"/>
              <w:jc w:val="center"/>
              <w:rPr>
                <w:sz w:val="26"/>
                <w:szCs w:val="26"/>
              </w:rPr>
            </w:pP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24</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78</w:t>
            </w:r>
          </w:p>
        </w:tc>
        <w:tc>
          <w:tcPr>
            <w:tcW w:w="476" w:type="dxa"/>
          </w:tcPr>
          <w:p w:rsidR="008D2116" w:rsidRPr="00222519" w:rsidRDefault="008D2116" w:rsidP="008D2116">
            <w:pPr>
              <w:ind w:firstLine="567"/>
              <w:jc w:val="center"/>
              <w:rPr>
                <w:sz w:val="26"/>
                <w:szCs w:val="26"/>
              </w:rPr>
            </w:pPr>
            <w:r w:rsidRPr="00222519">
              <w:rPr>
                <w:sz w:val="26"/>
                <w:szCs w:val="26"/>
              </w:rPr>
              <w:t>87</w:t>
            </w:r>
          </w:p>
        </w:tc>
        <w:tc>
          <w:tcPr>
            <w:tcW w:w="476" w:type="dxa"/>
          </w:tcPr>
          <w:p w:rsidR="008D2116" w:rsidRPr="00222519" w:rsidRDefault="008D2116" w:rsidP="008D2116">
            <w:pPr>
              <w:ind w:firstLine="567"/>
              <w:jc w:val="center"/>
              <w:rPr>
                <w:sz w:val="26"/>
                <w:szCs w:val="26"/>
              </w:rPr>
            </w:pPr>
            <w:r w:rsidRPr="00222519">
              <w:rPr>
                <w:sz w:val="26"/>
                <w:szCs w:val="26"/>
              </w:rPr>
              <w:t>79</w:t>
            </w:r>
          </w:p>
        </w:tc>
        <w:tc>
          <w:tcPr>
            <w:tcW w:w="476" w:type="dxa"/>
          </w:tcPr>
          <w:p w:rsidR="008D2116" w:rsidRPr="00222519" w:rsidRDefault="008D2116" w:rsidP="008D2116">
            <w:pPr>
              <w:ind w:firstLine="567"/>
              <w:jc w:val="center"/>
              <w:rPr>
                <w:sz w:val="26"/>
                <w:szCs w:val="26"/>
              </w:rPr>
            </w:pPr>
          </w:p>
        </w:tc>
        <w:tc>
          <w:tcPr>
            <w:tcW w:w="678" w:type="dxa"/>
          </w:tcPr>
          <w:p w:rsidR="008D2116" w:rsidRPr="00222519" w:rsidRDefault="008D2116" w:rsidP="008D2116">
            <w:pPr>
              <w:ind w:firstLine="567"/>
              <w:jc w:val="center"/>
              <w:rPr>
                <w:sz w:val="26"/>
                <w:szCs w:val="26"/>
              </w:rPr>
            </w:pPr>
            <w:r w:rsidRPr="00222519">
              <w:rPr>
                <w:sz w:val="26"/>
                <w:szCs w:val="26"/>
              </w:rPr>
              <w:t>83</w:t>
            </w:r>
          </w:p>
        </w:tc>
        <w:tc>
          <w:tcPr>
            <w:tcW w:w="1022" w:type="dxa"/>
          </w:tcPr>
          <w:p w:rsidR="008D2116" w:rsidRPr="00222519" w:rsidRDefault="008D2116" w:rsidP="008D2116">
            <w:pPr>
              <w:ind w:firstLine="33"/>
              <w:rPr>
                <w:sz w:val="26"/>
                <w:szCs w:val="26"/>
              </w:rPr>
            </w:pPr>
            <w:r w:rsidRPr="00222519">
              <w:rPr>
                <w:sz w:val="26"/>
                <w:szCs w:val="26"/>
              </w:rPr>
              <w:t>24</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81</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76</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85</w:t>
            </w:r>
          </w:p>
        </w:tc>
        <w:tc>
          <w:tcPr>
            <w:tcW w:w="476" w:type="dxa"/>
          </w:tcPr>
          <w:p w:rsidR="008D2116" w:rsidRPr="00222519" w:rsidRDefault="008D2116" w:rsidP="008D2116">
            <w:pPr>
              <w:ind w:firstLine="567"/>
              <w:jc w:val="center"/>
              <w:rPr>
                <w:sz w:val="26"/>
                <w:szCs w:val="26"/>
              </w:rPr>
            </w:pP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25</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80</w:t>
            </w:r>
          </w:p>
        </w:tc>
        <w:tc>
          <w:tcPr>
            <w:tcW w:w="476" w:type="dxa"/>
          </w:tcPr>
          <w:p w:rsidR="008D2116" w:rsidRPr="00222519" w:rsidRDefault="008D2116" w:rsidP="008D2116">
            <w:pPr>
              <w:ind w:firstLine="567"/>
              <w:jc w:val="center"/>
              <w:rPr>
                <w:sz w:val="26"/>
                <w:szCs w:val="26"/>
              </w:rPr>
            </w:pPr>
            <w:r w:rsidRPr="00222519">
              <w:rPr>
                <w:sz w:val="26"/>
                <w:szCs w:val="26"/>
              </w:rPr>
              <w:t>90</w:t>
            </w:r>
          </w:p>
        </w:tc>
        <w:tc>
          <w:tcPr>
            <w:tcW w:w="476" w:type="dxa"/>
          </w:tcPr>
          <w:p w:rsidR="008D2116" w:rsidRPr="00222519" w:rsidRDefault="008D2116" w:rsidP="008D2116">
            <w:pPr>
              <w:ind w:firstLine="567"/>
              <w:jc w:val="center"/>
              <w:rPr>
                <w:sz w:val="26"/>
                <w:szCs w:val="26"/>
              </w:rPr>
            </w:pPr>
            <w:r w:rsidRPr="00222519">
              <w:rPr>
                <w:sz w:val="26"/>
                <w:szCs w:val="26"/>
              </w:rPr>
              <w:t>81</w:t>
            </w:r>
          </w:p>
        </w:tc>
        <w:tc>
          <w:tcPr>
            <w:tcW w:w="476" w:type="dxa"/>
          </w:tcPr>
          <w:p w:rsidR="008D2116" w:rsidRPr="00222519" w:rsidRDefault="008D2116" w:rsidP="008D2116">
            <w:pPr>
              <w:ind w:firstLine="567"/>
              <w:jc w:val="center"/>
              <w:rPr>
                <w:sz w:val="26"/>
                <w:szCs w:val="26"/>
              </w:rPr>
            </w:pPr>
          </w:p>
        </w:tc>
        <w:tc>
          <w:tcPr>
            <w:tcW w:w="678" w:type="dxa"/>
          </w:tcPr>
          <w:p w:rsidR="008D2116" w:rsidRPr="00222519" w:rsidRDefault="008D2116" w:rsidP="008D2116">
            <w:pPr>
              <w:ind w:firstLine="567"/>
              <w:jc w:val="center"/>
              <w:rPr>
                <w:sz w:val="26"/>
                <w:szCs w:val="26"/>
              </w:rPr>
            </w:pPr>
            <w:r w:rsidRPr="00222519">
              <w:rPr>
                <w:sz w:val="26"/>
                <w:szCs w:val="26"/>
              </w:rPr>
              <w:t>85</w:t>
            </w:r>
          </w:p>
        </w:tc>
        <w:tc>
          <w:tcPr>
            <w:tcW w:w="1022" w:type="dxa"/>
          </w:tcPr>
          <w:p w:rsidR="008D2116" w:rsidRPr="00222519" w:rsidRDefault="008D2116" w:rsidP="008D2116">
            <w:pPr>
              <w:ind w:firstLine="33"/>
              <w:rPr>
                <w:sz w:val="26"/>
                <w:szCs w:val="26"/>
              </w:rPr>
            </w:pPr>
            <w:r w:rsidRPr="00222519">
              <w:rPr>
                <w:sz w:val="26"/>
                <w:szCs w:val="26"/>
              </w:rPr>
              <w:t>25</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78</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86</w:t>
            </w:r>
          </w:p>
        </w:tc>
        <w:tc>
          <w:tcPr>
            <w:tcW w:w="476" w:type="dxa"/>
          </w:tcPr>
          <w:p w:rsidR="008D2116" w:rsidRPr="00222519" w:rsidRDefault="008D2116" w:rsidP="008D2116">
            <w:pPr>
              <w:ind w:firstLine="567"/>
              <w:jc w:val="center"/>
              <w:rPr>
                <w:sz w:val="26"/>
                <w:szCs w:val="26"/>
              </w:rPr>
            </w:pP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26</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82</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83</w:t>
            </w:r>
          </w:p>
        </w:tc>
        <w:tc>
          <w:tcPr>
            <w:tcW w:w="476" w:type="dxa"/>
          </w:tcPr>
          <w:p w:rsidR="008D2116" w:rsidRPr="00222519" w:rsidRDefault="008D2116" w:rsidP="008D2116">
            <w:pPr>
              <w:ind w:firstLine="567"/>
              <w:jc w:val="center"/>
              <w:rPr>
                <w:sz w:val="26"/>
                <w:szCs w:val="26"/>
              </w:rPr>
            </w:pPr>
          </w:p>
        </w:tc>
        <w:tc>
          <w:tcPr>
            <w:tcW w:w="678" w:type="dxa"/>
          </w:tcPr>
          <w:p w:rsidR="008D2116" w:rsidRPr="00222519" w:rsidRDefault="008D2116" w:rsidP="008D2116">
            <w:pPr>
              <w:ind w:firstLine="567"/>
              <w:jc w:val="center"/>
              <w:rPr>
                <w:sz w:val="26"/>
                <w:szCs w:val="26"/>
              </w:rPr>
            </w:pPr>
            <w:r w:rsidRPr="00222519">
              <w:rPr>
                <w:sz w:val="26"/>
                <w:szCs w:val="26"/>
              </w:rPr>
              <w:t>87</w:t>
            </w:r>
          </w:p>
        </w:tc>
        <w:tc>
          <w:tcPr>
            <w:tcW w:w="1022" w:type="dxa"/>
          </w:tcPr>
          <w:p w:rsidR="008D2116" w:rsidRPr="00222519" w:rsidRDefault="008D2116" w:rsidP="008D2116">
            <w:pPr>
              <w:ind w:firstLine="33"/>
              <w:rPr>
                <w:sz w:val="26"/>
                <w:szCs w:val="26"/>
              </w:rPr>
            </w:pPr>
            <w:r w:rsidRPr="00222519">
              <w:rPr>
                <w:sz w:val="26"/>
                <w:szCs w:val="26"/>
              </w:rPr>
              <w:t>26</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80</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27</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84</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85</w:t>
            </w:r>
          </w:p>
        </w:tc>
        <w:tc>
          <w:tcPr>
            <w:tcW w:w="476" w:type="dxa"/>
          </w:tcPr>
          <w:p w:rsidR="008D2116" w:rsidRPr="00222519" w:rsidRDefault="008D2116" w:rsidP="008D2116">
            <w:pPr>
              <w:ind w:firstLine="567"/>
              <w:jc w:val="center"/>
              <w:rPr>
                <w:sz w:val="26"/>
                <w:szCs w:val="26"/>
              </w:rPr>
            </w:pPr>
          </w:p>
        </w:tc>
        <w:tc>
          <w:tcPr>
            <w:tcW w:w="678" w:type="dxa"/>
          </w:tcPr>
          <w:p w:rsidR="008D2116" w:rsidRPr="00222519" w:rsidRDefault="008D2116" w:rsidP="008D2116">
            <w:pPr>
              <w:ind w:firstLine="567"/>
              <w:jc w:val="center"/>
              <w:rPr>
                <w:sz w:val="26"/>
                <w:szCs w:val="26"/>
              </w:rPr>
            </w:pPr>
          </w:p>
        </w:tc>
        <w:tc>
          <w:tcPr>
            <w:tcW w:w="1022" w:type="dxa"/>
          </w:tcPr>
          <w:p w:rsidR="008D2116" w:rsidRPr="00222519" w:rsidRDefault="008D2116" w:rsidP="008D2116">
            <w:pPr>
              <w:ind w:firstLine="33"/>
              <w:rPr>
                <w:sz w:val="26"/>
                <w:szCs w:val="26"/>
              </w:rPr>
            </w:pPr>
            <w:r w:rsidRPr="00222519">
              <w:rPr>
                <w:sz w:val="26"/>
                <w:szCs w:val="26"/>
              </w:rPr>
              <w:t>27</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82</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lastRenderedPageBreak/>
              <w:t>28</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87</w:t>
            </w:r>
          </w:p>
        </w:tc>
        <w:tc>
          <w:tcPr>
            <w:tcW w:w="476" w:type="dxa"/>
          </w:tcPr>
          <w:p w:rsidR="008D2116" w:rsidRPr="00222519" w:rsidRDefault="008D2116" w:rsidP="008D2116">
            <w:pPr>
              <w:ind w:firstLine="567"/>
              <w:jc w:val="center"/>
              <w:rPr>
                <w:sz w:val="26"/>
                <w:szCs w:val="26"/>
              </w:rPr>
            </w:pPr>
          </w:p>
        </w:tc>
        <w:tc>
          <w:tcPr>
            <w:tcW w:w="678" w:type="dxa"/>
          </w:tcPr>
          <w:p w:rsidR="008D2116" w:rsidRPr="00222519" w:rsidRDefault="008D2116" w:rsidP="008D2116">
            <w:pPr>
              <w:ind w:firstLine="567"/>
              <w:jc w:val="center"/>
              <w:rPr>
                <w:sz w:val="26"/>
                <w:szCs w:val="26"/>
              </w:rPr>
            </w:pPr>
          </w:p>
        </w:tc>
        <w:tc>
          <w:tcPr>
            <w:tcW w:w="1022" w:type="dxa"/>
          </w:tcPr>
          <w:p w:rsidR="008D2116" w:rsidRPr="00222519" w:rsidRDefault="008D2116" w:rsidP="008D2116">
            <w:pPr>
              <w:ind w:firstLine="33"/>
              <w:rPr>
                <w:sz w:val="26"/>
                <w:szCs w:val="26"/>
              </w:rPr>
            </w:pPr>
            <w:r w:rsidRPr="00222519">
              <w:rPr>
                <w:sz w:val="26"/>
                <w:szCs w:val="26"/>
              </w:rPr>
              <w:t>28</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84</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r>
      <w:tr w:rsidR="008D2116" w:rsidRPr="00222519" w:rsidTr="008D2116">
        <w:tblPrEx>
          <w:tblCellMar>
            <w:top w:w="0" w:type="dxa"/>
            <w:bottom w:w="0" w:type="dxa"/>
          </w:tblCellMar>
        </w:tblPrEx>
        <w:tc>
          <w:tcPr>
            <w:tcW w:w="1286" w:type="dxa"/>
          </w:tcPr>
          <w:p w:rsidR="008D2116" w:rsidRPr="00222519" w:rsidRDefault="008D2116" w:rsidP="008D2116">
            <w:pPr>
              <w:ind w:firstLine="34"/>
              <w:jc w:val="center"/>
              <w:rPr>
                <w:sz w:val="26"/>
                <w:szCs w:val="26"/>
              </w:rPr>
            </w:pPr>
            <w:r w:rsidRPr="00222519">
              <w:rPr>
                <w:sz w:val="26"/>
                <w:szCs w:val="26"/>
              </w:rPr>
              <w:t>29</w:t>
            </w: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r w:rsidRPr="00222519">
              <w:rPr>
                <w:sz w:val="26"/>
                <w:szCs w:val="26"/>
              </w:rPr>
              <w:t>89</w:t>
            </w:r>
          </w:p>
        </w:tc>
        <w:tc>
          <w:tcPr>
            <w:tcW w:w="476" w:type="dxa"/>
          </w:tcPr>
          <w:p w:rsidR="008D2116" w:rsidRPr="00222519" w:rsidRDefault="008D2116" w:rsidP="008D2116">
            <w:pPr>
              <w:ind w:firstLine="567"/>
              <w:jc w:val="center"/>
              <w:rPr>
                <w:sz w:val="26"/>
                <w:szCs w:val="26"/>
              </w:rPr>
            </w:pPr>
          </w:p>
        </w:tc>
        <w:tc>
          <w:tcPr>
            <w:tcW w:w="678" w:type="dxa"/>
          </w:tcPr>
          <w:p w:rsidR="008D2116" w:rsidRPr="00222519" w:rsidRDefault="008D2116" w:rsidP="008D2116">
            <w:pPr>
              <w:ind w:firstLine="567"/>
              <w:jc w:val="center"/>
              <w:rPr>
                <w:sz w:val="26"/>
                <w:szCs w:val="26"/>
              </w:rPr>
            </w:pPr>
          </w:p>
        </w:tc>
        <w:tc>
          <w:tcPr>
            <w:tcW w:w="1022" w:type="dxa"/>
          </w:tcPr>
          <w:p w:rsidR="008D2116" w:rsidRPr="00222519" w:rsidRDefault="008D2116" w:rsidP="008D2116">
            <w:pPr>
              <w:ind w:firstLine="567"/>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c>
          <w:tcPr>
            <w:tcW w:w="476" w:type="dxa"/>
          </w:tcPr>
          <w:p w:rsidR="008D2116" w:rsidRPr="00222519" w:rsidRDefault="008D2116" w:rsidP="008D2116">
            <w:pPr>
              <w:ind w:firstLine="567"/>
              <w:jc w:val="center"/>
              <w:rPr>
                <w:sz w:val="26"/>
                <w:szCs w:val="26"/>
              </w:rPr>
            </w:pPr>
          </w:p>
        </w:tc>
      </w:tr>
    </w:tbl>
    <w:p w:rsidR="008D2116" w:rsidRDefault="008D2116" w:rsidP="008D2116">
      <w:pPr>
        <w:ind w:firstLine="567"/>
        <w:jc w:val="center"/>
      </w:pPr>
    </w:p>
    <w:p w:rsidR="008D2116" w:rsidRDefault="008D2116" w:rsidP="008D2116">
      <w:pPr>
        <w:ind w:firstLine="567"/>
        <w:jc w:val="center"/>
      </w:pPr>
    </w:p>
    <w:p w:rsidR="008D2116" w:rsidRDefault="008D2116" w:rsidP="008D2116">
      <w:pPr>
        <w:ind w:firstLine="567"/>
        <w:jc w:val="center"/>
      </w:pPr>
    </w:p>
    <w:p w:rsidR="008D2116" w:rsidRDefault="008D2116" w:rsidP="008D2116">
      <w:pPr>
        <w:shd w:val="clear" w:color="auto" w:fill="FFFFFF"/>
        <w:spacing w:line="360" w:lineRule="auto"/>
        <w:ind w:firstLine="567"/>
        <w:jc w:val="center"/>
        <w:rPr>
          <w:b/>
          <w:color w:val="000000"/>
          <w:sz w:val="28"/>
          <w:szCs w:val="28"/>
        </w:rPr>
      </w:pPr>
      <w:r>
        <w:rPr>
          <w:b/>
          <w:color w:val="000000"/>
          <w:sz w:val="28"/>
          <w:szCs w:val="28"/>
        </w:rPr>
        <w:t>"КЛЮЧИ" ДЛЯ ПОДСЧЕТА ПЕРВИЧНЫХ "СЫРЫХ" БАЛЛОВ</w:t>
      </w:r>
    </w:p>
    <w:p w:rsidR="008D2116" w:rsidRDefault="008D2116" w:rsidP="008D2116">
      <w:pPr>
        <w:shd w:val="clear" w:color="auto" w:fill="FFFFFF"/>
        <w:spacing w:line="360" w:lineRule="auto"/>
        <w:ind w:firstLine="567"/>
        <w:rPr>
          <w:b/>
          <w:sz w:val="28"/>
          <w:szCs w:val="28"/>
        </w:rPr>
      </w:pPr>
    </w:p>
    <w:p w:rsidR="008D2116" w:rsidRDefault="008D2116" w:rsidP="008D2116">
      <w:pPr>
        <w:shd w:val="clear" w:color="auto" w:fill="FFFFFF"/>
        <w:spacing w:line="360" w:lineRule="auto"/>
        <w:ind w:firstLine="567"/>
        <w:jc w:val="center"/>
        <w:rPr>
          <w:i/>
          <w:sz w:val="28"/>
          <w:szCs w:val="28"/>
        </w:rPr>
      </w:pPr>
      <w:r>
        <w:rPr>
          <w:i/>
          <w:color w:val="000000"/>
          <w:spacing w:val="8"/>
          <w:sz w:val="28"/>
          <w:szCs w:val="28"/>
        </w:rPr>
        <w:t>Мужской вариант</w:t>
      </w:r>
    </w:p>
    <w:p w:rsidR="008D2116" w:rsidRDefault="008D2116" w:rsidP="008D2116">
      <w:pPr>
        <w:shd w:val="clear" w:color="auto" w:fill="FFFFFF"/>
        <w:spacing w:line="360" w:lineRule="auto"/>
        <w:ind w:firstLine="567"/>
        <w:jc w:val="both"/>
        <w:rPr>
          <w:sz w:val="28"/>
          <w:szCs w:val="28"/>
        </w:rPr>
      </w:pPr>
      <w:r>
        <w:rPr>
          <w:color w:val="000000"/>
          <w:sz w:val="28"/>
          <w:szCs w:val="28"/>
        </w:rPr>
        <w:t>1. Шкала установки на социально-желательные ответы</w:t>
      </w:r>
    </w:p>
    <w:p w:rsidR="008D2116" w:rsidRDefault="008D2116" w:rsidP="008D2116">
      <w:pPr>
        <w:shd w:val="clear" w:color="auto" w:fill="FFFFFF"/>
        <w:spacing w:before="230" w:line="360" w:lineRule="auto"/>
        <w:ind w:firstLine="567"/>
        <w:jc w:val="both"/>
        <w:rPr>
          <w:sz w:val="28"/>
          <w:szCs w:val="28"/>
        </w:rPr>
      </w:pPr>
      <w:r>
        <w:rPr>
          <w:color w:val="000000"/>
          <w:spacing w:val="-1"/>
          <w:sz w:val="28"/>
          <w:szCs w:val="28"/>
        </w:rPr>
        <w:t xml:space="preserve">2(нет), 4(нет), 6(нет), 13(да), 21(нет), 23(нет), 30(да), 32(да), ЗЗ(нет), 38(нет), 47(нет), </w:t>
      </w:r>
      <w:r>
        <w:rPr>
          <w:color w:val="000000"/>
          <w:sz w:val="28"/>
          <w:szCs w:val="28"/>
        </w:rPr>
        <w:t>54{нет), 79(нет), 83(нет), 87(нет)</w:t>
      </w:r>
    </w:p>
    <w:p w:rsidR="008D2116" w:rsidRDefault="008D2116" w:rsidP="008D2116">
      <w:pPr>
        <w:shd w:val="clear" w:color="auto" w:fill="FFFFFF"/>
        <w:spacing w:before="230" w:line="360" w:lineRule="auto"/>
        <w:ind w:firstLine="567"/>
        <w:jc w:val="both"/>
        <w:rPr>
          <w:sz w:val="28"/>
          <w:szCs w:val="28"/>
        </w:rPr>
      </w:pPr>
      <w:r>
        <w:rPr>
          <w:color w:val="000000"/>
          <w:sz w:val="28"/>
          <w:szCs w:val="28"/>
        </w:rPr>
        <w:t>2. Шкала склонности к преодолению норм и правил</w:t>
      </w:r>
    </w:p>
    <w:p w:rsidR="008D2116" w:rsidRDefault="008D2116" w:rsidP="008D2116">
      <w:pPr>
        <w:shd w:val="clear" w:color="auto" w:fill="FFFFFF"/>
        <w:spacing w:before="238" w:line="360" w:lineRule="auto"/>
        <w:ind w:firstLine="567"/>
        <w:jc w:val="both"/>
        <w:rPr>
          <w:sz w:val="28"/>
          <w:szCs w:val="28"/>
        </w:rPr>
      </w:pPr>
      <w:r>
        <w:rPr>
          <w:color w:val="000000"/>
          <w:sz w:val="28"/>
          <w:szCs w:val="28"/>
        </w:rPr>
        <w:t xml:space="preserve">1(нет), 10(нет), 11 (да), 22(да), 34(да), 41 (да), 44(да), 50(да), 53(да), 55(нет), 59(да), </w:t>
      </w:r>
      <w:r>
        <w:rPr>
          <w:color w:val="000000"/>
          <w:spacing w:val="-2"/>
          <w:sz w:val="28"/>
          <w:szCs w:val="28"/>
        </w:rPr>
        <w:t>61(нет), 80(да), 86(нет), 88(да), 91 (да), 93(нет)</w:t>
      </w:r>
    </w:p>
    <w:p w:rsidR="008D2116" w:rsidRDefault="008D2116" w:rsidP="008D2116">
      <w:pPr>
        <w:shd w:val="clear" w:color="auto" w:fill="FFFFFF"/>
        <w:spacing w:before="227" w:line="360" w:lineRule="auto"/>
        <w:ind w:firstLine="567"/>
        <w:jc w:val="both"/>
        <w:rPr>
          <w:sz w:val="28"/>
          <w:szCs w:val="28"/>
        </w:rPr>
      </w:pPr>
      <w:r>
        <w:rPr>
          <w:color w:val="000000"/>
          <w:sz w:val="28"/>
          <w:szCs w:val="28"/>
        </w:rPr>
        <w:t>3, Шкала склонности к аддиктивному поведению</w:t>
      </w:r>
    </w:p>
    <w:p w:rsidR="008D2116" w:rsidRDefault="008D2116" w:rsidP="008D2116">
      <w:pPr>
        <w:shd w:val="clear" w:color="auto" w:fill="FFFFFF"/>
        <w:spacing w:before="238" w:line="360" w:lineRule="auto"/>
        <w:ind w:firstLine="567"/>
        <w:jc w:val="both"/>
        <w:rPr>
          <w:sz w:val="28"/>
          <w:szCs w:val="28"/>
        </w:rPr>
      </w:pPr>
      <w:r>
        <w:rPr>
          <w:color w:val="000000"/>
          <w:spacing w:val="1"/>
          <w:sz w:val="28"/>
          <w:szCs w:val="28"/>
        </w:rPr>
        <w:t>14(да), 18{да), 22(да), 26(да)</w:t>
      </w:r>
      <w:r>
        <w:rPr>
          <w:color w:val="000000"/>
          <w:spacing w:val="1"/>
          <w:sz w:val="28"/>
          <w:szCs w:val="28"/>
          <w:vertAlign w:val="subscript"/>
        </w:rPr>
        <w:t>?</w:t>
      </w:r>
      <w:r>
        <w:rPr>
          <w:color w:val="000000"/>
          <w:spacing w:val="1"/>
          <w:sz w:val="28"/>
          <w:szCs w:val="28"/>
        </w:rPr>
        <w:t xml:space="preserve"> 27(да), 31(да), 34(да). 35(да), 43(да), 46(да), 59(да), </w:t>
      </w:r>
      <w:r>
        <w:rPr>
          <w:color w:val="000000"/>
          <w:sz w:val="28"/>
          <w:szCs w:val="28"/>
        </w:rPr>
        <w:t>60(да), б2 (да), 63(да), 64(да), 67(да), 74(да), 81(да), 91 (да), 95(нет)</w:t>
      </w:r>
    </w:p>
    <w:p w:rsidR="008D2116" w:rsidRDefault="008D2116" w:rsidP="008D2116">
      <w:pPr>
        <w:shd w:val="clear" w:color="auto" w:fill="FFFFFF"/>
        <w:spacing w:before="230" w:line="360" w:lineRule="auto"/>
        <w:ind w:firstLine="567"/>
        <w:jc w:val="both"/>
        <w:rPr>
          <w:sz w:val="28"/>
          <w:szCs w:val="28"/>
        </w:rPr>
      </w:pPr>
      <w:r>
        <w:rPr>
          <w:color w:val="000000"/>
          <w:sz w:val="28"/>
          <w:szCs w:val="28"/>
        </w:rPr>
        <w:t>4. Шкала склонности к самоповреждающему и саморазрушающему поведению</w:t>
      </w:r>
    </w:p>
    <w:p w:rsidR="008D2116" w:rsidRDefault="008D2116" w:rsidP="008D2116">
      <w:pPr>
        <w:shd w:val="clear" w:color="auto" w:fill="FFFFFF"/>
        <w:spacing w:before="241" w:line="360" w:lineRule="auto"/>
        <w:ind w:firstLine="567"/>
        <w:jc w:val="both"/>
        <w:rPr>
          <w:sz w:val="28"/>
          <w:szCs w:val="28"/>
        </w:rPr>
      </w:pPr>
      <w:r>
        <w:rPr>
          <w:color w:val="000000"/>
          <w:spacing w:val="4"/>
          <w:sz w:val="28"/>
          <w:szCs w:val="28"/>
        </w:rPr>
        <w:t>3 (да), 6 (да)</w:t>
      </w:r>
      <w:r>
        <w:rPr>
          <w:color w:val="000000"/>
          <w:spacing w:val="4"/>
          <w:sz w:val="28"/>
          <w:szCs w:val="28"/>
          <w:vertAlign w:val="subscript"/>
        </w:rPr>
        <w:t xml:space="preserve">, </w:t>
      </w:r>
      <w:r>
        <w:rPr>
          <w:color w:val="000000"/>
          <w:spacing w:val="4"/>
          <w:sz w:val="28"/>
          <w:szCs w:val="28"/>
        </w:rPr>
        <w:t xml:space="preserve">9{да), 12 (да), 16 (да), 24(нет), 27(да), 28(да), 37(да), 39(да), 51(да), </w:t>
      </w:r>
      <w:r>
        <w:rPr>
          <w:color w:val="000000"/>
          <w:spacing w:val="-1"/>
          <w:sz w:val="28"/>
          <w:szCs w:val="28"/>
        </w:rPr>
        <w:t>52(да), 58(да), 68(да), 73 (да), 76 (нет), 90 (да), 91 (да), 92 (да), 96(да), 98 (да)</w:t>
      </w:r>
    </w:p>
    <w:p w:rsidR="008D2116" w:rsidRDefault="008D2116" w:rsidP="008D2116">
      <w:pPr>
        <w:shd w:val="clear" w:color="auto" w:fill="FFFFFF"/>
        <w:spacing w:before="230" w:line="360" w:lineRule="auto"/>
        <w:ind w:firstLine="567"/>
        <w:jc w:val="both"/>
        <w:rPr>
          <w:sz w:val="28"/>
          <w:szCs w:val="28"/>
        </w:rPr>
      </w:pPr>
      <w:r>
        <w:rPr>
          <w:color w:val="000000"/>
          <w:sz w:val="28"/>
          <w:szCs w:val="28"/>
        </w:rPr>
        <w:t>5. Шкала склонности к агрессии и насилию</w:t>
      </w:r>
    </w:p>
    <w:p w:rsidR="008D2116" w:rsidRDefault="008D2116" w:rsidP="008D2116">
      <w:pPr>
        <w:shd w:val="clear" w:color="auto" w:fill="FFFFFF"/>
        <w:spacing w:before="238" w:line="360" w:lineRule="auto"/>
        <w:ind w:firstLine="567"/>
        <w:jc w:val="both"/>
        <w:rPr>
          <w:sz w:val="28"/>
          <w:szCs w:val="28"/>
        </w:rPr>
      </w:pPr>
      <w:r>
        <w:rPr>
          <w:color w:val="000000"/>
          <w:spacing w:val="2"/>
          <w:sz w:val="28"/>
          <w:szCs w:val="28"/>
        </w:rPr>
        <w:t xml:space="preserve">3(да), 5(да), 15(нет), 16(да), 17(да), 25(да), 37(да), 40(нет), 42(да), 45(да), 48(да), </w:t>
      </w:r>
      <w:r>
        <w:rPr>
          <w:color w:val="000000"/>
          <w:sz w:val="28"/>
          <w:szCs w:val="28"/>
        </w:rPr>
        <w:t>49(да), 51 (да), 85(да), 66(да), 70(да), 71 (да), 72(да), 75(нет), 77(да), 82(да), 85(нет), 89(да), 94(да), 97(да)</w:t>
      </w:r>
    </w:p>
    <w:p w:rsidR="008D2116" w:rsidRDefault="008D2116" w:rsidP="008D2116">
      <w:pPr>
        <w:shd w:val="clear" w:color="auto" w:fill="FFFFFF"/>
        <w:spacing w:before="234" w:line="360" w:lineRule="auto"/>
        <w:ind w:firstLine="567"/>
        <w:jc w:val="both"/>
        <w:rPr>
          <w:sz w:val="28"/>
          <w:szCs w:val="28"/>
        </w:rPr>
      </w:pPr>
      <w:r>
        <w:rPr>
          <w:color w:val="000000"/>
          <w:sz w:val="28"/>
          <w:szCs w:val="28"/>
        </w:rPr>
        <w:lastRenderedPageBreak/>
        <w:t>6. Шкала волевого контроля эмоциональных реакций</w:t>
      </w:r>
    </w:p>
    <w:p w:rsidR="008D2116" w:rsidRDefault="008D2116" w:rsidP="008D2116">
      <w:pPr>
        <w:shd w:val="clear" w:color="auto" w:fill="FFFFFF"/>
        <w:spacing w:before="238" w:line="360" w:lineRule="auto"/>
        <w:ind w:firstLine="567"/>
        <w:jc w:val="both"/>
        <w:rPr>
          <w:sz w:val="28"/>
          <w:szCs w:val="28"/>
        </w:rPr>
      </w:pPr>
      <w:r>
        <w:rPr>
          <w:color w:val="000000"/>
          <w:sz w:val="28"/>
          <w:szCs w:val="28"/>
        </w:rPr>
        <w:t xml:space="preserve">7(да), 19(да), 20(да), 29(нет), 38(да), 49(да), 56(да), 57(да), 69(да), 70(да), 71 (да), </w:t>
      </w:r>
      <w:r>
        <w:rPr>
          <w:color w:val="000000"/>
          <w:spacing w:val="1"/>
          <w:sz w:val="28"/>
          <w:szCs w:val="28"/>
        </w:rPr>
        <w:t>78(да), 84(да), 89(да), 94(да)</w:t>
      </w:r>
    </w:p>
    <w:p w:rsidR="008D2116" w:rsidRDefault="008D2116" w:rsidP="008D2116">
      <w:pPr>
        <w:shd w:val="clear" w:color="auto" w:fill="FFFFFF"/>
        <w:spacing w:before="230" w:line="360" w:lineRule="auto"/>
        <w:ind w:firstLine="567"/>
        <w:jc w:val="both"/>
        <w:rPr>
          <w:color w:val="000000"/>
          <w:sz w:val="28"/>
          <w:szCs w:val="28"/>
        </w:rPr>
      </w:pPr>
    </w:p>
    <w:p w:rsidR="008D2116" w:rsidRDefault="008D2116" w:rsidP="008D2116">
      <w:pPr>
        <w:shd w:val="clear" w:color="auto" w:fill="FFFFFF"/>
        <w:spacing w:before="230" w:line="360" w:lineRule="auto"/>
        <w:ind w:firstLine="567"/>
        <w:jc w:val="both"/>
        <w:rPr>
          <w:sz w:val="28"/>
          <w:szCs w:val="28"/>
        </w:rPr>
      </w:pPr>
      <w:r>
        <w:rPr>
          <w:color w:val="000000"/>
          <w:sz w:val="28"/>
          <w:szCs w:val="28"/>
        </w:rPr>
        <w:t>7. Шкала склонности к делинквентному поведению.</w:t>
      </w:r>
    </w:p>
    <w:p w:rsidR="008D2116" w:rsidRDefault="008D2116" w:rsidP="008D2116">
      <w:pPr>
        <w:shd w:val="clear" w:color="auto" w:fill="FFFFFF"/>
        <w:spacing w:before="230" w:line="360" w:lineRule="auto"/>
        <w:ind w:firstLine="567"/>
        <w:jc w:val="both"/>
        <w:rPr>
          <w:sz w:val="28"/>
          <w:szCs w:val="28"/>
        </w:rPr>
      </w:pPr>
      <w:r>
        <w:rPr>
          <w:color w:val="000000"/>
          <w:sz w:val="28"/>
          <w:szCs w:val="28"/>
        </w:rPr>
        <w:t>18(да), 26(да), 31 (да), 34(да), 35(да), 42(да), 43(да), 44(да), 48(да), 52(да), 55(нет), 61(нет), 62(да), 63(да), 64(да), 67(да), 74(да), 86(нет), 91 (да), 94(да)</w:t>
      </w:r>
    </w:p>
    <w:p w:rsidR="008D2116" w:rsidRDefault="008D2116" w:rsidP="008D2116">
      <w:pPr>
        <w:shd w:val="clear" w:color="auto" w:fill="FFFFFF"/>
        <w:spacing w:before="241" w:line="360" w:lineRule="auto"/>
        <w:ind w:firstLine="567"/>
        <w:jc w:val="center"/>
        <w:rPr>
          <w:i/>
          <w:sz w:val="28"/>
          <w:szCs w:val="28"/>
        </w:rPr>
      </w:pPr>
      <w:r>
        <w:rPr>
          <w:i/>
          <w:color w:val="000000"/>
          <w:spacing w:val="8"/>
          <w:sz w:val="28"/>
          <w:szCs w:val="28"/>
        </w:rPr>
        <w:t>Женский вариант</w:t>
      </w:r>
    </w:p>
    <w:p w:rsidR="008D2116" w:rsidRDefault="008D2116" w:rsidP="008D2116">
      <w:pPr>
        <w:shd w:val="clear" w:color="auto" w:fill="FFFFFF"/>
        <w:spacing w:before="11" w:line="360" w:lineRule="auto"/>
        <w:ind w:firstLine="567"/>
        <w:jc w:val="both"/>
        <w:rPr>
          <w:sz w:val="28"/>
          <w:szCs w:val="28"/>
        </w:rPr>
      </w:pPr>
      <w:r>
        <w:rPr>
          <w:color w:val="000000"/>
          <w:sz w:val="28"/>
          <w:szCs w:val="28"/>
        </w:rPr>
        <w:t>1. Шкала установки на социально-желательные ответы</w:t>
      </w:r>
    </w:p>
    <w:p w:rsidR="008D2116" w:rsidRDefault="008D2116" w:rsidP="008D2116">
      <w:pPr>
        <w:shd w:val="clear" w:color="auto" w:fill="FFFFFF"/>
        <w:spacing w:before="227" w:line="360" w:lineRule="auto"/>
        <w:ind w:firstLine="567"/>
        <w:jc w:val="both"/>
        <w:rPr>
          <w:sz w:val="28"/>
          <w:szCs w:val="28"/>
        </w:rPr>
      </w:pPr>
      <w:r>
        <w:rPr>
          <w:color w:val="000000"/>
          <w:spacing w:val="-1"/>
          <w:sz w:val="28"/>
          <w:szCs w:val="28"/>
        </w:rPr>
        <w:t>2(нет), 4(нет), 8(нет)</w:t>
      </w:r>
      <w:r>
        <w:rPr>
          <w:color w:val="000000"/>
          <w:spacing w:val="-1"/>
          <w:sz w:val="28"/>
          <w:szCs w:val="28"/>
          <w:vertAlign w:val="subscript"/>
        </w:rPr>
        <w:t>;</w:t>
      </w:r>
      <w:r>
        <w:rPr>
          <w:color w:val="000000"/>
          <w:spacing w:val="-1"/>
          <w:sz w:val="28"/>
          <w:szCs w:val="28"/>
        </w:rPr>
        <w:t xml:space="preserve"> 13(да), 21 (нет), 30(да), 32(да), ЗЗ(нег), 38(нет), 54(нет), 79(нет), </w:t>
      </w:r>
      <w:r>
        <w:rPr>
          <w:color w:val="000000"/>
          <w:sz w:val="28"/>
          <w:szCs w:val="28"/>
        </w:rPr>
        <w:t>83(нет), 87(нет)</w:t>
      </w:r>
    </w:p>
    <w:p w:rsidR="008D2116" w:rsidRDefault="008D2116" w:rsidP="008D2116">
      <w:pPr>
        <w:shd w:val="clear" w:color="auto" w:fill="FFFFFF"/>
        <w:spacing w:before="241" w:line="360" w:lineRule="auto"/>
        <w:ind w:firstLine="567"/>
        <w:jc w:val="both"/>
        <w:rPr>
          <w:sz w:val="28"/>
          <w:szCs w:val="28"/>
        </w:rPr>
      </w:pPr>
      <w:r>
        <w:rPr>
          <w:color w:val="000000"/>
          <w:spacing w:val="1"/>
          <w:sz w:val="28"/>
          <w:szCs w:val="28"/>
        </w:rPr>
        <w:t>2. Шкала склонности к преодолению норм и правил</w:t>
      </w:r>
    </w:p>
    <w:p w:rsidR="008D2116" w:rsidRDefault="008D2116" w:rsidP="008D2116">
      <w:pPr>
        <w:shd w:val="clear" w:color="auto" w:fill="FFFFFF"/>
        <w:spacing w:before="230" w:line="360" w:lineRule="auto"/>
        <w:ind w:firstLine="567"/>
        <w:jc w:val="both"/>
        <w:rPr>
          <w:sz w:val="28"/>
          <w:szCs w:val="28"/>
        </w:rPr>
      </w:pPr>
      <w:r>
        <w:rPr>
          <w:color w:val="000000"/>
          <w:sz w:val="28"/>
          <w:szCs w:val="28"/>
        </w:rPr>
        <w:t xml:space="preserve">1(да), 10(нет), 11 (да), 22(да), 34(да), 37(да), 41 (да), 44(да), 50(да), 53(да), 55(да), </w:t>
      </w:r>
      <w:r>
        <w:rPr>
          <w:color w:val="000000"/>
          <w:spacing w:val="-1"/>
          <w:sz w:val="28"/>
          <w:szCs w:val="28"/>
        </w:rPr>
        <w:t>59(да), 61 (да), 80(да), 86(нет), 88(да), 91(да), 93(нет)</w:t>
      </w:r>
    </w:p>
    <w:p w:rsidR="008D2116" w:rsidRDefault="008D2116" w:rsidP="008D2116">
      <w:pPr>
        <w:shd w:val="clear" w:color="auto" w:fill="FFFFFF"/>
        <w:spacing w:before="230" w:line="360" w:lineRule="auto"/>
        <w:ind w:firstLine="567"/>
        <w:jc w:val="both"/>
        <w:rPr>
          <w:sz w:val="28"/>
          <w:szCs w:val="28"/>
        </w:rPr>
      </w:pPr>
    </w:p>
    <w:p w:rsidR="008D2116" w:rsidRDefault="008D2116" w:rsidP="008D2116">
      <w:pPr>
        <w:shd w:val="clear" w:color="auto" w:fill="FFFFFF"/>
        <w:spacing w:line="360" w:lineRule="auto"/>
        <w:ind w:firstLine="567"/>
        <w:jc w:val="both"/>
        <w:rPr>
          <w:sz w:val="28"/>
          <w:szCs w:val="28"/>
        </w:rPr>
      </w:pPr>
      <w:r>
        <w:rPr>
          <w:color w:val="000000"/>
          <w:spacing w:val="1"/>
          <w:sz w:val="28"/>
          <w:szCs w:val="28"/>
        </w:rPr>
        <w:t>3. Шкала склонности к аддиктивному поведению</w:t>
      </w:r>
    </w:p>
    <w:p w:rsidR="008D2116" w:rsidRDefault="008D2116" w:rsidP="008D2116">
      <w:pPr>
        <w:shd w:val="clear" w:color="auto" w:fill="FFFFFF"/>
        <w:spacing w:before="252" w:line="360" w:lineRule="auto"/>
        <w:ind w:firstLine="567"/>
        <w:jc w:val="both"/>
        <w:rPr>
          <w:sz w:val="28"/>
          <w:szCs w:val="28"/>
        </w:rPr>
      </w:pPr>
      <w:r>
        <w:rPr>
          <w:color w:val="000000"/>
          <w:spacing w:val="1"/>
          <w:sz w:val="28"/>
          <w:szCs w:val="28"/>
        </w:rPr>
        <w:t xml:space="preserve">14(да), 13(да), 22(да), 26(да), 27(да), 31 (да), 34(да), 35(да), 43(да), 59(да), 60(да), </w:t>
      </w:r>
      <w:r>
        <w:rPr>
          <w:color w:val="000000"/>
          <w:sz w:val="28"/>
          <w:szCs w:val="28"/>
        </w:rPr>
        <w:t>62(да), 63{да), 64Сца), 67(да), 74(да), 81(да), 91(да), 95(нет)</w:t>
      </w:r>
    </w:p>
    <w:p w:rsidR="008D2116" w:rsidRDefault="008D2116" w:rsidP="008D2116">
      <w:pPr>
        <w:shd w:val="clear" w:color="auto" w:fill="FFFFFF"/>
        <w:spacing w:before="227" w:line="360" w:lineRule="auto"/>
        <w:ind w:firstLine="567"/>
        <w:jc w:val="both"/>
        <w:rPr>
          <w:sz w:val="28"/>
          <w:szCs w:val="28"/>
        </w:rPr>
      </w:pPr>
      <w:r>
        <w:rPr>
          <w:color w:val="000000"/>
          <w:spacing w:val="1"/>
          <w:sz w:val="28"/>
          <w:szCs w:val="28"/>
        </w:rPr>
        <w:t>4. Шкала склонности к самоповреждающему и саморазрушающему поведению</w:t>
      </w:r>
    </w:p>
    <w:p w:rsidR="008D2116" w:rsidRDefault="008D2116" w:rsidP="008D2116">
      <w:pPr>
        <w:shd w:val="clear" w:color="auto" w:fill="FFFFFF"/>
        <w:spacing w:before="241" w:line="360" w:lineRule="auto"/>
        <w:ind w:firstLine="567"/>
        <w:jc w:val="both"/>
        <w:rPr>
          <w:sz w:val="28"/>
          <w:szCs w:val="28"/>
        </w:rPr>
      </w:pPr>
      <w:r>
        <w:rPr>
          <w:color w:val="000000"/>
          <w:spacing w:val="4"/>
          <w:sz w:val="28"/>
          <w:szCs w:val="28"/>
        </w:rPr>
        <w:t xml:space="preserve">3(да), 6(да), 9(да), 12(да), 24(нет), 27(да), 28(да), 39(да), 51 (да), 52(да), 58(да), </w:t>
      </w:r>
      <w:r>
        <w:rPr>
          <w:color w:val="000000"/>
          <w:sz w:val="28"/>
          <w:szCs w:val="28"/>
        </w:rPr>
        <w:t>68(да), 73(да), 75(да), 76(да), 90{да), 91 (да), 92(да), 96(да), 97(да), 98(да), 99(да)</w:t>
      </w:r>
    </w:p>
    <w:p w:rsidR="008D2116" w:rsidRDefault="008D2116" w:rsidP="008D2116">
      <w:pPr>
        <w:shd w:val="clear" w:color="auto" w:fill="FFFFFF"/>
        <w:spacing w:before="227" w:line="360" w:lineRule="auto"/>
        <w:ind w:firstLine="567"/>
        <w:jc w:val="both"/>
        <w:rPr>
          <w:sz w:val="28"/>
          <w:szCs w:val="28"/>
        </w:rPr>
      </w:pPr>
      <w:r>
        <w:rPr>
          <w:color w:val="000000"/>
          <w:spacing w:val="1"/>
          <w:sz w:val="28"/>
          <w:szCs w:val="28"/>
        </w:rPr>
        <w:t>5. Шкала склонности к агрессии и насилию</w:t>
      </w:r>
    </w:p>
    <w:p w:rsidR="008D2116" w:rsidRDefault="008D2116" w:rsidP="008D2116">
      <w:pPr>
        <w:shd w:val="clear" w:color="auto" w:fill="FFFFFF"/>
        <w:spacing w:before="234" w:line="360" w:lineRule="auto"/>
        <w:ind w:firstLine="567"/>
        <w:jc w:val="both"/>
        <w:rPr>
          <w:sz w:val="28"/>
          <w:szCs w:val="28"/>
        </w:rPr>
      </w:pPr>
      <w:r>
        <w:rPr>
          <w:color w:val="000000"/>
          <w:spacing w:val="2"/>
          <w:sz w:val="28"/>
          <w:szCs w:val="28"/>
        </w:rPr>
        <w:lastRenderedPageBreak/>
        <w:t xml:space="preserve">3{да), 5(да), 15(нет), 16(да), 17(да), 25&lt;да), 40(нет), 42(да), 45(да), 48(да), 49(да), </w:t>
      </w:r>
      <w:r>
        <w:rPr>
          <w:color w:val="000000"/>
          <w:sz w:val="28"/>
          <w:szCs w:val="28"/>
        </w:rPr>
        <w:t xml:space="preserve">51(да), 65(да), 66(да), 71 (да), 77(да), 82(да), 85(да), 89(да), 94(да), 101(да), 102(да), </w:t>
      </w:r>
      <w:r>
        <w:rPr>
          <w:color w:val="000000"/>
          <w:spacing w:val="-2"/>
          <w:sz w:val="28"/>
          <w:szCs w:val="28"/>
        </w:rPr>
        <w:t>103(да), 104(да)</w:t>
      </w:r>
    </w:p>
    <w:p w:rsidR="008D2116" w:rsidRDefault="008D2116" w:rsidP="008D2116">
      <w:pPr>
        <w:shd w:val="clear" w:color="auto" w:fill="FFFFFF"/>
        <w:spacing w:before="209" w:line="360" w:lineRule="auto"/>
        <w:ind w:firstLine="567"/>
        <w:jc w:val="both"/>
        <w:rPr>
          <w:sz w:val="28"/>
          <w:szCs w:val="28"/>
        </w:rPr>
      </w:pPr>
      <w:r>
        <w:rPr>
          <w:color w:val="000000"/>
          <w:sz w:val="28"/>
          <w:szCs w:val="28"/>
        </w:rPr>
        <w:t>6. Шкала волевого контроля эмоциональных реакций</w:t>
      </w:r>
    </w:p>
    <w:p w:rsidR="008D2116" w:rsidRDefault="008D2116" w:rsidP="008D2116">
      <w:pPr>
        <w:shd w:val="clear" w:color="auto" w:fill="FFFFFF"/>
        <w:spacing w:before="234" w:line="360" w:lineRule="auto"/>
        <w:ind w:firstLine="567"/>
        <w:jc w:val="both"/>
        <w:rPr>
          <w:sz w:val="28"/>
          <w:szCs w:val="28"/>
        </w:rPr>
      </w:pPr>
      <w:r>
        <w:rPr>
          <w:color w:val="000000"/>
          <w:spacing w:val="1"/>
          <w:sz w:val="28"/>
          <w:szCs w:val="28"/>
        </w:rPr>
        <w:t>7(да), 19(да), 20(да), 29(нет), 36(да), 49(да), 56&lt;да), 57(да), 69(да), 70(да), 71 (да), 78(да), 84(да), 89(да), 94(да)</w:t>
      </w:r>
    </w:p>
    <w:p w:rsidR="008D2116" w:rsidRDefault="008D2116" w:rsidP="008D2116">
      <w:pPr>
        <w:shd w:val="clear" w:color="auto" w:fill="FFFFFF"/>
        <w:spacing w:before="223" w:line="360" w:lineRule="auto"/>
        <w:ind w:firstLine="567"/>
        <w:jc w:val="both"/>
        <w:rPr>
          <w:sz w:val="28"/>
          <w:szCs w:val="28"/>
        </w:rPr>
      </w:pPr>
      <w:r>
        <w:rPr>
          <w:color w:val="000000"/>
          <w:sz w:val="28"/>
          <w:szCs w:val="28"/>
        </w:rPr>
        <w:t>7. Шкала склонности к делинквентному поведению</w:t>
      </w:r>
    </w:p>
    <w:p w:rsidR="008D2116" w:rsidRDefault="008D2116" w:rsidP="008D2116">
      <w:pPr>
        <w:shd w:val="clear" w:color="auto" w:fill="FFFFFF"/>
        <w:spacing w:before="238" w:line="360" w:lineRule="auto"/>
        <w:ind w:firstLine="567"/>
        <w:jc w:val="both"/>
        <w:rPr>
          <w:sz w:val="28"/>
          <w:szCs w:val="28"/>
        </w:rPr>
      </w:pPr>
      <w:r>
        <w:rPr>
          <w:color w:val="000000"/>
          <w:spacing w:val="-2"/>
          <w:sz w:val="28"/>
          <w:szCs w:val="28"/>
        </w:rPr>
        <w:t xml:space="preserve">1(да), 3(да), 7(да), 11 (да), 25(да), 28(да), 31 (да), 35(да), 43(да), 48(да), 53(да). 58(да), </w:t>
      </w:r>
      <w:r>
        <w:rPr>
          <w:color w:val="000000"/>
          <w:sz w:val="28"/>
          <w:szCs w:val="28"/>
        </w:rPr>
        <w:t>61 (да), 83(да), 64(да), 66(да), 79(да), 93(нет), 98(да), 99(да), 102(да)</w:t>
      </w:r>
    </w:p>
    <w:p w:rsidR="008D2116" w:rsidRDefault="008D2116" w:rsidP="008D2116">
      <w:pPr>
        <w:shd w:val="clear" w:color="auto" w:fill="FFFFFF"/>
        <w:spacing w:before="227" w:line="360" w:lineRule="auto"/>
        <w:ind w:firstLine="567"/>
        <w:jc w:val="both"/>
        <w:rPr>
          <w:sz w:val="28"/>
          <w:szCs w:val="28"/>
        </w:rPr>
      </w:pPr>
      <w:r>
        <w:rPr>
          <w:color w:val="000000"/>
          <w:sz w:val="28"/>
          <w:szCs w:val="28"/>
        </w:rPr>
        <w:t>8. Шкала принятия женской социальной роли</w:t>
      </w:r>
    </w:p>
    <w:p w:rsidR="008D2116" w:rsidRDefault="008D2116" w:rsidP="008D2116">
      <w:pPr>
        <w:shd w:val="clear" w:color="auto" w:fill="FFFFFF"/>
        <w:spacing w:before="230" w:line="360" w:lineRule="auto"/>
        <w:ind w:firstLine="567"/>
        <w:jc w:val="both"/>
        <w:rPr>
          <w:sz w:val="28"/>
          <w:szCs w:val="28"/>
        </w:rPr>
      </w:pPr>
      <w:r>
        <w:rPr>
          <w:color w:val="000000"/>
          <w:spacing w:val="6"/>
          <w:sz w:val="28"/>
          <w:szCs w:val="28"/>
        </w:rPr>
        <w:t xml:space="preserve">З(нет), 5(нет), 9(нет), 16(нет), 18(нет), 25(нет), 41(нет), 45(нет), 51(нет), 58(нет), </w:t>
      </w:r>
      <w:r>
        <w:rPr>
          <w:color w:val="000000"/>
          <w:sz w:val="28"/>
          <w:szCs w:val="28"/>
        </w:rPr>
        <w:t>61 (нет), 68(нет), 73(нет), 85(нет), 93(да), 95(да), 96(нет)</w:t>
      </w:r>
      <w:r>
        <w:rPr>
          <w:color w:val="000000"/>
          <w:sz w:val="28"/>
          <w:szCs w:val="28"/>
          <w:vertAlign w:val="subscript"/>
        </w:rPr>
        <w:t>,</w:t>
      </w:r>
      <w:r>
        <w:rPr>
          <w:color w:val="000000"/>
          <w:sz w:val="28"/>
          <w:szCs w:val="28"/>
        </w:rPr>
        <w:t xml:space="preserve"> 105(да), 106(нет), 107(да), </w:t>
      </w:r>
      <w:r>
        <w:rPr>
          <w:color w:val="000000"/>
          <w:spacing w:val="-5"/>
          <w:sz w:val="28"/>
          <w:szCs w:val="28"/>
        </w:rPr>
        <w:t>108(да)</w:t>
      </w:r>
    </w:p>
    <w:p w:rsidR="008D2116" w:rsidRDefault="008D2116" w:rsidP="008D2116">
      <w:pPr>
        <w:shd w:val="clear" w:color="auto" w:fill="FFFFFF"/>
        <w:spacing w:before="212" w:line="360" w:lineRule="auto"/>
        <w:ind w:firstLine="567"/>
        <w:jc w:val="both"/>
        <w:rPr>
          <w:sz w:val="28"/>
          <w:szCs w:val="28"/>
        </w:rPr>
      </w:pPr>
      <w:r>
        <w:rPr>
          <w:color w:val="000000"/>
          <w:spacing w:val="-7"/>
          <w:sz w:val="28"/>
          <w:szCs w:val="28"/>
        </w:rPr>
        <w:t>Примечание: Пункты 23</w:t>
      </w:r>
      <w:r>
        <w:rPr>
          <w:color w:val="000000"/>
          <w:spacing w:val="-7"/>
          <w:sz w:val="28"/>
          <w:szCs w:val="28"/>
          <w:vertAlign w:val="subscript"/>
        </w:rPr>
        <w:t>;</w:t>
      </w:r>
      <w:r>
        <w:rPr>
          <w:color w:val="000000"/>
          <w:spacing w:val="-7"/>
          <w:sz w:val="28"/>
          <w:szCs w:val="28"/>
        </w:rPr>
        <w:t xml:space="preserve"> 46, 47, 72, 100 являются маскировочными и содержательно </w:t>
      </w:r>
      <w:r>
        <w:rPr>
          <w:color w:val="000000"/>
          <w:spacing w:val="-9"/>
          <w:sz w:val="28"/>
          <w:szCs w:val="28"/>
        </w:rPr>
        <w:t>не интерпретируются. Некоторые пункты опросника входят одновременно в несколько шкал.</w:t>
      </w:r>
    </w:p>
    <w:p w:rsidR="008D2116" w:rsidRDefault="008D2116" w:rsidP="008D2116">
      <w:pPr>
        <w:spacing w:after="281" w:line="360" w:lineRule="auto"/>
        <w:ind w:left="-1800"/>
        <w:jc w:val="both"/>
        <w:rPr>
          <w:sz w:val="28"/>
          <w:szCs w:val="28"/>
        </w:rPr>
      </w:pPr>
    </w:p>
    <w:p w:rsidR="008D2116" w:rsidRDefault="008D2116" w:rsidP="008D2116">
      <w:pPr>
        <w:spacing w:line="360" w:lineRule="auto"/>
        <w:ind w:left="-1800"/>
        <w:jc w:val="both"/>
        <w:rPr>
          <w:sz w:val="28"/>
          <w:szCs w:val="28"/>
        </w:rPr>
      </w:pPr>
    </w:p>
    <w:p w:rsidR="008D2116" w:rsidRDefault="008D2116" w:rsidP="008D2116">
      <w:pPr>
        <w:spacing w:line="360" w:lineRule="auto"/>
        <w:ind w:left="-1800"/>
        <w:jc w:val="both"/>
        <w:rPr>
          <w:sz w:val="28"/>
          <w:szCs w:val="28"/>
        </w:rPr>
      </w:pPr>
    </w:p>
    <w:p w:rsidR="008D2116" w:rsidRPr="00222519" w:rsidRDefault="008D2116" w:rsidP="008D2116">
      <w:pPr>
        <w:jc w:val="center"/>
      </w:pPr>
    </w:p>
    <w:p w:rsidR="00CC7137" w:rsidRDefault="00CC7137" w:rsidP="008D2116">
      <w:pPr>
        <w:tabs>
          <w:tab w:val="left" w:pos="5300"/>
        </w:tabs>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Pr="00CC7137" w:rsidRDefault="00CC7137" w:rsidP="00CC7137">
      <w:pPr>
        <w:rPr>
          <w:sz w:val="28"/>
        </w:rPr>
      </w:pPr>
    </w:p>
    <w:p w:rsidR="00CC7137" w:rsidRDefault="00CC7137" w:rsidP="00CC7137">
      <w:pPr>
        <w:rPr>
          <w:sz w:val="28"/>
        </w:rPr>
      </w:pPr>
    </w:p>
    <w:p w:rsidR="00CC7137" w:rsidRDefault="00CC7137" w:rsidP="00CC7137">
      <w:pPr>
        <w:rPr>
          <w:sz w:val="28"/>
        </w:rPr>
      </w:pPr>
    </w:p>
    <w:p w:rsidR="008D2116" w:rsidRDefault="00CC7137" w:rsidP="00CC7137">
      <w:pPr>
        <w:tabs>
          <w:tab w:val="left" w:pos="7260"/>
        </w:tabs>
        <w:rPr>
          <w:sz w:val="28"/>
        </w:rPr>
      </w:pPr>
      <w:r>
        <w:rPr>
          <w:sz w:val="28"/>
        </w:rPr>
        <w:tab/>
      </w:r>
    </w:p>
    <w:p w:rsidR="00CC7137" w:rsidRDefault="00CC7137" w:rsidP="00CC7137">
      <w:pPr>
        <w:tabs>
          <w:tab w:val="left" w:pos="7260"/>
        </w:tabs>
        <w:rPr>
          <w:sz w:val="28"/>
        </w:rPr>
      </w:pPr>
    </w:p>
    <w:p w:rsidR="00CC7137" w:rsidRDefault="00CC7137" w:rsidP="00CC7137">
      <w:pPr>
        <w:tabs>
          <w:tab w:val="left" w:pos="7260"/>
        </w:tabs>
        <w:rPr>
          <w:sz w:val="28"/>
        </w:rPr>
      </w:pPr>
    </w:p>
    <w:p w:rsidR="00CC7137" w:rsidRPr="00EA292E" w:rsidRDefault="00CC7137" w:rsidP="00CC7137">
      <w:pPr>
        <w:pStyle w:val="6"/>
        <w:jc w:val="right"/>
        <w:rPr>
          <w:szCs w:val="28"/>
        </w:rPr>
      </w:pPr>
      <w:r w:rsidRPr="00EA292E">
        <w:rPr>
          <w:szCs w:val="28"/>
        </w:rPr>
        <w:t>Приложение 5</w:t>
      </w:r>
    </w:p>
    <w:p w:rsidR="00CC7137" w:rsidRDefault="00CC7137" w:rsidP="00CC7137">
      <w:pPr>
        <w:jc w:val="center"/>
        <w:rPr>
          <w:b/>
          <w:bCs/>
          <w:sz w:val="28"/>
        </w:rPr>
      </w:pPr>
    </w:p>
    <w:p w:rsidR="00CC7137" w:rsidRPr="00CC7137" w:rsidRDefault="00CC7137" w:rsidP="00CC7137">
      <w:pPr>
        <w:pStyle w:val="a4"/>
        <w:jc w:val="center"/>
        <w:rPr>
          <w:b/>
          <w:sz w:val="28"/>
          <w:szCs w:val="28"/>
        </w:rPr>
      </w:pPr>
      <w:r w:rsidRPr="00CC7137">
        <w:rPr>
          <w:b/>
          <w:sz w:val="28"/>
          <w:szCs w:val="28"/>
        </w:rPr>
        <w:t>Опросник экспресс-диагностики эмпатии И. М. Юсупова</w:t>
      </w:r>
    </w:p>
    <w:p w:rsidR="00CC7137" w:rsidRDefault="00CC7137" w:rsidP="00CC7137">
      <w:pPr>
        <w:jc w:val="center"/>
        <w:rPr>
          <w:b/>
          <w:bCs/>
          <w:sz w:val="28"/>
        </w:rPr>
      </w:pPr>
    </w:p>
    <w:p w:rsidR="00CC7137" w:rsidRPr="00CC7137" w:rsidRDefault="00CC7137" w:rsidP="00CA2ED5">
      <w:pPr>
        <w:pStyle w:val="a4"/>
        <w:numPr>
          <w:ilvl w:val="0"/>
          <w:numId w:val="50"/>
        </w:numPr>
        <w:tabs>
          <w:tab w:val="left" w:pos="1240"/>
        </w:tabs>
        <w:spacing w:after="0" w:line="360" w:lineRule="auto"/>
        <w:jc w:val="both"/>
        <w:rPr>
          <w:bCs/>
          <w:sz w:val="28"/>
        </w:rPr>
      </w:pPr>
      <w:r w:rsidRPr="00CC7137">
        <w:rPr>
          <w:bCs/>
          <w:sz w:val="28"/>
        </w:rPr>
        <w:t>Мне больше нравятся книги о путешествиях, чем книги из серии «Жизнь замечательных людей».</w:t>
      </w:r>
    </w:p>
    <w:p w:rsidR="00CC7137" w:rsidRDefault="00CC7137" w:rsidP="00CA2ED5">
      <w:pPr>
        <w:numPr>
          <w:ilvl w:val="0"/>
          <w:numId w:val="50"/>
        </w:numPr>
        <w:spacing w:line="360" w:lineRule="auto"/>
        <w:jc w:val="both"/>
        <w:rPr>
          <w:sz w:val="28"/>
        </w:rPr>
      </w:pPr>
      <w:r>
        <w:rPr>
          <w:sz w:val="28"/>
        </w:rPr>
        <w:t>Взрослых детей раздражает забота старших.</w:t>
      </w:r>
    </w:p>
    <w:p w:rsidR="00CC7137" w:rsidRDefault="00CC7137" w:rsidP="00CA2ED5">
      <w:pPr>
        <w:numPr>
          <w:ilvl w:val="0"/>
          <w:numId w:val="50"/>
        </w:numPr>
        <w:spacing w:line="360" w:lineRule="auto"/>
        <w:jc w:val="both"/>
        <w:rPr>
          <w:sz w:val="28"/>
        </w:rPr>
      </w:pPr>
      <w:r>
        <w:rPr>
          <w:sz w:val="28"/>
        </w:rPr>
        <w:t>Мне нравится размышлять о причинах успехов и неудач других людей.</w:t>
      </w:r>
    </w:p>
    <w:p w:rsidR="00CC7137" w:rsidRDefault="00CC7137" w:rsidP="00CA2ED5">
      <w:pPr>
        <w:numPr>
          <w:ilvl w:val="0"/>
          <w:numId w:val="50"/>
        </w:numPr>
        <w:spacing w:line="360" w:lineRule="auto"/>
        <w:jc w:val="both"/>
        <w:rPr>
          <w:sz w:val="28"/>
        </w:rPr>
      </w:pPr>
      <w:r>
        <w:rPr>
          <w:sz w:val="28"/>
        </w:rPr>
        <w:t>Среди всех музыкальных передач предпочитаю современную музыку.</w:t>
      </w:r>
    </w:p>
    <w:p w:rsidR="00CC7137" w:rsidRDefault="00CC7137" w:rsidP="00CA2ED5">
      <w:pPr>
        <w:numPr>
          <w:ilvl w:val="0"/>
          <w:numId w:val="50"/>
        </w:numPr>
        <w:spacing w:line="360" w:lineRule="auto"/>
        <w:jc w:val="both"/>
        <w:rPr>
          <w:sz w:val="28"/>
        </w:rPr>
      </w:pPr>
      <w:r>
        <w:rPr>
          <w:sz w:val="28"/>
        </w:rPr>
        <w:t>Чрезмерную раздражительность и несправедливые упреки больного надо терпеть, даже если они продолжаются годами.</w:t>
      </w:r>
    </w:p>
    <w:p w:rsidR="00CC7137" w:rsidRDefault="00CC7137" w:rsidP="00CA2ED5">
      <w:pPr>
        <w:numPr>
          <w:ilvl w:val="0"/>
          <w:numId w:val="50"/>
        </w:numPr>
        <w:spacing w:line="360" w:lineRule="auto"/>
        <w:jc w:val="both"/>
        <w:rPr>
          <w:sz w:val="28"/>
        </w:rPr>
      </w:pPr>
      <w:r>
        <w:rPr>
          <w:sz w:val="28"/>
        </w:rPr>
        <w:t>Больному человеку можно помочь даже словом</w:t>
      </w:r>
    </w:p>
    <w:p w:rsidR="00CC7137" w:rsidRDefault="00CC7137" w:rsidP="00CA2ED5">
      <w:pPr>
        <w:numPr>
          <w:ilvl w:val="0"/>
          <w:numId w:val="50"/>
        </w:numPr>
        <w:spacing w:line="360" w:lineRule="auto"/>
        <w:jc w:val="both"/>
        <w:rPr>
          <w:sz w:val="28"/>
        </w:rPr>
      </w:pPr>
      <w:r>
        <w:rPr>
          <w:sz w:val="28"/>
        </w:rPr>
        <w:t>Посторонним людям не следует вмешиваться в конфликт между двумя лицами.</w:t>
      </w:r>
    </w:p>
    <w:p w:rsidR="00CC7137" w:rsidRDefault="00CC7137" w:rsidP="00CA2ED5">
      <w:pPr>
        <w:numPr>
          <w:ilvl w:val="0"/>
          <w:numId w:val="50"/>
        </w:numPr>
        <w:spacing w:line="360" w:lineRule="auto"/>
        <w:jc w:val="both"/>
        <w:rPr>
          <w:sz w:val="28"/>
        </w:rPr>
      </w:pPr>
      <w:r>
        <w:rPr>
          <w:sz w:val="28"/>
        </w:rPr>
        <w:lastRenderedPageBreak/>
        <w:t>Старые люди, как правило, беспричинно обидчивы.</w:t>
      </w:r>
    </w:p>
    <w:p w:rsidR="00CC7137" w:rsidRDefault="00CC7137" w:rsidP="00CA2ED5">
      <w:pPr>
        <w:numPr>
          <w:ilvl w:val="0"/>
          <w:numId w:val="50"/>
        </w:numPr>
        <w:spacing w:line="360" w:lineRule="auto"/>
        <w:jc w:val="both"/>
        <w:rPr>
          <w:sz w:val="28"/>
        </w:rPr>
      </w:pPr>
      <w:r>
        <w:rPr>
          <w:sz w:val="28"/>
        </w:rPr>
        <w:t>Когда я в детстве слушал грустную историю, на мои глаза сами по себе наворачивались слезы.</w:t>
      </w:r>
    </w:p>
    <w:p w:rsidR="00CC7137" w:rsidRDefault="00CC7137" w:rsidP="00CA2ED5">
      <w:pPr>
        <w:numPr>
          <w:ilvl w:val="0"/>
          <w:numId w:val="50"/>
        </w:numPr>
        <w:spacing w:line="360" w:lineRule="auto"/>
        <w:jc w:val="both"/>
        <w:rPr>
          <w:sz w:val="28"/>
        </w:rPr>
      </w:pPr>
      <w:r>
        <w:rPr>
          <w:sz w:val="28"/>
        </w:rPr>
        <w:t>Раздраженное состояние моих родителей влияет на мое настроение.</w:t>
      </w:r>
    </w:p>
    <w:p w:rsidR="00CC7137" w:rsidRDefault="00CC7137" w:rsidP="00CA2ED5">
      <w:pPr>
        <w:numPr>
          <w:ilvl w:val="0"/>
          <w:numId w:val="50"/>
        </w:numPr>
        <w:spacing w:line="360" w:lineRule="auto"/>
        <w:jc w:val="both"/>
        <w:rPr>
          <w:sz w:val="28"/>
        </w:rPr>
      </w:pPr>
      <w:r>
        <w:rPr>
          <w:sz w:val="28"/>
        </w:rPr>
        <w:t>Я равнодушен к критике в свой адрес.</w:t>
      </w:r>
    </w:p>
    <w:p w:rsidR="00CC7137" w:rsidRDefault="00CC7137" w:rsidP="00CA2ED5">
      <w:pPr>
        <w:numPr>
          <w:ilvl w:val="0"/>
          <w:numId w:val="50"/>
        </w:numPr>
        <w:spacing w:line="360" w:lineRule="auto"/>
        <w:jc w:val="both"/>
        <w:rPr>
          <w:sz w:val="28"/>
        </w:rPr>
      </w:pPr>
      <w:r>
        <w:rPr>
          <w:sz w:val="28"/>
        </w:rPr>
        <w:t>Мне больше нравится рассматривать портреты, чем картины с пейзажами.</w:t>
      </w:r>
    </w:p>
    <w:p w:rsidR="00CC7137" w:rsidRDefault="00CC7137" w:rsidP="00CA2ED5">
      <w:pPr>
        <w:numPr>
          <w:ilvl w:val="0"/>
          <w:numId w:val="50"/>
        </w:numPr>
        <w:spacing w:line="360" w:lineRule="auto"/>
        <w:jc w:val="both"/>
        <w:rPr>
          <w:sz w:val="28"/>
        </w:rPr>
      </w:pPr>
      <w:r>
        <w:rPr>
          <w:sz w:val="28"/>
        </w:rPr>
        <w:t>Я всегда все родителям прощал, даже если они были неправы.</w:t>
      </w:r>
    </w:p>
    <w:p w:rsidR="00CC7137" w:rsidRDefault="00CC7137" w:rsidP="00CA2ED5">
      <w:pPr>
        <w:numPr>
          <w:ilvl w:val="0"/>
          <w:numId w:val="50"/>
        </w:numPr>
        <w:spacing w:line="360" w:lineRule="auto"/>
        <w:jc w:val="both"/>
        <w:rPr>
          <w:sz w:val="28"/>
        </w:rPr>
      </w:pPr>
      <w:r>
        <w:rPr>
          <w:sz w:val="28"/>
        </w:rPr>
        <w:t>Если лошадь плохо тянет, ее нужно хлестать.</w:t>
      </w:r>
    </w:p>
    <w:p w:rsidR="00CC7137" w:rsidRDefault="00CC7137" w:rsidP="00CA2ED5">
      <w:pPr>
        <w:numPr>
          <w:ilvl w:val="0"/>
          <w:numId w:val="50"/>
        </w:numPr>
        <w:spacing w:line="360" w:lineRule="auto"/>
        <w:jc w:val="both"/>
        <w:rPr>
          <w:sz w:val="28"/>
        </w:rPr>
      </w:pPr>
      <w:r>
        <w:rPr>
          <w:sz w:val="28"/>
        </w:rPr>
        <w:t>Когда я читаю о драматических событиях в жизни людей, то чувствую, словно это происходит со мной.</w:t>
      </w:r>
    </w:p>
    <w:p w:rsidR="00CC7137" w:rsidRDefault="00CC7137" w:rsidP="00CA2ED5">
      <w:pPr>
        <w:numPr>
          <w:ilvl w:val="0"/>
          <w:numId w:val="50"/>
        </w:numPr>
        <w:spacing w:line="360" w:lineRule="auto"/>
        <w:jc w:val="both"/>
        <w:rPr>
          <w:sz w:val="28"/>
        </w:rPr>
      </w:pPr>
      <w:r>
        <w:rPr>
          <w:sz w:val="28"/>
        </w:rPr>
        <w:t>Родители относятся к своим детям справедливо.</w:t>
      </w:r>
    </w:p>
    <w:p w:rsidR="00CC7137" w:rsidRDefault="00CC7137" w:rsidP="00CA2ED5">
      <w:pPr>
        <w:numPr>
          <w:ilvl w:val="0"/>
          <w:numId w:val="50"/>
        </w:numPr>
        <w:spacing w:line="360" w:lineRule="auto"/>
        <w:jc w:val="both"/>
        <w:rPr>
          <w:sz w:val="28"/>
        </w:rPr>
      </w:pPr>
      <w:r>
        <w:rPr>
          <w:sz w:val="28"/>
        </w:rPr>
        <w:t>Видя ссорящихся подростков или взрослых, я вмешиваюсь.</w:t>
      </w:r>
    </w:p>
    <w:p w:rsidR="00CC7137" w:rsidRDefault="00CC7137" w:rsidP="00CA2ED5">
      <w:pPr>
        <w:numPr>
          <w:ilvl w:val="0"/>
          <w:numId w:val="50"/>
        </w:numPr>
        <w:spacing w:line="360" w:lineRule="auto"/>
        <w:jc w:val="both"/>
        <w:rPr>
          <w:sz w:val="28"/>
        </w:rPr>
      </w:pPr>
      <w:r>
        <w:rPr>
          <w:sz w:val="28"/>
        </w:rPr>
        <w:t>Я не обращаю внимание на  плохое настроение своих родителей.</w:t>
      </w:r>
    </w:p>
    <w:p w:rsidR="00CC7137" w:rsidRDefault="00CC7137" w:rsidP="00CA2ED5">
      <w:pPr>
        <w:numPr>
          <w:ilvl w:val="0"/>
          <w:numId w:val="50"/>
        </w:numPr>
        <w:spacing w:line="360" w:lineRule="auto"/>
        <w:jc w:val="both"/>
        <w:rPr>
          <w:sz w:val="28"/>
        </w:rPr>
      </w:pPr>
      <w:r>
        <w:rPr>
          <w:sz w:val="28"/>
        </w:rPr>
        <w:t>Я подолгу наблюдаю за поведением птиц и животных, откладывая другие дела.</w:t>
      </w:r>
    </w:p>
    <w:p w:rsidR="00CC7137" w:rsidRDefault="00CC7137" w:rsidP="00CA2ED5">
      <w:pPr>
        <w:numPr>
          <w:ilvl w:val="0"/>
          <w:numId w:val="50"/>
        </w:numPr>
        <w:spacing w:line="360" w:lineRule="auto"/>
        <w:jc w:val="both"/>
        <w:rPr>
          <w:sz w:val="28"/>
        </w:rPr>
      </w:pPr>
      <w:r>
        <w:rPr>
          <w:sz w:val="28"/>
        </w:rPr>
        <w:t>Фильмы и книги могут вызывать слезы только у несерьезных людей.</w:t>
      </w:r>
    </w:p>
    <w:p w:rsidR="00CC7137" w:rsidRDefault="00CC7137" w:rsidP="00CA2ED5">
      <w:pPr>
        <w:numPr>
          <w:ilvl w:val="0"/>
          <w:numId w:val="50"/>
        </w:numPr>
        <w:spacing w:line="360" w:lineRule="auto"/>
        <w:jc w:val="both"/>
        <w:rPr>
          <w:sz w:val="28"/>
        </w:rPr>
      </w:pPr>
      <w:r>
        <w:rPr>
          <w:sz w:val="28"/>
        </w:rPr>
        <w:t>Мне нравится наблюдать за выражением лиц и поведением незнакомых людей.</w:t>
      </w:r>
    </w:p>
    <w:p w:rsidR="00CC7137" w:rsidRDefault="00CC7137" w:rsidP="00CA2ED5">
      <w:pPr>
        <w:numPr>
          <w:ilvl w:val="0"/>
          <w:numId w:val="50"/>
        </w:numPr>
        <w:spacing w:line="360" w:lineRule="auto"/>
        <w:jc w:val="both"/>
        <w:rPr>
          <w:sz w:val="28"/>
        </w:rPr>
      </w:pPr>
      <w:r>
        <w:rPr>
          <w:sz w:val="28"/>
        </w:rPr>
        <w:t>В детстве я приводил домой бездомных собак и кошек.</w:t>
      </w:r>
    </w:p>
    <w:p w:rsidR="00CC7137" w:rsidRDefault="00CC7137" w:rsidP="00CA2ED5">
      <w:pPr>
        <w:numPr>
          <w:ilvl w:val="0"/>
          <w:numId w:val="50"/>
        </w:numPr>
        <w:spacing w:line="360" w:lineRule="auto"/>
        <w:jc w:val="both"/>
        <w:rPr>
          <w:sz w:val="28"/>
        </w:rPr>
      </w:pPr>
      <w:r>
        <w:rPr>
          <w:sz w:val="28"/>
        </w:rPr>
        <w:t>Все люди необоснованно озлобленны.</w:t>
      </w:r>
    </w:p>
    <w:p w:rsidR="00CC7137" w:rsidRDefault="00CC7137" w:rsidP="00CA2ED5">
      <w:pPr>
        <w:numPr>
          <w:ilvl w:val="0"/>
          <w:numId w:val="50"/>
        </w:numPr>
        <w:spacing w:line="360" w:lineRule="auto"/>
        <w:jc w:val="both"/>
        <w:rPr>
          <w:sz w:val="28"/>
        </w:rPr>
      </w:pPr>
      <w:r>
        <w:rPr>
          <w:sz w:val="28"/>
        </w:rPr>
        <w:t>Глядя на постороннего человека, мне хочется угадать, как сложится его жизнь.</w:t>
      </w:r>
    </w:p>
    <w:p w:rsidR="00CC7137" w:rsidRDefault="00CC7137" w:rsidP="00CA2ED5">
      <w:pPr>
        <w:numPr>
          <w:ilvl w:val="0"/>
          <w:numId w:val="50"/>
        </w:numPr>
        <w:spacing w:line="360" w:lineRule="auto"/>
        <w:jc w:val="both"/>
        <w:rPr>
          <w:sz w:val="28"/>
        </w:rPr>
      </w:pPr>
      <w:r>
        <w:rPr>
          <w:sz w:val="28"/>
        </w:rPr>
        <w:t>При виде покалеченного животного я стараюсь ему чем-то помочь.</w:t>
      </w:r>
    </w:p>
    <w:p w:rsidR="00CC7137" w:rsidRDefault="00CC7137" w:rsidP="00CA2ED5">
      <w:pPr>
        <w:numPr>
          <w:ilvl w:val="0"/>
          <w:numId w:val="50"/>
        </w:numPr>
        <w:spacing w:line="360" w:lineRule="auto"/>
        <w:jc w:val="both"/>
        <w:rPr>
          <w:sz w:val="28"/>
        </w:rPr>
      </w:pPr>
      <w:r>
        <w:rPr>
          <w:sz w:val="28"/>
        </w:rPr>
        <w:t>В детстве младшие по возрасту ходили за мной по пятам.</w:t>
      </w:r>
    </w:p>
    <w:p w:rsidR="00CC7137" w:rsidRDefault="00CC7137" w:rsidP="00CA2ED5">
      <w:pPr>
        <w:numPr>
          <w:ilvl w:val="0"/>
          <w:numId w:val="50"/>
        </w:numPr>
        <w:spacing w:line="360" w:lineRule="auto"/>
        <w:jc w:val="both"/>
        <w:rPr>
          <w:sz w:val="28"/>
        </w:rPr>
      </w:pPr>
      <w:r>
        <w:rPr>
          <w:sz w:val="28"/>
        </w:rPr>
        <w:t>Человеку станет легче, если внимательно выслушать его жалобы.</w:t>
      </w:r>
    </w:p>
    <w:p w:rsidR="00CC7137" w:rsidRDefault="00CC7137" w:rsidP="00CA2ED5">
      <w:pPr>
        <w:numPr>
          <w:ilvl w:val="0"/>
          <w:numId w:val="50"/>
        </w:numPr>
        <w:spacing w:line="360" w:lineRule="auto"/>
        <w:jc w:val="both"/>
        <w:rPr>
          <w:sz w:val="28"/>
        </w:rPr>
      </w:pPr>
      <w:r>
        <w:rPr>
          <w:sz w:val="28"/>
        </w:rPr>
        <w:t>Увидев уличное происшествие, я стараюсь не попадать в число свидетелей.</w:t>
      </w:r>
    </w:p>
    <w:p w:rsidR="00CC7137" w:rsidRDefault="00CC7137" w:rsidP="00CA2ED5">
      <w:pPr>
        <w:numPr>
          <w:ilvl w:val="0"/>
          <w:numId w:val="50"/>
        </w:numPr>
        <w:spacing w:line="360" w:lineRule="auto"/>
        <w:jc w:val="both"/>
        <w:rPr>
          <w:sz w:val="28"/>
        </w:rPr>
      </w:pPr>
      <w:r>
        <w:rPr>
          <w:sz w:val="28"/>
        </w:rPr>
        <w:t>Младшим нравится, когда я предлагаю им свою идею, дело или развлечение.</w:t>
      </w:r>
    </w:p>
    <w:p w:rsidR="00CC7137" w:rsidRDefault="00CC7137" w:rsidP="00CA2ED5">
      <w:pPr>
        <w:numPr>
          <w:ilvl w:val="0"/>
          <w:numId w:val="50"/>
        </w:numPr>
        <w:spacing w:line="360" w:lineRule="auto"/>
        <w:jc w:val="both"/>
        <w:rPr>
          <w:sz w:val="28"/>
        </w:rPr>
      </w:pPr>
      <w:r>
        <w:rPr>
          <w:sz w:val="28"/>
        </w:rPr>
        <w:lastRenderedPageBreak/>
        <w:t>Люди преувеличивают способность животных чувствовать настроение своего хозяина.</w:t>
      </w:r>
    </w:p>
    <w:p w:rsidR="00CC7137" w:rsidRDefault="00CC7137" w:rsidP="00CA2ED5">
      <w:pPr>
        <w:numPr>
          <w:ilvl w:val="0"/>
          <w:numId w:val="50"/>
        </w:numPr>
        <w:spacing w:line="360" w:lineRule="auto"/>
        <w:jc w:val="both"/>
        <w:rPr>
          <w:sz w:val="28"/>
        </w:rPr>
      </w:pPr>
      <w:r>
        <w:rPr>
          <w:sz w:val="28"/>
        </w:rPr>
        <w:t xml:space="preserve"> Из затруднительных, конфликтных ситуаций человек должен выходить самостоятельно.</w:t>
      </w:r>
    </w:p>
    <w:p w:rsidR="00CC7137" w:rsidRDefault="00CC7137" w:rsidP="00CA2ED5">
      <w:pPr>
        <w:numPr>
          <w:ilvl w:val="0"/>
          <w:numId w:val="50"/>
        </w:numPr>
        <w:spacing w:line="360" w:lineRule="auto"/>
        <w:jc w:val="both"/>
        <w:rPr>
          <w:sz w:val="28"/>
        </w:rPr>
      </w:pPr>
      <w:r>
        <w:rPr>
          <w:sz w:val="28"/>
        </w:rPr>
        <w:t>Если ребенок плачет, на то есть свои причины.</w:t>
      </w:r>
    </w:p>
    <w:p w:rsidR="00CC7137" w:rsidRDefault="00CC7137" w:rsidP="00CA2ED5">
      <w:pPr>
        <w:numPr>
          <w:ilvl w:val="0"/>
          <w:numId w:val="50"/>
        </w:numPr>
        <w:spacing w:line="360" w:lineRule="auto"/>
        <w:jc w:val="both"/>
        <w:rPr>
          <w:sz w:val="28"/>
        </w:rPr>
      </w:pPr>
      <w:r>
        <w:rPr>
          <w:sz w:val="28"/>
        </w:rPr>
        <w:t>Молодежь должна всегда удовлетворять любые просьбы и чудачества стариков.</w:t>
      </w:r>
    </w:p>
    <w:p w:rsidR="00CC7137" w:rsidRDefault="00CC7137" w:rsidP="00CA2ED5">
      <w:pPr>
        <w:numPr>
          <w:ilvl w:val="0"/>
          <w:numId w:val="50"/>
        </w:numPr>
        <w:spacing w:line="360" w:lineRule="auto"/>
        <w:jc w:val="both"/>
        <w:rPr>
          <w:sz w:val="28"/>
        </w:rPr>
      </w:pPr>
      <w:r>
        <w:rPr>
          <w:sz w:val="28"/>
        </w:rPr>
        <w:t>Мне хотелось разобраться, почему некоторые мои одноклассники иногда задумчивы.</w:t>
      </w:r>
    </w:p>
    <w:p w:rsidR="00CC7137" w:rsidRDefault="00CC7137" w:rsidP="00CA2ED5">
      <w:pPr>
        <w:numPr>
          <w:ilvl w:val="0"/>
          <w:numId w:val="50"/>
        </w:numPr>
        <w:spacing w:line="360" w:lineRule="auto"/>
        <w:jc w:val="both"/>
        <w:rPr>
          <w:sz w:val="28"/>
        </w:rPr>
      </w:pPr>
      <w:r>
        <w:rPr>
          <w:sz w:val="28"/>
        </w:rPr>
        <w:t>Беспризорных домашних животных следует уничтожать.</w:t>
      </w:r>
    </w:p>
    <w:p w:rsidR="00CC7137" w:rsidRDefault="00CC7137" w:rsidP="00CA2ED5">
      <w:pPr>
        <w:numPr>
          <w:ilvl w:val="0"/>
          <w:numId w:val="50"/>
        </w:numPr>
        <w:spacing w:line="360" w:lineRule="auto"/>
        <w:jc w:val="both"/>
        <w:rPr>
          <w:sz w:val="28"/>
        </w:rPr>
      </w:pPr>
      <w:r>
        <w:rPr>
          <w:sz w:val="28"/>
        </w:rPr>
        <w:t xml:space="preserve">Если мои друзья начинают обсуждать со мной свои личные проблемы, я перевожу разговор на другую тему. </w:t>
      </w:r>
    </w:p>
    <w:p w:rsidR="00CC7137" w:rsidRDefault="00CC7137" w:rsidP="00CC7137">
      <w:pPr>
        <w:spacing w:line="360" w:lineRule="auto"/>
        <w:jc w:val="both"/>
      </w:pPr>
    </w:p>
    <w:p w:rsidR="00CC7137" w:rsidRDefault="00CC7137" w:rsidP="00CC7137">
      <w:pPr>
        <w:spacing w:line="360" w:lineRule="auto"/>
        <w:jc w:val="both"/>
      </w:pPr>
    </w:p>
    <w:p w:rsidR="00CC7137" w:rsidRDefault="00CC7137" w:rsidP="00CC7137">
      <w:pPr>
        <w:spacing w:line="360" w:lineRule="auto"/>
        <w:jc w:val="both"/>
      </w:pPr>
    </w:p>
    <w:p w:rsidR="00CC7137" w:rsidRDefault="00CC7137" w:rsidP="00CC7137">
      <w:pPr>
        <w:spacing w:line="360" w:lineRule="auto"/>
        <w:jc w:val="both"/>
      </w:pPr>
    </w:p>
    <w:p w:rsidR="00CC7137" w:rsidRDefault="00CC7137" w:rsidP="00CC7137">
      <w:pPr>
        <w:spacing w:line="360" w:lineRule="auto"/>
        <w:jc w:val="both"/>
      </w:pPr>
    </w:p>
    <w:p w:rsidR="00CC7137" w:rsidRDefault="00CC7137" w:rsidP="00CC7137">
      <w:pPr>
        <w:spacing w:line="360" w:lineRule="auto"/>
        <w:jc w:val="both"/>
      </w:pPr>
    </w:p>
    <w:p w:rsidR="00CC7137" w:rsidRPr="00D94DD1" w:rsidRDefault="00CC7137" w:rsidP="00CC7137">
      <w:pPr>
        <w:jc w:val="right"/>
        <w:rPr>
          <w:b/>
          <w:bCs/>
          <w:sz w:val="28"/>
          <w:szCs w:val="28"/>
        </w:rPr>
      </w:pPr>
      <w:r w:rsidRPr="00D94DD1">
        <w:rPr>
          <w:b/>
          <w:bCs/>
          <w:sz w:val="28"/>
          <w:szCs w:val="28"/>
        </w:rPr>
        <w:t xml:space="preserve">Таблица </w:t>
      </w:r>
      <w:r>
        <w:rPr>
          <w:b/>
          <w:bCs/>
          <w:sz w:val="28"/>
          <w:szCs w:val="28"/>
        </w:rPr>
        <w:t>3</w:t>
      </w:r>
    </w:p>
    <w:p w:rsidR="00CC7137" w:rsidRPr="00D94DD1" w:rsidRDefault="00CC7137" w:rsidP="00CC7137">
      <w:pPr>
        <w:pStyle w:val="2"/>
        <w:jc w:val="center"/>
        <w:rPr>
          <w:bCs/>
          <w:i/>
        </w:rPr>
      </w:pPr>
      <w:r w:rsidRPr="00D94DD1">
        <w:rPr>
          <w:bCs/>
          <w:i/>
        </w:rPr>
        <w:t>Ключ-дешифратор</w:t>
      </w:r>
    </w:p>
    <w:p w:rsidR="00CC7137" w:rsidRPr="00D94DD1" w:rsidRDefault="00CC7137" w:rsidP="00CC713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4"/>
        <w:gridCol w:w="5912"/>
        <w:gridCol w:w="3191"/>
      </w:tblGrid>
      <w:tr w:rsidR="00CC7137" w:rsidRPr="00D94DD1" w:rsidTr="00C619ED">
        <w:tblPrEx>
          <w:tblCellMar>
            <w:top w:w="0" w:type="dxa"/>
            <w:bottom w:w="0" w:type="dxa"/>
          </w:tblCellMar>
        </w:tblPrEx>
        <w:trPr>
          <w:cantSplit/>
          <w:trHeight w:val="730"/>
        </w:trPr>
        <w:tc>
          <w:tcPr>
            <w:tcW w:w="468" w:type="dxa"/>
            <w:tcBorders>
              <w:bottom w:val="single" w:sz="4" w:space="0" w:color="auto"/>
            </w:tcBorders>
          </w:tcPr>
          <w:p w:rsidR="00CC7137" w:rsidRPr="00D94DD1" w:rsidRDefault="00CC7137" w:rsidP="00C619ED">
            <w:pPr>
              <w:jc w:val="center"/>
              <w:rPr>
                <w:sz w:val="28"/>
                <w:szCs w:val="28"/>
              </w:rPr>
            </w:pPr>
            <w:r w:rsidRPr="00D94DD1">
              <w:rPr>
                <w:noProof/>
                <w:sz w:val="28"/>
                <w:szCs w:val="28"/>
              </w:rPr>
              <w:pict>
                <v:line id="_x0000_s2019" style="position:absolute;left:0;text-align:left;flip:y;z-index:251898880" from="18pt,4pt" to="315pt,31pt"/>
              </w:pict>
            </w:r>
            <w:r w:rsidRPr="00D94DD1">
              <w:rPr>
                <w:sz w:val="28"/>
                <w:szCs w:val="28"/>
              </w:rPr>
              <w:t>№</w:t>
            </w:r>
          </w:p>
        </w:tc>
        <w:tc>
          <w:tcPr>
            <w:tcW w:w="5912" w:type="dxa"/>
            <w:tcBorders>
              <w:bottom w:val="single" w:sz="4" w:space="0" w:color="auto"/>
            </w:tcBorders>
          </w:tcPr>
          <w:p w:rsidR="00CC7137" w:rsidRPr="00D94DD1" w:rsidRDefault="00CC7137" w:rsidP="00C619ED">
            <w:pPr>
              <w:tabs>
                <w:tab w:val="left" w:pos="180"/>
                <w:tab w:val="center" w:pos="2830"/>
              </w:tabs>
              <w:rPr>
                <w:sz w:val="28"/>
                <w:szCs w:val="28"/>
              </w:rPr>
            </w:pPr>
            <w:r w:rsidRPr="00D94DD1">
              <w:rPr>
                <w:sz w:val="28"/>
                <w:szCs w:val="28"/>
              </w:rPr>
              <w:tab/>
              <w:t>Шкала</w:t>
            </w:r>
          </w:p>
          <w:p w:rsidR="00CC7137" w:rsidRPr="00D94DD1" w:rsidRDefault="00CC7137" w:rsidP="00C619ED">
            <w:pPr>
              <w:tabs>
                <w:tab w:val="left" w:pos="180"/>
                <w:tab w:val="center" w:pos="2830"/>
              </w:tabs>
              <w:rPr>
                <w:sz w:val="28"/>
                <w:szCs w:val="28"/>
              </w:rPr>
            </w:pPr>
            <w:r w:rsidRPr="00D94DD1">
              <w:rPr>
                <w:sz w:val="28"/>
                <w:szCs w:val="28"/>
              </w:rPr>
              <w:t xml:space="preserve">                                             Название</w:t>
            </w:r>
            <w:r w:rsidRPr="00D94DD1">
              <w:rPr>
                <w:sz w:val="28"/>
                <w:szCs w:val="28"/>
              </w:rPr>
              <w:tab/>
              <w:t xml:space="preserve"> </w:t>
            </w:r>
          </w:p>
        </w:tc>
        <w:tc>
          <w:tcPr>
            <w:tcW w:w="3191" w:type="dxa"/>
            <w:tcBorders>
              <w:bottom w:val="single" w:sz="4" w:space="0" w:color="auto"/>
            </w:tcBorders>
          </w:tcPr>
          <w:p w:rsidR="00CC7137" w:rsidRPr="00D94DD1" w:rsidRDefault="00CC7137" w:rsidP="00C619ED">
            <w:pPr>
              <w:jc w:val="center"/>
              <w:rPr>
                <w:sz w:val="28"/>
                <w:szCs w:val="28"/>
              </w:rPr>
            </w:pPr>
            <w:r w:rsidRPr="00D94DD1">
              <w:rPr>
                <w:sz w:val="28"/>
                <w:szCs w:val="28"/>
              </w:rPr>
              <w:t xml:space="preserve">Номер </w:t>
            </w:r>
          </w:p>
          <w:p w:rsidR="00CC7137" w:rsidRPr="00D94DD1" w:rsidRDefault="00CC7137" w:rsidP="00C619ED">
            <w:pPr>
              <w:jc w:val="center"/>
              <w:rPr>
                <w:sz w:val="28"/>
                <w:szCs w:val="28"/>
              </w:rPr>
            </w:pPr>
            <w:r w:rsidRPr="00D94DD1">
              <w:rPr>
                <w:sz w:val="28"/>
                <w:szCs w:val="28"/>
              </w:rPr>
              <w:t>утверждения</w:t>
            </w:r>
          </w:p>
        </w:tc>
      </w:tr>
      <w:tr w:rsidR="00CC7137" w:rsidRPr="00D94DD1" w:rsidTr="00C619ED">
        <w:tblPrEx>
          <w:tblCellMar>
            <w:top w:w="0" w:type="dxa"/>
            <w:bottom w:w="0" w:type="dxa"/>
          </w:tblCellMar>
        </w:tblPrEx>
        <w:tc>
          <w:tcPr>
            <w:tcW w:w="468" w:type="dxa"/>
          </w:tcPr>
          <w:p w:rsidR="00CC7137" w:rsidRPr="00D94DD1" w:rsidRDefault="00CC7137" w:rsidP="00C619ED">
            <w:pPr>
              <w:jc w:val="center"/>
              <w:rPr>
                <w:sz w:val="28"/>
                <w:szCs w:val="28"/>
              </w:rPr>
            </w:pPr>
            <w:r w:rsidRPr="00D94DD1">
              <w:rPr>
                <w:sz w:val="28"/>
                <w:szCs w:val="28"/>
              </w:rPr>
              <w:t>1</w:t>
            </w:r>
          </w:p>
        </w:tc>
        <w:tc>
          <w:tcPr>
            <w:tcW w:w="5912" w:type="dxa"/>
          </w:tcPr>
          <w:p w:rsidR="00CC7137" w:rsidRPr="00D94DD1" w:rsidRDefault="00CC7137" w:rsidP="00C619ED">
            <w:pPr>
              <w:jc w:val="center"/>
              <w:rPr>
                <w:sz w:val="28"/>
                <w:szCs w:val="28"/>
              </w:rPr>
            </w:pPr>
            <w:r w:rsidRPr="00D94DD1">
              <w:rPr>
                <w:noProof/>
                <w:sz w:val="28"/>
                <w:szCs w:val="28"/>
              </w:rPr>
              <w:pict>
                <v:line id="_x0000_s2018" style="position:absolute;left:0;text-align:left;z-index:251897856;mso-position-horizontal-relative:text;mso-position-vertical-relative:text" from="-5.4pt,3pt" to="-5.4pt,3pt"/>
              </w:pict>
            </w:r>
            <w:r w:rsidRPr="00D94DD1">
              <w:rPr>
                <w:sz w:val="28"/>
                <w:szCs w:val="28"/>
              </w:rPr>
              <w:t>Эмпатия к родителям</w:t>
            </w:r>
          </w:p>
        </w:tc>
        <w:tc>
          <w:tcPr>
            <w:tcW w:w="3191" w:type="dxa"/>
          </w:tcPr>
          <w:p w:rsidR="00CC7137" w:rsidRPr="00D94DD1" w:rsidRDefault="00CC7137" w:rsidP="00C619ED">
            <w:pPr>
              <w:jc w:val="center"/>
              <w:rPr>
                <w:sz w:val="28"/>
                <w:szCs w:val="28"/>
              </w:rPr>
            </w:pPr>
            <w:r w:rsidRPr="00D94DD1">
              <w:rPr>
                <w:sz w:val="28"/>
                <w:szCs w:val="28"/>
              </w:rPr>
              <w:t>10,13,16</w:t>
            </w:r>
          </w:p>
        </w:tc>
      </w:tr>
      <w:tr w:rsidR="00CC7137" w:rsidRPr="00D94DD1" w:rsidTr="00C619ED">
        <w:tblPrEx>
          <w:tblCellMar>
            <w:top w:w="0" w:type="dxa"/>
            <w:bottom w:w="0" w:type="dxa"/>
          </w:tblCellMar>
        </w:tblPrEx>
        <w:tc>
          <w:tcPr>
            <w:tcW w:w="468" w:type="dxa"/>
          </w:tcPr>
          <w:p w:rsidR="00CC7137" w:rsidRPr="00D94DD1" w:rsidRDefault="00CC7137" w:rsidP="00C619ED">
            <w:pPr>
              <w:jc w:val="center"/>
              <w:rPr>
                <w:sz w:val="28"/>
                <w:szCs w:val="28"/>
              </w:rPr>
            </w:pPr>
            <w:r w:rsidRPr="00D94DD1">
              <w:rPr>
                <w:sz w:val="28"/>
                <w:szCs w:val="28"/>
              </w:rPr>
              <w:t>2</w:t>
            </w:r>
          </w:p>
        </w:tc>
        <w:tc>
          <w:tcPr>
            <w:tcW w:w="5912" w:type="dxa"/>
          </w:tcPr>
          <w:p w:rsidR="00CC7137" w:rsidRPr="00D94DD1" w:rsidRDefault="00CC7137" w:rsidP="00C619ED">
            <w:pPr>
              <w:jc w:val="center"/>
              <w:rPr>
                <w:sz w:val="28"/>
                <w:szCs w:val="28"/>
              </w:rPr>
            </w:pPr>
            <w:r w:rsidRPr="00D94DD1">
              <w:rPr>
                <w:sz w:val="28"/>
                <w:szCs w:val="28"/>
              </w:rPr>
              <w:t>Эмпатия к животным</w:t>
            </w:r>
          </w:p>
        </w:tc>
        <w:tc>
          <w:tcPr>
            <w:tcW w:w="3191" w:type="dxa"/>
          </w:tcPr>
          <w:p w:rsidR="00CC7137" w:rsidRPr="00D94DD1" w:rsidRDefault="00CC7137" w:rsidP="00C619ED">
            <w:pPr>
              <w:jc w:val="center"/>
              <w:rPr>
                <w:sz w:val="28"/>
                <w:szCs w:val="28"/>
              </w:rPr>
            </w:pPr>
            <w:r w:rsidRPr="00D94DD1">
              <w:rPr>
                <w:sz w:val="28"/>
                <w:szCs w:val="28"/>
              </w:rPr>
              <w:t>19,22,25</w:t>
            </w:r>
          </w:p>
        </w:tc>
      </w:tr>
      <w:tr w:rsidR="00CC7137" w:rsidRPr="00D94DD1" w:rsidTr="00C619ED">
        <w:tblPrEx>
          <w:tblCellMar>
            <w:top w:w="0" w:type="dxa"/>
            <w:bottom w:w="0" w:type="dxa"/>
          </w:tblCellMar>
        </w:tblPrEx>
        <w:tc>
          <w:tcPr>
            <w:tcW w:w="468" w:type="dxa"/>
          </w:tcPr>
          <w:p w:rsidR="00CC7137" w:rsidRPr="00D94DD1" w:rsidRDefault="00CC7137" w:rsidP="00C619ED">
            <w:pPr>
              <w:jc w:val="center"/>
              <w:rPr>
                <w:sz w:val="28"/>
                <w:szCs w:val="28"/>
              </w:rPr>
            </w:pPr>
            <w:r w:rsidRPr="00D94DD1">
              <w:rPr>
                <w:sz w:val="28"/>
                <w:szCs w:val="28"/>
              </w:rPr>
              <w:t>3</w:t>
            </w:r>
          </w:p>
        </w:tc>
        <w:tc>
          <w:tcPr>
            <w:tcW w:w="5912" w:type="dxa"/>
          </w:tcPr>
          <w:p w:rsidR="00CC7137" w:rsidRPr="00D94DD1" w:rsidRDefault="00CC7137" w:rsidP="00C619ED">
            <w:pPr>
              <w:jc w:val="center"/>
              <w:rPr>
                <w:sz w:val="28"/>
                <w:szCs w:val="28"/>
              </w:rPr>
            </w:pPr>
            <w:r w:rsidRPr="00D94DD1">
              <w:rPr>
                <w:sz w:val="28"/>
                <w:szCs w:val="28"/>
              </w:rPr>
              <w:t>Эмпатия к старикам</w:t>
            </w:r>
          </w:p>
        </w:tc>
        <w:tc>
          <w:tcPr>
            <w:tcW w:w="3191" w:type="dxa"/>
          </w:tcPr>
          <w:p w:rsidR="00CC7137" w:rsidRPr="00D94DD1" w:rsidRDefault="00CC7137" w:rsidP="00C619ED">
            <w:pPr>
              <w:jc w:val="center"/>
              <w:rPr>
                <w:sz w:val="28"/>
                <w:szCs w:val="28"/>
              </w:rPr>
            </w:pPr>
            <w:r w:rsidRPr="00D94DD1">
              <w:rPr>
                <w:sz w:val="28"/>
                <w:szCs w:val="28"/>
              </w:rPr>
              <w:t>2,5,8</w:t>
            </w:r>
          </w:p>
        </w:tc>
      </w:tr>
      <w:tr w:rsidR="00CC7137" w:rsidRPr="00D94DD1" w:rsidTr="00C619ED">
        <w:tblPrEx>
          <w:tblCellMar>
            <w:top w:w="0" w:type="dxa"/>
            <w:bottom w:w="0" w:type="dxa"/>
          </w:tblCellMar>
        </w:tblPrEx>
        <w:tc>
          <w:tcPr>
            <w:tcW w:w="468" w:type="dxa"/>
          </w:tcPr>
          <w:p w:rsidR="00CC7137" w:rsidRPr="00D94DD1" w:rsidRDefault="00CC7137" w:rsidP="00C619ED">
            <w:pPr>
              <w:jc w:val="center"/>
              <w:rPr>
                <w:sz w:val="28"/>
                <w:szCs w:val="28"/>
              </w:rPr>
            </w:pPr>
            <w:r w:rsidRPr="00D94DD1">
              <w:rPr>
                <w:sz w:val="28"/>
                <w:szCs w:val="28"/>
              </w:rPr>
              <w:t>4</w:t>
            </w:r>
          </w:p>
        </w:tc>
        <w:tc>
          <w:tcPr>
            <w:tcW w:w="5912" w:type="dxa"/>
          </w:tcPr>
          <w:p w:rsidR="00CC7137" w:rsidRPr="00D94DD1" w:rsidRDefault="00CC7137" w:rsidP="00C619ED">
            <w:pPr>
              <w:jc w:val="center"/>
              <w:rPr>
                <w:sz w:val="28"/>
                <w:szCs w:val="28"/>
              </w:rPr>
            </w:pPr>
            <w:r w:rsidRPr="00D94DD1">
              <w:rPr>
                <w:sz w:val="28"/>
                <w:szCs w:val="28"/>
              </w:rPr>
              <w:t>Эмпатия к детям</w:t>
            </w:r>
          </w:p>
        </w:tc>
        <w:tc>
          <w:tcPr>
            <w:tcW w:w="3191" w:type="dxa"/>
          </w:tcPr>
          <w:p w:rsidR="00CC7137" w:rsidRPr="00D94DD1" w:rsidRDefault="00CC7137" w:rsidP="00C619ED">
            <w:pPr>
              <w:jc w:val="center"/>
              <w:rPr>
                <w:sz w:val="28"/>
                <w:szCs w:val="28"/>
              </w:rPr>
            </w:pPr>
            <w:r w:rsidRPr="00D94DD1">
              <w:rPr>
                <w:sz w:val="28"/>
                <w:szCs w:val="28"/>
              </w:rPr>
              <w:t>26,29,32</w:t>
            </w:r>
          </w:p>
        </w:tc>
      </w:tr>
      <w:tr w:rsidR="00CC7137" w:rsidRPr="00D94DD1" w:rsidTr="00C619ED">
        <w:tblPrEx>
          <w:tblCellMar>
            <w:top w:w="0" w:type="dxa"/>
            <w:bottom w:w="0" w:type="dxa"/>
          </w:tblCellMar>
        </w:tblPrEx>
        <w:tc>
          <w:tcPr>
            <w:tcW w:w="468" w:type="dxa"/>
          </w:tcPr>
          <w:p w:rsidR="00CC7137" w:rsidRPr="00D94DD1" w:rsidRDefault="00CC7137" w:rsidP="00C619ED">
            <w:pPr>
              <w:jc w:val="center"/>
              <w:rPr>
                <w:sz w:val="28"/>
                <w:szCs w:val="28"/>
              </w:rPr>
            </w:pPr>
            <w:r w:rsidRPr="00D94DD1">
              <w:rPr>
                <w:sz w:val="28"/>
                <w:szCs w:val="28"/>
              </w:rPr>
              <w:t>5</w:t>
            </w:r>
          </w:p>
        </w:tc>
        <w:tc>
          <w:tcPr>
            <w:tcW w:w="5912" w:type="dxa"/>
          </w:tcPr>
          <w:p w:rsidR="00CC7137" w:rsidRPr="00D94DD1" w:rsidRDefault="00CC7137" w:rsidP="00C619ED">
            <w:pPr>
              <w:jc w:val="center"/>
              <w:rPr>
                <w:sz w:val="28"/>
                <w:szCs w:val="28"/>
              </w:rPr>
            </w:pPr>
            <w:r w:rsidRPr="00D94DD1">
              <w:rPr>
                <w:sz w:val="28"/>
                <w:szCs w:val="28"/>
              </w:rPr>
              <w:t>Эмпатия к героям художественных произведений</w:t>
            </w:r>
          </w:p>
        </w:tc>
        <w:tc>
          <w:tcPr>
            <w:tcW w:w="3191" w:type="dxa"/>
          </w:tcPr>
          <w:p w:rsidR="00CC7137" w:rsidRPr="00D94DD1" w:rsidRDefault="00CC7137" w:rsidP="00C619ED">
            <w:pPr>
              <w:jc w:val="center"/>
              <w:rPr>
                <w:sz w:val="28"/>
                <w:szCs w:val="28"/>
              </w:rPr>
            </w:pPr>
            <w:r w:rsidRPr="00D94DD1">
              <w:rPr>
                <w:sz w:val="28"/>
                <w:szCs w:val="28"/>
              </w:rPr>
              <w:t>9,12,15</w:t>
            </w:r>
          </w:p>
        </w:tc>
      </w:tr>
      <w:tr w:rsidR="00CC7137" w:rsidRPr="00D94DD1" w:rsidTr="00C619ED">
        <w:tblPrEx>
          <w:tblCellMar>
            <w:top w:w="0" w:type="dxa"/>
            <w:bottom w:w="0" w:type="dxa"/>
          </w:tblCellMar>
        </w:tblPrEx>
        <w:tc>
          <w:tcPr>
            <w:tcW w:w="468" w:type="dxa"/>
          </w:tcPr>
          <w:p w:rsidR="00CC7137" w:rsidRPr="00D94DD1" w:rsidRDefault="00CC7137" w:rsidP="00C619ED">
            <w:pPr>
              <w:jc w:val="center"/>
              <w:rPr>
                <w:sz w:val="28"/>
                <w:szCs w:val="28"/>
              </w:rPr>
            </w:pPr>
            <w:r w:rsidRPr="00D94DD1">
              <w:rPr>
                <w:sz w:val="28"/>
                <w:szCs w:val="28"/>
              </w:rPr>
              <w:t>6</w:t>
            </w:r>
          </w:p>
        </w:tc>
        <w:tc>
          <w:tcPr>
            <w:tcW w:w="5912" w:type="dxa"/>
          </w:tcPr>
          <w:p w:rsidR="00CC7137" w:rsidRPr="00D94DD1" w:rsidRDefault="00CC7137" w:rsidP="00C619ED">
            <w:pPr>
              <w:jc w:val="center"/>
              <w:rPr>
                <w:sz w:val="28"/>
                <w:szCs w:val="28"/>
              </w:rPr>
            </w:pPr>
            <w:r w:rsidRPr="00D94DD1">
              <w:rPr>
                <w:sz w:val="28"/>
                <w:szCs w:val="28"/>
              </w:rPr>
              <w:t>Эмпатия к незнакомым или малознакомым людям</w:t>
            </w:r>
          </w:p>
        </w:tc>
        <w:tc>
          <w:tcPr>
            <w:tcW w:w="3191" w:type="dxa"/>
          </w:tcPr>
          <w:p w:rsidR="00CC7137" w:rsidRPr="00D94DD1" w:rsidRDefault="00CC7137" w:rsidP="00C619ED">
            <w:pPr>
              <w:jc w:val="center"/>
              <w:rPr>
                <w:sz w:val="28"/>
                <w:szCs w:val="28"/>
              </w:rPr>
            </w:pPr>
            <w:r w:rsidRPr="00D94DD1">
              <w:rPr>
                <w:sz w:val="28"/>
                <w:szCs w:val="28"/>
              </w:rPr>
              <w:t>21,24,27</w:t>
            </w:r>
          </w:p>
        </w:tc>
      </w:tr>
    </w:tbl>
    <w:p w:rsidR="00CC7137" w:rsidRPr="00D94DD1" w:rsidRDefault="00CC7137" w:rsidP="00CC7137">
      <w:pPr>
        <w:jc w:val="center"/>
        <w:rPr>
          <w:sz w:val="28"/>
          <w:szCs w:val="28"/>
        </w:rPr>
      </w:pPr>
    </w:p>
    <w:p w:rsidR="00CC7137" w:rsidRPr="00D94DD1" w:rsidRDefault="00CC7137" w:rsidP="00CC7137">
      <w:pPr>
        <w:spacing w:line="360" w:lineRule="auto"/>
        <w:jc w:val="right"/>
        <w:rPr>
          <w:b/>
          <w:bCs/>
          <w:sz w:val="28"/>
          <w:szCs w:val="28"/>
        </w:rPr>
      </w:pPr>
    </w:p>
    <w:p w:rsidR="00CC7137" w:rsidRPr="00D94DD1" w:rsidRDefault="00CC7137" w:rsidP="00CC7137">
      <w:pPr>
        <w:spacing w:line="360" w:lineRule="auto"/>
        <w:jc w:val="right"/>
        <w:rPr>
          <w:b/>
          <w:bCs/>
          <w:sz w:val="28"/>
          <w:szCs w:val="28"/>
        </w:rPr>
      </w:pPr>
      <w:r>
        <w:rPr>
          <w:b/>
          <w:bCs/>
          <w:sz w:val="28"/>
          <w:szCs w:val="28"/>
        </w:rPr>
        <w:t>Таблица 4</w:t>
      </w:r>
    </w:p>
    <w:p w:rsidR="00CC7137" w:rsidRPr="00D94DD1" w:rsidRDefault="00CC7137" w:rsidP="00CC7137">
      <w:pPr>
        <w:pStyle w:val="2"/>
        <w:jc w:val="center"/>
        <w:rPr>
          <w:bCs/>
          <w:i/>
        </w:rPr>
      </w:pPr>
      <w:r w:rsidRPr="00D94DD1">
        <w:rPr>
          <w:bCs/>
          <w:i/>
        </w:rPr>
        <w:t>Уровни эмпатии</w:t>
      </w:r>
    </w:p>
    <w:p w:rsidR="00CC7137" w:rsidRPr="00D94DD1" w:rsidRDefault="00CC7137" w:rsidP="00CC7137">
      <w:pPr>
        <w:spacing w:line="360" w:lineRule="auto"/>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0"/>
        <w:gridCol w:w="3190"/>
        <w:gridCol w:w="3191"/>
      </w:tblGrid>
      <w:tr w:rsidR="00CC7137" w:rsidRPr="00D94DD1" w:rsidTr="00C619ED">
        <w:tblPrEx>
          <w:tblCellMar>
            <w:top w:w="0" w:type="dxa"/>
            <w:bottom w:w="0" w:type="dxa"/>
          </w:tblCellMar>
        </w:tblPrEx>
        <w:trPr>
          <w:cantSplit/>
        </w:trPr>
        <w:tc>
          <w:tcPr>
            <w:tcW w:w="3190" w:type="dxa"/>
            <w:vMerge w:val="restart"/>
          </w:tcPr>
          <w:p w:rsidR="00CC7137" w:rsidRPr="00D94DD1" w:rsidRDefault="00CC7137" w:rsidP="00C619ED">
            <w:pPr>
              <w:spacing w:line="360" w:lineRule="auto"/>
              <w:jc w:val="center"/>
              <w:rPr>
                <w:sz w:val="28"/>
                <w:szCs w:val="28"/>
              </w:rPr>
            </w:pPr>
            <w:r w:rsidRPr="00D94DD1">
              <w:rPr>
                <w:sz w:val="28"/>
                <w:szCs w:val="28"/>
              </w:rPr>
              <w:lastRenderedPageBreak/>
              <w:t xml:space="preserve">Уровень </w:t>
            </w:r>
          </w:p>
        </w:tc>
        <w:tc>
          <w:tcPr>
            <w:tcW w:w="6381" w:type="dxa"/>
            <w:gridSpan w:val="2"/>
          </w:tcPr>
          <w:p w:rsidR="00CC7137" w:rsidRPr="00D94DD1" w:rsidRDefault="00CC7137" w:rsidP="00C619ED">
            <w:pPr>
              <w:spacing w:line="360" w:lineRule="auto"/>
              <w:jc w:val="center"/>
              <w:rPr>
                <w:sz w:val="28"/>
                <w:szCs w:val="28"/>
              </w:rPr>
            </w:pPr>
            <w:r w:rsidRPr="00D94DD1">
              <w:rPr>
                <w:sz w:val="28"/>
                <w:szCs w:val="28"/>
              </w:rPr>
              <w:t xml:space="preserve">Количество баллов </w:t>
            </w:r>
          </w:p>
        </w:tc>
      </w:tr>
      <w:tr w:rsidR="00CC7137" w:rsidRPr="00D94DD1" w:rsidTr="00C619ED">
        <w:tblPrEx>
          <w:tblCellMar>
            <w:top w:w="0" w:type="dxa"/>
            <w:bottom w:w="0" w:type="dxa"/>
          </w:tblCellMar>
        </w:tblPrEx>
        <w:trPr>
          <w:cantSplit/>
        </w:trPr>
        <w:tc>
          <w:tcPr>
            <w:tcW w:w="3190" w:type="dxa"/>
            <w:vMerge/>
          </w:tcPr>
          <w:p w:rsidR="00CC7137" w:rsidRPr="00D94DD1" w:rsidRDefault="00CC7137" w:rsidP="00C619ED">
            <w:pPr>
              <w:spacing w:line="360" w:lineRule="auto"/>
              <w:jc w:val="center"/>
              <w:rPr>
                <w:sz w:val="28"/>
                <w:szCs w:val="28"/>
              </w:rPr>
            </w:pPr>
          </w:p>
        </w:tc>
        <w:tc>
          <w:tcPr>
            <w:tcW w:w="3190" w:type="dxa"/>
          </w:tcPr>
          <w:p w:rsidR="00CC7137" w:rsidRPr="00D94DD1" w:rsidRDefault="00CC7137" w:rsidP="00C619ED">
            <w:pPr>
              <w:spacing w:line="360" w:lineRule="auto"/>
              <w:jc w:val="center"/>
              <w:rPr>
                <w:sz w:val="28"/>
                <w:szCs w:val="28"/>
              </w:rPr>
            </w:pPr>
            <w:r w:rsidRPr="00D94DD1">
              <w:rPr>
                <w:sz w:val="28"/>
                <w:szCs w:val="28"/>
              </w:rPr>
              <w:t>По шкалам</w:t>
            </w:r>
          </w:p>
        </w:tc>
        <w:tc>
          <w:tcPr>
            <w:tcW w:w="3191" w:type="dxa"/>
          </w:tcPr>
          <w:p w:rsidR="00CC7137" w:rsidRPr="00D94DD1" w:rsidRDefault="00CC7137" w:rsidP="00C619ED">
            <w:pPr>
              <w:spacing w:line="360" w:lineRule="auto"/>
              <w:jc w:val="center"/>
              <w:rPr>
                <w:sz w:val="28"/>
                <w:szCs w:val="28"/>
              </w:rPr>
            </w:pPr>
            <w:r w:rsidRPr="00D94DD1">
              <w:rPr>
                <w:sz w:val="28"/>
                <w:szCs w:val="28"/>
              </w:rPr>
              <w:t>В целом</w:t>
            </w:r>
          </w:p>
        </w:tc>
      </w:tr>
      <w:tr w:rsidR="00CC7137" w:rsidRPr="00D94DD1" w:rsidTr="00C619ED">
        <w:tblPrEx>
          <w:tblCellMar>
            <w:top w:w="0" w:type="dxa"/>
            <w:bottom w:w="0" w:type="dxa"/>
          </w:tblCellMar>
        </w:tblPrEx>
        <w:tc>
          <w:tcPr>
            <w:tcW w:w="3190" w:type="dxa"/>
          </w:tcPr>
          <w:p w:rsidR="00CC7137" w:rsidRPr="00D94DD1" w:rsidRDefault="00CC7137" w:rsidP="00C619ED">
            <w:pPr>
              <w:spacing w:line="360" w:lineRule="auto"/>
              <w:jc w:val="center"/>
              <w:rPr>
                <w:sz w:val="28"/>
                <w:szCs w:val="28"/>
              </w:rPr>
            </w:pPr>
            <w:r w:rsidRPr="00D94DD1">
              <w:rPr>
                <w:sz w:val="28"/>
                <w:szCs w:val="28"/>
              </w:rPr>
              <w:t>Очень высокий</w:t>
            </w:r>
          </w:p>
        </w:tc>
        <w:tc>
          <w:tcPr>
            <w:tcW w:w="3190" w:type="dxa"/>
          </w:tcPr>
          <w:p w:rsidR="00CC7137" w:rsidRPr="00D94DD1" w:rsidRDefault="00CC7137" w:rsidP="00C619ED">
            <w:pPr>
              <w:spacing w:line="360" w:lineRule="auto"/>
              <w:jc w:val="center"/>
              <w:rPr>
                <w:sz w:val="28"/>
                <w:szCs w:val="28"/>
              </w:rPr>
            </w:pPr>
            <w:r w:rsidRPr="00D94DD1">
              <w:rPr>
                <w:sz w:val="28"/>
                <w:szCs w:val="28"/>
              </w:rPr>
              <w:t>15</w:t>
            </w:r>
          </w:p>
        </w:tc>
        <w:tc>
          <w:tcPr>
            <w:tcW w:w="3191" w:type="dxa"/>
          </w:tcPr>
          <w:p w:rsidR="00CC7137" w:rsidRPr="00D94DD1" w:rsidRDefault="00CC7137" w:rsidP="00C619ED">
            <w:pPr>
              <w:spacing w:line="360" w:lineRule="auto"/>
              <w:jc w:val="center"/>
              <w:rPr>
                <w:sz w:val="28"/>
                <w:szCs w:val="28"/>
              </w:rPr>
            </w:pPr>
            <w:r w:rsidRPr="00D94DD1">
              <w:rPr>
                <w:sz w:val="28"/>
                <w:szCs w:val="28"/>
              </w:rPr>
              <w:t>82-90</w:t>
            </w:r>
          </w:p>
        </w:tc>
      </w:tr>
      <w:tr w:rsidR="00CC7137" w:rsidRPr="00D94DD1" w:rsidTr="00C619ED">
        <w:tblPrEx>
          <w:tblCellMar>
            <w:top w:w="0" w:type="dxa"/>
            <w:bottom w:w="0" w:type="dxa"/>
          </w:tblCellMar>
        </w:tblPrEx>
        <w:tc>
          <w:tcPr>
            <w:tcW w:w="3190" w:type="dxa"/>
          </w:tcPr>
          <w:p w:rsidR="00CC7137" w:rsidRPr="00D94DD1" w:rsidRDefault="00CC7137" w:rsidP="00C619ED">
            <w:pPr>
              <w:spacing w:line="360" w:lineRule="auto"/>
              <w:jc w:val="center"/>
              <w:rPr>
                <w:sz w:val="28"/>
                <w:szCs w:val="28"/>
              </w:rPr>
            </w:pPr>
            <w:r w:rsidRPr="00D94DD1">
              <w:rPr>
                <w:sz w:val="28"/>
                <w:szCs w:val="28"/>
              </w:rPr>
              <w:t xml:space="preserve">Высокий </w:t>
            </w:r>
          </w:p>
        </w:tc>
        <w:tc>
          <w:tcPr>
            <w:tcW w:w="3190" w:type="dxa"/>
          </w:tcPr>
          <w:p w:rsidR="00CC7137" w:rsidRPr="00D94DD1" w:rsidRDefault="00CC7137" w:rsidP="00C619ED">
            <w:pPr>
              <w:spacing w:line="360" w:lineRule="auto"/>
              <w:jc w:val="center"/>
              <w:rPr>
                <w:sz w:val="28"/>
                <w:szCs w:val="28"/>
              </w:rPr>
            </w:pPr>
            <w:r w:rsidRPr="00D94DD1">
              <w:rPr>
                <w:sz w:val="28"/>
                <w:szCs w:val="28"/>
              </w:rPr>
              <w:t>13-14</w:t>
            </w:r>
          </w:p>
        </w:tc>
        <w:tc>
          <w:tcPr>
            <w:tcW w:w="3191" w:type="dxa"/>
          </w:tcPr>
          <w:p w:rsidR="00CC7137" w:rsidRPr="00D94DD1" w:rsidRDefault="00CC7137" w:rsidP="00C619ED">
            <w:pPr>
              <w:spacing w:line="360" w:lineRule="auto"/>
              <w:jc w:val="center"/>
              <w:rPr>
                <w:sz w:val="28"/>
                <w:szCs w:val="28"/>
              </w:rPr>
            </w:pPr>
            <w:r w:rsidRPr="00D94DD1">
              <w:rPr>
                <w:sz w:val="28"/>
                <w:szCs w:val="28"/>
              </w:rPr>
              <w:t>63-81</w:t>
            </w:r>
          </w:p>
        </w:tc>
      </w:tr>
      <w:tr w:rsidR="00CC7137" w:rsidRPr="00D94DD1" w:rsidTr="00C619ED">
        <w:tblPrEx>
          <w:tblCellMar>
            <w:top w:w="0" w:type="dxa"/>
            <w:bottom w:w="0" w:type="dxa"/>
          </w:tblCellMar>
        </w:tblPrEx>
        <w:tc>
          <w:tcPr>
            <w:tcW w:w="3190" w:type="dxa"/>
          </w:tcPr>
          <w:p w:rsidR="00CC7137" w:rsidRPr="00D94DD1" w:rsidRDefault="00CC7137" w:rsidP="00C619ED">
            <w:pPr>
              <w:spacing w:line="360" w:lineRule="auto"/>
              <w:jc w:val="center"/>
              <w:rPr>
                <w:sz w:val="28"/>
                <w:szCs w:val="28"/>
              </w:rPr>
            </w:pPr>
            <w:r w:rsidRPr="00D94DD1">
              <w:rPr>
                <w:sz w:val="28"/>
                <w:szCs w:val="28"/>
              </w:rPr>
              <w:t xml:space="preserve">Средний </w:t>
            </w:r>
          </w:p>
        </w:tc>
        <w:tc>
          <w:tcPr>
            <w:tcW w:w="3190" w:type="dxa"/>
          </w:tcPr>
          <w:p w:rsidR="00CC7137" w:rsidRPr="00D94DD1" w:rsidRDefault="00CC7137" w:rsidP="00C619ED">
            <w:pPr>
              <w:spacing w:line="360" w:lineRule="auto"/>
              <w:jc w:val="center"/>
              <w:rPr>
                <w:sz w:val="28"/>
                <w:szCs w:val="28"/>
              </w:rPr>
            </w:pPr>
            <w:r w:rsidRPr="00D94DD1">
              <w:rPr>
                <w:sz w:val="28"/>
                <w:szCs w:val="28"/>
              </w:rPr>
              <w:t>5-12</w:t>
            </w:r>
          </w:p>
        </w:tc>
        <w:tc>
          <w:tcPr>
            <w:tcW w:w="3191" w:type="dxa"/>
          </w:tcPr>
          <w:p w:rsidR="00CC7137" w:rsidRPr="00D94DD1" w:rsidRDefault="00CC7137" w:rsidP="00C619ED">
            <w:pPr>
              <w:spacing w:line="360" w:lineRule="auto"/>
              <w:jc w:val="center"/>
              <w:rPr>
                <w:sz w:val="28"/>
                <w:szCs w:val="28"/>
              </w:rPr>
            </w:pPr>
            <w:r w:rsidRPr="00D94DD1">
              <w:rPr>
                <w:sz w:val="28"/>
                <w:szCs w:val="28"/>
              </w:rPr>
              <w:t>37-62</w:t>
            </w:r>
          </w:p>
        </w:tc>
      </w:tr>
      <w:tr w:rsidR="00CC7137" w:rsidTr="00C619ED">
        <w:tblPrEx>
          <w:tblCellMar>
            <w:top w:w="0" w:type="dxa"/>
            <w:bottom w:w="0" w:type="dxa"/>
          </w:tblCellMar>
        </w:tblPrEx>
        <w:tc>
          <w:tcPr>
            <w:tcW w:w="3190" w:type="dxa"/>
          </w:tcPr>
          <w:p w:rsidR="00CC7137" w:rsidRPr="00712A30" w:rsidRDefault="00CC7137" w:rsidP="00C619ED">
            <w:pPr>
              <w:spacing w:line="360" w:lineRule="auto"/>
              <w:jc w:val="center"/>
              <w:rPr>
                <w:sz w:val="28"/>
                <w:szCs w:val="28"/>
              </w:rPr>
            </w:pPr>
            <w:r w:rsidRPr="00712A30">
              <w:rPr>
                <w:sz w:val="28"/>
                <w:szCs w:val="28"/>
              </w:rPr>
              <w:t xml:space="preserve">Низкий </w:t>
            </w:r>
          </w:p>
        </w:tc>
        <w:tc>
          <w:tcPr>
            <w:tcW w:w="3190" w:type="dxa"/>
          </w:tcPr>
          <w:p w:rsidR="00CC7137" w:rsidRPr="00712A30" w:rsidRDefault="00CC7137" w:rsidP="00C619ED">
            <w:pPr>
              <w:spacing w:line="360" w:lineRule="auto"/>
              <w:jc w:val="center"/>
              <w:rPr>
                <w:sz w:val="28"/>
                <w:szCs w:val="28"/>
              </w:rPr>
            </w:pPr>
            <w:r w:rsidRPr="00712A30">
              <w:rPr>
                <w:sz w:val="28"/>
                <w:szCs w:val="28"/>
              </w:rPr>
              <w:t>2-4</w:t>
            </w:r>
          </w:p>
        </w:tc>
        <w:tc>
          <w:tcPr>
            <w:tcW w:w="3191" w:type="dxa"/>
          </w:tcPr>
          <w:p w:rsidR="00CC7137" w:rsidRPr="00712A30" w:rsidRDefault="00CC7137" w:rsidP="00C619ED">
            <w:pPr>
              <w:spacing w:line="360" w:lineRule="auto"/>
              <w:jc w:val="center"/>
              <w:rPr>
                <w:sz w:val="28"/>
                <w:szCs w:val="28"/>
              </w:rPr>
            </w:pPr>
            <w:r w:rsidRPr="00712A30">
              <w:rPr>
                <w:sz w:val="28"/>
                <w:szCs w:val="28"/>
              </w:rPr>
              <w:t>12-36</w:t>
            </w:r>
          </w:p>
        </w:tc>
      </w:tr>
      <w:tr w:rsidR="00CC7137" w:rsidTr="00C619ED">
        <w:tblPrEx>
          <w:tblCellMar>
            <w:top w:w="0" w:type="dxa"/>
            <w:bottom w:w="0" w:type="dxa"/>
          </w:tblCellMar>
        </w:tblPrEx>
        <w:tc>
          <w:tcPr>
            <w:tcW w:w="3190" w:type="dxa"/>
          </w:tcPr>
          <w:p w:rsidR="00CC7137" w:rsidRPr="00712A30" w:rsidRDefault="00CC7137" w:rsidP="00C619ED">
            <w:pPr>
              <w:spacing w:line="360" w:lineRule="auto"/>
              <w:jc w:val="center"/>
              <w:rPr>
                <w:sz w:val="28"/>
                <w:szCs w:val="28"/>
              </w:rPr>
            </w:pPr>
            <w:r w:rsidRPr="00712A30">
              <w:rPr>
                <w:sz w:val="28"/>
                <w:szCs w:val="28"/>
              </w:rPr>
              <w:t>Очень низкий</w:t>
            </w:r>
          </w:p>
        </w:tc>
        <w:tc>
          <w:tcPr>
            <w:tcW w:w="3190" w:type="dxa"/>
          </w:tcPr>
          <w:p w:rsidR="00CC7137" w:rsidRPr="00712A30" w:rsidRDefault="00CC7137" w:rsidP="00C619ED">
            <w:pPr>
              <w:spacing w:line="360" w:lineRule="auto"/>
              <w:jc w:val="center"/>
              <w:rPr>
                <w:sz w:val="28"/>
                <w:szCs w:val="28"/>
              </w:rPr>
            </w:pPr>
            <w:r w:rsidRPr="00712A30">
              <w:rPr>
                <w:sz w:val="28"/>
                <w:szCs w:val="28"/>
              </w:rPr>
              <w:t>0-1</w:t>
            </w:r>
          </w:p>
        </w:tc>
        <w:tc>
          <w:tcPr>
            <w:tcW w:w="3191" w:type="dxa"/>
          </w:tcPr>
          <w:p w:rsidR="00CC7137" w:rsidRPr="00712A30" w:rsidRDefault="00CC7137" w:rsidP="00C619ED">
            <w:pPr>
              <w:spacing w:line="360" w:lineRule="auto"/>
              <w:jc w:val="center"/>
              <w:rPr>
                <w:sz w:val="28"/>
                <w:szCs w:val="28"/>
              </w:rPr>
            </w:pPr>
            <w:r w:rsidRPr="00712A30">
              <w:rPr>
                <w:sz w:val="28"/>
                <w:szCs w:val="28"/>
              </w:rPr>
              <w:t>5-11</w:t>
            </w:r>
          </w:p>
        </w:tc>
      </w:tr>
    </w:tbl>
    <w:p w:rsidR="00CC7137" w:rsidRDefault="00CC7137" w:rsidP="00CC7137">
      <w:pPr>
        <w:spacing w:line="360" w:lineRule="auto"/>
        <w:jc w:val="both"/>
      </w:pPr>
    </w:p>
    <w:p w:rsidR="00CC7137" w:rsidRDefault="00CC7137" w:rsidP="00CC7137">
      <w:pPr>
        <w:tabs>
          <w:tab w:val="left" w:pos="7260"/>
        </w:tabs>
        <w:rPr>
          <w:sz w:val="28"/>
        </w:rPr>
      </w:pPr>
    </w:p>
    <w:p w:rsidR="00CC7137" w:rsidRDefault="00CC7137" w:rsidP="00CC7137">
      <w:pPr>
        <w:tabs>
          <w:tab w:val="left" w:pos="7260"/>
        </w:tabs>
        <w:rPr>
          <w:sz w:val="28"/>
        </w:rPr>
      </w:pPr>
    </w:p>
    <w:p w:rsidR="00CC7137" w:rsidRDefault="00CC7137" w:rsidP="00CC7137">
      <w:pPr>
        <w:tabs>
          <w:tab w:val="left" w:pos="7260"/>
        </w:tabs>
        <w:rPr>
          <w:sz w:val="28"/>
        </w:rPr>
      </w:pPr>
    </w:p>
    <w:p w:rsidR="00CC7137" w:rsidRDefault="00CC7137" w:rsidP="00CC7137">
      <w:pPr>
        <w:tabs>
          <w:tab w:val="left" w:pos="7260"/>
        </w:tabs>
        <w:rPr>
          <w:sz w:val="28"/>
        </w:rPr>
      </w:pPr>
    </w:p>
    <w:p w:rsidR="00CC7137" w:rsidRDefault="00CC7137" w:rsidP="00CC7137">
      <w:pPr>
        <w:tabs>
          <w:tab w:val="left" w:pos="7260"/>
        </w:tabs>
        <w:rPr>
          <w:sz w:val="28"/>
        </w:rPr>
      </w:pPr>
    </w:p>
    <w:p w:rsidR="00CC7137" w:rsidRDefault="00CC7137" w:rsidP="00CC7137">
      <w:pPr>
        <w:tabs>
          <w:tab w:val="left" w:pos="7260"/>
        </w:tabs>
        <w:rPr>
          <w:sz w:val="28"/>
        </w:rPr>
      </w:pPr>
    </w:p>
    <w:p w:rsidR="00CC7137" w:rsidRDefault="00CC7137" w:rsidP="00CC7137">
      <w:pPr>
        <w:tabs>
          <w:tab w:val="left" w:pos="7260"/>
        </w:tabs>
        <w:rPr>
          <w:sz w:val="28"/>
        </w:rPr>
      </w:pPr>
    </w:p>
    <w:p w:rsidR="00CC7137" w:rsidRDefault="00CC7137" w:rsidP="00CC7137">
      <w:pPr>
        <w:tabs>
          <w:tab w:val="left" w:pos="7260"/>
        </w:tabs>
        <w:rPr>
          <w:sz w:val="28"/>
        </w:rPr>
      </w:pPr>
    </w:p>
    <w:p w:rsidR="00CC7137" w:rsidRDefault="00CC7137" w:rsidP="00CC7137">
      <w:pPr>
        <w:tabs>
          <w:tab w:val="left" w:pos="7260"/>
        </w:tabs>
        <w:rPr>
          <w:sz w:val="28"/>
        </w:rPr>
      </w:pPr>
    </w:p>
    <w:p w:rsidR="00CC7137" w:rsidRDefault="00CC7137" w:rsidP="00CC7137">
      <w:pPr>
        <w:tabs>
          <w:tab w:val="left" w:pos="7260"/>
        </w:tabs>
        <w:rPr>
          <w:sz w:val="28"/>
        </w:rPr>
      </w:pPr>
    </w:p>
    <w:p w:rsidR="003C047E" w:rsidRPr="008B47C2" w:rsidRDefault="003C047E" w:rsidP="003C047E">
      <w:pPr>
        <w:jc w:val="right"/>
        <w:rPr>
          <w:b/>
          <w:sz w:val="28"/>
          <w:szCs w:val="28"/>
        </w:rPr>
      </w:pPr>
      <w:r w:rsidRPr="008B47C2">
        <w:rPr>
          <w:b/>
          <w:sz w:val="28"/>
          <w:szCs w:val="28"/>
        </w:rPr>
        <w:t>Приложение 6</w:t>
      </w:r>
    </w:p>
    <w:p w:rsidR="003C047E" w:rsidRDefault="003C047E" w:rsidP="003C047E">
      <w:pPr>
        <w:jc w:val="right"/>
        <w:rPr>
          <w:b/>
          <w:sz w:val="28"/>
          <w:szCs w:val="28"/>
        </w:rPr>
      </w:pPr>
      <w:r w:rsidRPr="008B47C2">
        <w:rPr>
          <w:b/>
          <w:sz w:val="28"/>
          <w:szCs w:val="28"/>
        </w:rPr>
        <w:t>Таблица 5</w:t>
      </w:r>
    </w:p>
    <w:p w:rsidR="003C047E" w:rsidRDefault="003C047E" w:rsidP="003C047E">
      <w:pPr>
        <w:jc w:val="center"/>
        <w:rPr>
          <w:b/>
          <w:sz w:val="28"/>
          <w:szCs w:val="28"/>
        </w:rPr>
      </w:pPr>
      <w:r>
        <w:rPr>
          <w:b/>
          <w:sz w:val="28"/>
          <w:szCs w:val="28"/>
        </w:rPr>
        <w:t>Социоматрица</w:t>
      </w:r>
    </w:p>
    <w:p w:rsidR="003C047E" w:rsidRDefault="003C047E" w:rsidP="003C047E">
      <w:pPr>
        <w:jc w:val="center"/>
        <w:rPr>
          <w:b/>
          <w:sz w:val="28"/>
          <w:szCs w:val="28"/>
        </w:rPr>
      </w:pPr>
    </w:p>
    <w:tbl>
      <w:tblPr>
        <w:tblStyle w:val="ab"/>
        <w:tblW w:w="10620" w:type="dxa"/>
        <w:tblLayout w:type="fixed"/>
        <w:tblLook w:val="01E0"/>
      </w:tblPr>
      <w:tblGrid>
        <w:gridCol w:w="526"/>
        <w:gridCol w:w="557"/>
        <w:gridCol w:w="509"/>
        <w:gridCol w:w="540"/>
        <w:gridCol w:w="557"/>
        <w:gridCol w:w="493"/>
        <w:gridCol w:w="540"/>
        <w:gridCol w:w="557"/>
        <w:gridCol w:w="493"/>
        <w:gridCol w:w="540"/>
        <w:gridCol w:w="557"/>
        <w:gridCol w:w="509"/>
        <w:gridCol w:w="540"/>
        <w:gridCol w:w="509"/>
        <w:gridCol w:w="509"/>
        <w:gridCol w:w="509"/>
        <w:gridCol w:w="540"/>
        <w:gridCol w:w="557"/>
        <w:gridCol w:w="509"/>
        <w:gridCol w:w="569"/>
      </w:tblGrid>
      <w:tr w:rsidR="003C047E" w:rsidRPr="00EC61CC" w:rsidTr="003C047E">
        <w:tc>
          <w:tcPr>
            <w:tcW w:w="3722" w:type="dxa"/>
            <w:gridSpan w:val="7"/>
          </w:tcPr>
          <w:p w:rsidR="003C047E" w:rsidRPr="00EC61CC" w:rsidRDefault="003C047E" w:rsidP="00C619ED">
            <w:pPr>
              <w:jc w:val="center"/>
              <w:rPr>
                <w:sz w:val="24"/>
                <w:szCs w:val="24"/>
              </w:rPr>
            </w:pPr>
            <w:r w:rsidRPr="00EC61CC">
              <w:rPr>
                <w:sz w:val="24"/>
                <w:szCs w:val="24"/>
              </w:rPr>
              <w:t>1 смена</w:t>
            </w:r>
          </w:p>
        </w:tc>
        <w:tc>
          <w:tcPr>
            <w:tcW w:w="3196" w:type="dxa"/>
            <w:gridSpan w:val="6"/>
          </w:tcPr>
          <w:p w:rsidR="003C047E" w:rsidRPr="00EC61CC" w:rsidRDefault="003C047E" w:rsidP="00C619ED">
            <w:pPr>
              <w:jc w:val="center"/>
              <w:rPr>
                <w:sz w:val="24"/>
                <w:szCs w:val="24"/>
              </w:rPr>
            </w:pPr>
            <w:r w:rsidRPr="00EC61CC">
              <w:rPr>
                <w:sz w:val="24"/>
                <w:szCs w:val="24"/>
              </w:rPr>
              <w:t>2 смена</w:t>
            </w:r>
          </w:p>
        </w:tc>
        <w:tc>
          <w:tcPr>
            <w:tcW w:w="3702" w:type="dxa"/>
            <w:gridSpan w:val="7"/>
          </w:tcPr>
          <w:p w:rsidR="003C047E" w:rsidRPr="00EC61CC" w:rsidRDefault="003C047E" w:rsidP="00C619ED">
            <w:pPr>
              <w:jc w:val="center"/>
              <w:rPr>
                <w:sz w:val="24"/>
                <w:szCs w:val="24"/>
              </w:rPr>
            </w:pPr>
            <w:r w:rsidRPr="00EC61CC">
              <w:rPr>
                <w:sz w:val="24"/>
                <w:szCs w:val="24"/>
              </w:rPr>
              <w:t>3 смена</w:t>
            </w:r>
          </w:p>
        </w:tc>
      </w:tr>
      <w:tr w:rsidR="003C047E" w:rsidRPr="00EC61CC" w:rsidTr="003C047E">
        <w:trPr>
          <w:trHeight w:val="343"/>
        </w:trPr>
        <w:tc>
          <w:tcPr>
            <w:tcW w:w="2132" w:type="dxa"/>
            <w:gridSpan w:val="4"/>
          </w:tcPr>
          <w:p w:rsidR="003C047E" w:rsidRPr="00EC61CC" w:rsidRDefault="003C047E" w:rsidP="00C619ED">
            <w:pPr>
              <w:jc w:val="center"/>
              <w:rPr>
                <w:sz w:val="24"/>
                <w:szCs w:val="24"/>
              </w:rPr>
            </w:pPr>
            <w:r w:rsidRPr="00EC61CC">
              <w:rPr>
                <w:sz w:val="24"/>
                <w:szCs w:val="24"/>
              </w:rPr>
              <w:t>вначале</w:t>
            </w:r>
          </w:p>
        </w:tc>
        <w:tc>
          <w:tcPr>
            <w:tcW w:w="1590" w:type="dxa"/>
            <w:gridSpan w:val="3"/>
          </w:tcPr>
          <w:p w:rsidR="003C047E" w:rsidRPr="00EC61CC" w:rsidRDefault="003C047E" w:rsidP="00C619ED">
            <w:pPr>
              <w:jc w:val="center"/>
              <w:rPr>
                <w:sz w:val="24"/>
                <w:szCs w:val="24"/>
              </w:rPr>
            </w:pPr>
            <w:r w:rsidRPr="00EC61CC">
              <w:rPr>
                <w:sz w:val="24"/>
                <w:szCs w:val="24"/>
              </w:rPr>
              <w:t>в конце</w:t>
            </w:r>
          </w:p>
        </w:tc>
        <w:tc>
          <w:tcPr>
            <w:tcW w:w="1590" w:type="dxa"/>
            <w:gridSpan w:val="3"/>
          </w:tcPr>
          <w:p w:rsidR="003C047E" w:rsidRPr="00EC61CC" w:rsidRDefault="003C047E" w:rsidP="00C619ED">
            <w:pPr>
              <w:jc w:val="center"/>
              <w:rPr>
                <w:sz w:val="24"/>
                <w:szCs w:val="24"/>
              </w:rPr>
            </w:pPr>
            <w:r w:rsidRPr="00EC61CC">
              <w:rPr>
                <w:sz w:val="24"/>
                <w:szCs w:val="24"/>
              </w:rPr>
              <w:t>вначале</w:t>
            </w:r>
          </w:p>
        </w:tc>
        <w:tc>
          <w:tcPr>
            <w:tcW w:w="1606" w:type="dxa"/>
            <w:gridSpan w:val="3"/>
          </w:tcPr>
          <w:p w:rsidR="003C047E" w:rsidRPr="00EC61CC" w:rsidRDefault="003C047E" w:rsidP="00C619ED">
            <w:pPr>
              <w:jc w:val="center"/>
              <w:rPr>
                <w:sz w:val="24"/>
                <w:szCs w:val="24"/>
              </w:rPr>
            </w:pPr>
            <w:r w:rsidRPr="00EC61CC">
              <w:rPr>
                <w:sz w:val="24"/>
                <w:szCs w:val="24"/>
              </w:rPr>
              <w:t>в конце</w:t>
            </w:r>
          </w:p>
        </w:tc>
        <w:tc>
          <w:tcPr>
            <w:tcW w:w="2067" w:type="dxa"/>
            <w:gridSpan w:val="4"/>
          </w:tcPr>
          <w:p w:rsidR="003C047E" w:rsidRPr="00EC61CC" w:rsidRDefault="003C047E" w:rsidP="00C619ED">
            <w:pPr>
              <w:jc w:val="center"/>
              <w:rPr>
                <w:sz w:val="24"/>
                <w:szCs w:val="24"/>
              </w:rPr>
            </w:pPr>
            <w:r w:rsidRPr="00EC61CC">
              <w:rPr>
                <w:sz w:val="24"/>
                <w:szCs w:val="24"/>
              </w:rPr>
              <w:t>вначале</w:t>
            </w:r>
          </w:p>
        </w:tc>
        <w:tc>
          <w:tcPr>
            <w:tcW w:w="1635" w:type="dxa"/>
            <w:gridSpan w:val="3"/>
          </w:tcPr>
          <w:p w:rsidR="003C047E" w:rsidRPr="00EC61CC" w:rsidRDefault="003C047E" w:rsidP="00C619ED">
            <w:pPr>
              <w:jc w:val="center"/>
              <w:rPr>
                <w:sz w:val="24"/>
                <w:szCs w:val="24"/>
              </w:rPr>
            </w:pPr>
            <w:r w:rsidRPr="00EC61CC">
              <w:rPr>
                <w:sz w:val="24"/>
                <w:szCs w:val="24"/>
              </w:rPr>
              <w:t>в конце</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w:t>
            </w:r>
          </w:p>
        </w:tc>
        <w:tc>
          <w:tcPr>
            <w:tcW w:w="557" w:type="dxa"/>
          </w:tcPr>
          <w:p w:rsidR="003C047E" w:rsidRPr="00EC61CC" w:rsidRDefault="003C047E" w:rsidP="00C619ED">
            <w:pPr>
              <w:jc w:val="center"/>
              <w:rPr>
                <w:sz w:val="24"/>
                <w:szCs w:val="24"/>
              </w:rPr>
            </w:pPr>
            <w:r w:rsidRPr="00EC61CC">
              <w:rPr>
                <w:sz w:val="24"/>
                <w:szCs w:val="24"/>
              </w:rPr>
              <w:t>Е+</w:t>
            </w:r>
          </w:p>
        </w:tc>
        <w:tc>
          <w:tcPr>
            <w:tcW w:w="509" w:type="dxa"/>
          </w:tcPr>
          <w:p w:rsidR="003C047E" w:rsidRPr="00EC61CC" w:rsidRDefault="003C047E" w:rsidP="00C619ED">
            <w:pPr>
              <w:jc w:val="center"/>
              <w:rPr>
                <w:sz w:val="24"/>
                <w:szCs w:val="24"/>
              </w:rPr>
            </w:pPr>
            <w:r w:rsidRPr="00EC61CC">
              <w:rPr>
                <w:sz w:val="24"/>
                <w:szCs w:val="24"/>
              </w:rPr>
              <w:t>Е-</w:t>
            </w:r>
          </w:p>
        </w:tc>
        <w:tc>
          <w:tcPr>
            <w:tcW w:w="540" w:type="dxa"/>
          </w:tcPr>
          <w:p w:rsidR="003C047E" w:rsidRPr="00EC61CC" w:rsidRDefault="003C047E" w:rsidP="00C619ED">
            <w:pPr>
              <w:jc w:val="center"/>
              <w:rPr>
                <w:sz w:val="24"/>
                <w:szCs w:val="24"/>
              </w:rPr>
            </w:pPr>
            <w:r w:rsidRPr="00EC61CC">
              <w:rPr>
                <w:sz w:val="24"/>
                <w:szCs w:val="24"/>
              </w:rPr>
              <w:t>Сс</w:t>
            </w:r>
          </w:p>
        </w:tc>
        <w:tc>
          <w:tcPr>
            <w:tcW w:w="557" w:type="dxa"/>
          </w:tcPr>
          <w:p w:rsidR="003C047E" w:rsidRPr="00EC61CC" w:rsidRDefault="003C047E" w:rsidP="00C619ED">
            <w:pPr>
              <w:jc w:val="center"/>
              <w:rPr>
                <w:sz w:val="24"/>
                <w:szCs w:val="24"/>
              </w:rPr>
            </w:pPr>
            <w:r w:rsidRPr="00EC61CC">
              <w:rPr>
                <w:sz w:val="24"/>
                <w:szCs w:val="24"/>
              </w:rPr>
              <w:t>Е+</w:t>
            </w:r>
          </w:p>
        </w:tc>
        <w:tc>
          <w:tcPr>
            <w:tcW w:w="493" w:type="dxa"/>
          </w:tcPr>
          <w:p w:rsidR="003C047E" w:rsidRPr="00EC61CC" w:rsidRDefault="003C047E" w:rsidP="00C619ED">
            <w:pPr>
              <w:jc w:val="center"/>
              <w:rPr>
                <w:sz w:val="24"/>
                <w:szCs w:val="24"/>
              </w:rPr>
            </w:pPr>
            <w:r w:rsidRPr="00EC61CC">
              <w:rPr>
                <w:sz w:val="24"/>
                <w:szCs w:val="24"/>
              </w:rPr>
              <w:t>Е-</w:t>
            </w:r>
          </w:p>
        </w:tc>
        <w:tc>
          <w:tcPr>
            <w:tcW w:w="540" w:type="dxa"/>
          </w:tcPr>
          <w:p w:rsidR="003C047E" w:rsidRPr="00EC61CC" w:rsidRDefault="003C047E" w:rsidP="00C619ED">
            <w:pPr>
              <w:jc w:val="center"/>
              <w:rPr>
                <w:sz w:val="24"/>
                <w:szCs w:val="24"/>
              </w:rPr>
            </w:pPr>
            <w:r w:rsidRPr="00EC61CC">
              <w:rPr>
                <w:sz w:val="24"/>
                <w:szCs w:val="24"/>
              </w:rPr>
              <w:t>Сс</w:t>
            </w:r>
          </w:p>
        </w:tc>
        <w:tc>
          <w:tcPr>
            <w:tcW w:w="557" w:type="dxa"/>
          </w:tcPr>
          <w:p w:rsidR="003C047E" w:rsidRPr="00EC61CC" w:rsidRDefault="003C047E" w:rsidP="00C619ED">
            <w:pPr>
              <w:jc w:val="center"/>
              <w:rPr>
                <w:sz w:val="24"/>
                <w:szCs w:val="24"/>
              </w:rPr>
            </w:pPr>
            <w:r w:rsidRPr="00EC61CC">
              <w:rPr>
                <w:sz w:val="24"/>
                <w:szCs w:val="24"/>
              </w:rPr>
              <w:t>Е+</w:t>
            </w:r>
          </w:p>
        </w:tc>
        <w:tc>
          <w:tcPr>
            <w:tcW w:w="493" w:type="dxa"/>
          </w:tcPr>
          <w:p w:rsidR="003C047E" w:rsidRPr="00EC61CC" w:rsidRDefault="003C047E" w:rsidP="00C619ED">
            <w:pPr>
              <w:jc w:val="center"/>
              <w:rPr>
                <w:sz w:val="24"/>
                <w:szCs w:val="24"/>
              </w:rPr>
            </w:pPr>
            <w:r w:rsidRPr="00EC61CC">
              <w:rPr>
                <w:sz w:val="24"/>
                <w:szCs w:val="24"/>
              </w:rPr>
              <w:t>Е-</w:t>
            </w:r>
          </w:p>
        </w:tc>
        <w:tc>
          <w:tcPr>
            <w:tcW w:w="540" w:type="dxa"/>
          </w:tcPr>
          <w:p w:rsidR="003C047E" w:rsidRPr="00EC61CC" w:rsidRDefault="003C047E" w:rsidP="00C619ED">
            <w:pPr>
              <w:jc w:val="center"/>
              <w:rPr>
                <w:sz w:val="24"/>
                <w:szCs w:val="24"/>
              </w:rPr>
            </w:pPr>
            <w:r w:rsidRPr="00EC61CC">
              <w:rPr>
                <w:sz w:val="24"/>
                <w:szCs w:val="24"/>
              </w:rPr>
              <w:t>Сс</w:t>
            </w:r>
          </w:p>
        </w:tc>
        <w:tc>
          <w:tcPr>
            <w:tcW w:w="557" w:type="dxa"/>
          </w:tcPr>
          <w:p w:rsidR="003C047E" w:rsidRPr="00EC61CC" w:rsidRDefault="003C047E" w:rsidP="00C619ED">
            <w:pPr>
              <w:jc w:val="center"/>
              <w:rPr>
                <w:sz w:val="24"/>
                <w:szCs w:val="24"/>
              </w:rPr>
            </w:pPr>
            <w:r w:rsidRPr="00EC61CC">
              <w:rPr>
                <w:sz w:val="24"/>
                <w:szCs w:val="24"/>
              </w:rPr>
              <w:t>Е+</w:t>
            </w:r>
          </w:p>
        </w:tc>
        <w:tc>
          <w:tcPr>
            <w:tcW w:w="509" w:type="dxa"/>
          </w:tcPr>
          <w:p w:rsidR="003C047E" w:rsidRPr="00EC61CC" w:rsidRDefault="003C047E" w:rsidP="00C619ED">
            <w:pPr>
              <w:jc w:val="center"/>
              <w:rPr>
                <w:sz w:val="24"/>
                <w:szCs w:val="24"/>
              </w:rPr>
            </w:pPr>
            <w:r w:rsidRPr="00EC61CC">
              <w:rPr>
                <w:sz w:val="24"/>
                <w:szCs w:val="24"/>
              </w:rPr>
              <w:t>Е-</w:t>
            </w:r>
          </w:p>
        </w:tc>
        <w:tc>
          <w:tcPr>
            <w:tcW w:w="540" w:type="dxa"/>
          </w:tcPr>
          <w:p w:rsidR="003C047E" w:rsidRPr="00EC61CC" w:rsidRDefault="003C047E" w:rsidP="00C619ED">
            <w:pPr>
              <w:jc w:val="center"/>
              <w:rPr>
                <w:sz w:val="24"/>
                <w:szCs w:val="24"/>
              </w:rPr>
            </w:pPr>
            <w:r w:rsidRPr="00EC61CC">
              <w:rPr>
                <w:sz w:val="24"/>
                <w:szCs w:val="24"/>
              </w:rPr>
              <w:t>Сс</w:t>
            </w:r>
          </w:p>
        </w:tc>
        <w:tc>
          <w:tcPr>
            <w:tcW w:w="1018" w:type="dxa"/>
            <w:gridSpan w:val="2"/>
          </w:tcPr>
          <w:p w:rsidR="003C047E" w:rsidRPr="00EC61CC" w:rsidRDefault="003C047E" w:rsidP="00C619ED">
            <w:pPr>
              <w:jc w:val="center"/>
              <w:rPr>
                <w:sz w:val="24"/>
                <w:szCs w:val="24"/>
              </w:rPr>
            </w:pPr>
            <w:r w:rsidRPr="00EC61CC">
              <w:rPr>
                <w:sz w:val="24"/>
                <w:szCs w:val="24"/>
              </w:rPr>
              <w:t>Е+</w:t>
            </w:r>
          </w:p>
        </w:tc>
        <w:tc>
          <w:tcPr>
            <w:tcW w:w="509" w:type="dxa"/>
          </w:tcPr>
          <w:p w:rsidR="003C047E" w:rsidRPr="00EC61CC" w:rsidRDefault="003C047E" w:rsidP="00C619ED">
            <w:pPr>
              <w:jc w:val="center"/>
              <w:rPr>
                <w:sz w:val="24"/>
                <w:szCs w:val="24"/>
              </w:rPr>
            </w:pPr>
            <w:r w:rsidRPr="00EC61CC">
              <w:rPr>
                <w:sz w:val="24"/>
                <w:szCs w:val="24"/>
              </w:rPr>
              <w:t>Е-</w:t>
            </w:r>
          </w:p>
        </w:tc>
        <w:tc>
          <w:tcPr>
            <w:tcW w:w="540" w:type="dxa"/>
          </w:tcPr>
          <w:p w:rsidR="003C047E" w:rsidRPr="00EC61CC" w:rsidRDefault="003C047E" w:rsidP="00C619ED">
            <w:pPr>
              <w:jc w:val="center"/>
              <w:rPr>
                <w:sz w:val="24"/>
                <w:szCs w:val="24"/>
              </w:rPr>
            </w:pPr>
            <w:r w:rsidRPr="00EC61CC">
              <w:rPr>
                <w:sz w:val="24"/>
                <w:szCs w:val="24"/>
              </w:rPr>
              <w:t>Сс</w:t>
            </w:r>
          </w:p>
        </w:tc>
        <w:tc>
          <w:tcPr>
            <w:tcW w:w="557" w:type="dxa"/>
          </w:tcPr>
          <w:p w:rsidR="003C047E" w:rsidRPr="00EC61CC" w:rsidRDefault="003C047E" w:rsidP="00C619ED">
            <w:pPr>
              <w:jc w:val="center"/>
              <w:rPr>
                <w:sz w:val="24"/>
                <w:szCs w:val="24"/>
              </w:rPr>
            </w:pPr>
            <w:r w:rsidRPr="00EC61CC">
              <w:rPr>
                <w:sz w:val="24"/>
                <w:szCs w:val="24"/>
              </w:rPr>
              <w:t>Е+</w:t>
            </w:r>
          </w:p>
        </w:tc>
        <w:tc>
          <w:tcPr>
            <w:tcW w:w="509" w:type="dxa"/>
          </w:tcPr>
          <w:p w:rsidR="003C047E" w:rsidRPr="00EC61CC" w:rsidRDefault="003C047E" w:rsidP="00C619ED">
            <w:pPr>
              <w:jc w:val="center"/>
              <w:rPr>
                <w:sz w:val="24"/>
                <w:szCs w:val="24"/>
              </w:rPr>
            </w:pPr>
            <w:r w:rsidRPr="00EC61CC">
              <w:rPr>
                <w:sz w:val="24"/>
                <w:szCs w:val="24"/>
              </w:rPr>
              <w:t>Е-</w:t>
            </w:r>
          </w:p>
        </w:tc>
        <w:tc>
          <w:tcPr>
            <w:tcW w:w="569" w:type="dxa"/>
          </w:tcPr>
          <w:p w:rsidR="003C047E" w:rsidRPr="00EC61CC" w:rsidRDefault="003C047E" w:rsidP="00C619ED">
            <w:pPr>
              <w:jc w:val="center"/>
              <w:rPr>
                <w:sz w:val="24"/>
                <w:szCs w:val="24"/>
              </w:rPr>
            </w:pPr>
            <w:r w:rsidRPr="00EC61CC">
              <w:rPr>
                <w:sz w:val="24"/>
                <w:szCs w:val="24"/>
              </w:rPr>
              <w:t>Сс</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3</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8</w:t>
            </w:r>
          </w:p>
        </w:tc>
        <w:tc>
          <w:tcPr>
            <w:tcW w:w="493"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6</w:t>
            </w:r>
          </w:p>
        </w:tc>
        <w:tc>
          <w:tcPr>
            <w:tcW w:w="509"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2</w:t>
            </w:r>
          </w:p>
        </w:tc>
        <w:tc>
          <w:tcPr>
            <w:tcW w:w="1018" w:type="dxa"/>
            <w:gridSpan w:val="2"/>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r w:rsidRPr="00EC61CC">
              <w:rPr>
                <w:sz w:val="24"/>
                <w:szCs w:val="24"/>
              </w:rPr>
              <w:t>0</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0</w:t>
            </w:r>
          </w:p>
        </w:tc>
        <w:tc>
          <w:tcPr>
            <w:tcW w:w="569" w:type="dxa"/>
          </w:tcPr>
          <w:p w:rsidR="003C047E" w:rsidRPr="00EC61CC" w:rsidRDefault="003C047E" w:rsidP="00C619ED">
            <w:pPr>
              <w:jc w:val="center"/>
              <w:rPr>
                <w:sz w:val="24"/>
                <w:szCs w:val="24"/>
              </w:rPr>
            </w:pPr>
            <w:r w:rsidRPr="00EC61CC">
              <w:rPr>
                <w:sz w:val="24"/>
                <w:szCs w:val="24"/>
              </w:rPr>
              <w:t>0</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11</w:t>
            </w:r>
          </w:p>
        </w:tc>
        <w:tc>
          <w:tcPr>
            <w:tcW w:w="540"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6</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8</w:t>
            </w:r>
          </w:p>
        </w:tc>
        <w:tc>
          <w:tcPr>
            <w:tcW w:w="493"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9</w:t>
            </w:r>
          </w:p>
        </w:tc>
        <w:tc>
          <w:tcPr>
            <w:tcW w:w="509"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6</w:t>
            </w:r>
          </w:p>
        </w:tc>
        <w:tc>
          <w:tcPr>
            <w:tcW w:w="1018" w:type="dxa"/>
            <w:gridSpan w:val="2"/>
          </w:tcPr>
          <w:p w:rsidR="003C047E" w:rsidRPr="00EC61CC" w:rsidRDefault="003C047E" w:rsidP="00C619ED">
            <w:pPr>
              <w:jc w:val="center"/>
              <w:rPr>
                <w:sz w:val="24"/>
                <w:szCs w:val="24"/>
              </w:rPr>
            </w:pPr>
            <w:r w:rsidRPr="00EC61CC">
              <w:rPr>
                <w:sz w:val="24"/>
                <w:szCs w:val="24"/>
              </w:rPr>
              <w:t>1</w:t>
            </w:r>
          </w:p>
        </w:tc>
        <w:tc>
          <w:tcPr>
            <w:tcW w:w="509"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1</w:t>
            </w:r>
          </w:p>
        </w:tc>
        <w:tc>
          <w:tcPr>
            <w:tcW w:w="509" w:type="dxa"/>
          </w:tcPr>
          <w:p w:rsidR="003C047E" w:rsidRPr="00EC61CC" w:rsidRDefault="003C047E" w:rsidP="00C619ED">
            <w:pPr>
              <w:jc w:val="center"/>
              <w:rPr>
                <w:sz w:val="24"/>
                <w:szCs w:val="24"/>
              </w:rPr>
            </w:pPr>
            <w:r w:rsidRPr="00EC61CC">
              <w:rPr>
                <w:sz w:val="24"/>
                <w:szCs w:val="24"/>
              </w:rPr>
              <w:t>3</w:t>
            </w:r>
          </w:p>
        </w:tc>
        <w:tc>
          <w:tcPr>
            <w:tcW w:w="569" w:type="dxa"/>
          </w:tcPr>
          <w:p w:rsidR="003C047E" w:rsidRPr="00EC61CC" w:rsidRDefault="003C047E" w:rsidP="00C619ED">
            <w:pPr>
              <w:jc w:val="center"/>
              <w:rPr>
                <w:sz w:val="24"/>
                <w:szCs w:val="24"/>
              </w:rPr>
            </w:pPr>
            <w:r w:rsidRPr="00EC61CC">
              <w:rPr>
                <w:sz w:val="24"/>
                <w:szCs w:val="24"/>
              </w:rPr>
              <w:t>-2</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5</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4</w:t>
            </w:r>
          </w:p>
        </w:tc>
        <w:tc>
          <w:tcPr>
            <w:tcW w:w="493"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0</w:t>
            </w:r>
          </w:p>
        </w:tc>
        <w:tc>
          <w:tcPr>
            <w:tcW w:w="1018" w:type="dxa"/>
            <w:gridSpan w:val="2"/>
          </w:tcPr>
          <w:p w:rsidR="003C047E" w:rsidRPr="00EC61CC" w:rsidRDefault="003C047E" w:rsidP="00C619ED">
            <w:pPr>
              <w:jc w:val="center"/>
              <w:rPr>
                <w:sz w:val="24"/>
                <w:szCs w:val="24"/>
              </w:rPr>
            </w:pPr>
            <w:r w:rsidRPr="00EC61CC">
              <w:rPr>
                <w:sz w:val="24"/>
                <w:szCs w:val="24"/>
              </w:rPr>
              <w:t>1</w:t>
            </w:r>
          </w:p>
        </w:tc>
        <w:tc>
          <w:tcPr>
            <w:tcW w:w="509" w:type="dxa"/>
          </w:tcPr>
          <w:p w:rsidR="003C047E" w:rsidRPr="00EC61CC" w:rsidRDefault="003C047E" w:rsidP="00C619ED">
            <w:pPr>
              <w:jc w:val="center"/>
              <w:rPr>
                <w:sz w:val="24"/>
                <w:szCs w:val="24"/>
              </w:rPr>
            </w:pPr>
            <w:r w:rsidRPr="00EC61CC">
              <w:rPr>
                <w:sz w:val="24"/>
                <w:szCs w:val="24"/>
              </w:rPr>
              <w:t>0</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1</w:t>
            </w:r>
          </w:p>
        </w:tc>
        <w:tc>
          <w:tcPr>
            <w:tcW w:w="509" w:type="dxa"/>
          </w:tcPr>
          <w:p w:rsidR="003C047E" w:rsidRPr="00EC61CC" w:rsidRDefault="003C047E" w:rsidP="00C619ED">
            <w:pPr>
              <w:jc w:val="center"/>
              <w:rPr>
                <w:sz w:val="24"/>
                <w:szCs w:val="24"/>
              </w:rPr>
            </w:pPr>
            <w:r w:rsidRPr="00EC61CC">
              <w:rPr>
                <w:sz w:val="24"/>
                <w:szCs w:val="24"/>
              </w:rPr>
              <w:t>0</w:t>
            </w:r>
          </w:p>
        </w:tc>
        <w:tc>
          <w:tcPr>
            <w:tcW w:w="569" w:type="dxa"/>
          </w:tcPr>
          <w:p w:rsidR="003C047E" w:rsidRPr="00EC61CC" w:rsidRDefault="003C047E" w:rsidP="00C619ED">
            <w:pPr>
              <w:jc w:val="center"/>
              <w:rPr>
                <w:sz w:val="24"/>
                <w:szCs w:val="24"/>
              </w:rPr>
            </w:pPr>
            <w:r w:rsidRPr="00EC61CC">
              <w:rPr>
                <w:sz w:val="24"/>
                <w:szCs w:val="24"/>
              </w:rPr>
              <w:t>1</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8</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3</w:t>
            </w:r>
          </w:p>
        </w:tc>
        <w:tc>
          <w:tcPr>
            <w:tcW w:w="493"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5</w:t>
            </w:r>
          </w:p>
        </w:tc>
        <w:tc>
          <w:tcPr>
            <w:tcW w:w="493" w:type="dxa"/>
          </w:tcPr>
          <w:p w:rsidR="003C047E" w:rsidRPr="00EC61CC" w:rsidRDefault="003C047E" w:rsidP="00C619ED">
            <w:pPr>
              <w:jc w:val="center"/>
              <w:rPr>
                <w:sz w:val="24"/>
                <w:szCs w:val="24"/>
              </w:rPr>
            </w:pPr>
            <w:r w:rsidRPr="00EC61CC">
              <w:rPr>
                <w:sz w:val="24"/>
                <w:szCs w:val="24"/>
              </w:rPr>
              <w:t>8</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7</w:t>
            </w:r>
          </w:p>
        </w:tc>
        <w:tc>
          <w:tcPr>
            <w:tcW w:w="540" w:type="dxa"/>
          </w:tcPr>
          <w:p w:rsidR="003C047E" w:rsidRPr="00EC61CC" w:rsidRDefault="003C047E" w:rsidP="00C619ED">
            <w:pPr>
              <w:jc w:val="center"/>
              <w:rPr>
                <w:sz w:val="24"/>
                <w:szCs w:val="24"/>
              </w:rPr>
            </w:pPr>
            <w:r w:rsidRPr="00EC61CC">
              <w:rPr>
                <w:sz w:val="24"/>
                <w:szCs w:val="24"/>
              </w:rPr>
              <w:t>0</w:t>
            </w:r>
          </w:p>
        </w:tc>
        <w:tc>
          <w:tcPr>
            <w:tcW w:w="1018" w:type="dxa"/>
            <w:gridSpan w:val="2"/>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1</w:t>
            </w:r>
          </w:p>
        </w:tc>
        <w:tc>
          <w:tcPr>
            <w:tcW w:w="569" w:type="dxa"/>
          </w:tcPr>
          <w:p w:rsidR="003C047E" w:rsidRPr="00EC61CC" w:rsidRDefault="003C047E" w:rsidP="00C619ED">
            <w:pPr>
              <w:jc w:val="center"/>
              <w:rPr>
                <w:sz w:val="24"/>
                <w:szCs w:val="24"/>
              </w:rPr>
            </w:pPr>
            <w:r w:rsidRPr="00EC61CC">
              <w:rPr>
                <w:sz w:val="24"/>
                <w:szCs w:val="24"/>
              </w:rPr>
              <w:t>4</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9</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1</w:t>
            </w:r>
          </w:p>
        </w:tc>
        <w:tc>
          <w:tcPr>
            <w:tcW w:w="493" w:type="dxa"/>
          </w:tcPr>
          <w:p w:rsidR="003C047E" w:rsidRPr="00EC61CC" w:rsidRDefault="003C047E" w:rsidP="00C619ED">
            <w:pPr>
              <w:jc w:val="center"/>
              <w:rPr>
                <w:sz w:val="24"/>
                <w:szCs w:val="24"/>
              </w:rPr>
            </w:pPr>
            <w:r w:rsidRPr="00EC61CC">
              <w:rPr>
                <w:sz w:val="24"/>
                <w:szCs w:val="24"/>
              </w:rPr>
              <w:t>8</w:t>
            </w:r>
          </w:p>
        </w:tc>
        <w:tc>
          <w:tcPr>
            <w:tcW w:w="540"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7</w:t>
            </w:r>
          </w:p>
        </w:tc>
        <w:tc>
          <w:tcPr>
            <w:tcW w:w="493"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11</w:t>
            </w:r>
          </w:p>
        </w:tc>
        <w:tc>
          <w:tcPr>
            <w:tcW w:w="509"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8</w:t>
            </w:r>
          </w:p>
        </w:tc>
        <w:tc>
          <w:tcPr>
            <w:tcW w:w="1018" w:type="dxa"/>
            <w:gridSpan w:val="2"/>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0</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1</w:t>
            </w:r>
          </w:p>
        </w:tc>
        <w:tc>
          <w:tcPr>
            <w:tcW w:w="569" w:type="dxa"/>
          </w:tcPr>
          <w:p w:rsidR="003C047E" w:rsidRPr="00EC61CC" w:rsidRDefault="003C047E" w:rsidP="00C619ED">
            <w:pPr>
              <w:jc w:val="center"/>
              <w:rPr>
                <w:sz w:val="24"/>
                <w:szCs w:val="24"/>
              </w:rPr>
            </w:pPr>
            <w:r w:rsidRPr="00EC61CC">
              <w:rPr>
                <w:sz w:val="24"/>
                <w:szCs w:val="24"/>
              </w:rPr>
              <w:t>3</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6</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5</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11</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8</w:t>
            </w:r>
          </w:p>
        </w:tc>
        <w:tc>
          <w:tcPr>
            <w:tcW w:w="557" w:type="dxa"/>
          </w:tcPr>
          <w:p w:rsidR="003C047E" w:rsidRPr="00EC61CC" w:rsidRDefault="003C047E" w:rsidP="00C619ED">
            <w:pPr>
              <w:jc w:val="center"/>
              <w:rPr>
                <w:sz w:val="24"/>
                <w:szCs w:val="24"/>
              </w:rPr>
            </w:pPr>
            <w:r w:rsidRPr="00EC61CC">
              <w:rPr>
                <w:sz w:val="24"/>
                <w:szCs w:val="24"/>
              </w:rPr>
              <w:t>8</w:t>
            </w:r>
          </w:p>
        </w:tc>
        <w:tc>
          <w:tcPr>
            <w:tcW w:w="509"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7</w:t>
            </w:r>
          </w:p>
        </w:tc>
        <w:tc>
          <w:tcPr>
            <w:tcW w:w="1018" w:type="dxa"/>
            <w:gridSpan w:val="2"/>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3</w:t>
            </w:r>
          </w:p>
        </w:tc>
        <w:tc>
          <w:tcPr>
            <w:tcW w:w="569" w:type="dxa"/>
          </w:tcPr>
          <w:p w:rsidR="003C047E" w:rsidRPr="00EC61CC" w:rsidRDefault="003C047E" w:rsidP="00C619ED">
            <w:pPr>
              <w:jc w:val="center"/>
              <w:rPr>
                <w:sz w:val="24"/>
                <w:szCs w:val="24"/>
              </w:rPr>
            </w:pPr>
            <w:r w:rsidRPr="00EC61CC">
              <w:rPr>
                <w:sz w:val="24"/>
                <w:szCs w:val="24"/>
              </w:rPr>
              <w:t>0</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10</w:t>
            </w:r>
          </w:p>
        </w:tc>
        <w:tc>
          <w:tcPr>
            <w:tcW w:w="509" w:type="dxa"/>
          </w:tcPr>
          <w:p w:rsidR="003C047E" w:rsidRPr="00EC61CC" w:rsidRDefault="003C047E" w:rsidP="00C619ED">
            <w:pPr>
              <w:jc w:val="center"/>
              <w:rPr>
                <w:sz w:val="24"/>
                <w:szCs w:val="24"/>
              </w:rPr>
            </w:pPr>
            <w:r w:rsidRPr="00EC61CC">
              <w:rPr>
                <w:sz w:val="24"/>
                <w:szCs w:val="24"/>
              </w:rPr>
              <w:t>9</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13</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11</w:t>
            </w:r>
          </w:p>
        </w:tc>
        <w:tc>
          <w:tcPr>
            <w:tcW w:w="557" w:type="dxa"/>
          </w:tcPr>
          <w:p w:rsidR="003C047E" w:rsidRPr="00EC61CC" w:rsidRDefault="003C047E" w:rsidP="00C619ED">
            <w:pPr>
              <w:jc w:val="center"/>
              <w:rPr>
                <w:sz w:val="24"/>
                <w:szCs w:val="24"/>
              </w:rPr>
            </w:pPr>
            <w:r w:rsidRPr="00EC61CC">
              <w:rPr>
                <w:sz w:val="24"/>
                <w:szCs w:val="24"/>
              </w:rPr>
              <w:t>8</w:t>
            </w:r>
          </w:p>
        </w:tc>
        <w:tc>
          <w:tcPr>
            <w:tcW w:w="493"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5</w:t>
            </w:r>
          </w:p>
        </w:tc>
        <w:tc>
          <w:tcPr>
            <w:tcW w:w="1018" w:type="dxa"/>
            <w:gridSpan w:val="2"/>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1</w:t>
            </w:r>
          </w:p>
        </w:tc>
        <w:tc>
          <w:tcPr>
            <w:tcW w:w="509" w:type="dxa"/>
          </w:tcPr>
          <w:p w:rsidR="003C047E" w:rsidRPr="00EC61CC" w:rsidRDefault="003C047E" w:rsidP="00C619ED">
            <w:pPr>
              <w:jc w:val="center"/>
              <w:rPr>
                <w:sz w:val="24"/>
                <w:szCs w:val="24"/>
              </w:rPr>
            </w:pPr>
            <w:r w:rsidRPr="00EC61CC">
              <w:rPr>
                <w:sz w:val="24"/>
                <w:szCs w:val="24"/>
              </w:rPr>
              <w:t>0</w:t>
            </w:r>
          </w:p>
        </w:tc>
        <w:tc>
          <w:tcPr>
            <w:tcW w:w="569" w:type="dxa"/>
          </w:tcPr>
          <w:p w:rsidR="003C047E" w:rsidRPr="00EC61CC" w:rsidRDefault="003C047E" w:rsidP="00C619ED">
            <w:pPr>
              <w:jc w:val="center"/>
              <w:rPr>
                <w:sz w:val="24"/>
                <w:szCs w:val="24"/>
              </w:rPr>
            </w:pPr>
            <w:r w:rsidRPr="00EC61CC">
              <w:rPr>
                <w:sz w:val="24"/>
                <w:szCs w:val="24"/>
              </w:rPr>
              <w:t>1</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8</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4</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6</w:t>
            </w:r>
          </w:p>
        </w:tc>
        <w:tc>
          <w:tcPr>
            <w:tcW w:w="493"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11</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9</w:t>
            </w:r>
          </w:p>
        </w:tc>
        <w:tc>
          <w:tcPr>
            <w:tcW w:w="1018" w:type="dxa"/>
            <w:gridSpan w:val="2"/>
          </w:tcPr>
          <w:p w:rsidR="003C047E" w:rsidRPr="00EC61CC" w:rsidRDefault="003C047E" w:rsidP="00C619ED">
            <w:pPr>
              <w:jc w:val="center"/>
              <w:rPr>
                <w:sz w:val="24"/>
                <w:szCs w:val="24"/>
              </w:rPr>
            </w:pPr>
            <w:r w:rsidRPr="00EC61CC">
              <w:rPr>
                <w:sz w:val="24"/>
                <w:szCs w:val="24"/>
              </w:rPr>
              <w:t>10</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2</w:t>
            </w:r>
          </w:p>
        </w:tc>
        <w:tc>
          <w:tcPr>
            <w:tcW w:w="569" w:type="dxa"/>
          </w:tcPr>
          <w:p w:rsidR="003C047E" w:rsidRPr="00EC61CC" w:rsidRDefault="003C047E" w:rsidP="00C619ED">
            <w:pPr>
              <w:jc w:val="center"/>
              <w:rPr>
                <w:sz w:val="24"/>
                <w:szCs w:val="24"/>
              </w:rPr>
            </w:pPr>
            <w:r w:rsidRPr="00EC61CC">
              <w:rPr>
                <w:sz w:val="24"/>
                <w:szCs w:val="24"/>
              </w:rPr>
              <w:t>2</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9</w:t>
            </w:r>
          </w:p>
        </w:tc>
        <w:tc>
          <w:tcPr>
            <w:tcW w:w="557" w:type="dxa"/>
          </w:tcPr>
          <w:p w:rsidR="003C047E" w:rsidRPr="00EC61CC" w:rsidRDefault="003C047E" w:rsidP="00C619ED">
            <w:pPr>
              <w:jc w:val="center"/>
              <w:rPr>
                <w:sz w:val="24"/>
                <w:szCs w:val="24"/>
              </w:rPr>
            </w:pPr>
            <w:r w:rsidRPr="00EC61CC">
              <w:rPr>
                <w:sz w:val="24"/>
                <w:szCs w:val="24"/>
              </w:rPr>
              <w:t>12</w:t>
            </w:r>
          </w:p>
        </w:tc>
        <w:tc>
          <w:tcPr>
            <w:tcW w:w="509" w:type="dxa"/>
          </w:tcPr>
          <w:p w:rsidR="003C047E" w:rsidRPr="00EC61CC" w:rsidRDefault="003C047E" w:rsidP="00C619ED">
            <w:pPr>
              <w:jc w:val="center"/>
              <w:rPr>
                <w:sz w:val="24"/>
                <w:szCs w:val="24"/>
              </w:rPr>
            </w:pPr>
            <w:r w:rsidRPr="00EC61CC">
              <w:rPr>
                <w:sz w:val="24"/>
                <w:szCs w:val="24"/>
              </w:rPr>
              <w:t>19</w:t>
            </w:r>
          </w:p>
        </w:tc>
        <w:tc>
          <w:tcPr>
            <w:tcW w:w="540"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11</w:t>
            </w:r>
          </w:p>
        </w:tc>
        <w:tc>
          <w:tcPr>
            <w:tcW w:w="493"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6</w:t>
            </w:r>
          </w:p>
        </w:tc>
        <w:tc>
          <w:tcPr>
            <w:tcW w:w="557" w:type="dxa"/>
          </w:tcPr>
          <w:p w:rsidR="003C047E" w:rsidRPr="00EC61CC" w:rsidRDefault="003C047E" w:rsidP="00C619ED">
            <w:pPr>
              <w:jc w:val="center"/>
              <w:rPr>
                <w:sz w:val="24"/>
                <w:szCs w:val="24"/>
              </w:rPr>
            </w:pPr>
            <w:r w:rsidRPr="00EC61CC">
              <w:rPr>
                <w:sz w:val="24"/>
                <w:szCs w:val="24"/>
              </w:rPr>
              <w:t>7</w:t>
            </w:r>
          </w:p>
        </w:tc>
        <w:tc>
          <w:tcPr>
            <w:tcW w:w="493"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5</w:t>
            </w:r>
          </w:p>
        </w:tc>
        <w:tc>
          <w:tcPr>
            <w:tcW w:w="1018" w:type="dxa"/>
            <w:gridSpan w:val="2"/>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r w:rsidRPr="00EC61CC">
              <w:rPr>
                <w:sz w:val="24"/>
                <w:szCs w:val="24"/>
              </w:rPr>
              <w:t>0</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0</w:t>
            </w:r>
          </w:p>
        </w:tc>
        <w:tc>
          <w:tcPr>
            <w:tcW w:w="569" w:type="dxa"/>
          </w:tcPr>
          <w:p w:rsidR="003C047E" w:rsidRPr="00EC61CC" w:rsidRDefault="003C047E" w:rsidP="00C619ED">
            <w:pPr>
              <w:jc w:val="center"/>
              <w:rPr>
                <w:sz w:val="24"/>
                <w:szCs w:val="24"/>
              </w:rPr>
            </w:pPr>
            <w:r w:rsidRPr="00EC61CC">
              <w:rPr>
                <w:sz w:val="24"/>
                <w:szCs w:val="24"/>
              </w:rPr>
              <w:t>3</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10</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9</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9</w:t>
            </w:r>
          </w:p>
        </w:tc>
        <w:tc>
          <w:tcPr>
            <w:tcW w:w="493" w:type="dxa"/>
          </w:tcPr>
          <w:p w:rsidR="003C047E" w:rsidRPr="00EC61CC" w:rsidRDefault="003C047E" w:rsidP="00C619ED">
            <w:pPr>
              <w:jc w:val="center"/>
              <w:rPr>
                <w:sz w:val="24"/>
                <w:szCs w:val="24"/>
              </w:rPr>
            </w:pPr>
            <w:r w:rsidRPr="00EC61CC">
              <w:rPr>
                <w:sz w:val="24"/>
                <w:szCs w:val="24"/>
              </w:rPr>
              <w:t>9</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7</w:t>
            </w:r>
          </w:p>
        </w:tc>
        <w:tc>
          <w:tcPr>
            <w:tcW w:w="540" w:type="dxa"/>
          </w:tcPr>
          <w:p w:rsidR="003C047E" w:rsidRPr="00EC61CC" w:rsidRDefault="003C047E" w:rsidP="00C619ED">
            <w:pPr>
              <w:jc w:val="center"/>
              <w:rPr>
                <w:sz w:val="24"/>
                <w:szCs w:val="24"/>
              </w:rPr>
            </w:pPr>
            <w:r w:rsidRPr="00EC61CC">
              <w:rPr>
                <w:sz w:val="24"/>
                <w:szCs w:val="24"/>
              </w:rPr>
              <w:t>-2</w:t>
            </w:r>
          </w:p>
        </w:tc>
        <w:tc>
          <w:tcPr>
            <w:tcW w:w="1018" w:type="dxa"/>
            <w:gridSpan w:val="2"/>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3</w:t>
            </w:r>
          </w:p>
        </w:tc>
        <w:tc>
          <w:tcPr>
            <w:tcW w:w="569" w:type="dxa"/>
          </w:tcPr>
          <w:p w:rsidR="003C047E" w:rsidRPr="00EC61CC" w:rsidRDefault="003C047E" w:rsidP="00C619ED">
            <w:pPr>
              <w:jc w:val="center"/>
              <w:rPr>
                <w:sz w:val="24"/>
                <w:szCs w:val="24"/>
              </w:rPr>
            </w:pPr>
            <w:r w:rsidRPr="00EC61CC">
              <w:rPr>
                <w:sz w:val="24"/>
                <w:szCs w:val="24"/>
              </w:rPr>
              <w:t>0</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11</w:t>
            </w:r>
          </w:p>
        </w:tc>
        <w:tc>
          <w:tcPr>
            <w:tcW w:w="557" w:type="dxa"/>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2</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4</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1</w:t>
            </w:r>
          </w:p>
        </w:tc>
        <w:tc>
          <w:tcPr>
            <w:tcW w:w="1018" w:type="dxa"/>
            <w:gridSpan w:val="2"/>
          </w:tcPr>
          <w:p w:rsidR="003C047E" w:rsidRPr="00EC61CC" w:rsidRDefault="003C047E" w:rsidP="00C619ED">
            <w:pPr>
              <w:jc w:val="center"/>
              <w:rPr>
                <w:sz w:val="24"/>
                <w:szCs w:val="24"/>
              </w:rPr>
            </w:pPr>
            <w:r w:rsidRPr="00EC61CC">
              <w:rPr>
                <w:sz w:val="24"/>
                <w:szCs w:val="24"/>
              </w:rPr>
              <w:t>1</w:t>
            </w:r>
          </w:p>
        </w:tc>
        <w:tc>
          <w:tcPr>
            <w:tcW w:w="509"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1</w:t>
            </w:r>
          </w:p>
        </w:tc>
        <w:tc>
          <w:tcPr>
            <w:tcW w:w="509" w:type="dxa"/>
          </w:tcPr>
          <w:p w:rsidR="003C047E" w:rsidRPr="00EC61CC" w:rsidRDefault="003C047E" w:rsidP="00C619ED">
            <w:pPr>
              <w:jc w:val="center"/>
              <w:rPr>
                <w:sz w:val="24"/>
                <w:szCs w:val="24"/>
              </w:rPr>
            </w:pPr>
            <w:r w:rsidRPr="00EC61CC">
              <w:rPr>
                <w:sz w:val="24"/>
                <w:szCs w:val="24"/>
              </w:rPr>
              <w:t>0</w:t>
            </w:r>
          </w:p>
        </w:tc>
        <w:tc>
          <w:tcPr>
            <w:tcW w:w="569" w:type="dxa"/>
          </w:tcPr>
          <w:p w:rsidR="003C047E" w:rsidRPr="00EC61CC" w:rsidRDefault="003C047E" w:rsidP="00C619ED">
            <w:pPr>
              <w:jc w:val="center"/>
              <w:rPr>
                <w:sz w:val="24"/>
                <w:szCs w:val="24"/>
              </w:rPr>
            </w:pPr>
            <w:r w:rsidRPr="00EC61CC">
              <w:rPr>
                <w:sz w:val="24"/>
                <w:szCs w:val="24"/>
              </w:rPr>
              <w:t>1</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12</w:t>
            </w:r>
          </w:p>
        </w:tc>
        <w:tc>
          <w:tcPr>
            <w:tcW w:w="557"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11</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9</w:t>
            </w:r>
          </w:p>
        </w:tc>
        <w:tc>
          <w:tcPr>
            <w:tcW w:w="557" w:type="dxa"/>
          </w:tcPr>
          <w:p w:rsidR="003C047E" w:rsidRPr="00EC61CC" w:rsidRDefault="003C047E" w:rsidP="00C619ED">
            <w:pPr>
              <w:jc w:val="center"/>
              <w:rPr>
                <w:sz w:val="24"/>
                <w:szCs w:val="24"/>
              </w:rPr>
            </w:pPr>
            <w:r w:rsidRPr="00EC61CC">
              <w:rPr>
                <w:sz w:val="24"/>
                <w:szCs w:val="24"/>
              </w:rPr>
              <w:t>11</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9</w:t>
            </w:r>
          </w:p>
        </w:tc>
        <w:tc>
          <w:tcPr>
            <w:tcW w:w="557" w:type="dxa"/>
          </w:tcPr>
          <w:p w:rsidR="003C047E" w:rsidRPr="00EC61CC" w:rsidRDefault="003C047E" w:rsidP="00C619ED">
            <w:pPr>
              <w:jc w:val="center"/>
              <w:rPr>
                <w:sz w:val="24"/>
                <w:szCs w:val="24"/>
              </w:rPr>
            </w:pPr>
            <w:r w:rsidRPr="00EC61CC">
              <w:rPr>
                <w:sz w:val="24"/>
                <w:szCs w:val="24"/>
              </w:rPr>
              <w:t>11</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9</w:t>
            </w:r>
          </w:p>
        </w:tc>
        <w:tc>
          <w:tcPr>
            <w:tcW w:w="1018" w:type="dxa"/>
            <w:gridSpan w:val="2"/>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0</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0</w:t>
            </w:r>
          </w:p>
        </w:tc>
        <w:tc>
          <w:tcPr>
            <w:tcW w:w="569" w:type="dxa"/>
          </w:tcPr>
          <w:p w:rsidR="003C047E" w:rsidRPr="00EC61CC" w:rsidRDefault="003C047E" w:rsidP="00C619ED">
            <w:pPr>
              <w:jc w:val="center"/>
              <w:rPr>
                <w:sz w:val="24"/>
                <w:szCs w:val="24"/>
              </w:rPr>
            </w:pPr>
            <w:r w:rsidRPr="00EC61CC">
              <w:rPr>
                <w:sz w:val="24"/>
                <w:szCs w:val="24"/>
              </w:rPr>
              <w:t>5</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13</w:t>
            </w:r>
          </w:p>
        </w:tc>
        <w:tc>
          <w:tcPr>
            <w:tcW w:w="557" w:type="dxa"/>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r w:rsidRPr="00EC61CC">
              <w:rPr>
                <w:sz w:val="24"/>
                <w:szCs w:val="24"/>
              </w:rPr>
              <w:t>10</w:t>
            </w:r>
          </w:p>
        </w:tc>
        <w:tc>
          <w:tcPr>
            <w:tcW w:w="540" w:type="dxa"/>
          </w:tcPr>
          <w:p w:rsidR="003C047E" w:rsidRPr="00EC61CC" w:rsidRDefault="003C047E" w:rsidP="00C619ED">
            <w:pPr>
              <w:jc w:val="center"/>
              <w:rPr>
                <w:sz w:val="24"/>
                <w:szCs w:val="24"/>
              </w:rPr>
            </w:pPr>
            <w:r w:rsidRPr="00EC61CC">
              <w:rPr>
                <w:sz w:val="24"/>
                <w:szCs w:val="24"/>
              </w:rPr>
              <w:t>-8</w:t>
            </w:r>
          </w:p>
        </w:tc>
        <w:tc>
          <w:tcPr>
            <w:tcW w:w="557" w:type="dxa"/>
          </w:tcPr>
          <w:p w:rsidR="003C047E" w:rsidRPr="00EC61CC" w:rsidRDefault="003C047E" w:rsidP="00C619ED">
            <w:pPr>
              <w:jc w:val="center"/>
              <w:rPr>
                <w:sz w:val="24"/>
                <w:szCs w:val="24"/>
              </w:rPr>
            </w:pPr>
            <w:r w:rsidRPr="00EC61CC">
              <w:rPr>
                <w:sz w:val="24"/>
                <w:szCs w:val="24"/>
              </w:rPr>
              <w:t>1</w:t>
            </w:r>
          </w:p>
        </w:tc>
        <w:tc>
          <w:tcPr>
            <w:tcW w:w="493" w:type="dxa"/>
          </w:tcPr>
          <w:p w:rsidR="003C047E" w:rsidRPr="00EC61CC" w:rsidRDefault="003C047E" w:rsidP="00C619ED">
            <w:pPr>
              <w:jc w:val="center"/>
              <w:rPr>
                <w:sz w:val="24"/>
                <w:szCs w:val="24"/>
              </w:rPr>
            </w:pPr>
            <w:r w:rsidRPr="00EC61CC">
              <w:rPr>
                <w:sz w:val="24"/>
                <w:szCs w:val="24"/>
              </w:rPr>
              <w:t>9</w:t>
            </w:r>
          </w:p>
        </w:tc>
        <w:tc>
          <w:tcPr>
            <w:tcW w:w="540" w:type="dxa"/>
          </w:tcPr>
          <w:p w:rsidR="003C047E" w:rsidRPr="00EC61CC" w:rsidRDefault="003C047E" w:rsidP="00C619ED">
            <w:pPr>
              <w:jc w:val="center"/>
              <w:rPr>
                <w:sz w:val="24"/>
                <w:szCs w:val="24"/>
              </w:rPr>
            </w:pPr>
            <w:r w:rsidRPr="00EC61CC">
              <w:rPr>
                <w:sz w:val="24"/>
                <w:szCs w:val="24"/>
              </w:rPr>
              <w:t>-8</w:t>
            </w:r>
          </w:p>
        </w:tc>
        <w:tc>
          <w:tcPr>
            <w:tcW w:w="557" w:type="dxa"/>
          </w:tcPr>
          <w:p w:rsidR="003C047E" w:rsidRPr="00EC61CC" w:rsidRDefault="003C047E" w:rsidP="00C619ED">
            <w:pPr>
              <w:jc w:val="center"/>
              <w:rPr>
                <w:sz w:val="24"/>
                <w:szCs w:val="24"/>
              </w:rPr>
            </w:pPr>
            <w:r w:rsidRPr="00EC61CC">
              <w:rPr>
                <w:sz w:val="24"/>
                <w:szCs w:val="24"/>
              </w:rPr>
              <w:t>11</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8</w:t>
            </w:r>
          </w:p>
        </w:tc>
        <w:tc>
          <w:tcPr>
            <w:tcW w:w="557" w:type="dxa"/>
          </w:tcPr>
          <w:p w:rsidR="003C047E" w:rsidRPr="00EC61CC" w:rsidRDefault="003C047E" w:rsidP="00C619ED">
            <w:pPr>
              <w:jc w:val="center"/>
              <w:rPr>
                <w:sz w:val="24"/>
                <w:szCs w:val="24"/>
              </w:rPr>
            </w:pPr>
            <w:r w:rsidRPr="00EC61CC">
              <w:rPr>
                <w:sz w:val="24"/>
                <w:szCs w:val="24"/>
              </w:rPr>
              <w:t>10</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8</w:t>
            </w:r>
          </w:p>
        </w:tc>
        <w:tc>
          <w:tcPr>
            <w:tcW w:w="1018" w:type="dxa"/>
            <w:gridSpan w:val="2"/>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r w:rsidRPr="00EC61CC">
              <w:rPr>
                <w:sz w:val="24"/>
                <w:szCs w:val="24"/>
              </w:rPr>
              <w:t>0</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r w:rsidRPr="00EC61CC">
              <w:rPr>
                <w:sz w:val="24"/>
                <w:szCs w:val="24"/>
              </w:rPr>
              <w:t>2</w:t>
            </w:r>
          </w:p>
        </w:tc>
        <w:tc>
          <w:tcPr>
            <w:tcW w:w="569" w:type="dxa"/>
          </w:tcPr>
          <w:p w:rsidR="003C047E" w:rsidRPr="00EC61CC" w:rsidRDefault="003C047E" w:rsidP="00C619ED">
            <w:pPr>
              <w:jc w:val="center"/>
              <w:rPr>
                <w:sz w:val="24"/>
                <w:szCs w:val="24"/>
              </w:rPr>
            </w:pPr>
            <w:r w:rsidRPr="00EC61CC">
              <w:rPr>
                <w:sz w:val="24"/>
                <w:szCs w:val="24"/>
              </w:rPr>
              <w:t>0</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14</w:t>
            </w:r>
          </w:p>
        </w:tc>
        <w:tc>
          <w:tcPr>
            <w:tcW w:w="557" w:type="dxa"/>
          </w:tcPr>
          <w:p w:rsidR="003C047E" w:rsidRPr="00EC61CC" w:rsidRDefault="003C047E" w:rsidP="00C619ED">
            <w:pPr>
              <w:jc w:val="center"/>
              <w:rPr>
                <w:sz w:val="24"/>
                <w:szCs w:val="24"/>
              </w:rPr>
            </w:pPr>
            <w:r w:rsidRPr="00EC61CC">
              <w:rPr>
                <w:sz w:val="24"/>
                <w:szCs w:val="24"/>
              </w:rPr>
              <w:t>6</w:t>
            </w:r>
          </w:p>
        </w:tc>
        <w:tc>
          <w:tcPr>
            <w:tcW w:w="509"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7</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9</w:t>
            </w:r>
          </w:p>
        </w:tc>
        <w:tc>
          <w:tcPr>
            <w:tcW w:w="493"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8</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3</w:t>
            </w:r>
          </w:p>
        </w:tc>
        <w:tc>
          <w:tcPr>
            <w:tcW w:w="1018" w:type="dxa"/>
            <w:gridSpan w:val="2"/>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5</w:t>
            </w:r>
          </w:p>
        </w:tc>
        <w:tc>
          <w:tcPr>
            <w:tcW w:w="569" w:type="dxa"/>
          </w:tcPr>
          <w:p w:rsidR="003C047E" w:rsidRPr="00EC61CC" w:rsidRDefault="003C047E" w:rsidP="00C619ED">
            <w:pPr>
              <w:jc w:val="center"/>
              <w:rPr>
                <w:sz w:val="24"/>
                <w:szCs w:val="24"/>
              </w:rPr>
            </w:pPr>
            <w:r w:rsidRPr="00EC61CC">
              <w:rPr>
                <w:sz w:val="24"/>
                <w:szCs w:val="24"/>
              </w:rPr>
              <w:t>-5</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15</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3</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6</w:t>
            </w:r>
          </w:p>
        </w:tc>
        <w:tc>
          <w:tcPr>
            <w:tcW w:w="493"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5</w:t>
            </w:r>
          </w:p>
        </w:tc>
        <w:tc>
          <w:tcPr>
            <w:tcW w:w="1018" w:type="dxa"/>
            <w:gridSpan w:val="2"/>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6</w:t>
            </w:r>
          </w:p>
        </w:tc>
        <w:tc>
          <w:tcPr>
            <w:tcW w:w="569" w:type="dxa"/>
          </w:tcPr>
          <w:p w:rsidR="003C047E" w:rsidRPr="00EC61CC" w:rsidRDefault="003C047E" w:rsidP="00C619ED">
            <w:pPr>
              <w:jc w:val="center"/>
              <w:rPr>
                <w:sz w:val="24"/>
                <w:szCs w:val="24"/>
              </w:rPr>
            </w:pPr>
            <w:r w:rsidRPr="00EC61CC">
              <w:rPr>
                <w:sz w:val="24"/>
                <w:szCs w:val="24"/>
              </w:rPr>
              <w:t>-3</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16</w:t>
            </w:r>
          </w:p>
        </w:tc>
        <w:tc>
          <w:tcPr>
            <w:tcW w:w="557"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2</w:t>
            </w:r>
          </w:p>
        </w:tc>
        <w:tc>
          <w:tcPr>
            <w:tcW w:w="493"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2</w:t>
            </w:r>
          </w:p>
        </w:tc>
        <w:tc>
          <w:tcPr>
            <w:tcW w:w="493"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-1</w:t>
            </w:r>
          </w:p>
        </w:tc>
        <w:tc>
          <w:tcPr>
            <w:tcW w:w="1018" w:type="dxa"/>
            <w:gridSpan w:val="2"/>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0</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0</w:t>
            </w:r>
          </w:p>
        </w:tc>
        <w:tc>
          <w:tcPr>
            <w:tcW w:w="569" w:type="dxa"/>
          </w:tcPr>
          <w:p w:rsidR="003C047E" w:rsidRPr="00EC61CC" w:rsidRDefault="003C047E" w:rsidP="00C619ED">
            <w:pPr>
              <w:jc w:val="center"/>
              <w:rPr>
                <w:sz w:val="24"/>
                <w:szCs w:val="24"/>
              </w:rPr>
            </w:pPr>
            <w:r w:rsidRPr="00EC61CC">
              <w:rPr>
                <w:sz w:val="24"/>
                <w:szCs w:val="24"/>
              </w:rPr>
              <w:t>4</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17</w:t>
            </w:r>
          </w:p>
        </w:tc>
        <w:tc>
          <w:tcPr>
            <w:tcW w:w="557" w:type="dxa"/>
          </w:tcPr>
          <w:p w:rsidR="003C047E" w:rsidRPr="00EC61CC" w:rsidRDefault="003C047E" w:rsidP="00C619ED">
            <w:pPr>
              <w:jc w:val="center"/>
              <w:rPr>
                <w:sz w:val="24"/>
                <w:szCs w:val="24"/>
              </w:rPr>
            </w:pPr>
            <w:r w:rsidRPr="00EC61CC">
              <w:rPr>
                <w:sz w:val="24"/>
                <w:szCs w:val="24"/>
              </w:rPr>
              <w:t>6</w:t>
            </w:r>
          </w:p>
        </w:tc>
        <w:tc>
          <w:tcPr>
            <w:tcW w:w="509"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6</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7</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1</w:t>
            </w:r>
          </w:p>
        </w:tc>
        <w:tc>
          <w:tcPr>
            <w:tcW w:w="1018" w:type="dxa"/>
            <w:gridSpan w:val="2"/>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0</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1</w:t>
            </w:r>
          </w:p>
        </w:tc>
        <w:tc>
          <w:tcPr>
            <w:tcW w:w="509" w:type="dxa"/>
          </w:tcPr>
          <w:p w:rsidR="003C047E" w:rsidRPr="00EC61CC" w:rsidRDefault="003C047E" w:rsidP="00C619ED">
            <w:pPr>
              <w:jc w:val="center"/>
              <w:rPr>
                <w:sz w:val="24"/>
                <w:szCs w:val="24"/>
              </w:rPr>
            </w:pPr>
            <w:r w:rsidRPr="00EC61CC">
              <w:rPr>
                <w:sz w:val="24"/>
                <w:szCs w:val="24"/>
              </w:rPr>
              <w:t>2</w:t>
            </w:r>
          </w:p>
        </w:tc>
        <w:tc>
          <w:tcPr>
            <w:tcW w:w="569" w:type="dxa"/>
          </w:tcPr>
          <w:p w:rsidR="003C047E" w:rsidRPr="00EC61CC" w:rsidRDefault="003C047E" w:rsidP="00C619ED">
            <w:pPr>
              <w:jc w:val="center"/>
              <w:rPr>
                <w:sz w:val="24"/>
                <w:szCs w:val="24"/>
              </w:rPr>
            </w:pPr>
            <w:r w:rsidRPr="00EC61CC">
              <w:rPr>
                <w:sz w:val="24"/>
                <w:szCs w:val="24"/>
              </w:rPr>
              <w:t>-1</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18</w:t>
            </w:r>
          </w:p>
        </w:tc>
        <w:tc>
          <w:tcPr>
            <w:tcW w:w="557" w:type="dxa"/>
          </w:tcPr>
          <w:p w:rsidR="003C047E" w:rsidRPr="00EC61CC" w:rsidRDefault="003C047E" w:rsidP="00C619ED">
            <w:pPr>
              <w:jc w:val="center"/>
              <w:rPr>
                <w:sz w:val="24"/>
                <w:szCs w:val="24"/>
              </w:rPr>
            </w:pPr>
            <w:r w:rsidRPr="00EC61CC">
              <w:rPr>
                <w:sz w:val="24"/>
                <w:szCs w:val="24"/>
              </w:rPr>
              <w:t>6</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5</w:t>
            </w:r>
          </w:p>
        </w:tc>
        <w:tc>
          <w:tcPr>
            <w:tcW w:w="493"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9</w:t>
            </w:r>
          </w:p>
        </w:tc>
        <w:tc>
          <w:tcPr>
            <w:tcW w:w="493"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8</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6</w:t>
            </w:r>
          </w:p>
        </w:tc>
        <w:tc>
          <w:tcPr>
            <w:tcW w:w="1018" w:type="dxa"/>
            <w:gridSpan w:val="2"/>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0</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2</w:t>
            </w:r>
          </w:p>
        </w:tc>
        <w:tc>
          <w:tcPr>
            <w:tcW w:w="569" w:type="dxa"/>
          </w:tcPr>
          <w:p w:rsidR="003C047E" w:rsidRPr="00EC61CC" w:rsidRDefault="003C047E" w:rsidP="00C619ED">
            <w:pPr>
              <w:jc w:val="center"/>
              <w:rPr>
                <w:sz w:val="24"/>
                <w:szCs w:val="24"/>
              </w:rPr>
            </w:pPr>
            <w:r w:rsidRPr="00EC61CC">
              <w:rPr>
                <w:sz w:val="24"/>
                <w:szCs w:val="24"/>
              </w:rPr>
              <w:t>1</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lastRenderedPageBreak/>
              <w:t>19</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3</w:t>
            </w:r>
          </w:p>
        </w:tc>
        <w:tc>
          <w:tcPr>
            <w:tcW w:w="493"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8</w:t>
            </w:r>
          </w:p>
        </w:tc>
        <w:tc>
          <w:tcPr>
            <w:tcW w:w="493"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9</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1</w:t>
            </w:r>
          </w:p>
        </w:tc>
        <w:tc>
          <w:tcPr>
            <w:tcW w:w="509"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7</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r w:rsidRPr="00EC61CC">
              <w:rPr>
                <w:sz w:val="24"/>
                <w:szCs w:val="24"/>
              </w:rPr>
              <w:t>1</w:t>
            </w:r>
          </w:p>
        </w:tc>
        <w:tc>
          <w:tcPr>
            <w:tcW w:w="569" w:type="dxa"/>
          </w:tcPr>
          <w:p w:rsidR="003C047E" w:rsidRPr="00EC61CC" w:rsidRDefault="003C047E" w:rsidP="00C619ED">
            <w:pPr>
              <w:jc w:val="center"/>
              <w:rPr>
                <w:sz w:val="24"/>
                <w:szCs w:val="24"/>
              </w:rPr>
            </w:pPr>
            <w:r w:rsidRPr="00EC61CC">
              <w:rPr>
                <w:sz w:val="24"/>
                <w:szCs w:val="24"/>
              </w:rPr>
              <w:t>1</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20</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5</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8</w:t>
            </w:r>
          </w:p>
        </w:tc>
        <w:tc>
          <w:tcPr>
            <w:tcW w:w="493"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15</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13</w:t>
            </w:r>
          </w:p>
        </w:tc>
        <w:tc>
          <w:tcPr>
            <w:tcW w:w="509" w:type="dxa"/>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0</w:t>
            </w:r>
          </w:p>
        </w:tc>
        <w:tc>
          <w:tcPr>
            <w:tcW w:w="569" w:type="dxa"/>
          </w:tcPr>
          <w:p w:rsidR="003C047E" w:rsidRPr="00EC61CC" w:rsidRDefault="003C047E" w:rsidP="00C619ED">
            <w:pPr>
              <w:jc w:val="center"/>
              <w:rPr>
                <w:sz w:val="24"/>
                <w:szCs w:val="24"/>
              </w:rPr>
            </w:pPr>
            <w:r w:rsidRPr="00EC61CC">
              <w:rPr>
                <w:sz w:val="24"/>
                <w:szCs w:val="24"/>
              </w:rPr>
              <w:t>0</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21</w:t>
            </w:r>
          </w:p>
        </w:tc>
        <w:tc>
          <w:tcPr>
            <w:tcW w:w="557" w:type="dxa"/>
          </w:tcPr>
          <w:p w:rsidR="003C047E" w:rsidRPr="00EC61CC" w:rsidRDefault="003C047E" w:rsidP="00C619ED">
            <w:pPr>
              <w:jc w:val="center"/>
              <w:rPr>
                <w:sz w:val="24"/>
                <w:szCs w:val="24"/>
              </w:rPr>
            </w:pPr>
            <w:r w:rsidRPr="00EC61CC">
              <w:rPr>
                <w:sz w:val="24"/>
                <w:szCs w:val="24"/>
              </w:rPr>
              <w:t>6</w:t>
            </w:r>
          </w:p>
        </w:tc>
        <w:tc>
          <w:tcPr>
            <w:tcW w:w="509"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8</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11</w:t>
            </w:r>
          </w:p>
        </w:tc>
        <w:tc>
          <w:tcPr>
            <w:tcW w:w="493"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13</w:t>
            </w:r>
          </w:p>
        </w:tc>
        <w:tc>
          <w:tcPr>
            <w:tcW w:w="509"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10</w:t>
            </w:r>
          </w:p>
        </w:tc>
        <w:tc>
          <w:tcPr>
            <w:tcW w:w="509" w:type="dxa"/>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6</w:t>
            </w:r>
          </w:p>
        </w:tc>
        <w:tc>
          <w:tcPr>
            <w:tcW w:w="509" w:type="dxa"/>
          </w:tcPr>
          <w:p w:rsidR="003C047E" w:rsidRPr="00EC61CC" w:rsidRDefault="003C047E" w:rsidP="00C619ED">
            <w:pPr>
              <w:jc w:val="center"/>
              <w:rPr>
                <w:sz w:val="24"/>
                <w:szCs w:val="24"/>
              </w:rPr>
            </w:pPr>
            <w:r w:rsidRPr="00EC61CC">
              <w:rPr>
                <w:sz w:val="24"/>
                <w:szCs w:val="24"/>
              </w:rPr>
              <w:t>9</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6</w:t>
            </w:r>
          </w:p>
        </w:tc>
        <w:tc>
          <w:tcPr>
            <w:tcW w:w="569" w:type="dxa"/>
          </w:tcPr>
          <w:p w:rsidR="003C047E" w:rsidRPr="00EC61CC" w:rsidRDefault="003C047E" w:rsidP="00C619ED">
            <w:pPr>
              <w:jc w:val="center"/>
              <w:rPr>
                <w:sz w:val="24"/>
                <w:szCs w:val="24"/>
              </w:rPr>
            </w:pPr>
            <w:r w:rsidRPr="00EC61CC">
              <w:rPr>
                <w:sz w:val="24"/>
                <w:szCs w:val="24"/>
              </w:rPr>
              <w:t>-6</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22</w:t>
            </w:r>
          </w:p>
        </w:tc>
        <w:tc>
          <w:tcPr>
            <w:tcW w:w="557" w:type="dxa"/>
          </w:tcPr>
          <w:p w:rsidR="003C047E" w:rsidRPr="00EC61CC" w:rsidRDefault="003C047E" w:rsidP="00C619ED">
            <w:pPr>
              <w:jc w:val="center"/>
              <w:rPr>
                <w:sz w:val="24"/>
                <w:szCs w:val="24"/>
              </w:rPr>
            </w:pPr>
            <w:r w:rsidRPr="00EC61CC">
              <w:rPr>
                <w:sz w:val="24"/>
                <w:szCs w:val="24"/>
              </w:rPr>
              <w:t>6</w:t>
            </w:r>
          </w:p>
        </w:tc>
        <w:tc>
          <w:tcPr>
            <w:tcW w:w="509" w:type="dxa"/>
          </w:tcPr>
          <w:p w:rsidR="003C047E" w:rsidRPr="00EC61CC" w:rsidRDefault="003C047E" w:rsidP="00C619ED">
            <w:pPr>
              <w:jc w:val="center"/>
              <w:rPr>
                <w:sz w:val="24"/>
                <w:szCs w:val="24"/>
              </w:rPr>
            </w:pPr>
            <w:r w:rsidRPr="00EC61CC">
              <w:rPr>
                <w:sz w:val="24"/>
                <w:szCs w:val="24"/>
              </w:rPr>
              <w:t>8</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6</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3</w:t>
            </w:r>
          </w:p>
        </w:tc>
        <w:tc>
          <w:tcPr>
            <w:tcW w:w="493"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8</w:t>
            </w:r>
          </w:p>
        </w:tc>
        <w:tc>
          <w:tcPr>
            <w:tcW w:w="509"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0</w:t>
            </w:r>
          </w:p>
        </w:tc>
        <w:tc>
          <w:tcPr>
            <w:tcW w:w="569" w:type="dxa"/>
          </w:tcPr>
          <w:p w:rsidR="003C047E" w:rsidRPr="00EC61CC" w:rsidRDefault="003C047E" w:rsidP="00C619ED">
            <w:pPr>
              <w:jc w:val="center"/>
              <w:rPr>
                <w:sz w:val="24"/>
                <w:szCs w:val="24"/>
              </w:rPr>
            </w:pPr>
            <w:r w:rsidRPr="00EC61CC">
              <w:rPr>
                <w:sz w:val="24"/>
                <w:szCs w:val="24"/>
              </w:rPr>
              <w:t>0</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23</w:t>
            </w:r>
          </w:p>
        </w:tc>
        <w:tc>
          <w:tcPr>
            <w:tcW w:w="557" w:type="dxa"/>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2</w:t>
            </w:r>
          </w:p>
        </w:tc>
        <w:tc>
          <w:tcPr>
            <w:tcW w:w="493"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7</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11</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9</w:t>
            </w:r>
          </w:p>
        </w:tc>
        <w:tc>
          <w:tcPr>
            <w:tcW w:w="557" w:type="dxa"/>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1</w:t>
            </w:r>
          </w:p>
        </w:tc>
        <w:tc>
          <w:tcPr>
            <w:tcW w:w="569" w:type="dxa"/>
          </w:tcPr>
          <w:p w:rsidR="003C047E" w:rsidRPr="00EC61CC" w:rsidRDefault="003C047E" w:rsidP="00C619ED">
            <w:pPr>
              <w:jc w:val="center"/>
              <w:rPr>
                <w:sz w:val="24"/>
                <w:szCs w:val="24"/>
              </w:rPr>
            </w:pPr>
            <w:r w:rsidRPr="00EC61CC">
              <w:rPr>
                <w:sz w:val="24"/>
                <w:szCs w:val="24"/>
              </w:rPr>
              <w:t>-1</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24</w:t>
            </w:r>
          </w:p>
        </w:tc>
        <w:tc>
          <w:tcPr>
            <w:tcW w:w="557"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10</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2</w:t>
            </w:r>
          </w:p>
        </w:tc>
        <w:tc>
          <w:tcPr>
            <w:tcW w:w="493" w:type="dxa"/>
          </w:tcPr>
          <w:p w:rsidR="003C047E" w:rsidRPr="00EC61CC" w:rsidRDefault="003C047E" w:rsidP="00C619ED">
            <w:pPr>
              <w:jc w:val="center"/>
              <w:rPr>
                <w:sz w:val="24"/>
                <w:szCs w:val="24"/>
              </w:rPr>
            </w:pPr>
            <w:r w:rsidRPr="00EC61CC">
              <w:rPr>
                <w:sz w:val="24"/>
                <w:szCs w:val="24"/>
              </w:rPr>
              <w:t>9</w:t>
            </w:r>
          </w:p>
        </w:tc>
        <w:tc>
          <w:tcPr>
            <w:tcW w:w="540"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5</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6</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6</w:t>
            </w:r>
          </w:p>
        </w:tc>
        <w:tc>
          <w:tcPr>
            <w:tcW w:w="509" w:type="dxa"/>
          </w:tcPr>
          <w:p w:rsidR="003C047E" w:rsidRPr="00EC61CC" w:rsidRDefault="003C047E" w:rsidP="00C619ED">
            <w:pPr>
              <w:jc w:val="center"/>
              <w:rPr>
                <w:sz w:val="24"/>
                <w:szCs w:val="24"/>
              </w:rPr>
            </w:pPr>
            <w:r w:rsidRPr="00EC61CC">
              <w:rPr>
                <w:sz w:val="24"/>
                <w:szCs w:val="24"/>
              </w:rPr>
              <w:t>9</w:t>
            </w:r>
          </w:p>
        </w:tc>
        <w:tc>
          <w:tcPr>
            <w:tcW w:w="509"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3</w:t>
            </w:r>
          </w:p>
        </w:tc>
        <w:tc>
          <w:tcPr>
            <w:tcW w:w="569" w:type="dxa"/>
          </w:tcPr>
          <w:p w:rsidR="003C047E" w:rsidRPr="00EC61CC" w:rsidRDefault="003C047E" w:rsidP="00C619ED">
            <w:pPr>
              <w:jc w:val="center"/>
              <w:rPr>
                <w:sz w:val="24"/>
                <w:szCs w:val="24"/>
              </w:rPr>
            </w:pPr>
            <w:r w:rsidRPr="00EC61CC">
              <w:rPr>
                <w:sz w:val="24"/>
                <w:szCs w:val="24"/>
              </w:rPr>
              <w:t>-3</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25</w:t>
            </w:r>
          </w:p>
        </w:tc>
        <w:tc>
          <w:tcPr>
            <w:tcW w:w="557" w:type="dxa"/>
          </w:tcPr>
          <w:p w:rsidR="003C047E" w:rsidRPr="00EC61CC" w:rsidRDefault="003C047E" w:rsidP="00C619ED">
            <w:pPr>
              <w:jc w:val="center"/>
              <w:rPr>
                <w:sz w:val="24"/>
                <w:szCs w:val="24"/>
              </w:rPr>
            </w:pPr>
            <w:r w:rsidRPr="00EC61CC">
              <w:rPr>
                <w:sz w:val="24"/>
                <w:szCs w:val="24"/>
              </w:rPr>
              <w:t>6</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4</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8</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13</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11</w:t>
            </w:r>
          </w:p>
        </w:tc>
        <w:tc>
          <w:tcPr>
            <w:tcW w:w="509"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8</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3</w:t>
            </w:r>
          </w:p>
        </w:tc>
        <w:tc>
          <w:tcPr>
            <w:tcW w:w="569" w:type="dxa"/>
          </w:tcPr>
          <w:p w:rsidR="003C047E" w:rsidRPr="00EC61CC" w:rsidRDefault="003C047E" w:rsidP="00C619ED">
            <w:pPr>
              <w:jc w:val="center"/>
              <w:rPr>
                <w:sz w:val="24"/>
                <w:szCs w:val="24"/>
              </w:rPr>
            </w:pPr>
            <w:r w:rsidRPr="00EC61CC">
              <w:rPr>
                <w:sz w:val="24"/>
                <w:szCs w:val="24"/>
              </w:rPr>
              <w:t>-3</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26</w:t>
            </w:r>
          </w:p>
        </w:tc>
        <w:tc>
          <w:tcPr>
            <w:tcW w:w="557"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1</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4</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6</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8</w:t>
            </w:r>
          </w:p>
        </w:tc>
        <w:tc>
          <w:tcPr>
            <w:tcW w:w="509" w:type="dxa"/>
          </w:tcPr>
          <w:p w:rsidR="003C047E" w:rsidRPr="00EC61CC" w:rsidRDefault="003C047E" w:rsidP="00C619ED">
            <w:pPr>
              <w:jc w:val="center"/>
              <w:rPr>
                <w:sz w:val="24"/>
                <w:szCs w:val="24"/>
              </w:rPr>
            </w:pPr>
            <w:r w:rsidRPr="00EC61CC">
              <w:rPr>
                <w:sz w:val="24"/>
                <w:szCs w:val="24"/>
              </w:rPr>
              <w:t>10</w:t>
            </w:r>
          </w:p>
        </w:tc>
        <w:tc>
          <w:tcPr>
            <w:tcW w:w="509"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6</w:t>
            </w:r>
          </w:p>
        </w:tc>
        <w:tc>
          <w:tcPr>
            <w:tcW w:w="569" w:type="dxa"/>
          </w:tcPr>
          <w:p w:rsidR="003C047E" w:rsidRPr="00EC61CC" w:rsidRDefault="003C047E" w:rsidP="00C619ED">
            <w:pPr>
              <w:jc w:val="center"/>
              <w:rPr>
                <w:sz w:val="24"/>
                <w:szCs w:val="24"/>
              </w:rPr>
            </w:pPr>
            <w:r w:rsidRPr="00EC61CC">
              <w:rPr>
                <w:sz w:val="24"/>
                <w:szCs w:val="24"/>
              </w:rPr>
              <w:t>-6</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27</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4</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4</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r w:rsidRPr="00EC61CC">
              <w:rPr>
                <w:sz w:val="24"/>
                <w:szCs w:val="24"/>
              </w:rPr>
              <w:t>9</w:t>
            </w:r>
          </w:p>
        </w:tc>
        <w:tc>
          <w:tcPr>
            <w:tcW w:w="509" w:type="dxa"/>
          </w:tcPr>
          <w:p w:rsidR="003C047E" w:rsidRPr="00EC61CC" w:rsidRDefault="003C047E" w:rsidP="00C619ED">
            <w:pPr>
              <w:jc w:val="center"/>
              <w:rPr>
                <w:sz w:val="24"/>
                <w:szCs w:val="24"/>
              </w:rPr>
            </w:pPr>
            <w:r w:rsidRPr="00EC61CC">
              <w:rPr>
                <w:sz w:val="24"/>
                <w:szCs w:val="24"/>
              </w:rPr>
              <w:t>10</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r w:rsidRPr="00EC61CC">
              <w:rPr>
                <w:sz w:val="24"/>
                <w:szCs w:val="24"/>
              </w:rPr>
              <w:t>1</w:t>
            </w:r>
          </w:p>
        </w:tc>
        <w:tc>
          <w:tcPr>
            <w:tcW w:w="569" w:type="dxa"/>
          </w:tcPr>
          <w:p w:rsidR="003C047E" w:rsidRPr="00EC61CC" w:rsidRDefault="003C047E" w:rsidP="00C619ED">
            <w:pPr>
              <w:jc w:val="center"/>
              <w:rPr>
                <w:sz w:val="24"/>
                <w:szCs w:val="24"/>
              </w:rPr>
            </w:pPr>
            <w:r w:rsidRPr="00EC61CC">
              <w:rPr>
                <w:sz w:val="24"/>
                <w:szCs w:val="24"/>
              </w:rPr>
              <w:t>1</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28</w:t>
            </w:r>
          </w:p>
        </w:tc>
        <w:tc>
          <w:tcPr>
            <w:tcW w:w="557"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5</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4</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11</w:t>
            </w:r>
          </w:p>
        </w:tc>
        <w:tc>
          <w:tcPr>
            <w:tcW w:w="540" w:type="dxa"/>
          </w:tcPr>
          <w:p w:rsidR="003C047E" w:rsidRPr="00EC61CC" w:rsidRDefault="003C047E" w:rsidP="00C619ED">
            <w:pPr>
              <w:jc w:val="center"/>
              <w:rPr>
                <w:sz w:val="24"/>
                <w:szCs w:val="24"/>
              </w:rPr>
            </w:pPr>
            <w:r w:rsidRPr="00EC61CC">
              <w:rPr>
                <w:sz w:val="24"/>
                <w:szCs w:val="24"/>
              </w:rPr>
              <w:t>-9</w:t>
            </w:r>
          </w:p>
        </w:tc>
        <w:tc>
          <w:tcPr>
            <w:tcW w:w="509" w:type="dxa"/>
          </w:tcPr>
          <w:p w:rsidR="003C047E" w:rsidRPr="00EC61CC" w:rsidRDefault="003C047E" w:rsidP="00C619ED">
            <w:pPr>
              <w:jc w:val="center"/>
              <w:rPr>
                <w:sz w:val="24"/>
                <w:szCs w:val="24"/>
              </w:rPr>
            </w:pPr>
            <w:r w:rsidRPr="00EC61CC">
              <w:rPr>
                <w:sz w:val="24"/>
                <w:szCs w:val="24"/>
              </w:rPr>
              <w:t>10</w:t>
            </w:r>
          </w:p>
        </w:tc>
        <w:tc>
          <w:tcPr>
            <w:tcW w:w="509" w:type="dxa"/>
          </w:tcPr>
          <w:p w:rsidR="003C047E" w:rsidRPr="00EC61CC" w:rsidRDefault="003C047E" w:rsidP="00C619ED">
            <w:pPr>
              <w:jc w:val="center"/>
              <w:rPr>
                <w:sz w:val="24"/>
                <w:szCs w:val="24"/>
              </w:rPr>
            </w:pPr>
            <w:r w:rsidRPr="00EC61CC">
              <w:rPr>
                <w:sz w:val="24"/>
                <w:szCs w:val="24"/>
              </w:rPr>
              <w:t>8</w:t>
            </w:r>
          </w:p>
        </w:tc>
        <w:tc>
          <w:tcPr>
            <w:tcW w:w="509"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6</w:t>
            </w:r>
          </w:p>
        </w:tc>
        <w:tc>
          <w:tcPr>
            <w:tcW w:w="509" w:type="dxa"/>
          </w:tcPr>
          <w:p w:rsidR="003C047E" w:rsidRPr="00EC61CC" w:rsidRDefault="003C047E" w:rsidP="00C619ED">
            <w:pPr>
              <w:jc w:val="center"/>
              <w:rPr>
                <w:sz w:val="24"/>
                <w:szCs w:val="24"/>
              </w:rPr>
            </w:pPr>
            <w:r w:rsidRPr="00EC61CC">
              <w:rPr>
                <w:sz w:val="24"/>
                <w:szCs w:val="24"/>
              </w:rPr>
              <w:t>0</w:t>
            </w:r>
          </w:p>
        </w:tc>
        <w:tc>
          <w:tcPr>
            <w:tcW w:w="569" w:type="dxa"/>
          </w:tcPr>
          <w:p w:rsidR="003C047E" w:rsidRPr="00EC61CC" w:rsidRDefault="003C047E" w:rsidP="00C619ED">
            <w:pPr>
              <w:jc w:val="center"/>
              <w:rPr>
                <w:sz w:val="24"/>
                <w:szCs w:val="24"/>
              </w:rPr>
            </w:pPr>
            <w:r w:rsidRPr="00EC61CC">
              <w:rPr>
                <w:sz w:val="24"/>
                <w:szCs w:val="24"/>
              </w:rPr>
              <w:t>6</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29</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9</w:t>
            </w:r>
          </w:p>
        </w:tc>
        <w:tc>
          <w:tcPr>
            <w:tcW w:w="493"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8</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8</w:t>
            </w:r>
          </w:p>
        </w:tc>
        <w:tc>
          <w:tcPr>
            <w:tcW w:w="509"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11</w:t>
            </w:r>
          </w:p>
        </w:tc>
        <w:tc>
          <w:tcPr>
            <w:tcW w:w="509" w:type="dxa"/>
          </w:tcPr>
          <w:p w:rsidR="003C047E" w:rsidRPr="00EC61CC" w:rsidRDefault="003C047E" w:rsidP="00C619ED">
            <w:pPr>
              <w:jc w:val="center"/>
              <w:rPr>
                <w:sz w:val="24"/>
                <w:szCs w:val="24"/>
              </w:rPr>
            </w:pPr>
            <w:r w:rsidRPr="00EC61CC">
              <w:rPr>
                <w:sz w:val="24"/>
                <w:szCs w:val="24"/>
              </w:rPr>
              <w:t>13</w:t>
            </w:r>
          </w:p>
        </w:tc>
        <w:tc>
          <w:tcPr>
            <w:tcW w:w="509"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9</w:t>
            </w:r>
          </w:p>
        </w:tc>
        <w:tc>
          <w:tcPr>
            <w:tcW w:w="557" w:type="dxa"/>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2</w:t>
            </w:r>
          </w:p>
        </w:tc>
        <w:tc>
          <w:tcPr>
            <w:tcW w:w="569" w:type="dxa"/>
          </w:tcPr>
          <w:p w:rsidR="003C047E" w:rsidRPr="00EC61CC" w:rsidRDefault="003C047E" w:rsidP="00C619ED">
            <w:pPr>
              <w:jc w:val="center"/>
              <w:rPr>
                <w:sz w:val="24"/>
                <w:szCs w:val="24"/>
              </w:rPr>
            </w:pPr>
            <w:r w:rsidRPr="00EC61CC">
              <w:rPr>
                <w:sz w:val="24"/>
                <w:szCs w:val="24"/>
              </w:rPr>
              <w:t>1</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30</w:t>
            </w:r>
          </w:p>
        </w:tc>
        <w:tc>
          <w:tcPr>
            <w:tcW w:w="557" w:type="dxa"/>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2</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0</w:t>
            </w:r>
          </w:p>
        </w:tc>
        <w:tc>
          <w:tcPr>
            <w:tcW w:w="557" w:type="dxa"/>
          </w:tcPr>
          <w:p w:rsidR="003C047E" w:rsidRPr="00EC61CC" w:rsidRDefault="003C047E" w:rsidP="00C619ED">
            <w:pPr>
              <w:jc w:val="center"/>
              <w:rPr>
                <w:sz w:val="24"/>
                <w:szCs w:val="24"/>
              </w:rPr>
            </w:pPr>
            <w:r w:rsidRPr="00EC61CC">
              <w:rPr>
                <w:sz w:val="24"/>
                <w:szCs w:val="24"/>
              </w:rPr>
              <w:t>5</w:t>
            </w:r>
          </w:p>
        </w:tc>
        <w:tc>
          <w:tcPr>
            <w:tcW w:w="493"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12</w:t>
            </w:r>
          </w:p>
        </w:tc>
        <w:tc>
          <w:tcPr>
            <w:tcW w:w="509"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11</w:t>
            </w:r>
          </w:p>
        </w:tc>
        <w:tc>
          <w:tcPr>
            <w:tcW w:w="540"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r w:rsidRPr="00EC61CC">
              <w:rPr>
                <w:sz w:val="24"/>
                <w:szCs w:val="24"/>
              </w:rPr>
              <w:t>5</w:t>
            </w:r>
          </w:p>
        </w:tc>
        <w:tc>
          <w:tcPr>
            <w:tcW w:w="569" w:type="dxa"/>
          </w:tcPr>
          <w:p w:rsidR="003C047E" w:rsidRPr="00EC61CC" w:rsidRDefault="003C047E" w:rsidP="00C619ED">
            <w:pPr>
              <w:jc w:val="center"/>
              <w:rPr>
                <w:sz w:val="24"/>
                <w:szCs w:val="24"/>
              </w:rPr>
            </w:pPr>
            <w:r w:rsidRPr="00EC61CC">
              <w:rPr>
                <w:sz w:val="24"/>
                <w:szCs w:val="24"/>
              </w:rPr>
              <w:t>-3</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31</w:t>
            </w:r>
          </w:p>
        </w:tc>
        <w:tc>
          <w:tcPr>
            <w:tcW w:w="557" w:type="dxa"/>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5</w:t>
            </w:r>
          </w:p>
        </w:tc>
        <w:tc>
          <w:tcPr>
            <w:tcW w:w="493"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9</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11</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9</w:t>
            </w:r>
          </w:p>
        </w:tc>
        <w:tc>
          <w:tcPr>
            <w:tcW w:w="509" w:type="dxa"/>
          </w:tcPr>
          <w:p w:rsidR="003C047E" w:rsidRPr="00EC61CC" w:rsidRDefault="003C047E" w:rsidP="00C619ED">
            <w:pPr>
              <w:jc w:val="center"/>
              <w:rPr>
                <w:sz w:val="24"/>
                <w:szCs w:val="24"/>
              </w:rPr>
            </w:pPr>
            <w:r w:rsidRPr="00EC61CC">
              <w:rPr>
                <w:sz w:val="24"/>
                <w:szCs w:val="24"/>
              </w:rPr>
              <w:t>13</w:t>
            </w:r>
          </w:p>
        </w:tc>
        <w:tc>
          <w:tcPr>
            <w:tcW w:w="509"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3</w:t>
            </w:r>
          </w:p>
        </w:tc>
        <w:tc>
          <w:tcPr>
            <w:tcW w:w="569" w:type="dxa"/>
          </w:tcPr>
          <w:p w:rsidR="003C047E" w:rsidRPr="00EC61CC" w:rsidRDefault="003C047E" w:rsidP="00C619ED">
            <w:pPr>
              <w:jc w:val="center"/>
              <w:rPr>
                <w:sz w:val="24"/>
                <w:szCs w:val="24"/>
              </w:rPr>
            </w:pPr>
            <w:r w:rsidRPr="00EC61CC">
              <w:rPr>
                <w:sz w:val="24"/>
                <w:szCs w:val="24"/>
              </w:rPr>
              <w:t>-3</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32</w:t>
            </w:r>
          </w:p>
        </w:tc>
        <w:tc>
          <w:tcPr>
            <w:tcW w:w="557" w:type="dxa"/>
          </w:tcPr>
          <w:p w:rsidR="003C047E" w:rsidRPr="00EC61CC" w:rsidRDefault="003C047E" w:rsidP="00C619ED">
            <w:pPr>
              <w:jc w:val="center"/>
              <w:rPr>
                <w:sz w:val="24"/>
                <w:szCs w:val="24"/>
              </w:rPr>
            </w:pPr>
            <w:r w:rsidRPr="00EC61CC">
              <w:rPr>
                <w:sz w:val="24"/>
                <w:szCs w:val="24"/>
              </w:rPr>
              <w:t>6</w:t>
            </w:r>
          </w:p>
        </w:tc>
        <w:tc>
          <w:tcPr>
            <w:tcW w:w="509" w:type="dxa"/>
          </w:tcPr>
          <w:p w:rsidR="003C047E" w:rsidRPr="00EC61CC" w:rsidRDefault="003C047E" w:rsidP="00C619ED">
            <w:pPr>
              <w:jc w:val="center"/>
              <w:rPr>
                <w:sz w:val="24"/>
                <w:szCs w:val="24"/>
              </w:rPr>
            </w:pPr>
            <w:r w:rsidRPr="00EC61CC">
              <w:rPr>
                <w:sz w:val="24"/>
                <w:szCs w:val="24"/>
              </w:rPr>
              <w:t>9</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6</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5</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9</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14</w:t>
            </w:r>
          </w:p>
        </w:tc>
        <w:tc>
          <w:tcPr>
            <w:tcW w:w="509" w:type="dxa"/>
          </w:tcPr>
          <w:p w:rsidR="003C047E" w:rsidRPr="00EC61CC" w:rsidRDefault="003C047E" w:rsidP="00C619ED">
            <w:pPr>
              <w:jc w:val="center"/>
              <w:rPr>
                <w:sz w:val="24"/>
                <w:szCs w:val="24"/>
              </w:rPr>
            </w:pPr>
            <w:r w:rsidRPr="00EC61CC">
              <w:rPr>
                <w:sz w:val="24"/>
                <w:szCs w:val="24"/>
              </w:rPr>
              <w:t>12</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10</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0</w:t>
            </w:r>
          </w:p>
        </w:tc>
        <w:tc>
          <w:tcPr>
            <w:tcW w:w="569" w:type="dxa"/>
          </w:tcPr>
          <w:p w:rsidR="003C047E" w:rsidRPr="00EC61CC" w:rsidRDefault="003C047E" w:rsidP="00C619ED">
            <w:pPr>
              <w:jc w:val="center"/>
              <w:rPr>
                <w:sz w:val="24"/>
                <w:szCs w:val="24"/>
              </w:rPr>
            </w:pPr>
            <w:r w:rsidRPr="00EC61CC">
              <w:rPr>
                <w:sz w:val="24"/>
                <w:szCs w:val="24"/>
              </w:rPr>
              <w:t>7</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33</w:t>
            </w:r>
          </w:p>
        </w:tc>
        <w:tc>
          <w:tcPr>
            <w:tcW w:w="557" w:type="dxa"/>
          </w:tcPr>
          <w:p w:rsidR="003C047E" w:rsidRPr="00EC61CC" w:rsidRDefault="003C047E" w:rsidP="00C619ED">
            <w:pPr>
              <w:jc w:val="center"/>
              <w:rPr>
                <w:sz w:val="24"/>
                <w:szCs w:val="24"/>
              </w:rPr>
            </w:pPr>
            <w:r w:rsidRPr="00EC61CC">
              <w:rPr>
                <w:sz w:val="24"/>
                <w:szCs w:val="24"/>
              </w:rPr>
              <w:t>10</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10</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6</w:t>
            </w:r>
          </w:p>
        </w:tc>
        <w:tc>
          <w:tcPr>
            <w:tcW w:w="493"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11</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9</w:t>
            </w:r>
          </w:p>
        </w:tc>
        <w:tc>
          <w:tcPr>
            <w:tcW w:w="509" w:type="dxa"/>
          </w:tcPr>
          <w:p w:rsidR="003C047E" w:rsidRPr="00EC61CC" w:rsidRDefault="003C047E" w:rsidP="00C619ED">
            <w:pPr>
              <w:jc w:val="center"/>
              <w:rPr>
                <w:sz w:val="24"/>
                <w:szCs w:val="24"/>
              </w:rPr>
            </w:pPr>
            <w:r w:rsidRPr="00EC61CC">
              <w:rPr>
                <w:sz w:val="24"/>
                <w:szCs w:val="24"/>
              </w:rPr>
              <w:t>15</w:t>
            </w:r>
          </w:p>
        </w:tc>
        <w:tc>
          <w:tcPr>
            <w:tcW w:w="509" w:type="dxa"/>
          </w:tcPr>
          <w:p w:rsidR="003C047E" w:rsidRPr="00EC61CC" w:rsidRDefault="003C047E" w:rsidP="00C619ED">
            <w:pPr>
              <w:jc w:val="center"/>
              <w:rPr>
                <w:sz w:val="24"/>
                <w:szCs w:val="24"/>
              </w:rPr>
            </w:pPr>
            <w:r w:rsidRPr="00EC61CC">
              <w:rPr>
                <w:sz w:val="24"/>
                <w:szCs w:val="24"/>
              </w:rPr>
              <w:t>8</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11</w:t>
            </w:r>
          </w:p>
        </w:tc>
        <w:tc>
          <w:tcPr>
            <w:tcW w:w="569" w:type="dxa"/>
          </w:tcPr>
          <w:p w:rsidR="003C047E" w:rsidRPr="00EC61CC" w:rsidRDefault="003C047E" w:rsidP="00C619ED">
            <w:pPr>
              <w:jc w:val="center"/>
              <w:rPr>
                <w:sz w:val="24"/>
                <w:szCs w:val="24"/>
              </w:rPr>
            </w:pPr>
            <w:r w:rsidRPr="00EC61CC">
              <w:rPr>
                <w:sz w:val="24"/>
                <w:szCs w:val="24"/>
              </w:rPr>
              <w:t>-11</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34</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4</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10</w:t>
            </w:r>
          </w:p>
        </w:tc>
        <w:tc>
          <w:tcPr>
            <w:tcW w:w="493"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9</w:t>
            </w:r>
          </w:p>
        </w:tc>
        <w:tc>
          <w:tcPr>
            <w:tcW w:w="509"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6</w:t>
            </w:r>
          </w:p>
        </w:tc>
        <w:tc>
          <w:tcPr>
            <w:tcW w:w="509" w:type="dxa"/>
          </w:tcPr>
          <w:p w:rsidR="003C047E" w:rsidRPr="00EC61CC" w:rsidRDefault="003C047E" w:rsidP="00C619ED">
            <w:pPr>
              <w:jc w:val="center"/>
              <w:rPr>
                <w:sz w:val="24"/>
                <w:szCs w:val="24"/>
              </w:rPr>
            </w:pPr>
            <w:r w:rsidRPr="00EC61CC">
              <w:rPr>
                <w:sz w:val="24"/>
                <w:szCs w:val="24"/>
              </w:rPr>
              <w:t>16</w:t>
            </w:r>
          </w:p>
        </w:tc>
        <w:tc>
          <w:tcPr>
            <w:tcW w:w="509" w:type="dxa"/>
          </w:tcPr>
          <w:p w:rsidR="003C047E" w:rsidRPr="00EC61CC" w:rsidRDefault="003C047E" w:rsidP="00C619ED">
            <w:pPr>
              <w:jc w:val="center"/>
              <w:rPr>
                <w:sz w:val="24"/>
                <w:szCs w:val="24"/>
              </w:rPr>
            </w:pPr>
            <w:r w:rsidRPr="00EC61CC">
              <w:rPr>
                <w:sz w:val="24"/>
                <w:szCs w:val="24"/>
              </w:rPr>
              <w:t>8</w:t>
            </w:r>
          </w:p>
        </w:tc>
        <w:tc>
          <w:tcPr>
            <w:tcW w:w="509"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0</w:t>
            </w:r>
          </w:p>
        </w:tc>
        <w:tc>
          <w:tcPr>
            <w:tcW w:w="569" w:type="dxa"/>
          </w:tcPr>
          <w:p w:rsidR="003C047E" w:rsidRPr="00EC61CC" w:rsidRDefault="003C047E" w:rsidP="00C619ED">
            <w:pPr>
              <w:jc w:val="center"/>
              <w:rPr>
                <w:sz w:val="24"/>
                <w:szCs w:val="24"/>
              </w:rPr>
            </w:pPr>
            <w:r w:rsidRPr="00EC61CC">
              <w:rPr>
                <w:sz w:val="24"/>
                <w:szCs w:val="24"/>
              </w:rPr>
              <w:t>0</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35</w:t>
            </w:r>
          </w:p>
        </w:tc>
        <w:tc>
          <w:tcPr>
            <w:tcW w:w="557" w:type="dxa"/>
          </w:tcPr>
          <w:p w:rsidR="003C047E" w:rsidRPr="00EC61CC" w:rsidRDefault="003C047E" w:rsidP="00C619ED">
            <w:pPr>
              <w:jc w:val="center"/>
              <w:rPr>
                <w:sz w:val="24"/>
                <w:szCs w:val="24"/>
              </w:rPr>
            </w:pPr>
            <w:r w:rsidRPr="00EC61CC">
              <w:rPr>
                <w:sz w:val="24"/>
                <w:szCs w:val="24"/>
              </w:rPr>
              <w:t>6</w:t>
            </w:r>
          </w:p>
        </w:tc>
        <w:tc>
          <w:tcPr>
            <w:tcW w:w="509" w:type="dxa"/>
          </w:tcPr>
          <w:p w:rsidR="003C047E" w:rsidRPr="00EC61CC" w:rsidRDefault="003C047E" w:rsidP="00C619ED">
            <w:pPr>
              <w:jc w:val="center"/>
              <w:rPr>
                <w:sz w:val="24"/>
                <w:szCs w:val="24"/>
              </w:rPr>
            </w:pPr>
            <w:r w:rsidRPr="00EC61CC">
              <w:rPr>
                <w:sz w:val="24"/>
                <w:szCs w:val="24"/>
              </w:rPr>
              <w:t>9</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4</w:t>
            </w:r>
          </w:p>
        </w:tc>
        <w:tc>
          <w:tcPr>
            <w:tcW w:w="493" w:type="dxa"/>
          </w:tcPr>
          <w:p w:rsidR="003C047E" w:rsidRPr="00EC61CC" w:rsidRDefault="003C047E" w:rsidP="00C619ED">
            <w:pPr>
              <w:jc w:val="center"/>
              <w:rPr>
                <w:sz w:val="24"/>
                <w:szCs w:val="24"/>
              </w:rPr>
            </w:pPr>
            <w:r w:rsidRPr="00EC61CC">
              <w:rPr>
                <w:sz w:val="24"/>
                <w:szCs w:val="24"/>
              </w:rPr>
              <w:t>7</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6</w:t>
            </w:r>
          </w:p>
        </w:tc>
        <w:tc>
          <w:tcPr>
            <w:tcW w:w="493"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10</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8</w:t>
            </w:r>
          </w:p>
        </w:tc>
        <w:tc>
          <w:tcPr>
            <w:tcW w:w="509" w:type="dxa"/>
          </w:tcPr>
          <w:p w:rsidR="003C047E" w:rsidRPr="00EC61CC" w:rsidRDefault="003C047E" w:rsidP="00C619ED">
            <w:pPr>
              <w:jc w:val="center"/>
              <w:rPr>
                <w:sz w:val="24"/>
                <w:szCs w:val="24"/>
              </w:rPr>
            </w:pPr>
            <w:r w:rsidRPr="00EC61CC">
              <w:rPr>
                <w:sz w:val="24"/>
                <w:szCs w:val="24"/>
              </w:rPr>
              <w:t>17</w:t>
            </w:r>
          </w:p>
        </w:tc>
        <w:tc>
          <w:tcPr>
            <w:tcW w:w="509" w:type="dxa"/>
          </w:tcPr>
          <w:p w:rsidR="003C047E" w:rsidRPr="00EC61CC" w:rsidRDefault="003C047E" w:rsidP="00C619ED">
            <w:pPr>
              <w:jc w:val="center"/>
              <w:rPr>
                <w:sz w:val="24"/>
                <w:szCs w:val="24"/>
              </w:rPr>
            </w:pPr>
            <w:r w:rsidRPr="00EC61CC">
              <w:rPr>
                <w:sz w:val="24"/>
                <w:szCs w:val="24"/>
              </w:rPr>
              <w:t>8</w:t>
            </w:r>
          </w:p>
        </w:tc>
        <w:tc>
          <w:tcPr>
            <w:tcW w:w="509"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0</w:t>
            </w:r>
          </w:p>
        </w:tc>
        <w:tc>
          <w:tcPr>
            <w:tcW w:w="569" w:type="dxa"/>
          </w:tcPr>
          <w:p w:rsidR="003C047E" w:rsidRPr="00EC61CC" w:rsidRDefault="003C047E" w:rsidP="00C619ED">
            <w:pPr>
              <w:jc w:val="center"/>
              <w:rPr>
                <w:sz w:val="24"/>
                <w:szCs w:val="24"/>
              </w:rPr>
            </w:pPr>
            <w:r w:rsidRPr="00EC61CC">
              <w:rPr>
                <w:sz w:val="24"/>
                <w:szCs w:val="24"/>
              </w:rPr>
              <w:t>0</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36</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2</w:t>
            </w:r>
          </w:p>
        </w:tc>
        <w:tc>
          <w:tcPr>
            <w:tcW w:w="493"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7</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9</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18</w:t>
            </w:r>
          </w:p>
        </w:tc>
        <w:tc>
          <w:tcPr>
            <w:tcW w:w="509"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7</w:t>
            </w:r>
          </w:p>
        </w:tc>
        <w:tc>
          <w:tcPr>
            <w:tcW w:w="540" w:type="dxa"/>
          </w:tcPr>
          <w:p w:rsidR="003C047E" w:rsidRPr="00EC61CC" w:rsidRDefault="003C047E" w:rsidP="00C619ED">
            <w:pPr>
              <w:jc w:val="center"/>
              <w:rPr>
                <w:sz w:val="24"/>
                <w:szCs w:val="24"/>
              </w:rPr>
            </w:pPr>
            <w:r w:rsidRPr="00EC61CC">
              <w:rPr>
                <w:sz w:val="24"/>
                <w:szCs w:val="24"/>
              </w:rPr>
              <w:t>9</w:t>
            </w:r>
          </w:p>
        </w:tc>
        <w:tc>
          <w:tcPr>
            <w:tcW w:w="557" w:type="dxa"/>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9</w:t>
            </w:r>
          </w:p>
        </w:tc>
        <w:tc>
          <w:tcPr>
            <w:tcW w:w="569" w:type="dxa"/>
          </w:tcPr>
          <w:p w:rsidR="003C047E" w:rsidRPr="00EC61CC" w:rsidRDefault="003C047E" w:rsidP="00C619ED">
            <w:pPr>
              <w:jc w:val="center"/>
              <w:rPr>
                <w:sz w:val="24"/>
                <w:szCs w:val="24"/>
              </w:rPr>
            </w:pPr>
            <w:r w:rsidRPr="00EC61CC">
              <w:rPr>
                <w:sz w:val="24"/>
                <w:szCs w:val="24"/>
              </w:rPr>
              <w:t>-9</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37</w:t>
            </w:r>
          </w:p>
        </w:tc>
        <w:tc>
          <w:tcPr>
            <w:tcW w:w="557" w:type="dxa"/>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4</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5</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0</w:t>
            </w:r>
          </w:p>
        </w:tc>
        <w:tc>
          <w:tcPr>
            <w:tcW w:w="509" w:type="dxa"/>
          </w:tcPr>
          <w:p w:rsidR="003C047E" w:rsidRPr="00EC61CC" w:rsidRDefault="003C047E" w:rsidP="00C619ED">
            <w:pPr>
              <w:jc w:val="center"/>
              <w:rPr>
                <w:sz w:val="24"/>
                <w:szCs w:val="24"/>
              </w:rPr>
            </w:pPr>
            <w:r w:rsidRPr="00EC61CC">
              <w:rPr>
                <w:sz w:val="24"/>
                <w:szCs w:val="24"/>
              </w:rPr>
              <w:t>19</w:t>
            </w:r>
          </w:p>
        </w:tc>
        <w:tc>
          <w:tcPr>
            <w:tcW w:w="509" w:type="dxa"/>
          </w:tcPr>
          <w:p w:rsidR="003C047E" w:rsidRPr="00EC61CC" w:rsidRDefault="003C047E" w:rsidP="00C619ED">
            <w:pPr>
              <w:jc w:val="center"/>
              <w:rPr>
                <w:sz w:val="24"/>
                <w:szCs w:val="24"/>
              </w:rPr>
            </w:pPr>
            <w:r w:rsidRPr="00EC61CC">
              <w:rPr>
                <w:sz w:val="24"/>
                <w:szCs w:val="24"/>
              </w:rPr>
              <w:t>9</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0</w:t>
            </w:r>
          </w:p>
        </w:tc>
        <w:tc>
          <w:tcPr>
            <w:tcW w:w="569" w:type="dxa"/>
          </w:tcPr>
          <w:p w:rsidR="003C047E" w:rsidRPr="00EC61CC" w:rsidRDefault="003C047E" w:rsidP="00C619ED">
            <w:pPr>
              <w:jc w:val="center"/>
              <w:rPr>
                <w:sz w:val="24"/>
                <w:szCs w:val="24"/>
              </w:rPr>
            </w:pPr>
            <w:r w:rsidRPr="00EC61CC">
              <w:rPr>
                <w:sz w:val="24"/>
                <w:szCs w:val="24"/>
              </w:rPr>
              <w:t>5</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38</w:t>
            </w:r>
          </w:p>
        </w:tc>
        <w:tc>
          <w:tcPr>
            <w:tcW w:w="557"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12</w:t>
            </w:r>
          </w:p>
        </w:tc>
        <w:tc>
          <w:tcPr>
            <w:tcW w:w="540"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10</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8</w:t>
            </w:r>
          </w:p>
        </w:tc>
        <w:tc>
          <w:tcPr>
            <w:tcW w:w="557" w:type="dxa"/>
          </w:tcPr>
          <w:p w:rsidR="003C047E" w:rsidRPr="00EC61CC" w:rsidRDefault="003C047E" w:rsidP="00C619ED">
            <w:pPr>
              <w:jc w:val="center"/>
              <w:rPr>
                <w:sz w:val="24"/>
                <w:szCs w:val="24"/>
              </w:rPr>
            </w:pPr>
            <w:r w:rsidRPr="00EC61CC">
              <w:rPr>
                <w:sz w:val="24"/>
                <w:szCs w:val="24"/>
              </w:rPr>
              <w:t>4</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20</w:t>
            </w:r>
          </w:p>
        </w:tc>
        <w:tc>
          <w:tcPr>
            <w:tcW w:w="509" w:type="dxa"/>
          </w:tcPr>
          <w:p w:rsidR="003C047E" w:rsidRPr="00EC61CC" w:rsidRDefault="003C047E" w:rsidP="00C619ED">
            <w:pPr>
              <w:jc w:val="center"/>
              <w:rPr>
                <w:sz w:val="24"/>
                <w:szCs w:val="24"/>
              </w:rPr>
            </w:pPr>
            <w:r w:rsidRPr="00EC61CC">
              <w:rPr>
                <w:sz w:val="24"/>
                <w:szCs w:val="24"/>
              </w:rPr>
              <w:t>9</w:t>
            </w:r>
          </w:p>
        </w:tc>
        <w:tc>
          <w:tcPr>
            <w:tcW w:w="509"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6</w:t>
            </w:r>
          </w:p>
        </w:tc>
        <w:tc>
          <w:tcPr>
            <w:tcW w:w="557" w:type="dxa"/>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r w:rsidRPr="00EC61CC">
              <w:rPr>
                <w:sz w:val="24"/>
                <w:szCs w:val="24"/>
              </w:rPr>
              <w:t>2</w:t>
            </w:r>
          </w:p>
        </w:tc>
        <w:tc>
          <w:tcPr>
            <w:tcW w:w="569" w:type="dxa"/>
          </w:tcPr>
          <w:p w:rsidR="003C047E" w:rsidRPr="00EC61CC" w:rsidRDefault="003C047E" w:rsidP="00C619ED">
            <w:pPr>
              <w:jc w:val="center"/>
              <w:rPr>
                <w:sz w:val="24"/>
                <w:szCs w:val="24"/>
              </w:rPr>
            </w:pPr>
            <w:r w:rsidRPr="00EC61CC">
              <w:rPr>
                <w:sz w:val="24"/>
                <w:szCs w:val="24"/>
              </w:rPr>
              <w:t>0</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39</w:t>
            </w:r>
          </w:p>
        </w:tc>
        <w:tc>
          <w:tcPr>
            <w:tcW w:w="557" w:type="dxa"/>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r w:rsidRPr="00EC61CC">
              <w:rPr>
                <w:sz w:val="24"/>
                <w:szCs w:val="24"/>
              </w:rPr>
              <w:t>7</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1</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8</w:t>
            </w:r>
          </w:p>
        </w:tc>
        <w:tc>
          <w:tcPr>
            <w:tcW w:w="493"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7</w:t>
            </w:r>
          </w:p>
        </w:tc>
        <w:tc>
          <w:tcPr>
            <w:tcW w:w="557" w:type="dxa"/>
          </w:tcPr>
          <w:p w:rsidR="003C047E" w:rsidRPr="00EC61CC" w:rsidRDefault="003C047E" w:rsidP="00C619ED">
            <w:pPr>
              <w:jc w:val="center"/>
              <w:rPr>
                <w:sz w:val="24"/>
                <w:szCs w:val="24"/>
              </w:rPr>
            </w:pPr>
            <w:r w:rsidRPr="00EC61CC">
              <w:rPr>
                <w:sz w:val="24"/>
                <w:szCs w:val="24"/>
              </w:rPr>
              <w:t>12</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10</w:t>
            </w:r>
          </w:p>
        </w:tc>
        <w:tc>
          <w:tcPr>
            <w:tcW w:w="509" w:type="dxa"/>
          </w:tcPr>
          <w:p w:rsidR="003C047E" w:rsidRPr="00EC61CC" w:rsidRDefault="003C047E" w:rsidP="00C619ED">
            <w:pPr>
              <w:jc w:val="center"/>
              <w:rPr>
                <w:sz w:val="24"/>
                <w:szCs w:val="24"/>
              </w:rPr>
            </w:pPr>
            <w:r w:rsidRPr="00EC61CC">
              <w:rPr>
                <w:sz w:val="24"/>
                <w:szCs w:val="24"/>
              </w:rPr>
              <w:t>21</w:t>
            </w:r>
          </w:p>
        </w:tc>
        <w:tc>
          <w:tcPr>
            <w:tcW w:w="509" w:type="dxa"/>
          </w:tcPr>
          <w:p w:rsidR="003C047E" w:rsidRPr="00EC61CC" w:rsidRDefault="003C047E" w:rsidP="00C619ED">
            <w:pPr>
              <w:jc w:val="center"/>
              <w:rPr>
                <w:sz w:val="24"/>
                <w:szCs w:val="24"/>
              </w:rPr>
            </w:pPr>
            <w:r w:rsidRPr="00EC61CC">
              <w:rPr>
                <w:sz w:val="24"/>
                <w:szCs w:val="24"/>
              </w:rPr>
              <w:t>9</w:t>
            </w:r>
          </w:p>
        </w:tc>
        <w:tc>
          <w:tcPr>
            <w:tcW w:w="509"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1</w:t>
            </w:r>
          </w:p>
        </w:tc>
        <w:tc>
          <w:tcPr>
            <w:tcW w:w="509" w:type="dxa"/>
          </w:tcPr>
          <w:p w:rsidR="003C047E" w:rsidRPr="00EC61CC" w:rsidRDefault="003C047E" w:rsidP="00C619ED">
            <w:pPr>
              <w:jc w:val="center"/>
              <w:rPr>
                <w:sz w:val="24"/>
                <w:szCs w:val="24"/>
              </w:rPr>
            </w:pPr>
            <w:r w:rsidRPr="00EC61CC">
              <w:rPr>
                <w:sz w:val="24"/>
                <w:szCs w:val="24"/>
              </w:rPr>
              <w:t>0</w:t>
            </w:r>
          </w:p>
        </w:tc>
        <w:tc>
          <w:tcPr>
            <w:tcW w:w="569" w:type="dxa"/>
          </w:tcPr>
          <w:p w:rsidR="003C047E" w:rsidRPr="00EC61CC" w:rsidRDefault="003C047E" w:rsidP="00C619ED">
            <w:pPr>
              <w:jc w:val="center"/>
              <w:rPr>
                <w:sz w:val="24"/>
                <w:szCs w:val="24"/>
              </w:rPr>
            </w:pPr>
            <w:r w:rsidRPr="00EC61CC">
              <w:rPr>
                <w:sz w:val="24"/>
                <w:szCs w:val="24"/>
              </w:rPr>
              <w:t>1</w:t>
            </w: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40</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7</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6</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2</w:t>
            </w:r>
          </w:p>
        </w:tc>
        <w:tc>
          <w:tcPr>
            <w:tcW w:w="493"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p>
        </w:tc>
        <w:tc>
          <w:tcPr>
            <w:tcW w:w="509" w:type="dxa"/>
          </w:tcPr>
          <w:p w:rsidR="003C047E" w:rsidRPr="00EC61CC" w:rsidRDefault="003C047E" w:rsidP="00C619ED">
            <w:pPr>
              <w:jc w:val="center"/>
              <w:rPr>
                <w:sz w:val="24"/>
                <w:szCs w:val="24"/>
              </w:rPr>
            </w:pPr>
          </w:p>
        </w:tc>
        <w:tc>
          <w:tcPr>
            <w:tcW w:w="509" w:type="dxa"/>
          </w:tcPr>
          <w:p w:rsidR="003C047E" w:rsidRPr="00EC61CC" w:rsidRDefault="003C047E" w:rsidP="00C619ED">
            <w:pPr>
              <w:jc w:val="center"/>
              <w:rPr>
                <w:sz w:val="24"/>
                <w:szCs w:val="24"/>
              </w:rPr>
            </w:pPr>
          </w:p>
        </w:tc>
        <w:tc>
          <w:tcPr>
            <w:tcW w:w="540" w:type="dxa"/>
          </w:tcPr>
          <w:p w:rsidR="003C047E" w:rsidRPr="00EC61CC" w:rsidRDefault="003C047E" w:rsidP="00C619ED">
            <w:pPr>
              <w:jc w:val="center"/>
              <w:rPr>
                <w:sz w:val="24"/>
                <w:szCs w:val="24"/>
              </w:rPr>
            </w:pPr>
          </w:p>
        </w:tc>
        <w:tc>
          <w:tcPr>
            <w:tcW w:w="557" w:type="dxa"/>
          </w:tcPr>
          <w:p w:rsidR="003C047E" w:rsidRPr="00EC61CC" w:rsidRDefault="003C047E" w:rsidP="00C619ED">
            <w:pPr>
              <w:jc w:val="center"/>
              <w:rPr>
                <w:sz w:val="24"/>
                <w:szCs w:val="24"/>
              </w:rPr>
            </w:pPr>
          </w:p>
        </w:tc>
        <w:tc>
          <w:tcPr>
            <w:tcW w:w="509" w:type="dxa"/>
          </w:tcPr>
          <w:p w:rsidR="003C047E" w:rsidRPr="00EC61CC" w:rsidRDefault="003C047E" w:rsidP="00C619ED">
            <w:pPr>
              <w:jc w:val="center"/>
              <w:rPr>
                <w:sz w:val="24"/>
                <w:szCs w:val="24"/>
              </w:rPr>
            </w:pPr>
          </w:p>
        </w:tc>
        <w:tc>
          <w:tcPr>
            <w:tcW w:w="569" w:type="dxa"/>
          </w:tcPr>
          <w:p w:rsidR="003C047E" w:rsidRPr="00EC61CC" w:rsidRDefault="003C047E" w:rsidP="00C619ED">
            <w:pPr>
              <w:jc w:val="center"/>
              <w:rPr>
                <w:sz w:val="24"/>
                <w:szCs w:val="24"/>
              </w:rPr>
            </w:pP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41</w:t>
            </w:r>
          </w:p>
        </w:tc>
        <w:tc>
          <w:tcPr>
            <w:tcW w:w="557" w:type="dxa"/>
          </w:tcPr>
          <w:p w:rsidR="003C047E" w:rsidRPr="00EC61CC" w:rsidRDefault="003C047E" w:rsidP="00C619ED">
            <w:pPr>
              <w:jc w:val="center"/>
              <w:rPr>
                <w:sz w:val="24"/>
                <w:szCs w:val="24"/>
              </w:rPr>
            </w:pPr>
            <w:r w:rsidRPr="00EC61CC">
              <w:rPr>
                <w:sz w:val="24"/>
                <w:szCs w:val="24"/>
              </w:rPr>
              <w:t>5</w:t>
            </w:r>
          </w:p>
        </w:tc>
        <w:tc>
          <w:tcPr>
            <w:tcW w:w="509"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1</w:t>
            </w:r>
          </w:p>
        </w:tc>
        <w:tc>
          <w:tcPr>
            <w:tcW w:w="557" w:type="dxa"/>
          </w:tcPr>
          <w:p w:rsidR="003C047E" w:rsidRPr="00EC61CC" w:rsidRDefault="003C047E" w:rsidP="00C619ED">
            <w:pPr>
              <w:jc w:val="center"/>
              <w:rPr>
                <w:sz w:val="24"/>
                <w:szCs w:val="24"/>
              </w:rPr>
            </w:pPr>
            <w:r w:rsidRPr="00EC61CC">
              <w:rPr>
                <w:sz w:val="24"/>
                <w:szCs w:val="24"/>
              </w:rPr>
              <w:t>6</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4</w:t>
            </w:r>
          </w:p>
        </w:tc>
        <w:tc>
          <w:tcPr>
            <w:tcW w:w="493" w:type="dxa"/>
          </w:tcPr>
          <w:p w:rsidR="003C047E" w:rsidRPr="00EC61CC" w:rsidRDefault="003C047E" w:rsidP="00C619ED">
            <w:pPr>
              <w:jc w:val="center"/>
              <w:rPr>
                <w:sz w:val="24"/>
                <w:szCs w:val="24"/>
              </w:rPr>
            </w:pPr>
            <w:r w:rsidRPr="00EC61CC">
              <w:rPr>
                <w:sz w:val="24"/>
                <w:szCs w:val="24"/>
              </w:rPr>
              <w:t>1</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4</w:t>
            </w:r>
          </w:p>
        </w:tc>
        <w:tc>
          <w:tcPr>
            <w:tcW w:w="509"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2</w:t>
            </w:r>
          </w:p>
        </w:tc>
        <w:tc>
          <w:tcPr>
            <w:tcW w:w="509" w:type="dxa"/>
          </w:tcPr>
          <w:p w:rsidR="003C047E" w:rsidRPr="00EC61CC" w:rsidRDefault="003C047E" w:rsidP="00C619ED">
            <w:pPr>
              <w:jc w:val="center"/>
              <w:rPr>
                <w:sz w:val="24"/>
                <w:szCs w:val="24"/>
              </w:rPr>
            </w:pPr>
          </w:p>
        </w:tc>
        <w:tc>
          <w:tcPr>
            <w:tcW w:w="509" w:type="dxa"/>
          </w:tcPr>
          <w:p w:rsidR="003C047E" w:rsidRPr="00EC61CC" w:rsidRDefault="003C047E" w:rsidP="00C619ED">
            <w:pPr>
              <w:jc w:val="center"/>
              <w:rPr>
                <w:sz w:val="24"/>
                <w:szCs w:val="24"/>
              </w:rPr>
            </w:pPr>
          </w:p>
        </w:tc>
        <w:tc>
          <w:tcPr>
            <w:tcW w:w="509" w:type="dxa"/>
          </w:tcPr>
          <w:p w:rsidR="003C047E" w:rsidRPr="00EC61CC" w:rsidRDefault="003C047E" w:rsidP="00C619ED">
            <w:pPr>
              <w:jc w:val="center"/>
              <w:rPr>
                <w:sz w:val="24"/>
                <w:szCs w:val="24"/>
              </w:rPr>
            </w:pPr>
          </w:p>
        </w:tc>
        <w:tc>
          <w:tcPr>
            <w:tcW w:w="540" w:type="dxa"/>
          </w:tcPr>
          <w:p w:rsidR="003C047E" w:rsidRPr="00EC61CC" w:rsidRDefault="003C047E" w:rsidP="00C619ED">
            <w:pPr>
              <w:jc w:val="center"/>
              <w:rPr>
                <w:sz w:val="24"/>
                <w:szCs w:val="24"/>
              </w:rPr>
            </w:pPr>
          </w:p>
        </w:tc>
        <w:tc>
          <w:tcPr>
            <w:tcW w:w="557" w:type="dxa"/>
          </w:tcPr>
          <w:p w:rsidR="003C047E" w:rsidRPr="00EC61CC" w:rsidRDefault="003C047E" w:rsidP="00C619ED">
            <w:pPr>
              <w:jc w:val="center"/>
              <w:rPr>
                <w:sz w:val="24"/>
                <w:szCs w:val="24"/>
              </w:rPr>
            </w:pPr>
          </w:p>
        </w:tc>
        <w:tc>
          <w:tcPr>
            <w:tcW w:w="509" w:type="dxa"/>
          </w:tcPr>
          <w:p w:rsidR="003C047E" w:rsidRPr="00EC61CC" w:rsidRDefault="003C047E" w:rsidP="00C619ED">
            <w:pPr>
              <w:jc w:val="center"/>
              <w:rPr>
                <w:sz w:val="24"/>
                <w:szCs w:val="24"/>
              </w:rPr>
            </w:pPr>
          </w:p>
        </w:tc>
        <w:tc>
          <w:tcPr>
            <w:tcW w:w="569" w:type="dxa"/>
          </w:tcPr>
          <w:p w:rsidR="003C047E" w:rsidRPr="00EC61CC" w:rsidRDefault="003C047E" w:rsidP="00C619ED">
            <w:pPr>
              <w:jc w:val="center"/>
              <w:rPr>
                <w:sz w:val="24"/>
                <w:szCs w:val="24"/>
              </w:rPr>
            </w:pP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42</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5</w:t>
            </w:r>
          </w:p>
        </w:tc>
        <w:tc>
          <w:tcPr>
            <w:tcW w:w="540" w:type="dxa"/>
          </w:tcPr>
          <w:p w:rsidR="003C047E" w:rsidRPr="00EC61CC" w:rsidRDefault="003C047E" w:rsidP="00C619ED">
            <w:pPr>
              <w:jc w:val="center"/>
              <w:rPr>
                <w:sz w:val="24"/>
                <w:szCs w:val="24"/>
              </w:rPr>
            </w:pPr>
            <w:r w:rsidRPr="00EC61CC">
              <w:rPr>
                <w:sz w:val="24"/>
                <w:szCs w:val="24"/>
              </w:rPr>
              <w:t>2</w:t>
            </w:r>
          </w:p>
        </w:tc>
        <w:tc>
          <w:tcPr>
            <w:tcW w:w="557" w:type="dxa"/>
          </w:tcPr>
          <w:p w:rsidR="003C047E" w:rsidRPr="00EC61CC" w:rsidRDefault="003C047E" w:rsidP="00C619ED">
            <w:pPr>
              <w:jc w:val="center"/>
              <w:rPr>
                <w:sz w:val="24"/>
                <w:szCs w:val="24"/>
              </w:rPr>
            </w:pPr>
            <w:r w:rsidRPr="00EC61CC">
              <w:rPr>
                <w:sz w:val="24"/>
                <w:szCs w:val="24"/>
              </w:rPr>
              <w:t>5</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7</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5</w:t>
            </w:r>
          </w:p>
        </w:tc>
        <w:tc>
          <w:tcPr>
            <w:tcW w:w="557" w:type="dxa"/>
          </w:tcPr>
          <w:p w:rsidR="003C047E" w:rsidRPr="00EC61CC" w:rsidRDefault="003C047E" w:rsidP="00C619ED">
            <w:pPr>
              <w:jc w:val="center"/>
              <w:rPr>
                <w:sz w:val="24"/>
                <w:szCs w:val="24"/>
              </w:rPr>
            </w:pPr>
            <w:r w:rsidRPr="00EC61CC">
              <w:rPr>
                <w:sz w:val="24"/>
                <w:szCs w:val="24"/>
              </w:rPr>
              <w:t>7</w:t>
            </w:r>
          </w:p>
        </w:tc>
        <w:tc>
          <w:tcPr>
            <w:tcW w:w="509" w:type="dxa"/>
          </w:tcPr>
          <w:p w:rsidR="003C047E" w:rsidRPr="00EC61CC" w:rsidRDefault="003C047E" w:rsidP="00C619ED">
            <w:pPr>
              <w:jc w:val="center"/>
              <w:rPr>
                <w:sz w:val="24"/>
                <w:szCs w:val="24"/>
              </w:rPr>
            </w:pPr>
            <w:r w:rsidRPr="00EC61CC">
              <w:rPr>
                <w:sz w:val="24"/>
                <w:szCs w:val="24"/>
              </w:rPr>
              <w:t>4</w:t>
            </w:r>
          </w:p>
        </w:tc>
        <w:tc>
          <w:tcPr>
            <w:tcW w:w="540" w:type="dxa"/>
          </w:tcPr>
          <w:p w:rsidR="003C047E" w:rsidRPr="00EC61CC" w:rsidRDefault="003C047E" w:rsidP="00C619ED">
            <w:pPr>
              <w:jc w:val="center"/>
              <w:rPr>
                <w:sz w:val="24"/>
                <w:szCs w:val="24"/>
              </w:rPr>
            </w:pPr>
            <w:r w:rsidRPr="00EC61CC">
              <w:rPr>
                <w:sz w:val="24"/>
                <w:szCs w:val="24"/>
              </w:rPr>
              <w:t>3</w:t>
            </w:r>
          </w:p>
        </w:tc>
        <w:tc>
          <w:tcPr>
            <w:tcW w:w="509" w:type="dxa"/>
          </w:tcPr>
          <w:p w:rsidR="003C047E" w:rsidRPr="00EC61CC" w:rsidRDefault="003C047E" w:rsidP="00C619ED">
            <w:pPr>
              <w:jc w:val="center"/>
              <w:rPr>
                <w:sz w:val="24"/>
                <w:szCs w:val="24"/>
              </w:rPr>
            </w:pPr>
          </w:p>
        </w:tc>
        <w:tc>
          <w:tcPr>
            <w:tcW w:w="509" w:type="dxa"/>
          </w:tcPr>
          <w:p w:rsidR="003C047E" w:rsidRPr="00EC61CC" w:rsidRDefault="003C047E" w:rsidP="00C619ED">
            <w:pPr>
              <w:jc w:val="center"/>
              <w:rPr>
                <w:sz w:val="24"/>
                <w:szCs w:val="24"/>
              </w:rPr>
            </w:pPr>
          </w:p>
        </w:tc>
        <w:tc>
          <w:tcPr>
            <w:tcW w:w="509" w:type="dxa"/>
          </w:tcPr>
          <w:p w:rsidR="003C047E" w:rsidRPr="00EC61CC" w:rsidRDefault="003C047E" w:rsidP="00C619ED">
            <w:pPr>
              <w:jc w:val="center"/>
              <w:rPr>
                <w:sz w:val="24"/>
                <w:szCs w:val="24"/>
              </w:rPr>
            </w:pPr>
          </w:p>
        </w:tc>
        <w:tc>
          <w:tcPr>
            <w:tcW w:w="540" w:type="dxa"/>
          </w:tcPr>
          <w:p w:rsidR="003C047E" w:rsidRPr="00EC61CC" w:rsidRDefault="003C047E" w:rsidP="00C619ED">
            <w:pPr>
              <w:jc w:val="center"/>
              <w:rPr>
                <w:sz w:val="24"/>
                <w:szCs w:val="24"/>
              </w:rPr>
            </w:pPr>
          </w:p>
        </w:tc>
        <w:tc>
          <w:tcPr>
            <w:tcW w:w="557" w:type="dxa"/>
          </w:tcPr>
          <w:p w:rsidR="003C047E" w:rsidRPr="00EC61CC" w:rsidRDefault="003C047E" w:rsidP="00C619ED">
            <w:pPr>
              <w:jc w:val="center"/>
              <w:rPr>
                <w:sz w:val="24"/>
                <w:szCs w:val="24"/>
              </w:rPr>
            </w:pPr>
          </w:p>
        </w:tc>
        <w:tc>
          <w:tcPr>
            <w:tcW w:w="509" w:type="dxa"/>
          </w:tcPr>
          <w:p w:rsidR="003C047E" w:rsidRPr="00EC61CC" w:rsidRDefault="003C047E" w:rsidP="00C619ED">
            <w:pPr>
              <w:jc w:val="center"/>
              <w:rPr>
                <w:sz w:val="24"/>
                <w:szCs w:val="24"/>
              </w:rPr>
            </w:pPr>
          </w:p>
        </w:tc>
        <w:tc>
          <w:tcPr>
            <w:tcW w:w="569" w:type="dxa"/>
          </w:tcPr>
          <w:p w:rsidR="003C047E" w:rsidRPr="00EC61CC" w:rsidRDefault="003C047E" w:rsidP="00C619ED">
            <w:pPr>
              <w:jc w:val="center"/>
              <w:rPr>
                <w:sz w:val="24"/>
                <w:szCs w:val="24"/>
              </w:rPr>
            </w:pPr>
          </w:p>
        </w:tc>
      </w:tr>
      <w:tr w:rsidR="003C047E" w:rsidRPr="00EC61CC" w:rsidTr="003C047E">
        <w:tc>
          <w:tcPr>
            <w:tcW w:w="526" w:type="dxa"/>
          </w:tcPr>
          <w:p w:rsidR="003C047E" w:rsidRPr="00EC61CC" w:rsidRDefault="003C047E" w:rsidP="00C619ED">
            <w:pPr>
              <w:jc w:val="center"/>
              <w:rPr>
                <w:sz w:val="24"/>
                <w:szCs w:val="24"/>
              </w:rPr>
            </w:pPr>
            <w:r w:rsidRPr="00EC61CC">
              <w:rPr>
                <w:sz w:val="24"/>
                <w:szCs w:val="24"/>
              </w:rPr>
              <w:t>43</w:t>
            </w:r>
          </w:p>
        </w:tc>
        <w:tc>
          <w:tcPr>
            <w:tcW w:w="557" w:type="dxa"/>
          </w:tcPr>
          <w:p w:rsidR="003C047E" w:rsidRPr="00EC61CC" w:rsidRDefault="003C047E" w:rsidP="00C619ED">
            <w:pPr>
              <w:jc w:val="center"/>
              <w:rPr>
                <w:sz w:val="24"/>
                <w:szCs w:val="24"/>
              </w:rPr>
            </w:pPr>
            <w:r w:rsidRPr="00EC61CC">
              <w:rPr>
                <w:sz w:val="24"/>
                <w:szCs w:val="24"/>
              </w:rPr>
              <w:t>10</w:t>
            </w:r>
          </w:p>
        </w:tc>
        <w:tc>
          <w:tcPr>
            <w:tcW w:w="509" w:type="dxa"/>
          </w:tcPr>
          <w:p w:rsidR="003C047E" w:rsidRPr="00EC61CC" w:rsidRDefault="003C047E" w:rsidP="00C619ED">
            <w:pPr>
              <w:jc w:val="center"/>
              <w:rPr>
                <w:sz w:val="24"/>
                <w:szCs w:val="24"/>
              </w:rPr>
            </w:pPr>
            <w:r w:rsidRPr="00EC61CC">
              <w:rPr>
                <w:sz w:val="24"/>
                <w:szCs w:val="24"/>
              </w:rPr>
              <w:t>6</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6</w:t>
            </w:r>
          </w:p>
        </w:tc>
        <w:tc>
          <w:tcPr>
            <w:tcW w:w="493" w:type="dxa"/>
          </w:tcPr>
          <w:p w:rsidR="003C047E" w:rsidRPr="00EC61CC" w:rsidRDefault="003C047E" w:rsidP="00C619ED">
            <w:pPr>
              <w:jc w:val="center"/>
              <w:rPr>
                <w:sz w:val="24"/>
                <w:szCs w:val="24"/>
              </w:rPr>
            </w:pPr>
            <w:r w:rsidRPr="00EC61CC">
              <w:rPr>
                <w:sz w:val="24"/>
                <w:szCs w:val="24"/>
              </w:rPr>
              <w:t>2</w:t>
            </w:r>
          </w:p>
        </w:tc>
        <w:tc>
          <w:tcPr>
            <w:tcW w:w="540" w:type="dxa"/>
          </w:tcPr>
          <w:p w:rsidR="003C047E" w:rsidRPr="00EC61CC" w:rsidRDefault="003C047E" w:rsidP="00C619ED">
            <w:pPr>
              <w:jc w:val="center"/>
              <w:rPr>
                <w:sz w:val="24"/>
                <w:szCs w:val="24"/>
              </w:rPr>
            </w:pPr>
            <w:r w:rsidRPr="00EC61CC">
              <w:rPr>
                <w:sz w:val="24"/>
                <w:szCs w:val="24"/>
              </w:rPr>
              <w:t>4</w:t>
            </w:r>
          </w:p>
        </w:tc>
        <w:tc>
          <w:tcPr>
            <w:tcW w:w="557" w:type="dxa"/>
          </w:tcPr>
          <w:p w:rsidR="003C047E" w:rsidRPr="00EC61CC" w:rsidRDefault="003C047E" w:rsidP="00C619ED">
            <w:pPr>
              <w:jc w:val="center"/>
              <w:rPr>
                <w:sz w:val="24"/>
                <w:szCs w:val="24"/>
              </w:rPr>
            </w:pPr>
            <w:r w:rsidRPr="00EC61CC">
              <w:rPr>
                <w:sz w:val="24"/>
                <w:szCs w:val="24"/>
              </w:rPr>
              <w:t>6</w:t>
            </w:r>
          </w:p>
        </w:tc>
        <w:tc>
          <w:tcPr>
            <w:tcW w:w="493"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3</w:t>
            </w:r>
          </w:p>
        </w:tc>
        <w:tc>
          <w:tcPr>
            <w:tcW w:w="557" w:type="dxa"/>
          </w:tcPr>
          <w:p w:rsidR="003C047E" w:rsidRPr="00EC61CC" w:rsidRDefault="003C047E" w:rsidP="00C619ED">
            <w:pPr>
              <w:jc w:val="center"/>
              <w:rPr>
                <w:sz w:val="24"/>
                <w:szCs w:val="24"/>
              </w:rPr>
            </w:pPr>
            <w:r w:rsidRPr="00EC61CC">
              <w:rPr>
                <w:sz w:val="24"/>
                <w:szCs w:val="24"/>
              </w:rPr>
              <w:t>11</w:t>
            </w:r>
          </w:p>
        </w:tc>
        <w:tc>
          <w:tcPr>
            <w:tcW w:w="509" w:type="dxa"/>
          </w:tcPr>
          <w:p w:rsidR="003C047E" w:rsidRPr="00EC61CC" w:rsidRDefault="003C047E" w:rsidP="00C619ED">
            <w:pPr>
              <w:jc w:val="center"/>
              <w:rPr>
                <w:sz w:val="24"/>
                <w:szCs w:val="24"/>
              </w:rPr>
            </w:pPr>
            <w:r w:rsidRPr="00EC61CC">
              <w:rPr>
                <w:sz w:val="24"/>
                <w:szCs w:val="24"/>
              </w:rPr>
              <w:t>3</w:t>
            </w:r>
          </w:p>
        </w:tc>
        <w:tc>
          <w:tcPr>
            <w:tcW w:w="540" w:type="dxa"/>
          </w:tcPr>
          <w:p w:rsidR="003C047E" w:rsidRPr="00EC61CC" w:rsidRDefault="003C047E" w:rsidP="00C619ED">
            <w:pPr>
              <w:jc w:val="center"/>
              <w:rPr>
                <w:sz w:val="24"/>
                <w:szCs w:val="24"/>
              </w:rPr>
            </w:pPr>
            <w:r w:rsidRPr="00EC61CC">
              <w:rPr>
                <w:sz w:val="24"/>
                <w:szCs w:val="24"/>
              </w:rPr>
              <w:t>8</w:t>
            </w:r>
          </w:p>
        </w:tc>
        <w:tc>
          <w:tcPr>
            <w:tcW w:w="509" w:type="dxa"/>
          </w:tcPr>
          <w:p w:rsidR="003C047E" w:rsidRPr="00EC61CC" w:rsidRDefault="003C047E" w:rsidP="00C619ED">
            <w:pPr>
              <w:jc w:val="center"/>
              <w:rPr>
                <w:sz w:val="24"/>
                <w:szCs w:val="24"/>
              </w:rPr>
            </w:pPr>
          </w:p>
        </w:tc>
        <w:tc>
          <w:tcPr>
            <w:tcW w:w="509" w:type="dxa"/>
          </w:tcPr>
          <w:p w:rsidR="003C047E" w:rsidRPr="00EC61CC" w:rsidRDefault="003C047E" w:rsidP="00C619ED">
            <w:pPr>
              <w:jc w:val="center"/>
              <w:rPr>
                <w:sz w:val="24"/>
                <w:szCs w:val="24"/>
              </w:rPr>
            </w:pPr>
          </w:p>
        </w:tc>
        <w:tc>
          <w:tcPr>
            <w:tcW w:w="509" w:type="dxa"/>
          </w:tcPr>
          <w:p w:rsidR="003C047E" w:rsidRPr="00EC61CC" w:rsidRDefault="003C047E" w:rsidP="00C619ED">
            <w:pPr>
              <w:jc w:val="center"/>
              <w:rPr>
                <w:sz w:val="24"/>
                <w:szCs w:val="24"/>
              </w:rPr>
            </w:pPr>
          </w:p>
        </w:tc>
        <w:tc>
          <w:tcPr>
            <w:tcW w:w="540" w:type="dxa"/>
          </w:tcPr>
          <w:p w:rsidR="003C047E" w:rsidRPr="00EC61CC" w:rsidRDefault="003C047E" w:rsidP="00C619ED">
            <w:pPr>
              <w:jc w:val="center"/>
              <w:rPr>
                <w:sz w:val="24"/>
                <w:szCs w:val="24"/>
              </w:rPr>
            </w:pPr>
          </w:p>
        </w:tc>
        <w:tc>
          <w:tcPr>
            <w:tcW w:w="557" w:type="dxa"/>
          </w:tcPr>
          <w:p w:rsidR="003C047E" w:rsidRPr="00EC61CC" w:rsidRDefault="003C047E" w:rsidP="00C619ED">
            <w:pPr>
              <w:jc w:val="center"/>
              <w:rPr>
                <w:sz w:val="24"/>
                <w:szCs w:val="24"/>
              </w:rPr>
            </w:pPr>
          </w:p>
        </w:tc>
        <w:tc>
          <w:tcPr>
            <w:tcW w:w="509" w:type="dxa"/>
          </w:tcPr>
          <w:p w:rsidR="003C047E" w:rsidRPr="00EC61CC" w:rsidRDefault="003C047E" w:rsidP="00C619ED">
            <w:pPr>
              <w:jc w:val="center"/>
              <w:rPr>
                <w:sz w:val="24"/>
                <w:szCs w:val="24"/>
              </w:rPr>
            </w:pPr>
          </w:p>
        </w:tc>
        <w:tc>
          <w:tcPr>
            <w:tcW w:w="569" w:type="dxa"/>
          </w:tcPr>
          <w:p w:rsidR="003C047E" w:rsidRPr="00EC61CC" w:rsidRDefault="003C047E" w:rsidP="00C619ED">
            <w:pPr>
              <w:jc w:val="center"/>
              <w:rPr>
                <w:sz w:val="24"/>
                <w:szCs w:val="24"/>
              </w:rPr>
            </w:pPr>
          </w:p>
        </w:tc>
      </w:tr>
    </w:tbl>
    <w:p w:rsidR="003C047E" w:rsidRDefault="003C047E" w:rsidP="003C047E">
      <w:pPr>
        <w:rPr>
          <w:sz w:val="28"/>
          <w:szCs w:val="28"/>
        </w:rPr>
      </w:pPr>
    </w:p>
    <w:p w:rsidR="003C047E" w:rsidRPr="00A3195D" w:rsidRDefault="003C047E" w:rsidP="003C047E">
      <w:pPr>
        <w:spacing w:line="360" w:lineRule="auto"/>
        <w:rPr>
          <w:i/>
          <w:sz w:val="28"/>
        </w:rPr>
      </w:pPr>
      <w:r w:rsidRPr="00A3195D">
        <w:rPr>
          <w:i/>
          <w:sz w:val="28"/>
        </w:rPr>
        <w:t>Примечание.</w:t>
      </w:r>
    </w:p>
    <w:p w:rsidR="003C047E" w:rsidRDefault="003C047E" w:rsidP="003C047E">
      <w:pPr>
        <w:spacing w:line="360" w:lineRule="auto"/>
        <w:rPr>
          <w:sz w:val="28"/>
        </w:rPr>
      </w:pPr>
      <w:r>
        <w:rPr>
          <w:sz w:val="28"/>
        </w:rPr>
        <w:t>Е+  - положительные выборы;</w:t>
      </w:r>
    </w:p>
    <w:p w:rsidR="003C047E" w:rsidRDefault="003C047E" w:rsidP="003C047E">
      <w:pPr>
        <w:spacing w:line="360" w:lineRule="auto"/>
        <w:rPr>
          <w:sz w:val="28"/>
        </w:rPr>
      </w:pPr>
      <w:r>
        <w:rPr>
          <w:sz w:val="28"/>
        </w:rPr>
        <w:t>Е-   - отрицательные выборы;</w:t>
      </w:r>
    </w:p>
    <w:p w:rsidR="003C047E" w:rsidRPr="008B47C2" w:rsidRDefault="003C047E" w:rsidP="003C047E">
      <w:pPr>
        <w:rPr>
          <w:sz w:val="28"/>
          <w:szCs w:val="28"/>
        </w:rPr>
      </w:pPr>
      <w:r>
        <w:rPr>
          <w:sz w:val="28"/>
        </w:rPr>
        <w:t xml:space="preserve">Сс  - Социометрический статус. </w:t>
      </w:r>
    </w:p>
    <w:p w:rsidR="003C047E" w:rsidRDefault="003C047E" w:rsidP="00CC7137">
      <w:pPr>
        <w:tabs>
          <w:tab w:val="left" w:pos="7260"/>
        </w:tabs>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Default="003C047E" w:rsidP="003C047E">
      <w:pPr>
        <w:rPr>
          <w:sz w:val="28"/>
        </w:rPr>
      </w:pPr>
    </w:p>
    <w:p w:rsidR="003C047E" w:rsidRPr="003C047E" w:rsidRDefault="003C047E" w:rsidP="003C047E">
      <w:pPr>
        <w:rPr>
          <w:sz w:val="28"/>
        </w:rPr>
      </w:pPr>
    </w:p>
    <w:p w:rsidR="003C047E" w:rsidRDefault="003C047E" w:rsidP="003C047E">
      <w:pPr>
        <w:rPr>
          <w:sz w:val="28"/>
        </w:rPr>
      </w:pPr>
    </w:p>
    <w:p w:rsidR="00CC7137" w:rsidRDefault="003C047E" w:rsidP="003C047E">
      <w:pPr>
        <w:tabs>
          <w:tab w:val="left" w:pos="7400"/>
        </w:tabs>
        <w:rPr>
          <w:sz w:val="28"/>
        </w:rPr>
      </w:pPr>
      <w:r>
        <w:rPr>
          <w:sz w:val="28"/>
        </w:rPr>
        <w:tab/>
      </w:r>
    </w:p>
    <w:p w:rsidR="003C047E" w:rsidRDefault="003C047E" w:rsidP="003C047E">
      <w:pPr>
        <w:pStyle w:val="a4"/>
        <w:tabs>
          <w:tab w:val="left" w:pos="900"/>
        </w:tabs>
        <w:spacing w:after="0" w:line="360" w:lineRule="auto"/>
        <w:jc w:val="right"/>
        <w:rPr>
          <w:b/>
          <w:bCs/>
          <w:sz w:val="28"/>
        </w:rPr>
      </w:pPr>
      <w:r>
        <w:rPr>
          <w:b/>
          <w:bCs/>
          <w:sz w:val="28"/>
        </w:rPr>
        <w:t>Приложение 7</w:t>
      </w:r>
    </w:p>
    <w:p w:rsidR="003C047E" w:rsidRDefault="003C047E" w:rsidP="003C047E">
      <w:pPr>
        <w:pStyle w:val="a4"/>
        <w:tabs>
          <w:tab w:val="left" w:pos="900"/>
        </w:tabs>
        <w:spacing w:after="0" w:line="360" w:lineRule="auto"/>
        <w:jc w:val="right"/>
        <w:rPr>
          <w:b/>
          <w:bCs/>
          <w:sz w:val="28"/>
        </w:rPr>
      </w:pPr>
    </w:p>
    <w:p w:rsidR="003C047E" w:rsidRDefault="003C047E" w:rsidP="003C047E">
      <w:pPr>
        <w:pStyle w:val="a4"/>
        <w:tabs>
          <w:tab w:val="left" w:pos="900"/>
        </w:tabs>
        <w:spacing w:after="0" w:line="360" w:lineRule="auto"/>
        <w:jc w:val="center"/>
        <w:rPr>
          <w:b/>
          <w:bCs/>
          <w:sz w:val="28"/>
        </w:rPr>
      </w:pPr>
      <w:r>
        <w:rPr>
          <w:b/>
          <w:bCs/>
          <w:sz w:val="28"/>
        </w:rPr>
        <w:t>Программа коррекции отклоняющегося поведения подростков в условиях оздоровительно-образовательного центра</w:t>
      </w:r>
    </w:p>
    <w:p w:rsidR="003C047E" w:rsidRDefault="003C047E" w:rsidP="003C047E">
      <w:pPr>
        <w:pStyle w:val="a4"/>
        <w:tabs>
          <w:tab w:val="left" w:pos="900"/>
        </w:tabs>
        <w:spacing w:after="0" w:line="360" w:lineRule="auto"/>
        <w:ind w:firstLine="720"/>
        <w:jc w:val="both"/>
        <w:rPr>
          <w:sz w:val="28"/>
        </w:rPr>
      </w:pPr>
    </w:p>
    <w:p w:rsidR="003C047E" w:rsidRDefault="003C047E" w:rsidP="003C047E">
      <w:pPr>
        <w:pStyle w:val="a4"/>
        <w:tabs>
          <w:tab w:val="left" w:pos="900"/>
        </w:tabs>
        <w:spacing w:after="0" w:line="360" w:lineRule="auto"/>
        <w:ind w:firstLine="720"/>
        <w:jc w:val="both"/>
        <w:rPr>
          <w:b/>
          <w:bCs/>
          <w:sz w:val="28"/>
        </w:rPr>
      </w:pPr>
      <w:smartTag w:uri="urn:schemas-microsoft-com:office:smarttags" w:element="place">
        <w:r>
          <w:rPr>
            <w:b/>
            <w:bCs/>
            <w:sz w:val="28"/>
            <w:lang w:val="en-US"/>
          </w:rPr>
          <w:t>I</w:t>
        </w:r>
        <w:r>
          <w:rPr>
            <w:b/>
            <w:bCs/>
            <w:sz w:val="28"/>
          </w:rPr>
          <w:t>.</w:t>
        </w:r>
      </w:smartTag>
      <w:r>
        <w:rPr>
          <w:b/>
          <w:bCs/>
          <w:sz w:val="28"/>
        </w:rPr>
        <w:t xml:space="preserve"> Особенности организации коррекционной работы с подростками в условиях оздоровительно-образовательного центра (общее положение)</w:t>
      </w:r>
    </w:p>
    <w:p w:rsidR="003C047E" w:rsidRDefault="003C047E" w:rsidP="003C047E">
      <w:pPr>
        <w:pStyle w:val="a4"/>
        <w:tabs>
          <w:tab w:val="left" w:pos="900"/>
        </w:tabs>
        <w:spacing w:after="0" w:line="360" w:lineRule="auto"/>
        <w:ind w:firstLine="720"/>
        <w:jc w:val="both"/>
        <w:rPr>
          <w:sz w:val="28"/>
        </w:rPr>
      </w:pPr>
      <w:r>
        <w:rPr>
          <w:sz w:val="28"/>
        </w:rPr>
        <w:t>1. Оздоровительно-образовательный центр – временное объединение детей и подростков, которое часто называют временным коллективом. Особенности временного детского объединения:</w:t>
      </w:r>
    </w:p>
    <w:p w:rsidR="003C047E" w:rsidRDefault="003C047E" w:rsidP="003C047E">
      <w:pPr>
        <w:pStyle w:val="a4"/>
        <w:tabs>
          <w:tab w:val="left" w:pos="900"/>
        </w:tabs>
        <w:spacing w:after="0" w:line="360" w:lineRule="auto"/>
        <w:ind w:firstLine="720"/>
        <w:jc w:val="both"/>
        <w:rPr>
          <w:sz w:val="28"/>
        </w:rPr>
      </w:pPr>
      <w:r>
        <w:rPr>
          <w:sz w:val="28"/>
        </w:rPr>
        <w:t>- ограниченный срок существования;</w:t>
      </w:r>
    </w:p>
    <w:p w:rsidR="003C047E" w:rsidRDefault="003C047E" w:rsidP="003C047E">
      <w:pPr>
        <w:pStyle w:val="a4"/>
        <w:tabs>
          <w:tab w:val="left" w:pos="900"/>
        </w:tabs>
        <w:spacing w:after="0" w:line="360" w:lineRule="auto"/>
        <w:ind w:firstLine="720"/>
        <w:jc w:val="both"/>
        <w:rPr>
          <w:sz w:val="28"/>
        </w:rPr>
      </w:pPr>
      <w:r>
        <w:rPr>
          <w:sz w:val="28"/>
        </w:rPr>
        <w:t>- разнородность состава детей;</w:t>
      </w:r>
    </w:p>
    <w:p w:rsidR="003C047E" w:rsidRDefault="003C047E" w:rsidP="003C047E">
      <w:pPr>
        <w:pStyle w:val="a4"/>
        <w:tabs>
          <w:tab w:val="left" w:pos="900"/>
        </w:tabs>
        <w:spacing w:after="0" w:line="360" w:lineRule="auto"/>
        <w:ind w:firstLine="720"/>
        <w:jc w:val="both"/>
        <w:rPr>
          <w:sz w:val="28"/>
        </w:rPr>
      </w:pPr>
      <w:r>
        <w:rPr>
          <w:sz w:val="28"/>
        </w:rPr>
        <w:t>- автономность существования;</w:t>
      </w:r>
    </w:p>
    <w:p w:rsidR="003C047E" w:rsidRDefault="003C047E" w:rsidP="003C047E">
      <w:pPr>
        <w:pStyle w:val="a4"/>
        <w:tabs>
          <w:tab w:val="left" w:pos="900"/>
        </w:tabs>
        <w:spacing w:after="0" w:line="360" w:lineRule="auto"/>
        <w:ind w:firstLine="720"/>
        <w:jc w:val="both"/>
        <w:rPr>
          <w:sz w:val="28"/>
        </w:rPr>
      </w:pPr>
      <w:r>
        <w:rPr>
          <w:sz w:val="28"/>
        </w:rPr>
        <w:t>- четко обозначенное пространство жизнедеятельности.</w:t>
      </w:r>
    </w:p>
    <w:p w:rsidR="003C047E" w:rsidRDefault="003C047E" w:rsidP="003C047E">
      <w:pPr>
        <w:pStyle w:val="a4"/>
        <w:tabs>
          <w:tab w:val="left" w:pos="900"/>
        </w:tabs>
        <w:spacing w:after="0" w:line="360" w:lineRule="auto"/>
        <w:ind w:firstLine="720"/>
        <w:jc w:val="both"/>
        <w:rPr>
          <w:sz w:val="28"/>
        </w:rPr>
      </w:pPr>
      <w:r>
        <w:rPr>
          <w:sz w:val="28"/>
        </w:rPr>
        <w:lastRenderedPageBreak/>
        <w:t>На детей (в период пребывания в оздоровительно-образовательном центре) значительно снижено влияние семьи, ближайших друзей, привычной социальной среды жизнедеятельности ребенка.</w:t>
      </w:r>
    </w:p>
    <w:p w:rsidR="003C047E" w:rsidRDefault="003C047E" w:rsidP="003C047E">
      <w:pPr>
        <w:pStyle w:val="a4"/>
        <w:tabs>
          <w:tab w:val="left" w:pos="900"/>
        </w:tabs>
        <w:spacing w:after="0" w:line="360" w:lineRule="auto"/>
        <w:ind w:firstLine="720"/>
        <w:jc w:val="both"/>
        <w:rPr>
          <w:sz w:val="28"/>
        </w:rPr>
      </w:pPr>
      <w:r>
        <w:rPr>
          <w:sz w:val="28"/>
        </w:rPr>
        <w:t>2. Коррекционная работа в условиях оздоровительно-образовательного центра - это деятельность специалистов, направленная на разрушение сложившихся у ребенка установок, представлений, ценностей, мотивов и стереотипов поведения и формирование новых.</w:t>
      </w:r>
    </w:p>
    <w:p w:rsidR="003C047E" w:rsidRDefault="003C047E" w:rsidP="003C047E">
      <w:pPr>
        <w:pStyle w:val="a4"/>
        <w:tabs>
          <w:tab w:val="left" w:pos="900"/>
        </w:tabs>
        <w:spacing w:after="0" w:line="360" w:lineRule="auto"/>
        <w:ind w:firstLine="720"/>
        <w:jc w:val="both"/>
        <w:rPr>
          <w:sz w:val="28"/>
        </w:rPr>
      </w:pPr>
      <w:r>
        <w:rPr>
          <w:sz w:val="28"/>
        </w:rPr>
        <w:t>3. Основная цель детей, приезжающих в оздоровительно-образовательный центр, – отдых и развлечения, поэтому коррекционная работа должна представлять собой единую составную часть общевоспитательного процесса в центре и обеспечивать условия, позволяющие ребенку максимально выразить себя, удовлетворить имеющие потребности и реализовать интересы, а также чувствовать себя комфортно в процессе общения со сверстниками и взрослыми.</w:t>
      </w:r>
    </w:p>
    <w:p w:rsidR="003C047E" w:rsidRDefault="003C047E" w:rsidP="003C047E">
      <w:pPr>
        <w:pStyle w:val="a4"/>
        <w:tabs>
          <w:tab w:val="left" w:pos="900"/>
        </w:tabs>
        <w:spacing w:after="0" w:line="360" w:lineRule="auto"/>
        <w:ind w:firstLine="720"/>
        <w:jc w:val="both"/>
        <w:rPr>
          <w:sz w:val="28"/>
        </w:rPr>
      </w:pPr>
      <w:r>
        <w:rPr>
          <w:sz w:val="28"/>
        </w:rPr>
        <w:t>Исходя из вышесказанного, основными принципами организации работы  по коррекции отклоняющегося поведения подростков в условиях оздоровительно-образовательного центра являются следующие:</w:t>
      </w:r>
    </w:p>
    <w:p w:rsidR="003C047E" w:rsidRDefault="003C047E" w:rsidP="00CA2ED5">
      <w:pPr>
        <w:pStyle w:val="21"/>
        <w:numPr>
          <w:ilvl w:val="0"/>
          <w:numId w:val="17"/>
        </w:numPr>
        <w:tabs>
          <w:tab w:val="left" w:pos="900"/>
        </w:tabs>
        <w:spacing w:line="360" w:lineRule="auto"/>
        <w:ind w:left="0" w:firstLine="720"/>
      </w:pPr>
      <w:r>
        <w:t>принцип субъектности включения детей и подростков во все мероприятия, проводимые в центре;</w:t>
      </w:r>
    </w:p>
    <w:p w:rsidR="003C047E" w:rsidRDefault="003C047E" w:rsidP="00CA2ED5">
      <w:pPr>
        <w:pStyle w:val="21"/>
        <w:numPr>
          <w:ilvl w:val="0"/>
          <w:numId w:val="17"/>
        </w:numPr>
        <w:tabs>
          <w:tab w:val="left" w:pos="900"/>
        </w:tabs>
        <w:spacing w:line="360" w:lineRule="auto"/>
        <w:ind w:left="0" w:firstLine="720"/>
      </w:pPr>
      <w:r>
        <w:t>принцип сменяемости видов деятельности, который исключает  однообразие и естественно следующий за ним  процесс утомления;</w:t>
      </w:r>
    </w:p>
    <w:p w:rsidR="003C047E" w:rsidRDefault="003C047E" w:rsidP="00CA2ED5">
      <w:pPr>
        <w:pStyle w:val="21"/>
        <w:numPr>
          <w:ilvl w:val="0"/>
          <w:numId w:val="17"/>
        </w:numPr>
        <w:tabs>
          <w:tab w:val="left" w:pos="900"/>
        </w:tabs>
        <w:spacing w:line="360" w:lineRule="auto"/>
        <w:ind w:left="0" w:firstLine="720"/>
      </w:pPr>
      <w:r>
        <w:t>принцип оптимальности, который представляет собой выбор оптимального времени работы с детьми и подростками в ходе тех или иных мероприятий, опирающийся на физические и психические ресурсы конкретного контингента детей.</w:t>
      </w:r>
    </w:p>
    <w:p w:rsidR="003C047E" w:rsidRDefault="003C047E" w:rsidP="003C047E">
      <w:pPr>
        <w:pStyle w:val="a4"/>
        <w:tabs>
          <w:tab w:val="left" w:pos="900"/>
        </w:tabs>
        <w:spacing w:after="0" w:line="360" w:lineRule="auto"/>
        <w:ind w:firstLine="720"/>
        <w:jc w:val="both"/>
        <w:rPr>
          <w:sz w:val="28"/>
        </w:rPr>
      </w:pPr>
      <w:r>
        <w:rPr>
          <w:sz w:val="28"/>
        </w:rPr>
        <w:t>Условия коррекционной работы:</w:t>
      </w:r>
    </w:p>
    <w:p w:rsidR="003C047E" w:rsidRDefault="003C047E" w:rsidP="003C047E">
      <w:pPr>
        <w:pStyle w:val="a4"/>
        <w:tabs>
          <w:tab w:val="left" w:pos="900"/>
        </w:tabs>
        <w:spacing w:after="0" w:line="360" w:lineRule="auto"/>
        <w:ind w:firstLine="720"/>
        <w:jc w:val="both"/>
        <w:rPr>
          <w:sz w:val="28"/>
        </w:rPr>
      </w:pPr>
      <w:r>
        <w:rPr>
          <w:sz w:val="28"/>
        </w:rPr>
        <w:t>- работа с подростками в группах по 14-15 человек в течение двух часов;</w:t>
      </w:r>
    </w:p>
    <w:p w:rsidR="003C047E" w:rsidRDefault="003C047E" w:rsidP="003C047E">
      <w:pPr>
        <w:pStyle w:val="a4"/>
        <w:tabs>
          <w:tab w:val="left" w:pos="900"/>
        </w:tabs>
        <w:spacing w:after="0" w:line="360" w:lineRule="auto"/>
        <w:ind w:firstLine="720"/>
        <w:jc w:val="both"/>
        <w:rPr>
          <w:sz w:val="28"/>
        </w:rPr>
      </w:pPr>
      <w:r>
        <w:rPr>
          <w:sz w:val="28"/>
        </w:rPr>
        <w:t>- индивидуальная работа с ними на основании результатов их диагностического обследования.</w:t>
      </w:r>
    </w:p>
    <w:p w:rsidR="003C047E" w:rsidRDefault="003C047E" w:rsidP="003C047E">
      <w:pPr>
        <w:pStyle w:val="a4"/>
        <w:tabs>
          <w:tab w:val="left" w:pos="900"/>
        </w:tabs>
        <w:spacing w:after="0" w:line="360" w:lineRule="auto"/>
        <w:ind w:firstLine="720"/>
        <w:jc w:val="both"/>
        <w:rPr>
          <w:b/>
          <w:bCs/>
          <w:sz w:val="28"/>
        </w:rPr>
      </w:pPr>
      <w:r>
        <w:rPr>
          <w:b/>
          <w:bCs/>
          <w:sz w:val="28"/>
          <w:lang w:val="en-US"/>
        </w:rPr>
        <w:lastRenderedPageBreak/>
        <w:t>II</w:t>
      </w:r>
      <w:r>
        <w:rPr>
          <w:b/>
          <w:bCs/>
          <w:sz w:val="28"/>
        </w:rPr>
        <w:t>. Общая цель программы по коррекции отклоняющегося поведения подростков в условиях оздоровительно-образовательного центра: коррекция сложившихся стереотипов поведения, установок, его определяющих.</w:t>
      </w:r>
    </w:p>
    <w:p w:rsidR="003C047E" w:rsidRPr="00D61708" w:rsidRDefault="003C047E" w:rsidP="003C047E">
      <w:pPr>
        <w:pStyle w:val="a4"/>
        <w:tabs>
          <w:tab w:val="left" w:pos="900"/>
        </w:tabs>
        <w:spacing w:after="0" w:line="360" w:lineRule="auto"/>
        <w:ind w:firstLine="720"/>
        <w:jc w:val="both"/>
        <w:rPr>
          <w:bCs/>
          <w:i/>
          <w:sz w:val="28"/>
        </w:rPr>
      </w:pPr>
      <w:r w:rsidRPr="00D61708">
        <w:rPr>
          <w:bCs/>
          <w:i/>
          <w:sz w:val="28"/>
        </w:rPr>
        <w:t>Задачи коррекционной работы:</w:t>
      </w:r>
    </w:p>
    <w:p w:rsidR="003C047E" w:rsidRDefault="003C047E" w:rsidP="003C047E">
      <w:pPr>
        <w:pStyle w:val="a4"/>
        <w:tabs>
          <w:tab w:val="left" w:pos="900"/>
        </w:tabs>
        <w:spacing w:after="0" w:line="360" w:lineRule="auto"/>
        <w:ind w:firstLine="720"/>
        <w:jc w:val="both"/>
        <w:rPr>
          <w:bCs/>
          <w:sz w:val="28"/>
        </w:rPr>
      </w:pPr>
      <w:r w:rsidRPr="00D61708">
        <w:rPr>
          <w:bCs/>
          <w:sz w:val="28"/>
        </w:rPr>
        <w:t>- формирование у детей и подростков навыков определения круга позитивных ценностей и негативных факторов («Что хорошо, а что плохо»);</w:t>
      </w:r>
    </w:p>
    <w:p w:rsidR="003C047E" w:rsidRDefault="003C047E" w:rsidP="003C047E">
      <w:pPr>
        <w:pStyle w:val="a4"/>
        <w:tabs>
          <w:tab w:val="left" w:pos="900"/>
        </w:tabs>
        <w:spacing w:after="0" w:line="360" w:lineRule="auto"/>
        <w:ind w:firstLine="720"/>
        <w:jc w:val="both"/>
        <w:rPr>
          <w:bCs/>
          <w:sz w:val="28"/>
        </w:rPr>
      </w:pPr>
      <w:r>
        <w:rPr>
          <w:bCs/>
          <w:sz w:val="28"/>
        </w:rPr>
        <w:t>- формирование позитивной самооценки («Я – особенный»), чувства собственного достоинства, отношения к себе как к независимой, самостоятельной личности;</w:t>
      </w:r>
    </w:p>
    <w:p w:rsidR="003C047E" w:rsidRDefault="003C047E" w:rsidP="003C047E">
      <w:pPr>
        <w:pStyle w:val="a4"/>
        <w:tabs>
          <w:tab w:val="left" w:pos="900"/>
        </w:tabs>
        <w:spacing w:after="0" w:line="360" w:lineRule="auto"/>
        <w:ind w:firstLine="720"/>
        <w:jc w:val="both"/>
        <w:rPr>
          <w:bCs/>
          <w:sz w:val="28"/>
        </w:rPr>
      </w:pPr>
      <w:r>
        <w:rPr>
          <w:bCs/>
          <w:sz w:val="28"/>
        </w:rPr>
        <w:t>- формирование ценностного и одновременного ответственного отношения к себе;</w:t>
      </w:r>
    </w:p>
    <w:p w:rsidR="003C047E" w:rsidRDefault="003C047E" w:rsidP="003C047E">
      <w:pPr>
        <w:pStyle w:val="a4"/>
        <w:tabs>
          <w:tab w:val="left" w:pos="900"/>
        </w:tabs>
        <w:spacing w:after="0" w:line="360" w:lineRule="auto"/>
        <w:ind w:firstLine="720"/>
        <w:jc w:val="both"/>
        <w:rPr>
          <w:bCs/>
          <w:sz w:val="28"/>
        </w:rPr>
      </w:pPr>
      <w:r>
        <w:rPr>
          <w:bCs/>
          <w:sz w:val="28"/>
        </w:rPr>
        <w:t>- тренировка навыков принятия ответственных решений, отстаивания убеждений и позиций (ролевые тренинги: правильные решения как основа успеха);</w:t>
      </w:r>
    </w:p>
    <w:p w:rsidR="003C047E" w:rsidRDefault="003C047E" w:rsidP="003C047E">
      <w:pPr>
        <w:pStyle w:val="a4"/>
        <w:tabs>
          <w:tab w:val="left" w:pos="900"/>
        </w:tabs>
        <w:spacing w:after="0" w:line="360" w:lineRule="auto"/>
        <w:ind w:firstLine="720"/>
        <w:jc w:val="both"/>
        <w:rPr>
          <w:bCs/>
          <w:sz w:val="28"/>
        </w:rPr>
      </w:pPr>
      <w:r>
        <w:rPr>
          <w:bCs/>
          <w:sz w:val="28"/>
        </w:rPr>
        <w:t>- накопление знаний факторов и ситуаций риска; правил безопасного адаптивного, ответственного поведения в ситуации риска; приемов ухода от риска, в том числе при внешнем давлении (умение сказать «нет»);</w:t>
      </w:r>
    </w:p>
    <w:p w:rsidR="003C047E" w:rsidRDefault="003C047E" w:rsidP="003C047E">
      <w:pPr>
        <w:pStyle w:val="a4"/>
        <w:tabs>
          <w:tab w:val="left" w:pos="900"/>
        </w:tabs>
        <w:spacing w:after="0" w:line="360" w:lineRule="auto"/>
        <w:ind w:firstLine="720"/>
        <w:jc w:val="both"/>
        <w:rPr>
          <w:bCs/>
          <w:sz w:val="28"/>
        </w:rPr>
      </w:pPr>
      <w:r>
        <w:rPr>
          <w:bCs/>
          <w:sz w:val="28"/>
        </w:rPr>
        <w:t>- закрепление навыков конструктивного и позитивного (содержательного и эффективного) общения между собой и с взрослыми;</w:t>
      </w:r>
    </w:p>
    <w:p w:rsidR="003C047E" w:rsidRDefault="003C047E" w:rsidP="003C047E">
      <w:pPr>
        <w:pStyle w:val="a4"/>
        <w:tabs>
          <w:tab w:val="left" w:pos="900"/>
        </w:tabs>
        <w:spacing w:after="0" w:line="360" w:lineRule="auto"/>
        <w:ind w:firstLine="720"/>
        <w:jc w:val="both"/>
        <w:rPr>
          <w:bCs/>
          <w:sz w:val="28"/>
        </w:rPr>
      </w:pPr>
      <w:r>
        <w:rPr>
          <w:bCs/>
          <w:sz w:val="28"/>
        </w:rPr>
        <w:t>- формирование адекватных представлений о чувствах, эмоциях, настроении, их влиянии на поведение; управление чувствами, преодоление «стрессов»;</w:t>
      </w:r>
    </w:p>
    <w:p w:rsidR="003C047E" w:rsidRDefault="003C047E" w:rsidP="003C047E">
      <w:pPr>
        <w:pStyle w:val="a4"/>
        <w:tabs>
          <w:tab w:val="left" w:pos="900"/>
        </w:tabs>
        <w:spacing w:after="0" w:line="360" w:lineRule="auto"/>
        <w:ind w:firstLine="720"/>
        <w:jc w:val="both"/>
        <w:rPr>
          <w:b/>
          <w:bCs/>
          <w:sz w:val="28"/>
        </w:rPr>
      </w:pPr>
      <w:r>
        <w:rPr>
          <w:bCs/>
          <w:sz w:val="28"/>
        </w:rPr>
        <w:t>- формирование ценностного отношения к своему здоровью ( «Знай себя», «Береги себя»), адекватная регуляция своего состояния и самочувствия.</w:t>
      </w:r>
    </w:p>
    <w:p w:rsidR="003C047E" w:rsidRDefault="003C047E" w:rsidP="003C047E">
      <w:pPr>
        <w:pStyle w:val="a4"/>
        <w:tabs>
          <w:tab w:val="left" w:pos="900"/>
        </w:tabs>
        <w:spacing w:after="0" w:line="360" w:lineRule="auto"/>
        <w:ind w:firstLine="720"/>
        <w:jc w:val="both"/>
        <w:rPr>
          <w:sz w:val="28"/>
        </w:rPr>
      </w:pPr>
      <w:r>
        <w:rPr>
          <w:b/>
          <w:bCs/>
          <w:sz w:val="28"/>
          <w:lang w:val="en-US"/>
        </w:rPr>
        <w:t>III</w:t>
      </w:r>
      <w:r w:rsidRPr="00B13712">
        <w:rPr>
          <w:b/>
          <w:bCs/>
          <w:sz w:val="28"/>
        </w:rPr>
        <w:t>.</w:t>
      </w:r>
      <w:r>
        <w:rPr>
          <w:b/>
          <w:bCs/>
          <w:sz w:val="28"/>
        </w:rPr>
        <w:t xml:space="preserve"> Основная концептуальная идея коррекционной работы с подростками с отклоняющимся (девиантным) поведением </w:t>
      </w:r>
      <w:r>
        <w:rPr>
          <w:sz w:val="28"/>
        </w:rPr>
        <w:t xml:space="preserve">– идея диалектической связи между психолого-педагогическими воздействиями на ребенка и адекватным отражением им данных воздействий через их субъектное восприятие. </w:t>
      </w:r>
    </w:p>
    <w:p w:rsidR="003C047E" w:rsidRDefault="003C047E" w:rsidP="003C047E">
      <w:pPr>
        <w:pStyle w:val="a4"/>
        <w:tabs>
          <w:tab w:val="left" w:pos="900"/>
        </w:tabs>
        <w:spacing w:after="0" w:line="360" w:lineRule="auto"/>
        <w:ind w:firstLine="720"/>
        <w:jc w:val="both"/>
        <w:rPr>
          <w:sz w:val="28"/>
        </w:rPr>
      </w:pPr>
      <w:r>
        <w:rPr>
          <w:sz w:val="28"/>
        </w:rPr>
        <w:lastRenderedPageBreak/>
        <w:t>Коррекционная работа – это работа с личностью ребенка с целью сформировать такие качества и установки, которые позволяют подростку противостоять внешним и внутренним негативным воздействиям, провоцирующим и вызывающим те или иные виды отклонений в поведении ребенка.</w:t>
      </w:r>
    </w:p>
    <w:p w:rsidR="003C047E" w:rsidRDefault="003C047E" w:rsidP="003C047E">
      <w:pPr>
        <w:pStyle w:val="a4"/>
        <w:tabs>
          <w:tab w:val="left" w:pos="900"/>
        </w:tabs>
        <w:spacing w:after="0" w:line="360" w:lineRule="auto"/>
        <w:ind w:firstLine="720"/>
        <w:jc w:val="both"/>
        <w:rPr>
          <w:b/>
          <w:bCs/>
          <w:sz w:val="28"/>
        </w:rPr>
      </w:pPr>
      <w:r>
        <w:rPr>
          <w:b/>
          <w:bCs/>
          <w:sz w:val="28"/>
          <w:lang w:val="en-US"/>
        </w:rPr>
        <w:t>IV</w:t>
      </w:r>
      <w:r>
        <w:rPr>
          <w:b/>
          <w:bCs/>
          <w:sz w:val="28"/>
        </w:rPr>
        <w:t>. Основные направления коррекционной программы и их методическое обеспечение</w:t>
      </w:r>
    </w:p>
    <w:p w:rsidR="003C047E" w:rsidRDefault="003C047E" w:rsidP="003C047E">
      <w:pPr>
        <w:pStyle w:val="a4"/>
        <w:tabs>
          <w:tab w:val="left" w:pos="900"/>
        </w:tabs>
        <w:spacing w:after="0" w:line="360" w:lineRule="auto"/>
        <w:ind w:firstLine="720"/>
        <w:jc w:val="both"/>
        <w:rPr>
          <w:i/>
          <w:iCs/>
          <w:sz w:val="28"/>
        </w:rPr>
      </w:pPr>
      <w:r>
        <w:rPr>
          <w:i/>
          <w:iCs/>
          <w:sz w:val="28"/>
        </w:rPr>
        <w:t>1. Изучение детей, прибывших  в оздоровительно-образовательный центр.</w:t>
      </w:r>
    </w:p>
    <w:p w:rsidR="003C047E" w:rsidRDefault="003C047E" w:rsidP="003C047E">
      <w:pPr>
        <w:pStyle w:val="a4"/>
        <w:tabs>
          <w:tab w:val="left" w:pos="900"/>
        </w:tabs>
        <w:spacing w:after="0" w:line="360" w:lineRule="auto"/>
        <w:ind w:firstLine="720"/>
        <w:jc w:val="both"/>
        <w:rPr>
          <w:sz w:val="28"/>
        </w:rPr>
      </w:pPr>
      <w:r>
        <w:rPr>
          <w:sz w:val="28"/>
        </w:rPr>
        <w:t>Механизм реализации -два часа в день (в течение трех дней) –занятия в группах по 14-15 человек.</w:t>
      </w:r>
    </w:p>
    <w:p w:rsidR="003C047E" w:rsidRDefault="003C047E" w:rsidP="003C047E">
      <w:pPr>
        <w:pStyle w:val="a4"/>
        <w:tabs>
          <w:tab w:val="left" w:pos="900"/>
        </w:tabs>
        <w:spacing w:after="0" w:line="360" w:lineRule="auto"/>
        <w:ind w:firstLine="720"/>
        <w:jc w:val="both"/>
        <w:rPr>
          <w:sz w:val="28"/>
        </w:rPr>
      </w:pPr>
      <w:r>
        <w:rPr>
          <w:sz w:val="28"/>
        </w:rPr>
        <w:t>- индивидуальная работа с детьми или микрогруппами детей (3-5 человек) по решению возникших у прибывших в центр детей проблем. Например: нежелание находиться в центре, стремление вернуться домой, нежелание общаться с теми детьми, которые в течение смены будут окружать ребенка, и т.д.</w:t>
      </w:r>
    </w:p>
    <w:p w:rsidR="003C047E" w:rsidRDefault="003C047E" w:rsidP="003C047E">
      <w:pPr>
        <w:pStyle w:val="a4"/>
        <w:tabs>
          <w:tab w:val="left" w:pos="900"/>
        </w:tabs>
        <w:spacing w:after="0" w:line="360" w:lineRule="auto"/>
        <w:ind w:firstLine="720"/>
        <w:jc w:val="both"/>
        <w:rPr>
          <w:b/>
          <w:bCs/>
          <w:sz w:val="28"/>
        </w:rPr>
      </w:pPr>
      <w:r>
        <w:rPr>
          <w:b/>
          <w:bCs/>
          <w:sz w:val="28"/>
        </w:rPr>
        <w:t>Занятие  1. «Знакомство»</w:t>
      </w:r>
    </w:p>
    <w:p w:rsidR="003C047E" w:rsidRDefault="003C047E" w:rsidP="003C047E">
      <w:pPr>
        <w:tabs>
          <w:tab w:val="left" w:pos="900"/>
        </w:tabs>
        <w:spacing w:line="360" w:lineRule="auto"/>
        <w:ind w:firstLine="720"/>
        <w:jc w:val="both"/>
        <w:rPr>
          <w:sz w:val="28"/>
        </w:rPr>
      </w:pPr>
      <w:r>
        <w:rPr>
          <w:sz w:val="28"/>
        </w:rPr>
        <w:t>Цель занятия – узнать друг о друге, познакомиться, рассказать о себе.</w:t>
      </w:r>
    </w:p>
    <w:p w:rsidR="003C047E" w:rsidRDefault="003C047E" w:rsidP="003C047E">
      <w:pPr>
        <w:tabs>
          <w:tab w:val="left" w:pos="900"/>
        </w:tabs>
        <w:spacing w:line="360" w:lineRule="auto"/>
        <w:ind w:firstLine="720"/>
        <w:jc w:val="both"/>
        <w:rPr>
          <w:sz w:val="28"/>
        </w:rPr>
      </w:pPr>
      <w:r>
        <w:rPr>
          <w:sz w:val="28"/>
        </w:rPr>
        <w:t xml:space="preserve">Ход занятия. Ведущий предлагает каждому оторвать листок от ромашки и рассказать о себе. Ромашку можно передавать по кругу или тому, кто выскажет пожелание рассказать о себе первым, вторым и т.д. В ходе занятия используются мини-упражнения для эмоциональной разрядки типа: </w:t>
      </w:r>
    </w:p>
    <w:p w:rsidR="003C047E" w:rsidRDefault="003C047E" w:rsidP="00CA2ED5">
      <w:pPr>
        <w:numPr>
          <w:ilvl w:val="0"/>
          <w:numId w:val="17"/>
        </w:numPr>
        <w:tabs>
          <w:tab w:val="left" w:pos="900"/>
        </w:tabs>
        <w:spacing w:line="360" w:lineRule="auto"/>
        <w:ind w:left="0" w:firstLine="720"/>
        <w:jc w:val="both"/>
        <w:rPr>
          <w:sz w:val="28"/>
        </w:rPr>
      </w:pPr>
      <w:r>
        <w:rPr>
          <w:sz w:val="28"/>
        </w:rPr>
        <w:t>поменяться местами всем, у кого в одежде есть белый цвет;</w:t>
      </w:r>
    </w:p>
    <w:p w:rsidR="003C047E" w:rsidRDefault="003C047E" w:rsidP="00CA2ED5">
      <w:pPr>
        <w:numPr>
          <w:ilvl w:val="0"/>
          <w:numId w:val="17"/>
        </w:numPr>
        <w:tabs>
          <w:tab w:val="left" w:pos="900"/>
        </w:tabs>
        <w:spacing w:line="360" w:lineRule="auto"/>
        <w:ind w:left="0" w:firstLine="720"/>
        <w:jc w:val="both"/>
        <w:rPr>
          <w:sz w:val="28"/>
        </w:rPr>
      </w:pPr>
      <w:r>
        <w:rPr>
          <w:sz w:val="28"/>
        </w:rPr>
        <w:t>назвать по кругу город на последнюю букву (начинает ведущий) и т.д.</w:t>
      </w:r>
    </w:p>
    <w:p w:rsidR="003C047E" w:rsidRDefault="003C047E" w:rsidP="003C047E">
      <w:pPr>
        <w:tabs>
          <w:tab w:val="left" w:pos="900"/>
        </w:tabs>
        <w:spacing w:line="360" w:lineRule="auto"/>
        <w:ind w:firstLine="720"/>
        <w:jc w:val="both"/>
        <w:rPr>
          <w:sz w:val="28"/>
        </w:rPr>
      </w:pPr>
      <w:r>
        <w:rPr>
          <w:sz w:val="28"/>
        </w:rPr>
        <w:t>Рефлексия в конце занятия: «здесь и теперь» каждый из членов группы выбирает себе пару:</w:t>
      </w:r>
    </w:p>
    <w:p w:rsidR="003C047E" w:rsidRDefault="003C047E" w:rsidP="00CA2ED5">
      <w:pPr>
        <w:numPr>
          <w:ilvl w:val="0"/>
          <w:numId w:val="17"/>
        </w:numPr>
        <w:tabs>
          <w:tab w:val="left" w:pos="900"/>
        </w:tabs>
        <w:spacing w:line="360" w:lineRule="auto"/>
        <w:ind w:left="0" w:firstLine="720"/>
        <w:jc w:val="both"/>
        <w:rPr>
          <w:sz w:val="28"/>
        </w:rPr>
      </w:pPr>
      <w:r>
        <w:rPr>
          <w:sz w:val="28"/>
        </w:rPr>
        <w:t>с кем бы он хотел пойти в поход;</w:t>
      </w:r>
    </w:p>
    <w:p w:rsidR="003C047E" w:rsidRDefault="003C047E" w:rsidP="00CA2ED5">
      <w:pPr>
        <w:numPr>
          <w:ilvl w:val="0"/>
          <w:numId w:val="17"/>
        </w:numPr>
        <w:tabs>
          <w:tab w:val="left" w:pos="900"/>
        </w:tabs>
        <w:spacing w:line="360" w:lineRule="auto"/>
        <w:ind w:left="0" w:firstLine="720"/>
        <w:jc w:val="both"/>
        <w:rPr>
          <w:sz w:val="28"/>
        </w:rPr>
      </w:pPr>
      <w:r>
        <w:rPr>
          <w:sz w:val="28"/>
        </w:rPr>
        <w:t>с кем бы хотел дружить.</w:t>
      </w:r>
    </w:p>
    <w:p w:rsidR="003C047E" w:rsidRDefault="003C047E" w:rsidP="003C047E">
      <w:pPr>
        <w:pStyle w:val="a4"/>
        <w:tabs>
          <w:tab w:val="left" w:pos="900"/>
        </w:tabs>
        <w:spacing w:after="0" w:line="360" w:lineRule="auto"/>
        <w:ind w:firstLine="720"/>
        <w:jc w:val="both"/>
        <w:rPr>
          <w:b/>
          <w:bCs/>
          <w:sz w:val="28"/>
        </w:rPr>
      </w:pPr>
      <w:r>
        <w:rPr>
          <w:sz w:val="28"/>
        </w:rPr>
        <w:t>В заключение каждый дарит свой листок ромашки, предварительно написав на нем пожелания тому, кому захочется.</w:t>
      </w:r>
    </w:p>
    <w:p w:rsidR="003C047E" w:rsidRPr="000F57B5" w:rsidRDefault="003C047E" w:rsidP="003C047E">
      <w:pPr>
        <w:pStyle w:val="1"/>
        <w:ind w:firstLine="720"/>
        <w:rPr>
          <w:b w:val="0"/>
        </w:rPr>
      </w:pPr>
      <w:r w:rsidRPr="000F57B5">
        <w:rPr>
          <w:b w:val="0"/>
        </w:rPr>
        <w:lastRenderedPageBreak/>
        <w:t>Занятие 2. «Понимание»</w:t>
      </w:r>
    </w:p>
    <w:p w:rsidR="003C047E" w:rsidRDefault="003C047E" w:rsidP="003C047E">
      <w:pPr>
        <w:pStyle w:val="Normal"/>
        <w:tabs>
          <w:tab w:val="left" w:pos="900"/>
        </w:tabs>
        <w:spacing w:before="0" w:after="0" w:line="360" w:lineRule="auto"/>
        <w:ind w:firstLine="720"/>
        <w:jc w:val="both"/>
        <w:rPr>
          <w:sz w:val="28"/>
        </w:rPr>
      </w:pPr>
      <w:r>
        <w:rPr>
          <w:sz w:val="28"/>
        </w:rPr>
        <w:t xml:space="preserve"> Цель занятия: сформировать установку на участие в дальнейших занятиях.</w:t>
      </w:r>
    </w:p>
    <w:p w:rsidR="003C047E" w:rsidRDefault="003C047E" w:rsidP="003C047E">
      <w:pPr>
        <w:pStyle w:val="Normal"/>
        <w:tabs>
          <w:tab w:val="left" w:pos="900"/>
        </w:tabs>
        <w:spacing w:before="0" w:after="0" w:line="360" w:lineRule="auto"/>
        <w:ind w:firstLine="720"/>
        <w:jc w:val="both"/>
        <w:rPr>
          <w:sz w:val="28"/>
        </w:rPr>
      </w:pPr>
      <w:r>
        <w:rPr>
          <w:sz w:val="28"/>
        </w:rPr>
        <w:t>Ход занятия: Ведущий предлагает каждому участнику написать мини-письмо, где бы он дал ответ на вопрос: «Зачем я приехал в лагерь?». Листочки-письма складываются в коробку, и по кругу каждый выбирает себе письмо, дав оценку имеющемуся там ответу. Следующий этап работы – обсуждение вопроса:  «Как я вижу себя в лагере?». Подведя итог обсуждению, выбирают самые интересные варианты ответов, и на основе их участники группы ставят мини-спектакли «Я в лагере».</w:t>
      </w:r>
    </w:p>
    <w:p w:rsidR="003C047E" w:rsidRDefault="003C047E" w:rsidP="003C047E">
      <w:pPr>
        <w:pStyle w:val="Normal"/>
        <w:tabs>
          <w:tab w:val="left" w:pos="900"/>
        </w:tabs>
        <w:spacing w:before="0" w:after="0" w:line="360" w:lineRule="auto"/>
        <w:ind w:firstLine="720"/>
        <w:jc w:val="both"/>
        <w:rPr>
          <w:sz w:val="28"/>
        </w:rPr>
      </w:pPr>
      <w:r>
        <w:rPr>
          <w:sz w:val="28"/>
        </w:rPr>
        <w:t>Рефлексия «здесь и теперь».</w:t>
      </w:r>
    </w:p>
    <w:p w:rsidR="003C047E" w:rsidRDefault="003C047E" w:rsidP="003C047E">
      <w:pPr>
        <w:pStyle w:val="Normal"/>
        <w:tabs>
          <w:tab w:val="left" w:pos="900"/>
        </w:tabs>
        <w:spacing w:before="0" w:after="0" w:line="360" w:lineRule="auto"/>
        <w:ind w:firstLine="720"/>
        <w:jc w:val="both"/>
        <w:rPr>
          <w:sz w:val="28"/>
        </w:rPr>
      </w:pPr>
      <w:r>
        <w:rPr>
          <w:sz w:val="28"/>
        </w:rPr>
        <w:t xml:space="preserve">Ведущий кидает мячик, и кто его поймает, отвечает по очереди на следующие вопросы: </w:t>
      </w:r>
    </w:p>
    <w:p w:rsidR="003C047E" w:rsidRDefault="003C047E" w:rsidP="00CA2ED5">
      <w:pPr>
        <w:pStyle w:val="Normal"/>
        <w:numPr>
          <w:ilvl w:val="0"/>
          <w:numId w:val="81"/>
        </w:numPr>
        <w:tabs>
          <w:tab w:val="left" w:pos="900"/>
        </w:tabs>
        <w:spacing w:before="0" w:after="0" w:line="360" w:lineRule="auto"/>
        <w:ind w:left="0" w:firstLine="720"/>
        <w:jc w:val="both"/>
        <w:rPr>
          <w:sz w:val="28"/>
        </w:rPr>
      </w:pPr>
      <w:r>
        <w:rPr>
          <w:sz w:val="28"/>
        </w:rPr>
        <w:t>Что мне сегодня понравилось?</w:t>
      </w:r>
    </w:p>
    <w:p w:rsidR="003C047E" w:rsidRDefault="003C047E" w:rsidP="00CA2ED5">
      <w:pPr>
        <w:pStyle w:val="Normal"/>
        <w:numPr>
          <w:ilvl w:val="0"/>
          <w:numId w:val="81"/>
        </w:numPr>
        <w:tabs>
          <w:tab w:val="left" w:pos="900"/>
        </w:tabs>
        <w:spacing w:before="0" w:after="0" w:line="360" w:lineRule="auto"/>
        <w:ind w:left="0" w:firstLine="720"/>
        <w:jc w:val="both"/>
        <w:rPr>
          <w:sz w:val="28"/>
        </w:rPr>
      </w:pPr>
      <w:r>
        <w:rPr>
          <w:sz w:val="28"/>
        </w:rPr>
        <w:t>Что я хочу делать в лагере?</w:t>
      </w:r>
    </w:p>
    <w:p w:rsidR="003C047E" w:rsidRDefault="003C047E" w:rsidP="00CA2ED5">
      <w:pPr>
        <w:pStyle w:val="Normal"/>
        <w:numPr>
          <w:ilvl w:val="0"/>
          <w:numId w:val="81"/>
        </w:numPr>
        <w:tabs>
          <w:tab w:val="left" w:pos="900"/>
        </w:tabs>
        <w:spacing w:before="0" w:after="0" w:line="360" w:lineRule="auto"/>
        <w:ind w:left="0" w:firstLine="720"/>
        <w:jc w:val="both"/>
        <w:rPr>
          <w:sz w:val="28"/>
        </w:rPr>
      </w:pPr>
      <w:r>
        <w:rPr>
          <w:sz w:val="28"/>
        </w:rPr>
        <w:t>Какие ответы мне больше всего понравились, какие нет и почему?</w:t>
      </w:r>
    </w:p>
    <w:p w:rsidR="003C047E" w:rsidRDefault="003C047E" w:rsidP="003C047E">
      <w:pPr>
        <w:pStyle w:val="a4"/>
        <w:tabs>
          <w:tab w:val="left" w:pos="900"/>
        </w:tabs>
        <w:spacing w:after="0" w:line="360" w:lineRule="auto"/>
        <w:ind w:firstLine="720"/>
        <w:jc w:val="both"/>
        <w:rPr>
          <w:b/>
          <w:bCs/>
          <w:sz w:val="28"/>
        </w:rPr>
      </w:pPr>
      <w:r>
        <w:rPr>
          <w:b/>
          <w:bCs/>
          <w:sz w:val="28"/>
        </w:rPr>
        <w:t>Занятие 3. «Кто есть кто?»</w:t>
      </w:r>
    </w:p>
    <w:p w:rsidR="003C047E" w:rsidRDefault="003C047E" w:rsidP="003C047E">
      <w:pPr>
        <w:pStyle w:val="a4"/>
        <w:tabs>
          <w:tab w:val="left" w:pos="900"/>
        </w:tabs>
        <w:spacing w:after="0" w:line="360" w:lineRule="auto"/>
        <w:ind w:firstLine="720"/>
        <w:jc w:val="both"/>
        <w:rPr>
          <w:sz w:val="28"/>
        </w:rPr>
      </w:pPr>
      <w:r>
        <w:rPr>
          <w:sz w:val="28"/>
        </w:rPr>
        <w:t>Цель занятия: научиться корректному выражению своего отношения  к другому человеку.</w:t>
      </w:r>
    </w:p>
    <w:p w:rsidR="003C047E" w:rsidRDefault="003C047E" w:rsidP="003C047E">
      <w:pPr>
        <w:pStyle w:val="a4"/>
        <w:tabs>
          <w:tab w:val="left" w:pos="900"/>
        </w:tabs>
        <w:spacing w:after="0" w:line="360" w:lineRule="auto"/>
        <w:ind w:firstLine="720"/>
        <w:jc w:val="both"/>
        <w:rPr>
          <w:sz w:val="28"/>
        </w:rPr>
      </w:pPr>
      <w:r>
        <w:rPr>
          <w:sz w:val="28"/>
        </w:rPr>
        <w:t>Ход занятия:</w:t>
      </w:r>
    </w:p>
    <w:p w:rsidR="003C047E" w:rsidRDefault="003C047E" w:rsidP="003C047E">
      <w:pPr>
        <w:pStyle w:val="a4"/>
        <w:tabs>
          <w:tab w:val="left" w:pos="900"/>
        </w:tabs>
        <w:spacing w:after="0" w:line="360" w:lineRule="auto"/>
        <w:ind w:firstLine="720"/>
        <w:jc w:val="both"/>
        <w:rPr>
          <w:sz w:val="28"/>
        </w:rPr>
      </w:pPr>
      <w:r>
        <w:rPr>
          <w:sz w:val="28"/>
        </w:rPr>
        <w:t>В ходе данной мини-игры группы делится на две мини-группы. Ведущий задает одной группе ряд вопросов, на которые по очереди (по кругу по часовой стрелке, против часовой стрелки и т.д.) каждый отвечает.</w:t>
      </w:r>
    </w:p>
    <w:p w:rsidR="003C047E" w:rsidRDefault="003C047E" w:rsidP="003C047E">
      <w:pPr>
        <w:pStyle w:val="a4"/>
        <w:tabs>
          <w:tab w:val="left" w:pos="900"/>
        </w:tabs>
        <w:spacing w:after="0" w:line="360" w:lineRule="auto"/>
        <w:ind w:firstLine="720"/>
        <w:jc w:val="both"/>
        <w:rPr>
          <w:sz w:val="28"/>
        </w:rPr>
      </w:pPr>
      <w:r>
        <w:rPr>
          <w:sz w:val="28"/>
        </w:rPr>
        <w:t>В это время ребята из другой группы также по кругу (можно использовать любой вариант выбора отвечающего) дают оценку и выражают свое отношение к услышанному ответу безотносительно к личности ребенка, дающего ответ на вопрос.</w:t>
      </w:r>
    </w:p>
    <w:p w:rsidR="003C047E" w:rsidRDefault="003C047E" w:rsidP="003C047E">
      <w:pPr>
        <w:pStyle w:val="a4"/>
        <w:tabs>
          <w:tab w:val="left" w:pos="900"/>
        </w:tabs>
        <w:spacing w:after="0" w:line="360" w:lineRule="auto"/>
        <w:ind w:firstLine="720"/>
        <w:jc w:val="both"/>
        <w:rPr>
          <w:sz w:val="28"/>
        </w:rPr>
      </w:pPr>
      <w:r>
        <w:rPr>
          <w:sz w:val="28"/>
        </w:rPr>
        <w:t>Вопросы, которые предлагает ведущий:</w:t>
      </w:r>
    </w:p>
    <w:p w:rsidR="003C047E" w:rsidRDefault="003C047E" w:rsidP="003C047E">
      <w:pPr>
        <w:pStyle w:val="a4"/>
        <w:tabs>
          <w:tab w:val="left" w:pos="900"/>
        </w:tabs>
        <w:spacing w:after="0" w:line="360" w:lineRule="auto"/>
        <w:ind w:firstLine="720"/>
        <w:jc w:val="both"/>
        <w:rPr>
          <w:sz w:val="28"/>
        </w:rPr>
      </w:pPr>
      <w:r>
        <w:rPr>
          <w:sz w:val="28"/>
        </w:rPr>
        <w:t>1. Какие три предмета вы бы взяли с собой на необитаемый остров?</w:t>
      </w:r>
    </w:p>
    <w:p w:rsidR="003C047E" w:rsidRDefault="003C047E" w:rsidP="003C047E">
      <w:pPr>
        <w:pStyle w:val="a4"/>
        <w:tabs>
          <w:tab w:val="left" w:pos="900"/>
        </w:tabs>
        <w:spacing w:after="0" w:line="360" w:lineRule="auto"/>
        <w:ind w:firstLine="720"/>
        <w:jc w:val="both"/>
        <w:rPr>
          <w:sz w:val="28"/>
        </w:rPr>
      </w:pPr>
      <w:r>
        <w:rPr>
          <w:sz w:val="28"/>
        </w:rPr>
        <w:t>2. Какое блюдо вы бы заказали в дорогом ресторане?</w:t>
      </w:r>
    </w:p>
    <w:p w:rsidR="003C047E" w:rsidRDefault="003C047E" w:rsidP="003C047E">
      <w:pPr>
        <w:pStyle w:val="a4"/>
        <w:tabs>
          <w:tab w:val="left" w:pos="900"/>
        </w:tabs>
        <w:spacing w:after="0" w:line="360" w:lineRule="auto"/>
        <w:ind w:firstLine="720"/>
        <w:jc w:val="both"/>
        <w:rPr>
          <w:sz w:val="28"/>
        </w:rPr>
      </w:pPr>
      <w:r>
        <w:rPr>
          <w:sz w:val="28"/>
        </w:rPr>
        <w:lastRenderedPageBreak/>
        <w:t>3. Какой человек (из истории или современности) вызывает у вас наибольшие симпатии?</w:t>
      </w:r>
    </w:p>
    <w:p w:rsidR="003C047E" w:rsidRDefault="003C047E" w:rsidP="003C047E">
      <w:pPr>
        <w:pStyle w:val="a4"/>
        <w:tabs>
          <w:tab w:val="left" w:pos="900"/>
        </w:tabs>
        <w:spacing w:after="0" w:line="360" w:lineRule="auto"/>
        <w:ind w:firstLine="720"/>
        <w:jc w:val="both"/>
        <w:rPr>
          <w:sz w:val="28"/>
        </w:rPr>
      </w:pPr>
      <w:r>
        <w:rPr>
          <w:sz w:val="28"/>
        </w:rPr>
        <w:t>4. Ваше самое большое желание?</w:t>
      </w:r>
    </w:p>
    <w:p w:rsidR="003C047E" w:rsidRDefault="003C047E" w:rsidP="003C047E">
      <w:pPr>
        <w:pStyle w:val="a4"/>
        <w:tabs>
          <w:tab w:val="left" w:pos="900"/>
        </w:tabs>
        <w:spacing w:after="0" w:line="360" w:lineRule="auto"/>
        <w:ind w:firstLine="720"/>
        <w:jc w:val="both"/>
        <w:rPr>
          <w:sz w:val="28"/>
        </w:rPr>
      </w:pPr>
      <w:r>
        <w:rPr>
          <w:sz w:val="28"/>
        </w:rPr>
        <w:t>5. Если бы вы имели возможность задать вопрос великому философу, о чем бы вы его спросили?</w:t>
      </w:r>
    </w:p>
    <w:p w:rsidR="003C047E" w:rsidRDefault="003C047E" w:rsidP="003C047E">
      <w:pPr>
        <w:pStyle w:val="a4"/>
        <w:tabs>
          <w:tab w:val="left" w:pos="900"/>
        </w:tabs>
        <w:spacing w:after="0" w:line="360" w:lineRule="auto"/>
        <w:ind w:firstLine="720"/>
        <w:jc w:val="both"/>
        <w:rPr>
          <w:sz w:val="28"/>
        </w:rPr>
      </w:pPr>
      <w:r>
        <w:rPr>
          <w:sz w:val="28"/>
        </w:rPr>
        <w:t>6. Что нельзя купить за деньги?</w:t>
      </w:r>
    </w:p>
    <w:p w:rsidR="003C047E" w:rsidRDefault="003C047E" w:rsidP="003C047E">
      <w:pPr>
        <w:pStyle w:val="a4"/>
        <w:tabs>
          <w:tab w:val="left" w:pos="900"/>
        </w:tabs>
        <w:spacing w:after="0" w:line="360" w:lineRule="auto"/>
        <w:ind w:firstLine="720"/>
        <w:jc w:val="both"/>
        <w:rPr>
          <w:sz w:val="28"/>
        </w:rPr>
      </w:pPr>
      <w:r>
        <w:rPr>
          <w:sz w:val="28"/>
        </w:rPr>
        <w:t>7. Какую пословицу вы чаще всего вспоминаете?</w:t>
      </w:r>
    </w:p>
    <w:p w:rsidR="003C047E" w:rsidRDefault="003C047E" w:rsidP="003C047E">
      <w:pPr>
        <w:pStyle w:val="a4"/>
        <w:tabs>
          <w:tab w:val="left" w:pos="900"/>
        </w:tabs>
        <w:spacing w:after="0" w:line="360" w:lineRule="auto"/>
        <w:ind w:firstLine="720"/>
        <w:jc w:val="both"/>
        <w:rPr>
          <w:sz w:val="28"/>
        </w:rPr>
      </w:pPr>
      <w:r>
        <w:rPr>
          <w:sz w:val="28"/>
        </w:rPr>
        <w:t>8. Что вы любите делать больше всего?</w:t>
      </w:r>
    </w:p>
    <w:p w:rsidR="003C047E" w:rsidRDefault="003C047E" w:rsidP="003C047E">
      <w:pPr>
        <w:pStyle w:val="a4"/>
        <w:tabs>
          <w:tab w:val="left" w:pos="900"/>
        </w:tabs>
        <w:spacing w:after="0" w:line="360" w:lineRule="auto"/>
        <w:ind w:firstLine="720"/>
        <w:jc w:val="both"/>
        <w:rPr>
          <w:sz w:val="28"/>
        </w:rPr>
      </w:pPr>
      <w:r>
        <w:rPr>
          <w:sz w:val="28"/>
        </w:rPr>
        <w:t>9. Если бы вы могли выбирать, сколько бы вам было лет?</w:t>
      </w:r>
    </w:p>
    <w:p w:rsidR="003C047E" w:rsidRDefault="003C047E" w:rsidP="003C047E">
      <w:pPr>
        <w:pStyle w:val="a4"/>
        <w:tabs>
          <w:tab w:val="left" w:pos="900"/>
        </w:tabs>
        <w:spacing w:after="0" w:line="360" w:lineRule="auto"/>
        <w:ind w:firstLine="720"/>
        <w:jc w:val="both"/>
        <w:rPr>
          <w:sz w:val="28"/>
        </w:rPr>
      </w:pPr>
      <w:r>
        <w:rPr>
          <w:sz w:val="28"/>
        </w:rPr>
        <w:t>10. Ваш любимый цвет?</w:t>
      </w:r>
    </w:p>
    <w:p w:rsidR="003C047E" w:rsidRDefault="003C047E" w:rsidP="003C047E">
      <w:pPr>
        <w:pStyle w:val="a4"/>
        <w:tabs>
          <w:tab w:val="left" w:pos="900"/>
        </w:tabs>
        <w:spacing w:after="0" w:line="360" w:lineRule="auto"/>
        <w:ind w:firstLine="720"/>
        <w:jc w:val="both"/>
        <w:rPr>
          <w:sz w:val="28"/>
        </w:rPr>
      </w:pPr>
      <w:r>
        <w:rPr>
          <w:sz w:val="28"/>
        </w:rPr>
        <w:t>11. Ваше любимое время года и погода?</w:t>
      </w:r>
    </w:p>
    <w:p w:rsidR="003C047E" w:rsidRDefault="003C047E" w:rsidP="003C047E">
      <w:pPr>
        <w:pStyle w:val="a4"/>
        <w:tabs>
          <w:tab w:val="left" w:pos="900"/>
        </w:tabs>
        <w:spacing w:after="0" w:line="360" w:lineRule="auto"/>
        <w:ind w:firstLine="720"/>
        <w:jc w:val="both"/>
        <w:rPr>
          <w:sz w:val="28"/>
        </w:rPr>
      </w:pPr>
      <w:r>
        <w:rPr>
          <w:sz w:val="28"/>
        </w:rPr>
        <w:t>Затем группы меняются ролями.</w:t>
      </w:r>
    </w:p>
    <w:p w:rsidR="003C047E" w:rsidRDefault="003C047E" w:rsidP="003C047E">
      <w:pPr>
        <w:pStyle w:val="a4"/>
        <w:tabs>
          <w:tab w:val="left" w:pos="900"/>
        </w:tabs>
        <w:spacing w:after="0" w:line="360" w:lineRule="auto"/>
        <w:ind w:firstLine="720"/>
        <w:jc w:val="both"/>
        <w:rPr>
          <w:sz w:val="28"/>
        </w:rPr>
      </w:pPr>
      <w:r>
        <w:rPr>
          <w:sz w:val="28"/>
        </w:rPr>
        <w:t>Рефлексия «здесь и теперь»</w:t>
      </w:r>
    </w:p>
    <w:p w:rsidR="003C047E" w:rsidRDefault="003C047E" w:rsidP="003C047E">
      <w:pPr>
        <w:pStyle w:val="a4"/>
        <w:tabs>
          <w:tab w:val="left" w:pos="900"/>
        </w:tabs>
        <w:spacing w:after="0" w:line="360" w:lineRule="auto"/>
        <w:ind w:firstLine="720"/>
        <w:jc w:val="both"/>
        <w:rPr>
          <w:sz w:val="28"/>
        </w:rPr>
      </w:pPr>
      <w:r>
        <w:rPr>
          <w:sz w:val="28"/>
        </w:rPr>
        <w:t>1. Какие ответы вам больше всего понравились и почему?</w:t>
      </w:r>
    </w:p>
    <w:p w:rsidR="003C047E" w:rsidRDefault="003C047E" w:rsidP="003C047E">
      <w:pPr>
        <w:pStyle w:val="a4"/>
        <w:tabs>
          <w:tab w:val="left" w:pos="900"/>
        </w:tabs>
        <w:spacing w:after="0" w:line="360" w:lineRule="auto"/>
        <w:ind w:firstLine="720"/>
        <w:jc w:val="both"/>
        <w:rPr>
          <w:sz w:val="28"/>
        </w:rPr>
      </w:pPr>
      <w:r>
        <w:rPr>
          <w:sz w:val="28"/>
        </w:rPr>
        <w:t>2. Какие суждения по поводу ответов на вопросы были лучшими и почему?</w:t>
      </w:r>
    </w:p>
    <w:p w:rsidR="003C047E" w:rsidRDefault="003C047E" w:rsidP="003C047E">
      <w:pPr>
        <w:pStyle w:val="a4"/>
        <w:tabs>
          <w:tab w:val="left" w:pos="900"/>
        </w:tabs>
        <w:spacing w:after="0" w:line="360" w:lineRule="auto"/>
        <w:ind w:firstLine="720"/>
        <w:jc w:val="both"/>
        <w:rPr>
          <w:sz w:val="28"/>
        </w:rPr>
      </w:pPr>
      <w:r>
        <w:rPr>
          <w:sz w:val="28"/>
        </w:rPr>
        <w:t>3. Какими качествами должен обладать современный человек и почему?</w:t>
      </w:r>
    </w:p>
    <w:p w:rsidR="003C047E" w:rsidRDefault="003C047E" w:rsidP="003C047E">
      <w:pPr>
        <w:pStyle w:val="a4"/>
        <w:tabs>
          <w:tab w:val="left" w:pos="900"/>
        </w:tabs>
        <w:spacing w:after="0" w:line="360" w:lineRule="auto"/>
        <w:ind w:firstLine="720"/>
        <w:jc w:val="both"/>
        <w:rPr>
          <w:sz w:val="28"/>
        </w:rPr>
      </w:pPr>
      <w:r>
        <w:rPr>
          <w:sz w:val="28"/>
        </w:rPr>
        <w:t>4. Какой самый главный вывод вы можете сделать по итогам нашей встречи?</w:t>
      </w:r>
    </w:p>
    <w:p w:rsidR="003C047E" w:rsidRDefault="003C047E" w:rsidP="003C047E">
      <w:pPr>
        <w:pStyle w:val="a4"/>
        <w:tabs>
          <w:tab w:val="left" w:pos="900"/>
        </w:tabs>
        <w:spacing w:after="0" w:line="360" w:lineRule="auto"/>
        <w:ind w:firstLine="720"/>
        <w:jc w:val="both"/>
        <w:rPr>
          <w:i/>
          <w:iCs/>
          <w:sz w:val="28"/>
        </w:rPr>
      </w:pPr>
      <w:r>
        <w:rPr>
          <w:i/>
          <w:iCs/>
          <w:sz w:val="28"/>
        </w:rPr>
        <w:t>2. Формирование стратегий высокофункционального поведения, установок и мотивов, его определяющих.</w:t>
      </w:r>
    </w:p>
    <w:p w:rsidR="003C047E" w:rsidRDefault="003C047E" w:rsidP="003C047E">
      <w:pPr>
        <w:pStyle w:val="a4"/>
        <w:tabs>
          <w:tab w:val="left" w:pos="900"/>
        </w:tabs>
        <w:spacing w:after="0" w:line="360" w:lineRule="auto"/>
        <w:ind w:firstLine="720"/>
        <w:jc w:val="both"/>
        <w:rPr>
          <w:sz w:val="28"/>
        </w:rPr>
      </w:pPr>
      <w:r>
        <w:rPr>
          <w:sz w:val="28"/>
        </w:rPr>
        <w:t>Механизм реализации:</w:t>
      </w:r>
    </w:p>
    <w:p w:rsidR="003C047E" w:rsidRDefault="003C047E" w:rsidP="003C047E">
      <w:pPr>
        <w:pStyle w:val="a4"/>
        <w:tabs>
          <w:tab w:val="left" w:pos="900"/>
        </w:tabs>
        <w:spacing w:after="0" w:line="360" w:lineRule="auto"/>
        <w:ind w:firstLine="720"/>
        <w:jc w:val="both"/>
        <w:rPr>
          <w:sz w:val="28"/>
        </w:rPr>
      </w:pPr>
      <w:r>
        <w:rPr>
          <w:sz w:val="28"/>
        </w:rPr>
        <w:t>- 5 занятий в группах по 14-15 человек (каждое занятие – 2-3 часа);</w:t>
      </w:r>
    </w:p>
    <w:p w:rsidR="003C047E" w:rsidRDefault="003C047E" w:rsidP="003C047E">
      <w:pPr>
        <w:pStyle w:val="a4"/>
        <w:tabs>
          <w:tab w:val="left" w:pos="900"/>
        </w:tabs>
        <w:spacing w:after="0" w:line="360" w:lineRule="auto"/>
        <w:ind w:firstLine="720"/>
        <w:jc w:val="both"/>
        <w:rPr>
          <w:sz w:val="28"/>
        </w:rPr>
      </w:pPr>
      <w:r>
        <w:rPr>
          <w:sz w:val="28"/>
        </w:rPr>
        <w:t>- индивидуальная коррекционная работа, индивидуальные консультации.</w:t>
      </w:r>
    </w:p>
    <w:p w:rsidR="003C047E" w:rsidRDefault="003C047E" w:rsidP="003C047E">
      <w:pPr>
        <w:pStyle w:val="a4"/>
        <w:tabs>
          <w:tab w:val="left" w:pos="900"/>
        </w:tabs>
        <w:spacing w:after="0" w:line="360" w:lineRule="auto"/>
        <w:ind w:firstLine="720"/>
        <w:jc w:val="both"/>
        <w:rPr>
          <w:sz w:val="28"/>
        </w:rPr>
      </w:pPr>
      <w:r>
        <w:rPr>
          <w:sz w:val="28"/>
        </w:rPr>
        <w:t>Для проведения и организации индивидуального консультирования специалист может использовать следующие методические материалы.</w:t>
      </w:r>
    </w:p>
    <w:p w:rsidR="003C047E" w:rsidRDefault="003C047E" w:rsidP="003C047E">
      <w:pPr>
        <w:pStyle w:val="a4"/>
        <w:tabs>
          <w:tab w:val="left" w:pos="900"/>
        </w:tabs>
        <w:spacing w:after="0" w:line="360" w:lineRule="auto"/>
        <w:jc w:val="center"/>
        <w:rPr>
          <w:b/>
          <w:bCs/>
          <w:sz w:val="28"/>
        </w:rPr>
      </w:pPr>
      <w:r>
        <w:rPr>
          <w:b/>
          <w:bCs/>
          <w:sz w:val="28"/>
        </w:rPr>
        <w:t>Особенности психологического</w:t>
      </w:r>
    </w:p>
    <w:p w:rsidR="003C047E" w:rsidRDefault="003C047E" w:rsidP="003C047E">
      <w:pPr>
        <w:pStyle w:val="a4"/>
        <w:tabs>
          <w:tab w:val="left" w:pos="900"/>
        </w:tabs>
        <w:spacing w:after="0" w:line="360" w:lineRule="auto"/>
        <w:jc w:val="center"/>
        <w:rPr>
          <w:b/>
          <w:bCs/>
          <w:sz w:val="22"/>
        </w:rPr>
      </w:pPr>
      <w:r>
        <w:rPr>
          <w:b/>
          <w:bCs/>
          <w:sz w:val="28"/>
        </w:rPr>
        <w:t>консультирования детей группы риска</w:t>
      </w:r>
    </w:p>
    <w:p w:rsidR="003C047E" w:rsidRDefault="003C047E" w:rsidP="003C047E">
      <w:pPr>
        <w:pStyle w:val="a4"/>
        <w:tabs>
          <w:tab w:val="left" w:pos="900"/>
        </w:tabs>
        <w:spacing w:after="0"/>
        <w:ind w:firstLine="720"/>
        <w:jc w:val="both"/>
        <w:rPr>
          <w:sz w:val="22"/>
        </w:rPr>
      </w:pPr>
    </w:p>
    <w:tbl>
      <w:tblPr>
        <w:tblW w:w="8990" w:type="dxa"/>
        <w:jc w:val="center"/>
        <w:tblInd w:w="-1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77"/>
        <w:gridCol w:w="6413"/>
      </w:tblGrid>
      <w:tr w:rsidR="003C047E" w:rsidTr="00C619ED">
        <w:tblPrEx>
          <w:tblCellMar>
            <w:top w:w="0" w:type="dxa"/>
            <w:bottom w:w="0" w:type="dxa"/>
          </w:tblCellMar>
        </w:tblPrEx>
        <w:trPr>
          <w:jc w:val="center"/>
        </w:trPr>
        <w:tc>
          <w:tcPr>
            <w:tcW w:w="2577" w:type="dxa"/>
          </w:tcPr>
          <w:p w:rsidR="003C047E" w:rsidRDefault="003C047E" w:rsidP="00C619ED">
            <w:pPr>
              <w:pStyle w:val="a4"/>
              <w:spacing w:after="0"/>
              <w:jc w:val="both"/>
            </w:pPr>
            <w:r>
              <w:t>Назнач</w:t>
            </w:r>
            <w:r>
              <w:t>е</w:t>
            </w:r>
            <w:r>
              <w:t>ние</w:t>
            </w:r>
          </w:p>
        </w:tc>
        <w:tc>
          <w:tcPr>
            <w:tcW w:w="6413" w:type="dxa"/>
          </w:tcPr>
          <w:p w:rsidR="003C047E" w:rsidRDefault="003C047E" w:rsidP="00C619ED">
            <w:pPr>
              <w:pStyle w:val="a4"/>
              <w:spacing w:after="0"/>
              <w:jc w:val="both"/>
            </w:pPr>
            <w:r>
              <w:t xml:space="preserve">Психологическое обеспечение оптимальной адаптации и </w:t>
            </w:r>
            <w:r>
              <w:lastRenderedPageBreak/>
              <w:t>самореализации за счет акту</w:t>
            </w:r>
            <w:r>
              <w:t>а</w:t>
            </w:r>
            <w:r>
              <w:t>лизации ресурсных возможностей для преодоления возникших з</w:t>
            </w:r>
            <w:r>
              <w:t>а</w:t>
            </w:r>
            <w:r>
              <w:t>труднений</w:t>
            </w:r>
          </w:p>
        </w:tc>
      </w:tr>
      <w:tr w:rsidR="003C047E" w:rsidTr="00C619ED">
        <w:tblPrEx>
          <w:tblCellMar>
            <w:top w:w="0" w:type="dxa"/>
            <w:bottom w:w="0" w:type="dxa"/>
          </w:tblCellMar>
        </w:tblPrEx>
        <w:trPr>
          <w:jc w:val="center"/>
        </w:trPr>
        <w:tc>
          <w:tcPr>
            <w:tcW w:w="2577" w:type="dxa"/>
          </w:tcPr>
          <w:p w:rsidR="003C047E" w:rsidRDefault="003C047E" w:rsidP="00C619ED">
            <w:pPr>
              <w:pStyle w:val="a4"/>
              <w:spacing w:after="0"/>
              <w:jc w:val="both"/>
            </w:pPr>
            <w:r>
              <w:lastRenderedPageBreak/>
              <w:t>Предмет</w:t>
            </w:r>
          </w:p>
        </w:tc>
        <w:tc>
          <w:tcPr>
            <w:tcW w:w="6413" w:type="dxa"/>
          </w:tcPr>
          <w:p w:rsidR="003C047E" w:rsidRDefault="003C047E" w:rsidP="00C619ED">
            <w:pPr>
              <w:pStyle w:val="a4"/>
              <w:spacing w:after="0"/>
              <w:jc w:val="both"/>
            </w:pPr>
            <w:r>
              <w:t>Внутренний психологический мир молодого человека: самоотношение, эмоционально-волевое регулирование, цели, ценности, ситуация жизнедеятельности и ра</w:t>
            </w:r>
            <w:r>
              <w:t>з</w:t>
            </w:r>
            <w:r>
              <w:t>вития и т.д.</w:t>
            </w:r>
          </w:p>
        </w:tc>
      </w:tr>
      <w:tr w:rsidR="003C047E" w:rsidTr="00C619ED">
        <w:tblPrEx>
          <w:tblCellMar>
            <w:top w:w="0" w:type="dxa"/>
            <w:bottom w:w="0" w:type="dxa"/>
          </w:tblCellMar>
        </w:tblPrEx>
        <w:trPr>
          <w:jc w:val="center"/>
        </w:trPr>
        <w:tc>
          <w:tcPr>
            <w:tcW w:w="2577" w:type="dxa"/>
          </w:tcPr>
          <w:p w:rsidR="003C047E" w:rsidRDefault="003C047E" w:rsidP="00C619ED">
            <w:pPr>
              <w:pStyle w:val="a4"/>
              <w:spacing w:after="0"/>
              <w:jc w:val="both"/>
            </w:pPr>
            <w:r>
              <w:t>Условия испол</w:t>
            </w:r>
            <w:r>
              <w:t>ь</w:t>
            </w:r>
            <w:r>
              <w:t>зования</w:t>
            </w:r>
          </w:p>
        </w:tc>
        <w:tc>
          <w:tcPr>
            <w:tcW w:w="6413" w:type="dxa"/>
          </w:tcPr>
          <w:p w:rsidR="003C047E" w:rsidRDefault="003C047E" w:rsidP="00C619ED">
            <w:pPr>
              <w:pStyle w:val="a4"/>
              <w:spacing w:after="0"/>
              <w:jc w:val="both"/>
            </w:pPr>
            <w:r>
              <w:t>Желание консультироваться – получать п</w:t>
            </w:r>
            <w:r>
              <w:t>о</w:t>
            </w:r>
            <w:r>
              <w:t>мощь в решении вопросов (затруднений), обусловленных психологическими причинами. Готовность консультируемого принять ответс</w:t>
            </w:r>
            <w:r>
              <w:t>т</w:t>
            </w:r>
            <w:r>
              <w:t>венность за изменение себя ради изменения своей жизне</w:t>
            </w:r>
            <w:r>
              <w:t>н</w:t>
            </w:r>
            <w:r>
              <w:t>ной ситуации</w:t>
            </w:r>
          </w:p>
        </w:tc>
      </w:tr>
      <w:tr w:rsidR="003C047E" w:rsidTr="00C619ED">
        <w:tblPrEx>
          <w:tblCellMar>
            <w:top w:w="0" w:type="dxa"/>
            <w:bottom w:w="0" w:type="dxa"/>
          </w:tblCellMar>
        </w:tblPrEx>
        <w:trPr>
          <w:jc w:val="center"/>
        </w:trPr>
        <w:tc>
          <w:tcPr>
            <w:tcW w:w="2577" w:type="dxa"/>
          </w:tcPr>
          <w:p w:rsidR="003C047E" w:rsidRDefault="003C047E" w:rsidP="00C619ED">
            <w:pPr>
              <w:pStyle w:val="a4"/>
              <w:spacing w:after="0"/>
              <w:jc w:val="both"/>
            </w:pPr>
            <w:r>
              <w:t>Основные принц</w:t>
            </w:r>
            <w:r>
              <w:t>и</w:t>
            </w:r>
            <w:r>
              <w:t>пы</w:t>
            </w:r>
          </w:p>
        </w:tc>
        <w:tc>
          <w:tcPr>
            <w:tcW w:w="6413" w:type="dxa"/>
          </w:tcPr>
          <w:p w:rsidR="003C047E" w:rsidRDefault="003C047E" w:rsidP="00C619ED">
            <w:pPr>
              <w:pStyle w:val="a4"/>
              <w:spacing w:after="0"/>
              <w:jc w:val="both"/>
            </w:pPr>
            <w:r>
              <w:t>Гуманность, позитивность, адекватность, системность, реалистичность, ги</w:t>
            </w:r>
            <w:r>
              <w:t>б</w:t>
            </w:r>
            <w:r>
              <w:t>кость</w:t>
            </w:r>
          </w:p>
        </w:tc>
      </w:tr>
      <w:tr w:rsidR="003C047E" w:rsidTr="00C619ED">
        <w:tblPrEx>
          <w:tblCellMar>
            <w:top w:w="0" w:type="dxa"/>
            <w:bottom w:w="0" w:type="dxa"/>
          </w:tblCellMar>
        </w:tblPrEx>
        <w:trPr>
          <w:jc w:val="center"/>
        </w:trPr>
        <w:tc>
          <w:tcPr>
            <w:tcW w:w="2577" w:type="dxa"/>
          </w:tcPr>
          <w:p w:rsidR="003C047E" w:rsidRDefault="003C047E" w:rsidP="00C619ED">
            <w:pPr>
              <w:pStyle w:val="a4"/>
              <w:spacing w:after="0"/>
              <w:jc w:val="both"/>
            </w:pPr>
            <w:r>
              <w:t>Характер</w:t>
            </w:r>
          </w:p>
        </w:tc>
        <w:tc>
          <w:tcPr>
            <w:tcW w:w="6413" w:type="dxa"/>
          </w:tcPr>
          <w:p w:rsidR="003C047E" w:rsidRDefault="003C047E" w:rsidP="00C619ED">
            <w:pPr>
              <w:pStyle w:val="a4"/>
              <w:spacing w:after="0"/>
              <w:jc w:val="both"/>
            </w:pPr>
            <w:r>
              <w:t>Совместная деятельность психолога-консультанта и учащегося, н</w:t>
            </w:r>
            <w:r>
              <w:t>а</w:t>
            </w:r>
            <w:r>
              <w:t>правленная на достижение цели, сформулированной в ходе затруднительной для клиента с</w:t>
            </w:r>
            <w:r>
              <w:t>и</w:t>
            </w:r>
            <w:r>
              <w:t>туации</w:t>
            </w:r>
          </w:p>
        </w:tc>
      </w:tr>
      <w:tr w:rsidR="003C047E" w:rsidTr="00C619ED">
        <w:tblPrEx>
          <w:tblCellMar>
            <w:top w:w="0" w:type="dxa"/>
            <w:bottom w:w="0" w:type="dxa"/>
          </w:tblCellMar>
        </w:tblPrEx>
        <w:trPr>
          <w:jc w:val="center"/>
        </w:trPr>
        <w:tc>
          <w:tcPr>
            <w:tcW w:w="2577" w:type="dxa"/>
          </w:tcPr>
          <w:p w:rsidR="003C047E" w:rsidRDefault="003C047E" w:rsidP="00C619ED">
            <w:pPr>
              <w:pStyle w:val="a4"/>
              <w:spacing w:after="0"/>
              <w:jc w:val="both"/>
            </w:pPr>
            <w:r>
              <w:t>Цель</w:t>
            </w:r>
          </w:p>
        </w:tc>
        <w:tc>
          <w:tcPr>
            <w:tcW w:w="6413" w:type="dxa"/>
          </w:tcPr>
          <w:p w:rsidR="003C047E" w:rsidRDefault="003C047E" w:rsidP="00C619ED">
            <w:pPr>
              <w:pStyle w:val="a4"/>
              <w:spacing w:after="0"/>
              <w:jc w:val="both"/>
            </w:pPr>
            <w:r>
              <w:t>Решение актуальных личностных, жизне</w:t>
            </w:r>
            <w:r>
              <w:t>н</w:t>
            </w:r>
            <w:r>
              <w:t>ных, социальных задач и трудностей мол</w:t>
            </w:r>
            <w:r>
              <w:t>о</w:t>
            </w:r>
            <w:r>
              <w:t>дого человека за счет преодоления психологических затру</w:t>
            </w:r>
            <w:r>
              <w:t>д</w:t>
            </w:r>
            <w:r>
              <w:t>нений</w:t>
            </w:r>
          </w:p>
        </w:tc>
      </w:tr>
      <w:tr w:rsidR="003C047E" w:rsidTr="00C619ED">
        <w:tblPrEx>
          <w:tblCellMar>
            <w:top w:w="0" w:type="dxa"/>
            <w:bottom w:w="0" w:type="dxa"/>
          </w:tblCellMar>
        </w:tblPrEx>
        <w:trPr>
          <w:jc w:val="center"/>
        </w:trPr>
        <w:tc>
          <w:tcPr>
            <w:tcW w:w="2577" w:type="dxa"/>
          </w:tcPr>
          <w:p w:rsidR="003C047E" w:rsidRDefault="003C047E" w:rsidP="00C619ED">
            <w:pPr>
              <w:pStyle w:val="a4"/>
              <w:spacing w:after="0"/>
              <w:ind w:right="-66"/>
              <w:jc w:val="both"/>
            </w:pPr>
            <w:r>
              <w:t>Професси</w:t>
            </w:r>
            <w:r>
              <w:t>о</w:t>
            </w:r>
            <w:r>
              <w:t>нальные (психологические) зад</w:t>
            </w:r>
            <w:r>
              <w:t>а</w:t>
            </w:r>
            <w:r>
              <w:t>чи</w:t>
            </w:r>
          </w:p>
        </w:tc>
        <w:tc>
          <w:tcPr>
            <w:tcW w:w="6413" w:type="dxa"/>
          </w:tcPr>
          <w:p w:rsidR="003C047E" w:rsidRDefault="003C047E" w:rsidP="00C619ED">
            <w:pPr>
              <w:pStyle w:val="a4"/>
              <w:spacing w:after="0"/>
              <w:jc w:val="both"/>
            </w:pPr>
            <w:r>
              <w:t>Меры (шаги), планируемые для достижения поставленной цели, задачи конкретного консультирования обуславлив</w:t>
            </w:r>
            <w:r>
              <w:t>а</w:t>
            </w:r>
            <w:r>
              <w:t>ются поставленной целью, индивидуальными особенностями ко</w:t>
            </w:r>
            <w:r>
              <w:t>н</w:t>
            </w:r>
            <w:r>
              <w:t>сультируемого</w:t>
            </w:r>
          </w:p>
        </w:tc>
      </w:tr>
      <w:tr w:rsidR="003C047E" w:rsidTr="00C619ED">
        <w:tblPrEx>
          <w:tblCellMar>
            <w:top w:w="0" w:type="dxa"/>
            <w:bottom w:w="0" w:type="dxa"/>
          </w:tblCellMar>
        </w:tblPrEx>
        <w:trPr>
          <w:jc w:val="center"/>
        </w:trPr>
        <w:tc>
          <w:tcPr>
            <w:tcW w:w="2577" w:type="dxa"/>
          </w:tcPr>
          <w:p w:rsidR="003C047E" w:rsidRDefault="003C047E" w:rsidP="00C619ED">
            <w:pPr>
              <w:pStyle w:val="a4"/>
              <w:spacing w:after="0"/>
              <w:jc w:val="both"/>
            </w:pPr>
            <w:r>
              <w:t>Резул</w:t>
            </w:r>
            <w:r>
              <w:t>ь</w:t>
            </w:r>
            <w:r>
              <w:t>тат</w:t>
            </w:r>
          </w:p>
        </w:tc>
        <w:tc>
          <w:tcPr>
            <w:tcW w:w="6413" w:type="dxa"/>
          </w:tcPr>
          <w:p w:rsidR="003C047E" w:rsidRDefault="003C047E" w:rsidP="00C619ED">
            <w:pPr>
              <w:pStyle w:val="a4"/>
              <w:spacing w:after="0"/>
              <w:jc w:val="both"/>
            </w:pPr>
            <w:r>
              <w:t>Изменения (разница) во внутреннем псих</w:t>
            </w:r>
            <w:r>
              <w:t>о</w:t>
            </w:r>
            <w:r>
              <w:t>логическом мире, произошедшие в ходе (в результате) психологического ко</w:t>
            </w:r>
            <w:r>
              <w:t>н</w:t>
            </w:r>
            <w:r>
              <w:t>сультирования, способствующие адаптации и сам</w:t>
            </w:r>
            <w:r>
              <w:t>о</w:t>
            </w:r>
            <w:r>
              <w:t>реализации старшеклассника. В качестве результата конкретной консул</w:t>
            </w:r>
            <w:r>
              <w:t>ь</w:t>
            </w:r>
            <w:r>
              <w:t>тации могли выступать: повышение информационности, п</w:t>
            </w:r>
            <w:r>
              <w:t>о</w:t>
            </w:r>
            <w:r>
              <w:t>нимание причин затруднений, отреагир</w:t>
            </w:r>
            <w:r>
              <w:t>о</w:t>
            </w:r>
            <w:r>
              <w:t>вание накопившегося напряжения, вырабо</w:t>
            </w:r>
            <w:r>
              <w:t>т</w:t>
            </w:r>
            <w:r>
              <w:t>ка нового взгляда на себя и ситуацию, поиск и актуализация собственных р</w:t>
            </w:r>
            <w:r>
              <w:t>е</w:t>
            </w:r>
            <w:r>
              <w:t>сурсов - сил и средств поведения в сложных ситуациях, повышение (изменение) с</w:t>
            </w:r>
            <w:r>
              <w:t>а</w:t>
            </w:r>
            <w:r>
              <w:t>мооценки, самоуважения, освоение новых способов повед</w:t>
            </w:r>
            <w:r>
              <w:t>е</w:t>
            </w:r>
            <w:r>
              <w:t>ния, способов самостоятельного решения сложных жизне</w:t>
            </w:r>
            <w:r>
              <w:t>н</w:t>
            </w:r>
            <w:r>
              <w:t>ных вопросов, разрушение негативных установок и норм поведения, формирование новых целей, це</w:t>
            </w:r>
            <w:r>
              <w:t>н</w:t>
            </w:r>
            <w:r>
              <w:t>ностей, перспектив.</w:t>
            </w:r>
          </w:p>
        </w:tc>
      </w:tr>
    </w:tbl>
    <w:p w:rsidR="003C047E" w:rsidRDefault="003C047E" w:rsidP="003C047E">
      <w:pPr>
        <w:pStyle w:val="a4"/>
        <w:spacing w:after="0"/>
        <w:ind w:firstLine="709"/>
        <w:jc w:val="both"/>
        <w:rPr>
          <w:bCs/>
          <w:sz w:val="22"/>
        </w:rPr>
      </w:pPr>
    </w:p>
    <w:p w:rsidR="003C047E" w:rsidRDefault="003C047E" w:rsidP="003C047E">
      <w:pPr>
        <w:pStyle w:val="a4"/>
        <w:spacing w:after="0"/>
        <w:jc w:val="both"/>
        <w:rPr>
          <w:b/>
          <w:sz w:val="22"/>
        </w:rPr>
      </w:pPr>
      <w:r>
        <w:rPr>
          <w:b/>
          <w:sz w:val="22"/>
        </w:rPr>
        <w:t>Задачи, решаемые на разных этапах консультирования</w:t>
      </w:r>
    </w:p>
    <w:tbl>
      <w:tblPr>
        <w:tblW w:w="9088" w:type="dxa"/>
        <w:jc w:val="center"/>
        <w:tblInd w:w="-1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99"/>
        <w:gridCol w:w="3663"/>
        <w:gridCol w:w="3726"/>
      </w:tblGrid>
      <w:tr w:rsidR="003C047E" w:rsidTr="00C619ED">
        <w:tblPrEx>
          <w:tblCellMar>
            <w:top w:w="0" w:type="dxa"/>
            <w:bottom w:w="0" w:type="dxa"/>
          </w:tblCellMar>
        </w:tblPrEx>
        <w:trPr>
          <w:cantSplit/>
          <w:jc w:val="center"/>
        </w:trPr>
        <w:tc>
          <w:tcPr>
            <w:tcW w:w="1699" w:type="dxa"/>
            <w:vMerge w:val="restart"/>
          </w:tcPr>
          <w:p w:rsidR="003C047E" w:rsidRDefault="003C047E" w:rsidP="00C619ED">
            <w:pPr>
              <w:pStyle w:val="a4"/>
              <w:spacing w:after="0"/>
              <w:ind w:left="-56" w:right="-66"/>
              <w:jc w:val="center"/>
              <w:rPr>
                <w:bCs/>
              </w:rPr>
            </w:pPr>
            <w:r>
              <w:rPr>
                <w:bCs/>
              </w:rPr>
              <w:t>Основные этапы</w:t>
            </w:r>
          </w:p>
          <w:p w:rsidR="003C047E" w:rsidRDefault="003C047E" w:rsidP="00C619ED">
            <w:pPr>
              <w:pStyle w:val="a4"/>
              <w:spacing w:after="0"/>
              <w:ind w:left="-56" w:right="-66"/>
              <w:jc w:val="center"/>
              <w:rPr>
                <w:bCs/>
              </w:rPr>
            </w:pPr>
            <w:r>
              <w:rPr>
                <w:bCs/>
              </w:rPr>
              <w:t>(блоки)</w:t>
            </w:r>
          </w:p>
        </w:tc>
        <w:tc>
          <w:tcPr>
            <w:tcW w:w="7389" w:type="dxa"/>
            <w:gridSpan w:val="2"/>
          </w:tcPr>
          <w:p w:rsidR="003C047E" w:rsidRDefault="003C047E" w:rsidP="00C619ED">
            <w:pPr>
              <w:pStyle w:val="a4"/>
              <w:spacing w:after="0"/>
              <w:ind w:left="-56" w:right="-66"/>
              <w:jc w:val="center"/>
              <w:rPr>
                <w:bCs/>
              </w:rPr>
            </w:pPr>
            <w:r>
              <w:rPr>
                <w:bCs/>
              </w:rPr>
              <w:t>Решаемые задачи</w:t>
            </w:r>
          </w:p>
        </w:tc>
      </w:tr>
      <w:tr w:rsidR="003C047E" w:rsidTr="00C619ED">
        <w:tblPrEx>
          <w:tblCellMar>
            <w:top w:w="0" w:type="dxa"/>
            <w:bottom w:w="0" w:type="dxa"/>
          </w:tblCellMar>
        </w:tblPrEx>
        <w:trPr>
          <w:cantSplit/>
          <w:jc w:val="center"/>
        </w:trPr>
        <w:tc>
          <w:tcPr>
            <w:tcW w:w="1699" w:type="dxa"/>
            <w:vMerge/>
          </w:tcPr>
          <w:p w:rsidR="003C047E" w:rsidRDefault="003C047E" w:rsidP="00C619ED">
            <w:pPr>
              <w:pStyle w:val="a4"/>
              <w:spacing w:after="0"/>
              <w:ind w:left="-56" w:right="-66"/>
              <w:jc w:val="center"/>
              <w:rPr>
                <w:bCs/>
              </w:rPr>
            </w:pPr>
          </w:p>
        </w:tc>
        <w:tc>
          <w:tcPr>
            <w:tcW w:w="3663" w:type="dxa"/>
          </w:tcPr>
          <w:p w:rsidR="003C047E" w:rsidRDefault="003C047E" w:rsidP="00C619ED">
            <w:pPr>
              <w:pStyle w:val="a4"/>
              <w:spacing w:after="0"/>
              <w:ind w:left="-56" w:right="-66"/>
              <w:jc w:val="center"/>
              <w:rPr>
                <w:bCs/>
              </w:rPr>
            </w:pPr>
            <w:r>
              <w:rPr>
                <w:bCs/>
              </w:rPr>
              <w:t>Консультиру</w:t>
            </w:r>
            <w:r>
              <w:rPr>
                <w:bCs/>
              </w:rPr>
              <w:t>е</w:t>
            </w:r>
            <w:r>
              <w:rPr>
                <w:bCs/>
              </w:rPr>
              <w:t>мый</w:t>
            </w:r>
          </w:p>
        </w:tc>
        <w:tc>
          <w:tcPr>
            <w:tcW w:w="3726" w:type="dxa"/>
          </w:tcPr>
          <w:p w:rsidR="003C047E" w:rsidRDefault="003C047E" w:rsidP="00C619ED">
            <w:pPr>
              <w:pStyle w:val="a4"/>
              <w:spacing w:after="0"/>
              <w:ind w:left="-56" w:right="-66"/>
              <w:jc w:val="center"/>
              <w:rPr>
                <w:bCs/>
              </w:rPr>
            </w:pPr>
            <w:r>
              <w:rPr>
                <w:bCs/>
              </w:rPr>
              <w:t>Консультант</w:t>
            </w:r>
          </w:p>
        </w:tc>
      </w:tr>
      <w:tr w:rsidR="003C047E" w:rsidTr="00C619ED">
        <w:tblPrEx>
          <w:tblCellMar>
            <w:top w:w="0" w:type="dxa"/>
            <w:bottom w:w="0" w:type="dxa"/>
          </w:tblCellMar>
        </w:tblPrEx>
        <w:trPr>
          <w:jc w:val="center"/>
        </w:trPr>
        <w:tc>
          <w:tcPr>
            <w:tcW w:w="1699" w:type="dxa"/>
          </w:tcPr>
          <w:p w:rsidR="003C047E" w:rsidRDefault="003C047E" w:rsidP="00C619ED">
            <w:pPr>
              <w:pStyle w:val="a4"/>
              <w:spacing w:after="0"/>
              <w:ind w:left="-56" w:right="-66"/>
              <w:jc w:val="both"/>
              <w:rPr>
                <w:bCs/>
              </w:rPr>
            </w:pPr>
            <w:r>
              <w:rPr>
                <w:bCs/>
              </w:rPr>
              <w:t>Подготовка</w:t>
            </w:r>
          </w:p>
        </w:tc>
        <w:tc>
          <w:tcPr>
            <w:tcW w:w="3663" w:type="dxa"/>
          </w:tcPr>
          <w:p w:rsidR="003C047E" w:rsidRDefault="003C047E" w:rsidP="00CA2ED5">
            <w:pPr>
              <w:pStyle w:val="a4"/>
              <w:numPr>
                <w:ilvl w:val="0"/>
                <w:numId w:val="74"/>
              </w:numPr>
              <w:tabs>
                <w:tab w:val="left" w:pos="252"/>
                <w:tab w:val="num" w:pos="2140"/>
              </w:tabs>
              <w:spacing w:after="0"/>
              <w:ind w:left="-56" w:right="-66" w:firstLine="0"/>
              <w:jc w:val="both"/>
              <w:rPr>
                <w:bCs/>
              </w:rPr>
            </w:pPr>
            <w:r>
              <w:rPr>
                <w:bCs/>
              </w:rPr>
              <w:t>фиксация затруднения, попытки решения (самостоятельно или с пом</w:t>
            </w:r>
            <w:r>
              <w:rPr>
                <w:bCs/>
              </w:rPr>
              <w:t>о</w:t>
            </w:r>
            <w:r>
              <w:rPr>
                <w:bCs/>
              </w:rPr>
              <w:t>щью др</w:t>
            </w:r>
            <w:r>
              <w:rPr>
                <w:bCs/>
              </w:rPr>
              <w:t>у</w:t>
            </w:r>
            <w:r>
              <w:rPr>
                <w:bCs/>
              </w:rPr>
              <w:t>гих)</w:t>
            </w:r>
          </w:p>
          <w:p w:rsidR="003C047E" w:rsidRDefault="003C047E" w:rsidP="00CA2ED5">
            <w:pPr>
              <w:pStyle w:val="a4"/>
              <w:numPr>
                <w:ilvl w:val="0"/>
                <w:numId w:val="74"/>
              </w:numPr>
              <w:tabs>
                <w:tab w:val="left" w:pos="252"/>
                <w:tab w:val="num" w:pos="2140"/>
              </w:tabs>
              <w:spacing w:after="0"/>
              <w:ind w:left="-56" w:right="-66" w:firstLine="0"/>
              <w:jc w:val="both"/>
              <w:rPr>
                <w:bCs/>
              </w:rPr>
            </w:pPr>
            <w:r>
              <w:rPr>
                <w:bCs/>
              </w:rPr>
              <w:t>решение обратиться к пс</w:t>
            </w:r>
            <w:r>
              <w:rPr>
                <w:bCs/>
              </w:rPr>
              <w:t>и</w:t>
            </w:r>
            <w:r>
              <w:rPr>
                <w:bCs/>
              </w:rPr>
              <w:t>хологу</w:t>
            </w:r>
          </w:p>
        </w:tc>
        <w:tc>
          <w:tcPr>
            <w:tcW w:w="3726" w:type="dxa"/>
          </w:tcPr>
          <w:p w:rsidR="003C047E" w:rsidRDefault="003C047E" w:rsidP="00CA2ED5">
            <w:pPr>
              <w:pStyle w:val="a4"/>
              <w:numPr>
                <w:ilvl w:val="0"/>
                <w:numId w:val="74"/>
              </w:numPr>
              <w:tabs>
                <w:tab w:val="left" w:pos="252"/>
                <w:tab w:val="num" w:pos="2140"/>
              </w:tabs>
              <w:spacing w:after="0"/>
              <w:ind w:left="-56" w:right="-66" w:firstLine="0"/>
              <w:jc w:val="both"/>
              <w:rPr>
                <w:bCs/>
              </w:rPr>
            </w:pPr>
            <w:r>
              <w:rPr>
                <w:bCs/>
              </w:rPr>
              <w:t>настрой на работу (определение см</w:t>
            </w:r>
            <w:r>
              <w:rPr>
                <w:bCs/>
              </w:rPr>
              <w:t>ы</w:t>
            </w:r>
            <w:r>
              <w:rPr>
                <w:bCs/>
              </w:rPr>
              <w:t>словой позиции, создание внутренней идентичности, позитивного настроя, отвлеч</w:t>
            </w:r>
            <w:r>
              <w:rPr>
                <w:bCs/>
              </w:rPr>
              <w:t>е</w:t>
            </w:r>
            <w:r>
              <w:rPr>
                <w:bCs/>
              </w:rPr>
              <w:t>ние от других вопр</w:t>
            </w:r>
            <w:r>
              <w:rPr>
                <w:bCs/>
              </w:rPr>
              <w:t>о</w:t>
            </w:r>
            <w:r>
              <w:rPr>
                <w:bCs/>
              </w:rPr>
              <w:t>сов)</w:t>
            </w:r>
          </w:p>
          <w:p w:rsidR="003C047E" w:rsidRDefault="003C047E" w:rsidP="00CA2ED5">
            <w:pPr>
              <w:pStyle w:val="a4"/>
              <w:numPr>
                <w:ilvl w:val="0"/>
                <w:numId w:val="74"/>
              </w:numPr>
              <w:tabs>
                <w:tab w:val="left" w:pos="252"/>
                <w:tab w:val="num" w:pos="2140"/>
              </w:tabs>
              <w:spacing w:after="0"/>
              <w:ind w:left="-56" w:right="-66" w:firstLine="0"/>
              <w:jc w:val="both"/>
              <w:rPr>
                <w:bCs/>
              </w:rPr>
            </w:pPr>
            <w:r>
              <w:rPr>
                <w:bCs/>
              </w:rPr>
              <w:t xml:space="preserve"> выбор времени, подгото</w:t>
            </w:r>
            <w:r>
              <w:rPr>
                <w:bCs/>
              </w:rPr>
              <w:t>в</w:t>
            </w:r>
            <w:r>
              <w:rPr>
                <w:bCs/>
              </w:rPr>
              <w:t>ка места</w:t>
            </w:r>
          </w:p>
        </w:tc>
      </w:tr>
      <w:tr w:rsidR="003C047E" w:rsidTr="00C619ED">
        <w:tblPrEx>
          <w:tblCellMar>
            <w:top w:w="0" w:type="dxa"/>
            <w:bottom w:w="0" w:type="dxa"/>
          </w:tblCellMar>
        </w:tblPrEx>
        <w:trPr>
          <w:jc w:val="center"/>
        </w:trPr>
        <w:tc>
          <w:tcPr>
            <w:tcW w:w="1699" w:type="dxa"/>
          </w:tcPr>
          <w:p w:rsidR="003C047E" w:rsidRDefault="003C047E" w:rsidP="00C619ED">
            <w:pPr>
              <w:pStyle w:val="a4"/>
              <w:spacing w:after="0"/>
              <w:ind w:left="-56" w:right="-66"/>
              <w:jc w:val="both"/>
              <w:rPr>
                <w:bCs/>
              </w:rPr>
            </w:pPr>
            <w:r>
              <w:rPr>
                <w:bCs/>
              </w:rPr>
              <w:t>Установл</w:t>
            </w:r>
            <w:r>
              <w:rPr>
                <w:bCs/>
              </w:rPr>
              <w:t>е</w:t>
            </w:r>
            <w:r>
              <w:rPr>
                <w:bCs/>
              </w:rPr>
              <w:t xml:space="preserve">ние </w:t>
            </w:r>
            <w:r>
              <w:rPr>
                <w:bCs/>
              </w:rPr>
              <w:lastRenderedPageBreak/>
              <w:t>контакта и п</w:t>
            </w:r>
            <w:r>
              <w:rPr>
                <w:bCs/>
              </w:rPr>
              <w:t>о</w:t>
            </w:r>
            <w:r>
              <w:rPr>
                <w:bCs/>
              </w:rPr>
              <w:t>строение доверител</w:t>
            </w:r>
            <w:r>
              <w:rPr>
                <w:bCs/>
              </w:rPr>
              <w:t>ь</w:t>
            </w:r>
            <w:r>
              <w:rPr>
                <w:bCs/>
              </w:rPr>
              <w:t>-ного диал</w:t>
            </w:r>
            <w:r>
              <w:rPr>
                <w:bCs/>
              </w:rPr>
              <w:t>о</w:t>
            </w:r>
            <w:r>
              <w:rPr>
                <w:bCs/>
              </w:rPr>
              <w:t>га</w:t>
            </w:r>
          </w:p>
        </w:tc>
        <w:tc>
          <w:tcPr>
            <w:tcW w:w="3663" w:type="dxa"/>
          </w:tcPr>
          <w:p w:rsidR="003C047E" w:rsidRDefault="003C047E" w:rsidP="00CA2ED5">
            <w:pPr>
              <w:pStyle w:val="a4"/>
              <w:numPr>
                <w:ilvl w:val="0"/>
                <w:numId w:val="74"/>
              </w:numPr>
              <w:tabs>
                <w:tab w:val="left" w:pos="252"/>
                <w:tab w:val="num" w:pos="2140"/>
              </w:tabs>
              <w:spacing w:after="0"/>
              <w:ind w:left="-56" w:right="-66" w:firstLine="0"/>
              <w:jc w:val="both"/>
              <w:rPr>
                <w:bCs/>
              </w:rPr>
            </w:pPr>
            <w:r>
              <w:rPr>
                <w:bCs/>
              </w:rPr>
              <w:lastRenderedPageBreak/>
              <w:t>возникновение дов</w:t>
            </w:r>
            <w:r>
              <w:rPr>
                <w:bCs/>
              </w:rPr>
              <w:t>е</w:t>
            </w:r>
            <w:r>
              <w:rPr>
                <w:bCs/>
              </w:rPr>
              <w:t>рия</w:t>
            </w:r>
          </w:p>
          <w:p w:rsidR="003C047E" w:rsidRDefault="003C047E" w:rsidP="00CA2ED5">
            <w:pPr>
              <w:pStyle w:val="a4"/>
              <w:numPr>
                <w:ilvl w:val="0"/>
                <w:numId w:val="74"/>
              </w:numPr>
              <w:tabs>
                <w:tab w:val="left" w:pos="252"/>
                <w:tab w:val="num" w:pos="2140"/>
              </w:tabs>
              <w:spacing w:after="0"/>
              <w:ind w:left="-56" w:right="-66" w:firstLine="0"/>
              <w:jc w:val="both"/>
              <w:rPr>
                <w:bCs/>
              </w:rPr>
            </w:pPr>
            <w:r>
              <w:rPr>
                <w:bCs/>
              </w:rPr>
              <w:lastRenderedPageBreak/>
              <w:t>уяснение возмо</w:t>
            </w:r>
            <w:r>
              <w:rPr>
                <w:bCs/>
              </w:rPr>
              <w:t>ж</w:t>
            </w:r>
            <w:r>
              <w:rPr>
                <w:bCs/>
              </w:rPr>
              <w:t>ностей консульта</w:t>
            </w:r>
            <w:r>
              <w:rPr>
                <w:bCs/>
              </w:rPr>
              <w:t>н</w:t>
            </w:r>
            <w:r>
              <w:rPr>
                <w:bCs/>
              </w:rPr>
              <w:t>та и характера предстоящей раб</w:t>
            </w:r>
            <w:r>
              <w:rPr>
                <w:bCs/>
              </w:rPr>
              <w:t>о</w:t>
            </w:r>
            <w:r>
              <w:rPr>
                <w:bCs/>
              </w:rPr>
              <w:t>ты</w:t>
            </w:r>
          </w:p>
        </w:tc>
        <w:tc>
          <w:tcPr>
            <w:tcW w:w="3726" w:type="dxa"/>
          </w:tcPr>
          <w:p w:rsidR="003C047E" w:rsidRDefault="003C047E" w:rsidP="00CA2ED5">
            <w:pPr>
              <w:pStyle w:val="a4"/>
              <w:numPr>
                <w:ilvl w:val="0"/>
                <w:numId w:val="74"/>
              </w:numPr>
              <w:tabs>
                <w:tab w:val="left" w:pos="252"/>
                <w:tab w:val="num" w:pos="2140"/>
              </w:tabs>
              <w:spacing w:after="0"/>
              <w:ind w:left="-56" w:right="-66" w:firstLine="0"/>
              <w:jc w:val="both"/>
              <w:rPr>
                <w:bCs/>
              </w:rPr>
            </w:pPr>
            <w:r>
              <w:rPr>
                <w:bCs/>
              </w:rPr>
              <w:lastRenderedPageBreak/>
              <w:t xml:space="preserve">достижение согласованной </w:t>
            </w:r>
            <w:r>
              <w:rPr>
                <w:bCs/>
              </w:rPr>
              <w:lastRenderedPageBreak/>
              <w:t>поз</w:t>
            </w:r>
            <w:r>
              <w:rPr>
                <w:bCs/>
              </w:rPr>
              <w:t>и</w:t>
            </w:r>
            <w:r>
              <w:rPr>
                <w:bCs/>
              </w:rPr>
              <w:t>ции</w:t>
            </w:r>
          </w:p>
          <w:p w:rsidR="003C047E" w:rsidRDefault="003C047E" w:rsidP="00CA2ED5">
            <w:pPr>
              <w:pStyle w:val="a4"/>
              <w:numPr>
                <w:ilvl w:val="0"/>
                <w:numId w:val="74"/>
              </w:numPr>
              <w:tabs>
                <w:tab w:val="left" w:pos="252"/>
                <w:tab w:val="num" w:pos="2140"/>
              </w:tabs>
              <w:spacing w:after="0"/>
              <w:ind w:left="-56" w:right="-66" w:firstLine="0"/>
              <w:jc w:val="both"/>
              <w:rPr>
                <w:bCs/>
              </w:rPr>
            </w:pPr>
            <w:r>
              <w:rPr>
                <w:bCs/>
              </w:rPr>
              <w:t>распределение р</w:t>
            </w:r>
            <w:r>
              <w:rPr>
                <w:bCs/>
              </w:rPr>
              <w:t>о</w:t>
            </w:r>
            <w:r>
              <w:rPr>
                <w:bCs/>
              </w:rPr>
              <w:t>лей (Я…Ты…Мы…)</w:t>
            </w:r>
          </w:p>
          <w:p w:rsidR="003C047E" w:rsidRDefault="003C047E" w:rsidP="00CA2ED5">
            <w:pPr>
              <w:pStyle w:val="a4"/>
              <w:numPr>
                <w:ilvl w:val="0"/>
                <w:numId w:val="74"/>
              </w:numPr>
              <w:tabs>
                <w:tab w:val="left" w:pos="252"/>
                <w:tab w:val="num" w:pos="2140"/>
              </w:tabs>
              <w:spacing w:after="0"/>
              <w:ind w:left="-56" w:right="-66" w:firstLine="0"/>
              <w:jc w:val="both"/>
              <w:rPr>
                <w:bCs/>
              </w:rPr>
            </w:pPr>
            <w:r>
              <w:rPr>
                <w:bCs/>
              </w:rPr>
              <w:t xml:space="preserve"> поддержание доверительного ди</w:t>
            </w:r>
            <w:r>
              <w:rPr>
                <w:bCs/>
              </w:rPr>
              <w:t>а</w:t>
            </w:r>
            <w:r>
              <w:rPr>
                <w:bCs/>
              </w:rPr>
              <w:t>лога</w:t>
            </w:r>
          </w:p>
        </w:tc>
      </w:tr>
      <w:tr w:rsidR="003C047E" w:rsidTr="00C619ED">
        <w:tblPrEx>
          <w:tblCellMar>
            <w:top w:w="0" w:type="dxa"/>
            <w:bottom w:w="0" w:type="dxa"/>
          </w:tblCellMar>
        </w:tblPrEx>
        <w:trPr>
          <w:jc w:val="center"/>
        </w:trPr>
        <w:tc>
          <w:tcPr>
            <w:tcW w:w="1699" w:type="dxa"/>
          </w:tcPr>
          <w:p w:rsidR="003C047E" w:rsidRDefault="003C047E" w:rsidP="00C619ED">
            <w:pPr>
              <w:pStyle w:val="a4"/>
              <w:spacing w:after="0"/>
              <w:ind w:left="-56" w:right="-66"/>
              <w:jc w:val="both"/>
              <w:rPr>
                <w:bCs/>
              </w:rPr>
            </w:pPr>
            <w:r>
              <w:rPr>
                <w:bCs/>
              </w:rPr>
              <w:lastRenderedPageBreak/>
              <w:t>Исследов</w:t>
            </w:r>
            <w:r>
              <w:rPr>
                <w:bCs/>
              </w:rPr>
              <w:t>а</w:t>
            </w:r>
            <w:r>
              <w:rPr>
                <w:bCs/>
              </w:rPr>
              <w:t>ние ситу</w:t>
            </w:r>
            <w:r>
              <w:rPr>
                <w:bCs/>
              </w:rPr>
              <w:t>а</w:t>
            </w:r>
            <w:r>
              <w:rPr>
                <w:bCs/>
              </w:rPr>
              <w:t>ции</w:t>
            </w:r>
          </w:p>
        </w:tc>
        <w:tc>
          <w:tcPr>
            <w:tcW w:w="3663" w:type="dxa"/>
          </w:tcPr>
          <w:p w:rsidR="003C047E" w:rsidRDefault="003C047E" w:rsidP="00CA2ED5">
            <w:pPr>
              <w:pStyle w:val="a4"/>
              <w:numPr>
                <w:ilvl w:val="0"/>
                <w:numId w:val="74"/>
              </w:numPr>
              <w:tabs>
                <w:tab w:val="left" w:pos="252"/>
                <w:tab w:val="num" w:pos="2140"/>
              </w:tabs>
              <w:spacing w:after="0"/>
              <w:ind w:left="-56" w:right="-66" w:firstLine="0"/>
              <w:jc w:val="both"/>
              <w:rPr>
                <w:bCs/>
              </w:rPr>
            </w:pPr>
            <w:r>
              <w:rPr>
                <w:bCs/>
              </w:rPr>
              <w:t>описание, анализ качественного своеобразия вне</w:t>
            </w:r>
            <w:r>
              <w:rPr>
                <w:bCs/>
              </w:rPr>
              <w:t>ш</w:t>
            </w:r>
            <w:r>
              <w:rPr>
                <w:bCs/>
              </w:rPr>
              <w:t>них и внутренних факторов затруднительной ситуации, структурир</w:t>
            </w:r>
            <w:r>
              <w:rPr>
                <w:bCs/>
              </w:rPr>
              <w:t>о</w:t>
            </w:r>
            <w:r>
              <w:rPr>
                <w:bCs/>
              </w:rPr>
              <w:t>вание, обозначение предмета работы, выделение поз</w:t>
            </w:r>
            <w:r>
              <w:rPr>
                <w:bCs/>
              </w:rPr>
              <w:t>и</w:t>
            </w:r>
            <w:r>
              <w:rPr>
                <w:bCs/>
              </w:rPr>
              <w:t>тивных основ для разрешения возникшего затрудн</w:t>
            </w:r>
            <w:r>
              <w:rPr>
                <w:bCs/>
              </w:rPr>
              <w:t>е</w:t>
            </w:r>
            <w:r>
              <w:rPr>
                <w:bCs/>
              </w:rPr>
              <w:t>ния</w:t>
            </w:r>
          </w:p>
        </w:tc>
        <w:tc>
          <w:tcPr>
            <w:tcW w:w="3726" w:type="dxa"/>
          </w:tcPr>
          <w:p w:rsidR="003C047E" w:rsidRDefault="003C047E" w:rsidP="00CA2ED5">
            <w:pPr>
              <w:pStyle w:val="a4"/>
              <w:numPr>
                <w:ilvl w:val="0"/>
                <w:numId w:val="74"/>
              </w:numPr>
              <w:tabs>
                <w:tab w:val="left" w:pos="252"/>
                <w:tab w:val="num" w:pos="2140"/>
              </w:tabs>
              <w:spacing w:after="0"/>
              <w:ind w:left="-56" w:right="-66" w:firstLine="0"/>
              <w:jc w:val="both"/>
              <w:rPr>
                <w:bCs/>
              </w:rPr>
            </w:pPr>
            <w:r>
              <w:rPr>
                <w:bCs/>
              </w:rPr>
              <w:t>содействие клиенту в опис</w:t>
            </w:r>
            <w:r>
              <w:rPr>
                <w:bCs/>
              </w:rPr>
              <w:t>а</w:t>
            </w:r>
            <w:r>
              <w:rPr>
                <w:bCs/>
              </w:rPr>
              <w:t>нии и анализе ситуации (стим</w:t>
            </w:r>
            <w:r>
              <w:rPr>
                <w:bCs/>
              </w:rPr>
              <w:t>у</w:t>
            </w:r>
            <w:r>
              <w:rPr>
                <w:bCs/>
              </w:rPr>
              <w:t>лирование свободных высказываний, испов</w:t>
            </w:r>
            <w:r>
              <w:rPr>
                <w:bCs/>
              </w:rPr>
              <w:t>е</w:t>
            </w:r>
            <w:r>
              <w:rPr>
                <w:bCs/>
              </w:rPr>
              <w:t>ди, ответов на в</w:t>
            </w:r>
            <w:r>
              <w:rPr>
                <w:bCs/>
              </w:rPr>
              <w:t>о</w:t>
            </w:r>
            <w:r>
              <w:rPr>
                <w:bCs/>
              </w:rPr>
              <w:t>просы и др.)</w:t>
            </w:r>
          </w:p>
          <w:p w:rsidR="003C047E" w:rsidRDefault="003C047E" w:rsidP="00CA2ED5">
            <w:pPr>
              <w:pStyle w:val="a4"/>
              <w:numPr>
                <w:ilvl w:val="0"/>
                <w:numId w:val="74"/>
              </w:numPr>
              <w:tabs>
                <w:tab w:val="left" w:pos="252"/>
                <w:tab w:val="num" w:pos="2140"/>
              </w:tabs>
              <w:spacing w:after="0"/>
              <w:ind w:left="-56" w:right="-66" w:firstLine="0"/>
              <w:jc w:val="both"/>
              <w:rPr>
                <w:bCs/>
              </w:rPr>
            </w:pPr>
            <w:r>
              <w:rPr>
                <w:bCs/>
              </w:rPr>
              <w:t>выделение и анализ предмета раб</w:t>
            </w:r>
            <w:r>
              <w:rPr>
                <w:bCs/>
              </w:rPr>
              <w:t>о</w:t>
            </w:r>
            <w:r>
              <w:rPr>
                <w:bCs/>
              </w:rPr>
              <w:t>ты, профессиональный анализ факторов, обусловлива</w:t>
            </w:r>
            <w:r>
              <w:rPr>
                <w:bCs/>
              </w:rPr>
              <w:t>ю</w:t>
            </w:r>
            <w:r>
              <w:rPr>
                <w:bCs/>
              </w:rPr>
              <w:t>щих возникшее затруднение, на основе анализа в</w:t>
            </w:r>
            <w:r>
              <w:rPr>
                <w:bCs/>
              </w:rPr>
              <w:t>ы</w:t>
            </w:r>
            <w:r>
              <w:rPr>
                <w:bCs/>
              </w:rPr>
              <w:t>сказываний, эмоциональн</w:t>
            </w:r>
            <w:r>
              <w:rPr>
                <w:bCs/>
              </w:rPr>
              <w:t>о</w:t>
            </w:r>
            <w:r>
              <w:rPr>
                <w:bCs/>
              </w:rPr>
              <w:t>го тона, общей позиции, невербальных зн</w:t>
            </w:r>
            <w:r>
              <w:rPr>
                <w:bCs/>
              </w:rPr>
              <w:t>а</w:t>
            </w:r>
            <w:r>
              <w:rPr>
                <w:bCs/>
              </w:rPr>
              <w:t>ков, результатов диагн</w:t>
            </w:r>
            <w:r>
              <w:rPr>
                <w:bCs/>
              </w:rPr>
              <w:t>о</w:t>
            </w:r>
            <w:r>
              <w:rPr>
                <w:bCs/>
              </w:rPr>
              <w:t>стики</w:t>
            </w:r>
          </w:p>
          <w:p w:rsidR="003C047E" w:rsidRDefault="003C047E" w:rsidP="00CA2ED5">
            <w:pPr>
              <w:pStyle w:val="a4"/>
              <w:numPr>
                <w:ilvl w:val="0"/>
                <w:numId w:val="74"/>
              </w:numPr>
              <w:tabs>
                <w:tab w:val="left" w:pos="252"/>
                <w:tab w:val="num" w:pos="2140"/>
              </w:tabs>
              <w:spacing w:after="0"/>
              <w:ind w:left="-56" w:right="-66" w:firstLine="0"/>
              <w:jc w:val="both"/>
              <w:rPr>
                <w:bCs/>
              </w:rPr>
            </w:pPr>
            <w:r>
              <w:rPr>
                <w:bCs/>
              </w:rPr>
              <w:t xml:space="preserve"> выделение позитивного «плацдарма» – основ для ра</w:t>
            </w:r>
            <w:r>
              <w:rPr>
                <w:bCs/>
              </w:rPr>
              <w:t>з</w:t>
            </w:r>
            <w:r>
              <w:rPr>
                <w:bCs/>
              </w:rPr>
              <w:t>решения консультируемым возникшего затрудн</w:t>
            </w:r>
            <w:r>
              <w:rPr>
                <w:bCs/>
              </w:rPr>
              <w:t>е</w:t>
            </w:r>
            <w:r>
              <w:rPr>
                <w:bCs/>
              </w:rPr>
              <w:t>ния</w:t>
            </w:r>
          </w:p>
        </w:tc>
      </w:tr>
      <w:tr w:rsidR="003C047E" w:rsidTr="00C619ED">
        <w:tblPrEx>
          <w:tblCellMar>
            <w:top w:w="0" w:type="dxa"/>
            <w:bottom w:w="0" w:type="dxa"/>
          </w:tblCellMar>
        </w:tblPrEx>
        <w:trPr>
          <w:jc w:val="center"/>
        </w:trPr>
        <w:tc>
          <w:tcPr>
            <w:tcW w:w="1699" w:type="dxa"/>
          </w:tcPr>
          <w:p w:rsidR="003C047E" w:rsidRDefault="003C047E" w:rsidP="00C619ED">
            <w:pPr>
              <w:pStyle w:val="a4"/>
              <w:spacing w:after="0"/>
              <w:jc w:val="both"/>
              <w:rPr>
                <w:bCs/>
              </w:rPr>
            </w:pPr>
            <w:r>
              <w:rPr>
                <w:bCs/>
              </w:rPr>
              <w:t>Постановка</w:t>
            </w:r>
          </w:p>
          <w:p w:rsidR="003C047E" w:rsidRDefault="003C047E" w:rsidP="00C619ED">
            <w:pPr>
              <w:pStyle w:val="a4"/>
              <w:spacing w:after="0"/>
              <w:jc w:val="both"/>
              <w:rPr>
                <w:bCs/>
              </w:rPr>
            </w:pPr>
            <w:r>
              <w:rPr>
                <w:bCs/>
              </w:rPr>
              <w:t>цели</w:t>
            </w:r>
          </w:p>
        </w:tc>
        <w:tc>
          <w:tcPr>
            <w:tcW w:w="3663" w:type="dxa"/>
          </w:tcPr>
          <w:p w:rsidR="003C047E" w:rsidRDefault="003C047E" w:rsidP="00CA2ED5">
            <w:pPr>
              <w:pStyle w:val="a4"/>
              <w:numPr>
                <w:ilvl w:val="0"/>
                <w:numId w:val="74"/>
              </w:numPr>
              <w:tabs>
                <w:tab w:val="left" w:pos="252"/>
                <w:tab w:val="num" w:pos="2140"/>
              </w:tabs>
              <w:spacing w:after="0"/>
              <w:ind w:left="0" w:firstLine="0"/>
              <w:jc w:val="both"/>
              <w:rPr>
                <w:bCs/>
              </w:rPr>
            </w:pPr>
            <w:r>
              <w:rPr>
                <w:bCs/>
              </w:rPr>
              <w:t>формулирование ж</w:t>
            </w:r>
            <w:r>
              <w:rPr>
                <w:bCs/>
              </w:rPr>
              <w:t>е</w:t>
            </w:r>
            <w:r>
              <w:rPr>
                <w:bCs/>
              </w:rPr>
              <w:t>лаемого результата (Я хочу…), его уточнение и обоснование (Я действительно эт</w:t>
            </w:r>
            <w:r>
              <w:rPr>
                <w:bCs/>
              </w:rPr>
              <w:t>о</w:t>
            </w:r>
            <w:r>
              <w:rPr>
                <w:bCs/>
              </w:rPr>
              <w:t>го  хочу, так как…).</w:t>
            </w:r>
          </w:p>
        </w:tc>
        <w:tc>
          <w:tcPr>
            <w:tcW w:w="3726" w:type="dxa"/>
          </w:tcPr>
          <w:p w:rsidR="003C047E" w:rsidRDefault="003C047E" w:rsidP="00CA2ED5">
            <w:pPr>
              <w:pStyle w:val="a4"/>
              <w:numPr>
                <w:ilvl w:val="0"/>
                <w:numId w:val="74"/>
              </w:numPr>
              <w:tabs>
                <w:tab w:val="left" w:pos="252"/>
                <w:tab w:val="num" w:pos="2140"/>
              </w:tabs>
              <w:spacing w:after="0"/>
              <w:ind w:left="0" w:firstLine="0"/>
              <w:jc w:val="both"/>
              <w:rPr>
                <w:bCs/>
              </w:rPr>
            </w:pPr>
            <w:r>
              <w:rPr>
                <w:bCs/>
              </w:rPr>
              <w:t>содействие клиенту в формулировании желаемого р</w:t>
            </w:r>
            <w:r>
              <w:rPr>
                <w:bCs/>
              </w:rPr>
              <w:t>е</w:t>
            </w:r>
            <w:r>
              <w:rPr>
                <w:bCs/>
              </w:rPr>
              <w:t>зультата через постановку вопросов, исследов</w:t>
            </w:r>
            <w:r>
              <w:rPr>
                <w:bCs/>
              </w:rPr>
              <w:t>а</w:t>
            </w:r>
            <w:r>
              <w:rPr>
                <w:bCs/>
              </w:rPr>
              <w:t>ние возможных последс</w:t>
            </w:r>
            <w:r>
              <w:rPr>
                <w:bCs/>
              </w:rPr>
              <w:t>т</w:t>
            </w:r>
            <w:r>
              <w:rPr>
                <w:bCs/>
              </w:rPr>
              <w:t>вий</w:t>
            </w:r>
          </w:p>
          <w:p w:rsidR="003C047E" w:rsidRDefault="003C047E" w:rsidP="00CA2ED5">
            <w:pPr>
              <w:pStyle w:val="a4"/>
              <w:numPr>
                <w:ilvl w:val="0"/>
                <w:numId w:val="74"/>
              </w:numPr>
              <w:tabs>
                <w:tab w:val="left" w:pos="252"/>
                <w:tab w:val="num" w:pos="2140"/>
              </w:tabs>
              <w:spacing w:after="0"/>
              <w:ind w:left="0" w:firstLine="0"/>
              <w:jc w:val="both"/>
              <w:rPr>
                <w:bCs/>
              </w:rPr>
            </w:pPr>
            <w:r>
              <w:rPr>
                <w:bCs/>
              </w:rPr>
              <w:t>оценка реалистичности, конкре</w:t>
            </w:r>
            <w:r>
              <w:rPr>
                <w:bCs/>
              </w:rPr>
              <w:t>т</w:t>
            </w:r>
            <w:r>
              <w:rPr>
                <w:bCs/>
              </w:rPr>
              <w:t>ности, привлекательности поста</w:t>
            </w:r>
            <w:r>
              <w:rPr>
                <w:bCs/>
              </w:rPr>
              <w:t>в</w:t>
            </w:r>
            <w:r>
              <w:rPr>
                <w:bCs/>
              </w:rPr>
              <w:t>ленной цели</w:t>
            </w:r>
          </w:p>
        </w:tc>
      </w:tr>
      <w:tr w:rsidR="003C047E" w:rsidTr="00C619ED">
        <w:tblPrEx>
          <w:tblCellMar>
            <w:top w:w="0" w:type="dxa"/>
            <w:bottom w:w="0" w:type="dxa"/>
          </w:tblCellMar>
        </w:tblPrEx>
        <w:trPr>
          <w:jc w:val="center"/>
        </w:trPr>
        <w:tc>
          <w:tcPr>
            <w:tcW w:w="1699" w:type="dxa"/>
          </w:tcPr>
          <w:p w:rsidR="003C047E" w:rsidRDefault="003C047E" w:rsidP="00C619ED">
            <w:pPr>
              <w:pStyle w:val="a4"/>
              <w:spacing w:after="0"/>
              <w:jc w:val="both"/>
              <w:rPr>
                <w:bCs/>
              </w:rPr>
            </w:pPr>
            <w:r>
              <w:rPr>
                <w:bCs/>
              </w:rPr>
              <w:t xml:space="preserve">Поиск </w:t>
            </w:r>
          </w:p>
          <w:p w:rsidR="003C047E" w:rsidRDefault="003C047E" w:rsidP="00C619ED">
            <w:pPr>
              <w:pStyle w:val="a4"/>
              <w:spacing w:after="0"/>
              <w:jc w:val="both"/>
              <w:rPr>
                <w:bCs/>
              </w:rPr>
            </w:pPr>
            <w:r>
              <w:rPr>
                <w:bCs/>
              </w:rPr>
              <w:t>р</w:t>
            </w:r>
            <w:r>
              <w:rPr>
                <w:bCs/>
              </w:rPr>
              <w:t>е</w:t>
            </w:r>
            <w:r>
              <w:rPr>
                <w:bCs/>
              </w:rPr>
              <w:t>шений</w:t>
            </w:r>
          </w:p>
        </w:tc>
        <w:tc>
          <w:tcPr>
            <w:tcW w:w="3663" w:type="dxa"/>
          </w:tcPr>
          <w:p w:rsidR="003C047E" w:rsidRDefault="003C047E" w:rsidP="00CA2ED5">
            <w:pPr>
              <w:pStyle w:val="a4"/>
              <w:numPr>
                <w:ilvl w:val="0"/>
                <w:numId w:val="74"/>
              </w:numPr>
              <w:tabs>
                <w:tab w:val="left" w:pos="252"/>
                <w:tab w:val="num" w:pos="2140"/>
              </w:tabs>
              <w:spacing w:after="0"/>
              <w:ind w:left="0" w:firstLine="0"/>
              <w:jc w:val="both"/>
              <w:rPr>
                <w:bCs/>
              </w:rPr>
            </w:pPr>
            <w:r>
              <w:rPr>
                <w:bCs/>
              </w:rPr>
              <w:t>выработка (усво</w:t>
            </w:r>
            <w:r>
              <w:rPr>
                <w:bCs/>
              </w:rPr>
              <w:t>е</w:t>
            </w:r>
            <w:r>
              <w:rPr>
                <w:bCs/>
              </w:rPr>
              <w:t>ние) новых позиций, отношений, спос</w:t>
            </w:r>
            <w:r>
              <w:rPr>
                <w:bCs/>
              </w:rPr>
              <w:t>о</w:t>
            </w:r>
            <w:r>
              <w:rPr>
                <w:bCs/>
              </w:rPr>
              <w:t>бов, оценка их с точки зрения реалистичности и приемлем</w:t>
            </w:r>
            <w:r>
              <w:rPr>
                <w:bCs/>
              </w:rPr>
              <w:t>о</w:t>
            </w:r>
            <w:r>
              <w:rPr>
                <w:bCs/>
              </w:rPr>
              <w:t>сти</w:t>
            </w:r>
          </w:p>
        </w:tc>
        <w:tc>
          <w:tcPr>
            <w:tcW w:w="3726" w:type="dxa"/>
          </w:tcPr>
          <w:p w:rsidR="003C047E" w:rsidRDefault="003C047E" w:rsidP="00CA2ED5">
            <w:pPr>
              <w:pStyle w:val="a4"/>
              <w:numPr>
                <w:ilvl w:val="0"/>
                <w:numId w:val="74"/>
              </w:numPr>
              <w:tabs>
                <w:tab w:val="left" w:pos="252"/>
                <w:tab w:val="num" w:pos="2140"/>
              </w:tabs>
              <w:spacing w:after="0"/>
              <w:ind w:left="0" w:firstLine="0"/>
              <w:jc w:val="both"/>
              <w:rPr>
                <w:bCs/>
              </w:rPr>
            </w:pPr>
            <w:r>
              <w:rPr>
                <w:bCs/>
              </w:rPr>
              <w:t>помощь в организации поиска реш</w:t>
            </w:r>
            <w:r>
              <w:rPr>
                <w:bCs/>
              </w:rPr>
              <w:t>е</w:t>
            </w:r>
            <w:r>
              <w:rPr>
                <w:bCs/>
              </w:rPr>
              <w:t>ния</w:t>
            </w:r>
          </w:p>
          <w:p w:rsidR="003C047E" w:rsidRDefault="003C047E" w:rsidP="00CA2ED5">
            <w:pPr>
              <w:pStyle w:val="a4"/>
              <w:numPr>
                <w:ilvl w:val="0"/>
                <w:numId w:val="74"/>
              </w:numPr>
              <w:tabs>
                <w:tab w:val="left" w:pos="252"/>
                <w:tab w:val="num" w:pos="2140"/>
              </w:tabs>
              <w:spacing w:after="0"/>
              <w:ind w:left="0" w:firstLine="0"/>
              <w:jc w:val="both"/>
              <w:rPr>
                <w:bCs/>
              </w:rPr>
            </w:pPr>
            <w:r>
              <w:rPr>
                <w:bCs/>
              </w:rPr>
              <w:t>активизация консультируем</w:t>
            </w:r>
            <w:r>
              <w:rPr>
                <w:bCs/>
              </w:rPr>
              <w:t>о</w:t>
            </w:r>
            <w:r>
              <w:rPr>
                <w:bCs/>
              </w:rPr>
              <w:t>го, влияние на его п</w:t>
            </w:r>
            <w:r>
              <w:rPr>
                <w:bCs/>
              </w:rPr>
              <w:t>о</w:t>
            </w:r>
            <w:r>
              <w:rPr>
                <w:bCs/>
              </w:rPr>
              <w:t>зицию</w:t>
            </w:r>
          </w:p>
        </w:tc>
      </w:tr>
      <w:tr w:rsidR="003C047E" w:rsidTr="00C619ED">
        <w:tblPrEx>
          <w:tblCellMar>
            <w:top w:w="0" w:type="dxa"/>
            <w:bottom w:w="0" w:type="dxa"/>
          </w:tblCellMar>
        </w:tblPrEx>
        <w:trPr>
          <w:jc w:val="center"/>
        </w:trPr>
        <w:tc>
          <w:tcPr>
            <w:tcW w:w="1699" w:type="dxa"/>
          </w:tcPr>
          <w:p w:rsidR="003C047E" w:rsidRDefault="003C047E" w:rsidP="00C619ED">
            <w:pPr>
              <w:pStyle w:val="a4"/>
              <w:spacing w:after="0"/>
              <w:jc w:val="both"/>
              <w:rPr>
                <w:bCs/>
              </w:rPr>
            </w:pPr>
            <w:r>
              <w:rPr>
                <w:bCs/>
              </w:rPr>
              <w:t>Подведение</w:t>
            </w:r>
          </w:p>
          <w:p w:rsidR="003C047E" w:rsidRDefault="003C047E" w:rsidP="00C619ED">
            <w:pPr>
              <w:pStyle w:val="a4"/>
              <w:spacing w:after="0"/>
              <w:jc w:val="both"/>
              <w:rPr>
                <w:bCs/>
              </w:rPr>
            </w:pPr>
            <w:r>
              <w:rPr>
                <w:bCs/>
              </w:rPr>
              <w:t>итогов</w:t>
            </w:r>
          </w:p>
        </w:tc>
        <w:tc>
          <w:tcPr>
            <w:tcW w:w="3663" w:type="dxa"/>
          </w:tcPr>
          <w:p w:rsidR="003C047E" w:rsidRDefault="003C047E" w:rsidP="00CA2ED5">
            <w:pPr>
              <w:pStyle w:val="a4"/>
              <w:numPr>
                <w:ilvl w:val="0"/>
                <w:numId w:val="74"/>
              </w:numPr>
              <w:tabs>
                <w:tab w:val="left" w:pos="252"/>
                <w:tab w:val="num" w:pos="2140"/>
              </w:tabs>
              <w:spacing w:after="0"/>
              <w:ind w:left="0" w:firstLine="0"/>
              <w:jc w:val="both"/>
              <w:rPr>
                <w:bCs/>
              </w:rPr>
            </w:pPr>
            <w:r>
              <w:rPr>
                <w:bCs/>
              </w:rPr>
              <w:t>сравнение полученного результата с планиру</w:t>
            </w:r>
            <w:r>
              <w:rPr>
                <w:bCs/>
              </w:rPr>
              <w:t>е</w:t>
            </w:r>
            <w:r>
              <w:rPr>
                <w:bCs/>
              </w:rPr>
              <w:t>мым, выявление разницы в разрешении возникш</w:t>
            </w:r>
            <w:r>
              <w:rPr>
                <w:bCs/>
              </w:rPr>
              <w:t>е</w:t>
            </w:r>
            <w:r>
              <w:rPr>
                <w:bCs/>
              </w:rPr>
              <w:t>го затруднения, планиров</w:t>
            </w:r>
            <w:r>
              <w:rPr>
                <w:bCs/>
              </w:rPr>
              <w:t>а</w:t>
            </w:r>
            <w:r>
              <w:rPr>
                <w:bCs/>
              </w:rPr>
              <w:t>ние дальнейших шагов и де</w:t>
            </w:r>
            <w:r>
              <w:rPr>
                <w:bCs/>
              </w:rPr>
              <w:t>й</w:t>
            </w:r>
            <w:r>
              <w:rPr>
                <w:bCs/>
              </w:rPr>
              <w:t>ствий</w:t>
            </w:r>
          </w:p>
          <w:p w:rsidR="003C047E" w:rsidRDefault="003C047E" w:rsidP="00CA2ED5">
            <w:pPr>
              <w:pStyle w:val="a4"/>
              <w:numPr>
                <w:ilvl w:val="0"/>
                <w:numId w:val="74"/>
              </w:numPr>
              <w:tabs>
                <w:tab w:val="left" w:pos="252"/>
                <w:tab w:val="num" w:pos="2140"/>
              </w:tabs>
              <w:spacing w:after="0"/>
              <w:ind w:left="0" w:firstLine="0"/>
              <w:jc w:val="both"/>
              <w:rPr>
                <w:bCs/>
              </w:rPr>
            </w:pPr>
            <w:r>
              <w:rPr>
                <w:bCs/>
              </w:rPr>
              <w:t>позитивное программиров</w:t>
            </w:r>
            <w:r>
              <w:rPr>
                <w:bCs/>
              </w:rPr>
              <w:t>а</w:t>
            </w:r>
            <w:r>
              <w:rPr>
                <w:bCs/>
              </w:rPr>
              <w:t>ние на реализацию намеченных шагов (Я в</w:t>
            </w:r>
            <w:r>
              <w:rPr>
                <w:bCs/>
              </w:rPr>
              <w:t>е</w:t>
            </w:r>
            <w:r>
              <w:rPr>
                <w:bCs/>
              </w:rPr>
              <w:t>рю, что смогу добиться желаемого результ</w:t>
            </w:r>
            <w:r>
              <w:rPr>
                <w:bCs/>
              </w:rPr>
              <w:t>а</w:t>
            </w:r>
            <w:r>
              <w:rPr>
                <w:bCs/>
              </w:rPr>
              <w:t xml:space="preserve">та…) </w:t>
            </w:r>
          </w:p>
        </w:tc>
        <w:tc>
          <w:tcPr>
            <w:tcW w:w="3726" w:type="dxa"/>
          </w:tcPr>
          <w:p w:rsidR="003C047E" w:rsidRDefault="003C047E" w:rsidP="00CA2ED5">
            <w:pPr>
              <w:pStyle w:val="a4"/>
              <w:numPr>
                <w:ilvl w:val="0"/>
                <w:numId w:val="74"/>
              </w:numPr>
              <w:tabs>
                <w:tab w:val="left" w:pos="252"/>
                <w:tab w:val="num" w:pos="2140"/>
              </w:tabs>
              <w:spacing w:after="0"/>
              <w:ind w:left="0" w:firstLine="0"/>
              <w:jc w:val="both"/>
              <w:rPr>
                <w:bCs/>
              </w:rPr>
            </w:pPr>
            <w:r>
              <w:rPr>
                <w:bCs/>
              </w:rPr>
              <w:t>выводы о продвижении. Выдел</w:t>
            </w:r>
            <w:r>
              <w:rPr>
                <w:bCs/>
              </w:rPr>
              <w:t>е</w:t>
            </w:r>
            <w:r>
              <w:rPr>
                <w:bCs/>
              </w:rPr>
              <w:t>ние того, что удалось достичь консультиру</w:t>
            </w:r>
            <w:r>
              <w:rPr>
                <w:bCs/>
              </w:rPr>
              <w:t>е</w:t>
            </w:r>
            <w:r>
              <w:rPr>
                <w:bCs/>
              </w:rPr>
              <w:t>мому</w:t>
            </w:r>
          </w:p>
          <w:p w:rsidR="003C047E" w:rsidRDefault="003C047E" w:rsidP="00CA2ED5">
            <w:pPr>
              <w:pStyle w:val="a4"/>
              <w:numPr>
                <w:ilvl w:val="0"/>
                <w:numId w:val="74"/>
              </w:numPr>
              <w:tabs>
                <w:tab w:val="left" w:pos="252"/>
                <w:tab w:val="num" w:pos="2140"/>
              </w:tabs>
              <w:spacing w:after="0"/>
              <w:ind w:left="0" w:firstLine="0"/>
              <w:jc w:val="both"/>
              <w:rPr>
                <w:bCs/>
              </w:rPr>
            </w:pPr>
            <w:r>
              <w:rPr>
                <w:bCs/>
              </w:rPr>
              <w:t>помощь в создании позитивного настроя на реализацию дальне</w:t>
            </w:r>
            <w:r>
              <w:rPr>
                <w:bCs/>
              </w:rPr>
              <w:t>й</w:t>
            </w:r>
            <w:r>
              <w:rPr>
                <w:bCs/>
              </w:rPr>
              <w:t>ших шагов</w:t>
            </w:r>
          </w:p>
          <w:p w:rsidR="003C047E" w:rsidRDefault="003C047E" w:rsidP="00CA2ED5">
            <w:pPr>
              <w:pStyle w:val="a4"/>
              <w:numPr>
                <w:ilvl w:val="0"/>
                <w:numId w:val="74"/>
              </w:numPr>
              <w:tabs>
                <w:tab w:val="left" w:pos="252"/>
                <w:tab w:val="num" w:pos="2140"/>
              </w:tabs>
              <w:spacing w:after="0"/>
              <w:ind w:left="0" w:firstLine="0"/>
              <w:jc w:val="both"/>
              <w:rPr>
                <w:bCs/>
              </w:rPr>
            </w:pPr>
            <w:r>
              <w:rPr>
                <w:bCs/>
              </w:rPr>
              <w:t>выход из контакта</w:t>
            </w:r>
          </w:p>
        </w:tc>
      </w:tr>
    </w:tbl>
    <w:p w:rsidR="003C047E" w:rsidRDefault="003C047E" w:rsidP="003C047E">
      <w:pPr>
        <w:pStyle w:val="a4"/>
        <w:spacing w:after="0"/>
        <w:ind w:firstLine="720"/>
        <w:jc w:val="both"/>
        <w:rPr>
          <w:b/>
          <w:bCs/>
          <w:sz w:val="22"/>
        </w:rPr>
      </w:pPr>
    </w:p>
    <w:p w:rsidR="003C047E" w:rsidRDefault="003C047E" w:rsidP="003C047E">
      <w:pPr>
        <w:pStyle w:val="a4"/>
        <w:spacing w:after="0" w:line="360" w:lineRule="auto"/>
        <w:ind w:firstLine="720"/>
        <w:jc w:val="both"/>
        <w:rPr>
          <w:b/>
          <w:bCs/>
          <w:sz w:val="28"/>
        </w:rPr>
      </w:pPr>
    </w:p>
    <w:p w:rsidR="003C047E" w:rsidRDefault="003C047E" w:rsidP="003C047E">
      <w:pPr>
        <w:pStyle w:val="a4"/>
        <w:spacing w:after="0" w:line="360" w:lineRule="auto"/>
        <w:ind w:firstLine="720"/>
        <w:jc w:val="both"/>
        <w:rPr>
          <w:b/>
          <w:bCs/>
          <w:sz w:val="28"/>
        </w:rPr>
      </w:pPr>
      <w:r>
        <w:rPr>
          <w:b/>
          <w:bCs/>
          <w:sz w:val="28"/>
        </w:rPr>
        <w:t>Психологические средства, используемые в процессе консультирования:</w:t>
      </w:r>
    </w:p>
    <w:p w:rsidR="003C047E" w:rsidRDefault="003C047E" w:rsidP="00CA2ED5">
      <w:pPr>
        <w:pStyle w:val="a4"/>
        <w:numPr>
          <w:ilvl w:val="0"/>
          <w:numId w:val="51"/>
        </w:numPr>
        <w:tabs>
          <w:tab w:val="left" w:pos="900"/>
        </w:tabs>
        <w:spacing w:after="0" w:line="360" w:lineRule="auto"/>
        <w:ind w:left="0" w:firstLine="720"/>
        <w:jc w:val="both"/>
        <w:rPr>
          <w:bCs/>
          <w:sz w:val="28"/>
        </w:rPr>
      </w:pPr>
      <w:r>
        <w:rPr>
          <w:bCs/>
          <w:sz w:val="28"/>
        </w:rPr>
        <w:lastRenderedPageBreak/>
        <w:t>Информирование</w:t>
      </w:r>
    </w:p>
    <w:p w:rsidR="003C047E" w:rsidRDefault="003C047E" w:rsidP="003C047E">
      <w:pPr>
        <w:pStyle w:val="a4"/>
        <w:tabs>
          <w:tab w:val="left" w:pos="900"/>
        </w:tabs>
        <w:spacing w:after="0" w:line="360" w:lineRule="auto"/>
        <w:ind w:firstLine="720"/>
        <w:jc w:val="both"/>
        <w:rPr>
          <w:bCs/>
          <w:sz w:val="28"/>
        </w:rPr>
      </w:pPr>
      <w:r>
        <w:rPr>
          <w:bCs/>
          <w:sz w:val="28"/>
        </w:rPr>
        <w:t>Расширение (изменение, корректировка) информированности мол</w:t>
      </w:r>
      <w:r>
        <w:rPr>
          <w:bCs/>
          <w:sz w:val="28"/>
        </w:rPr>
        <w:t>о</w:t>
      </w:r>
      <w:r>
        <w:rPr>
          <w:bCs/>
          <w:sz w:val="28"/>
        </w:rPr>
        <w:t>дого человека, повышение его психологической грамотности в области обсужда</w:t>
      </w:r>
      <w:r>
        <w:rPr>
          <w:bCs/>
          <w:sz w:val="28"/>
        </w:rPr>
        <w:t>е</w:t>
      </w:r>
      <w:r>
        <w:rPr>
          <w:bCs/>
          <w:sz w:val="28"/>
        </w:rPr>
        <w:t>мых вопросов за счет примеров из обыденной жизни, обращения к литературным источникам, научным да</w:t>
      </w:r>
      <w:r>
        <w:rPr>
          <w:bCs/>
          <w:sz w:val="28"/>
        </w:rPr>
        <w:t>н</w:t>
      </w:r>
      <w:r>
        <w:rPr>
          <w:bCs/>
          <w:sz w:val="28"/>
        </w:rPr>
        <w:t>ным, опыту других людей.</w:t>
      </w:r>
    </w:p>
    <w:p w:rsidR="003C047E" w:rsidRDefault="003C047E" w:rsidP="00CA2ED5">
      <w:pPr>
        <w:pStyle w:val="a4"/>
        <w:numPr>
          <w:ilvl w:val="0"/>
          <w:numId w:val="52"/>
        </w:numPr>
        <w:tabs>
          <w:tab w:val="left" w:pos="900"/>
        </w:tabs>
        <w:spacing w:after="0" w:line="360" w:lineRule="auto"/>
        <w:ind w:left="0" w:firstLine="720"/>
        <w:jc w:val="both"/>
        <w:rPr>
          <w:bCs/>
          <w:sz w:val="28"/>
        </w:rPr>
      </w:pPr>
      <w:r>
        <w:rPr>
          <w:bCs/>
          <w:sz w:val="28"/>
        </w:rPr>
        <w:t>Метафора (метод аналогий)</w:t>
      </w:r>
    </w:p>
    <w:p w:rsidR="003C047E" w:rsidRDefault="003C047E" w:rsidP="003C047E">
      <w:pPr>
        <w:pStyle w:val="a4"/>
        <w:tabs>
          <w:tab w:val="left" w:pos="900"/>
        </w:tabs>
        <w:spacing w:after="0" w:line="360" w:lineRule="auto"/>
        <w:ind w:firstLine="720"/>
        <w:jc w:val="both"/>
        <w:rPr>
          <w:bCs/>
          <w:sz w:val="28"/>
        </w:rPr>
      </w:pPr>
      <w:r>
        <w:rPr>
          <w:bCs/>
          <w:sz w:val="28"/>
        </w:rPr>
        <w:t>Суть метода заключается в использовании аналогий – образов, ск</w:t>
      </w:r>
      <w:r>
        <w:rPr>
          <w:bCs/>
          <w:sz w:val="28"/>
        </w:rPr>
        <w:t>а</w:t>
      </w:r>
      <w:r>
        <w:rPr>
          <w:bCs/>
          <w:sz w:val="28"/>
        </w:rPr>
        <w:t>зок, притч, случаев из жизни, пословиц, поговорок для иллюстрации акт</w:t>
      </w:r>
      <w:r>
        <w:rPr>
          <w:bCs/>
          <w:sz w:val="28"/>
        </w:rPr>
        <w:t>у</w:t>
      </w:r>
      <w:r>
        <w:rPr>
          <w:bCs/>
          <w:sz w:val="28"/>
        </w:rPr>
        <w:t>альной ситуации (темы, вопроса) ребенка. Метафора имеет косвенное влияние на установки, стереотипы, мнения человека, позволяет взглянуть на с</w:t>
      </w:r>
      <w:r>
        <w:rPr>
          <w:bCs/>
          <w:sz w:val="28"/>
        </w:rPr>
        <w:t>и</w:t>
      </w:r>
      <w:r>
        <w:rPr>
          <w:bCs/>
          <w:sz w:val="28"/>
        </w:rPr>
        <w:t>туацию как бы со стороны. Благодаря этому снижается субъективная значимость и ложное ощущение уникальности проблемы. Кроме того, удается разрядить излишне напряже</w:t>
      </w:r>
      <w:r>
        <w:rPr>
          <w:bCs/>
          <w:sz w:val="28"/>
        </w:rPr>
        <w:t>н</w:t>
      </w:r>
      <w:r>
        <w:rPr>
          <w:bCs/>
          <w:sz w:val="28"/>
        </w:rPr>
        <w:t>ную атмосферу беседы.</w:t>
      </w:r>
    </w:p>
    <w:p w:rsidR="003C047E" w:rsidRDefault="003C047E" w:rsidP="00CA2ED5">
      <w:pPr>
        <w:pStyle w:val="a4"/>
        <w:numPr>
          <w:ilvl w:val="0"/>
          <w:numId w:val="53"/>
        </w:numPr>
        <w:tabs>
          <w:tab w:val="left" w:pos="900"/>
        </w:tabs>
        <w:spacing w:after="0" w:line="360" w:lineRule="auto"/>
        <w:ind w:left="0" w:firstLine="720"/>
        <w:jc w:val="both"/>
        <w:rPr>
          <w:bCs/>
          <w:sz w:val="28"/>
        </w:rPr>
      </w:pPr>
      <w:r>
        <w:rPr>
          <w:bCs/>
          <w:sz w:val="28"/>
        </w:rPr>
        <w:t>Установление логических взаимосвязей</w:t>
      </w:r>
    </w:p>
    <w:p w:rsidR="003C047E" w:rsidRDefault="003C047E" w:rsidP="003C047E">
      <w:pPr>
        <w:pStyle w:val="a4"/>
        <w:tabs>
          <w:tab w:val="left" w:pos="900"/>
        </w:tabs>
        <w:spacing w:after="0" w:line="360" w:lineRule="auto"/>
        <w:ind w:firstLine="720"/>
        <w:jc w:val="both"/>
        <w:rPr>
          <w:bCs/>
          <w:sz w:val="28"/>
        </w:rPr>
      </w:pPr>
      <w:r>
        <w:rPr>
          <w:bCs/>
          <w:sz w:val="28"/>
        </w:rPr>
        <w:tab/>
        <w:t>Психолог вместе с молодым человеком устанавливает последовател</w:t>
      </w:r>
      <w:r>
        <w:rPr>
          <w:bCs/>
          <w:sz w:val="28"/>
        </w:rPr>
        <w:t>ь</w:t>
      </w:r>
      <w:r>
        <w:rPr>
          <w:bCs/>
          <w:sz w:val="28"/>
        </w:rPr>
        <w:t>ность событий, выделяет роль внутренних (субъективных) факторов в прои</w:t>
      </w:r>
      <w:r>
        <w:rPr>
          <w:bCs/>
          <w:sz w:val="28"/>
        </w:rPr>
        <w:t>с</w:t>
      </w:r>
      <w:r>
        <w:rPr>
          <w:bCs/>
          <w:sz w:val="28"/>
        </w:rPr>
        <w:t>хождении событий жизни и их взаимосвязи. Данный способ позволяет расширить и уто</w:t>
      </w:r>
      <w:r>
        <w:rPr>
          <w:bCs/>
          <w:sz w:val="28"/>
        </w:rPr>
        <w:t>ч</w:t>
      </w:r>
      <w:r>
        <w:rPr>
          <w:bCs/>
          <w:sz w:val="28"/>
        </w:rPr>
        <w:t>нить понимание.</w:t>
      </w:r>
    </w:p>
    <w:p w:rsidR="003C047E" w:rsidRDefault="003C047E" w:rsidP="00CA2ED5">
      <w:pPr>
        <w:pStyle w:val="a4"/>
        <w:numPr>
          <w:ilvl w:val="0"/>
          <w:numId w:val="54"/>
        </w:numPr>
        <w:tabs>
          <w:tab w:val="left" w:pos="900"/>
        </w:tabs>
        <w:spacing w:after="0" w:line="360" w:lineRule="auto"/>
        <w:ind w:left="0" w:firstLine="720"/>
        <w:jc w:val="both"/>
        <w:rPr>
          <w:bCs/>
          <w:sz w:val="28"/>
        </w:rPr>
      </w:pPr>
      <w:r>
        <w:rPr>
          <w:bCs/>
          <w:sz w:val="28"/>
        </w:rPr>
        <w:t>Проведение логического обоснования</w:t>
      </w:r>
    </w:p>
    <w:p w:rsidR="003C047E" w:rsidRDefault="003C047E" w:rsidP="003C047E">
      <w:pPr>
        <w:pStyle w:val="a4"/>
        <w:tabs>
          <w:tab w:val="left" w:pos="900"/>
        </w:tabs>
        <w:spacing w:after="0" w:line="360" w:lineRule="auto"/>
        <w:ind w:firstLine="720"/>
        <w:jc w:val="both"/>
        <w:rPr>
          <w:bCs/>
          <w:sz w:val="28"/>
        </w:rPr>
      </w:pPr>
      <w:r>
        <w:rPr>
          <w:bCs/>
          <w:sz w:val="28"/>
        </w:rPr>
        <w:t>Данный способ позволяет отсортировать возможные способы реш</w:t>
      </w:r>
      <w:r>
        <w:rPr>
          <w:bCs/>
          <w:sz w:val="28"/>
        </w:rPr>
        <w:t>е</w:t>
      </w:r>
      <w:r>
        <w:rPr>
          <w:bCs/>
          <w:sz w:val="28"/>
        </w:rPr>
        <w:t>ния актуальной жизненной задачи для школьника за счет логического анал</w:t>
      </w:r>
      <w:r>
        <w:rPr>
          <w:bCs/>
          <w:sz w:val="28"/>
        </w:rPr>
        <w:t>и</w:t>
      </w:r>
      <w:r>
        <w:rPr>
          <w:bCs/>
          <w:sz w:val="28"/>
        </w:rPr>
        <w:t>за, позволяющего прогнозировать (обосновать) последствия (эффективность) ра</w:t>
      </w:r>
      <w:r>
        <w:rPr>
          <w:bCs/>
          <w:sz w:val="28"/>
        </w:rPr>
        <w:t>з</w:t>
      </w:r>
      <w:r>
        <w:rPr>
          <w:bCs/>
          <w:sz w:val="28"/>
        </w:rPr>
        <w:t>ных путей решения.</w:t>
      </w:r>
    </w:p>
    <w:p w:rsidR="003C047E" w:rsidRDefault="003C047E" w:rsidP="00CA2ED5">
      <w:pPr>
        <w:pStyle w:val="a4"/>
        <w:numPr>
          <w:ilvl w:val="0"/>
          <w:numId w:val="55"/>
        </w:numPr>
        <w:tabs>
          <w:tab w:val="left" w:pos="900"/>
        </w:tabs>
        <w:spacing w:after="0" w:line="360" w:lineRule="auto"/>
        <w:ind w:left="0" w:firstLine="720"/>
        <w:jc w:val="both"/>
        <w:rPr>
          <w:bCs/>
          <w:sz w:val="28"/>
        </w:rPr>
      </w:pPr>
      <w:r>
        <w:rPr>
          <w:bCs/>
          <w:sz w:val="28"/>
        </w:rPr>
        <w:t>Самораскрытие</w:t>
      </w:r>
    </w:p>
    <w:p w:rsidR="003C047E" w:rsidRDefault="003C047E" w:rsidP="003C047E">
      <w:pPr>
        <w:pStyle w:val="a4"/>
        <w:tabs>
          <w:tab w:val="left" w:pos="900"/>
        </w:tabs>
        <w:spacing w:after="0" w:line="360" w:lineRule="auto"/>
        <w:ind w:firstLine="720"/>
        <w:jc w:val="both"/>
        <w:rPr>
          <w:bCs/>
          <w:sz w:val="28"/>
        </w:rPr>
      </w:pPr>
      <w:r>
        <w:rPr>
          <w:bCs/>
          <w:sz w:val="28"/>
        </w:rPr>
        <w:t>Психолог косвенно побуждает ребенка «стать самим собой», делясь собственным личным опытом, выражая терпимое отношение к различным высказываниям, чувствам консультируемого.</w:t>
      </w:r>
    </w:p>
    <w:p w:rsidR="003C047E" w:rsidRDefault="003C047E" w:rsidP="00CA2ED5">
      <w:pPr>
        <w:pStyle w:val="a4"/>
        <w:numPr>
          <w:ilvl w:val="0"/>
          <w:numId w:val="56"/>
        </w:numPr>
        <w:tabs>
          <w:tab w:val="left" w:pos="900"/>
        </w:tabs>
        <w:spacing w:after="0" w:line="360" w:lineRule="auto"/>
        <w:ind w:left="0" w:firstLine="720"/>
        <w:jc w:val="both"/>
        <w:rPr>
          <w:bCs/>
          <w:sz w:val="28"/>
        </w:rPr>
      </w:pPr>
      <w:r>
        <w:rPr>
          <w:bCs/>
          <w:sz w:val="28"/>
        </w:rPr>
        <w:t>Конкретное пожелание</w:t>
      </w:r>
    </w:p>
    <w:p w:rsidR="003C047E" w:rsidRDefault="003C047E" w:rsidP="003C047E">
      <w:pPr>
        <w:pStyle w:val="a4"/>
        <w:tabs>
          <w:tab w:val="left" w:pos="900"/>
        </w:tabs>
        <w:spacing w:after="0" w:line="360" w:lineRule="auto"/>
        <w:ind w:firstLine="720"/>
        <w:jc w:val="both"/>
        <w:rPr>
          <w:bCs/>
          <w:sz w:val="28"/>
        </w:rPr>
      </w:pPr>
      <w:r>
        <w:rPr>
          <w:bCs/>
          <w:sz w:val="28"/>
        </w:rPr>
        <w:t>Пожелание может содержать рекомендацию попробовать к</w:t>
      </w:r>
      <w:r>
        <w:rPr>
          <w:bCs/>
          <w:sz w:val="28"/>
        </w:rPr>
        <w:t>а</w:t>
      </w:r>
      <w:r>
        <w:rPr>
          <w:bCs/>
          <w:sz w:val="28"/>
        </w:rPr>
        <w:t xml:space="preserve">кой-либо конкретный способ действия при решении актуальной задачи. Молодой </w:t>
      </w:r>
      <w:r>
        <w:rPr>
          <w:bCs/>
          <w:sz w:val="28"/>
        </w:rPr>
        <w:lastRenderedPageBreak/>
        <w:t>человек  оценивает ситуацию, приемлемость предлагаемых способов, планир</w:t>
      </w:r>
      <w:r>
        <w:rPr>
          <w:bCs/>
          <w:sz w:val="28"/>
        </w:rPr>
        <w:t>у</w:t>
      </w:r>
      <w:r>
        <w:rPr>
          <w:bCs/>
          <w:sz w:val="28"/>
        </w:rPr>
        <w:t>ет шаги для их реализации.</w:t>
      </w:r>
    </w:p>
    <w:p w:rsidR="003C047E" w:rsidRDefault="003C047E" w:rsidP="00CA2ED5">
      <w:pPr>
        <w:pStyle w:val="a4"/>
        <w:numPr>
          <w:ilvl w:val="0"/>
          <w:numId w:val="57"/>
        </w:numPr>
        <w:tabs>
          <w:tab w:val="left" w:pos="900"/>
        </w:tabs>
        <w:spacing w:after="0" w:line="360" w:lineRule="auto"/>
        <w:ind w:left="0" w:firstLine="720"/>
        <w:jc w:val="both"/>
        <w:rPr>
          <w:bCs/>
          <w:sz w:val="28"/>
        </w:rPr>
      </w:pPr>
      <w:r>
        <w:rPr>
          <w:bCs/>
          <w:sz w:val="28"/>
        </w:rPr>
        <w:t>Парадоксальная инструкция</w:t>
      </w:r>
    </w:p>
    <w:p w:rsidR="003C047E" w:rsidRDefault="003C047E" w:rsidP="003C047E">
      <w:pPr>
        <w:pStyle w:val="a4"/>
        <w:tabs>
          <w:tab w:val="left" w:pos="900"/>
        </w:tabs>
        <w:spacing w:after="0" w:line="360" w:lineRule="auto"/>
        <w:ind w:firstLine="720"/>
        <w:jc w:val="both"/>
        <w:rPr>
          <w:bCs/>
          <w:sz w:val="28"/>
        </w:rPr>
      </w:pPr>
      <w:r>
        <w:rPr>
          <w:bCs/>
          <w:sz w:val="28"/>
        </w:rPr>
        <w:t>Для того, чтобы вызвать чувство протеста и активизировать учен</w:t>
      </w:r>
      <w:r>
        <w:rPr>
          <w:bCs/>
          <w:sz w:val="28"/>
        </w:rPr>
        <w:t>и</w:t>
      </w:r>
      <w:r>
        <w:rPr>
          <w:bCs/>
          <w:sz w:val="28"/>
        </w:rPr>
        <w:t>ка, позволять ему лучше понять происходящее, можно предложить ему: «Продолжайте делать то, что вы делаете. Повторите свои действия (мысли, п</w:t>
      </w:r>
      <w:r>
        <w:rPr>
          <w:bCs/>
          <w:sz w:val="28"/>
        </w:rPr>
        <w:t>о</w:t>
      </w:r>
      <w:r>
        <w:rPr>
          <w:bCs/>
          <w:sz w:val="28"/>
        </w:rPr>
        <w:t>ступки) по крайней мере три раза…».</w:t>
      </w:r>
    </w:p>
    <w:p w:rsidR="003C047E" w:rsidRDefault="003C047E" w:rsidP="00CA2ED5">
      <w:pPr>
        <w:pStyle w:val="a4"/>
        <w:numPr>
          <w:ilvl w:val="0"/>
          <w:numId w:val="58"/>
        </w:numPr>
        <w:spacing w:after="0" w:line="360" w:lineRule="auto"/>
        <w:ind w:left="0" w:firstLine="720"/>
        <w:jc w:val="both"/>
        <w:rPr>
          <w:bCs/>
          <w:sz w:val="28"/>
        </w:rPr>
      </w:pPr>
      <w:r>
        <w:rPr>
          <w:bCs/>
          <w:sz w:val="28"/>
        </w:rPr>
        <w:t>Убеждение</w:t>
      </w:r>
    </w:p>
    <w:p w:rsidR="003C047E" w:rsidRDefault="003C047E" w:rsidP="003C047E">
      <w:pPr>
        <w:pStyle w:val="a4"/>
        <w:tabs>
          <w:tab w:val="num" w:pos="1080"/>
        </w:tabs>
        <w:spacing w:after="0" w:line="360" w:lineRule="auto"/>
        <w:ind w:firstLine="720"/>
        <w:jc w:val="both"/>
        <w:rPr>
          <w:bCs/>
          <w:sz w:val="28"/>
        </w:rPr>
      </w:pPr>
      <w:r>
        <w:rPr>
          <w:bCs/>
          <w:sz w:val="28"/>
        </w:rPr>
        <w:t>Данный способ целесообразно использовать на фоне уравновеше</w:t>
      </w:r>
      <w:r>
        <w:rPr>
          <w:bCs/>
          <w:sz w:val="28"/>
        </w:rPr>
        <w:t>н</w:t>
      </w:r>
      <w:r>
        <w:rPr>
          <w:bCs/>
          <w:sz w:val="28"/>
        </w:rPr>
        <w:t>ного эмоционального состояния, его применение предполагает хорошее ра</w:t>
      </w:r>
      <w:r>
        <w:rPr>
          <w:bCs/>
          <w:sz w:val="28"/>
        </w:rPr>
        <w:t>з</w:t>
      </w:r>
      <w:r>
        <w:rPr>
          <w:bCs/>
          <w:sz w:val="28"/>
        </w:rPr>
        <w:t>витие образного и абстрактного мышления, устойчивости внимания. Психолог, используя понятные для учащегося аргументы, позволяет ему убедиться (утвердиться) в понимании опред</w:t>
      </w:r>
      <w:r>
        <w:rPr>
          <w:bCs/>
          <w:sz w:val="28"/>
        </w:rPr>
        <w:t>е</w:t>
      </w:r>
      <w:r>
        <w:rPr>
          <w:bCs/>
          <w:sz w:val="28"/>
        </w:rPr>
        <w:t>ленных событий, способов, мыслей.</w:t>
      </w:r>
    </w:p>
    <w:p w:rsidR="003C047E" w:rsidRDefault="003C047E" w:rsidP="00CA2ED5">
      <w:pPr>
        <w:pStyle w:val="a4"/>
        <w:numPr>
          <w:ilvl w:val="0"/>
          <w:numId w:val="59"/>
        </w:numPr>
        <w:spacing w:after="0" w:line="360" w:lineRule="auto"/>
        <w:ind w:left="0" w:firstLine="720"/>
        <w:jc w:val="both"/>
        <w:rPr>
          <w:bCs/>
          <w:sz w:val="28"/>
        </w:rPr>
      </w:pPr>
      <w:r>
        <w:rPr>
          <w:bCs/>
          <w:sz w:val="28"/>
        </w:rPr>
        <w:t>Эмоциональное заражение</w:t>
      </w:r>
    </w:p>
    <w:p w:rsidR="003C047E" w:rsidRDefault="003C047E" w:rsidP="003C047E">
      <w:pPr>
        <w:pStyle w:val="a4"/>
        <w:tabs>
          <w:tab w:val="num" w:pos="1080"/>
        </w:tabs>
        <w:spacing w:after="0" w:line="360" w:lineRule="auto"/>
        <w:ind w:firstLine="720"/>
        <w:jc w:val="both"/>
        <w:rPr>
          <w:bCs/>
          <w:sz w:val="28"/>
        </w:rPr>
      </w:pPr>
      <w:r>
        <w:rPr>
          <w:bCs/>
          <w:sz w:val="28"/>
        </w:rPr>
        <w:t>При установлении доверительных отношений психолог становится фигурой для эмоциональной идентификации. За счет этого он может поменять (откорректировать) эмоциональное состояние старш</w:t>
      </w:r>
      <w:r>
        <w:rPr>
          <w:bCs/>
          <w:sz w:val="28"/>
        </w:rPr>
        <w:t>е</w:t>
      </w:r>
      <w:r>
        <w:rPr>
          <w:bCs/>
          <w:sz w:val="28"/>
        </w:rPr>
        <w:t>классника, заражая его собственным эмоциональным состоян</w:t>
      </w:r>
      <w:r>
        <w:rPr>
          <w:bCs/>
          <w:sz w:val="28"/>
        </w:rPr>
        <w:t>и</w:t>
      </w:r>
      <w:r>
        <w:rPr>
          <w:bCs/>
          <w:sz w:val="28"/>
        </w:rPr>
        <w:t>ем.</w:t>
      </w:r>
    </w:p>
    <w:p w:rsidR="003C047E" w:rsidRDefault="003C047E" w:rsidP="00CA2ED5">
      <w:pPr>
        <w:pStyle w:val="a4"/>
        <w:numPr>
          <w:ilvl w:val="0"/>
          <w:numId w:val="60"/>
        </w:numPr>
        <w:spacing w:after="0" w:line="360" w:lineRule="auto"/>
        <w:ind w:left="0" w:firstLine="720"/>
        <w:jc w:val="both"/>
        <w:rPr>
          <w:bCs/>
          <w:sz w:val="28"/>
        </w:rPr>
      </w:pPr>
      <w:r>
        <w:rPr>
          <w:bCs/>
          <w:sz w:val="28"/>
        </w:rPr>
        <w:t>Помощь в отреагировании неконструктивных эмоций</w:t>
      </w:r>
    </w:p>
    <w:p w:rsidR="003C047E" w:rsidRDefault="003C047E" w:rsidP="003C047E">
      <w:pPr>
        <w:pStyle w:val="a4"/>
        <w:tabs>
          <w:tab w:val="num" w:pos="1080"/>
        </w:tabs>
        <w:spacing w:after="0" w:line="360" w:lineRule="auto"/>
        <w:ind w:firstLine="720"/>
        <w:jc w:val="both"/>
        <w:rPr>
          <w:bCs/>
          <w:sz w:val="28"/>
        </w:rPr>
      </w:pPr>
      <w:r>
        <w:rPr>
          <w:bCs/>
          <w:sz w:val="28"/>
        </w:rPr>
        <w:t>Применение данного способа особенно актуально при острых эмоциональных состояниях. Отреаг</w:t>
      </w:r>
      <w:r>
        <w:rPr>
          <w:bCs/>
          <w:sz w:val="28"/>
        </w:rPr>
        <w:t>и</w:t>
      </w:r>
      <w:r>
        <w:rPr>
          <w:bCs/>
          <w:sz w:val="28"/>
        </w:rPr>
        <w:t>рование может выражаться в форме смеха, слез, выговаривания, активного действия (походить, постучать, побить подушку, потопать ногами, нарисовать…, почертить, написать…), оно позв</w:t>
      </w:r>
      <w:r>
        <w:rPr>
          <w:bCs/>
          <w:sz w:val="28"/>
        </w:rPr>
        <w:t>о</w:t>
      </w:r>
      <w:r>
        <w:rPr>
          <w:bCs/>
          <w:sz w:val="28"/>
        </w:rPr>
        <w:t>ляет снять (разрядить) напряжение, вызванное негативной эмоцией. От психолога принятие негативных эмоций потребует выде</w:t>
      </w:r>
      <w:r>
        <w:rPr>
          <w:bCs/>
          <w:sz w:val="28"/>
        </w:rPr>
        <w:t>р</w:t>
      </w:r>
      <w:r>
        <w:rPr>
          <w:bCs/>
          <w:sz w:val="28"/>
        </w:rPr>
        <w:t>живания позиции внимательного наблюдателя, который сочувствует, понимает, но не присоединяется к чувс</w:t>
      </w:r>
      <w:r>
        <w:rPr>
          <w:bCs/>
          <w:sz w:val="28"/>
        </w:rPr>
        <w:t>т</w:t>
      </w:r>
      <w:r>
        <w:rPr>
          <w:bCs/>
          <w:sz w:val="28"/>
        </w:rPr>
        <w:t>вам консультируемого.</w:t>
      </w:r>
    </w:p>
    <w:p w:rsidR="003C047E" w:rsidRDefault="003C047E" w:rsidP="00CA2ED5">
      <w:pPr>
        <w:pStyle w:val="a4"/>
        <w:numPr>
          <w:ilvl w:val="0"/>
          <w:numId w:val="61"/>
        </w:numPr>
        <w:spacing w:after="0" w:line="360" w:lineRule="auto"/>
        <w:ind w:left="0" w:firstLine="720"/>
        <w:jc w:val="both"/>
        <w:rPr>
          <w:bCs/>
          <w:sz w:val="28"/>
        </w:rPr>
      </w:pPr>
      <w:r>
        <w:rPr>
          <w:bCs/>
          <w:sz w:val="28"/>
        </w:rPr>
        <w:t>Релаксация</w:t>
      </w:r>
    </w:p>
    <w:p w:rsidR="003C047E" w:rsidRDefault="003C047E" w:rsidP="003C047E">
      <w:pPr>
        <w:pStyle w:val="a4"/>
        <w:tabs>
          <w:tab w:val="num" w:pos="1080"/>
        </w:tabs>
        <w:spacing w:after="0" w:line="360" w:lineRule="auto"/>
        <w:ind w:firstLine="720"/>
        <w:jc w:val="both"/>
        <w:rPr>
          <w:bCs/>
          <w:sz w:val="28"/>
        </w:rPr>
      </w:pPr>
      <w:r>
        <w:rPr>
          <w:bCs/>
          <w:sz w:val="28"/>
        </w:rPr>
        <w:lastRenderedPageBreak/>
        <w:t>Помощь ученику в освоении и осуществлении способов расслабл</w:t>
      </w:r>
      <w:r>
        <w:rPr>
          <w:bCs/>
          <w:sz w:val="28"/>
        </w:rPr>
        <w:t>е</w:t>
      </w:r>
      <w:r>
        <w:rPr>
          <w:bCs/>
          <w:sz w:val="28"/>
        </w:rPr>
        <w:t>ния, достижения внутреннего п</w:t>
      </w:r>
      <w:r>
        <w:rPr>
          <w:bCs/>
          <w:sz w:val="28"/>
        </w:rPr>
        <w:t>о</w:t>
      </w:r>
      <w:r>
        <w:rPr>
          <w:bCs/>
          <w:sz w:val="28"/>
        </w:rPr>
        <w:t>коя и комфорта. Может осуществляться в форме медитации, аутотренинговых и релаксационных упражн</w:t>
      </w:r>
      <w:r>
        <w:rPr>
          <w:bCs/>
          <w:sz w:val="28"/>
        </w:rPr>
        <w:t>е</w:t>
      </w:r>
      <w:r>
        <w:rPr>
          <w:bCs/>
          <w:sz w:val="28"/>
        </w:rPr>
        <w:t>ний.</w:t>
      </w:r>
    </w:p>
    <w:p w:rsidR="003C047E" w:rsidRDefault="003C047E" w:rsidP="00CA2ED5">
      <w:pPr>
        <w:pStyle w:val="a4"/>
        <w:numPr>
          <w:ilvl w:val="0"/>
          <w:numId w:val="62"/>
        </w:numPr>
        <w:spacing w:after="0" w:line="360" w:lineRule="auto"/>
        <w:ind w:left="0" w:firstLine="720"/>
        <w:jc w:val="both"/>
        <w:rPr>
          <w:bCs/>
          <w:sz w:val="28"/>
        </w:rPr>
      </w:pPr>
      <w:r>
        <w:rPr>
          <w:bCs/>
          <w:sz w:val="28"/>
        </w:rPr>
        <w:t>Повышение энергии и силы</w:t>
      </w:r>
    </w:p>
    <w:p w:rsidR="003C047E" w:rsidRDefault="003C047E" w:rsidP="003C047E">
      <w:pPr>
        <w:pStyle w:val="a4"/>
        <w:tabs>
          <w:tab w:val="num" w:pos="1080"/>
        </w:tabs>
        <w:spacing w:after="0" w:line="360" w:lineRule="auto"/>
        <w:ind w:firstLine="720"/>
        <w:jc w:val="both"/>
        <w:rPr>
          <w:bCs/>
          <w:sz w:val="28"/>
        </w:rPr>
      </w:pPr>
      <w:r>
        <w:rPr>
          <w:bCs/>
          <w:sz w:val="28"/>
        </w:rPr>
        <w:t xml:space="preserve"> Данный способ мы применяли, когда ученик чувствовал себя обессиленным, «выжатым», демонстрировал отсутствие сил (энергии). Конкре</w:t>
      </w:r>
      <w:r>
        <w:rPr>
          <w:bCs/>
          <w:sz w:val="28"/>
        </w:rPr>
        <w:t>т</w:t>
      </w:r>
      <w:r>
        <w:rPr>
          <w:bCs/>
          <w:sz w:val="28"/>
        </w:rPr>
        <w:t>ные двигательные упражнения, перевоплощение, мысленное «подключение» к различным источникам энергии позволяют повысить активность и работоспособность консультируемых, ощ</w:t>
      </w:r>
      <w:r>
        <w:rPr>
          <w:bCs/>
          <w:sz w:val="28"/>
        </w:rPr>
        <w:t>у</w:t>
      </w:r>
      <w:r>
        <w:rPr>
          <w:bCs/>
          <w:sz w:val="28"/>
        </w:rPr>
        <w:t>тить прилив бодрости и жизненных сил.</w:t>
      </w:r>
    </w:p>
    <w:p w:rsidR="003C047E" w:rsidRDefault="003C047E" w:rsidP="00CA2ED5">
      <w:pPr>
        <w:pStyle w:val="a4"/>
        <w:numPr>
          <w:ilvl w:val="0"/>
          <w:numId w:val="63"/>
        </w:numPr>
        <w:tabs>
          <w:tab w:val="num" w:pos="1429"/>
        </w:tabs>
        <w:spacing w:after="0" w:line="360" w:lineRule="auto"/>
        <w:ind w:left="0" w:firstLine="720"/>
        <w:jc w:val="both"/>
        <w:rPr>
          <w:bCs/>
          <w:sz w:val="28"/>
        </w:rPr>
      </w:pPr>
      <w:r>
        <w:rPr>
          <w:bCs/>
          <w:sz w:val="28"/>
        </w:rPr>
        <w:t>Переоценка</w:t>
      </w:r>
    </w:p>
    <w:p w:rsidR="003C047E" w:rsidRDefault="003C047E" w:rsidP="003C047E">
      <w:pPr>
        <w:pStyle w:val="a4"/>
        <w:tabs>
          <w:tab w:val="num" w:pos="1080"/>
        </w:tabs>
        <w:spacing w:after="0" w:line="360" w:lineRule="auto"/>
        <w:ind w:firstLine="720"/>
        <w:jc w:val="both"/>
        <w:rPr>
          <w:bCs/>
          <w:sz w:val="28"/>
        </w:rPr>
      </w:pPr>
      <w:r>
        <w:rPr>
          <w:bCs/>
          <w:sz w:val="28"/>
        </w:rPr>
        <w:t>Переоценка негативных чувств, мыслей позволяет выработать новый взгляд (отношение) на ситу</w:t>
      </w:r>
      <w:r>
        <w:rPr>
          <w:bCs/>
          <w:sz w:val="28"/>
        </w:rPr>
        <w:t>а</w:t>
      </w:r>
      <w:r>
        <w:rPr>
          <w:bCs/>
          <w:sz w:val="28"/>
        </w:rPr>
        <w:t>цию – «сменить рамку». Переоценка включает выделение негативных переживаний (мыслей, о</w:t>
      </w:r>
      <w:r>
        <w:rPr>
          <w:bCs/>
          <w:sz w:val="28"/>
        </w:rPr>
        <w:t>б</w:t>
      </w:r>
      <w:r>
        <w:rPr>
          <w:bCs/>
          <w:sz w:val="28"/>
        </w:rPr>
        <w:t>разов), их фиксацию, поиск положительного (трансформацию в положительное), концентрацию на пол</w:t>
      </w:r>
      <w:r>
        <w:rPr>
          <w:bCs/>
          <w:sz w:val="28"/>
        </w:rPr>
        <w:t>о</w:t>
      </w:r>
      <w:r>
        <w:rPr>
          <w:bCs/>
          <w:sz w:val="28"/>
        </w:rPr>
        <w:t>жительном и объединение положительного с негативным с целью изменения (переоценки) нег</w:t>
      </w:r>
      <w:r>
        <w:rPr>
          <w:bCs/>
          <w:sz w:val="28"/>
        </w:rPr>
        <w:t>а</w:t>
      </w:r>
      <w:r>
        <w:rPr>
          <w:bCs/>
          <w:sz w:val="28"/>
        </w:rPr>
        <w:t>тива.</w:t>
      </w:r>
    </w:p>
    <w:p w:rsidR="003C047E" w:rsidRDefault="003C047E" w:rsidP="00CA2ED5">
      <w:pPr>
        <w:pStyle w:val="a4"/>
        <w:numPr>
          <w:ilvl w:val="0"/>
          <w:numId w:val="64"/>
        </w:numPr>
        <w:spacing w:after="0" w:line="360" w:lineRule="auto"/>
        <w:ind w:left="0" w:firstLine="720"/>
        <w:jc w:val="both"/>
        <w:rPr>
          <w:bCs/>
          <w:sz w:val="28"/>
        </w:rPr>
      </w:pPr>
      <w:r>
        <w:rPr>
          <w:bCs/>
          <w:sz w:val="28"/>
        </w:rPr>
        <w:t>Домашнее задание</w:t>
      </w:r>
    </w:p>
    <w:p w:rsidR="003C047E" w:rsidRDefault="003C047E" w:rsidP="003C047E">
      <w:pPr>
        <w:pStyle w:val="a4"/>
        <w:tabs>
          <w:tab w:val="left" w:pos="900"/>
        </w:tabs>
        <w:spacing w:after="0" w:line="360" w:lineRule="auto"/>
        <w:ind w:firstLine="720"/>
        <w:jc w:val="both"/>
        <w:rPr>
          <w:bCs/>
          <w:sz w:val="28"/>
        </w:rPr>
      </w:pPr>
      <w:r>
        <w:rPr>
          <w:bCs/>
          <w:sz w:val="28"/>
        </w:rPr>
        <w:t>Действия, о которых договариваются психолог и консульт</w:t>
      </w:r>
      <w:r>
        <w:rPr>
          <w:bCs/>
          <w:sz w:val="28"/>
        </w:rPr>
        <w:t>и</w:t>
      </w:r>
      <w:r>
        <w:rPr>
          <w:bCs/>
          <w:sz w:val="28"/>
        </w:rPr>
        <w:t>руемый, могут помочь закрепить наметившиеся в ходе консультации изменения, о</w:t>
      </w:r>
      <w:r>
        <w:rPr>
          <w:bCs/>
          <w:sz w:val="28"/>
        </w:rPr>
        <w:t>т</w:t>
      </w:r>
      <w:r>
        <w:rPr>
          <w:bCs/>
          <w:sz w:val="28"/>
        </w:rPr>
        <w:t>следить результаты, опробовать новые способы.</w:t>
      </w:r>
    </w:p>
    <w:p w:rsidR="003C047E" w:rsidRDefault="003C047E" w:rsidP="00CA2ED5">
      <w:pPr>
        <w:pStyle w:val="a4"/>
        <w:numPr>
          <w:ilvl w:val="0"/>
          <w:numId w:val="65"/>
        </w:numPr>
        <w:tabs>
          <w:tab w:val="left" w:pos="900"/>
        </w:tabs>
        <w:spacing w:after="0" w:line="360" w:lineRule="auto"/>
        <w:ind w:left="0" w:firstLine="720"/>
        <w:jc w:val="both"/>
        <w:rPr>
          <w:bCs/>
          <w:sz w:val="28"/>
        </w:rPr>
      </w:pPr>
      <w:r>
        <w:rPr>
          <w:bCs/>
          <w:sz w:val="28"/>
        </w:rPr>
        <w:t>Позитивный настрой</w:t>
      </w:r>
    </w:p>
    <w:p w:rsidR="003C047E" w:rsidRDefault="003C047E" w:rsidP="003C047E">
      <w:pPr>
        <w:pStyle w:val="a4"/>
        <w:tabs>
          <w:tab w:val="left" w:pos="900"/>
        </w:tabs>
        <w:spacing w:after="0" w:line="360" w:lineRule="auto"/>
        <w:ind w:firstLine="720"/>
        <w:jc w:val="both"/>
        <w:rPr>
          <w:bCs/>
          <w:sz w:val="28"/>
        </w:rPr>
      </w:pPr>
      <w:r>
        <w:rPr>
          <w:bCs/>
          <w:sz w:val="28"/>
        </w:rPr>
        <w:t>Позитивный настрой позволяет укрепить веру в возможности уч</w:t>
      </w:r>
      <w:r>
        <w:rPr>
          <w:bCs/>
          <w:sz w:val="28"/>
        </w:rPr>
        <w:t>е</w:t>
      </w:r>
      <w:r>
        <w:rPr>
          <w:bCs/>
          <w:sz w:val="28"/>
        </w:rPr>
        <w:t>ника по разрешению возникшего затруднения, он позволяет также сконцентрир</w:t>
      </w:r>
      <w:r>
        <w:rPr>
          <w:bCs/>
          <w:sz w:val="28"/>
        </w:rPr>
        <w:t>о</w:t>
      </w:r>
      <w:r>
        <w:rPr>
          <w:bCs/>
          <w:sz w:val="28"/>
        </w:rPr>
        <w:t>вать сознательные и подсознательные силы для достижения поста</w:t>
      </w:r>
      <w:r>
        <w:rPr>
          <w:bCs/>
          <w:sz w:val="28"/>
        </w:rPr>
        <w:t>в</w:t>
      </w:r>
      <w:r>
        <w:rPr>
          <w:bCs/>
          <w:sz w:val="28"/>
        </w:rPr>
        <w:t>ленной цели.</w:t>
      </w:r>
    </w:p>
    <w:p w:rsidR="003C047E" w:rsidRDefault="003C047E" w:rsidP="00CA2ED5">
      <w:pPr>
        <w:pStyle w:val="a4"/>
        <w:numPr>
          <w:ilvl w:val="0"/>
          <w:numId w:val="66"/>
        </w:numPr>
        <w:tabs>
          <w:tab w:val="left" w:pos="900"/>
        </w:tabs>
        <w:spacing w:after="0" w:line="360" w:lineRule="auto"/>
        <w:ind w:left="0" w:firstLine="720"/>
        <w:jc w:val="both"/>
        <w:rPr>
          <w:bCs/>
          <w:sz w:val="28"/>
        </w:rPr>
      </w:pPr>
      <w:r>
        <w:rPr>
          <w:bCs/>
          <w:sz w:val="28"/>
        </w:rPr>
        <w:t>Ролевое проигрывание</w:t>
      </w:r>
    </w:p>
    <w:p w:rsidR="003C047E" w:rsidRDefault="003C047E" w:rsidP="003C047E">
      <w:pPr>
        <w:pStyle w:val="a4"/>
        <w:tabs>
          <w:tab w:val="left" w:pos="900"/>
        </w:tabs>
        <w:spacing w:after="0" w:line="360" w:lineRule="auto"/>
        <w:ind w:firstLine="720"/>
        <w:jc w:val="both"/>
        <w:rPr>
          <w:bCs/>
          <w:sz w:val="28"/>
        </w:rPr>
      </w:pPr>
      <w:r>
        <w:rPr>
          <w:bCs/>
          <w:sz w:val="28"/>
        </w:rPr>
        <w:t>Данный способ предполагает моделирование различных р</w:t>
      </w:r>
      <w:r>
        <w:rPr>
          <w:bCs/>
          <w:sz w:val="28"/>
        </w:rPr>
        <w:t>е</w:t>
      </w:r>
      <w:r>
        <w:rPr>
          <w:bCs/>
          <w:sz w:val="28"/>
        </w:rPr>
        <w:t>альных и идеальных ситуаций для тр</w:t>
      </w:r>
      <w:r>
        <w:rPr>
          <w:bCs/>
          <w:sz w:val="28"/>
        </w:rPr>
        <w:t>е</w:t>
      </w:r>
      <w:r>
        <w:rPr>
          <w:bCs/>
          <w:sz w:val="28"/>
        </w:rPr>
        <w:t>нировки (отработки) новых способов поведения в значимых ситуациях.</w:t>
      </w:r>
    </w:p>
    <w:p w:rsidR="003C047E" w:rsidRDefault="003C047E" w:rsidP="00CA2ED5">
      <w:pPr>
        <w:pStyle w:val="a4"/>
        <w:numPr>
          <w:ilvl w:val="0"/>
          <w:numId w:val="67"/>
        </w:numPr>
        <w:tabs>
          <w:tab w:val="left" w:pos="900"/>
        </w:tabs>
        <w:spacing w:after="0" w:line="360" w:lineRule="auto"/>
        <w:ind w:left="0" w:firstLine="720"/>
        <w:jc w:val="both"/>
        <w:rPr>
          <w:bCs/>
          <w:sz w:val="28"/>
        </w:rPr>
      </w:pPr>
      <w:r>
        <w:rPr>
          <w:bCs/>
          <w:sz w:val="28"/>
        </w:rPr>
        <w:lastRenderedPageBreak/>
        <w:t>Анализ ситуаций</w:t>
      </w:r>
    </w:p>
    <w:p w:rsidR="003C047E" w:rsidRDefault="003C047E" w:rsidP="003C047E">
      <w:pPr>
        <w:pStyle w:val="a4"/>
        <w:tabs>
          <w:tab w:val="left" w:pos="900"/>
        </w:tabs>
        <w:spacing w:after="0" w:line="360" w:lineRule="auto"/>
        <w:ind w:firstLine="720"/>
        <w:jc w:val="both"/>
        <w:rPr>
          <w:bCs/>
          <w:sz w:val="28"/>
        </w:rPr>
      </w:pPr>
      <w:r>
        <w:rPr>
          <w:bCs/>
          <w:sz w:val="28"/>
        </w:rPr>
        <w:t>В ходе консультирования  можно проводить совместный анализ как реальных ситуаций из жизни школьника, так и   ситуаций из жизни других людей, включая литературные примеры. Данный способ вместе с информиров</w:t>
      </w:r>
      <w:r>
        <w:rPr>
          <w:bCs/>
          <w:sz w:val="28"/>
        </w:rPr>
        <w:t>а</w:t>
      </w:r>
      <w:r>
        <w:rPr>
          <w:bCs/>
          <w:sz w:val="28"/>
        </w:rPr>
        <w:t>нием помогает повысить психологическую грамотность, а также развить навыки использования психол</w:t>
      </w:r>
      <w:r>
        <w:rPr>
          <w:bCs/>
          <w:sz w:val="28"/>
        </w:rPr>
        <w:t>о</w:t>
      </w:r>
      <w:r>
        <w:rPr>
          <w:bCs/>
          <w:sz w:val="28"/>
        </w:rPr>
        <w:t>гической информации при анализе ситуаций.</w:t>
      </w:r>
    </w:p>
    <w:p w:rsidR="003C047E" w:rsidRDefault="003C047E" w:rsidP="00CA2ED5">
      <w:pPr>
        <w:pStyle w:val="a4"/>
        <w:numPr>
          <w:ilvl w:val="0"/>
          <w:numId w:val="68"/>
        </w:numPr>
        <w:tabs>
          <w:tab w:val="left" w:pos="900"/>
        </w:tabs>
        <w:spacing w:after="0" w:line="360" w:lineRule="auto"/>
        <w:ind w:left="0" w:firstLine="720"/>
        <w:jc w:val="both"/>
        <w:rPr>
          <w:bCs/>
          <w:sz w:val="28"/>
        </w:rPr>
      </w:pPr>
      <w:r>
        <w:rPr>
          <w:bCs/>
          <w:sz w:val="28"/>
        </w:rPr>
        <w:t>Внутренние переговоры</w:t>
      </w:r>
    </w:p>
    <w:p w:rsidR="003C047E" w:rsidRDefault="003C047E" w:rsidP="003C047E">
      <w:pPr>
        <w:pStyle w:val="a4"/>
        <w:tabs>
          <w:tab w:val="left" w:pos="900"/>
        </w:tabs>
        <w:spacing w:after="0" w:line="360" w:lineRule="auto"/>
        <w:ind w:firstLine="720"/>
        <w:jc w:val="both"/>
        <w:rPr>
          <w:bCs/>
          <w:sz w:val="28"/>
        </w:rPr>
      </w:pPr>
      <w:r>
        <w:rPr>
          <w:bCs/>
          <w:sz w:val="28"/>
        </w:rPr>
        <w:t>Данный способ может использоваться для устранения внутренних ко</w:t>
      </w:r>
      <w:r>
        <w:rPr>
          <w:bCs/>
          <w:sz w:val="28"/>
        </w:rPr>
        <w:t>н</w:t>
      </w:r>
      <w:r>
        <w:rPr>
          <w:bCs/>
          <w:sz w:val="28"/>
        </w:rPr>
        <w:t>фликтов старшеклассника. Он предполагает выделение конфликтующих сторон (субличностей), их наименование и осуществление диал</w:t>
      </w:r>
      <w:r>
        <w:rPr>
          <w:bCs/>
          <w:sz w:val="28"/>
        </w:rPr>
        <w:t>о</w:t>
      </w:r>
      <w:r>
        <w:rPr>
          <w:bCs/>
          <w:sz w:val="28"/>
        </w:rPr>
        <w:t>га между ними. Психолог не может бороться вместо ребенка, но он может помочь организ</w:t>
      </w:r>
      <w:r>
        <w:rPr>
          <w:bCs/>
          <w:sz w:val="28"/>
        </w:rPr>
        <w:t>о</w:t>
      </w:r>
      <w:r>
        <w:rPr>
          <w:bCs/>
          <w:sz w:val="28"/>
        </w:rPr>
        <w:t>вать внутренние переговоры, ведущие к компромиссу. После специальных тренировок старшеклассник обучается подкл</w:t>
      </w:r>
      <w:r>
        <w:rPr>
          <w:bCs/>
          <w:sz w:val="28"/>
        </w:rPr>
        <w:t>ю</w:t>
      </w:r>
      <w:r>
        <w:rPr>
          <w:bCs/>
          <w:sz w:val="28"/>
        </w:rPr>
        <w:t>чать к переговорам своего Творца – мудрую, творческую с</w:t>
      </w:r>
      <w:r>
        <w:rPr>
          <w:bCs/>
          <w:sz w:val="28"/>
        </w:rPr>
        <w:t>и</w:t>
      </w:r>
      <w:r>
        <w:rPr>
          <w:bCs/>
          <w:sz w:val="28"/>
        </w:rPr>
        <w:t>лу, которая есть у каждого человека. Это помогает не только находить компромиссы, но и создавать новые оригинал</w:t>
      </w:r>
      <w:r>
        <w:rPr>
          <w:bCs/>
          <w:sz w:val="28"/>
        </w:rPr>
        <w:t>ь</w:t>
      </w:r>
      <w:r>
        <w:rPr>
          <w:bCs/>
          <w:sz w:val="28"/>
        </w:rPr>
        <w:t>ные решения.</w:t>
      </w:r>
    </w:p>
    <w:p w:rsidR="003C047E" w:rsidRDefault="003C047E" w:rsidP="00CA2ED5">
      <w:pPr>
        <w:pStyle w:val="a4"/>
        <w:numPr>
          <w:ilvl w:val="0"/>
          <w:numId w:val="69"/>
        </w:numPr>
        <w:tabs>
          <w:tab w:val="left" w:pos="900"/>
        </w:tabs>
        <w:spacing w:after="0" w:line="360" w:lineRule="auto"/>
        <w:ind w:left="0" w:firstLine="720"/>
        <w:jc w:val="both"/>
        <w:rPr>
          <w:bCs/>
          <w:sz w:val="28"/>
        </w:rPr>
      </w:pPr>
      <w:r>
        <w:rPr>
          <w:bCs/>
          <w:sz w:val="28"/>
        </w:rPr>
        <w:t>Трансформация личной истории</w:t>
      </w:r>
    </w:p>
    <w:p w:rsidR="003C047E" w:rsidRDefault="003C047E" w:rsidP="003C047E">
      <w:pPr>
        <w:pStyle w:val="a4"/>
        <w:tabs>
          <w:tab w:val="left" w:pos="900"/>
        </w:tabs>
        <w:spacing w:after="0" w:line="360" w:lineRule="auto"/>
        <w:ind w:firstLine="720"/>
        <w:jc w:val="both"/>
        <w:rPr>
          <w:bCs/>
          <w:sz w:val="28"/>
        </w:rPr>
      </w:pPr>
      <w:r>
        <w:rPr>
          <w:bCs/>
          <w:sz w:val="28"/>
        </w:rPr>
        <w:t>Целенаправленное погружение в собственную историю. Это способс</w:t>
      </w:r>
      <w:r>
        <w:rPr>
          <w:bCs/>
          <w:sz w:val="28"/>
        </w:rPr>
        <w:t>т</w:t>
      </w:r>
      <w:r>
        <w:rPr>
          <w:bCs/>
          <w:sz w:val="28"/>
        </w:rPr>
        <w:t>вует снятию напряжения, создаваемого эффектом незаконченного дейс</w:t>
      </w:r>
      <w:r>
        <w:rPr>
          <w:bCs/>
          <w:sz w:val="28"/>
        </w:rPr>
        <w:t>т</w:t>
      </w:r>
      <w:r>
        <w:rPr>
          <w:bCs/>
          <w:sz w:val="28"/>
        </w:rPr>
        <w:t>вия. Если нельзя изменить реальные события жизни, то можно изменить отнош</w:t>
      </w:r>
      <w:r>
        <w:rPr>
          <w:bCs/>
          <w:sz w:val="28"/>
        </w:rPr>
        <w:t>е</w:t>
      </w:r>
      <w:r>
        <w:rPr>
          <w:bCs/>
          <w:sz w:val="28"/>
        </w:rPr>
        <w:t>ние к ним. В тех случаях, когда школьник страдает от мыслей, что он не ск</w:t>
      </w:r>
      <w:r>
        <w:rPr>
          <w:bCs/>
          <w:sz w:val="28"/>
        </w:rPr>
        <w:t>а</w:t>
      </w:r>
      <w:r>
        <w:rPr>
          <w:bCs/>
          <w:sz w:val="28"/>
        </w:rPr>
        <w:t>зал или не сделал что-то, можно предложить ему сделать это, актуализировав соответствующую ситуацию в ходе психологической работы (мысленно или реально в и</w:t>
      </w:r>
      <w:r>
        <w:rPr>
          <w:bCs/>
          <w:sz w:val="28"/>
        </w:rPr>
        <w:t>г</w:t>
      </w:r>
      <w:r>
        <w:rPr>
          <w:bCs/>
          <w:sz w:val="28"/>
        </w:rPr>
        <w:t xml:space="preserve">ровой модели). </w:t>
      </w:r>
    </w:p>
    <w:p w:rsidR="003C047E" w:rsidRDefault="003C047E" w:rsidP="00CA2ED5">
      <w:pPr>
        <w:pStyle w:val="a4"/>
        <w:numPr>
          <w:ilvl w:val="0"/>
          <w:numId w:val="70"/>
        </w:numPr>
        <w:tabs>
          <w:tab w:val="left" w:pos="900"/>
        </w:tabs>
        <w:spacing w:after="0" w:line="360" w:lineRule="auto"/>
        <w:ind w:left="0" w:firstLine="720"/>
        <w:jc w:val="both"/>
        <w:rPr>
          <w:bCs/>
          <w:sz w:val="28"/>
        </w:rPr>
      </w:pPr>
      <w:r>
        <w:rPr>
          <w:bCs/>
          <w:sz w:val="28"/>
        </w:rPr>
        <w:t xml:space="preserve"> Целеустроение</w:t>
      </w:r>
    </w:p>
    <w:p w:rsidR="003C047E" w:rsidRDefault="003C047E" w:rsidP="003C047E">
      <w:pPr>
        <w:pStyle w:val="a4"/>
        <w:tabs>
          <w:tab w:val="left" w:pos="900"/>
        </w:tabs>
        <w:spacing w:after="0" w:line="360" w:lineRule="auto"/>
        <w:ind w:firstLine="720"/>
        <w:jc w:val="both"/>
        <w:rPr>
          <w:bCs/>
          <w:sz w:val="28"/>
        </w:rPr>
      </w:pPr>
      <w:r>
        <w:rPr>
          <w:bCs/>
          <w:sz w:val="28"/>
        </w:rPr>
        <w:t>Имеет смысл заняться поиском новых жизненных целей и смыслов, когда молодой человек чувств</w:t>
      </w:r>
      <w:r>
        <w:rPr>
          <w:bCs/>
          <w:sz w:val="28"/>
        </w:rPr>
        <w:t>у</w:t>
      </w:r>
      <w:r>
        <w:rPr>
          <w:bCs/>
          <w:sz w:val="28"/>
        </w:rPr>
        <w:t xml:space="preserve">ет некоторую опустошенность, малоценность собственного существования, хочет изменить свою жизнь, но не знает, в каком </w:t>
      </w:r>
      <w:r>
        <w:rPr>
          <w:bCs/>
          <w:sz w:val="28"/>
        </w:rPr>
        <w:lastRenderedPageBreak/>
        <w:t>направлении двигаться. Для целеустроения можно использовать как рациональные техн</w:t>
      </w:r>
      <w:r>
        <w:rPr>
          <w:bCs/>
          <w:sz w:val="28"/>
        </w:rPr>
        <w:t>и</w:t>
      </w:r>
      <w:r>
        <w:rPr>
          <w:bCs/>
          <w:sz w:val="28"/>
        </w:rPr>
        <w:t>ки, так и способы творческого воображения.</w:t>
      </w:r>
    </w:p>
    <w:p w:rsidR="003C047E" w:rsidRDefault="003C047E" w:rsidP="00CA2ED5">
      <w:pPr>
        <w:pStyle w:val="a4"/>
        <w:numPr>
          <w:ilvl w:val="0"/>
          <w:numId w:val="71"/>
        </w:numPr>
        <w:tabs>
          <w:tab w:val="left" w:pos="900"/>
        </w:tabs>
        <w:spacing w:after="0" w:line="360" w:lineRule="auto"/>
        <w:ind w:left="0" w:firstLine="720"/>
        <w:jc w:val="both"/>
        <w:rPr>
          <w:bCs/>
          <w:sz w:val="28"/>
        </w:rPr>
      </w:pPr>
      <w:r>
        <w:rPr>
          <w:bCs/>
          <w:sz w:val="28"/>
        </w:rPr>
        <w:t>Наполнение смыслом «обыденных» жизненных событий</w:t>
      </w:r>
    </w:p>
    <w:p w:rsidR="003C047E" w:rsidRDefault="003C047E" w:rsidP="003C047E">
      <w:pPr>
        <w:pStyle w:val="a4"/>
        <w:tabs>
          <w:tab w:val="left" w:pos="900"/>
        </w:tabs>
        <w:spacing w:after="0" w:line="360" w:lineRule="auto"/>
        <w:ind w:firstLine="720"/>
        <w:jc w:val="both"/>
        <w:rPr>
          <w:bCs/>
          <w:sz w:val="28"/>
        </w:rPr>
      </w:pPr>
      <w:r>
        <w:rPr>
          <w:bCs/>
          <w:sz w:val="28"/>
        </w:rPr>
        <w:t>Этот способ имеет большое значение для старшеклассников, кот</w:t>
      </w:r>
      <w:r>
        <w:rPr>
          <w:bCs/>
          <w:sz w:val="28"/>
        </w:rPr>
        <w:t>о</w:t>
      </w:r>
      <w:r>
        <w:rPr>
          <w:bCs/>
          <w:sz w:val="28"/>
        </w:rPr>
        <w:t>рым жизнь кажется скучной, все занятия неинтересными, он предполагает работу по повышению значимости происходящих событий, напо</w:t>
      </w:r>
      <w:r>
        <w:rPr>
          <w:bCs/>
          <w:sz w:val="28"/>
        </w:rPr>
        <w:t>л</w:t>
      </w:r>
      <w:r>
        <w:rPr>
          <w:bCs/>
          <w:sz w:val="28"/>
        </w:rPr>
        <w:t>нению смыслом выпо</w:t>
      </w:r>
      <w:r>
        <w:rPr>
          <w:bCs/>
          <w:sz w:val="28"/>
        </w:rPr>
        <w:t>л</w:t>
      </w:r>
      <w:r>
        <w:rPr>
          <w:bCs/>
          <w:sz w:val="28"/>
        </w:rPr>
        <w:t>няемых действий (аналогично Тому Сойеру, который смог превратить в удовольствие скучное занятие по п</w:t>
      </w:r>
      <w:r>
        <w:rPr>
          <w:bCs/>
          <w:sz w:val="28"/>
        </w:rPr>
        <w:t>о</w:t>
      </w:r>
      <w:r>
        <w:rPr>
          <w:bCs/>
          <w:sz w:val="28"/>
        </w:rPr>
        <w:t>краске забора).</w:t>
      </w:r>
    </w:p>
    <w:p w:rsidR="003C047E" w:rsidRDefault="003C047E" w:rsidP="00CA2ED5">
      <w:pPr>
        <w:pStyle w:val="a4"/>
        <w:numPr>
          <w:ilvl w:val="0"/>
          <w:numId w:val="72"/>
        </w:numPr>
        <w:tabs>
          <w:tab w:val="left" w:pos="900"/>
        </w:tabs>
        <w:spacing w:after="0" w:line="360" w:lineRule="auto"/>
        <w:ind w:left="0" w:firstLine="720"/>
        <w:jc w:val="both"/>
        <w:rPr>
          <w:bCs/>
          <w:sz w:val="28"/>
        </w:rPr>
      </w:pPr>
      <w:r>
        <w:rPr>
          <w:bCs/>
          <w:sz w:val="28"/>
        </w:rPr>
        <w:t>Социальные пробы</w:t>
      </w:r>
    </w:p>
    <w:p w:rsidR="003C047E" w:rsidRDefault="003C047E" w:rsidP="003C047E">
      <w:pPr>
        <w:pStyle w:val="a4"/>
        <w:tabs>
          <w:tab w:val="left" w:pos="900"/>
        </w:tabs>
        <w:spacing w:after="0" w:line="360" w:lineRule="auto"/>
        <w:ind w:firstLine="720"/>
        <w:jc w:val="both"/>
        <w:rPr>
          <w:bCs/>
          <w:sz w:val="28"/>
        </w:rPr>
      </w:pPr>
      <w:r>
        <w:rPr>
          <w:bCs/>
          <w:sz w:val="28"/>
        </w:rPr>
        <w:t>Осуществление конкретных действий учеником как в специально запланированных жизненных ситуациях, так и в игровых процедурах позволяет лучше понять собственные возможности, пройти своеобра</w:t>
      </w:r>
      <w:r>
        <w:rPr>
          <w:bCs/>
          <w:sz w:val="28"/>
        </w:rPr>
        <w:t>з</w:t>
      </w:r>
      <w:r>
        <w:rPr>
          <w:bCs/>
          <w:sz w:val="28"/>
        </w:rPr>
        <w:t>ное социальное закаливание, освоить новые формы и сп</w:t>
      </w:r>
      <w:r>
        <w:rPr>
          <w:bCs/>
          <w:sz w:val="28"/>
        </w:rPr>
        <w:t>о</w:t>
      </w:r>
      <w:r>
        <w:rPr>
          <w:bCs/>
          <w:sz w:val="28"/>
        </w:rPr>
        <w:t>собы поведения</w:t>
      </w:r>
    </w:p>
    <w:p w:rsidR="003C047E" w:rsidRDefault="003C047E" w:rsidP="00CA2ED5">
      <w:pPr>
        <w:pStyle w:val="a4"/>
        <w:numPr>
          <w:ilvl w:val="0"/>
          <w:numId w:val="73"/>
        </w:numPr>
        <w:tabs>
          <w:tab w:val="left" w:pos="900"/>
        </w:tabs>
        <w:spacing w:after="0" w:line="360" w:lineRule="auto"/>
        <w:ind w:left="0" w:firstLine="720"/>
        <w:jc w:val="both"/>
        <w:rPr>
          <w:bCs/>
          <w:sz w:val="28"/>
        </w:rPr>
      </w:pPr>
      <w:r>
        <w:rPr>
          <w:bCs/>
          <w:sz w:val="28"/>
        </w:rPr>
        <w:t>Оказание помощи в поисках идентичности</w:t>
      </w:r>
    </w:p>
    <w:p w:rsidR="003C047E" w:rsidRDefault="003C047E" w:rsidP="003C047E">
      <w:pPr>
        <w:pStyle w:val="a4"/>
        <w:tabs>
          <w:tab w:val="left" w:pos="900"/>
        </w:tabs>
        <w:spacing w:after="0" w:line="360" w:lineRule="auto"/>
        <w:ind w:firstLine="720"/>
        <w:jc w:val="both"/>
        <w:rPr>
          <w:bCs/>
          <w:sz w:val="28"/>
        </w:rPr>
      </w:pPr>
      <w:r>
        <w:rPr>
          <w:bCs/>
          <w:sz w:val="28"/>
        </w:rPr>
        <w:t>Указанное направление воздействия весьма актуально для учеников, которые мучительно ищут ответ на вопрос: «Кто я на самом деле?». Ко</w:t>
      </w:r>
      <w:r>
        <w:rPr>
          <w:bCs/>
          <w:sz w:val="28"/>
        </w:rPr>
        <w:t>н</w:t>
      </w:r>
      <w:r>
        <w:rPr>
          <w:bCs/>
          <w:sz w:val="28"/>
        </w:rPr>
        <w:t>кретные пути, позволяющие найти ответ на данный вопрос, могут быть осн</w:t>
      </w:r>
      <w:r>
        <w:rPr>
          <w:bCs/>
          <w:sz w:val="28"/>
        </w:rPr>
        <w:t>о</w:t>
      </w:r>
      <w:r>
        <w:rPr>
          <w:bCs/>
          <w:sz w:val="28"/>
        </w:rPr>
        <w:t>ваны на самопознании, самоанализе, осмыслении собственных поступков,  медитативном п</w:t>
      </w:r>
      <w:r>
        <w:rPr>
          <w:bCs/>
          <w:sz w:val="28"/>
        </w:rPr>
        <w:t>о</w:t>
      </w:r>
      <w:r>
        <w:rPr>
          <w:bCs/>
          <w:sz w:val="28"/>
        </w:rPr>
        <w:t>гружении и т.д.</w:t>
      </w:r>
    </w:p>
    <w:p w:rsidR="003C047E" w:rsidRDefault="003C047E" w:rsidP="003C047E">
      <w:pPr>
        <w:pStyle w:val="a4"/>
        <w:spacing w:after="0" w:line="360" w:lineRule="auto"/>
        <w:ind w:firstLine="720"/>
        <w:jc w:val="both"/>
        <w:rPr>
          <w:b/>
          <w:bCs/>
          <w:sz w:val="28"/>
        </w:rPr>
      </w:pPr>
      <w:r>
        <w:rPr>
          <w:b/>
          <w:bCs/>
          <w:sz w:val="28"/>
        </w:rPr>
        <w:t>Занятие  1</w:t>
      </w:r>
    </w:p>
    <w:p w:rsidR="003C047E" w:rsidRDefault="003C047E" w:rsidP="003C047E">
      <w:pPr>
        <w:pStyle w:val="a4"/>
        <w:spacing w:after="0" w:line="360" w:lineRule="auto"/>
        <w:ind w:firstLine="720"/>
        <w:jc w:val="both"/>
        <w:rPr>
          <w:sz w:val="28"/>
        </w:rPr>
      </w:pPr>
      <w:r>
        <w:rPr>
          <w:sz w:val="28"/>
        </w:rPr>
        <w:t>Цель занятия: формирование адекватной оценки себя, своих действий и поступков, действий и поступков других людей. Коррекция завышенной и заниженной самооценки детей.</w:t>
      </w:r>
    </w:p>
    <w:p w:rsidR="003C047E" w:rsidRDefault="003C047E" w:rsidP="003C047E">
      <w:pPr>
        <w:pStyle w:val="a4"/>
        <w:spacing w:after="0" w:line="360" w:lineRule="auto"/>
        <w:ind w:firstLine="720"/>
        <w:jc w:val="both"/>
        <w:rPr>
          <w:sz w:val="28"/>
        </w:rPr>
      </w:pPr>
      <w:r>
        <w:rPr>
          <w:sz w:val="28"/>
        </w:rPr>
        <w:t>Ход занятий включает ряд упражнений.</w:t>
      </w:r>
    </w:p>
    <w:p w:rsidR="003C047E" w:rsidRDefault="003C047E" w:rsidP="003C047E">
      <w:pPr>
        <w:pStyle w:val="aa"/>
        <w:spacing w:line="360" w:lineRule="auto"/>
        <w:ind w:firstLine="720"/>
        <w:jc w:val="both"/>
        <w:rPr>
          <w:rFonts w:ascii="Times New Roman" w:eastAsia="MS Mincho" w:hAnsi="Times New Roman"/>
          <w:b/>
          <w:bCs/>
          <w:sz w:val="28"/>
        </w:rPr>
      </w:pPr>
      <w:r>
        <w:rPr>
          <w:rFonts w:ascii="Times New Roman" w:eastAsia="MS Mincho" w:hAnsi="Times New Roman"/>
          <w:b/>
          <w:bCs/>
          <w:sz w:val="28"/>
        </w:rPr>
        <w:t>Упражнение  "Телефон доверия"</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Инструкция: "Представь себе,  что ты набираешь номер  "телефона доверия". О чём бы ты хотел(а) спросить? Какой вопрос задать?</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Ответом может быть коллективное обсуждение или чьё-то отдельное высказывание, но в роли специалиста, отвечающего на вопрос звонящего по "телефону доверия".</w:t>
      </w:r>
    </w:p>
    <w:p w:rsidR="003C047E" w:rsidRDefault="003C047E" w:rsidP="003C047E">
      <w:pPr>
        <w:pStyle w:val="aa"/>
        <w:spacing w:line="360" w:lineRule="auto"/>
        <w:ind w:firstLine="720"/>
        <w:jc w:val="both"/>
        <w:rPr>
          <w:rFonts w:ascii="Times New Roman" w:eastAsia="MS Mincho" w:hAnsi="Times New Roman"/>
          <w:b/>
          <w:bCs/>
          <w:sz w:val="28"/>
        </w:rPr>
      </w:pPr>
      <w:r>
        <w:rPr>
          <w:rFonts w:ascii="Times New Roman" w:eastAsia="MS Mincho" w:hAnsi="Times New Roman"/>
          <w:b/>
          <w:bCs/>
          <w:sz w:val="28"/>
        </w:rPr>
        <w:lastRenderedPageBreak/>
        <w:t>Упражнение  "Захвати инициативу в диалоге"</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Инструкция: любой участник может начать диалог с  любой  фразы.</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Второй должен подхватить разговор и переключить ненавязчиво и вежливо своего собеседника на интересующую его тему.</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В диалоге участвуют двое. Группа следит за диалогом.</w:t>
      </w:r>
    </w:p>
    <w:p w:rsidR="003C047E" w:rsidRDefault="003C047E" w:rsidP="003C047E">
      <w:pPr>
        <w:pStyle w:val="aa"/>
        <w:spacing w:line="360" w:lineRule="auto"/>
        <w:ind w:firstLine="720"/>
        <w:jc w:val="both"/>
        <w:rPr>
          <w:rFonts w:ascii="Times New Roman" w:eastAsia="MS Mincho" w:hAnsi="Times New Roman"/>
          <w:b/>
          <w:bCs/>
          <w:sz w:val="28"/>
        </w:rPr>
      </w:pPr>
      <w:r>
        <w:rPr>
          <w:rFonts w:ascii="Times New Roman" w:eastAsia="MS Mincho" w:hAnsi="Times New Roman"/>
          <w:b/>
          <w:bCs/>
          <w:sz w:val="28"/>
        </w:rPr>
        <w:t>Упражнение "Твой девиз"</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Инструкция: на чистом листе бумаги написать свой девиз.</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Затем следует коллективное обсуждение предложенных девизов.</w:t>
      </w:r>
    </w:p>
    <w:p w:rsidR="003C047E" w:rsidRDefault="003C047E" w:rsidP="003C047E">
      <w:pPr>
        <w:pStyle w:val="aa"/>
        <w:spacing w:line="360" w:lineRule="auto"/>
        <w:ind w:firstLine="720"/>
        <w:jc w:val="both"/>
        <w:rPr>
          <w:rFonts w:ascii="Times New Roman" w:eastAsia="MS Mincho" w:hAnsi="Times New Roman"/>
          <w:b/>
          <w:bCs/>
          <w:sz w:val="28"/>
        </w:rPr>
      </w:pPr>
      <w:r>
        <w:rPr>
          <w:rFonts w:ascii="Times New Roman" w:eastAsia="MS Mincho" w:hAnsi="Times New Roman"/>
          <w:b/>
          <w:bCs/>
          <w:sz w:val="28"/>
        </w:rPr>
        <w:t>Упражнение "Что делать?"</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Инструкция: вам предлагаются различные ситуации,  задача заключается в  том, чтобы  продолжить и развить возможные,  на ваш взгляд, следствия. Предлагаются ситуации типа:</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 Ты получил двойку, придя домой...</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 Тебя обидели в очереди, и ты ...</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 На дискотеке ты увидел девушку (юношу), которая(ый) тебе очень нравится, и сразу ...</w:t>
      </w:r>
    </w:p>
    <w:p w:rsidR="003C047E" w:rsidRDefault="003C047E" w:rsidP="003C047E">
      <w:pPr>
        <w:pStyle w:val="aa"/>
        <w:spacing w:line="360" w:lineRule="auto"/>
        <w:ind w:firstLine="720"/>
        <w:jc w:val="both"/>
        <w:rPr>
          <w:rFonts w:ascii="Times New Roman" w:eastAsia="MS Mincho" w:hAnsi="Times New Roman"/>
          <w:b/>
          <w:bCs/>
          <w:sz w:val="28"/>
        </w:rPr>
      </w:pPr>
      <w:r>
        <w:rPr>
          <w:rFonts w:ascii="Times New Roman" w:eastAsia="MS Mincho" w:hAnsi="Times New Roman"/>
          <w:b/>
          <w:bCs/>
          <w:sz w:val="28"/>
        </w:rPr>
        <w:t>Упражнение "Ответь первым"</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Инструкция: задаются  вопросы  различного содержания,  задача ответить первым.</w:t>
      </w:r>
    </w:p>
    <w:p w:rsidR="003C047E" w:rsidRDefault="003C047E" w:rsidP="003C047E">
      <w:pPr>
        <w:pStyle w:val="a4"/>
        <w:spacing w:after="0" w:line="360" w:lineRule="auto"/>
        <w:ind w:firstLine="720"/>
        <w:jc w:val="both"/>
        <w:rPr>
          <w:b/>
          <w:bCs/>
          <w:sz w:val="28"/>
        </w:rPr>
      </w:pPr>
      <w:r>
        <w:rPr>
          <w:b/>
          <w:bCs/>
          <w:sz w:val="28"/>
        </w:rPr>
        <w:t xml:space="preserve"> </w:t>
      </w:r>
    </w:p>
    <w:p w:rsidR="003C047E" w:rsidRDefault="003C047E" w:rsidP="003C047E">
      <w:pPr>
        <w:pStyle w:val="a4"/>
        <w:spacing w:after="0" w:line="360" w:lineRule="auto"/>
        <w:ind w:firstLine="720"/>
        <w:jc w:val="both"/>
        <w:rPr>
          <w:sz w:val="28"/>
        </w:rPr>
      </w:pPr>
      <w:r>
        <w:rPr>
          <w:sz w:val="28"/>
        </w:rPr>
        <w:t xml:space="preserve">Рефлексия в конце занятия:  </w:t>
      </w:r>
    </w:p>
    <w:p w:rsidR="003C047E" w:rsidRDefault="003C047E" w:rsidP="003C047E">
      <w:pPr>
        <w:pStyle w:val="a4"/>
        <w:spacing w:after="0" w:line="360" w:lineRule="auto"/>
        <w:ind w:firstLine="720"/>
        <w:jc w:val="both"/>
        <w:rPr>
          <w:sz w:val="28"/>
        </w:rPr>
      </w:pPr>
      <w:r>
        <w:rPr>
          <w:sz w:val="28"/>
        </w:rPr>
        <w:t>1. Что вам сегодня больше всего понравилось?</w:t>
      </w:r>
    </w:p>
    <w:p w:rsidR="003C047E" w:rsidRDefault="003C047E" w:rsidP="003C047E">
      <w:pPr>
        <w:pStyle w:val="a4"/>
        <w:spacing w:after="0" w:line="360" w:lineRule="auto"/>
        <w:ind w:firstLine="720"/>
        <w:jc w:val="both"/>
        <w:rPr>
          <w:sz w:val="28"/>
        </w:rPr>
      </w:pPr>
      <w:r>
        <w:rPr>
          <w:sz w:val="28"/>
        </w:rPr>
        <w:t>2. Какие выводы вы для себя сделали?</w:t>
      </w:r>
    </w:p>
    <w:p w:rsidR="003C047E" w:rsidRDefault="003C047E" w:rsidP="003C047E">
      <w:pPr>
        <w:pStyle w:val="a4"/>
        <w:spacing w:after="0" w:line="360" w:lineRule="auto"/>
        <w:ind w:firstLine="720"/>
        <w:jc w:val="both"/>
        <w:rPr>
          <w:b/>
          <w:bCs/>
          <w:sz w:val="28"/>
        </w:rPr>
      </w:pPr>
      <w:r>
        <w:rPr>
          <w:b/>
          <w:bCs/>
          <w:sz w:val="28"/>
        </w:rPr>
        <w:t>Занятие  2</w:t>
      </w:r>
    </w:p>
    <w:p w:rsidR="003C047E" w:rsidRDefault="003C047E" w:rsidP="003C047E">
      <w:pPr>
        <w:pStyle w:val="a4"/>
        <w:spacing w:after="0" w:line="360" w:lineRule="auto"/>
        <w:ind w:firstLine="720"/>
        <w:jc w:val="both"/>
        <w:rPr>
          <w:sz w:val="28"/>
        </w:rPr>
      </w:pPr>
      <w:r>
        <w:rPr>
          <w:sz w:val="28"/>
        </w:rPr>
        <w:t>Цель занятия: формирование умения адекватно реагировать в сложившейся ситуации и принимать социально одобряемые решения.</w:t>
      </w:r>
    </w:p>
    <w:p w:rsidR="003C047E" w:rsidRDefault="003C047E" w:rsidP="003C047E">
      <w:pPr>
        <w:pStyle w:val="a4"/>
        <w:spacing w:after="0" w:line="360" w:lineRule="auto"/>
        <w:ind w:firstLine="720"/>
        <w:jc w:val="both"/>
        <w:rPr>
          <w:sz w:val="28"/>
        </w:rPr>
      </w:pPr>
      <w:r>
        <w:rPr>
          <w:sz w:val="28"/>
        </w:rPr>
        <w:t xml:space="preserve">Ход занятия: </w:t>
      </w:r>
    </w:p>
    <w:p w:rsidR="003C047E" w:rsidRDefault="003C047E" w:rsidP="003C047E">
      <w:pPr>
        <w:pStyle w:val="a4"/>
        <w:spacing w:after="0" w:line="360" w:lineRule="auto"/>
        <w:ind w:firstLine="720"/>
        <w:jc w:val="both"/>
        <w:rPr>
          <w:sz w:val="28"/>
        </w:rPr>
      </w:pPr>
      <w:r>
        <w:rPr>
          <w:sz w:val="28"/>
        </w:rPr>
        <w:t>Ведущий предлагает решение трех типов ситуаций в ходе их проигрывания.</w:t>
      </w:r>
    </w:p>
    <w:p w:rsidR="003C047E" w:rsidRDefault="003C047E" w:rsidP="003C047E">
      <w:pPr>
        <w:pStyle w:val="a4"/>
        <w:spacing w:after="0" w:line="360" w:lineRule="auto"/>
        <w:ind w:firstLine="720"/>
        <w:jc w:val="both"/>
        <w:rPr>
          <w:sz w:val="28"/>
        </w:rPr>
      </w:pPr>
      <w:r>
        <w:rPr>
          <w:sz w:val="28"/>
        </w:rPr>
        <w:t xml:space="preserve">1 тип – оценочные ситуации. </w:t>
      </w:r>
    </w:p>
    <w:p w:rsidR="003C047E" w:rsidRDefault="003C047E" w:rsidP="003C047E">
      <w:pPr>
        <w:pStyle w:val="a4"/>
        <w:spacing w:after="0" w:line="360" w:lineRule="auto"/>
        <w:ind w:firstLine="720"/>
        <w:jc w:val="both"/>
        <w:rPr>
          <w:sz w:val="28"/>
        </w:rPr>
      </w:pPr>
      <w:r>
        <w:rPr>
          <w:sz w:val="28"/>
        </w:rPr>
        <w:lastRenderedPageBreak/>
        <w:t>По телевизору идет фильм или спектакль, выключается звук, остается только изображение.</w:t>
      </w:r>
    </w:p>
    <w:p w:rsidR="003C047E" w:rsidRDefault="003C047E" w:rsidP="003C047E">
      <w:pPr>
        <w:pStyle w:val="a4"/>
        <w:spacing w:after="0" w:line="360" w:lineRule="auto"/>
        <w:ind w:firstLine="720"/>
        <w:jc w:val="both"/>
        <w:rPr>
          <w:sz w:val="28"/>
        </w:rPr>
      </w:pPr>
      <w:r>
        <w:rPr>
          <w:sz w:val="28"/>
        </w:rPr>
        <w:t>Задача ребят определить: о чем говорят люди, каковы цели и мотивы их действий, есть ли конфликтная ситуация, через 20-30 минут звук включается: правильной ли была интерпретация, если были в ней ошибки, то какие и почему.</w:t>
      </w:r>
    </w:p>
    <w:p w:rsidR="003C047E" w:rsidRDefault="003C047E" w:rsidP="003C047E">
      <w:pPr>
        <w:pStyle w:val="a4"/>
        <w:spacing w:after="0" w:line="360" w:lineRule="auto"/>
        <w:ind w:firstLine="720"/>
        <w:jc w:val="both"/>
        <w:rPr>
          <w:sz w:val="28"/>
        </w:rPr>
      </w:pPr>
      <w:r>
        <w:rPr>
          <w:sz w:val="28"/>
        </w:rPr>
        <w:t xml:space="preserve">2 тип – аналитические ситуации, позволяющие найти пути разрешения имеющихся задач: </w:t>
      </w:r>
    </w:p>
    <w:p w:rsidR="003C047E" w:rsidRDefault="003C047E" w:rsidP="003C047E">
      <w:pPr>
        <w:pStyle w:val="a4"/>
        <w:spacing w:after="0" w:line="360" w:lineRule="auto"/>
        <w:ind w:firstLine="720"/>
        <w:jc w:val="both"/>
        <w:rPr>
          <w:sz w:val="28"/>
        </w:rPr>
      </w:pPr>
      <w:r>
        <w:rPr>
          <w:sz w:val="28"/>
        </w:rPr>
        <w:t>Методическое обеспечение:</w:t>
      </w:r>
    </w:p>
    <w:p w:rsidR="003C047E" w:rsidRDefault="003C047E" w:rsidP="003C047E">
      <w:pPr>
        <w:spacing w:line="360" w:lineRule="auto"/>
        <w:ind w:firstLine="720"/>
        <w:jc w:val="both"/>
        <w:rPr>
          <w:sz w:val="28"/>
        </w:rPr>
      </w:pPr>
      <w:r>
        <w:rPr>
          <w:sz w:val="28"/>
        </w:rPr>
        <w:t xml:space="preserve">1. </w:t>
      </w:r>
      <w:r>
        <w:rPr>
          <w:rFonts w:eastAsia="MS Mincho"/>
          <w:sz w:val="28"/>
        </w:rPr>
        <w:t>Откровенный разговор  "Расскажи мне о себе".</w:t>
      </w:r>
    </w:p>
    <w:p w:rsidR="003C047E" w:rsidRDefault="003C047E" w:rsidP="003C047E">
      <w:pPr>
        <w:spacing w:line="360" w:lineRule="auto"/>
        <w:ind w:firstLine="720"/>
        <w:jc w:val="both"/>
        <w:rPr>
          <w:sz w:val="28"/>
        </w:rPr>
      </w:pPr>
      <w:r>
        <w:rPr>
          <w:rFonts w:eastAsia="MS Mincho"/>
          <w:sz w:val="28"/>
        </w:rPr>
        <w:t>2. Письмо в газету.</w:t>
      </w:r>
    </w:p>
    <w:p w:rsidR="003C047E" w:rsidRDefault="003C047E" w:rsidP="003C047E">
      <w:pPr>
        <w:spacing w:line="360" w:lineRule="auto"/>
        <w:ind w:firstLine="720"/>
        <w:jc w:val="both"/>
        <w:rPr>
          <w:sz w:val="28"/>
        </w:rPr>
      </w:pPr>
      <w:r>
        <w:rPr>
          <w:rFonts w:eastAsia="MS Mincho"/>
          <w:sz w:val="28"/>
        </w:rPr>
        <w:t>3. Вечер вопросов и ответов.</w:t>
      </w:r>
    </w:p>
    <w:p w:rsidR="003C047E" w:rsidRDefault="003C047E" w:rsidP="003C047E">
      <w:pPr>
        <w:spacing w:line="360" w:lineRule="auto"/>
        <w:ind w:firstLine="720"/>
        <w:jc w:val="both"/>
        <w:rPr>
          <w:sz w:val="28"/>
        </w:rPr>
      </w:pPr>
      <w:r>
        <w:rPr>
          <w:rFonts w:eastAsia="MS Mincho"/>
          <w:sz w:val="28"/>
        </w:rPr>
        <w:t>4. Устные журналы  "Искусство быть собой",  "Искусство быть другим".</w:t>
      </w:r>
    </w:p>
    <w:p w:rsidR="003C047E" w:rsidRDefault="003C047E" w:rsidP="003C047E">
      <w:pPr>
        <w:spacing w:line="360" w:lineRule="auto"/>
        <w:ind w:firstLine="720"/>
        <w:jc w:val="both"/>
        <w:rPr>
          <w:sz w:val="28"/>
        </w:rPr>
      </w:pPr>
      <w:r>
        <w:rPr>
          <w:rFonts w:eastAsia="MS Mincho"/>
          <w:sz w:val="28"/>
        </w:rPr>
        <w:t>5.  Метод недописанного  тезиса (примеры предлагаемых тезисов : самое  главное в жизни...,плохо жить без...,когда я смотрю на себя в зеркало,  то..., я лучше всего себя  чувствую, когда..., я не согласен с тем, что все  говорят, будто..., человеку без совести на свете живется...)</w:t>
      </w:r>
    </w:p>
    <w:p w:rsidR="003C047E" w:rsidRDefault="003C047E" w:rsidP="003C047E">
      <w:pPr>
        <w:pStyle w:val="a4"/>
        <w:spacing w:after="0" w:line="360" w:lineRule="auto"/>
        <w:ind w:firstLine="720"/>
        <w:jc w:val="both"/>
        <w:rPr>
          <w:sz w:val="28"/>
        </w:rPr>
      </w:pPr>
    </w:p>
    <w:p w:rsidR="003C047E" w:rsidRDefault="003C047E" w:rsidP="003C047E">
      <w:pPr>
        <w:pStyle w:val="a4"/>
        <w:spacing w:after="0" w:line="360" w:lineRule="auto"/>
        <w:ind w:firstLine="720"/>
        <w:jc w:val="both"/>
        <w:rPr>
          <w:sz w:val="28"/>
        </w:rPr>
      </w:pPr>
      <w:r>
        <w:rPr>
          <w:sz w:val="28"/>
        </w:rPr>
        <w:t>3 тип – ситуации на выбор действия, принятия решения о выборе средств достижения той или иной цели.</w:t>
      </w:r>
    </w:p>
    <w:p w:rsidR="003C047E" w:rsidRDefault="003C047E" w:rsidP="003C047E">
      <w:pPr>
        <w:pStyle w:val="a4"/>
        <w:spacing w:after="0" w:line="360" w:lineRule="auto"/>
        <w:ind w:firstLine="720"/>
        <w:jc w:val="both"/>
        <w:rPr>
          <w:sz w:val="28"/>
        </w:rPr>
      </w:pPr>
      <w:r>
        <w:rPr>
          <w:sz w:val="28"/>
        </w:rPr>
        <w:t>Методическое обеспечение:</w:t>
      </w:r>
    </w:p>
    <w:p w:rsidR="003C047E" w:rsidRDefault="003C047E" w:rsidP="003C047E">
      <w:pPr>
        <w:pStyle w:val="a4"/>
        <w:spacing w:after="0" w:line="360" w:lineRule="auto"/>
        <w:ind w:firstLine="720"/>
        <w:jc w:val="both"/>
        <w:rPr>
          <w:sz w:val="28"/>
        </w:rPr>
      </w:pPr>
      <w:r>
        <w:rPr>
          <w:sz w:val="28"/>
        </w:rPr>
        <w:t>1. Проигрываются жизненно важные для ребенка ситуации:</w:t>
      </w:r>
    </w:p>
    <w:p w:rsidR="003C047E" w:rsidRDefault="003C047E" w:rsidP="00CA2ED5">
      <w:pPr>
        <w:pStyle w:val="a4"/>
        <w:numPr>
          <w:ilvl w:val="0"/>
          <w:numId w:val="75"/>
        </w:numPr>
        <w:spacing w:after="0" w:line="360" w:lineRule="auto"/>
        <w:ind w:left="0" w:firstLine="720"/>
        <w:jc w:val="both"/>
        <w:rPr>
          <w:sz w:val="28"/>
        </w:rPr>
      </w:pPr>
      <w:r>
        <w:rPr>
          <w:sz w:val="28"/>
        </w:rPr>
        <w:t>приход из школы с плохой оценкой;</w:t>
      </w:r>
    </w:p>
    <w:p w:rsidR="003C047E" w:rsidRDefault="003C047E" w:rsidP="00CA2ED5">
      <w:pPr>
        <w:pStyle w:val="a4"/>
        <w:numPr>
          <w:ilvl w:val="0"/>
          <w:numId w:val="75"/>
        </w:numPr>
        <w:spacing w:after="0" w:line="360" w:lineRule="auto"/>
        <w:ind w:left="0" w:firstLine="720"/>
        <w:jc w:val="both"/>
        <w:rPr>
          <w:sz w:val="28"/>
        </w:rPr>
      </w:pPr>
      <w:r>
        <w:rPr>
          <w:sz w:val="28"/>
        </w:rPr>
        <w:t>первая встреча с инспектором по делам несовершеннолетних;</w:t>
      </w:r>
    </w:p>
    <w:p w:rsidR="003C047E" w:rsidRDefault="003C047E" w:rsidP="00CA2ED5">
      <w:pPr>
        <w:pStyle w:val="a4"/>
        <w:numPr>
          <w:ilvl w:val="0"/>
          <w:numId w:val="75"/>
        </w:numPr>
        <w:spacing w:after="0" w:line="360" w:lineRule="auto"/>
        <w:ind w:left="0" w:firstLine="720"/>
        <w:jc w:val="both"/>
        <w:rPr>
          <w:sz w:val="28"/>
        </w:rPr>
      </w:pPr>
      <w:r>
        <w:rPr>
          <w:sz w:val="28"/>
        </w:rPr>
        <w:t>выяснение отношений с родителями и т.д.</w:t>
      </w:r>
    </w:p>
    <w:p w:rsidR="003C047E" w:rsidRDefault="003C047E" w:rsidP="003C047E">
      <w:pPr>
        <w:pStyle w:val="a4"/>
        <w:spacing w:after="0" w:line="360" w:lineRule="auto"/>
        <w:ind w:firstLine="720"/>
        <w:jc w:val="both"/>
        <w:rPr>
          <w:sz w:val="28"/>
        </w:rPr>
      </w:pPr>
      <w:r>
        <w:rPr>
          <w:sz w:val="28"/>
        </w:rPr>
        <w:t>2. Предлагается проиграть ситуации: что вас может удивить:</w:t>
      </w:r>
    </w:p>
    <w:p w:rsidR="003C047E" w:rsidRDefault="003C047E" w:rsidP="00CA2ED5">
      <w:pPr>
        <w:pStyle w:val="a4"/>
        <w:numPr>
          <w:ilvl w:val="0"/>
          <w:numId w:val="75"/>
        </w:numPr>
        <w:spacing w:after="0" w:line="360" w:lineRule="auto"/>
        <w:ind w:left="0" w:firstLine="720"/>
        <w:jc w:val="both"/>
        <w:rPr>
          <w:sz w:val="28"/>
        </w:rPr>
      </w:pPr>
      <w:r>
        <w:rPr>
          <w:sz w:val="28"/>
        </w:rPr>
        <w:t>во дворе дома;</w:t>
      </w:r>
    </w:p>
    <w:p w:rsidR="003C047E" w:rsidRDefault="003C047E" w:rsidP="00CA2ED5">
      <w:pPr>
        <w:pStyle w:val="a4"/>
        <w:numPr>
          <w:ilvl w:val="0"/>
          <w:numId w:val="75"/>
        </w:numPr>
        <w:spacing w:after="0" w:line="360" w:lineRule="auto"/>
        <w:ind w:left="0" w:firstLine="720"/>
        <w:jc w:val="both"/>
        <w:rPr>
          <w:sz w:val="28"/>
        </w:rPr>
      </w:pPr>
      <w:r>
        <w:rPr>
          <w:sz w:val="28"/>
        </w:rPr>
        <w:t>в общественном транспорте;</w:t>
      </w:r>
    </w:p>
    <w:p w:rsidR="003C047E" w:rsidRDefault="003C047E" w:rsidP="00CA2ED5">
      <w:pPr>
        <w:pStyle w:val="a4"/>
        <w:numPr>
          <w:ilvl w:val="0"/>
          <w:numId w:val="75"/>
        </w:numPr>
        <w:spacing w:after="0" w:line="360" w:lineRule="auto"/>
        <w:ind w:left="0" w:firstLine="720"/>
        <w:jc w:val="both"/>
        <w:rPr>
          <w:sz w:val="28"/>
        </w:rPr>
      </w:pPr>
      <w:r>
        <w:rPr>
          <w:sz w:val="28"/>
        </w:rPr>
        <w:t>на улице;</w:t>
      </w:r>
    </w:p>
    <w:p w:rsidR="003C047E" w:rsidRDefault="003C047E" w:rsidP="00CA2ED5">
      <w:pPr>
        <w:pStyle w:val="a4"/>
        <w:numPr>
          <w:ilvl w:val="0"/>
          <w:numId w:val="75"/>
        </w:numPr>
        <w:spacing w:after="0" w:line="360" w:lineRule="auto"/>
        <w:ind w:left="0" w:firstLine="720"/>
        <w:jc w:val="both"/>
        <w:rPr>
          <w:sz w:val="28"/>
        </w:rPr>
      </w:pPr>
      <w:r>
        <w:rPr>
          <w:sz w:val="28"/>
        </w:rPr>
        <w:t>в школе;</w:t>
      </w:r>
    </w:p>
    <w:p w:rsidR="003C047E" w:rsidRDefault="003C047E" w:rsidP="00CA2ED5">
      <w:pPr>
        <w:pStyle w:val="a4"/>
        <w:numPr>
          <w:ilvl w:val="0"/>
          <w:numId w:val="75"/>
        </w:numPr>
        <w:spacing w:after="0" w:line="360" w:lineRule="auto"/>
        <w:ind w:left="0" w:firstLine="720"/>
        <w:jc w:val="both"/>
        <w:rPr>
          <w:sz w:val="28"/>
        </w:rPr>
      </w:pPr>
      <w:r>
        <w:rPr>
          <w:sz w:val="28"/>
        </w:rPr>
        <w:lastRenderedPageBreak/>
        <w:t>в кафе;</w:t>
      </w:r>
    </w:p>
    <w:p w:rsidR="003C047E" w:rsidRDefault="003C047E" w:rsidP="00CA2ED5">
      <w:pPr>
        <w:pStyle w:val="a4"/>
        <w:numPr>
          <w:ilvl w:val="0"/>
          <w:numId w:val="75"/>
        </w:numPr>
        <w:spacing w:after="0" w:line="360" w:lineRule="auto"/>
        <w:ind w:left="0" w:firstLine="720"/>
        <w:jc w:val="both"/>
        <w:rPr>
          <w:sz w:val="28"/>
        </w:rPr>
      </w:pPr>
      <w:r>
        <w:rPr>
          <w:sz w:val="28"/>
        </w:rPr>
        <w:t>в магазине.</w:t>
      </w:r>
    </w:p>
    <w:p w:rsidR="003C047E" w:rsidRDefault="003C047E" w:rsidP="003C047E">
      <w:pPr>
        <w:pStyle w:val="a4"/>
        <w:spacing w:after="0" w:line="360" w:lineRule="auto"/>
        <w:ind w:firstLine="720"/>
        <w:jc w:val="both"/>
        <w:rPr>
          <w:sz w:val="28"/>
        </w:rPr>
      </w:pPr>
      <w:r>
        <w:rPr>
          <w:sz w:val="28"/>
        </w:rPr>
        <w:t>Рефлексия в конце занятия:</w:t>
      </w:r>
    </w:p>
    <w:p w:rsidR="003C047E" w:rsidRDefault="003C047E" w:rsidP="00CA2ED5">
      <w:pPr>
        <w:pStyle w:val="a4"/>
        <w:numPr>
          <w:ilvl w:val="0"/>
          <w:numId w:val="76"/>
        </w:numPr>
        <w:spacing w:after="0" w:line="360" w:lineRule="auto"/>
        <w:ind w:left="0" w:firstLine="720"/>
        <w:jc w:val="both"/>
        <w:rPr>
          <w:sz w:val="28"/>
        </w:rPr>
      </w:pPr>
      <w:r>
        <w:rPr>
          <w:sz w:val="28"/>
        </w:rPr>
        <w:t>Какое поведение человека вызывает ваше одобрение?</w:t>
      </w:r>
    </w:p>
    <w:p w:rsidR="003C047E" w:rsidRDefault="003C047E" w:rsidP="00CA2ED5">
      <w:pPr>
        <w:pStyle w:val="a4"/>
        <w:numPr>
          <w:ilvl w:val="0"/>
          <w:numId w:val="76"/>
        </w:numPr>
        <w:spacing w:after="0" w:line="360" w:lineRule="auto"/>
        <w:ind w:left="0" w:firstLine="720"/>
        <w:jc w:val="both"/>
        <w:rPr>
          <w:sz w:val="28"/>
        </w:rPr>
      </w:pPr>
      <w:r>
        <w:rPr>
          <w:sz w:val="28"/>
        </w:rPr>
        <w:t>Всегда ли в одной и той же ситуации человек должен поступать одинаково?</w:t>
      </w:r>
    </w:p>
    <w:p w:rsidR="003C047E" w:rsidRDefault="003C047E" w:rsidP="00CA2ED5">
      <w:pPr>
        <w:pStyle w:val="a4"/>
        <w:numPr>
          <w:ilvl w:val="0"/>
          <w:numId w:val="76"/>
        </w:numPr>
        <w:spacing w:after="0" w:line="360" w:lineRule="auto"/>
        <w:ind w:left="0" w:firstLine="720"/>
        <w:jc w:val="both"/>
        <w:rPr>
          <w:sz w:val="28"/>
        </w:rPr>
      </w:pPr>
      <w:r>
        <w:rPr>
          <w:sz w:val="28"/>
        </w:rPr>
        <w:t>Что должно лежать в основе любой поведенческой реакции?</w:t>
      </w:r>
    </w:p>
    <w:p w:rsidR="003C047E" w:rsidRDefault="003C047E" w:rsidP="00CA2ED5">
      <w:pPr>
        <w:pStyle w:val="a4"/>
        <w:numPr>
          <w:ilvl w:val="0"/>
          <w:numId w:val="76"/>
        </w:numPr>
        <w:spacing w:after="0" w:line="360" w:lineRule="auto"/>
        <w:ind w:left="0" w:firstLine="720"/>
        <w:jc w:val="both"/>
        <w:rPr>
          <w:sz w:val="28"/>
        </w:rPr>
      </w:pPr>
      <w:r>
        <w:rPr>
          <w:sz w:val="28"/>
        </w:rPr>
        <w:t>Что вам сегодня больше всего понравилось?</w:t>
      </w:r>
    </w:p>
    <w:p w:rsidR="003C047E" w:rsidRDefault="003C047E" w:rsidP="003C047E">
      <w:pPr>
        <w:pStyle w:val="a4"/>
        <w:spacing w:after="0" w:line="360" w:lineRule="auto"/>
        <w:ind w:firstLine="720"/>
        <w:jc w:val="both"/>
        <w:rPr>
          <w:b/>
          <w:bCs/>
          <w:sz w:val="28"/>
        </w:rPr>
      </w:pPr>
      <w:r>
        <w:rPr>
          <w:b/>
          <w:bCs/>
          <w:sz w:val="28"/>
        </w:rPr>
        <w:t>Занятие 3</w:t>
      </w:r>
    </w:p>
    <w:p w:rsidR="003C047E" w:rsidRDefault="003C047E" w:rsidP="003C047E">
      <w:pPr>
        <w:pStyle w:val="a4"/>
        <w:spacing w:after="0" w:line="360" w:lineRule="auto"/>
        <w:ind w:firstLine="720"/>
        <w:jc w:val="both"/>
        <w:rPr>
          <w:sz w:val="28"/>
        </w:rPr>
      </w:pPr>
      <w:r>
        <w:rPr>
          <w:sz w:val="28"/>
        </w:rPr>
        <w:t>Ход занятия: проводится в виде игры</w:t>
      </w:r>
      <w:r>
        <w:rPr>
          <w:b/>
          <w:bCs/>
          <w:sz w:val="28"/>
        </w:rPr>
        <w:t xml:space="preserve"> </w:t>
      </w:r>
      <w:r>
        <w:rPr>
          <w:sz w:val="28"/>
        </w:rPr>
        <w:t>«Император»</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Цель занятия: приобретение умений и навыков устойчивого и гибкого реагирования на различные воздействия,  нравственной направленности поведения.</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Каждый из участников игры выступает в роли императора одного из государств прошлого:  Вавилона,  Бактрии,  Ниневии, Флавии, Астении, Мидии. Задача правителя состоит в  том,  чтобы  разумной  политикой, заключая договоры или ведя войны, защитить себя и жителей своего государства, обеспечить им богатую и свободную жизнь.</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Император имеет право заключать любые договоры с любым из государств, проводить любую политику. В случае необходимости ему разрешается объявлять войну.</w:t>
      </w:r>
    </w:p>
    <w:p w:rsidR="003C047E" w:rsidRDefault="003C047E" w:rsidP="003C047E">
      <w:pPr>
        <w:pStyle w:val="a4"/>
        <w:spacing w:after="0" w:line="360" w:lineRule="auto"/>
        <w:ind w:firstLine="720"/>
        <w:jc w:val="both"/>
        <w:rPr>
          <w:sz w:val="28"/>
        </w:rPr>
      </w:pPr>
      <w:r>
        <w:rPr>
          <w:sz w:val="28"/>
        </w:rPr>
        <w:t>Рефлексия в конце игры:</w:t>
      </w:r>
    </w:p>
    <w:p w:rsidR="003C047E" w:rsidRDefault="003C047E" w:rsidP="003C047E">
      <w:pPr>
        <w:pStyle w:val="a4"/>
        <w:spacing w:after="0" w:line="360" w:lineRule="auto"/>
        <w:ind w:firstLine="720"/>
        <w:jc w:val="both"/>
        <w:rPr>
          <w:sz w:val="28"/>
        </w:rPr>
      </w:pPr>
      <w:r>
        <w:rPr>
          <w:sz w:val="28"/>
        </w:rPr>
        <w:t>1. Должен ли человек быть ответственным за жизнь окружающих его людей?</w:t>
      </w:r>
    </w:p>
    <w:p w:rsidR="003C047E" w:rsidRDefault="003C047E" w:rsidP="003C047E">
      <w:pPr>
        <w:pStyle w:val="a4"/>
        <w:spacing w:after="0" w:line="360" w:lineRule="auto"/>
        <w:ind w:firstLine="720"/>
        <w:jc w:val="both"/>
        <w:rPr>
          <w:sz w:val="28"/>
        </w:rPr>
      </w:pPr>
      <w:r>
        <w:rPr>
          <w:sz w:val="28"/>
        </w:rPr>
        <w:t>2. Как ты относишься к тому, что «своего благополучия человек должен добиться любой ценой»?</w:t>
      </w:r>
    </w:p>
    <w:p w:rsidR="003C047E" w:rsidRDefault="003C047E" w:rsidP="003C047E">
      <w:pPr>
        <w:pStyle w:val="a4"/>
        <w:spacing w:after="0" w:line="360" w:lineRule="auto"/>
        <w:ind w:firstLine="720"/>
        <w:jc w:val="both"/>
        <w:rPr>
          <w:sz w:val="28"/>
        </w:rPr>
      </w:pPr>
      <w:r>
        <w:rPr>
          <w:sz w:val="28"/>
        </w:rPr>
        <w:t>3. Что тебе сегодня понравилось больше всего?</w:t>
      </w:r>
    </w:p>
    <w:p w:rsidR="003C047E" w:rsidRDefault="003C047E" w:rsidP="003C047E">
      <w:pPr>
        <w:pStyle w:val="a4"/>
        <w:spacing w:after="0" w:line="360" w:lineRule="auto"/>
        <w:ind w:firstLine="720"/>
        <w:jc w:val="both"/>
        <w:rPr>
          <w:sz w:val="28"/>
        </w:rPr>
      </w:pPr>
      <w:r>
        <w:rPr>
          <w:sz w:val="28"/>
        </w:rPr>
        <w:t>4. Чья политика показалась тебе разумной и обоснованной и почему?</w:t>
      </w:r>
    </w:p>
    <w:p w:rsidR="003C047E" w:rsidRDefault="003C047E" w:rsidP="003C047E">
      <w:pPr>
        <w:pStyle w:val="a4"/>
        <w:spacing w:after="0" w:line="360" w:lineRule="auto"/>
        <w:ind w:firstLine="720"/>
        <w:jc w:val="both"/>
        <w:rPr>
          <w:b/>
          <w:bCs/>
          <w:sz w:val="28"/>
        </w:rPr>
      </w:pPr>
      <w:r>
        <w:rPr>
          <w:b/>
          <w:bCs/>
          <w:sz w:val="28"/>
        </w:rPr>
        <w:t>Занятие 4</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lastRenderedPageBreak/>
        <w:t>Цель - выработка потребности творческих исканий, уверенности в своих возможностях.</w:t>
      </w:r>
    </w:p>
    <w:p w:rsidR="003C047E" w:rsidRDefault="003C047E" w:rsidP="003C047E">
      <w:pPr>
        <w:pStyle w:val="a4"/>
        <w:spacing w:after="0" w:line="360" w:lineRule="auto"/>
        <w:ind w:firstLine="720"/>
        <w:jc w:val="both"/>
        <w:rPr>
          <w:sz w:val="28"/>
        </w:rPr>
      </w:pPr>
      <w:r>
        <w:rPr>
          <w:sz w:val="28"/>
        </w:rPr>
        <w:t>Ход занятия: оно проводится в виде игры «Машина времени».</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1 этап игры.</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Участники игры разбиваются на три группы, и каждая группа представляет:</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1) Семью прошлого, настоящего и будущего.</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2) Модель школы также в трех измерениях.</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3) Человека из прошлого, настоящего и будущего.</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2 этап игры.</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Имитируются ситуации:</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 ты попал в прошлое;</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 ты попал в будущее.</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Участники игры разбиваются на две группы, одна из которых - цивилизация прошлого, другая - цивилизация будущего. Каждый из участников играет роль пришельца, по желанию, в прошлое или будущее.</w:t>
      </w:r>
    </w:p>
    <w:p w:rsidR="003C047E" w:rsidRDefault="003C047E" w:rsidP="003C047E">
      <w:pPr>
        <w:pStyle w:val="a4"/>
        <w:spacing w:after="0" w:line="360" w:lineRule="auto"/>
        <w:ind w:firstLine="720"/>
        <w:jc w:val="both"/>
        <w:rPr>
          <w:sz w:val="28"/>
        </w:rPr>
      </w:pPr>
      <w:r>
        <w:rPr>
          <w:sz w:val="28"/>
        </w:rPr>
        <w:t>Рефлексия:</w:t>
      </w:r>
    </w:p>
    <w:p w:rsidR="003C047E" w:rsidRDefault="003C047E" w:rsidP="00CA2ED5">
      <w:pPr>
        <w:pStyle w:val="a4"/>
        <w:numPr>
          <w:ilvl w:val="0"/>
          <w:numId w:val="77"/>
        </w:numPr>
        <w:spacing w:after="0" w:line="360" w:lineRule="auto"/>
        <w:ind w:left="0" w:firstLine="720"/>
        <w:jc w:val="both"/>
        <w:rPr>
          <w:sz w:val="28"/>
        </w:rPr>
      </w:pPr>
      <w:r>
        <w:rPr>
          <w:sz w:val="28"/>
        </w:rPr>
        <w:t>Как ты себя чувствовал в прошлом?</w:t>
      </w:r>
    </w:p>
    <w:p w:rsidR="003C047E" w:rsidRDefault="003C047E" w:rsidP="00CA2ED5">
      <w:pPr>
        <w:pStyle w:val="a4"/>
        <w:numPr>
          <w:ilvl w:val="0"/>
          <w:numId w:val="77"/>
        </w:numPr>
        <w:spacing w:after="0" w:line="360" w:lineRule="auto"/>
        <w:ind w:left="0" w:firstLine="720"/>
        <w:jc w:val="both"/>
        <w:rPr>
          <w:sz w:val="28"/>
        </w:rPr>
      </w:pPr>
      <w:r>
        <w:rPr>
          <w:sz w:val="28"/>
        </w:rPr>
        <w:t>Как ты себя чувствовал в настоящем?</w:t>
      </w:r>
    </w:p>
    <w:p w:rsidR="003C047E" w:rsidRDefault="003C047E" w:rsidP="00CA2ED5">
      <w:pPr>
        <w:pStyle w:val="a4"/>
        <w:numPr>
          <w:ilvl w:val="0"/>
          <w:numId w:val="77"/>
        </w:numPr>
        <w:spacing w:after="0" w:line="360" w:lineRule="auto"/>
        <w:ind w:left="0" w:firstLine="720"/>
        <w:jc w:val="both"/>
        <w:rPr>
          <w:sz w:val="28"/>
        </w:rPr>
      </w:pPr>
      <w:r>
        <w:rPr>
          <w:sz w:val="28"/>
        </w:rPr>
        <w:t>Что тебе сегодня понравилось больше всего?</w:t>
      </w:r>
    </w:p>
    <w:p w:rsidR="003C047E" w:rsidRDefault="003C047E" w:rsidP="003C047E">
      <w:pPr>
        <w:pStyle w:val="a4"/>
        <w:spacing w:after="0" w:line="360" w:lineRule="auto"/>
        <w:ind w:firstLine="720"/>
        <w:jc w:val="both"/>
        <w:rPr>
          <w:b/>
          <w:bCs/>
          <w:sz w:val="28"/>
        </w:rPr>
      </w:pPr>
      <w:r>
        <w:rPr>
          <w:b/>
          <w:bCs/>
          <w:sz w:val="28"/>
        </w:rPr>
        <w:t>Занятие 5</w:t>
      </w:r>
    </w:p>
    <w:p w:rsidR="003C047E" w:rsidRDefault="003C047E" w:rsidP="003C047E">
      <w:pPr>
        <w:pStyle w:val="a4"/>
        <w:spacing w:after="0" w:line="360" w:lineRule="auto"/>
        <w:ind w:firstLine="720"/>
        <w:jc w:val="both"/>
        <w:rPr>
          <w:rFonts w:eastAsia="MS Mincho"/>
          <w:sz w:val="28"/>
        </w:rPr>
      </w:pPr>
      <w:r>
        <w:rPr>
          <w:sz w:val="28"/>
        </w:rPr>
        <w:t xml:space="preserve">Цель занятия </w:t>
      </w:r>
      <w:r>
        <w:rPr>
          <w:rFonts w:eastAsia="MS Mincho"/>
          <w:sz w:val="28"/>
        </w:rPr>
        <w:t xml:space="preserve">  заключается в формировании умений нестандартного решения задач,  выработке уверенности в своих силах, умения не отступать перед трудностями, развитии фантазии.</w:t>
      </w:r>
    </w:p>
    <w:p w:rsidR="003C047E" w:rsidRDefault="003C047E" w:rsidP="003C047E">
      <w:pPr>
        <w:pStyle w:val="a4"/>
        <w:spacing w:after="0" w:line="360" w:lineRule="auto"/>
        <w:ind w:firstLine="720"/>
        <w:jc w:val="both"/>
        <w:rPr>
          <w:sz w:val="28"/>
        </w:rPr>
      </w:pPr>
      <w:r>
        <w:rPr>
          <w:sz w:val="28"/>
        </w:rPr>
        <w:t>Ход занятия: оно проводится в виде игры «Космическое путешествие».</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t xml:space="preserve">Участники игры делятся на две группы. Одна группа - это инопланетяне. Другая  -  земляне.  Инопланетяне придумывают свою планету и правила жизни на ней. Каждый из землян, случайно попав на эту планету, вынужден здесь жить и придерживаться принятых на планете законов и правил. </w:t>
      </w:r>
    </w:p>
    <w:p w:rsidR="003C047E" w:rsidRDefault="003C047E" w:rsidP="003C047E">
      <w:pPr>
        <w:pStyle w:val="aa"/>
        <w:spacing w:line="360" w:lineRule="auto"/>
        <w:ind w:firstLine="720"/>
        <w:jc w:val="both"/>
        <w:rPr>
          <w:rFonts w:ascii="Times New Roman" w:eastAsia="MS Mincho" w:hAnsi="Times New Roman"/>
          <w:sz w:val="28"/>
        </w:rPr>
      </w:pPr>
      <w:r>
        <w:rPr>
          <w:rFonts w:ascii="Times New Roman" w:eastAsia="MS Mincho" w:hAnsi="Times New Roman"/>
          <w:sz w:val="28"/>
        </w:rPr>
        <w:lastRenderedPageBreak/>
        <w:t>В игру вносится элемент ограничения.  Каждый день землянину сообщается, чего он лишается,  если допускает отступление от  установленных правил.  Этот  элемент  ограничения позволяет всем участникам пройти через состояние мобилизующей готовности,  усиливает необходимость постоянно держать ситуацию в руках.</w:t>
      </w:r>
    </w:p>
    <w:p w:rsidR="003C047E" w:rsidRDefault="003C047E" w:rsidP="003C047E">
      <w:pPr>
        <w:pStyle w:val="a4"/>
        <w:spacing w:after="0" w:line="360" w:lineRule="auto"/>
        <w:ind w:firstLine="720"/>
        <w:jc w:val="both"/>
        <w:rPr>
          <w:rFonts w:eastAsia="MS Mincho"/>
          <w:sz w:val="28"/>
        </w:rPr>
      </w:pPr>
      <w:r>
        <w:rPr>
          <w:rFonts w:eastAsia="MS Mincho"/>
          <w:sz w:val="28"/>
        </w:rPr>
        <w:t>В течение игры группы меняются ролями.</w:t>
      </w:r>
    </w:p>
    <w:p w:rsidR="003C047E" w:rsidRDefault="003C047E" w:rsidP="003C047E">
      <w:pPr>
        <w:pStyle w:val="a4"/>
        <w:spacing w:after="0" w:line="360" w:lineRule="auto"/>
        <w:ind w:firstLine="720"/>
        <w:jc w:val="both"/>
        <w:rPr>
          <w:sz w:val="28"/>
        </w:rPr>
      </w:pPr>
      <w:r>
        <w:rPr>
          <w:sz w:val="28"/>
        </w:rPr>
        <w:t>Рефлексия в конце игры:</w:t>
      </w:r>
    </w:p>
    <w:p w:rsidR="003C047E" w:rsidRDefault="003C047E" w:rsidP="00CA2ED5">
      <w:pPr>
        <w:pStyle w:val="a4"/>
        <w:numPr>
          <w:ilvl w:val="0"/>
          <w:numId w:val="78"/>
        </w:numPr>
        <w:spacing w:after="0" w:line="360" w:lineRule="auto"/>
        <w:ind w:left="0" w:firstLine="720"/>
        <w:jc w:val="both"/>
        <w:rPr>
          <w:sz w:val="28"/>
        </w:rPr>
      </w:pPr>
      <w:r>
        <w:rPr>
          <w:sz w:val="28"/>
        </w:rPr>
        <w:t>Что вы сегодня почувствовали?</w:t>
      </w:r>
    </w:p>
    <w:p w:rsidR="003C047E" w:rsidRDefault="003C047E" w:rsidP="00CA2ED5">
      <w:pPr>
        <w:pStyle w:val="a4"/>
        <w:numPr>
          <w:ilvl w:val="0"/>
          <w:numId w:val="78"/>
        </w:numPr>
        <w:spacing w:after="0" w:line="360" w:lineRule="auto"/>
        <w:ind w:left="0" w:firstLine="720"/>
        <w:jc w:val="both"/>
        <w:rPr>
          <w:sz w:val="28"/>
        </w:rPr>
      </w:pPr>
      <w:r>
        <w:rPr>
          <w:sz w:val="28"/>
        </w:rPr>
        <w:t>Что вам понравилось больше всего?</w:t>
      </w:r>
    </w:p>
    <w:p w:rsidR="003C047E" w:rsidRDefault="003C047E" w:rsidP="00CA2ED5">
      <w:pPr>
        <w:pStyle w:val="a4"/>
        <w:numPr>
          <w:ilvl w:val="0"/>
          <w:numId w:val="78"/>
        </w:numPr>
        <w:spacing w:after="0" w:line="360" w:lineRule="auto"/>
        <w:ind w:left="0" w:firstLine="720"/>
        <w:jc w:val="both"/>
        <w:rPr>
          <w:sz w:val="28"/>
        </w:rPr>
      </w:pPr>
      <w:r>
        <w:rPr>
          <w:sz w:val="28"/>
        </w:rPr>
        <w:t>Что вам не понравилось больше всего?</w:t>
      </w:r>
    </w:p>
    <w:p w:rsidR="003C047E" w:rsidRDefault="003C047E" w:rsidP="003C047E">
      <w:pPr>
        <w:pStyle w:val="a4"/>
        <w:spacing w:after="0" w:line="360" w:lineRule="auto"/>
        <w:ind w:firstLine="720"/>
        <w:jc w:val="both"/>
        <w:rPr>
          <w:sz w:val="28"/>
        </w:rPr>
      </w:pPr>
    </w:p>
    <w:p w:rsidR="003C047E" w:rsidRDefault="003C047E" w:rsidP="003C047E">
      <w:pPr>
        <w:pStyle w:val="a4"/>
        <w:spacing w:after="0" w:line="360" w:lineRule="auto"/>
        <w:ind w:firstLine="720"/>
        <w:jc w:val="both"/>
        <w:rPr>
          <w:i/>
          <w:iCs/>
          <w:sz w:val="28"/>
        </w:rPr>
      </w:pPr>
      <w:r>
        <w:rPr>
          <w:i/>
          <w:iCs/>
          <w:sz w:val="28"/>
        </w:rPr>
        <w:t>3. Коррекция агрессивных проявлений в поведении подростков.</w:t>
      </w:r>
    </w:p>
    <w:p w:rsidR="003C047E" w:rsidRDefault="003C047E" w:rsidP="003C047E">
      <w:pPr>
        <w:pStyle w:val="a4"/>
        <w:spacing w:after="0" w:line="360" w:lineRule="auto"/>
        <w:ind w:firstLine="720"/>
        <w:jc w:val="both"/>
        <w:rPr>
          <w:sz w:val="28"/>
        </w:rPr>
      </w:pPr>
      <w:r>
        <w:rPr>
          <w:sz w:val="28"/>
        </w:rPr>
        <w:t>Механизм реализации:</w:t>
      </w:r>
    </w:p>
    <w:p w:rsidR="003C047E" w:rsidRDefault="003C047E" w:rsidP="00CA2ED5">
      <w:pPr>
        <w:pStyle w:val="a4"/>
        <w:numPr>
          <w:ilvl w:val="0"/>
          <w:numId w:val="75"/>
        </w:numPr>
        <w:spacing w:after="0" w:line="360" w:lineRule="auto"/>
        <w:ind w:left="0" w:firstLine="720"/>
        <w:jc w:val="both"/>
        <w:rPr>
          <w:sz w:val="28"/>
        </w:rPr>
      </w:pPr>
      <w:r>
        <w:rPr>
          <w:sz w:val="28"/>
        </w:rPr>
        <w:t>4 занятия в форме упражнений в группах по 14-15 человек;</w:t>
      </w:r>
    </w:p>
    <w:p w:rsidR="003C047E" w:rsidRDefault="003C047E" w:rsidP="00CA2ED5">
      <w:pPr>
        <w:pStyle w:val="a4"/>
        <w:numPr>
          <w:ilvl w:val="0"/>
          <w:numId w:val="75"/>
        </w:numPr>
        <w:spacing w:after="0" w:line="360" w:lineRule="auto"/>
        <w:ind w:left="0" w:firstLine="720"/>
        <w:jc w:val="both"/>
        <w:rPr>
          <w:sz w:val="28"/>
        </w:rPr>
      </w:pPr>
      <w:r>
        <w:rPr>
          <w:sz w:val="28"/>
        </w:rPr>
        <w:t>индивидуальная работа с подростками, проявляющими агрессию.</w:t>
      </w:r>
    </w:p>
    <w:p w:rsidR="003C047E" w:rsidRDefault="003C047E" w:rsidP="003C047E">
      <w:pPr>
        <w:pStyle w:val="a4"/>
        <w:spacing w:after="0" w:line="360" w:lineRule="auto"/>
        <w:ind w:firstLine="720"/>
        <w:jc w:val="both"/>
        <w:rPr>
          <w:b/>
          <w:bCs/>
          <w:sz w:val="28"/>
        </w:rPr>
      </w:pPr>
      <w:r>
        <w:rPr>
          <w:b/>
          <w:bCs/>
          <w:sz w:val="28"/>
        </w:rPr>
        <w:t>Занятие 1</w:t>
      </w:r>
    </w:p>
    <w:p w:rsidR="003C047E" w:rsidRDefault="003C047E" w:rsidP="003C047E">
      <w:pPr>
        <w:pStyle w:val="a4"/>
        <w:spacing w:after="0" w:line="360" w:lineRule="auto"/>
        <w:ind w:firstLine="720"/>
        <w:jc w:val="both"/>
        <w:rPr>
          <w:sz w:val="28"/>
        </w:rPr>
      </w:pPr>
      <w:r>
        <w:rPr>
          <w:sz w:val="28"/>
        </w:rPr>
        <w:t>Цель занятий: формирование способов подавления агрессивных проявлений.</w:t>
      </w:r>
    </w:p>
    <w:p w:rsidR="003C047E" w:rsidRDefault="003C047E" w:rsidP="003C047E">
      <w:pPr>
        <w:pStyle w:val="a4"/>
        <w:spacing w:after="0" w:line="360" w:lineRule="auto"/>
        <w:ind w:firstLine="720"/>
        <w:jc w:val="both"/>
        <w:rPr>
          <w:sz w:val="28"/>
        </w:rPr>
      </w:pPr>
      <w:r>
        <w:rPr>
          <w:sz w:val="28"/>
        </w:rPr>
        <w:t>Ход занятия: Ведущий предлагает проиграть ситуацию: «Тебе очень не нравится этот человек (ты можешь представить образ того человека, который тебе не нравится), если тебе представится случай:</w:t>
      </w:r>
    </w:p>
    <w:p w:rsidR="003C047E" w:rsidRDefault="003C047E" w:rsidP="00CA2ED5">
      <w:pPr>
        <w:pStyle w:val="a4"/>
        <w:numPr>
          <w:ilvl w:val="0"/>
          <w:numId w:val="75"/>
        </w:numPr>
        <w:spacing w:after="0" w:line="360" w:lineRule="auto"/>
        <w:ind w:left="0" w:firstLine="720"/>
        <w:jc w:val="both"/>
        <w:rPr>
          <w:sz w:val="28"/>
        </w:rPr>
      </w:pPr>
      <w:r>
        <w:rPr>
          <w:sz w:val="28"/>
        </w:rPr>
        <w:t>Что ты ему скажешь?</w:t>
      </w:r>
    </w:p>
    <w:p w:rsidR="003C047E" w:rsidRDefault="003C047E" w:rsidP="00CA2ED5">
      <w:pPr>
        <w:pStyle w:val="a4"/>
        <w:numPr>
          <w:ilvl w:val="0"/>
          <w:numId w:val="75"/>
        </w:numPr>
        <w:spacing w:after="0" w:line="360" w:lineRule="auto"/>
        <w:ind w:left="0" w:firstLine="720"/>
        <w:jc w:val="both"/>
        <w:rPr>
          <w:sz w:val="28"/>
        </w:rPr>
      </w:pPr>
      <w:r>
        <w:rPr>
          <w:sz w:val="28"/>
        </w:rPr>
        <w:t>Как ты ответишь на его действия?</w:t>
      </w:r>
    </w:p>
    <w:p w:rsidR="003C047E" w:rsidRDefault="003C047E" w:rsidP="00CA2ED5">
      <w:pPr>
        <w:pStyle w:val="a4"/>
        <w:numPr>
          <w:ilvl w:val="0"/>
          <w:numId w:val="75"/>
        </w:numPr>
        <w:spacing w:after="0" w:line="360" w:lineRule="auto"/>
        <w:ind w:left="0" w:firstLine="720"/>
        <w:jc w:val="both"/>
        <w:rPr>
          <w:sz w:val="28"/>
        </w:rPr>
      </w:pPr>
      <w:r>
        <w:rPr>
          <w:sz w:val="28"/>
        </w:rPr>
        <w:t>Как ты себя поведешь если он тебя обидит?»</w:t>
      </w:r>
    </w:p>
    <w:p w:rsidR="003C047E" w:rsidRDefault="003C047E" w:rsidP="003C047E">
      <w:pPr>
        <w:pStyle w:val="a4"/>
        <w:spacing w:after="0" w:line="360" w:lineRule="auto"/>
        <w:ind w:firstLine="720"/>
        <w:jc w:val="both"/>
        <w:rPr>
          <w:sz w:val="28"/>
        </w:rPr>
      </w:pPr>
      <w:r>
        <w:rPr>
          <w:sz w:val="28"/>
        </w:rPr>
        <w:t>Несколько человек (по желанию) проигрывают ситуацию.</w:t>
      </w:r>
    </w:p>
    <w:p w:rsidR="003C047E" w:rsidRDefault="003C047E" w:rsidP="003C047E">
      <w:pPr>
        <w:pStyle w:val="a4"/>
        <w:spacing w:after="0" w:line="360" w:lineRule="auto"/>
        <w:ind w:firstLine="720"/>
        <w:jc w:val="both"/>
        <w:rPr>
          <w:sz w:val="22"/>
        </w:rPr>
      </w:pPr>
      <w:r>
        <w:rPr>
          <w:sz w:val="28"/>
        </w:rPr>
        <w:t>Группа анализирует просмотренные варианты с позиции:</w:t>
      </w:r>
    </w:p>
    <w:p w:rsidR="003C047E" w:rsidRDefault="003C047E" w:rsidP="003C047E">
      <w:pPr>
        <w:pStyle w:val="a4"/>
        <w:spacing w:after="0"/>
        <w:ind w:firstLine="720"/>
        <w:jc w:val="both"/>
        <w:rPr>
          <w:sz w:val="22"/>
        </w:rPr>
      </w:pPr>
      <w:r>
        <w:rPr>
          <w:sz w:val="22"/>
        </w:rPr>
        <w:t xml:space="preserve"> </w:t>
      </w:r>
    </w:p>
    <w:tbl>
      <w:tblPr>
        <w:tblW w:w="0" w:type="auto"/>
        <w:jc w:val="center"/>
        <w:tblInd w:w="-1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33"/>
        <w:gridCol w:w="3459"/>
      </w:tblGrid>
      <w:tr w:rsidR="003C047E" w:rsidTr="00C619ED">
        <w:tblPrEx>
          <w:tblCellMar>
            <w:top w:w="0" w:type="dxa"/>
            <w:bottom w:w="0" w:type="dxa"/>
          </w:tblCellMar>
        </w:tblPrEx>
        <w:trPr>
          <w:jc w:val="center"/>
        </w:trPr>
        <w:tc>
          <w:tcPr>
            <w:tcW w:w="3233" w:type="dxa"/>
          </w:tcPr>
          <w:p w:rsidR="003C047E" w:rsidRDefault="003C047E" w:rsidP="00C619ED">
            <w:pPr>
              <w:pStyle w:val="a4"/>
              <w:spacing w:after="0"/>
              <w:jc w:val="both"/>
              <w:rPr>
                <w:sz w:val="28"/>
              </w:rPr>
            </w:pPr>
            <w:r>
              <w:rPr>
                <w:sz w:val="28"/>
              </w:rPr>
              <w:t xml:space="preserve">Аргументы «за» проявление агрессии в поведении </w:t>
            </w:r>
          </w:p>
        </w:tc>
        <w:tc>
          <w:tcPr>
            <w:tcW w:w="3459" w:type="dxa"/>
          </w:tcPr>
          <w:p w:rsidR="003C047E" w:rsidRDefault="003C047E" w:rsidP="00C619ED">
            <w:pPr>
              <w:pStyle w:val="a4"/>
              <w:spacing w:after="0"/>
              <w:jc w:val="both"/>
              <w:rPr>
                <w:sz w:val="28"/>
              </w:rPr>
            </w:pPr>
            <w:r>
              <w:rPr>
                <w:sz w:val="28"/>
              </w:rPr>
              <w:t>Аргументы «против» проявления агрессии в поведении</w:t>
            </w:r>
          </w:p>
        </w:tc>
      </w:tr>
    </w:tbl>
    <w:p w:rsidR="003C047E" w:rsidRDefault="003C047E" w:rsidP="003C047E">
      <w:pPr>
        <w:pStyle w:val="a4"/>
        <w:spacing w:after="0" w:line="360" w:lineRule="auto"/>
        <w:ind w:firstLine="720"/>
        <w:jc w:val="both"/>
        <w:rPr>
          <w:sz w:val="28"/>
        </w:rPr>
      </w:pPr>
    </w:p>
    <w:p w:rsidR="003C047E" w:rsidRDefault="003C047E" w:rsidP="003C047E">
      <w:pPr>
        <w:pStyle w:val="a4"/>
        <w:spacing w:after="0" w:line="360" w:lineRule="auto"/>
        <w:ind w:firstLine="720"/>
        <w:jc w:val="both"/>
        <w:rPr>
          <w:sz w:val="28"/>
        </w:rPr>
      </w:pPr>
      <w:r>
        <w:rPr>
          <w:sz w:val="28"/>
        </w:rPr>
        <w:t xml:space="preserve">Рефлексия: </w:t>
      </w:r>
    </w:p>
    <w:p w:rsidR="003C047E" w:rsidRDefault="003C047E" w:rsidP="00CA2ED5">
      <w:pPr>
        <w:pStyle w:val="a4"/>
        <w:numPr>
          <w:ilvl w:val="0"/>
          <w:numId w:val="79"/>
        </w:numPr>
        <w:spacing w:after="0" w:line="360" w:lineRule="auto"/>
        <w:ind w:left="0" w:firstLine="720"/>
        <w:jc w:val="both"/>
        <w:rPr>
          <w:sz w:val="28"/>
        </w:rPr>
      </w:pPr>
      <w:r>
        <w:rPr>
          <w:sz w:val="28"/>
        </w:rPr>
        <w:lastRenderedPageBreak/>
        <w:t>Какие аргументы вы считаете более убедительными и почему?</w:t>
      </w:r>
    </w:p>
    <w:p w:rsidR="003C047E" w:rsidRDefault="003C047E" w:rsidP="00CA2ED5">
      <w:pPr>
        <w:pStyle w:val="a4"/>
        <w:numPr>
          <w:ilvl w:val="0"/>
          <w:numId w:val="79"/>
        </w:numPr>
        <w:spacing w:after="0" w:line="360" w:lineRule="auto"/>
        <w:ind w:left="0" w:firstLine="720"/>
        <w:jc w:val="both"/>
        <w:rPr>
          <w:sz w:val="28"/>
        </w:rPr>
      </w:pPr>
      <w:r>
        <w:rPr>
          <w:sz w:val="28"/>
        </w:rPr>
        <w:t>«Агрессивное поведение» - это нормально или нет?</w:t>
      </w:r>
    </w:p>
    <w:p w:rsidR="003C047E" w:rsidRDefault="003C047E" w:rsidP="00CA2ED5">
      <w:pPr>
        <w:pStyle w:val="a4"/>
        <w:numPr>
          <w:ilvl w:val="0"/>
          <w:numId w:val="79"/>
        </w:numPr>
        <w:spacing w:after="0" w:line="360" w:lineRule="auto"/>
        <w:ind w:left="0" w:firstLine="720"/>
        <w:jc w:val="both"/>
        <w:rPr>
          <w:sz w:val="28"/>
        </w:rPr>
      </w:pPr>
      <w:r>
        <w:rPr>
          <w:sz w:val="28"/>
        </w:rPr>
        <w:t>Какой основной вывод вы можете сделать из всего, что услышали?</w:t>
      </w:r>
    </w:p>
    <w:p w:rsidR="003C047E" w:rsidRDefault="003C047E" w:rsidP="003C047E">
      <w:pPr>
        <w:pStyle w:val="a4"/>
        <w:spacing w:after="0" w:line="360" w:lineRule="auto"/>
        <w:ind w:firstLine="720"/>
        <w:jc w:val="both"/>
        <w:rPr>
          <w:b/>
          <w:bCs/>
          <w:sz w:val="28"/>
        </w:rPr>
      </w:pPr>
      <w:r>
        <w:rPr>
          <w:b/>
          <w:bCs/>
          <w:sz w:val="28"/>
        </w:rPr>
        <w:t>Занятие 2</w:t>
      </w:r>
    </w:p>
    <w:p w:rsidR="003C047E" w:rsidRDefault="003C047E" w:rsidP="003C047E">
      <w:pPr>
        <w:pStyle w:val="a4"/>
        <w:spacing w:after="0" w:line="360" w:lineRule="auto"/>
        <w:ind w:firstLine="720"/>
        <w:jc w:val="both"/>
        <w:rPr>
          <w:sz w:val="28"/>
        </w:rPr>
      </w:pPr>
      <w:r>
        <w:rPr>
          <w:sz w:val="28"/>
        </w:rPr>
        <w:t>Цель занятия: знакомство с альтернативными способами поведения.</w:t>
      </w:r>
    </w:p>
    <w:p w:rsidR="003C047E" w:rsidRDefault="003C047E" w:rsidP="003C047E">
      <w:pPr>
        <w:pStyle w:val="a4"/>
        <w:spacing w:after="0" w:line="360" w:lineRule="auto"/>
        <w:ind w:firstLine="720"/>
        <w:jc w:val="both"/>
        <w:rPr>
          <w:sz w:val="28"/>
        </w:rPr>
      </w:pPr>
      <w:r>
        <w:rPr>
          <w:sz w:val="28"/>
        </w:rPr>
        <w:t>Ход занятия: ведущий предлагает всем вспомнить ситуации из своей жизни, когда пришлось агрессивно реагировать на действия или поведение окружающих. По желанию подростки описывают ситуацию и свои действия в ней. Другие желающие предлагают альтернативные способы поведения в описанной ситуации.</w:t>
      </w:r>
    </w:p>
    <w:p w:rsidR="003C047E" w:rsidRDefault="003C047E" w:rsidP="003C047E">
      <w:pPr>
        <w:pStyle w:val="a4"/>
        <w:spacing w:after="0" w:line="360" w:lineRule="auto"/>
        <w:ind w:firstLine="720"/>
        <w:jc w:val="both"/>
        <w:rPr>
          <w:sz w:val="28"/>
        </w:rPr>
      </w:pPr>
      <w:r>
        <w:rPr>
          <w:sz w:val="28"/>
        </w:rPr>
        <w:t>Затем тех ребят, которые описывали и предлагали ситуации из своей жизни, ведущий просит закончить следующие фразы:</w:t>
      </w:r>
    </w:p>
    <w:p w:rsidR="003C047E" w:rsidRDefault="003C047E" w:rsidP="003C047E">
      <w:pPr>
        <w:pStyle w:val="a4"/>
        <w:spacing w:after="0" w:line="360" w:lineRule="auto"/>
        <w:ind w:firstLine="720"/>
        <w:jc w:val="both"/>
        <w:rPr>
          <w:sz w:val="28"/>
        </w:rPr>
      </w:pPr>
      <w:r>
        <w:rPr>
          <w:sz w:val="28"/>
        </w:rPr>
        <w:t>На самом деле я…….</w:t>
      </w:r>
    </w:p>
    <w:p w:rsidR="003C047E" w:rsidRDefault="003C047E" w:rsidP="003C047E">
      <w:pPr>
        <w:pStyle w:val="a4"/>
        <w:spacing w:after="0" w:line="360" w:lineRule="auto"/>
        <w:ind w:firstLine="720"/>
        <w:jc w:val="both"/>
        <w:rPr>
          <w:sz w:val="28"/>
        </w:rPr>
      </w:pPr>
      <w:r>
        <w:rPr>
          <w:sz w:val="28"/>
        </w:rPr>
        <w:t>Раньше я…….</w:t>
      </w:r>
    </w:p>
    <w:p w:rsidR="003C047E" w:rsidRDefault="003C047E" w:rsidP="003C047E">
      <w:pPr>
        <w:pStyle w:val="a4"/>
        <w:spacing w:after="0" w:line="360" w:lineRule="auto"/>
        <w:ind w:firstLine="720"/>
        <w:jc w:val="both"/>
        <w:rPr>
          <w:sz w:val="28"/>
        </w:rPr>
      </w:pPr>
      <w:r>
        <w:rPr>
          <w:sz w:val="28"/>
        </w:rPr>
        <w:t>Наверное, я буду…………..</w:t>
      </w:r>
    </w:p>
    <w:p w:rsidR="003C047E" w:rsidRDefault="003C047E" w:rsidP="003C047E">
      <w:pPr>
        <w:pStyle w:val="a4"/>
        <w:spacing w:after="0" w:line="360" w:lineRule="auto"/>
        <w:ind w:firstLine="720"/>
        <w:jc w:val="both"/>
        <w:rPr>
          <w:sz w:val="28"/>
        </w:rPr>
      </w:pPr>
      <w:r>
        <w:rPr>
          <w:sz w:val="28"/>
        </w:rPr>
        <w:t>Я никогда…………</w:t>
      </w:r>
    </w:p>
    <w:p w:rsidR="003C047E" w:rsidRDefault="003C047E" w:rsidP="003C047E">
      <w:pPr>
        <w:pStyle w:val="a4"/>
        <w:spacing w:after="0" w:line="360" w:lineRule="auto"/>
        <w:ind w:firstLine="720"/>
        <w:jc w:val="both"/>
        <w:rPr>
          <w:sz w:val="28"/>
        </w:rPr>
      </w:pPr>
      <w:r>
        <w:rPr>
          <w:sz w:val="28"/>
        </w:rPr>
        <w:t>Я хочу, но наверное не смогу……….</w:t>
      </w:r>
    </w:p>
    <w:p w:rsidR="003C047E" w:rsidRDefault="003C047E" w:rsidP="003C047E">
      <w:pPr>
        <w:pStyle w:val="a4"/>
        <w:spacing w:after="0" w:line="360" w:lineRule="auto"/>
        <w:ind w:firstLine="720"/>
        <w:jc w:val="both"/>
        <w:rPr>
          <w:sz w:val="28"/>
        </w:rPr>
      </w:pPr>
      <w:r>
        <w:rPr>
          <w:sz w:val="28"/>
        </w:rPr>
        <w:t>Если я действительно захочу, то……………</w:t>
      </w:r>
    </w:p>
    <w:p w:rsidR="003C047E" w:rsidRDefault="003C047E" w:rsidP="003C047E">
      <w:pPr>
        <w:pStyle w:val="a4"/>
        <w:spacing w:after="0" w:line="360" w:lineRule="auto"/>
        <w:ind w:firstLine="720"/>
        <w:jc w:val="both"/>
        <w:rPr>
          <w:sz w:val="28"/>
        </w:rPr>
      </w:pPr>
      <w:r>
        <w:rPr>
          <w:sz w:val="28"/>
        </w:rPr>
        <w:t>Рефлексия «здесь и теперь»:</w:t>
      </w:r>
    </w:p>
    <w:p w:rsidR="003C047E" w:rsidRDefault="003C047E" w:rsidP="003C047E">
      <w:pPr>
        <w:pStyle w:val="a4"/>
        <w:spacing w:after="0" w:line="360" w:lineRule="auto"/>
        <w:ind w:firstLine="720"/>
        <w:jc w:val="both"/>
        <w:rPr>
          <w:sz w:val="28"/>
        </w:rPr>
      </w:pPr>
      <w:r>
        <w:rPr>
          <w:sz w:val="28"/>
        </w:rPr>
        <w:t>1. Что ты можешь посоветовать своему товарищу, который ведет себя агрессивно по отношению к другим людям?</w:t>
      </w:r>
    </w:p>
    <w:p w:rsidR="003C047E" w:rsidRDefault="003C047E" w:rsidP="003C047E">
      <w:pPr>
        <w:pStyle w:val="a4"/>
        <w:spacing w:after="0" w:line="360" w:lineRule="auto"/>
        <w:ind w:firstLine="720"/>
        <w:jc w:val="both"/>
        <w:rPr>
          <w:sz w:val="28"/>
        </w:rPr>
      </w:pPr>
      <w:r>
        <w:rPr>
          <w:sz w:val="28"/>
        </w:rPr>
        <w:t>2. Как ты  понимаешь, что такое агрессивное поведение?</w:t>
      </w:r>
    </w:p>
    <w:p w:rsidR="003C047E" w:rsidRDefault="003C047E" w:rsidP="003C047E">
      <w:pPr>
        <w:pStyle w:val="a4"/>
        <w:spacing w:after="0" w:line="360" w:lineRule="auto"/>
        <w:ind w:firstLine="720"/>
        <w:jc w:val="both"/>
        <w:rPr>
          <w:sz w:val="28"/>
        </w:rPr>
      </w:pPr>
      <w:r>
        <w:rPr>
          <w:sz w:val="28"/>
        </w:rPr>
        <w:t>3. Что больше всего тебе понравилось сегодня?</w:t>
      </w:r>
    </w:p>
    <w:p w:rsidR="003C047E" w:rsidRDefault="003C047E" w:rsidP="003C047E">
      <w:pPr>
        <w:pStyle w:val="a4"/>
        <w:spacing w:after="0" w:line="360" w:lineRule="auto"/>
        <w:ind w:firstLine="720"/>
        <w:jc w:val="both"/>
        <w:rPr>
          <w:b/>
          <w:bCs/>
          <w:sz w:val="28"/>
        </w:rPr>
      </w:pPr>
      <w:r>
        <w:rPr>
          <w:b/>
          <w:bCs/>
          <w:sz w:val="28"/>
        </w:rPr>
        <w:t>Занятие 3</w:t>
      </w:r>
    </w:p>
    <w:p w:rsidR="003C047E" w:rsidRDefault="003C047E" w:rsidP="003C047E">
      <w:pPr>
        <w:pStyle w:val="a4"/>
        <w:spacing w:after="0" w:line="360" w:lineRule="auto"/>
        <w:ind w:firstLine="720"/>
        <w:jc w:val="both"/>
        <w:rPr>
          <w:sz w:val="28"/>
        </w:rPr>
      </w:pPr>
      <w:r>
        <w:rPr>
          <w:sz w:val="28"/>
        </w:rPr>
        <w:t>Цель занятия: изучение мотивов собственного агрессивного поведения.</w:t>
      </w:r>
    </w:p>
    <w:p w:rsidR="003C047E" w:rsidRDefault="003C047E" w:rsidP="003C047E">
      <w:pPr>
        <w:pStyle w:val="a4"/>
        <w:spacing w:after="0" w:line="360" w:lineRule="auto"/>
        <w:ind w:firstLine="720"/>
        <w:jc w:val="both"/>
        <w:rPr>
          <w:sz w:val="28"/>
        </w:rPr>
      </w:pPr>
      <w:r>
        <w:rPr>
          <w:sz w:val="28"/>
        </w:rPr>
        <w:t>Ход занятия.</w:t>
      </w:r>
    </w:p>
    <w:p w:rsidR="003C047E" w:rsidRDefault="003C047E" w:rsidP="003C047E">
      <w:pPr>
        <w:pStyle w:val="a4"/>
        <w:spacing w:after="0" w:line="360" w:lineRule="auto"/>
        <w:ind w:firstLine="720"/>
        <w:jc w:val="both"/>
        <w:rPr>
          <w:sz w:val="28"/>
        </w:rPr>
      </w:pPr>
      <w:r>
        <w:rPr>
          <w:sz w:val="28"/>
        </w:rPr>
        <w:t>Ведущий говорит о том, что люди часто проявляют агрессию, но не всегда могут объяснить мотивы своего агрессивного поведения, не могут ответить на вопрос, почему они так поступили.</w:t>
      </w:r>
    </w:p>
    <w:p w:rsidR="003C047E" w:rsidRDefault="003C047E" w:rsidP="003C047E">
      <w:pPr>
        <w:pStyle w:val="a4"/>
        <w:spacing w:after="0" w:line="360" w:lineRule="auto"/>
        <w:ind w:firstLine="720"/>
        <w:jc w:val="both"/>
        <w:rPr>
          <w:sz w:val="28"/>
        </w:rPr>
      </w:pPr>
      <w:r>
        <w:rPr>
          <w:sz w:val="28"/>
        </w:rPr>
        <w:lastRenderedPageBreak/>
        <w:t>Ребятам предлагается еще раз вспомнить ситуации, когда они проявили агрессию, и на листочке записать причины своего поведения, т.е. те мотивы, которые побудили поступить именно таким образом.</w:t>
      </w:r>
    </w:p>
    <w:p w:rsidR="003C047E" w:rsidRDefault="003C047E" w:rsidP="003C047E">
      <w:pPr>
        <w:pStyle w:val="a4"/>
        <w:spacing w:after="0" w:line="360" w:lineRule="auto"/>
        <w:ind w:firstLine="720"/>
        <w:jc w:val="both"/>
        <w:rPr>
          <w:sz w:val="28"/>
        </w:rPr>
      </w:pPr>
      <w:r>
        <w:rPr>
          <w:sz w:val="28"/>
        </w:rPr>
        <w:t>Затем следует обсуждение приведенных детьми мотивов и обсуждение альтернативных способов поведения.</w:t>
      </w:r>
    </w:p>
    <w:p w:rsidR="003C047E" w:rsidRDefault="003C047E" w:rsidP="003C047E">
      <w:pPr>
        <w:pStyle w:val="a4"/>
        <w:spacing w:after="0" w:line="360" w:lineRule="auto"/>
        <w:ind w:firstLine="720"/>
        <w:jc w:val="both"/>
        <w:rPr>
          <w:sz w:val="28"/>
        </w:rPr>
      </w:pPr>
      <w:r>
        <w:rPr>
          <w:sz w:val="28"/>
        </w:rPr>
        <w:t>Рефлексия:</w:t>
      </w:r>
    </w:p>
    <w:p w:rsidR="003C047E" w:rsidRDefault="003C047E" w:rsidP="003C047E">
      <w:pPr>
        <w:pStyle w:val="a4"/>
        <w:spacing w:after="0" w:line="360" w:lineRule="auto"/>
        <w:ind w:firstLine="720"/>
        <w:jc w:val="both"/>
        <w:rPr>
          <w:sz w:val="28"/>
        </w:rPr>
      </w:pPr>
      <w:r>
        <w:rPr>
          <w:sz w:val="28"/>
        </w:rPr>
        <w:t>1. В той ситуации, которая заставила тебя проявить агрессию, ты снова бы поступил так же?</w:t>
      </w:r>
    </w:p>
    <w:p w:rsidR="003C047E" w:rsidRDefault="003C047E" w:rsidP="003C047E">
      <w:pPr>
        <w:pStyle w:val="a4"/>
        <w:spacing w:after="0" w:line="360" w:lineRule="auto"/>
        <w:ind w:firstLine="720"/>
        <w:jc w:val="both"/>
        <w:rPr>
          <w:sz w:val="28"/>
        </w:rPr>
      </w:pPr>
      <w:r>
        <w:rPr>
          <w:sz w:val="28"/>
        </w:rPr>
        <w:t>2. Что тебе понравилось сегодня больше всего?</w:t>
      </w:r>
    </w:p>
    <w:p w:rsidR="003C047E" w:rsidRDefault="003C047E" w:rsidP="003C047E">
      <w:pPr>
        <w:pStyle w:val="a4"/>
        <w:spacing w:after="0" w:line="360" w:lineRule="auto"/>
        <w:ind w:firstLine="720"/>
        <w:jc w:val="both"/>
        <w:rPr>
          <w:b/>
          <w:bCs/>
          <w:sz w:val="28"/>
        </w:rPr>
      </w:pPr>
      <w:r>
        <w:rPr>
          <w:b/>
          <w:bCs/>
          <w:sz w:val="28"/>
        </w:rPr>
        <w:t>Занятие 4</w:t>
      </w:r>
    </w:p>
    <w:p w:rsidR="003C047E" w:rsidRDefault="003C047E" w:rsidP="003C047E">
      <w:pPr>
        <w:pStyle w:val="a4"/>
        <w:spacing w:after="0" w:line="360" w:lineRule="auto"/>
        <w:ind w:firstLine="720"/>
        <w:jc w:val="both"/>
        <w:rPr>
          <w:sz w:val="28"/>
        </w:rPr>
      </w:pPr>
      <w:r>
        <w:rPr>
          <w:sz w:val="28"/>
        </w:rPr>
        <w:t>Цель занятия: формирование умения преодолевать желание агрессивных действий в различных ситуациях и давление группы.</w:t>
      </w:r>
    </w:p>
    <w:p w:rsidR="003C047E" w:rsidRDefault="003C047E" w:rsidP="003C047E">
      <w:pPr>
        <w:pStyle w:val="a4"/>
        <w:spacing w:after="0" w:line="360" w:lineRule="auto"/>
        <w:ind w:firstLine="720"/>
        <w:jc w:val="both"/>
        <w:rPr>
          <w:sz w:val="28"/>
        </w:rPr>
      </w:pPr>
      <w:r>
        <w:rPr>
          <w:sz w:val="28"/>
        </w:rPr>
        <w:t xml:space="preserve">Ход занятия: </w:t>
      </w:r>
    </w:p>
    <w:p w:rsidR="003C047E" w:rsidRDefault="003C047E" w:rsidP="003C047E">
      <w:pPr>
        <w:pStyle w:val="a4"/>
        <w:spacing w:after="0" w:line="360" w:lineRule="auto"/>
        <w:ind w:firstLine="720"/>
        <w:jc w:val="both"/>
        <w:rPr>
          <w:sz w:val="28"/>
        </w:rPr>
      </w:pPr>
      <w:r>
        <w:rPr>
          <w:sz w:val="28"/>
        </w:rPr>
        <w:t>Ведущий просит трех участников сыграть роль «героя», «его совести», «искусителя». Группа предлагает ситуации к проигрыванию, связанные с проявлением агрессии.</w:t>
      </w:r>
    </w:p>
    <w:p w:rsidR="003C047E" w:rsidRDefault="003C047E" w:rsidP="003C047E">
      <w:pPr>
        <w:pStyle w:val="a4"/>
        <w:spacing w:after="0" w:line="360" w:lineRule="auto"/>
        <w:ind w:firstLine="720"/>
        <w:jc w:val="both"/>
        <w:rPr>
          <w:sz w:val="28"/>
        </w:rPr>
      </w:pPr>
      <w:r>
        <w:rPr>
          <w:sz w:val="28"/>
        </w:rPr>
        <w:t>«Герой» должен выслушать аргументы «совести» и «искушения»  и выбрать способ реагирования.</w:t>
      </w:r>
    </w:p>
    <w:p w:rsidR="003C047E" w:rsidRDefault="003C047E" w:rsidP="003C047E">
      <w:pPr>
        <w:pStyle w:val="a4"/>
        <w:spacing w:after="0" w:line="360" w:lineRule="auto"/>
        <w:ind w:firstLine="720"/>
        <w:jc w:val="both"/>
        <w:rPr>
          <w:sz w:val="28"/>
        </w:rPr>
      </w:pPr>
      <w:r>
        <w:rPr>
          <w:sz w:val="28"/>
        </w:rPr>
        <w:t>Рефлексия в конце занятия:</w:t>
      </w:r>
    </w:p>
    <w:p w:rsidR="003C047E" w:rsidRDefault="003C047E" w:rsidP="00CA2ED5">
      <w:pPr>
        <w:pStyle w:val="a4"/>
        <w:numPr>
          <w:ilvl w:val="0"/>
          <w:numId w:val="80"/>
        </w:numPr>
        <w:spacing w:after="0" w:line="360" w:lineRule="auto"/>
        <w:ind w:left="0" w:firstLine="720"/>
        <w:jc w:val="both"/>
        <w:rPr>
          <w:sz w:val="28"/>
        </w:rPr>
      </w:pPr>
      <w:r>
        <w:rPr>
          <w:sz w:val="28"/>
        </w:rPr>
        <w:t>Кто из «героев» вам больше всего понравился и почему?</w:t>
      </w:r>
    </w:p>
    <w:p w:rsidR="003C047E" w:rsidRDefault="003C047E" w:rsidP="00CA2ED5">
      <w:pPr>
        <w:pStyle w:val="a4"/>
        <w:numPr>
          <w:ilvl w:val="0"/>
          <w:numId w:val="80"/>
        </w:numPr>
        <w:spacing w:after="0" w:line="360" w:lineRule="auto"/>
        <w:ind w:left="0" w:firstLine="720"/>
        <w:jc w:val="both"/>
        <w:rPr>
          <w:sz w:val="28"/>
        </w:rPr>
      </w:pPr>
      <w:r>
        <w:rPr>
          <w:sz w:val="28"/>
        </w:rPr>
        <w:t>Кто из «героев» принял самостоятельное решение и на чем оно основывалось?</w:t>
      </w:r>
    </w:p>
    <w:p w:rsidR="003C047E" w:rsidRDefault="003C047E" w:rsidP="00CA2ED5">
      <w:pPr>
        <w:pStyle w:val="a4"/>
        <w:numPr>
          <w:ilvl w:val="0"/>
          <w:numId w:val="80"/>
        </w:numPr>
        <w:spacing w:after="0" w:line="360" w:lineRule="auto"/>
        <w:ind w:left="0" w:firstLine="720"/>
        <w:jc w:val="both"/>
        <w:rPr>
          <w:sz w:val="28"/>
        </w:rPr>
      </w:pPr>
      <w:r>
        <w:rPr>
          <w:sz w:val="28"/>
        </w:rPr>
        <w:t>Что вам больше всего сегодня понравилось?</w:t>
      </w:r>
    </w:p>
    <w:p w:rsidR="003C047E" w:rsidRDefault="003C047E" w:rsidP="003C047E">
      <w:pPr>
        <w:pStyle w:val="a4"/>
        <w:spacing w:after="0" w:line="360" w:lineRule="auto"/>
        <w:ind w:firstLine="720"/>
        <w:jc w:val="both"/>
        <w:rPr>
          <w:i/>
          <w:iCs/>
          <w:sz w:val="28"/>
        </w:rPr>
      </w:pPr>
      <w:r>
        <w:rPr>
          <w:i/>
          <w:iCs/>
          <w:sz w:val="28"/>
        </w:rPr>
        <w:t>4. Эмоциональная разрядка.</w:t>
      </w:r>
    </w:p>
    <w:p w:rsidR="003C047E" w:rsidRDefault="003C047E" w:rsidP="003C047E">
      <w:pPr>
        <w:pStyle w:val="a4"/>
        <w:spacing w:after="0" w:line="360" w:lineRule="auto"/>
        <w:ind w:firstLine="720"/>
        <w:jc w:val="both"/>
        <w:rPr>
          <w:sz w:val="28"/>
        </w:rPr>
      </w:pPr>
      <w:r>
        <w:rPr>
          <w:sz w:val="28"/>
        </w:rPr>
        <w:t>Механизм реализации</w:t>
      </w:r>
    </w:p>
    <w:p w:rsidR="003C047E" w:rsidRDefault="003C047E" w:rsidP="00CA2ED5">
      <w:pPr>
        <w:pStyle w:val="a4"/>
        <w:numPr>
          <w:ilvl w:val="0"/>
          <w:numId w:val="82"/>
        </w:numPr>
        <w:tabs>
          <w:tab w:val="clear" w:pos="2149"/>
          <w:tab w:val="num" w:pos="1260"/>
        </w:tabs>
        <w:spacing w:after="0" w:line="360" w:lineRule="auto"/>
        <w:ind w:left="0" w:firstLine="720"/>
        <w:jc w:val="both"/>
        <w:rPr>
          <w:sz w:val="28"/>
        </w:rPr>
      </w:pPr>
      <w:r>
        <w:rPr>
          <w:sz w:val="28"/>
        </w:rPr>
        <w:t>два занятия в группах по 14-15 человек (по 3 часа) с последующим представлением проделанной работы на общем сборе трех групп,</w:t>
      </w:r>
    </w:p>
    <w:p w:rsidR="003C047E" w:rsidRDefault="003C047E" w:rsidP="00CA2ED5">
      <w:pPr>
        <w:pStyle w:val="a4"/>
        <w:numPr>
          <w:ilvl w:val="0"/>
          <w:numId w:val="82"/>
        </w:numPr>
        <w:tabs>
          <w:tab w:val="clear" w:pos="2149"/>
          <w:tab w:val="num" w:pos="1260"/>
        </w:tabs>
        <w:spacing w:after="0" w:line="360" w:lineRule="auto"/>
        <w:ind w:left="0" w:firstLine="720"/>
        <w:jc w:val="both"/>
        <w:rPr>
          <w:sz w:val="28"/>
        </w:rPr>
      </w:pPr>
      <w:r>
        <w:rPr>
          <w:sz w:val="28"/>
        </w:rPr>
        <w:t>индивидуальная работа с детьми, имеющими проблемы, по их запросам.</w:t>
      </w:r>
    </w:p>
    <w:p w:rsidR="003C047E" w:rsidRDefault="003C047E" w:rsidP="003C047E">
      <w:pPr>
        <w:pStyle w:val="a4"/>
        <w:spacing w:after="0" w:line="360" w:lineRule="auto"/>
        <w:ind w:firstLine="720"/>
        <w:jc w:val="both"/>
        <w:rPr>
          <w:b/>
          <w:bCs/>
          <w:sz w:val="28"/>
        </w:rPr>
      </w:pPr>
      <w:r>
        <w:rPr>
          <w:b/>
          <w:bCs/>
          <w:sz w:val="28"/>
        </w:rPr>
        <w:t>Занятие 1</w:t>
      </w:r>
    </w:p>
    <w:p w:rsidR="003C047E" w:rsidRDefault="003C047E" w:rsidP="003C047E">
      <w:pPr>
        <w:pStyle w:val="a4"/>
        <w:spacing w:after="0" w:line="360" w:lineRule="auto"/>
        <w:ind w:firstLine="720"/>
        <w:jc w:val="both"/>
        <w:rPr>
          <w:sz w:val="28"/>
        </w:rPr>
      </w:pPr>
      <w:r>
        <w:rPr>
          <w:sz w:val="28"/>
        </w:rPr>
        <w:lastRenderedPageBreak/>
        <w:t>Цель занятия: эмоциональное раскрепощение детей, сброс энергии неотреагированных отрицательных эмоций.</w:t>
      </w:r>
    </w:p>
    <w:p w:rsidR="003C047E" w:rsidRDefault="003C047E" w:rsidP="003C047E">
      <w:pPr>
        <w:pStyle w:val="a4"/>
        <w:spacing w:after="0" w:line="360" w:lineRule="auto"/>
        <w:ind w:firstLine="720"/>
        <w:jc w:val="both"/>
        <w:rPr>
          <w:sz w:val="28"/>
        </w:rPr>
      </w:pPr>
      <w:r>
        <w:rPr>
          <w:sz w:val="28"/>
        </w:rPr>
        <w:t>Ход занятия: накануне занятия детям дается «домашнее занятие»:  подумать, что ты умеешь делать лучше всего, и показать это всем ребятам.</w:t>
      </w:r>
    </w:p>
    <w:p w:rsidR="003C047E" w:rsidRDefault="003C047E" w:rsidP="003C047E">
      <w:pPr>
        <w:pStyle w:val="a4"/>
        <w:spacing w:after="0" w:line="360" w:lineRule="auto"/>
        <w:ind w:firstLine="720"/>
        <w:jc w:val="both"/>
        <w:rPr>
          <w:sz w:val="28"/>
        </w:rPr>
      </w:pPr>
      <w:r>
        <w:rPr>
          <w:sz w:val="28"/>
        </w:rPr>
        <w:t>На занятии все желающие демонстрируют свои «умения», отбираются лучшие «таланты», они представляют группу на общем сборе.</w:t>
      </w:r>
    </w:p>
    <w:p w:rsidR="003C047E" w:rsidRDefault="003C047E" w:rsidP="003C047E">
      <w:pPr>
        <w:pStyle w:val="a4"/>
        <w:spacing w:after="0" w:line="360" w:lineRule="auto"/>
        <w:ind w:firstLine="720"/>
        <w:jc w:val="both"/>
        <w:rPr>
          <w:b/>
          <w:bCs/>
          <w:sz w:val="28"/>
        </w:rPr>
      </w:pPr>
      <w:r>
        <w:rPr>
          <w:b/>
          <w:bCs/>
          <w:sz w:val="28"/>
        </w:rPr>
        <w:t>Занятие 2</w:t>
      </w:r>
    </w:p>
    <w:p w:rsidR="003C047E" w:rsidRDefault="003C047E" w:rsidP="003C047E">
      <w:pPr>
        <w:pStyle w:val="a4"/>
        <w:spacing w:after="0" w:line="360" w:lineRule="auto"/>
        <w:ind w:firstLine="720"/>
        <w:jc w:val="both"/>
        <w:rPr>
          <w:sz w:val="28"/>
        </w:rPr>
      </w:pPr>
      <w:r>
        <w:rPr>
          <w:sz w:val="28"/>
        </w:rPr>
        <w:t>Цель занятия: подведение итогов проведенных занятий.</w:t>
      </w:r>
    </w:p>
    <w:p w:rsidR="003C047E" w:rsidRDefault="003C047E" w:rsidP="003C047E">
      <w:pPr>
        <w:pStyle w:val="a4"/>
        <w:spacing w:after="0" w:line="360" w:lineRule="auto"/>
        <w:ind w:firstLine="720"/>
        <w:jc w:val="both"/>
        <w:rPr>
          <w:sz w:val="28"/>
        </w:rPr>
      </w:pPr>
      <w:r>
        <w:rPr>
          <w:sz w:val="28"/>
        </w:rPr>
        <w:t>Ход занятия: Ребята готовят мини-спектакль на тему:</w:t>
      </w:r>
    </w:p>
    <w:p w:rsidR="003C047E" w:rsidRDefault="003C047E" w:rsidP="003C047E">
      <w:pPr>
        <w:pStyle w:val="a4"/>
        <w:spacing w:after="0" w:line="360" w:lineRule="auto"/>
        <w:ind w:firstLine="720"/>
        <w:jc w:val="both"/>
        <w:rPr>
          <w:sz w:val="28"/>
        </w:rPr>
      </w:pPr>
      <w:r>
        <w:rPr>
          <w:sz w:val="28"/>
        </w:rPr>
        <w:t>«Я и мои друзья в лагере», тема также может быть определена самими ребятами.</w:t>
      </w:r>
    </w:p>
    <w:p w:rsidR="003C047E" w:rsidRDefault="003C047E" w:rsidP="003C047E">
      <w:pPr>
        <w:pStyle w:val="a4"/>
        <w:spacing w:after="0" w:line="360" w:lineRule="auto"/>
        <w:ind w:firstLine="720"/>
        <w:jc w:val="both"/>
        <w:rPr>
          <w:sz w:val="28"/>
        </w:rPr>
      </w:pPr>
      <w:r>
        <w:rPr>
          <w:sz w:val="28"/>
        </w:rPr>
        <w:t>Спектакль проигрывается, готовятся костюмы для представления спектакля на общем сборе групп.</w:t>
      </w:r>
    </w:p>
    <w:p w:rsidR="003C047E" w:rsidRDefault="003C047E" w:rsidP="003C047E">
      <w:pPr>
        <w:pStyle w:val="a4"/>
        <w:spacing w:after="0" w:line="360" w:lineRule="auto"/>
        <w:ind w:firstLine="720"/>
        <w:jc w:val="both"/>
        <w:rPr>
          <w:b/>
          <w:bCs/>
          <w:sz w:val="28"/>
        </w:rPr>
      </w:pPr>
      <w:r>
        <w:rPr>
          <w:b/>
          <w:bCs/>
          <w:sz w:val="28"/>
          <w:lang w:val="en-US"/>
        </w:rPr>
        <w:t>V</w:t>
      </w:r>
      <w:r>
        <w:rPr>
          <w:b/>
          <w:bCs/>
          <w:sz w:val="28"/>
        </w:rPr>
        <w:t>. Заключительное замечание</w:t>
      </w:r>
    </w:p>
    <w:p w:rsidR="003C047E" w:rsidRDefault="003C047E" w:rsidP="003C047E">
      <w:pPr>
        <w:pStyle w:val="aa"/>
        <w:spacing w:line="360" w:lineRule="auto"/>
        <w:ind w:firstLine="720"/>
        <w:jc w:val="both"/>
        <w:rPr>
          <w:rFonts w:ascii="Times New Roman" w:hAnsi="Times New Roman"/>
          <w:b/>
          <w:bCs/>
          <w:noProof/>
          <w:sz w:val="28"/>
        </w:rPr>
      </w:pPr>
      <w:r>
        <w:rPr>
          <w:rFonts w:ascii="Times New Roman" w:hAnsi="Times New Roman"/>
          <w:sz w:val="28"/>
        </w:rPr>
        <w:t xml:space="preserve">Для оценки эффективности проделанной работы и полученных в ее ходе результатов педагоги и психологи, организующие работу с детьми, ведут дневники, в которые заносят полученные результаты в ходе работы с группой, результаты групповой рефлексии и содержание и результаты индивидуальной работы с детьми. На основе анализа полученных результатов (при соответствующем запросе) могут быть составлены монографические характеристики детей и даны рекомендации по закреплению полученных результатов в ходе дальнейшей реабилитационной работы с данными детьми.  </w:t>
      </w:r>
    </w:p>
    <w:p w:rsidR="003C047E" w:rsidRDefault="003C047E" w:rsidP="003C047E"/>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Default="003C047E" w:rsidP="003C047E">
      <w:pPr>
        <w:tabs>
          <w:tab w:val="left" w:pos="7400"/>
        </w:tabs>
        <w:rPr>
          <w:sz w:val="28"/>
        </w:rPr>
      </w:pPr>
    </w:p>
    <w:p w:rsidR="003C047E" w:rsidRPr="009265FE" w:rsidRDefault="003C047E" w:rsidP="003C047E">
      <w:pPr>
        <w:jc w:val="right"/>
        <w:rPr>
          <w:b/>
          <w:bCs/>
          <w:sz w:val="28"/>
          <w:szCs w:val="28"/>
        </w:rPr>
      </w:pPr>
      <w:r w:rsidRPr="009265FE">
        <w:rPr>
          <w:b/>
          <w:bCs/>
          <w:sz w:val="28"/>
          <w:szCs w:val="28"/>
        </w:rPr>
        <w:t xml:space="preserve">Приложение </w:t>
      </w:r>
      <w:r>
        <w:rPr>
          <w:b/>
          <w:bCs/>
          <w:sz w:val="28"/>
          <w:szCs w:val="28"/>
        </w:rPr>
        <w:t>8</w:t>
      </w:r>
    </w:p>
    <w:p w:rsidR="003C047E" w:rsidRPr="009265FE" w:rsidRDefault="003C047E" w:rsidP="003C047E">
      <w:pPr>
        <w:jc w:val="right"/>
        <w:rPr>
          <w:b/>
          <w:bCs/>
          <w:sz w:val="28"/>
          <w:szCs w:val="28"/>
        </w:rPr>
      </w:pPr>
      <w:r w:rsidRPr="009265FE">
        <w:rPr>
          <w:b/>
          <w:bCs/>
          <w:sz w:val="28"/>
          <w:szCs w:val="28"/>
        </w:rPr>
        <w:t xml:space="preserve">Таблица </w:t>
      </w:r>
      <w:r>
        <w:rPr>
          <w:b/>
          <w:bCs/>
          <w:sz w:val="28"/>
          <w:szCs w:val="28"/>
        </w:rPr>
        <w:t>6</w:t>
      </w:r>
    </w:p>
    <w:p w:rsidR="003C047E" w:rsidRPr="009265FE" w:rsidRDefault="003C047E" w:rsidP="003C047E">
      <w:pPr>
        <w:jc w:val="right"/>
        <w:rPr>
          <w:b/>
          <w:bCs/>
          <w:sz w:val="28"/>
          <w:szCs w:val="28"/>
        </w:rPr>
      </w:pPr>
    </w:p>
    <w:p w:rsidR="003C047E" w:rsidRPr="009265FE" w:rsidRDefault="003C047E" w:rsidP="003C047E">
      <w:pPr>
        <w:jc w:val="center"/>
        <w:rPr>
          <w:b/>
          <w:bCs/>
          <w:sz w:val="28"/>
          <w:szCs w:val="28"/>
        </w:rPr>
      </w:pPr>
      <w:r w:rsidRPr="009265FE">
        <w:rPr>
          <w:b/>
          <w:bCs/>
          <w:sz w:val="28"/>
          <w:szCs w:val="28"/>
        </w:rPr>
        <w:t>Первичные статистические данные (выборка 128 человек)</w:t>
      </w:r>
    </w:p>
    <w:p w:rsidR="003C047E" w:rsidRDefault="003C047E" w:rsidP="003C047E">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6"/>
        <w:gridCol w:w="1148"/>
        <w:gridCol w:w="1812"/>
        <w:gridCol w:w="1382"/>
        <w:gridCol w:w="1347"/>
        <w:gridCol w:w="1091"/>
        <w:gridCol w:w="2037"/>
      </w:tblGrid>
      <w:tr w:rsidR="003C047E" w:rsidTr="00C619ED">
        <w:tblPrEx>
          <w:tblCellMar>
            <w:top w:w="0" w:type="dxa"/>
            <w:bottom w:w="0" w:type="dxa"/>
          </w:tblCellMar>
        </w:tblPrEx>
        <w:tc>
          <w:tcPr>
            <w:tcW w:w="850" w:type="dxa"/>
          </w:tcPr>
          <w:p w:rsidR="003C047E" w:rsidRDefault="003C047E" w:rsidP="00C619ED">
            <w:pPr>
              <w:jc w:val="center"/>
            </w:pPr>
            <w:r>
              <w:t xml:space="preserve">№ </w:t>
            </w:r>
          </w:p>
          <w:p w:rsidR="003C047E" w:rsidRDefault="003C047E" w:rsidP="00C619ED">
            <w:pPr>
              <w:jc w:val="center"/>
            </w:pPr>
            <w:r>
              <w:t>столб.</w:t>
            </w:r>
          </w:p>
        </w:tc>
        <w:tc>
          <w:tcPr>
            <w:tcW w:w="1271" w:type="dxa"/>
          </w:tcPr>
          <w:p w:rsidR="003C047E" w:rsidRDefault="003C047E" w:rsidP="00C619ED">
            <w:pPr>
              <w:jc w:val="center"/>
            </w:pPr>
            <w:r>
              <w:t>Кол-во</w:t>
            </w:r>
          </w:p>
          <w:p w:rsidR="003C047E" w:rsidRDefault="003C047E" w:rsidP="00C619ED">
            <w:pPr>
              <w:jc w:val="center"/>
            </w:pPr>
            <w:r>
              <w:t>элементов</w:t>
            </w:r>
          </w:p>
        </w:tc>
        <w:tc>
          <w:tcPr>
            <w:tcW w:w="3033" w:type="dxa"/>
          </w:tcPr>
          <w:p w:rsidR="003C047E" w:rsidRDefault="003C047E" w:rsidP="00C619ED">
            <w:pPr>
              <w:jc w:val="center"/>
            </w:pPr>
            <w:r>
              <w:t xml:space="preserve">Выборочное </w:t>
            </w:r>
          </w:p>
          <w:p w:rsidR="003C047E" w:rsidRDefault="003C047E" w:rsidP="00C619ED">
            <w:pPr>
              <w:jc w:val="center"/>
            </w:pPr>
            <w:r>
              <w:t>среднее</w:t>
            </w:r>
          </w:p>
        </w:tc>
        <w:tc>
          <w:tcPr>
            <w:tcW w:w="1800" w:type="dxa"/>
          </w:tcPr>
          <w:p w:rsidR="003C047E" w:rsidRDefault="003C047E" w:rsidP="00C619ED">
            <w:pPr>
              <w:jc w:val="center"/>
            </w:pPr>
            <w:r>
              <w:t>Ср. квадр.</w:t>
            </w:r>
          </w:p>
          <w:p w:rsidR="003C047E" w:rsidRDefault="003C047E" w:rsidP="00C619ED">
            <w:pPr>
              <w:jc w:val="center"/>
            </w:pPr>
            <w:r>
              <w:t>отклонение</w:t>
            </w:r>
          </w:p>
        </w:tc>
        <w:tc>
          <w:tcPr>
            <w:tcW w:w="1620" w:type="dxa"/>
          </w:tcPr>
          <w:p w:rsidR="003C047E" w:rsidRDefault="003C047E" w:rsidP="00C619ED">
            <w:pPr>
              <w:jc w:val="center"/>
            </w:pPr>
            <w:r>
              <w:t>асимметрия</w:t>
            </w:r>
          </w:p>
        </w:tc>
        <w:tc>
          <w:tcPr>
            <w:tcW w:w="1620" w:type="dxa"/>
          </w:tcPr>
          <w:p w:rsidR="003C047E" w:rsidRDefault="003C047E" w:rsidP="00C619ED">
            <w:pPr>
              <w:jc w:val="center"/>
            </w:pPr>
            <w:r>
              <w:t>эксцесс</w:t>
            </w:r>
          </w:p>
        </w:tc>
        <w:tc>
          <w:tcPr>
            <w:tcW w:w="4386" w:type="dxa"/>
          </w:tcPr>
          <w:p w:rsidR="003C047E" w:rsidRDefault="003C047E" w:rsidP="00C619ED">
            <w:pPr>
              <w:jc w:val="center"/>
            </w:pPr>
            <w:r>
              <w:t>Коэф.</w:t>
            </w:r>
          </w:p>
          <w:p w:rsidR="003C047E" w:rsidRDefault="003C047E" w:rsidP="00C619ED">
            <w:pPr>
              <w:jc w:val="center"/>
            </w:pPr>
            <w:r>
              <w:t>вариации</w:t>
            </w:r>
          </w:p>
        </w:tc>
      </w:tr>
      <w:tr w:rsidR="003C047E" w:rsidTr="00C619ED">
        <w:tblPrEx>
          <w:tblCellMar>
            <w:top w:w="0" w:type="dxa"/>
            <w:bottom w:w="0" w:type="dxa"/>
          </w:tblCellMar>
        </w:tblPrEx>
        <w:tc>
          <w:tcPr>
            <w:tcW w:w="850" w:type="dxa"/>
          </w:tcPr>
          <w:p w:rsidR="003C047E" w:rsidRDefault="003C047E" w:rsidP="00C619ED">
            <w:pPr>
              <w:jc w:val="center"/>
            </w:pPr>
            <w:r>
              <w:t>1</w:t>
            </w:r>
          </w:p>
        </w:tc>
        <w:tc>
          <w:tcPr>
            <w:tcW w:w="1271" w:type="dxa"/>
          </w:tcPr>
          <w:p w:rsidR="003C047E" w:rsidRDefault="003C047E" w:rsidP="00C619ED">
            <w:pPr>
              <w:jc w:val="center"/>
            </w:pPr>
            <w:r>
              <w:t>128</w:t>
            </w:r>
          </w:p>
        </w:tc>
        <w:tc>
          <w:tcPr>
            <w:tcW w:w="3033" w:type="dxa"/>
          </w:tcPr>
          <w:p w:rsidR="003C047E" w:rsidRDefault="003C047E" w:rsidP="00C619ED">
            <w:pPr>
              <w:jc w:val="center"/>
            </w:pPr>
            <w:r>
              <w:t>2.367</w:t>
            </w:r>
          </w:p>
        </w:tc>
        <w:tc>
          <w:tcPr>
            <w:tcW w:w="1800" w:type="dxa"/>
          </w:tcPr>
          <w:p w:rsidR="003C047E" w:rsidRDefault="003C047E" w:rsidP="00C619ED">
            <w:pPr>
              <w:jc w:val="center"/>
            </w:pPr>
            <w:r>
              <w:t>1.067</w:t>
            </w:r>
          </w:p>
        </w:tc>
        <w:tc>
          <w:tcPr>
            <w:tcW w:w="1620" w:type="dxa"/>
          </w:tcPr>
          <w:p w:rsidR="003C047E" w:rsidRDefault="003C047E" w:rsidP="00C619ED">
            <w:pPr>
              <w:jc w:val="center"/>
            </w:pPr>
            <w:r>
              <w:t>0.194</w:t>
            </w:r>
          </w:p>
        </w:tc>
        <w:tc>
          <w:tcPr>
            <w:tcW w:w="1620" w:type="dxa"/>
          </w:tcPr>
          <w:p w:rsidR="003C047E" w:rsidRDefault="003C047E" w:rsidP="00C619ED">
            <w:pPr>
              <w:jc w:val="center"/>
            </w:pPr>
            <w:r>
              <w:t>1.799</w:t>
            </w:r>
          </w:p>
        </w:tc>
        <w:tc>
          <w:tcPr>
            <w:tcW w:w="4386" w:type="dxa"/>
          </w:tcPr>
          <w:p w:rsidR="003C047E" w:rsidRDefault="003C047E" w:rsidP="00C619ED">
            <w:pPr>
              <w:jc w:val="center"/>
            </w:pPr>
            <w:r>
              <w:t>0.451</w:t>
            </w:r>
          </w:p>
        </w:tc>
      </w:tr>
      <w:tr w:rsidR="003C047E" w:rsidTr="00C619ED">
        <w:tblPrEx>
          <w:tblCellMar>
            <w:top w:w="0" w:type="dxa"/>
            <w:bottom w:w="0" w:type="dxa"/>
          </w:tblCellMar>
        </w:tblPrEx>
        <w:tc>
          <w:tcPr>
            <w:tcW w:w="850" w:type="dxa"/>
          </w:tcPr>
          <w:p w:rsidR="003C047E" w:rsidRDefault="003C047E" w:rsidP="00C619ED">
            <w:pPr>
              <w:jc w:val="center"/>
            </w:pPr>
            <w:r>
              <w:t>2</w:t>
            </w:r>
          </w:p>
        </w:tc>
        <w:tc>
          <w:tcPr>
            <w:tcW w:w="1271" w:type="dxa"/>
          </w:tcPr>
          <w:p w:rsidR="003C047E" w:rsidRDefault="003C047E" w:rsidP="00C619ED">
            <w:pPr>
              <w:jc w:val="center"/>
            </w:pPr>
            <w:r>
              <w:t>128</w:t>
            </w:r>
          </w:p>
        </w:tc>
        <w:tc>
          <w:tcPr>
            <w:tcW w:w="3033" w:type="dxa"/>
          </w:tcPr>
          <w:p w:rsidR="003C047E" w:rsidRDefault="003C047E" w:rsidP="00C619ED">
            <w:pPr>
              <w:jc w:val="center"/>
            </w:pPr>
            <w:r>
              <w:t>1.297</w:t>
            </w:r>
          </w:p>
        </w:tc>
        <w:tc>
          <w:tcPr>
            <w:tcW w:w="1800" w:type="dxa"/>
          </w:tcPr>
          <w:p w:rsidR="003C047E" w:rsidRDefault="003C047E" w:rsidP="00C619ED">
            <w:pPr>
              <w:jc w:val="center"/>
            </w:pPr>
            <w:r>
              <w:t>0.457</w:t>
            </w:r>
          </w:p>
        </w:tc>
        <w:tc>
          <w:tcPr>
            <w:tcW w:w="1620" w:type="dxa"/>
          </w:tcPr>
          <w:p w:rsidR="003C047E" w:rsidRDefault="003C047E" w:rsidP="00C619ED">
            <w:pPr>
              <w:jc w:val="center"/>
            </w:pPr>
            <w:r>
              <w:t>0.889</w:t>
            </w:r>
          </w:p>
        </w:tc>
        <w:tc>
          <w:tcPr>
            <w:tcW w:w="1620" w:type="dxa"/>
          </w:tcPr>
          <w:p w:rsidR="003C047E" w:rsidRDefault="003C047E" w:rsidP="00C619ED">
            <w:pPr>
              <w:jc w:val="center"/>
            </w:pPr>
            <w:r>
              <w:t>1.791</w:t>
            </w:r>
          </w:p>
        </w:tc>
        <w:tc>
          <w:tcPr>
            <w:tcW w:w="4386" w:type="dxa"/>
          </w:tcPr>
          <w:p w:rsidR="003C047E" w:rsidRDefault="003C047E" w:rsidP="00C619ED">
            <w:pPr>
              <w:jc w:val="center"/>
            </w:pPr>
            <w:r>
              <w:t>0.352</w:t>
            </w:r>
          </w:p>
        </w:tc>
      </w:tr>
      <w:tr w:rsidR="003C047E" w:rsidTr="00C619ED">
        <w:tblPrEx>
          <w:tblCellMar>
            <w:top w:w="0" w:type="dxa"/>
            <w:bottom w:w="0" w:type="dxa"/>
          </w:tblCellMar>
        </w:tblPrEx>
        <w:tc>
          <w:tcPr>
            <w:tcW w:w="850" w:type="dxa"/>
          </w:tcPr>
          <w:p w:rsidR="003C047E" w:rsidRDefault="003C047E" w:rsidP="00C619ED">
            <w:pPr>
              <w:jc w:val="center"/>
            </w:pPr>
            <w:r>
              <w:t>3</w:t>
            </w:r>
          </w:p>
        </w:tc>
        <w:tc>
          <w:tcPr>
            <w:tcW w:w="1271" w:type="dxa"/>
          </w:tcPr>
          <w:p w:rsidR="003C047E" w:rsidRDefault="003C047E" w:rsidP="00C619ED">
            <w:pPr>
              <w:jc w:val="center"/>
            </w:pPr>
            <w:r>
              <w:t>128</w:t>
            </w:r>
          </w:p>
        </w:tc>
        <w:tc>
          <w:tcPr>
            <w:tcW w:w="3033" w:type="dxa"/>
          </w:tcPr>
          <w:p w:rsidR="003C047E" w:rsidRDefault="003C047E" w:rsidP="00C619ED">
            <w:pPr>
              <w:jc w:val="center"/>
            </w:pPr>
            <w:r>
              <w:t>15.172</w:t>
            </w:r>
          </w:p>
        </w:tc>
        <w:tc>
          <w:tcPr>
            <w:tcW w:w="1800" w:type="dxa"/>
          </w:tcPr>
          <w:p w:rsidR="003C047E" w:rsidRDefault="003C047E" w:rsidP="00C619ED">
            <w:pPr>
              <w:jc w:val="center"/>
            </w:pPr>
            <w:r>
              <w:t>2.779</w:t>
            </w:r>
          </w:p>
        </w:tc>
        <w:tc>
          <w:tcPr>
            <w:tcW w:w="1620" w:type="dxa"/>
          </w:tcPr>
          <w:p w:rsidR="003C047E" w:rsidRDefault="003C047E" w:rsidP="00C619ED">
            <w:pPr>
              <w:jc w:val="center"/>
            </w:pPr>
            <w:r>
              <w:t>-0.073</w:t>
            </w:r>
          </w:p>
        </w:tc>
        <w:tc>
          <w:tcPr>
            <w:tcW w:w="1620" w:type="dxa"/>
          </w:tcPr>
          <w:p w:rsidR="003C047E" w:rsidRDefault="003C047E" w:rsidP="00C619ED">
            <w:pPr>
              <w:jc w:val="center"/>
            </w:pPr>
            <w:r>
              <w:t>2.035</w:t>
            </w:r>
          </w:p>
        </w:tc>
        <w:tc>
          <w:tcPr>
            <w:tcW w:w="4386" w:type="dxa"/>
          </w:tcPr>
          <w:p w:rsidR="003C047E" w:rsidRDefault="003C047E" w:rsidP="00C619ED">
            <w:pPr>
              <w:jc w:val="center"/>
            </w:pPr>
            <w:r>
              <w:t>0.183</w:t>
            </w:r>
          </w:p>
        </w:tc>
      </w:tr>
      <w:tr w:rsidR="003C047E" w:rsidTr="00C619ED">
        <w:tblPrEx>
          <w:tblCellMar>
            <w:top w:w="0" w:type="dxa"/>
            <w:bottom w:w="0" w:type="dxa"/>
          </w:tblCellMar>
        </w:tblPrEx>
        <w:tc>
          <w:tcPr>
            <w:tcW w:w="850" w:type="dxa"/>
          </w:tcPr>
          <w:p w:rsidR="003C047E" w:rsidRDefault="003C047E" w:rsidP="00C619ED">
            <w:pPr>
              <w:jc w:val="center"/>
            </w:pPr>
            <w:r>
              <w:t>4</w:t>
            </w:r>
          </w:p>
        </w:tc>
        <w:tc>
          <w:tcPr>
            <w:tcW w:w="1271" w:type="dxa"/>
          </w:tcPr>
          <w:p w:rsidR="003C047E" w:rsidRDefault="003C047E" w:rsidP="00C619ED">
            <w:pPr>
              <w:jc w:val="center"/>
            </w:pPr>
            <w:r>
              <w:t>128</w:t>
            </w:r>
          </w:p>
        </w:tc>
        <w:tc>
          <w:tcPr>
            <w:tcW w:w="3033" w:type="dxa"/>
          </w:tcPr>
          <w:p w:rsidR="003C047E" w:rsidRDefault="003C047E" w:rsidP="00C619ED">
            <w:pPr>
              <w:jc w:val="center"/>
            </w:pPr>
            <w:r>
              <w:t>15.719</w:t>
            </w:r>
          </w:p>
        </w:tc>
        <w:tc>
          <w:tcPr>
            <w:tcW w:w="1800" w:type="dxa"/>
          </w:tcPr>
          <w:p w:rsidR="003C047E" w:rsidRDefault="003C047E" w:rsidP="00C619ED">
            <w:pPr>
              <w:jc w:val="center"/>
            </w:pPr>
            <w:r>
              <w:t>3.990</w:t>
            </w:r>
          </w:p>
        </w:tc>
        <w:tc>
          <w:tcPr>
            <w:tcW w:w="1620" w:type="dxa"/>
          </w:tcPr>
          <w:p w:rsidR="003C047E" w:rsidRDefault="003C047E" w:rsidP="00C619ED">
            <w:pPr>
              <w:jc w:val="center"/>
            </w:pPr>
            <w:r>
              <w:t>-0.437</w:t>
            </w:r>
          </w:p>
        </w:tc>
        <w:tc>
          <w:tcPr>
            <w:tcW w:w="1620" w:type="dxa"/>
          </w:tcPr>
          <w:p w:rsidR="003C047E" w:rsidRDefault="003C047E" w:rsidP="00C619ED">
            <w:pPr>
              <w:jc w:val="center"/>
            </w:pPr>
            <w:r>
              <w:t>3.179</w:t>
            </w:r>
          </w:p>
        </w:tc>
        <w:tc>
          <w:tcPr>
            <w:tcW w:w="4386" w:type="dxa"/>
          </w:tcPr>
          <w:p w:rsidR="003C047E" w:rsidRDefault="003C047E" w:rsidP="00C619ED">
            <w:pPr>
              <w:jc w:val="center"/>
            </w:pPr>
            <w:r>
              <w:t>0.254</w:t>
            </w:r>
          </w:p>
        </w:tc>
      </w:tr>
      <w:tr w:rsidR="003C047E" w:rsidTr="00C619ED">
        <w:tblPrEx>
          <w:tblCellMar>
            <w:top w:w="0" w:type="dxa"/>
            <w:bottom w:w="0" w:type="dxa"/>
          </w:tblCellMar>
        </w:tblPrEx>
        <w:tc>
          <w:tcPr>
            <w:tcW w:w="850" w:type="dxa"/>
          </w:tcPr>
          <w:p w:rsidR="003C047E" w:rsidRDefault="003C047E" w:rsidP="00C619ED">
            <w:pPr>
              <w:jc w:val="center"/>
            </w:pPr>
            <w:r>
              <w:t>5</w:t>
            </w:r>
          </w:p>
        </w:tc>
        <w:tc>
          <w:tcPr>
            <w:tcW w:w="1271" w:type="dxa"/>
          </w:tcPr>
          <w:p w:rsidR="003C047E" w:rsidRDefault="003C047E" w:rsidP="00C619ED">
            <w:pPr>
              <w:jc w:val="center"/>
            </w:pPr>
            <w:r>
              <w:t>128</w:t>
            </w:r>
          </w:p>
        </w:tc>
        <w:tc>
          <w:tcPr>
            <w:tcW w:w="3033" w:type="dxa"/>
          </w:tcPr>
          <w:p w:rsidR="003C047E" w:rsidRDefault="003C047E" w:rsidP="00C619ED">
            <w:pPr>
              <w:jc w:val="center"/>
            </w:pPr>
            <w:r>
              <w:t>17.781</w:t>
            </w:r>
          </w:p>
        </w:tc>
        <w:tc>
          <w:tcPr>
            <w:tcW w:w="1800" w:type="dxa"/>
          </w:tcPr>
          <w:p w:rsidR="003C047E" w:rsidRDefault="003C047E" w:rsidP="00C619ED">
            <w:pPr>
              <w:jc w:val="center"/>
            </w:pPr>
            <w:r>
              <w:t>4.975</w:t>
            </w:r>
          </w:p>
        </w:tc>
        <w:tc>
          <w:tcPr>
            <w:tcW w:w="1620" w:type="dxa"/>
          </w:tcPr>
          <w:p w:rsidR="003C047E" w:rsidRDefault="003C047E" w:rsidP="00C619ED">
            <w:pPr>
              <w:jc w:val="center"/>
            </w:pPr>
            <w:r>
              <w:t>-0.689</w:t>
            </w:r>
          </w:p>
        </w:tc>
        <w:tc>
          <w:tcPr>
            <w:tcW w:w="1620" w:type="dxa"/>
          </w:tcPr>
          <w:p w:rsidR="003C047E" w:rsidRDefault="003C047E" w:rsidP="00C619ED">
            <w:pPr>
              <w:jc w:val="center"/>
            </w:pPr>
            <w:r>
              <w:t>2.836</w:t>
            </w:r>
          </w:p>
        </w:tc>
        <w:tc>
          <w:tcPr>
            <w:tcW w:w="4386" w:type="dxa"/>
          </w:tcPr>
          <w:p w:rsidR="003C047E" w:rsidRDefault="003C047E" w:rsidP="00C619ED">
            <w:pPr>
              <w:jc w:val="center"/>
            </w:pPr>
            <w:r>
              <w:t>0.280</w:t>
            </w:r>
          </w:p>
        </w:tc>
      </w:tr>
      <w:tr w:rsidR="003C047E" w:rsidTr="00C619ED">
        <w:tblPrEx>
          <w:tblCellMar>
            <w:top w:w="0" w:type="dxa"/>
            <w:bottom w:w="0" w:type="dxa"/>
          </w:tblCellMar>
        </w:tblPrEx>
        <w:tc>
          <w:tcPr>
            <w:tcW w:w="850" w:type="dxa"/>
          </w:tcPr>
          <w:p w:rsidR="003C047E" w:rsidRDefault="003C047E" w:rsidP="00C619ED">
            <w:pPr>
              <w:jc w:val="center"/>
            </w:pPr>
            <w:r>
              <w:t>6</w:t>
            </w:r>
          </w:p>
        </w:tc>
        <w:tc>
          <w:tcPr>
            <w:tcW w:w="1271" w:type="dxa"/>
          </w:tcPr>
          <w:p w:rsidR="003C047E" w:rsidRDefault="003C047E" w:rsidP="00C619ED">
            <w:pPr>
              <w:jc w:val="center"/>
            </w:pPr>
            <w:r>
              <w:t>128</w:t>
            </w:r>
          </w:p>
        </w:tc>
        <w:tc>
          <w:tcPr>
            <w:tcW w:w="3033" w:type="dxa"/>
          </w:tcPr>
          <w:p w:rsidR="003C047E" w:rsidRDefault="003C047E" w:rsidP="00C619ED">
            <w:pPr>
              <w:jc w:val="center"/>
            </w:pPr>
            <w:r>
              <w:t>13.852</w:t>
            </w:r>
          </w:p>
        </w:tc>
        <w:tc>
          <w:tcPr>
            <w:tcW w:w="1800" w:type="dxa"/>
          </w:tcPr>
          <w:p w:rsidR="003C047E" w:rsidRDefault="003C047E" w:rsidP="00C619ED">
            <w:pPr>
              <w:jc w:val="center"/>
            </w:pPr>
            <w:r>
              <w:t>3.130</w:t>
            </w:r>
          </w:p>
        </w:tc>
        <w:tc>
          <w:tcPr>
            <w:tcW w:w="1620" w:type="dxa"/>
          </w:tcPr>
          <w:p w:rsidR="003C047E" w:rsidRDefault="003C047E" w:rsidP="00C619ED">
            <w:pPr>
              <w:jc w:val="center"/>
            </w:pPr>
            <w:r>
              <w:t>0.428</w:t>
            </w:r>
          </w:p>
        </w:tc>
        <w:tc>
          <w:tcPr>
            <w:tcW w:w="1620" w:type="dxa"/>
          </w:tcPr>
          <w:p w:rsidR="003C047E" w:rsidRDefault="003C047E" w:rsidP="00C619ED">
            <w:pPr>
              <w:jc w:val="center"/>
            </w:pPr>
            <w:r>
              <w:t>2.398</w:t>
            </w:r>
          </w:p>
        </w:tc>
        <w:tc>
          <w:tcPr>
            <w:tcW w:w="4386" w:type="dxa"/>
          </w:tcPr>
          <w:p w:rsidR="003C047E" w:rsidRDefault="003C047E" w:rsidP="00C619ED">
            <w:pPr>
              <w:jc w:val="center"/>
            </w:pPr>
            <w:r>
              <w:t>0.226</w:t>
            </w:r>
          </w:p>
        </w:tc>
      </w:tr>
      <w:tr w:rsidR="003C047E" w:rsidTr="00C619ED">
        <w:tblPrEx>
          <w:tblCellMar>
            <w:top w:w="0" w:type="dxa"/>
            <w:bottom w:w="0" w:type="dxa"/>
          </w:tblCellMar>
        </w:tblPrEx>
        <w:tc>
          <w:tcPr>
            <w:tcW w:w="850" w:type="dxa"/>
          </w:tcPr>
          <w:p w:rsidR="003C047E" w:rsidRDefault="003C047E" w:rsidP="00C619ED">
            <w:pPr>
              <w:jc w:val="center"/>
            </w:pPr>
            <w:r>
              <w:t>7</w:t>
            </w:r>
          </w:p>
        </w:tc>
        <w:tc>
          <w:tcPr>
            <w:tcW w:w="1271" w:type="dxa"/>
          </w:tcPr>
          <w:p w:rsidR="003C047E" w:rsidRDefault="003C047E" w:rsidP="00C619ED">
            <w:pPr>
              <w:jc w:val="center"/>
            </w:pPr>
            <w:r>
              <w:t>128</w:t>
            </w:r>
          </w:p>
        </w:tc>
        <w:tc>
          <w:tcPr>
            <w:tcW w:w="3033" w:type="dxa"/>
          </w:tcPr>
          <w:p w:rsidR="003C047E" w:rsidRDefault="003C047E" w:rsidP="00C619ED">
            <w:pPr>
              <w:jc w:val="center"/>
            </w:pPr>
            <w:r>
              <w:t>18.648</w:t>
            </w:r>
          </w:p>
        </w:tc>
        <w:tc>
          <w:tcPr>
            <w:tcW w:w="1800" w:type="dxa"/>
          </w:tcPr>
          <w:p w:rsidR="003C047E" w:rsidRDefault="003C047E" w:rsidP="00C619ED">
            <w:pPr>
              <w:jc w:val="center"/>
            </w:pPr>
            <w:r>
              <w:t>4.874</w:t>
            </w:r>
          </w:p>
        </w:tc>
        <w:tc>
          <w:tcPr>
            <w:tcW w:w="1620" w:type="dxa"/>
          </w:tcPr>
          <w:p w:rsidR="003C047E" w:rsidRDefault="003C047E" w:rsidP="00C619ED">
            <w:pPr>
              <w:jc w:val="center"/>
            </w:pPr>
            <w:r>
              <w:t>-0.882</w:t>
            </w:r>
          </w:p>
        </w:tc>
        <w:tc>
          <w:tcPr>
            <w:tcW w:w="1620" w:type="dxa"/>
          </w:tcPr>
          <w:p w:rsidR="003C047E" w:rsidRDefault="003C047E" w:rsidP="00C619ED">
            <w:pPr>
              <w:jc w:val="center"/>
            </w:pPr>
            <w:r>
              <w:t>3.402</w:t>
            </w:r>
          </w:p>
        </w:tc>
        <w:tc>
          <w:tcPr>
            <w:tcW w:w="4386" w:type="dxa"/>
          </w:tcPr>
          <w:p w:rsidR="003C047E" w:rsidRDefault="003C047E" w:rsidP="00C619ED">
            <w:pPr>
              <w:jc w:val="center"/>
            </w:pPr>
            <w:r>
              <w:t>0.261</w:t>
            </w:r>
          </w:p>
        </w:tc>
      </w:tr>
      <w:tr w:rsidR="003C047E" w:rsidTr="00C619ED">
        <w:tblPrEx>
          <w:tblCellMar>
            <w:top w:w="0" w:type="dxa"/>
            <w:bottom w:w="0" w:type="dxa"/>
          </w:tblCellMar>
        </w:tblPrEx>
        <w:tc>
          <w:tcPr>
            <w:tcW w:w="850" w:type="dxa"/>
          </w:tcPr>
          <w:p w:rsidR="003C047E" w:rsidRDefault="003C047E" w:rsidP="00C619ED">
            <w:pPr>
              <w:jc w:val="center"/>
            </w:pPr>
            <w:r>
              <w:t>8</w:t>
            </w:r>
          </w:p>
        </w:tc>
        <w:tc>
          <w:tcPr>
            <w:tcW w:w="1271" w:type="dxa"/>
          </w:tcPr>
          <w:p w:rsidR="003C047E" w:rsidRDefault="003C047E" w:rsidP="00C619ED">
            <w:pPr>
              <w:jc w:val="center"/>
            </w:pPr>
            <w:r>
              <w:t>128</w:t>
            </w:r>
          </w:p>
        </w:tc>
        <w:tc>
          <w:tcPr>
            <w:tcW w:w="3033" w:type="dxa"/>
          </w:tcPr>
          <w:p w:rsidR="003C047E" w:rsidRDefault="003C047E" w:rsidP="00C619ED">
            <w:pPr>
              <w:jc w:val="center"/>
            </w:pPr>
            <w:r>
              <w:t>15.422</w:t>
            </w:r>
          </w:p>
        </w:tc>
        <w:tc>
          <w:tcPr>
            <w:tcW w:w="1800" w:type="dxa"/>
          </w:tcPr>
          <w:p w:rsidR="003C047E" w:rsidRDefault="003C047E" w:rsidP="00C619ED">
            <w:pPr>
              <w:jc w:val="center"/>
            </w:pPr>
            <w:r>
              <w:t>3.628</w:t>
            </w:r>
          </w:p>
        </w:tc>
        <w:tc>
          <w:tcPr>
            <w:tcW w:w="1620" w:type="dxa"/>
          </w:tcPr>
          <w:p w:rsidR="003C047E" w:rsidRDefault="003C047E" w:rsidP="00C619ED">
            <w:pPr>
              <w:jc w:val="center"/>
            </w:pPr>
            <w:r>
              <w:t>-0.185</w:t>
            </w:r>
          </w:p>
        </w:tc>
        <w:tc>
          <w:tcPr>
            <w:tcW w:w="1620" w:type="dxa"/>
          </w:tcPr>
          <w:p w:rsidR="003C047E" w:rsidRDefault="003C047E" w:rsidP="00C619ED">
            <w:pPr>
              <w:jc w:val="center"/>
            </w:pPr>
            <w:r>
              <w:t>2.489</w:t>
            </w:r>
          </w:p>
        </w:tc>
        <w:tc>
          <w:tcPr>
            <w:tcW w:w="4386" w:type="dxa"/>
          </w:tcPr>
          <w:p w:rsidR="003C047E" w:rsidRDefault="003C047E" w:rsidP="00C619ED">
            <w:pPr>
              <w:jc w:val="center"/>
            </w:pPr>
            <w:r>
              <w:t>0.235</w:t>
            </w:r>
          </w:p>
        </w:tc>
      </w:tr>
      <w:tr w:rsidR="003C047E" w:rsidTr="00C619ED">
        <w:tblPrEx>
          <w:tblCellMar>
            <w:top w:w="0" w:type="dxa"/>
            <w:bottom w:w="0" w:type="dxa"/>
          </w:tblCellMar>
        </w:tblPrEx>
        <w:tc>
          <w:tcPr>
            <w:tcW w:w="850" w:type="dxa"/>
          </w:tcPr>
          <w:p w:rsidR="003C047E" w:rsidRDefault="003C047E" w:rsidP="00C619ED">
            <w:pPr>
              <w:jc w:val="center"/>
            </w:pPr>
            <w:r>
              <w:t>9</w:t>
            </w:r>
          </w:p>
        </w:tc>
        <w:tc>
          <w:tcPr>
            <w:tcW w:w="1271" w:type="dxa"/>
          </w:tcPr>
          <w:p w:rsidR="003C047E" w:rsidRDefault="003C047E" w:rsidP="00C619ED">
            <w:pPr>
              <w:jc w:val="center"/>
            </w:pPr>
            <w:r>
              <w:t>128</w:t>
            </w:r>
          </w:p>
        </w:tc>
        <w:tc>
          <w:tcPr>
            <w:tcW w:w="3033" w:type="dxa"/>
          </w:tcPr>
          <w:p w:rsidR="003C047E" w:rsidRDefault="003C047E" w:rsidP="00C619ED">
            <w:pPr>
              <w:jc w:val="center"/>
            </w:pPr>
            <w:r>
              <w:t>13.359</w:t>
            </w:r>
          </w:p>
        </w:tc>
        <w:tc>
          <w:tcPr>
            <w:tcW w:w="1800" w:type="dxa"/>
          </w:tcPr>
          <w:p w:rsidR="003C047E" w:rsidRDefault="003C047E" w:rsidP="00C619ED">
            <w:pPr>
              <w:jc w:val="center"/>
            </w:pPr>
            <w:r>
              <w:t>4.690</w:t>
            </w:r>
          </w:p>
        </w:tc>
        <w:tc>
          <w:tcPr>
            <w:tcW w:w="1620" w:type="dxa"/>
          </w:tcPr>
          <w:p w:rsidR="003C047E" w:rsidRDefault="003C047E" w:rsidP="00C619ED">
            <w:pPr>
              <w:jc w:val="center"/>
            </w:pPr>
            <w:r>
              <w:t>-0.306</w:t>
            </w:r>
          </w:p>
        </w:tc>
        <w:tc>
          <w:tcPr>
            <w:tcW w:w="1620" w:type="dxa"/>
          </w:tcPr>
          <w:p w:rsidR="003C047E" w:rsidRDefault="003C047E" w:rsidP="00C619ED">
            <w:pPr>
              <w:jc w:val="center"/>
            </w:pPr>
            <w:r>
              <w:t>3.239</w:t>
            </w:r>
          </w:p>
        </w:tc>
        <w:tc>
          <w:tcPr>
            <w:tcW w:w="4386" w:type="dxa"/>
          </w:tcPr>
          <w:p w:rsidR="003C047E" w:rsidRDefault="003C047E" w:rsidP="00C619ED">
            <w:pPr>
              <w:jc w:val="center"/>
            </w:pPr>
            <w:r>
              <w:t>0.351</w:t>
            </w:r>
          </w:p>
        </w:tc>
      </w:tr>
      <w:tr w:rsidR="003C047E" w:rsidTr="00C619ED">
        <w:tblPrEx>
          <w:tblCellMar>
            <w:top w:w="0" w:type="dxa"/>
            <w:bottom w:w="0" w:type="dxa"/>
          </w:tblCellMar>
        </w:tblPrEx>
        <w:tc>
          <w:tcPr>
            <w:tcW w:w="850" w:type="dxa"/>
          </w:tcPr>
          <w:p w:rsidR="003C047E" w:rsidRDefault="003C047E" w:rsidP="00C619ED">
            <w:pPr>
              <w:jc w:val="center"/>
            </w:pPr>
            <w:r>
              <w:t>10</w:t>
            </w:r>
          </w:p>
        </w:tc>
        <w:tc>
          <w:tcPr>
            <w:tcW w:w="1271" w:type="dxa"/>
          </w:tcPr>
          <w:p w:rsidR="003C047E" w:rsidRDefault="003C047E" w:rsidP="00C619ED">
            <w:pPr>
              <w:jc w:val="center"/>
            </w:pPr>
            <w:r>
              <w:t>128</w:t>
            </w:r>
          </w:p>
        </w:tc>
        <w:tc>
          <w:tcPr>
            <w:tcW w:w="3033" w:type="dxa"/>
          </w:tcPr>
          <w:p w:rsidR="003C047E" w:rsidRDefault="003C047E" w:rsidP="00C619ED">
            <w:pPr>
              <w:jc w:val="center"/>
            </w:pPr>
            <w:r>
              <w:t>14.383</w:t>
            </w:r>
          </w:p>
        </w:tc>
        <w:tc>
          <w:tcPr>
            <w:tcW w:w="1800" w:type="dxa"/>
          </w:tcPr>
          <w:p w:rsidR="003C047E" w:rsidRDefault="003C047E" w:rsidP="00C619ED">
            <w:pPr>
              <w:jc w:val="center"/>
            </w:pPr>
            <w:r>
              <w:t>4.674</w:t>
            </w:r>
          </w:p>
        </w:tc>
        <w:tc>
          <w:tcPr>
            <w:tcW w:w="1620" w:type="dxa"/>
          </w:tcPr>
          <w:p w:rsidR="003C047E" w:rsidRDefault="003C047E" w:rsidP="00C619ED">
            <w:pPr>
              <w:jc w:val="center"/>
            </w:pPr>
            <w:r>
              <w:t>-0.262</w:t>
            </w:r>
          </w:p>
        </w:tc>
        <w:tc>
          <w:tcPr>
            <w:tcW w:w="1620" w:type="dxa"/>
          </w:tcPr>
          <w:p w:rsidR="003C047E" w:rsidRDefault="003C047E" w:rsidP="00C619ED">
            <w:pPr>
              <w:jc w:val="center"/>
            </w:pPr>
            <w:r>
              <w:t>2.840</w:t>
            </w:r>
          </w:p>
        </w:tc>
        <w:tc>
          <w:tcPr>
            <w:tcW w:w="4386" w:type="dxa"/>
          </w:tcPr>
          <w:p w:rsidR="003C047E" w:rsidRDefault="003C047E" w:rsidP="00C619ED">
            <w:pPr>
              <w:jc w:val="center"/>
            </w:pPr>
            <w:r>
              <w:t>0.325</w:t>
            </w:r>
          </w:p>
        </w:tc>
      </w:tr>
      <w:tr w:rsidR="003C047E" w:rsidTr="00C619ED">
        <w:tblPrEx>
          <w:tblCellMar>
            <w:top w:w="0" w:type="dxa"/>
            <w:bottom w:w="0" w:type="dxa"/>
          </w:tblCellMar>
        </w:tblPrEx>
        <w:tc>
          <w:tcPr>
            <w:tcW w:w="850" w:type="dxa"/>
          </w:tcPr>
          <w:p w:rsidR="003C047E" w:rsidRDefault="003C047E" w:rsidP="00C619ED">
            <w:pPr>
              <w:jc w:val="center"/>
            </w:pPr>
            <w:r>
              <w:t>11</w:t>
            </w:r>
          </w:p>
        </w:tc>
        <w:tc>
          <w:tcPr>
            <w:tcW w:w="1271" w:type="dxa"/>
          </w:tcPr>
          <w:p w:rsidR="003C047E" w:rsidRDefault="003C047E" w:rsidP="00C619ED">
            <w:pPr>
              <w:jc w:val="center"/>
            </w:pPr>
            <w:r>
              <w:t>128</w:t>
            </w:r>
          </w:p>
        </w:tc>
        <w:tc>
          <w:tcPr>
            <w:tcW w:w="3033" w:type="dxa"/>
          </w:tcPr>
          <w:p w:rsidR="003C047E" w:rsidRDefault="003C047E" w:rsidP="00C619ED">
            <w:pPr>
              <w:jc w:val="center"/>
            </w:pPr>
            <w:r>
              <w:t>15.625</w:t>
            </w:r>
          </w:p>
        </w:tc>
        <w:tc>
          <w:tcPr>
            <w:tcW w:w="1800" w:type="dxa"/>
          </w:tcPr>
          <w:p w:rsidR="003C047E" w:rsidRDefault="003C047E" w:rsidP="00C619ED">
            <w:pPr>
              <w:jc w:val="center"/>
            </w:pPr>
            <w:r>
              <w:t>4.054</w:t>
            </w:r>
          </w:p>
        </w:tc>
        <w:tc>
          <w:tcPr>
            <w:tcW w:w="1620" w:type="dxa"/>
          </w:tcPr>
          <w:p w:rsidR="003C047E" w:rsidRDefault="003C047E" w:rsidP="00C619ED">
            <w:pPr>
              <w:jc w:val="center"/>
            </w:pPr>
            <w:r>
              <w:t>-0.333</w:t>
            </w:r>
          </w:p>
        </w:tc>
        <w:tc>
          <w:tcPr>
            <w:tcW w:w="1620" w:type="dxa"/>
          </w:tcPr>
          <w:p w:rsidR="003C047E" w:rsidRDefault="003C047E" w:rsidP="00C619ED">
            <w:pPr>
              <w:jc w:val="center"/>
            </w:pPr>
            <w:r>
              <w:t>3.564</w:t>
            </w:r>
          </w:p>
        </w:tc>
        <w:tc>
          <w:tcPr>
            <w:tcW w:w="4386" w:type="dxa"/>
          </w:tcPr>
          <w:p w:rsidR="003C047E" w:rsidRDefault="003C047E" w:rsidP="00C619ED">
            <w:pPr>
              <w:jc w:val="center"/>
            </w:pPr>
            <w:r>
              <w:t>0.259</w:t>
            </w:r>
          </w:p>
        </w:tc>
      </w:tr>
      <w:tr w:rsidR="003C047E" w:rsidTr="00C619ED">
        <w:tblPrEx>
          <w:tblCellMar>
            <w:top w:w="0" w:type="dxa"/>
            <w:bottom w:w="0" w:type="dxa"/>
          </w:tblCellMar>
        </w:tblPrEx>
        <w:tc>
          <w:tcPr>
            <w:tcW w:w="850" w:type="dxa"/>
          </w:tcPr>
          <w:p w:rsidR="003C047E" w:rsidRDefault="003C047E" w:rsidP="00C619ED">
            <w:pPr>
              <w:jc w:val="center"/>
            </w:pPr>
            <w:r>
              <w:t>12</w:t>
            </w:r>
          </w:p>
        </w:tc>
        <w:tc>
          <w:tcPr>
            <w:tcW w:w="1271" w:type="dxa"/>
          </w:tcPr>
          <w:p w:rsidR="003C047E" w:rsidRDefault="003C047E" w:rsidP="00C619ED">
            <w:pPr>
              <w:jc w:val="center"/>
            </w:pPr>
            <w:r>
              <w:t>128</w:t>
            </w:r>
          </w:p>
        </w:tc>
        <w:tc>
          <w:tcPr>
            <w:tcW w:w="3033" w:type="dxa"/>
          </w:tcPr>
          <w:p w:rsidR="003C047E" w:rsidRDefault="003C047E" w:rsidP="00C619ED">
            <w:pPr>
              <w:jc w:val="center"/>
            </w:pPr>
            <w:r>
              <w:t>13.039</w:t>
            </w:r>
          </w:p>
        </w:tc>
        <w:tc>
          <w:tcPr>
            <w:tcW w:w="1800" w:type="dxa"/>
          </w:tcPr>
          <w:p w:rsidR="003C047E" w:rsidRDefault="003C047E" w:rsidP="00C619ED">
            <w:pPr>
              <w:jc w:val="center"/>
            </w:pPr>
            <w:r>
              <w:t>4.952</w:t>
            </w:r>
          </w:p>
        </w:tc>
        <w:tc>
          <w:tcPr>
            <w:tcW w:w="1620" w:type="dxa"/>
          </w:tcPr>
          <w:p w:rsidR="003C047E" w:rsidRDefault="003C047E" w:rsidP="00C619ED">
            <w:pPr>
              <w:jc w:val="center"/>
            </w:pPr>
            <w:r>
              <w:t>-0.079</w:t>
            </w:r>
          </w:p>
        </w:tc>
        <w:tc>
          <w:tcPr>
            <w:tcW w:w="1620" w:type="dxa"/>
          </w:tcPr>
          <w:p w:rsidR="003C047E" w:rsidRDefault="003C047E" w:rsidP="00C619ED">
            <w:pPr>
              <w:jc w:val="center"/>
            </w:pPr>
            <w:r>
              <w:t>2.357</w:t>
            </w:r>
          </w:p>
        </w:tc>
        <w:tc>
          <w:tcPr>
            <w:tcW w:w="4386" w:type="dxa"/>
          </w:tcPr>
          <w:p w:rsidR="003C047E" w:rsidRDefault="003C047E" w:rsidP="00C619ED">
            <w:pPr>
              <w:jc w:val="center"/>
            </w:pPr>
            <w:r>
              <w:t>0.380</w:t>
            </w:r>
          </w:p>
        </w:tc>
      </w:tr>
      <w:tr w:rsidR="003C047E" w:rsidTr="00C619ED">
        <w:tblPrEx>
          <w:tblCellMar>
            <w:top w:w="0" w:type="dxa"/>
            <w:bottom w:w="0" w:type="dxa"/>
          </w:tblCellMar>
        </w:tblPrEx>
        <w:tc>
          <w:tcPr>
            <w:tcW w:w="850" w:type="dxa"/>
          </w:tcPr>
          <w:p w:rsidR="003C047E" w:rsidRDefault="003C047E" w:rsidP="00C619ED">
            <w:pPr>
              <w:jc w:val="center"/>
            </w:pPr>
            <w:r>
              <w:t>13</w:t>
            </w:r>
          </w:p>
        </w:tc>
        <w:tc>
          <w:tcPr>
            <w:tcW w:w="1271" w:type="dxa"/>
          </w:tcPr>
          <w:p w:rsidR="003C047E" w:rsidRDefault="003C047E" w:rsidP="00C619ED">
            <w:pPr>
              <w:jc w:val="center"/>
            </w:pPr>
            <w:r>
              <w:t>128</w:t>
            </w:r>
          </w:p>
        </w:tc>
        <w:tc>
          <w:tcPr>
            <w:tcW w:w="3033" w:type="dxa"/>
          </w:tcPr>
          <w:p w:rsidR="003C047E" w:rsidRDefault="003C047E" w:rsidP="00C619ED">
            <w:pPr>
              <w:jc w:val="center"/>
            </w:pPr>
            <w:r>
              <w:t>12.875</w:t>
            </w:r>
          </w:p>
        </w:tc>
        <w:tc>
          <w:tcPr>
            <w:tcW w:w="1800" w:type="dxa"/>
          </w:tcPr>
          <w:p w:rsidR="003C047E" w:rsidRDefault="003C047E" w:rsidP="00C619ED">
            <w:pPr>
              <w:jc w:val="center"/>
            </w:pPr>
            <w:r>
              <w:t>3.553</w:t>
            </w:r>
          </w:p>
        </w:tc>
        <w:tc>
          <w:tcPr>
            <w:tcW w:w="1620" w:type="dxa"/>
          </w:tcPr>
          <w:p w:rsidR="003C047E" w:rsidRDefault="003C047E" w:rsidP="00C619ED">
            <w:pPr>
              <w:jc w:val="center"/>
            </w:pPr>
            <w:r>
              <w:t>-0.221</w:t>
            </w:r>
          </w:p>
        </w:tc>
        <w:tc>
          <w:tcPr>
            <w:tcW w:w="1620" w:type="dxa"/>
          </w:tcPr>
          <w:p w:rsidR="003C047E" w:rsidRDefault="003C047E" w:rsidP="00C619ED">
            <w:pPr>
              <w:jc w:val="center"/>
            </w:pPr>
            <w:r>
              <w:t>2.491</w:t>
            </w:r>
          </w:p>
        </w:tc>
        <w:tc>
          <w:tcPr>
            <w:tcW w:w="4386" w:type="dxa"/>
          </w:tcPr>
          <w:p w:rsidR="003C047E" w:rsidRDefault="003C047E" w:rsidP="00C619ED">
            <w:pPr>
              <w:jc w:val="center"/>
            </w:pPr>
            <w:r>
              <w:t>0.276</w:t>
            </w:r>
          </w:p>
        </w:tc>
      </w:tr>
      <w:tr w:rsidR="003C047E" w:rsidTr="00C619ED">
        <w:tblPrEx>
          <w:tblCellMar>
            <w:top w:w="0" w:type="dxa"/>
            <w:bottom w:w="0" w:type="dxa"/>
          </w:tblCellMar>
        </w:tblPrEx>
        <w:tc>
          <w:tcPr>
            <w:tcW w:w="850" w:type="dxa"/>
          </w:tcPr>
          <w:p w:rsidR="003C047E" w:rsidRDefault="003C047E" w:rsidP="00C619ED">
            <w:pPr>
              <w:jc w:val="center"/>
            </w:pPr>
            <w:r>
              <w:t>14</w:t>
            </w:r>
          </w:p>
        </w:tc>
        <w:tc>
          <w:tcPr>
            <w:tcW w:w="1271" w:type="dxa"/>
          </w:tcPr>
          <w:p w:rsidR="003C047E" w:rsidRDefault="003C047E" w:rsidP="00C619ED">
            <w:pPr>
              <w:jc w:val="center"/>
            </w:pPr>
            <w:r>
              <w:t>128</w:t>
            </w:r>
          </w:p>
        </w:tc>
        <w:tc>
          <w:tcPr>
            <w:tcW w:w="3033" w:type="dxa"/>
          </w:tcPr>
          <w:p w:rsidR="003C047E" w:rsidRDefault="003C047E" w:rsidP="00C619ED">
            <w:pPr>
              <w:jc w:val="center"/>
            </w:pPr>
            <w:r>
              <w:t>17.016</w:t>
            </w:r>
          </w:p>
        </w:tc>
        <w:tc>
          <w:tcPr>
            <w:tcW w:w="1800" w:type="dxa"/>
          </w:tcPr>
          <w:p w:rsidR="003C047E" w:rsidRDefault="003C047E" w:rsidP="00C619ED">
            <w:pPr>
              <w:jc w:val="center"/>
            </w:pPr>
            <w:r>
              <w:t>6.103</w:t>
            </w:r>
          </w:p>
        </w:tc>
        <w:tc>
          <w:tcPr>
            <w:tcW w:w="1620" w:type="dxa"/>
          </w:tcPr>
          <w:p w:rsidR="003C047E" w:rsidRDefault="003C047E" w:rsidP="00C619ED">
            <w:pPr>
              <w:jc w:val="center"/>
            </w:pPr>
            <w:r>
              <w:t>-0.359</w:t>
            </w:r>
          </w:p>
        </w:tc>
        <w:tc>
          <w:tcPr>
            <w:tcW w:w="1620" w:type="dxa"/>
          </w:tcPr>
          <w:p w:rsidR="003C047E" w:rsidRDefault="003C047E" w:rsidP="00C619ED">
            <w:pPr>
              <w:jc w:val="center"/>
            </w:pPr>
            <w:r>
              <w:t>1.938</w:t>
            </w:r>
          </w:p>
        </w:tc>
        <w:tc>
          <w:tcPr>
            <w:tcW w:w="4386" w:type="dxa"/>
          </w:tcPr>
          <w:p w:rsidR="003C047E" w:rsidRDefault="003C047E" w:rsidP="00C619ED">
            <w:pPr>
              <w:jc w:val="center"/>
            </w:pPr>
            <w:r>
              <w:t>0.359</w:t>
            </w:r>
          </w:p>
        </w:tc>
      </w:tr>
      <w:tr w:rsidR="003C047E" w:rsidTr="00C619ED">
        <w:tblPrEx>
          <w:tblCellMar>
            <w:top w:w="0" w:type="dxa"/>
            <w:bottom w:w="0" w:type="dxa"/>
          </w:tblCellMar>
        </w:tblPrEx>
        <w:tc>
          <w:tcPr>
            <w:tcW w:w="850" w:type="dxa"/>
          </w:tcPr>
          <w:p w:rsidR="003C047E" w:rsidRDefault="003C047E" w:rsidP="00C619ED">
            <w:pPr>
              <w:jc w:val="center"/>
            </w:pPr>
            <w:r>
              <w:t>15</w:t>
            </w:r>
          </w:p>
        </w:tc>
        <w:tc>
          <w:tcPr>
            <w:tcW w:w="1271" w:type="dxa"/>
          </w:tcPr>
          <w:p w:rsidR="003C047E" w:rsidRDefault="003C047E" w:rsidP="00C619ED">
            <w:pPr>
              <w:jc w:val="center"/>
            </w:pPr>
            <w:r>
              <w:t>128</w:t>
            </w:r>
          </w:p>
        </w:tc>
        <w:tc>
          <w:tcPr>
            <w:tcW w:w="3033" w:type="dxa"/>
          </w:tcPr>
          <w:p w:rsidR="003C047E" w:rsidRDefault="003C047E" w:rsidP="00C619ED">
            <w:pPr>
              <w:jc w:val="center"/>
            </w:pPr>
            <w:r>
              <w:t>6.305</w:t>
            </w:r>
          </w:p>
        </w:tc>
        <w:tc>
          <w:tcPr>
            <w:tcW w:w="1800" w:type="dxa"/>
          </w:tcPr>
          <w:p w:rsidR="003C047E" w:rsidRDefault="003C047E" w:rsidP="00C619ED">
            <w:pPr>
              <w:jc w:val="center"/>
            </w:pPr>
            <w:r>
              <w:t>2.006</w:t>
            </w:r>
          </w:p>
        </w:tc>
        <w:tc>
          <w:tcPr>
            <w:tcW w:w="1620" w:type="dxa"/>
          </w:tcPr>
          <w:p w:rsidR="003C047E" w:rsidRDefault="003C047E" w:rsidP="00C619ED">
            <w:pPr>
              <w:jc w:val="center"/>
            </w:pPr>
            <w:r>
              <w:t>-0.868</w:t>
            </w:r>
          </w:p>
        </w:tc>
        <w:tc>
          <w:tcPr>
            <w:tcW w:w="1620" w:type="dxa"/>
          </w:tcPr>
          <w:p w:rsidR="003C047E" w:rsidRDefault="003C047E" w:rsidP="00C619ED">
            <w:pPr>
              <w:jc w:val="center"/>
            </w:pPr>
            <w:r>
              <w:t>3.798</w:t>
            </w:r>
          </w:p>
        </w:tc>
        <w:tc>
          <w:tcPr>
            <w:tcW w:w="4386" w:type="dxa"/>
          </w:tcPr>
          <w:p w:rsidR="003C047E" w:rsidRDefault="003C047E" w:rsidP="00C619ED">
            <w:pPr>
              <w:jc w:val="center"/>
            </w:pPr>
            <w:r>
              <w:t>0.318</w:t>
            </w:r>
          </w:p>
        </w:tc>
      </w:tr>
      <w:tr w:rsidR="003C047E" w:rsidTr="00C619ED">
        <w:tblPrEx>
          <w:tblCellMar>
            <w:top w:w="0" w:type="dxa"/>
            <w:bottom w:w="0" w:type="dxa"/>
          </w:tblCellMar>
        </w:tblPrEx>
        <w:tc>
          <w:tcPr>
            <w:tcW w:w="850" w:type="dxa"/>
          </w:tcPr>
          <w:p w:rsidR="003C047E" w:rsidRDefault="003C047E" w:rsidP="00C619ED">
            <w:pPr>
              <w:jc w:val="center"/>
            </w:pPr>
            <w:r>
              <w:t>16</w:t>
            </w:r>
          </w:p>
        </w:tc>
        <w:tc>
          <w:tcPr>
            <w:tcW w:w="1271" w:type="dxa"/>
          </w:tcPr>
          <w:p w:rsidR="003C047E" w:rsidRDefault="003C047E" w:rsidP="00C619ED">
            <w:pPr>
              <w:jc w:val="center"/>
            </w:pPr>
            <w:r>
              <w:t>128</w:t>
            </w:r>
          </w:p>
        </w:tc>
        <w:tc>
          <w:tcPr>
            <w:tcW w:w="3033" w:type="dxa"/>
          </w:tcPr>
          <w:p w:rsidR="003C047E" w:rsidRDefault="003C047E" w:rsidP="00C619ED">
            <w:pPr>
              <w:jc w:val="center"/>
            </w:pPr>
            <w:r>
              <w:t>4.594</w:t>
            </w:r>
          </w:p>
        </w:tc>
        <w:tc>
          <w:tcPr>
            <w:tcW w:w="1800" w:type="dxa"/>
          </w:tcPr>
          <w:p w:rsidR="003C047E" w:rsidRDefault="003C047E" w:rsidP="00C619ED">
            <w:pPr>
              <w:jc w:val="center"/>
            </w:pPr>
            <w:r>
              <w:t>1.665</w:t>
            </w:r>
          </w:p>
        </w:tc>
        <w:tc>
          <w:tcPr>
            <w:tcW w:w="1620" w:type="dxa"/>
          </w:tcPr>
          <w:p w:rsidR="003C047E" w:rsidRDefault="003C047E" w:rsidP="00C619ED">
            <w:pPr>
              <w:jc w:val="center"/>
            </w:pPr>
            <w:r>
              <w:t>-0.113</w:t>
            </w:r>
          </w:p>
        </w:tc>
        <w:tc>
          <w:tcPr>
            <w:tcW w:w="1620" w:type="dxa"/>
          </w:tcPr>
          <w:p w:rsidR="003C047E" w:rsidRDefault="003C047E" w:rsidP="00C619ED">
            <w:pPr>
              <w:jc w:val="center"/>
            </w:pPr>
            <w:r>
              <w:t>2.692</w:t>
            </w:r>
          </w:p>
        </w:tc>
        <w:tc>
          <w:tcPr>
            <w:tcW w:w="4386" w:type="dxa"/>
          </w:tcPr>
          <w:p w:rsidR="003C047E" w:rsidRDefault="003C047E" w:rsidP="00C619ED">
            <w:pPr>
              <w:jc w:val="center"/>
            </w:pPr>
            <w:r>
              <w:t>0.362</w:t>
            </w:r>
          </w:p>
        </w:tc>
      </w:tr>
      <w:tr w:rsidR="003C047E" w:rsidTr="00C619ED">
        <w:tblPrEx>
          <w:tblCellMar>
            <w:top w:w="0" w:type="dxa"/>
            <w:bottom w:w="0" w:type="dxa"/>
          </w:tblCellMar>
        </w:tblPrEx>
        <w:tc>
          <w:tcPr>
            <w:tcW w:w="850" w:type="dxa"/>
          </w:tcPr>
          <w:p w:rsidR="003C047E" w:rsidRDefault="003C047E" w:rsidP="00C619ED">
            <w:pPr>
              <w:jc w:val="center"/>
            </w:pPr>
            <w:r>
              <w:t>17</w:t>
            </w:r>
          </w:p>
        </w:tc>
        <w:tc>
          <w:tcPr>
            <w:tcW w:w="1271" w:type="dxa"/>
          </w:tcPr>
          <w:p w:rsidR="003C047E" w:rsidRDefault="003C047E" w:rsidP="00C619ED">
            <w:pPr>
              <w:jc w:val="center"/>
            </w:pPr>
            <w:r>
              <w:t>128</w:t>
            </w:r>
          </w:p>
        </w:tc>
        <w:tc>
          <w:tcPr>
            <w:tcW w:w="3033" w:type="dxa"/>
          </w:tcPr>
          <w:p w:rsidR="003C047E" w:rsidRDefault="003C047E" w:rsidP="00C619ED">
            <w:pPr>
              <w:jc w:val="center"/>
            </w:pPr>
            <w:r>
              <w:t>5.523</w:t>
            </w:r>
          </w:p>
        </w:tc>
        <w:tc>
          <w:tcPr>
            <w:tcW w:w="1800" w:type="dxa"/>
          </w:tcPr>
          <w:p w:rsidR="003C047E" w:rsidRDefault="003C047E" w:rsidP="00C619ED">
            <w:pPr>
              <w:jc w:val="center"/>
            </w:pPr>
            <w:r>
              <w:t>2.125</w:t>
            </w:r>
          </w:p>
        </w:tc>
        <w:tc>
          <w:tcPr>
            <w:tcW w:w="1620" w:type="dxa"/>
          </w:tcPr>
          <w:p w:rsidR="003C047E" w:rsidRDefault="003C047E" w:rsidP="00C619ED">
            <w:pPr>
              <w:jc w:val="center"/>
            </w:pPr>
            <w:r>
              <w:t>-0.186</w:t>
            </w:r>
          </w:p>
        </w:tc>
        <w:tc>
          <w:tcPr>
            <w:tcW w:w="1620" w:type="dxa"/>
          </w:tcPr>
          <w:p w:rsidR="003C047E" w:rsidRDefault="003C047E" w:rsidP="00C619ED">
            <w:pPr>
              <w:jc w:val="center"/>
            </w:pPr>
            <w:r>
              <w:t>2.382</w:t>
            </w:r>
          </w:p>
        </w:tc>
        <w:tc>
          <w:tcPr>
            <w:tcW w:w="4386" w:type="dxa"/>
          </w:tcPr>
          <w:p w:rsidR="003C047E" w:rsidRDefault="003C047E" w:rsidP="00C619ED">
            <w:pPr>
              <w:jc w:val="center"/>
            </w:pPr>
            <w:r>
              <w:t>0.385</w:t>
            </w:r>
          </w:p>
        </w:tc>
      </w:tr>
      <w:tr w:rsidR="003C047E" w:rsidTr="00C619ED">
        <w:tblPrEx>
          <w:tblCellMar>
            <w:top w:w="0" w:type="dxa"/>
            <w:bottom w:w="0" w:type="dxa"/>
          </w:tblCellMar>
        </w:tblPrEx>
        <w:tc>
          <w:tcPr>
            <w:tcW w:w="850" w:type="dxa"/>
          </w:tcPr>
          <w:p w:rsidR="003C047E" w:rsidRDefault="003C047E" w:rsidP="00C619ED">
            <w:pPr>
              <w:jc w:val="center"/>
            </w:pPr>
            <w:r>
              <w:t>18</w:t>
            </w:r>
          </w:p>
        </w:tc>
        <w:tc>
          <w:tcPr>
            <w:tcW w:w="1271" w:type="dxa"/>
          </w:tcPr>
          <w:p w:rsidR="003C047E" w:rsidRDefault="003C047E" w:rsidP="00C619ED">
            <w:pPr>
              <w:jc w:val="center"/>
            </w:pPr>
            <w:r>
              <w:t>128</w:t>
            </w:r>
          </w:p>
        </w:tc>
        <w:tc>
          <w:tcPr>
            <w:tcW w:w="3033" w:type="dxa"/>
          </w:tcPr>
          <w:p w:rsidR="003C047E" w:rsidRDefault="003C047E" w:rsidP="00C619ED">
            <w:pPr>
              <w:jc w:val="center"/>
            </w:pPr>
            <w:r>
              <w:t>3.180</w:t>
            </w:r>
          </w:p>
        </w:tc>
        <w:tc>
          <w:tcPr>
            <w:tcW w:w="1800" w:type="dxa"/>
          </w:tcPr>
          <w:p w:rsidR="003C047E" w:rsidRDefault="003C047E" w:rsidP="00C619ED">
            <w:pPr>
              <w:jc w:val="center"/>
            </w:pPr>
            <w:r>
              <w:t>1.411</w:t>
            </w:r>
          </w:p>
        </w:tc>
        <w:tc>
          <w:tcPr>
            <w:tcW w:w="1620" w:type="dxa"/>
          </w:tcPr>
          <w:p w:rsidR="003C047E" w:rsidRDefault="003C047E" w:rsidP="00C619ED">
            <w:pPr>
              <w:jc w:val="center"/>
            </w:pPr>
            <w:r>
              <w:t>0.497</w:t>
            </w:r>
          </w:p>
        </w:tc>
        <w:tc>
          <w:tcPr>
            <w:tcW w:w="1620" w:type="dxa"/>
          </w:tcPr>
          <w:p w:rsidR="003C047E" w:rsidRDefault="003C047E" w:rsidP="00C619ED">
            <w:pPr>
              <w:jc w:val="center"/>
            </w:pPr>
            <w:r>
              <w:t>4.061</w:t>
            </w:r>
          </w:p>
        </w:tc>
        <w:tc>
          <w:tcPr>
            <w:tcW w:w="4386" w:type="dxa"/>
          </w:tcPr>
          <w:p w:rsidR="003C047E" w:rsidRDefault="003C047E" w:rsidP="00C619ED">
            <w:pPr>
              <w:jc w:val="center"/>
            </w:pPr>
            <w:r>
              <w:t>0.444</w:t>
            </w:r>
          </w:p>
        </w:tc>
      </w:tr>
      <w:tr w:rsidR="003C047E" w:rsidTr="00C619ED">
        <w:tblPrEx>
          <w:tblCellMar>
            <w:top w:w="0" w:type="dxa"/>
            <w:bottom w:w="0" w:type="dxa"/>
          </w:tblCellMar>
        </w:tblPrEx>
        <w:tc>
          <w:tcPr>
            <w:tcW w:w="850" w:type="dxa"/>
          </w:tcPr>
          <w:p w:rsidR="003C047E" w:rsidRDefault="003C047E" w:rsidP="00C619ED">
            <w:pPr>
              <w:jc w:val="center"/>
            </w:pPr>
            <w:r>
              <w:t>19</w:t>
            </w:r>
          </w:p>
        </w:tc>
        <w:tc>
          <w:tcPr>
            <w:tcW w:w="1271" w:type="dxa"/>
          </w:tcPr>
          <w:p w:rsidR="003C047E" w:rsidRDefault="003C047E" w:rsidP="00C619ED">
            <w:pPr>
              <w:jc w:val="center"/>
            </w:pPr>
            <w:r>
              <w:t>128</w:t>
            </w:r>
          </w:p>
        </w:tc>
        <w:tc>
          <w:tcPr>
            <w:tcW w:w="3033" w:type="dxa"/>
          </w:tcPr>
          <w:p w:rsidR="003C047E" w:rsidRDefault="003C047E" w:rsidP="00C619ED">
            <w:pPr>
              <w:jc w:val="center"/>
            </w:pPr>
            <w:r>
              <w:t>5.117</w:t>
            </w:r>
          </w:p>
        </w:tc>
        <w:tc>
          <w:tcPr>
            <w:tcW w:w="1800" w:type="dxa"/>
          </w:tcPr>
          <w:p w:rsidR="003C047E" w:rsidRDefault="003C047E" w:rsidP="00C619ED">
            <w:pPr>
              <w:jc w:val="center"/>
            </w:pPr>
            <w:r>
              <w:t>1.730</w:t>
            </w:r>
          </w:p>
        </w:tc>
        <w:tc>
          <w:tcPr>
            <w:tcW w:w="1620" w:type="dxa"/>
          </w:tcPr>
          <w:p w:rsidR="003C047E" w:rsidRDefault="003C047E" w:rsidP="00C619ED">
            <w:pPr>
              <w:jc w:val="center"/>
            </w:pPr>
            <w:r>
              <w:t>-0.335</w:t>
            </w:r>
          </w:p>
        </w:tc>
        <w:tc>
          <w:tcPr>
            <w:tcW w:w="1620" w:type="dxa"/>
          </w:tcPr>
          <w:p w:rsidR="003C047E" w:rsidRDefault="003C047E" w:rsidP="00C619ED">
            <w:pPr>
              <w:jc w:val="center"/>
            </w:pPr>
            <w:r>
              <w:t>2.271</w:t>
            </w:r>
          </w:p>
        </w:tc>
        <w:tc>
          <w:tcPr>
            <w:tcW w:w="4386" w:type="dxa"/>
          </w:tcPr>
          <w:p w:rsidR="003C047E" w:rsidRDefault="003C047E" w:rsidP="00C619ED">
            <w:pPr>
              <w:jc w:val="center"/>
            </w:pPr>
            <w:r>
              <w:t>0.338</w:t>
            </w:r>
          </w:p>
        </w:tc>
      </w:tr>
      <w:tr w:rsidR="003C047E" w:rsidTr="00C619ED">
        <w:tblPrEx>
          <w:tblCellMar>
            <w:top w:w="0" w:type="dxa"/>
            <w:bottom w:w="0" w:type="dxa"/>
          </w:tblCellMar>
        </w:tblPrEx>
        <w:tc>
          <w:tcPr>
            <w:tcW w:w="850" w:type="dxa"/>
          </w:tcPr>
          <w:p w:rsidR="003C047E" w:rsidRDefault="003C047E" w:rsidP="00C619ED">
            <w:pPr>
              <w:jc w:val="center"/>
            </w:pPr>
            <w:r>
              <w:t>20</w:t>
            </w:r>
          </w:p>
        </w:tc>
        <w:tc>
          <w:tcPr>
            <w:tcW w:w="1271" w:type="dxa"/>
          </w:tcPr>
          <w:p w:rsidR="003C047E" w:rsidRDefault="003C047E" w:rsidP="00C619ED">
            <w:pPr>
              <w:jc w:val="center"/>
            </w:pPr>
            <w:r>
              <w:t>128</w:t>
            </w:r>
          </w:p>
        </w:tc>
        <w:tc>
          <w:tcPr>
            <w:tcW w:w="3033" w:type="dxa"/>
          </w:tcPr>
          <w:p w:rsidR="003C047E" w:rsidRDefault="003C047E" w:rsidP="00C619ED">
            <w:pPr>
              <w:jc w:val="center"/>
            </w:pPr>
            <w:r>
              <w:t>6.484</w:t>
            </w:r>
          </w:p>
        </w:tc>
        <w:tc>
          <w:tcPr>
            <w:tcW w:w="1800" w:type="dxa"/>
          </w:tcPr>
          <w:p w:rsidR="003C047E" w:rsidRDefault="003C047E" w:rsidP="00C619ED">
            <w:pPr>
              <w:jc w:val="center"/>
            </w:pPr>
            <w:r>
              <w:t>2.194</w:t>
            </w:r>
          </w:p>
        </w:tc>
        <w:tc>
          <w:tcPr>
            <w:tcW w:w="1620" w:type="dxa"/>
          </w:tcPr>
          <w:p w:rsidR="003C047E" w:rsidRDefault="003C047E" w:rsidP="00C619ED">
            <w:pPr>
              <w:jc w:val="center"/>
            </w:pPr>
            <w:r>
              <w:t>-0.370</w:t>
            </w:r>
          </w:p>
        </w:tc>
        <w:tc>
          <w:tcPr>
            <w:tcW w:w="1620" w:type="dxa"/>
          </w:tcPr>
          <w:p w:rsidR="003C047E" w:rsidRDefault="003C047E" w:rsidP="00C619ED">
            <w:pPr>
              <w:jc w:val="center"/>
            </w:pPr>
            <w:r>
              <w:t>2.954</w:t>
            </w:r>
          </w:p>
        </w:tc>
        <w:tc>
          <w:tcPr>
            <w:tcW w:w="4386" w:type="dxa"/>
          </w:tcPr>
          <w:p w:rsidR="003C047E" w:rsidRDefault="003C047E" w:rsidP="00C619ED">
            <w:pPr>
              <w:jc w:val="center"/>
            </w:pPr>
            <w:r>
              <w:t>0.338</w:t>
            </w:r>
          </w:p>
        </w:tc>
      </w:tr>
      <w:tr w:rsidR="003C047E" w:rsidTr="00C619ED">
        <w:tblPrEx>
          <w:tblCellMar>
            <w:top w:w="0" w:type="dxa"/>
            <w:bottom w:w="0" w:type="dxa"/>
          </w:tblCellMar>
        </w:tblPrEx>
        <w:tc>
          <w:tcPr>
            <w:tcW w:w="850" w:type="dxa"/>
          </w:tcPr>
          <w:p w:rsidR="003C047E" w:rsidRDefault="003C047E" w:rsidP="00C619ED">
            <w:pPr>
              <w:jc w:val="center"/>
            </w:pPr>
            <w:r>
              <w:t>21</w:t>
            </w:r>
          </w:p>
        </w:tc>
        <w:tc>
          <w:tcPr>
            <w:tcW w:w="1271" w:type="dxa"/>
          </w:tcPr>
          <w:p w:rsidR="003C047E" w:rsidRDefault="003C047E" w:rsidP="00C619ED">
            <w:pPr>
              <w:jc w:val="center"/>
            </w:pPr>
            <w:r>
              <w:t>128</w:t>
            </w:r>
          </w:p>
        </w:tc>
        <w:tc>
          <w:tcPr>
            <w:tcW w:w="3033" w:type="dxa"/>
          </w:tcPr>
          <w:p w:rsidR="003C047E" w:rsidRDefault="003C047E" w:rsidP="00C619ED">
            <w:pPr>
              <w:jc w:val="center"/>
            </w:pPr>
            <w:r>
              <w:t>7.156</w:t>
            </w:r>
          </w:p>
        </w:tc>
        <w:tc>
          <w:tcPr>
            <w:tcW w:w="1800" w:type="dxa"/>
          </w:tcPr>
          <w:p w:rsidR="003C047E" w:rsidRDefault="003C047E" w:rsidP="00C619ED">
            <w:pPr>
              <w:jc w:val="center"/>
            </w:pPr>
            <w:r>
              <w:t>2.428</w:t>
            </w:r>
          </w:p>
        </w:tc>
        <w:tc>
          <w:tcPr>
            <w:tcW w:w="1620" w:type="dxa"/>
          </w:tcPr>
          <w:p w:rsidR="003C047E" w:rsidRDefault="003C047E" w:rsidP="00C619ED">
            <w:pPr>
              <w:jc w:val="center"/>
            </w:pPr>
            <w:r>
              <w:t>-0.464</w:t>
            </w:r>
          </w:p>
        </w:tc>
        <w:tc>
          <w:tcPr>
            <w:tcW w:w="1620" w:type="dxa"/>
          </w:tcPr>
          <w:p w:rsidR="003C047E" w:rsidRDefault="003C047E" w:rsidP="00C619ED">
            <w:pPr>
              <w:jc w:val="center"/>
            </w:pPr>
            <w:r>
              <w:t>2.421</w:t>
            </w:r>
          </w:p>
        </w:tc>
        <w:tc>
          <w:tcPr>
            <w:tcW w:w="4386" w:type="dxa"/>
          </w:tcPr>
          <w:p w:rsidR="003C047E" w:rsidRDefault="003C047E" w:rsidP="00C619ED">
            <w:pPr>
              <w:jc w:val="center"/>
            </w:pPr>
            <w:r>
              <w:t>0.339</w:t>
            </w:r>
          </w:p>
        </w:tc>
      </w:tr>
      <w:tr w:rsidR="003C047E" w:rsidTr="00C619ED">
        <w:tblPrEx>
          <w:tblCellMar>
            <w:top w:w="0" w:type="dxa"/>
            <w:bottom w:w="0" w:type="dxa"/>
          </w:tblCellMar>
        </w:tblPrEx>
        <w:tc>
          <w:tcPr>
            <w:tcW w:w="850" w:type="dxa"/>
          </w:tcPr>
          <w:p w:rsidR="003C047E" w:rsidRDefault="003C047E" w:rsidP="00C619ED">
            <w:pPr>
              <w:jc w:val="center"/>
            </w:pPr>
            <w:r>
              <w:t>22</w:t>
            </w:r>
          </w:p>
        </w:tc>
        <w:tc>
          <w:tcPr>
            <w:tcW w:w="1271" w:type="dxa"/>
          </w:tcPr>
          <w:p w:rsidR="003C047E" w:rsidRDefault="003C047E" w:rsidP="00C619ED">
            <w:pPr>
              <w:jc w:val="center"/>
            </w:pPr>
            <w:r>
              <w:t>128</w:t>
            </w:r>
          </w:p>
        </w:tc>
        <w:tc>
          <w:tcPr>
            <w:tcW w:w="3033" w:type="dxa"/>
          </w:tcPr>
          <w:p w:rsidR="003C047E" w:rsidRDefault="003C047E" w:rsidP="00C619ED">
            <w:pPr>
              <w:jc w:val="center"/>
            </w:pPr>
            <w:r>
              <w:t>7.688</w:t>
            </w:r>
          </w:p>
        </w:tc>
        <w:tc>
          <w:tcPr>
            <w:tcW w:w="1800" w:type="dxa"/>
          </w:tcPr>
          <w:p w:rsidR="003C047E" w:rsidRDefault="003C047E" w:rsidP="00C619ED">
            <w:pPr>
              <w:jc w:val="center"/>
            </w:pPr>
            <w:r>
              <w:t>2.034</w:t>
            </w:r>
          </w:p>
        </w:tc>
        <w:tc>
          <w:tcPr>
            <w:tcW w:w="1620" w:type="dxa"/>
          </w:tcPr>
          <w:p w:rsidR="003C047E" w:rsidRDefault="003C047E" w:rsidP="00C619ED">
            <w:pPr>
              <w:jc w:val="center"/>
            </w:pPr>
            <w:r>
              <w:t>-0.949</w:t>
            </w:r>
          </w:p>
        </w:tc>
        <w:tc>
          <w:tcPr>
            <w:tcW w:w="1620" w:type="dxa"/>
          </w:tcPr>
          <w:p w:rsidR="003C047E" w:rsidRDefault="003C047E" w:rsidP="00C619ED">
            <w:pPr>
              <w:jc w:val="center"/>
            </w:pPr>
            <w:r>
              <w:t>3.801</w:t>
            </w:r>
          </w:p>
        </w:tc>
        <w:tc>
          <w:tcPr>
            <w:tcW w:w="4386" w:type="dxa"/>
          </w:tcPr>
          <w:p w:rsidR="003C047E" w:rsidRDefault="003C047E" w:rsidP="00C619ED">
            <w:pPr>
              <w:jc w:val="center"/>
            </w:pPr>
            <w:r>
              <w:t>0.265</w:t>
            </w:r>
          </w:p>
        </w:tc>
      </w:tr>
      <w:tr w:rsidR="003C047E" w:rsidTr="00C619ED">
        <w:tblPrEx>
          <w:tblCellMar>
            <w:top w:w="0" w:type="dxa"/>
            <w:bottom w:w="0" w:type="dxa"/>
          </w:tblCellMar>
        </w:tblPrEx>
        <w:tc>
          <w:tcPr>
            <w:tcW w:w="850" w:type="dxa"/>
          </w:tcPr>
          <w:p w:rsidR="003C047E" w:rsidRDefault="003C047E" w:rsidP="00C619ED">
            <w:pPr>
              <w:jc w:val="center"/>
            </w:pPr>
            <w:r>
              <w:t>23</w:t>
            </w:r>
          </w:p>
        </w:tc>
        <w:tc>
          <w:tcPr>
            <w:tcW w:w="1271" w:type="dxa"/>
          </w:tcPr>
          <w:p w:rsidR="003C047E" w:rsidRDefault="003C047E" w:rsidP="00C619ED">
            <w:pPr>
              <w:jc w:val="center"/>
            </w:pPr>
            <w:r>
              <w:t>128</w:t>
            </w:r>
          </w:p>
        </w:tc>
        <w:tc>
          <w:tcPr>
            <w:tcW w:w="3033" w:type="dxa"/>
          </w:tcPr>
          <w:p w:rsidR="003C047E" w:rsidRDefault="003C047E" w:rsidP="00C619ED">
            <w:pPr>
              <w:jc w:val="center"/>
            </w:pPr>
            <w:r>
              <w:t>11.563</w:t>
            </w:r>
          </w:p>
        </w:tc>
        <w:tc>
          <w:tcPr>
            <w:tcW w:w="1800" w:type="dxa"/>
          </w:tcPr>
          <w:p w:rsidR="003C047E" w:rsidRDefault="003C047E" w:rsidP="00C619ED">
            <w:pPr>
              <w:jc w:val="center"/>
            </w:pPr>
            <w:r>
              <w:t>3.347</w:t>
            </w:r>
          </w:p>
        </w:tc>
        <w:tc>
          <w:tcPr>
            <w:tcW w:w="1620" w:type="dxa"/>
          </w:tcPr>
          <w:p w:rsidR="003C047E" w:rsidRDefault="003C047E" w:rsidP="00C619ED">
            <w:pPr>
              <w:jc w:val="center"/>
            </w:pPr>
            <w:r>
              <w:t>-0.455</w:t>
            </w:r>
          </w:p>
        </w:tc>
        <w:tc>
          <w:tcPr>
            <w:tcW w:w="1620" w:type="dxa"/>
          </w:tcPr>
          <w:p w:rsidR="003C047E" w:rsidRDefault="003C047E" w:rsidP="00C619ED">
            <w:pPr>
              <w:jc w:val="center"/>
            </w:pPr>
            <w:r>
              <w:t>2.592</w:t>
            </w:r>
          </w:p>
        </w:tc>
        <w:tc>
          <w:tcPr>
            <w:tcW w:w="4386" w:type="dxa"/>
          </w:tcPr>
          <w:p w:rsidR="003C047E" w:rsidRDefault="003C047E" w:rsidP="00C619ED">
            <w:pPr>
              <w:jc w:val="center"/>
            </w:pPr>
            <w:r>
              <w:t>0.289</w:t>
            </w:r>
          </w:p>
        </w:tc>
      </w:tr>
      <w:tr w:rsidR="003C047E" w:rsidTr="00C619ED">
        <w:tblPrEx>
          <w:tblCellMar>
            <w:top w:w="0" w:type="dxa"/>
            <w:bottom w:w="0" w:type="dxa"/>
          </w:tblCellMar>
        </w:tblPrEx>
        <w:tc>
          <w:tcPr>
            <w:tcW w:w="850" w:type="dxa"/>
          </w:tcPr>
          <w:p w:rsidR="003C047E" w:rsidRDefault="003C047E" w:rsidP="00C619ED">
            <w:pPr>
              <w:jc w:val="center"/>
            </w:pPr>
            <w:r>
              <w:t>24</w:t>
            </w:r>
          </w:p>
        </w:tc>
        <w:tc>
          <w:tcPr>
            <w:tcW w:w="1271" w:type="dxa"/>
          </w:tcPr>
          <w:p w:rsidR="003C047E" w:rsidRDefault="003C047E" w:rsidP="00C619ED">
            <w:pPr>
              <w:jc w:val="center"/>
            </w:pPr>
            <w:r>
              <w:t>128</w:t>
            </w:r>
          </w:p>
        </w:tc>
        <w:tc>
          <w:tcPr>
            <w:tcW w:w="3033" w:type="dxa"/>
          </w:tcPr>
          <w:p w:rsidR="003C047E" w:rsidRDefault="003C047E" w:rsidP="00C619ED">
            <w:pPr>
              <w:jc w:val="center"/>
            </w:pPr>
            <w:r>
              <w:t>19.000</w:t>
            </w:r>
          </w:p>
        </w:tc>
        <w:tc>
          <w:tcPr>
            <w:tcW w:w="1800" w:type="dxa"/>
          </w:tcPr>
          <w:p w:rsidR="003C047E" w:rsidRDefault="003C047E" w:rsidP="00C619ED">
            <w:pPr>
              <w:jc w:val="center"/>
            </w:pPr>
            <w:r>
              <w:t>4.755</w:t>
            </w:r>
          </w:p>
        </w:tc>
        <w:tc>
          <w:tcPr>
            <w:tcW w:w="1620" w:type="dxa"/>
          </w:tcPr>
          <w:p w:rsidR="003C047E" w:rsidRDefault="003C047E" w:rsidP="00C619ED">
            <w:pPr>
              <w:jc w:val="center"/>
            </w:pPr>
            <w:r>
              <w:t>-0.301</w:t>
            </w:r>
          </w:p>
        </w:tc>
        <w:tc>
          <w:tcPr>
            <w:tcW w:w="1620" w:type="dxa"/>
          </w:tcPr>
          <w:p w:rsidR="003C047E" w:rsidRDefault="003C047E" w:rsidP="00C619ED">
            <w:pPr>
              <w:jc w:val="center"/>
            </w:pPr>
            <w:r>
              <w:t>2.531</w:t>
            </w:r>
          </w:p>
        </w:tc>
        <w:tc>
          <w:tcPr>
            <w:tcW w:w="4386" w:type="dxa"/>
          </w:tcPr>
          <w:p w:rsidR="003C047E" w:rsidRDefault="003C047E" w:rsidP="00C619ED">
            <w:pPr>
              <w:jc w:val="center"/>
            </w:pPr>
            <w:r>
              <w:t>0.250</w:t>
            </w:r>
          </w:p>
        </w:tc>
      </w:tr>
      <w:tr w:rsidR="003C047E" w:rsidTr="00C619ED">
        <w:tblPrEx>
          <w:tblCellMar>
            <w:top w:w="0" w:type="dxa"/>
            <w:bottom w:w="0" w:type="dxa"/>
          </w:tblCellMar>
        </w:tblPrEx>
        <w:tc>
          <w:tcPr>
            <w:tcW w:w="850" w:type="dxa"/>
          </w:tcPr>
          <w:p w:rsidR="003C047E" w:rsidRDefault="003C047E" w:rsidP="00C619ED">
            <w:pPr>
              <w:jc w:val="center"/>
            </w:pPr>
            <w:r>
              <w:t>25</w:t>
            </w:r>
          </w:p>
        </w:tc>
        <w:tc>
          <w:tcPr>
            <w:tcW w:w="1271" w:type="dxa"/>
          </w:tcPr>
          <w:p w:rsidR="003C047E" w:rsidRDefault="003C047E" w:rsidP="00C619ED">
            <w:pPr>
              <w:jc w:val="center"/>
            </w:pPr>
            <w:r>
              <w:t>128</w:t>
            </w:r>
          </w:p>
        </w:tc>
        <w:tc>
          <w:tcPr>
            <w:tcW w:w="3033" w:type="dxa"/>
          </w:tcPr>
          <w:p w:rsidR="003C047E" w:rsidRDefault="003C047E" w:rsidP="00C619ED">
            <w:pPr>
              <w:jc w:val="center"/>
            </w:pPr>
            <w:r>
              <w:t>61.805</w:t>
            </w:r>
          </w:p>
        </w:tc>
        <w:tc>
          <w:tcPr>
            <w:tcW w:w="1800" w:type="dxa"/>
          </w:tcPr>
          <w:p w:rsidR="003C047E" w:rsidRDefault="003C047E" w:rsidP="00C619ED">
            <w:pPr>
              <w:jc w:val="center"/>
            </w:pPr>
            <w:r>
              <w:t>11.638</w:t>
            </w:r>
          </w:p>
        </w:tc>
        <w:tc>
          <w:tcPr>
            <w:tcW w:w="1620" w:type="dxa"/>
          </w:tcPr>
          <w:p w:rsidR="003C047E" w:rsidRDefault="003C047E" w:rsidP="00C619ED">
            <w:pPr>
              <w:jc w:val="center"/>
            </w:pPr>
            <w:r>
              <w:t>0.103</w:t>
            </w:r>
          </w:p>
        </w:tc>
        <w:tc>
          <w:tcPr>
            <w:tcW w:w="1620" w:type="dxa"/>
          </w:tcPr>
          <w:p w:rsidR="003C047E" w:rsidRDefault="003C047E" w:rsidP="00C619ED">
            <w:pPr>
              <w:jc w:val="center"/>
            </w:pPr>
            <w:r>
              <w:t>4.783</w:t>
            </w:r>
          </w:p>
        </w:tc>
        <w:tc>
          <w:tcPr>
            <w:tcW w:w="4386" w:type="dxa"/>
          </w:tcPr>
          <w:p w:rsidR="003C047E" w:rsidRDefault="003C047E" w:rsidP="00C619ED">
            <w:pPr>
              <w:jc w:val="center"/>
            </w:pPr>
            <w:r>
              <w:t>0.188</w:t>
            </w:r>
          </w:p>
        </w:tc>
      </w:tr>
      <w:tr w:rsidR="003C047E" w:rsidTr="00C619ED">
        <w:tblPrEx>
          <w:tblCellMar>
            <w:top w:w="0" w:type="dxa"/>
            <w:bottom w:w="0" w:type="dxa"/>
          </w:tblCellMar>
        </w:tblPrEx>
        <w:tc>
          <w:tcPr>
            <w:tcW w:w="850" w:type="dxa"/>
          </w:tcPr>
          <w:p w:rsidR="003C047E" w:rsidRDefault="003C047E" w:rsidP="00C619ED">
            <w:pPr>
              <w:jc w:val="center"/>
            </w:pPr>
            <w:r>
              <w:t>26</w:t>
            </w:r>
          </w:p>
        </w:tc>
        <w:tc>
          <w:tcPr>
            <w:tcW w:w="1271" w:type="dxa"/>
          </w:tcPr>
          <w:p w:rsidR="003C047E" w:rsidRDefault="003C047E" w:rsidP="00C619ED">
            <w:pPr>
              <w:jc w:val="center"/>
            </w:pPr>
            <w:r>
              <w:t>128</w:t>
            </w:r>
          </w:p>
        </w:tc>
        <w:tc>
          <w:tcPr>
            <w:tcW w:w="3033" w:type="dxa"/>
          </w:tcPr>
          <w:p w:rsidR="003C047E" w:rsidRDefault="003C047E" w:rsidP="00C619ED">
            <w:pPr>
              <w:jc w:val="center"/>
            </w:pPr>
            <w:r>
              <w:t>48.445</w:t>
            </w:r>
          </w:p>
        </w:tc>
        <w:tc>
          <w:tcPr>
            <w:tcW w:w="1800" w:type="dxa"/>
          </w:tcPr>
          <w:p w:rsidR="003C047E" w:rsidRDefault="003C047E" w:rsidP="00C619ED">
            <w:pPr>
              <w:jc w:val="center"/>
            </w:pPr>
            <w:r>
              <w:t>8.543</w:t>
            </w:r>
          </w:p>
        </w:tc>
        <w:tc>
          <w:tcPr>
            <w:tcW w:w="1620" w:type="dxa"/>
          </w:tcPr>
          <w:p w:rsidR="003C047E" w:rsidRDefault="003C047E" w:rsidP="00C619ED">
            <w:pPr>
              <w:jc w:val="center"/>
            </w:pPr>
            <w:r>
              <w:t>0.426</w:t>
            </w:r>
          </w:p>
        </w:tc>
        <w:tc>
          <w:tcPr>
            <w:tcW w:w="1620" w:type="dxa"/>
          </w:tcPr>
          <w:p w:rsidR="003C047E" w:rsidRDefault="003C047E" w:rsidP="00C619ED">
            <w:pPr>
              <w:jc w:val="center"/>
            </w:pPr>
            <w:r>
              <w:t>2.518</w:t>
            </w:r>
          </w:p>
        </w:tc>
        <w:tc>
          <w:tcPr>
            <w:tcW w:w="4386" w:type="dxa"/>
          </w:tcPr>
          <w:p w:rsidR="003C047E" w:rsidRDefault="003C047E" w:rsidP="00C619ED">
            <w:pPr>
              <w:jc w:val="center"/>
            </w:pPr>
            <w:r>
              <w:t>0.176</w:t>
            </w:r>
          </w:p>
        </w:tc>
      </w:tr>
      <w:tr w:rsidR="003C047E" w:rsidTr="00C619ED">
        <w:tblPrEx>
          <w:tblCellMar>
            <w:top w:w="0" w:type="dxa"/>
            <w:bottom w:w="0" w:type="dxa"/>
          </w:tblCellMar>
        </w:tblPrEx>
        <w:tc>
          <w:tcPr>
            <w:tcW w:w="850" w:type="dxa"/>
          </w:tcPr>
          <w:p w:rsidR="003C047E" w:rsidRDefault="003C047E" w:rsidP="00C619ED">
            <w:pPr>
              <w:jc w:val="center"/>
            </w:pPr>
            <w:r>
              <w:t>27</w:t>
            </w:r>
          </w:p>
        </w:tc>
        <w:tc>
          <w:tcPr>
            <w:tcW w:w="1271" w:type="dxa"/>
          </w:tcPr>
          <w:p w:rsidR="003C047E" w:rsidRDefault="003C047E" w:rsidP="00C619ED">
            <w:pPr>
              <w:jc w:val="center"/>
            </w:pPr>
            <w:r>
              <w:t>128</w:t>
            </w:r>
          </w:p>
        </w:tc>
        <w:tc>
          <w:tcPr>
            <w:tcW w:w="3033" w:type="dxa"/>
          </w:tcPr>
          <w:p w:rsidR="003C047E" w:rsidRDefault="003C047E" w:rsidP="00C619ED">
            <w:pPr>
              <w:jc w:val="center"/>
            </w:pPr>
            <w:r>
              <w:t>41.852</w:t>
            </w:r>
          </w:p>
        </w:tc>
        <w:tc>
          <w:tcPr>
            <w:tcW w:w="1800" w:type="dxa"/>
          </w:tcPr>
          <w:p w:rsidR="003C047E" w:rsidRDefault="003C047E" w:rsidP="00C619ED">
            <w:pPr>
              <w:jc w:val="center"/>
            </w:pPr>
            <w:r>
              <w:t>7.326</w:t>
            </w:r>
          </w:p>
        </w:tc>
        <w:tc>
          <w:tcPr>
            <w:tcW w:w="1620" w:type="dxa"/>
          </w:tcPr>
          <w:p w:rsidR="003C047E" w:rsidRDefault="003C047E" w:rsidP="00C619ED">
            <w:pPr>
              <w:jc w:val="center"/>
            </w:pPr>
            <w:r>
              <w:t>1.535</w:t>
            </w:r>
          </w:p>
        </w:tc>
        <w:tc>
          <w:tcPr>
            <w:tcW w:w="1620" w:type="dxa"/>
          </w:tcPr>
          <w:p w:rsidR="003C047E" w:rsidRDefault="003C047E" w:rsidP="00C619ED">
            <w:pPr>
              <w:jc w:val="center"/>
            </w:pPr>
            <w:r>
              <w:t>6.784</w:t>
            </w:r>
          </w:p>
        </w:tc>
        <w:tc>
          <w:tcPr>
            <w:tcW w:w="4386" w:type="dxa"/>
          </w:tcPr>
          <w:p w:rsidR="003C047E" w:rsidRDefault="003C047E" w:rsidP="00C619ED">
            <w:pPr>
              <w:jc w:val="center"/>
            </w:pPr>
            <w:r>
              <w:t>0.175</w:t>
            </w:r>
          </w:p>
        </w:tc>
      </w:tr>
      <w:tr w:rsidR="003C047E" w:rsidTr="00C619ED">
        <w:tblPrEx>
          <w:tblCellMar>
            <w:top w:w="0" w:type="dxa"/>
            <w:bottom w:w="0" w:type="dxa"/>
          </w:tblCellMar>
        </w:tblPrEx>
        <w:tc>
          <w:tcPr>
            <w:tcW w:w="850" w:type="dxa"/>
          </w:tcPr>
          <w:p w:rsidR="003C047E" w:rsidRDefault="003C047E" w:rsidP="00C619ED">
            <w:pPr>
              <w:jc w:val="center"/>
            </w:pPr>
            <w:r>
              <w:t>28</w:t>
            </w:r>
          </w:p>
        </w:tc>
        <w:tc>
          <w:tcPr>
            <w:tcW w:w="1271" w:type="dxa"/>
          </w:tcPr>
          <w:p w:rsidR="003C047E" w:rsidRDefault="003C047E" w:rsidP="00C619ED">
            <w:pPr>
              <w:jc w:val="center"/>
            </w:pPr>
            <w:r>
              <w:t>128</w:t>
            </w:r>
          </w:p>
        </w:tc>
        <w:tc>
          <w:tcPr>
            <w:tcW w:w="3033" w:type="dxa"/>
          </w:tcPr>
          <w:p w:rsidR="003C047E" w:rsidRDefault="003C047E" w:rsidP="00C619ED">
            <w:pPr>
              <w:jc w:val="center"/>
            </w:pPr>
            <w:r>
              <w:t>52.305</w:t>
            </w:r>
          </w:p>
        </w:tc>
        <w:tc>
          <w:tcPr>
            <w:tcW w:w="1800" w:type="dxa"/>
          </w:tcPr>
          <w:p w:rsidR="003C047E" w:rsidRDefault="003C047E" w:rsidP="00C619ED">
            <w:pPr>
              <w:jc w:val="center"/>
            </w:pPr>
            <w:r>
              <w:t>9.074</w:t>
            </w:r>
          </w:p>
        </w:tc>
        <w:tc>
          <w:tcPr>
            <w:tcW w:w="1620" w:type="dxa"/>
          </w:tcPr>
          <w:p w:rsidR="003C047E" w:rsidRDefault="003C047E" w:rsidP="00C619ED">
            <w:pPr>
              <w:jc w:val="center"/>
            </w:pPr>
            <w:r>
              <w:t>-0.022</w:t>
            </w:r>
          </w:p>
        </w:tc>
        <w:tc>
          <w:tcPr>
            <w:tcW w:w="1620" w:type="dxa"/>
          </w:tcPr>
          <w:p w:rsidR="003C047E" w:rsidRDefault="003C047E" w:rsidP="00C619ED">
            <w:pPr>
              <w:jc w:val="center"/>
            </w:pPr>
            <w:r>
              <w:t>2.257</w:t>
            </w:r>
          </w:p>
        </w:tc>
        <w:tc>
          <w:tcPr>
            <w:tcW w:w="4386" w:type="dxa"/>
          </w:tcPr>
          <w:p w:rsidR="003C047E" w:rsidRDefault="003C047E" w:rsidP="00C619ED">
            <w:pPr>
              <w:jc w:val="center"/>
            </w:pPr>
            <w:r>
              <w:t>0.173</w:t>
            </w:r>
          </w:p>
        </w:tc>
      </w:tr>
      <w:tr w:rsidR="003C047E" w:rsidTr="00C619ED">
        <w:tblPrEx>
          <w:tblCellMar>
            <w:top w:w="0" w:type="dxa"/>
            <w:bottom w:w="0" w:type="dxa"/>
          </w:tblCellMar>
        </w:tblPrEx>
        <w:tc>
          <w:tcPr>
            <w:tcW w:w="850" w:type="dxa"/>
          </w:tcPr>
          <w:p w:rsidR="003C047E" w:rsidRDefault="003C047E" w:rsidP="00C619ED">
            <w:pPr>
              <w:jc w:val="center"/>
            </w:pPr>
            <w:r>
              <w:t>29</w:t>
            </w:r>
          </w:p>
        </w:tc>
        <w:tc>
          <w:tcPr>
            <w:tcW w:w="1271" w:type="dxa"/>
          </w:tcPr>
          <w:p w:rsidR="003C047E" w:rsidRDefault="003C047E" w:rsidP="00C619ED">
            <w:pPr>
              <w:jc w:val="center"/>
            </w:pPr>
            <w:r>
              <w:t>128</w:t>
            </w:r>
          </w:p>
        </w:tc>
        <w:tc>
          <w:tcPr>
            <w:tcW w:w="3033" w:type="dxa"/>
          </w:tcPr>
          <w:p w:rsidR="003C047E" w:rsidRDefault="003C047E" w:rsidP="00C619ED">
            <w:pPr>
              <w:jc w:val="center"/>
            </w:pPr>
            <w:r>
              <w:t>52.891</w:t>
            </w:r>
          </w:p>
        </w:tc>
        <w:tc>
          <w:tcPr>
            <w:tcW w:w="1800" w:type="dxa"/>
          </w:tcPr>
          <w:p w:rsidR="003C047E" w:rsidRDefault="003C047E" w:rsidP="00C619ED">
            <w:pPr>
              <w:jc w:val="center"/>
            </w:pPr>
            <w:r>
              <w:t>10.052</w:t>
            </w:r>
          </w:p>
        </w:tc>
        <w:tc>
          <w:tcPr>
            <w:tcW w:w="1620" w:type="dxa"/>
          </w:tcPr>
          <w:p w:rsidR="003C047E" w:rsidRDefault="003C047E" w:rsidP="00C619ED">
            <w:pPr>
              <w:jc w:val="center"/>
            </w:pPr>
            <w:r>
              <w:t>0.080</w:t>
            </w:r>
          </w:p>
        </w:tc>
        <w:tc>
          <w:tcPr>
            <w:tcW w:w="1620" w:type="dxa"/>
          </w:tcPr>
          <w:p w:rsidR="003C047E" w:rsidRDefault="003C047E" w:rsidP="00C619ED">
            <w:pPr>
              <w:jc w:val="center"/>
            </w:pPr>
            <w:r>
              <w:t>2.411</w:t>
            </w:r>
          </w:p>
        </w:tc>
        <w:tc>
          <w:tcPr>
            <w:tcW w:w="4386" w:type="dxa"/>
          </w:tcPr>
          <w:p w:rsidR="003C047E" w:rsidRDefault="003C047E" w:rsidP="00C619ED">
            <w:pPr>
              <w:jc w:val="center"/>
            </w:pPr>
            <w:r>
              <w:t>0.190</w:t>
            </w:r>
          </w:p>
        </w:tc>
      </w:tr>
      <w:tr w:rsidR="003C047E" w:rsidTr="00C619ED">
        <w:tblPrEx>
          <w:tblCellMar>
            <w:top w:w="0" w:type="dxa"/>
            <w:bottom w:w="0" w:type="dxa"/>
          </w:tblCellMar>
        </w:tblPrEx>
        <w:tc>
          <w:tcPr>
            <w:tcW w:w="850" w:type="dxa"/>
          </w:tcPr>
          <w:p w:rsidR="003C047E" w:rsidRDefault="003C047E" w:rsidP="00C619ED">
            <w:pPr>
              <w:jc w:val="center"/>
            </w:pPr>
            <w:r>
              <w:t>30</w:t>
            </w:r>
          </w:p>
        </w:tc>
        <w:tc>
          <w:tcPr>
            <w:tcW w:w="1271" w:type="dxa"/>
          </w:tcPr>
          <w:p w:rsidR="003C047E" w:rsidRDefault="003C047E" w:rsidP="00C619ED">
            <w:pPr>
              <w:jc w:val="center"/>
            </w:pPr>
            <w:r>
              <w:t>128</w:t>
            </w:r>
          </w:p>
        </w:tc>
        <w:tc>
          <w:tcPr>
            <w:tcW w:w="3033" w:type="dxa"/>
          </w:tcPr>
          <w:p w:rsidR="003C047E" w:rsidRDefault="003C047E" w:rsidP="00C619ED">
            <w:pPr>
              <w:jc w:val="center"/>
            </w:pPr>
            <w:r>
              <w:t>53.102</w:t>
            </w:r>
          </w:p>
        </w:tc>
        <w:tc>
          <w:tcPr>
            <w:tcW w:w="1800" w:type="dxa"/>
          </w:tcPr>
          <w:p w:rsidR="003C047E" w:rsidRDefault="003C047E" w:rsidP="00C619ED">
            <w:pPr>
              <w:jc w:val="center"/>
            </w:pPr>
            <w:r>
              <w:t>10.746</w:t>
            </w:r>
          </w:p>
        </w:tc>
        <w:tc>
          <w:tcPr>
            <w:tcW w:w="1620" w:type="dxa"/>
          </w:tcPr>
          <w:p w:rsidR="003C047E" w:rsidRDefault="003C047E" w:rsidP="00C619ED">
            <w:pPr>
              <w:jc w:val="center"/>
            </w:pPr>
            <w:r>
              <w:t>0.142</w:t>
            </w:r>
          </w:p>
        </w:tc>
        <w:tc>
          <w:tcPr>
            <w:tcW w:w="1620" w:type="dxa"/>
          </w:tcPr>
          <w:p w:rsidR="003C047E" w:rsidRDefault="003C047E" w:rsidP="00C619ED">
            <w:pPr>
              <w:jc w:val="center"/>
            </w:pPr>
            <w:r>
              <w:t>2.229</w:t>
            </w:r>
          </w:p>
        </w:tc>
        <w:tc>
          <w:tcPr>
            <w:tcW w:w="4386" w:type="dxa"/>
          </w:tcPr>
          <w:p w:rsidR="003C047E" w:rsidRDefault="003C047E" w:rsidP="00C619ED">
            <w:pPr>
              <w:jc w:val="center"/>
            </w:pPr>
            <w:r>
              <w:t>0.202</w:t>
            </w:r>
          </w:p>
        </w:tc>
      </w:tr>
      <w:tr w:rsidR="003C047E" w:rsidTr="00C619ED">
        <w:tblPrEx>
          <w:tblCellMar>
            <w:top w:w="0" w:type="dxa"/>
            <w:bottom w:w="0" w:type="dxa"/>
          </w:tblCellMar>
        </w:tblPrEx>
        <w:tc>
          <w:tcPr>
            <w:tcW w:w="850" w:type="dxa"/>
          </w:tcPr>
          <w:p w:rsidR="003C047E" w:rsidRDefault="003C047E" w:rsidP="00C619ED">
            <w:pPr>
              <w:jc w:val="center"/>
            </w:pPr>
            <w:r>
              <w:t>31</w:t>
            </w:r>
          </w:p>
        </w:tc>
        <w:tc>
          <w:tcPr>
            <w:tcW w:w="1271" w:type="dxa"/>
          </w:tcPr>
          <w:p w:rsidR="003C047E" w:rsidRDefault="003C047E" w:rsidP="00C619ED">
            <w:pPr>
              <w:jc w:val="center"/>
            </w:pPr>
            <w:r>
              <w:t>128</w:t>
            </w:r>
          </w:p>
        </w:tc>
        <w:tc>
          <w:tcPr>
            <w:tcW w:w="3033" w:type="dxa"/>
          </w:tcPr>
          <w:p w:rsidR="003C047E" w:rsidRDefault="003C047E" w:rsidP="00C619ED">
            <w:pPr>
              <w:jc w:val="center"/>
            </w:pPr>
            <w:r>
              <w:t>48.297</w:t>
            </w:r>
          </w:p>
        </w:tc>
        <w:tc>
          <w:tcPr>
            <w:tcW w:w="1800" w:type="dxa"/>
          </w:tcPr>
          <w:p w:rsidR="003C047E" w:rsidRDefault="003C047E" w:rsidP="00C619ED">
            <w:pPr>
              <w:jc w:val="center"/>
            </w:pPr>
            <w:r>
              <w:t>8.179</w:t>
            </w:r>
          </w:p>
        </w:tc>
        <w:tc>
          <w:tcPr>
            <w:tcW w:w="1620" w:type="dxa"/>
          </w:tcPr>
          <w:p w:rsidR="003C047E" w:rsidRDefault="003C047E" w:rsidP="00C619ED">
            <w:pPr>
              <w:jc w:val="center"/>
            </w:pPr>
            <w:r>
              <w:t>0.301</w:t>
            </w:r>
          </w:p>
        </w:tc>
        <w:tc>
          <w:tcPr>
            <w:tcW w:w="1620" w:type="dxa"/>
          </w:tcPr>
          <w:p w:rsidR="003C047E" w:rsidRDefault="003C047E" w:rsidP="00C619ED">
            <w:pPr>
              <w:jc w:val="center"/>
            </w:pPr>
            <w:r>
              <w:t>2.615</w:t>
            </w:r>
          </w:p>
        </w:tc>
        <w:tc>
          <w:tcPr>
            <w:tcW w:w="4386" w:type="dxa"/>
          </w:tcPr>
          <w:p w:rsidR="003C047E" w:rsidRDefault="003C047E" w:rsidP="00C619ED">
            <w:pPr>
              <w:jc w:val="center"/>
            </w:pPr>
            <w:r>
              <w:t>0.169</w:t>
            </w:r>
          </w:p>
        </w:tc>
      </w:tr>
      <w:tr w:rsidR="003C047E" w:rsidTr="00C619ED">
        <w:tblPrEx>
          <w:tblCellMar>
            <w:top w:w="0" w:type="dxa"/>
            <w:bottom w:w="0" w:type="dxa"/>
          </w:tblCellMar>
        </w:tblPrEx>
        <w:tc>
          <w:tcPr>
            <w:tcW w:w="850" w:type="dxa"/>
          </w:tcPr>
          <w:p w:rsidR="003C047E" w:rsidRDefault="003C047E" w:rsidP="00C619ED">
            <w:pPr>
              <w:jc w:val="center"/>
            </w:pPr>
            <w:r>
              <w:t>32</w:t>
            </w:r>
          </w:p>
        </w:tc>
        <w:tc>
          <w:tcPr>
            <w:tcW w:w="1271" w:type="dxa"/>
          </w:tcPr>
          <w:p w:rsidR="003C047E" w:rsidRDefault="003C047E" w:rsidP="00C619ED">
            <w:pPr>
              <w:jc w:val="center"/>
            </w:pPr>
            <w:r>
              <w:t>128</w:t>
            </w:r>
          </w:p>
        </w:tc>
        <w:tc>
          <w:tcPr>
            <w:tcW w:w="3033" w:type="dxa"/>
          </w:tcPr>
          <w:p w:rsidR="003C047E" w:rsidRDefault="003C047E" w:rsidP="00C619ED">
            <w:pPr>
              <w:jc w:val="center"/>
            </w:pPr>
            <w:r>
              <w:t>14.695</w:t>
            </w:r>
          </w:p>
        </w:tc>
        <w:tc>
          <w:tcPr>
            <w:tcW w:w="1800" w:type="dxa"/>
          </w:tcPr>
          <w:p w:rsidR="003C047E" w:rsidRDefault="003C047E" w:rsidP="00C619ED">
            <w:pPr>
              <w:jc w:val="center"/>
            </w:pPr>
            <w:r>
              <w:t>23.000</w:t>
            </w:r>
          </w:p>
        </w:tc>
        <w:tc>
          <w:tcPr>
            <w:tcW w:w="1620" w:type="dxa"/>
          </w:tcPr>
          <w:p w:rsidR="003C047E" w:rsidRDefault="003C047E" w:rsidP="00C619ED">
            <w:pPr>
              <w:jc w:val="center"/>
            </w:pPr>
            <w:r>
              <w:t>0.994</w:t>
            </w:r>
          </w:p>
        </w:tc>
        <w:tc>
          <w:tcPr>
            <w:tcW w:w="1620" w:type="dxa"/>
          </w:tcPr>
          <w:p w:rsidR="003C047E" w:rsidRDefault="003C047E" w:rsidP="00C619ED">
            <w:pPr>
              <w:jc w:val="center"/>
            </w:pPr>
            <w:r>
              <w:t>2.126</w:t>
            </w:r>
          </w:p>
        </w:tc>
        <w:tc>
          <w:tcPr>
            <w:tcW w:w="4386" w:type="dxa"/>
          </w:tcPr>
          <w:p w:rsidR="003C047E" w:rsidRDefault="003C047E" w:rsidP="00C619ED">
            <w:pPr>
              <w:jc w:val="center"/>
            </w:pPr>
            <w:r>
              <w:t>1.565</w:t>
            </w:r>
          </w:p>
        </w:tc>
      </w:tr>
      <w:tr w:rsidR="003C047E" w:rsidTr="00C619ED">
        <w:tblPrEx>
          <w:tblCellMar>
            <w:top w:w="0" w:type="dxa"/>
            <w:bottom w:w="0" w:type="dxa"/>
          </w:tblCellMar>
        </w:tblPrEx>
        <w:tc>
          <w:tcPr>
            <w:tcW w:w="850" w:type="dxa"/>
          </w:tcPr>
          <w:p w:rsidR="003C047E" w:rsidRDefault="003C047E" w:rsidP="00C619ED">
            <w:pPr>
              <w:jc w:val="center"/>
            </w:pPr>
            <w:r>
              <w:t>33</w:t>
            </w:r>
          </w:p>
        </w:tc>
        <w:tc>
          <w:tcPr>
            <w:tcW w:w="1271" w:type="dxa"/>
          </w:tcPr>
          <w:p w:rsidR="003C047E" w:rsidRDefault="003C047E" w:rsidP="00C619ED">
            <w:pPr>
              <w:jc w:val="center"/>
            </w:pPr>
            <w:r>
              <w:t>128</w:t>
            </w:r>
          </w:p>
        </w:tc>
        <w:tc>
          <w:tcPr>
            <w:tcW w:w="3033" w:type="dxa"/>
          </w:tcPr>
          <w:p w:rsidR="003C047E" w:rsidRDefault="003C047E" w:rsidP="00C619ED">
            <w:pPr>
              <w:jc w:val="center"/>
            </w:pPr>
            <w:r>
              <w:t>10.141</w:t>
            </w:r>
          </w:p>
        </w:tc>
        <w:tc>
          <w:tcPr>
            <w:tcW w:w="1800" w:type="dxa"/>
          </w:tcPr>
          <w:p w:rsidR="003C047E" w:rsidRDefault="003C047E" w:rsidP="00C619ED">
            <w:pPr>
              <w:jc w:val="center"/>
            </w:pPr>
            <w:r>
              <w:t>3.758</w:t>
            </w:r>
          </w:p>
        </w:tc>
        <w:tc>
          <w:tcPr>
            <w:tcW w:w="1620" w:type="dxa"/>
          </w:tcPr>
          <w:p w:rsidR="003C047E" w:rsidRDefault="003C047E" w:rsidP="00C619ED">
            <w:pPr>
              <w:jc w:val="center"/>
            </w:pPr>
            <w:r>
              <w:t>-0.482</w:t>
            </w:r>
          </w:p>
        </w:tc>
        <w:tc>
          <w:tcPr>
            <w:tcW w:w="1620" w:type="dxa"/>
          </w:tcPr>
          <w:p w:rsidR="003C047E" w:rsidRDefault="003C047E" w:rsidP="00C619ED">
            <w:pPr>
              <w:jc w:val="center"/>
            </w:pPr>
            <w:r>
              <w:t>2.344</w:t>
            </w:r>
          </w:p>
        </w:tc>
        <w:tc>
          <w:tcPr>
            <w:tcW w:w="4386" w:type="dxa"/>
          </w:tcPr>
          <w:p w:rsidR="003C047E" w:rsidRDefault="003C047E" w:rsidP="00C619ED">
            <w:pPr>
              <w:jc w:val="center"/>
            </w:pPr>
            <w:r>
              <w:t>0.371</w:t>
            </w:r>
          </w:p>
        </w:tc>
      </w:tr>
      <w:tr w:rsidR="003C047E" w:rsidTr="00C619ED">
        <w:tblPrEx>
          <w:tblCellMar>
            <w:top w:w="0" w:type="dxa"/>
            <w:bottom w:w="0" w:type="dxa"/>
          </w:tblCellMar>
        </w:tblPrEx>
        <w:tc>
          <w:tcPr>
            <w:tcW w:w="850" w:type="dxa"/>
          </w:tcPr>
          <w:p w:rsidR="003C047E" w:rsidRDefault="003C047E" w:rsidP="00C619ED">
            <w:pPr>
              <w:jc w:val="center"/>
            </w:pPr>
            <w:r>
              <w:t>34</w:t>
            </w:r>
          </w:p>
        </w:tc>
        <w:tc>
          <w:tcPr>
            <w:tcW w:w="1271" w:type="dxa"/>
          </w:tcPr>
          <w:p w:rsidR="003C047E" w:rsidRDefault="003C047E" w:rsidP="00C619ED">
            <w:pPr>
              <w:jc w:val="center"/>
            </w:pPr>
            <w:r>
              <w:t>128</w:t>
            </w:r>
          </w:p>
        </w:tc>
        <w:tc>
          <w:tcPr>
            <w:tcW w:w="3033" w:type="dxa"/>
          </w:tcPr>
          <w:p w:rsidR="003C047E" w:rsidRDefault="003C047E" w:rsidP="00C619ED">
            <w:pPr>
              <w:jc w:val="center"/>
            </w:pPr>
            <w:r>
              <w:t>8.680</w:t>
            </w:r>
          </w:p>
        </w:tc>
        <w:tc>
          <w:tcPr>
            <w:tcW w:w="1800" w:type="dxa"/>
          </w:tcPr>
          <w:p w:rsidR="003C047E" w:rsidRDefault="003C047E" w:rsidP="00C619ED">
            <w:pPr>
              <w:jc w:val="center"/>
            </w:pPr>
            <w:r>
              <w:t>3.155</w:t>
            </w:r>
          </w:p>
        </w:tc>
        <w:tc>
          <w:tcPr>
            <w:tcW w:w="1620" w:type="dxa"/>
          </w:tcPr>
          <w:p w:rsidR="003C047E" w:rsidRDefault="003C047E" w:rsidP="00C619ED">
            <w:pPr>
              <w:jc w:val="center"/>
            </w:pPr>
            <w:r>
              <w:t>0.161</w:t>
            </w:r>
          </w:p>
        </w:tc>
        <w:tc>
          <w:tcPr>
            <w:tcW w:w="1620" w:type="dxa"/>
          </w:tcPr>
          <w:p w:rsidR="003C047E" w:rsidRDefault="003C047E" w:rsidP="00C619ED">
            <w:pPr>
              <w:jc w:val="center"/>
            </w:pPr>
            <w:r>
              <w:t>2.647</w:t>
            </w:r>
          </w:p>
        </w:tc>
        <w:tc>
          <w:tcPr>
            <w:tcW w:w="4386" w:type="dxa"/>
          </w:tcPr>
          <w:p w:rsidR="003C047E" w:rsidRDefault="003C047E" w:rsidP="00C619ED">
            <w:pPr>
              <w:jc w:val="center"/>
            </w:pPr>
            <w:r>
              <w:t>0.363</w:t>
            </w:r>
          </w:p>
        </w:tc>
      </w:tr>
      <w:tr w:rsidR="003C047E" w:rsidTr="00C619ED">
        <w:tblPrEx>
          <w:tblCellMar>
            <w:top w:w="0" w:type="dxa"/>
            <w:bottom w:w="0" w:type="dxa"/>
          </w:tblCellMar>
        </w:tblPrEx>
        <w:tc>
          <w:tcPr>
            <w:tcW w:w="850" w:type="dxa"/>
          </w:tcPr>
          <w:p w:rsidR="003C047E" w:rsidRDefault="003C047E" w:rsidP="00C619ED">
            <w:pPr>
              <w:jc w:val="center"/>
            </w:pPr>
            <w:r>
              <w:t>35</w:t>
            </w:r>
          </w:p>
        </w:tc>
        <w:tc>
          <w:tcPr>
            <w:tcW w:w="1271" w:type="dxa"/>
          </w:tcPr>
          <w:p w:rsidR="003C047E" w:rsidRDefault="003C047E" w:rsidP="00C619ED">
            <w:pPr>
              <w:jc w:val="center"/>
            </w:pPr>
            <w:r>
              <w:t>128</w:t>
            </w:r>
          </w:p>
        </w:tc>
        <w:tc>
          <w:tcPr>
            <w:tcW w:w="3033" w:type="dxa"/>
          </w:tcPr>
          <w:p w:rsidR="003C047E" w:rsidRDefault="003C047E" w:rsidP="00C619ED">
            <w:pPr>
              <w:jc w:val="center"/>
            </w:pPr>
            <w:r>
              <w:t>9.766</w:t>
            </w:r>
          </w:p>
        </w:tc>
        <w:tc>
          <w:tcPr>
            <w:tcW w:w="1800" w:type="dxa"/>
          </w:tcPr>
          <w:p w:rsidR="003C047E" w:rsidRDefault="003C047E" w:rsidP="00C619ED">
            <w:pPr>
              <w:jc w:val="center"/>
            </w:pPr>
            <w:r>
              <w:t>3.474</w:t>
            </w:r>
          </w:p>
        </w:tc>
        <w:tc>
          <w:tcPr>
            <w:tcW w:w="1620" w:type="dxa"/>
          </w:tcPr>
          <w:p w:rsidR="003C047E" w:rsidRDefault="003C047E" w:rsidP="00C619ED">
            <w:pPr>
              <w:jc w:val="center"/>
            </w:pPr>
            <w:r>
              <w:t>-0.193</w:t>
            </w:r>
          </w:p>
        </w:tc>
        <w:tc>
          <w:tcPr>
            <w:tcW w:w="1620" w:type="dxa"/>
          </w:tcPr>
          <w:p w:rsidR="003C047E" w:rsidRDefault="003C047E" w:rsidP="00C619ED">
            <w:pPr>
              <w:jc w:val="center"/>
            </w:pPr>
            <w:r>
              <w:t>2.456</w:t>
            </w:r>
          </w:p>
        </w:tc>
        <w:tc>
          <w:tcPr>
            <w:tcW w:w="4386" w:type="dxa"/>
          </w:tcPr>
          <w:p w:rsidR="003C047E" w:rsidRDefault="003C047E" w:rsidP="00C619ED">
            <w:pPr>
              <w:jc w:val="center"/>
            </w:pPr>
            <w:r>
              <w:t>0.356</w:t>
            </w:r>
          </w:p>
        </w:tc>
      </w:tr>
      <w:tr w:rsidR="003C047E" w:rsidTr="00C619ED">
        <w:tblPrEx>
          <w:tblCellMar>
            <w:top w:w="0" w:type="dxa"/>
            <w:bottom w:w="0" w:type="dxa"/>
          </w:tblCellMar>
        </w:tblPrEx>
        <w:tc>
          <w:tcPr>
            <w:tcW w:w="850" w:type="dxa"/>
          </w:tcPr>
          <w:p w:rsidR="003C047E" w:rsidRDefault="003C047E" w:rsidP="00C619ED">
            <w:pPr>
              <w:jc w:val="center"/>
            </w:pPr>
            <w:r>
              <w:lastRenderedPageBreak/>
              <w:t>36</w:t>
            </w:r>
          </w:p>
        </w:tc>
        <w:tc>
          <w:tcPr>
            <w:tcW w:w="1271" w:type="dxa"/>
          </w:tcPr>
          <w:p w:rsidR="003C047E" w:rsidRDefault="003C047E" w:rsidP="00C619ED">
            <w:pPr>
              <w:jc w:val="center"/>
            </w:pPr>
            <w:r>
              <w:t>128</w:t>
            </w:r>
          </w:p>
        </w:tc>
        <w:tc>
          <w:tcPr>
            <w:tcW w:w="3033" w:type="dxa"/>
          </w:tcPr>
          <w:p w:rsidR="003C047E" w:rsidRDefault="003C047E" w:rsidP="00C619ED">
            <w:pPr>
              <w:jc w:val="center"/>
            </w:pPr>
            <w:r>
              <w:t>10.391</w:t>
            </w:r>
          </w:p>
        </w:tc>
        <w:tc>
          <w:tcPr>
            <w:tcW w:w="1800" w:type="dxa"/>
          </w:tcPr>
          <w:p w:rsidR="003C047E" w:rsidRDefault="003C047E" w:rsidP="00C619ED">
            <w:pPr>
              <w:jc w:val="center"/>
            </w:pPr>
            <w:r>
              <w:t>3.148</w:t>
            </w:r>
          </w:p>
        </w:tc>
        <w:tc>
          <w:tcPr>
            <w:tcW w:w="1620" w:type="dxa"/>
          </w:tcPr>
          <w:p w:rsidR="003C047E" w:rsidRDefault="003C047E" w:rsidP="00C619ED">
            <w:pPr>
              <w:jc w:val="center"/>
            </w:pPr>
            <w:r>
              <w:t>-0.500</w:t>
            </w:r>
          </w:p>
        </w:tc>
        <w:tc>
          <w:tcPr>
            <w:tcW w:w="1620" w:type="dxa"/>
          </w:tcPr>
          <w:p w:rsidR="003C047E" w:rsidRDefault="003C047E" w:rsidP="00C619ED">
            <w:pPr>
              <w:jc w:val="center"/>
            </w:pPr>
            <w:r>
              <w:t>2.900</w:t>
            </w:r>
          </w:p>
        </w:tc>
        <w:tc>
          <w:tcPr>
            <w:tcW w:w="4386" w:type="dxa"/>
          </w:tcPr>
          <w:p w:rsidR="003C047E" w:rsidRDefault="003C047E" w:rsidP="00C619ED">
            <w:pPr>
              <w:jc w:val="center"/>
            </w:pPr>
            <w:r>
              <w:t>0.303</w:t>
            </w:r>
          </w:p>
        </w:tc>
      </w:tr>
      <w:tr w:rsidR="003C047E" w:rsidTr="00C619ED">
        <w:tblPrEx>
          <w:tblCellMar>
            <w:top w:w="0" w:type="dxa"/>
            <w:bottom w:w="0" w:type="dxa"/>
          </w:tblCellMar>
        </w:tblPrEx>
        <w:tc>
          <w:tcPr>
            <w:tcW w:w="850" w:type="dxa"/>
          </w:tcPr>
          <w:p w:rsidR="003C047E" w:rsidRDefault="003C047E" w:rsidP="00C619ED">
            <w:pPr>
              <w:jc w:val="center"/>
            </w:pPr>
            <w:r>
              <w:t>37</w:t>
            </w:r>
          </w:p>
        </w:tc>
        <w:tc>
          <w:tcPr>
            <w:tcW w:w="1271" w:type="dxa"/>
          </w:tcPr>
          <w:p w:rsidR="003C047E" w:rsidRDefault="003C047E" w:rsidP="00C619ED">
            <w:pPr>
              <w:jc w:val="center"/>
            </w:pPr>
            <w:r>
              <w:t>128</w:t>
            </w:r>
          </w:p>
        </w:tc>
        <w:tc>
          <w:tcPr>
            <w:tcW w:w="3033" w:type="dxa"/>
          </w:tcPr>
          <w:p w:rsidR="003C047E" w:rsidRDefault="003C047E" w:rsidP="00C619ED">
            <w:pPr>
              <w:jc w:val="center"/>
            </w:pPr>
            <w:r>
              <w:t>8.438</w:t>
            </w:r>
          </w:p>
        </w:tc>
        <w:tc>
          <w:tcPr>
            <w:tcW w:w="1800" w:type="dxa"/>
          </w:tcPr>
          <w:p w:rsidR="003C047E" w:rsidRDefault="003C047E" w:rsidP="00C619ED">
            <w:pPr>
              <w:jc w:val="center"/>
            </w:pPr>
            <w:r>
              <w:t>3.332</w:t>
            </w:r>
          </w:p>
        </w:tc>
        <w:tc>
          <w:tcPr>
            <w:tcW w:w="1620" w:type="dxa"/>
          </w:tcPr>
          <w:p w:rsidR="003C047E" w:rsidRDefault="003C047E" w:rsidP="00C619ED">
            <w:pPr>
              <w:jc w:val="center"/>
            </w:pPr>
            <w:r>
              <w:t>-0.082</w:t>
            </w:r>
          </w:p>
        </w:tc>
        <w:tc>
          <w:tcPr>
            <w:tcW w:w="1620" w:type="dxa"/>
          </w:tcPr>
          <w:p w:rsidR="003C047E" w:rsidRDefault="003C047E" w:rsidP="00C619ED">
            <w:pPr>
              <w:jc w:val="center"/>
            </w:pPr>
            <w:r>
              <w:t>2.285</w:t>
            </w:r>
          </w:p>
        </w:tc>
        <w:tc>
          <w:tcPr>
            <w:tcW w:w="4386" w:type="dxa"/>
          </w:tcPr>
          <w:p w:rsidR="003C047E" w:rsidRDefault="003C047E" w:rsidP="00C619ED">
            <w:pPr>
              <w:jc w:val="center"/>
            </w:pPr>
            <w:r>
              <w:t>0.395</w:t>
            </w:r>
          </w:p>
        </w:tc>
      </w:tr>
      <w:tr w:rsidR="003C047E" w:rsidTr="00C619ED">
        <w:tblPrEx>
          <w:tblCellMar>
            <w:top w:w="0" w:type="dxa"/>
            <w:bottom w:w="0" w:type="dxa"/>
          </w:tblCellMar>
        </w:tblPrEx>
        <w:tc>
          <w:tcPr>
            <w:tcW w:w="850" w:type="dxa"/>
          </w:tcPr>
          <w:p w:rsidR="003C047E" w:rsidRDefault="003C047E" w:rsidP="00C619ED">
            <w:pPr>
              <w:jc w:val="center"/>
            </w:pPr>
            <w:r>
              <w:t>38</w:t>
            </w:r>
          </w:p>
        </w:tc>
        <w:tc>
          <w:tcPr>
            <w:tcW w:w="1271" w:type="dxa"/>
          </w:tcPr>
          <w:p w:rsidR="003C047E" w:rsidRDefault="003C047E" w:rsidP="00C619ED">
            <w:pPr>
              <w:jc w:val="center"/>
            </w:pPr>
            <w:r>
              <w:t>128</w:t>
            </w:r>
          </w:p>
        </w:tc>
        <w:tc>
          <w:tcPr>
            <w:tcW w:w="3033" w:type="dxa"/>
          </w:tcPr>
          <w:p w:rsidR="003C047E" w:rsidRDefault="003C047E" w:rsidP="00C619ED">
            <w:pPr>
              <w:jc w:val="center"/>
            </w:pPr>
            <w:r>
              <w:t>8.875</w:t>
            </w:r>
          </w:p>
        </w:tc>
        <w:tc>
          <w:tcPr>
            <w:tcW w:w="1800" w:type="dxa"/>
          </w:tcPr>
          <w:p w:rsidR="003C047E" w:rsidRDefault="003C047E" w:rsidP="00C619ED">
            <w:pPr>
              <w:jc w:val="center"/>
            </w:pPr>
            <w:r>
              <w:t>3.597</w:t>
            </w:r>
          </w:p>
        </w:tc>
        <w:tc>
          <w:tcPr>
            <w:tcW w:w="1620" w:type="dxa"/>
          </w:tcPr>
          <w:p w:rsidR="003C047E" w:rsidRDefault="003C047E" w:rsidP="00C619ED">
            <w:pPr>
              <w:jc w:val="center"/>
            </w:pPr>
            <w:r>
              <w:t>-0.310</w:t>
            </w:r>
          </w:p>
        </w:tc>
        <w:tc>
          <w:tcPr>
            <w:tcW w:w="1620" w:type="dxa"/>
          </w:tcPr>
          <w:p w:rsidR="003C047E" w:rsidRDefault="003C047E" w:rsidP="00C619ED">
            <w:pPr>
              <w:jc w:val="center"/>
            </w:pPr>
            <w:r>
              <w:t>2.382</w:t>
            </w:r>
          </w:p>
        </w:tc>
        <w:tc>
          <w:tcPr>
            <w:tcW w:w="4386" w:type="dxa"/>
          </w:tcPr>
          <w:p w:rsidR="003C047E" w:rsidRDefault="003C047E" w:rsidP="00C619ED">
            <w:pPr>
              <w:jc w:val="center"/>
            </w:pPr>
            <w:r>
              <w:t>0.405</w:t>
            </w:r>
          </w:p>
        </w:tc>
      </w:tr>
      <w:tr w:rsidR="003C047E" w:rsidTr="00C619ED">
        <w:tblPrEx>
          <w:tblCellMar>
            <w:top w:w="0" w:type="dxa"/>
            <w:bottom w:w="0" w:type="dxa"/>
          </w:tblCellMar>
        </w:tblPrEx>
        <w:tc>
          <w:tcPr>
            <w:tcW w:w="850" w:type="dxa"/>
          </w:tcPr>
          <w:p w:rsidR="003C047E" w:rsidRDefault="003C047E" w:rsidP="00C619ED">
            <w:pPr>
              <w:jc w:val="center"/>
            </w:pPr>
            <w:r>
              <w:t>39</w:t>
            </w:r>
          </w:p>
        </w:tc>
        <w:tc>
          <w:tcPr>
            <w:tcW w:w="1271" w:type="dxa"/>
          </w:tcPr>
          <w:p w:rsidR="003C047E" w:rsidRDefault="003C047E" w:rsidP="00C619ED">
            <w:pPr>
              <w:jc w:val="center"/>
            </w:pPr>
            <w:r>
              <w:t>128</w:t>
            </w:r>
          </w:p>
        </w:tc>
        <w:tc>
          <w:tcPr>
            <w:tcW w:w="3033" w:type="dxa"/>
          </w:tcPr>
          <w:p w:rsidR="003C047E" w:rsidRDefault="003C047E" w:rsidP="00C619ED">
            <w:pPr>
              <w:jc w:val="center"/>
            </w:pPr>
            <w:r>
              <w:t>56.000</w:t>
            </w:r>
          </w:p>
        </w:tc>
        <w:tc>
          <w:tcPr>
            <w:tcW w:w="1800" w:type="dxa"/>
          </w:tcPr>
          <w:p w:rsidR="003C047E" w:rsidRDefault="003C047E" w:rsidP="00C619ED">
            <w:pPr>
              <w:jc w:val="center"/>
            </w:pPr>
            <w:r>
              <w:t>12.226</w:t>
            </w:r>
          </w:p>
        </w:tc>
        <w:tc>
          <w:tcPr>
            <w:tcW w:w="1620" w:type="dxa"/>
          </w:tcPr>
          <w:p w:rsidR="003C047E" w:rsidRDefault="003C047E" w:rsidP="00C619ED">
            <w:pPr>
              <w:jc w:val="center"/>
            </w:pPr>
            <w:r>
              <w:t>-0.338</w:t>
            </w:r>
          </w:p>
        </w:tc>
        <w:tc>
          <w:tcPr>
            <w:tcW w:w="1620" w:type="dxa"/>
          </w:tcPr>
          <w:p w:rsidR="003C047E" w:rsidRDefault="003C047E" w:rsidP="00C619ED">
            <w:pPr>
              <w:jc w:val="center"/>
            </w:pPr>
            <w:r>
              <w:t>4.050</w:t>
            </w:r>
          </w:p>
        </w:tc>
        <w:tc>
          <w:tcPr>
            <w:tcW w:w="4386" w:type="dxa"/>
          </w:tcPr>
          <w:p w:rsidR="003C047E" w:rsidRDefault="003C047E" w:rsidP="00C619ED">
            <w:pPr>
              <w:jc w:val="center"/>
            </w:pPr>
            <w:r>
              <w:t>0.218</w:t>
            </w:r>
          </w:p>
        </w:tc>
      </w:tr>
    </w:tbl>
    <w:p w:rsidR="003C047E" w:rsidRDefault="003C047E" w:rsidP="003C047E">
      <w:pPr>
        <w:jc w:val="center"/>
      </w:pPr>
    </w:p>
    <w:p w:rsidR="003C047E" w:rsidRDefault="003C047E" w:rsidP="003C047E">
      <w:pPr>
        <w:jc w:val="center"/>
      </w:pPr>
    </w:p>
    <w:p w:rsidR="003C047E" w:rsidRDefault="003C047E" w:rsidP="003C047E">
      <w:pPr>
        <w:jc w:val="center"/>
      </w:pPr>
    </w:p>
    <w:p w:rsidR="003C047E" w:rsidRDefault="003C047E" w:rsidP="003C047E">
      <w:pPr>
        <w:jc w:val="center"/>
      </w:pPr>
    </w:p>
    <w:p w:rsidR="003C047E" w:rsidRPr="002E4AA3" w:rsidRDefault="003C047E" w:rsidP="003C047E">
      <w:pPr>
        <w:spacing w:line="360" w:lineRule="auto"/>
        <w:ind w:firstLine="360"/>
        <w:jc w:val="both"/>
        <w:rPr>
          <w:sz w:val="28"/>
          <w:szCs w:val="28"/>
        </w:rPr>
      </w:pPr>
      <w:r w:rsidRPr="002E4AA3">
        <w:rPr>
          <w:i/>
          <w:sz w:val="28"/>
          <w:szCs w:val="28"/>
        </w:rPr>
        <w:t>Примечание</w:t>
      </w:r>
      <w:r w:rsidRPr="002E4AA3">
        <w:rPr>
          <w:sz w:val="28"/>
          <w:szCs w:val="28"/>
        </w:rPr>
        <w:t>.</w:t>
      </w:r>
    </w:p>
    <w:p w:rsidR="003C047E" w:rsidRPr="002E4AA3" w:rsidRDefault="003C047E" w:rsidP="003C047E">
      <w:pPr>
        <w:pStyle w:val="a4"/>
        <w:ind w:firstLine="360"/>
        <w:jc w:val="both"/>
        <w:rPr>
          <w:szCs w:val="28"/>
        </w:rPr>
      </w:pPr>
      <w:r w:rsidRPr="002E4AA3">
        <w:rPr>
          <w:szCs w:val="28"/>
        </w:rPr>
        <w:t xml:space="preserve">Переменные столбца </w:t>
      </w:r>
      <w:r>
        <w:rPr>
          <w:szCs w:val="28"/>
        </w:rPr>
        <w:t>1</w:t>
      </w:r>
      <w:r w:rsidRPr="002E4AA3">
        <w:rPr>
          <w:szCs w:val="28"/>
        </w:rPr>
        <w:t xml:space="preserve"> Таблицы </w:t>
      </w:r>
      <w:r>
        <w:rPr>
          <w:szCs w:val="28"/>
        </w:rPr>
        <w:t>6</w:t>
      </w:r>
      <w:r w:rsidRPr="002E4AA3">
        <w:rPr>
          <w:szCs w:val="28"/>
        </w:rPr>
        <w:t xml:space="preserve"> означают следующие показатели:</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возраст</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пол</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экстраверсия (тест Г. Айзенка)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нейротизм (тест Г. Айзенка)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гипертимический тип (опросник К. Леонгарда)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возбудимый тип (опросник К. Леонгарда)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эмотивный тип (опросник К. Леонгарда)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педантичный тип (опросник К. Леонгарда)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тревожный тип (опросник К. Леонгарда)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циклотимический  тип (опросник К. Леонгарда)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демонстративный тип (опросник К. Леонгарда)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неуравновешенный тип (опросник К. Леонгарда)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дистимный тип (опросник К. Леонгарда)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экзальтированный тип (опросник К. Леонгарда)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физическая агрессия (опросник Басса-Дарка)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косвенная агрессия (опросник Басса-Дарка)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раздражение (опросник Басса-Дарка)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негативизм (опросник Басса-Дарка)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обида (опросник Басса-Дарка)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подозрительность (опросник Басса-Дарка)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вербальная агрессия (опросник Басса-Дарка)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чувство вины (опросник Басса-Дарка)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индекс враждебности (опросник Басса-Дарка)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индекс агрессивности (опросник Басса-Дарка)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lastRenderedPageBreak/>
        <w:t>шкала установки на социальную желательность (методика СОП)</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шкала склонности к преодолению норм и правил (методика СОП)</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шкала склонности к аддиктивному поведению (методика СОП)</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шкала склонности к самоповреждающему и саморазрушающему поведению (методика СОП)</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шкала склонности к агрессии и насилию (методика СОП)</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шкала волевого контроля эмоциональных реакций (методика СОП)</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шкала склонности к делинквентному поведению (методика СОП)</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шкала принятия женской социальной роли</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эмпатия к родителям (опросник И.М. Юсупова)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эмпатия к животным (опросник И.М. Юсупова)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эмпатия к старикам (опросник И.М. Юсупова)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эмпатия к детям (опросник И.М. Юсупова)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эмпатия к героям художественных произведений (опросник И.М. Юсупова)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Эмпатия к незнакомым и малознакомым людям (опросник И.М. Юсупова)</w:t>
      </w:r>
    </w:p>
    <w:p w:rsidR="003C047E" w:rsidRPr="002E4AA3" w:rsidRDefault="003C047E" w:rsidP="00CA2ED5">
      <w:pPr>
        <w:numPr>
          <w:ilvl w:val="0"/>
          <w:numId w:val="83"/>
        </w:numPr>
        <w:spacing w:line="360" w:lineRule="auto"/>
        <w:ind w:left="0" w:firstLine="360"/>
        <w:jc w:val="both"/>
        <w:rPr>
          <w:sz w:val="28"/>
          <w:szCs w:val="28"/>
        </w:rPr>
      </w:pPr>
      <w:r w:rsidRPr="002E4AA3">
        <w:rPr>
          <w:sz w:val="28"/>
          <w:szCs w:val="28"/>
        </w:rPr>
        <w:t>общий уровень эмпатии (опросник И.М. Юсупова)</w:t>
      </w:r>
    </w:p>
    <w:p w:rsidR="003C047E" w:rsidRPr="002E4AA3" w:rsidRDefault="003C047E" w:rsidP="003C047E">
      <w:pPr>
        <w:spacing w:line="360" w:lineRule="auto"/>
        <w:ind w:firstLine="360"/>
        <w:jc w:val="both"/>
        <w:rPr>
          <w:sz w:val="28"/>
          <w:szCs w:val="28"/>
        </w:rPr>
      </w:pPr>
    </w:p>
    <w:p w:rsidR="003C047E" w:rsidRPr="002E4AA3" w:rsidRDefault="003C047E" w:rsidP="003C047E">
      <w:pPr>
        <w:spacing w:line="360" w:lineRule="auto"/>
        <w:ind w:firstLine="360"/>
        <w:jc w:val="both"/>
        <w:rPr>
          <w:sz w:val="28"/>
          <w:szCs w:val="28"/>
        </w:rPr>
      </w:pPr>
    </w:p>
    <w:p w:rsidR="003C047E" w:rsidRDefault="003C047E" w:rsidP="003C047E">
      <w:pPr>
        <w:tabs>
          <w:tab w:val="left" w:pos="7400"/>
        </w:tabs>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Pr="003C047E" w:rsidRDefault="003C047E" w:rsidP="003C047E">
      <w:pPr>
        <w:rPr>
          <w:sz w:val="28"/>
        </w:rPr>
      </w:pPr>
    </w:p>
    <w:p w:rsidR="003C047E" w:rsidRDefault="003C047E" w:rsidP="003C047E">
      <w:pPr>
        <w:rPr>
          <w:sz w:val="28"/>
        </w:rPr>
      </w:pPr>
    </w:p>
    <w:p w:rsidR="003C047E" w:rsidRDefault="003C047E" w:rsidP="003C047E">
      <w:pPr>
        <w:rPr>
          <w:sz w:val="28"/>
        </w:rPr>
      </w:pPr>
    </w:p>
    <w:p w:rsidR="003C047E" w:rsidRDefault="003C047E" w:rsidP="003C047E">
      <w:pPr>
        <w:jc w:val="center"/>
        <w:rPr>
          <w:sz w:val="28"/>
        </w:rPr>
      </w:pPr>
    </w:p>
    <w:p w:rsidR="003C047E" w:rsidRDefault="003C047E" w:rsidP="003C047E">
      <w:pPr>
        <w:jc w:val="center"/>
        <w:rPr>
          <w:sz w:val="28"/>
        </w:rPr>
      </w:pPr>
    </w:p>
    <w:p w:rsidR="003C047E" w:rsidRDefault="003C047E" w:rsidP="003C047E">
      <w:pPr>
        <w:jc w:val="center"/>
        <w:rPr>
          <w:sz w:val="28"/>
        </w:rPr>
      </w:pPr>
    </w:p>
    <w:p w:rsidR="003C047E" w:rsidRPr="00E90724" w:rsidRDefault="003C047E" w:rsidP="003C047E">
      <w:pPr>
        <w:jc w:val="right"/>
        <w:rPr>
          <w:b/>
          <w:sz w:val="28"/>
          <w:szCs w:val="28"/>
        </w:rPr>
      </w:pPr>
      <w:r w:rsidRPr="00E90724">
        <w:rPr>
          <w:b/>
          <w:sz w:val="28"/>
          <w:szCs w:val="28"/>
        </w:rPr>
        <w:t>Приложение 9</w:t>
      </w:r>
    </w:p>
    <w:p w:rsidR="003C047E" w:rsidRDefault="003C047E" w:rsidP="003C047E">
      <w:pPr>
        <w:jc w:val="right"/>
        <w:rPr>
          <w:b/>
          <w:sz w:val="28"/>
          <w:szCs w:val="28"/>
        </w:rPr>
      </w:pPr>
      <w:r w:rsidRPr="00E90724">
        <w:rPr>
          <w:b/>
          <w:sz w:val="28"/>
          <w:szCs w:val="28"/>
        </w:rPr>
        <w:t>Таблица 7</w:t>
      </w:r>
    </w:p>
    <w:p w:rsidR="003C047E" w:rsidRPr="00E90724" w:rsidRDefault="003C047E" w:rsidP="003C047E">
      <w:pPr>
        <w:jc w:val="right"/>
        <w:rPr>
          <w:b/>
          <w:bCs/>
          <w:sz w:val="28"/>
          <w:szCs w:val="28"/>
        </w:rPr>
      </w:pPr>
    </w:p>
    <w:p w:rsidR="003C047E" w:rsidRPr="00E90724" w:rsidRDefault="003C047E" w:rsidP="003C047E">
      <w:pPr>
        <w:pStyle w:val="a4"/>
        <w:rPr>
          <w:sz w:val="28"/>
          <w:szCs w:val="28"/>
        </w:rPr>
      </w:pPr>
      <w:r w:rsidRPr="00E90724">
        <w:rPr>
          <w:sz w:val="28"/>
          <w:szCs w:val="28"/>
        </w:rPr>
        <w:t>Первичные статистические данные первой возрастной подгруппы</w:t>
      </w:r>
    </w:p>
    <w:p w:rsidR="003C047E" w:rsidRPr="00E90724" w:rsidRDefault="003C047E" w:rsidP="003C047E">
      <w:pPr>
        <w:jc w:val="center"/>
        <w:rPr>
          <w:b/>
          <w:bCs/>
          <w:sz w:val="28"/>
          <w:szCs w:val="28"/>
        </w:rPr>
      </w:pPr>
      <w:r w:rsidRPr="00E90724">
        <w:rPr>
          <w:b/>
          <w:bCs/>
          <w:sz w:val="28"/>
          <w:szCs w:val="28"/>
        </w:rPr>
        <w:t xml:space="preserve"> (от 8 до 11 лет. Выборка 73 человека)</w:t>
      </w:r>
    </w:p>
    <w:p w:rsidR="003C047E" w:rsidRDefault="003C047E" w:rsidP="003C047E">
      <w:pPr>
        <w:rPr>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5"/>
        <w:gridCol w:w="1213"/>
        <w:gridCol w:w="1983"/>
        <w:gridCol w:w="1366"/>
        <w:gridCol w:w="1635"/>
        <w:gridCol w:w="1344"/>
        <w:gridCol w:w="1365"/>
      </w:tblGrid>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w:t>
            </w:r>
          </w:p>
        </w:tc>
        <w:tc>
          <w:tcPr>
            <w:tcW w:w="1260" w:type="dxa"/>
          </w:tcPr>
          <w:p w:rsidR="003C047E" w:rsidRDefault="003C047E" w:rsidP="00C619ED">
            <w:pPr>
              <w:tabs>
                <w:tab w:val="left" w:pos="5920"/>
              </w:tabs>
              <w:jc w:val="center"/>
              <w:rPr>
                <w:sz w:val="28"/>
              </w:rPr>
            </w:pPr>
            <w:r>
              <w:rPr>
                <w:sz w:val="28"/>
              </w:rPr>
              <w:t>Кол-во</w:t>
            </w:r>
          </w:p>
          <w:p w:rsidR="003C047E" w:rsidRDefault="003C047E" w:rsidP="00C619ED">
            <w:pPr>
              <w:tabs>
                <w:tab w:val="left" w:pos="5920"/>
              </w:tabs>
              <w:jc w:val="center"/>
              <w:rPr>
                <w:sz w:val="28"/>
              </w:rPr>
            </w:pPr>
            <w:r>
              <w:rPr>
                <w:sz w:val="28"/>
              </w:rPr>
              <w:t>эл-тов</w:t>
            </w:r>
          </w:p>
        </w:tc>
        <w:tc>
          <w:tcPr>
            <w:tcW w:w="2013" w:type="dxa"/>
          </w:tcPr>
          <w:p w:rsidR="003C047E" w:rsidRDefault="003C047E" w:rsidP="00C619ED">
            <w:pPr>
              <w:tabs>
                <w:tab w:val="left" w:pos="5920"/>
              </w:tabs>
              <w:jc w:val="center"/>
              <w:rPr>
                <w:sz w:val="28"/>
              </w:rPr>
            </w:pPr>
            <w:r>
              <w:rPr>
                <w:sz w:val="28"/>
              </w:rPr>
              <w:t>Выборочное среднее</w:t>
            </w:r>
          </w:p>
        </w:tc>
        <w:tc>
          <w:tcPr>
            <w:tcW w:w="1367" w:type="dxa"/>
          </w:tcPr>
          <w:p w:rsidR="003C047E" w:rsidRDefault="003C047E" w:rsidP="00C619ED">
            <w:pPr>
              <w:tabs>
                <w:tab w:val="left" w:pos="5920"/>
              </w:tabs>
              <w:jc w:val="center"/>
              <w:rPr>
                <w:sz w:val="28"/>
              </w:rPr>
            </w:pPr>
            <w:r>
              <w:rPr>
                <w:sz w:val="28"/>
              </w:rPr>
              <w:t>Ср.квадр.</w:t>
            </w:r>
          </w:p>
          <w:p w:rsidR="003C047E" w:rsidRDefault="003C047E" w:rsidP="00C619ED">
            <w:pPr>
              <w:tabs>
                <w:tab w:val="left" w:pos="5920"/>
              </w:tabs>
              <w:jc w:val="center"/>
              <w:rPr>
                <w:sz w:val="28"/>
              </w:rPr>
            </w:pPr>
            <w:r>
              <w:rPr>
                <w:sz w:val="28"/>
              </w:rPr>
              <w:t>отклон.</w:t>
            </w:r>
          </w:p>
        </w:tc>
        <w:tc>
          <w:tcPr>
            <w:tcW w:w="1367" w:type="dxa"/>
          </w:tcPr>
          <w:p w:rsidR="003C047E" w:rsidRDefault="003C047E" w:rsidP="00C619ED">
            <w:pPr>
              <w:tabs>
                <w:tab w:val="left" w:pos="5920"/>
              </w:tabs>
              <w:jc w:val="center"/>
              <w:rPr>
                <w:sz w:val="28"/>
              </w:rPr>
            </w:pPr>
            <w:r>
              <w:rPr>
                <w:sz w:val="28"/>
              </w:rPr>
              <w:t>асимметрия</w:t>
            </w:r>
          </w:p>
        </w:tc>
        <w:tc>
          <w:tcPr>
            <w:tcW w:w="1368" w:type="dxa"/>
          </w:tcPr>
          <w:p w:rsidR="003C047E" w:rsidRDefault="003C047E" w:rsidP="00C619ED">
            <w:pPr>
              <w:tabs>
                <w:tab w:val="left" w:pos="5920"/>
              </w:tabs>
              <w:jc w:val="center"/>
              <w:rPr>
                <w:sz w:val="28"/>
              </w:rPr>
            </w:pPr>
            <w:r>
              <w:rPr>
                <w:sz w:val="28"/>
              </w:rPr>
              <w:t>эксцесс</w:t>
            </w:r>
          </w:p>
        </w:tc>
        <w:tc>
          <w:tcPr>
            <w:tcW w:w="1368" w:type="dxa"/>
          </w:tcPr>
          <w:p w:rsidR="003C047E" w:rsidRDefault="003C047E" w:rsidP="00C619ED">
            <w:pPr>
              <w:tabs>
                <w:tab w:val="left" w:pos="5920"/>
              </w:tabs>
              <w:jc w:val="center"/>
              <w:rPr>
                <w:sz w:val="28"/>
              </w:rPr>
            </w:pPr>
            <w:r>
              <w:rPr>
                <w:sz w:val="28"/>
              </w:rPr>
              <w:t>Коэфф.</w:t>
            </w:r>
          </w:p>
          <w:p w:rsidR="003C047E" w:rsidRDefault="003C047E" w:rsidP="00C619ED">
            <w:pPr>
              <w:tabs>
                <w:tab w:val="left" w:pos="5920"/>
              </w:tabs>
              <w:jc w:val="center"/>
              <w:rPr>
                <w:sz w:val="28"/>
              </w:rPr>
            </w:pPr>
            <w:r>
              <w:rPr>
                <w:sz w:val="28"/>
              </w:rPr>
              <w:t>вариации</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1</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1.548</w:t>
            </w:r>
          </w:p>
        </w:tc>
        <w:tc>
          <w:tcPr>
            <w:tcW w:w="1367" w:type="dxa"/>
          </w:tcPr>
          <w:p w:rsidR="003C047E" w:rsidRDefault="003C047E" w:rsidP="00C619ED">
            <w:pPr>
              <w:tabs>
                <w:tab w:val="left" w:pos="5920"/>
              </w:tabs>
              <w:jc w:val="center"/>
              <w:rPr>
                <w:sz w:val="28"/>
              </w:rPr>
            </w:pPr>
            <w:r>
              <w:rPr>
                <w:sz w:val="28"/>
              </w:rPr>
              <w:t>0.498</w:t>
            </w:r>
          </w:p>
        </w:tc>
        <w:tc>
          <w:tcPr>
            <w:tcW w:w="1367" w:type="dxa"/>
          </w:tcPr>
          <w:p w:rsidR="003C047E" w:rsidRDefault="003C047E" w:rsidP="00C619ED">
            <w:pPr>
              <w:tabs>
                <w:tab w:val="left" w:pos="5920"/>
              </w:tabs>
              <w:jc w:val="center"/>
              <w:rPr>
                <w:sz w:val="28"/>
              </w:rPr>
            </w:pPr>
            <w:r>
              <w:rPr>
                <w:sz w:val="28"/>
              </w:rPr>
              <w:t>-0.193</w:t>
            </w:r>
          </w:p>
        </w:tc>
        <w:tc>
          <w:tcPr>
            <w:tcW w:w="1368" w:type="dxa"/>
          </w:tcPr>
          <w:p w:rsidR="003C047E" w:rsidRDefault="003C047E" w:rsidP="00C619ED">
            <w:pPr>
              <w:tabs>
                <w:tab w:val="left" w:pos="5920"/>
              </w:tabs>
              <w:jc w:val="center"/>
              <w:rPr>
                <w:sz w:val="28"/>
              </w:rPr>
            </w:pPr>
            <w:r>
              <w:rPr>
                <w:sz w:val="28"/>
              </w:rPr>
              <w:t>1.037</w:t>
            </w:r>
          </w:p>
        </w:tc>
        <w:tc>
          <w:tcPr>
            <w:tcW w:w="1368" w:type="dxa"/>
          </w:tcPr>
          <w:p w:rsidR="003C047E" w:rsidRDefault="003C047E" w:rsidP="00C619ED">
            <w:pPr>
              <w:tabs>
                <w:tab w:val="left" w:pos="5920"/>
              </w:tabs>
              <w:jc w:val="center"/>
              <w:rPr>
                <w:sz w:val="28"/>
              </w:rPr>
            </w:pPr>
            <w:r>
              <w:rPr>
                <w:sz w:val="28"/>
              </w:rPr>
              <w:t>0.322</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2</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1.288</w:t>
            </w:r>
          </w:p>
        </w:tc>
        <w:tc>
          <w:tcPr>
            <w:tcW w:w="1367" w:type="dxa"/>
          </w:tcPr>
          <w:p w:rsidR="003C047E" w:rsidRDefault="003C047E" w:rsidP="00C619ED">
            <w:pPr>
              <w:tabs>
                <w:tab w:val="left" w:pos="5920"/>
              </w:tabs>
              <w:jc w:val="center"/>
              <w:rPr>
                <w:sz w:val="28"/>
              </w:rPr>
            </w:pPr>
            <w:r>
              <w:rPr>
                <w:sz w:val="28"/>
              </w:rPr>
              <w:t>0.453</w:t>
            </w:r>
          </w:p>
        </w:tc>
        <w:tc>
          <w:tcPr>
            <w:tcW w:w="1367" w:type="dxa"/>
          </w:tcPr>
          <w:p w:rsidR="003C047E" w:rsidRDefault="003C047E" w:rsidP="00C619ED">
            <w:pPr>
              <w:tabs>
                <w:tab w:val="left" w:pos="5920"/>
              </w:tabs>
              <w:jc w:val="center"/>
              <w:rPr>
                <w:sz w:val="28"/>
              </w:rPr>
            </w:pPr>
            <w:r>
              <w:rPr>
                <w:sz w:val="28"/>
              </w:rPr>
              <w:t>0.938</w:t>
            </w:r>
          </w:p>
        </w:tc>
        <w:tc>
          <w:tcPr>
            <w:tcW w:w="1368" w:type="dxa"/>
          </w:tcPr>
          <w:p w:rsidR="003C047E" w:rsidRDefault="003C047E" w:rsidP="00C619ED">
            <w:pPr>
              <w:tabs>
                <w:tab w:val="left" w:pos="5920"/>
              </w:tabs>
              <w:jc w:val="center"/>
              <w:rPr>
                <w:sz w:val="28"/>
              </w:rPr>
            </w:pPr>
            <w:r>
              <w:rPr>
                <w:sz w:val="28"/>
              </w:rPr>
              <w:t>1.880</w:t>
            </w:r>
          </w:p>
        </w:tc>
        <w:tc>
          <w:tcPr>
            <w:tcW w:w="1368" w:type="dxa"/>
          </w:tcPr>
          <w:p w:rsidR="003C047E" w:rsidRDefault="003C047E" w:rsidP="00C619ED">
            <w:pPr>
              <w:tabs>
                <w:tab w:val="left" w:pos="5920"/>
              </w:tabs>
              <w:jc w:val="center"/>
              <w:rPr>
                <w:sz w:val="28"/>
              </w:rPr>
            </w:pPr>
            <w:r>
              <w:rPr>
                <w:sz w:val="28"/>
              </w:rPr>
              <w:t>0.352</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3</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14.726</w:t>
            </w:r>
          </w:p>
        </w:tc>
        <w:tc>
          <w:tcPr>
            <w:tcW w:w="1367" w:type="dxa"/>
          </w:tcPr>
          <w:p w:rsidR="003C047E" w:rsidRDefault="003C047E" w:rsidP="00C619ED">
            <w:pPr>
              <w:tabs>
                <w:tab w:val="left" w:pos="5920"/>
              </w:tabs>
              <w:jc w:val="center"/>
              <w:rPr>
                <w:sz w:val="28"/>
              </w:rPr>
            </w:pPr>
            <w:r>
              <w:rPr>
                <w:sz w:val="28"/>
              </w:rPr>
              <w:t>2.655</w:t>
            </w:r>
          </w:p>
        </w:tc>
        <w:tc>
          <w:tcPr>
            <w:tcW w:w="1367" w:type="dxa"/>
          </w:tcPr>
          <w:p w:rsidR="003C047E" w:rsidRDefault="003C047E" w:rsidP="00C619ED">
            <w:pPr>
              <w:tabs>
                <w:tab w:val="left" w:pos="5920"/>
              </w:tabs>
              <w:jc w:val="center"/>
              <w:rPr>
                <w:sz w:val="28"/>
              </w:rPr>
            </w:pPr>
            <w:r>
              <w:rPr>
                <w:sz w:val="28"/>
              </w:rPr>
              <w:t>0.076</w:t>
            </w:r>
          </w:p>
        </w:tc>
        <w:tc>
          <w:tcPr>
            <w:tcW w:w="1368" w:type="dxa"/>
          </w:tcPr>
          <w:p w:rsidR="003C047E" w:rsidRDefault="003C047E" w:rsidP="00C619ED">
            <w:pPr>
              <w:tabs>
                <w:tab w:val="left" w:pos="5920"/>
              </w:tabs>
              <w:jc w:val="center"/>
              <w:rPr>
                <w:sz w:val="28"/>
              </w:rPr>
            </w:pPr>
            <w:r>
              <w:rPr>
                <w:sz w:val="28"/>
              </w:rPr>
              <w:t>1.977</w:t>
            </w:r>
          </w:p>
        </w:tc>
        <w:tc>
          <w:tcPr>
            <w:tcW w:w="1368" w:type="dxa"/>
          </w:tcPr>
          <w:p w:rsidR="003C047E" w:rsidRDefault="003C047E" w:rsidP="00C619ED">
            <w:pPr>
              <w:tabs>
                <w:tab w:val="left" w:pos="5920"/>
              </w:tabs>
              <w:jc w:val="center"/>
              <w:rPr>
                <w:sz w:val="28"/>
              </w:rPr>
            </w:pPr>
            <w:r>
              <w:rPr>
                <w:sz w:val="28"/>
              </w:rPr>
              <w:t>0.180</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4</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b/>
                <w:bCs/>
                <w:sz w:val="28"/>
              </w:rPr>
            </w:pPr>
            <w:r>
              <w:rPr>
                <w:b/>
                <w:bCs/>
                <w:sz w:val="28"/>
              </w:rPr>
              <w:t>15.452</w:t>
            </w:r>
          </w:p>
        </w:tc>
        <w:tc>
          <w:tcPr>
            <w:tcW w:w="1367" w:type="dxa"/>
          </w:tcPr>
          <w:p w:rsidR="003C047E" w:rsidRDefault="003C047E" w:rsidP="00C619ED">
            <w:pPr>
              <w:tabs>
                <w:tab w:val="left" w:pos="5920"/>
              </w:tabs>
              <w:jc w:val="center"/>
              <w:rPr>
                <w:sz w:val="28"/>
              </w:rPr>
            </w:pPr>
            <w:r>
              <w:rPr>
                <w:sz w:val="28"/>
              </w:rPr>
              <w:t>3.980</w:t>
            </w:r>
          </w:p>
        </w:tc>
        <w:tc>
          <w:tcPr>
            <w:tcW w:w="1367" w:type="dxa"/>
          </w:tcPr>
          <w:p w:rsidR="003C047E" w:rsidRDefault="003C047E" w:rsidP="00C619ED">
            <w:pPr>
              <w:tabs>
                <w:tab w:val="left" w:pos="5920"/>
              </w:tabs>
              <w:jc w:val="center"/>
              <w:rPr>
                <w:sz w:val="28"/>
              </w:rPr>
            </w:pPr>
            <w:r>
              <w:rPr>
                <w:sz w:val="28"/>
              </w:rPr>
              <w:t>-0.502</w:t>
            </w:r>
          </w:p>
        </w:tc>
        <w:tc>
          <w:tcPr>
            <w:tcW w:w="1368" w:type="dxa"/>
          </w:tcPr>
          <w:p w:rsidR="003C047E" w:rsidRDefault="003C047E" w:rsidP="00C619ED">
            <w:pPr>
              <w:tabs>
                <w:tab w:val="left" w:pos="5920"/>
              </w:tabs>
              <w:jc w:val="center"/>
              <w:rPr>
                <w:sz w:val="28"/>
              </w:rPr>
            </w:pPr>
            <w:r>
              <w:rPr>
                <w:sz w:val="28"/>
              </w:rPr>
              <w:t>3.443</w:t>
            </w:r>
          </w:p>
        </w:tc>
        <w:tc>
          <w:tcPr>
            <w:tcW w:w="1368" w:type="dxa"/>
          </w:tcPr>
          <w:p w:rsidR="003C047E" w:rsidRDefault="003C047E" w:rsidP="00C619ED">
            <w:pPr>
              <w:tabs>
                <w:tab w:val="left" w:pos="5920"/>
              </w:tabs>
              <w:jc w:val="center"/>
              <w:rPr>
                <w:sz w:val="28"/>
              </w:rPr>
            </w:pPr>
            <w:r>
              <w:rPr>
                <w:sz w:val="28"/>
              </w:rPr>
              <w:t>0.258</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5</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17.205</w:t>
            </w:r>
          </w:p>
        </w:tc>
        <w:tc>
          <w:tcPr>
            <w:tcW w:w="1367" w:type="dxa"/>
          </w:tcPr>
          <w:p w:rsidR="003C047E" w:rsidRDefault="003C047E" w:rsidP="00C619ED">
            <w:pPr>
              <w:tabs>
                <w:tab w:val="left" w:pos="5920"/>
              </w:tabs>
              <w:jc w:val="center"/>
              <w:rPr>
                <w:sz w:val="28"/>
              </w:rPr>
            </w:pPr>
            <w:r>
              <w:rPr>
                <w:sz w:val="28"/>
              </w:rPr>
              <w:t>5.432</w:t>
            </w:r>
          </w:p>
        </w:tc>
        <w:tc>
          <w:tcPr>
            <w:tcW w:w="1367" w:type="dxa"/>
          </w:tcPr>
          <w:p w:rsidR="003C047E" w:rsidRDefault="003C047E" w:rsidP="00C619ED">
            <w:pPr>
              <w:tabs>
                <w:tab w:val="left" w:pos="5920"/>
              </w:tabs>
              <w:jc w:val="center"/>
              <w:rPr>
                <w:sz w:val="28"/>
              </w:rPr>
            </w:pPr>
            <w:r>
              <w:rPr>
                <w:sz w:val="28"/>
              </w:rPr>
              <w:t>-0.630</w:t>
            </w:r>
          </w:p>
        </w:tc>
        <w:tc>
          <w:tcPr>
            <w:tcW w:w="1368" w:type="dxa"/>
          </w:tcPr>
          <w:p w:rsidR="003C047E" w:rsidRDefault="003C047E" w:rsidP="00C619ED">
            <w:pPr>
              <w:tabs>
                <w:tab w:val="left" w:pos="5920"/>
              </w:tabs>
              <w:jc w:val="center"/>
              <w:rPr>
                <w:sz w:val="28"/>
              </w:rPr>
            </w:pPr>
            <w:r>
              <w:rPr>
                <w:sz w:val="28"/>
              </w:rPr>
              <w:t>2.445</w:t>
            </w:r>
          </w:p>
        </w:tc>
        <w:tc>
          <w:tcPr>
            <w:tcW w:w="1368" w:type="dxa"/>
          </w:tcPr>
          <w:p w:rsidR="003C047E" w:rsidRDefault="003C047E" w:rsidP="00C619ED">
            <w:pPr>
              <w:tabs>
                <w:tab w:val="left" w:pos="5920"/>
              </w:tabs>
              <w:jc w:val="center"/>
              <w:rPr>
                <w:sz w:val="28"/>
              </w:rPr>
            </w:pPr>
            <w:r>
              <w:rPr>
                <w:sz w:val="28"/>
              </w:rPr>
              <w:t>0.316</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6</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13.808</w:t>
            </w:r>
          </w:p>
        </w:tc>
        <w:tc>
          <w:tcPr>
            <w:tcW w:w="1367" w:type="dxa"/>
          </w:tcPr>
          <w:p w:rsidR="003C047E" w:rsidRDefault="003C047E" w:rsidP="00C619ED">
            <w:pPr>
              <w:tabs>
                <w:tab w:val="left" w:pos="5920"/>
              </w:tabs>
              <w:jc w:val="center"/>
              <w:rPr>
                <w:sz w:val="28"/>
              </w:rPr>
            </w:pPr>
            <w:r>
              <w:rPr>
                <w:sz w:val="28"/>
              </w:rPr>
              <w:t>3.212</w:t>
            </w:r>
          </w:p>
        </w:tc>
        <w:tc>
          <w:tcPr>
            <w:tcW w:w="1367" w:type="dxa"/>
          </w:tcPr>
          <w:p w:rsidR="003C047E" w:rsidRDefault="003C047E" w:rsidP="00C619ED">
            <w:pPr>
              <w:tabs>
                <w:tab w:val="left" w:pos="5920"/>
              </w:tabs>
              <w:jc w:val="center"/>
              <w:rPr>
                <w:sz w:val="28"/>
              </w:rPr>
            </w:pPr>
            <w:r>
              <w:rPr>
                <w:sz w:val="28"/>
              </w:rPr>
              <w:t>0.355</w:t>
            </w:r>
          </w:p>
        </w:tc>
        <w:tc>
          <w:tcPr>
            <w:tcW w:w="1368" w:type="dxa"/>
          </w:tcPr>
          <w:p w:rsidR="003C047E" w:rsidRDefault="003C047E" w:rsidP="00C619ED">
            <w:pPr>
              <w:tabs>
                <w:tab w:val="left" w:pos="5920"/>
              </w:tabs>
              <w:jc w:val="center"/>
              <w:rPr>
                <w:sz w:val="28"/>
              </w:rPr>
            </w:pPr>
            <w:r>
              <w:rPr>
                <w:sz w:val="28"/>
              </w:rPr>
              <w:t>2.280</w:t>
            </w:r>
          </w:p>
        </w:tc>
        <w:tc>
          <w:tcPr>
            <w:tcW w:w="1368" w:type="dxa"/>
          </w:tcPr>
          <w:p w:rsidR="003C047E" w:rsidRDefault="003C047E" w:rsidP="00C619ED">
            <w:pPr>
              <w:tabs>
                <w:tab w:val="left" w:pos="5920"/>
              </w:tabs>
              <w:jc w:val="center"/>
              <w:rPr>
                <w:sz w:val="28"/>
              </w:rPr>
            </w:pPr>
            <w:r>
              <w:rPr>
                <w:sz w:val="28"/>
              </w:rPr>
              <w:t>0.233</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7</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b/>
                <w:bCs/>
                <w:sz w:val="28"/>
              </w:rPr>
            </w:pPr>
            <w:r>
              <w:rPr>
                <w:b/>
                <w:bCs/>
                <w:sz w:val="28"/>
              </w:rPr>
              <w:t>18.918</w:t>
            </w:r>
          </w:p>
        </w:tc>
        <w:tc>
          <w:tcPr>
            <w:tcW w:w="1367" w:type="dxa"/>
          </w:tcPr>
          <w:p w:rsidR="003C047E" w:rsidRDefault="003C047E" w:rsidP="00C619ED">
            <w:pPr>
              <w:tabs>
                <w:tab w:val="left" w:pos="5920"/>
              </w:tabs>
              <w:jc w:val="center"/>
              <w:rPr>
                <w:sz w:val="28"/>
              </w:rPr>
            </w:pPr>
            <w:r>
              <w:rPr>
                <w:sz w:val="28"/>
              </w:rPr>
              <w:t>5.239</w:t>
            </w:r>
          </w:p>
        </w:tc>
        <w:tc>
          <w:tcPr>
            <w:tcW w:w="1367" w:type="dxa"/>
          </w:tcPr>
          <w:p w:rsidR="003C047E" w:rsidRDefault="003C047E" w:rsidP="00C619ED">
            <w:pPr>
              <w:tabs>
                <w:tab w:val="left" w:pos="5920"/>
              </w:tabs>
              <w:jc w:val="center"/>
              <w:rPr>
                <w:sz w:val="28"/>
              </w:rPr>
            </w:pPr>
            <w:r>
              <w:rPr>
                <w:sz w:val="28"/>
              </w:rPr>
              <w:t>-0.936</w:t>
            </w:r>
          </w:p>
        </w:tc>
        <w:tc>
          <w:tcPr>
            <w:tcW w:w="1368" w:type="dxa"/>
          </w:tcPr>
          <w:p w:rsidR="003C047E" w:rsidRDefault="003C047E" w:rsidP="00C619ED">
            <w:pPr>
              <w:tabs>
                <w:tab w:val="left" w:pos="5920"/>
              </w:tabs>
              <w:jc w:val="center"/>
              <w:rPr>
                <w:sz w:val="28"/>
              </w:rPr>
            </w:pPr>
            <w:r>
              <w:rPr>
                <w:sz w:val="28"/>
              </w:rPr>
              <w:t>2.894</w:t>
            </w:r>
          </w:p>
        </w:tc>
        <w:tc>
          <w:tcPr>
            <w:tcW w:w="1368" w:type="dxa"/>
          </w:tcPr>
          <w:p w:rsidR="003C047E" w:rsidRDefault="003C047E" w:rsidP="00C619ED">
            <w:pPr>
              <w:tabs>
                <w:tab w:val="left" w:pos="5920"/>
              </w:tabs>
              <w:jc w:val="center"/>
              <w:rPr>
                <w:sz w:val="28"/>
              </w:rPr>
            </w:pPr>
            <w:r>
              <w:rPr>
                <w:sz w:val="28"/>
              </w:rPr>
              <w:t>0.277</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8</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15.027</w:t>
            </w:r>
          </w:p>
        </w:tc>
        <w:tc>
          <w:tcPr>
            <w:tcW w:w="1367" w:type="dxa"/>
          </w:tcPr>
          <w:p w:rsidR="003C047E" w:rsidRDefault="003C047E" w:rsidP="00C619ED">
            <w:pPr>
              <w:tabs>
                <w:tab w:val="left" w:pos="5920"/>
              </w:tabs>
              <w:jc w:val="center"/>
              <w:rPr>
                <w:sz w:val="28"/>
              </w:rPr>
            </w:pPr>
            <w:r>
              <w:rPr>
                <w:sz w:val="28"/>
              </w:rPr>
              <w:t>3.785</w:t>
            </w:r>
          </w:p>
        </w:tc>
        <w:tc>
          <w:tcPr>
            <w:tcW w:w="1367" w:type="dxa"/>
          </w:tcPr>
          <w:p w:rsidR="003C047E" w:rsidRDefault="003C047E" w:rsidP="00C619ED">
            <w:pPr>
              <w:tabs>
                <w:tab w:val="left" w:pos="5920"/>
              </w:tabs>
              <w:jc w:val="center"/>
              <w:rPr>
                <w:sz w:val="28"/>
              </w:rPr>
            </w:pPr>
            <w:r>
              <w:rPr>
                <w:sz w:val="28"/>
              </w:rPr>
              <w:t>-0.203</w:t>
            </w:r>
          </w:p>
        </w:tc>
        <w:tc>
          <w:tcPr>
            <w:tcW w:w="1368" w:type="dxa"/>
          </w:tcPr>
          <w:p w:rsidR="003C047E" w:rsidRDefault="003C047E" w:rsidP="00C619ED">
            <w:pPr>
              <w:tabs>
                <w:tab w:val="left" w:pos="5920"/>
              </w:tabs>
              <w:jc w:val="center"/>
              <w:rPr>
                <w:sz w:val="28"/>
              </w:rPr>
            </w:pPr>
            <w:r>
              <w:rPr>
                <w:sz w:val="28"/>
              </w:rPr>
              <w:t>2.404</w:t>
            </w:r>
          </w:p>
        </w:tc>
        <w:tc>
          <w:tcPr>
            <w:tcW w:w="1368" w:type="dxa"/>
          </w:tcPr>
          <w:p w:rsidR="003C047E" w:rsidRDefault="003C047E" w:rsidP="00C619ED">
            <w:pPr>
              <w:tabs>
                <w:tab w:val="left" w:pos="5920"/>
              </w:tabs>
              <w:jc w:val="center"/>
              <w:rPr>
                <w:sz w:val="28"/>
              </w:rPr>
            </w:pPr>
            <w:r>
              <w:rPr>
                <w:sz w:val="28"/>
              </w:rPr>
              <w:t>0.252</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9</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13.534</w:t>
            </w:r>
          </w:p>
        </w:tc>
        <w:tc>
          <w:tcPr>
            <w:tcW w:w="1367" w:type="dxa"/>
          </w:tcPr>
          <w:p w:rsidR="003C047E" w:rsidRDefault="003C047E" w:rsidP="00C619ED">
            <w:pPr>
              <w:tabs>
                <w:tab w:val="left" w:pos="5920"/>
              </w:tabs>
              <w:jc w:val="center"/>
              <w:rPr>
                <w:sz w:val="28"/>
              </w:rPr>
            </w:pPr>
            <w:r>
              <w:rPr>
                <w:sz w:val="28"/>
              </w:rPr>
              <w:t>5.034</w:t>
            </w:r>
          </w:p>
        </w:tc>
        <w:tc>
          <w:tcPr>
            <w:tcW w:w="1367" w:type="dxa"/>
          </w:tcPr>
          <w:p w:rsidR="003C047E" w:rsidRDefault="003C047E" w:rsidP="00C619ED">
            <w:pPr>
              <w:tabs>
                <w:tab w:val="left" w:pos="5920"/>
              </w:tabs>
              <w:jc w:val="center"/>
              <w:rPr>
                <w:sz w:val="28"/>
              </w:rPr>
            </w:pPr>
            <w:r>
              <w:rPr>
                <w:sz w:val="28"/>
              </w:rPr>
              <w:t>-0.645</w:t>
            </w:r>
          </w:p>
        </w:tc>
        <w:tc>
          <w:tcPr>
            <w:tcW w:w="1368" w:type="dxa"/>
          </w:tcPr>
          <w:p w:rsidR="003C047E" w:rsidRDefault="003C047E" w:rsidP="00C619ED">
            <w:pPr>
              <w:tabs>
                <w:tab w:val="left" w:pos="5920"/>
              </w:tabs>
              <w:jc w:val="center"/>
              <w:rPr>
                <w:sz w:val="28"/>
              </w:rPr>
            </w:pPr>
            <w:r>
              <w:rPr>
                <w:sz w:val="28"/>
              </w:rPr>
              <w:t>3.404</w:t>
            </w:r>
          </w:p>
        </w:tc>
        <w:tc>
          <w:tcPr>
            <w:tcW w:w="1368" w:type="dxa"/>
          </w:tcPr>
          <w:p w:rsidR="003C047E" w:rsidRDefault="003C047E" w:rsidP="00C619ED">
            <w:pPr>
              <w:tabs>
                <w:tab w:val="left" w:pos="5920"/>
              </w:tabs>
              <w:jc w:val="center"/>
              <w:rPr>
                <w:sz w:val="28"/>
              </w:rPr>
            </w:pPr>
            <w:r>
              <w:rPr>
                <w:sz w:val="28"/>
              </w:rPr>
              <w:t>0.372</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10</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14.986</w:t>
            </w:r>
          </w:p>
        </w:tc>
        <w:tc>
          <w:tcPr>
            <w:tcW w:w="1367" w:type="dxa"/>
          </w:tcPr>
          <w:p w:rsidR="003C047E" w:rsidRDefault="003C047E" w:rsidP="00C619ED">
            <w:pPr>
              <w:tabs>
                <w:tab w:val="left" w:pos="5920"/>
              </w:tabs>
              <w:jc w:val="center"/>
              <w:rPr>
                <w:sz w:val="28"/>
              </w:rPr>
            </w:pPr>
            <w:r>
              <w:rPr>
                <w:sz w:val="28"/>
              </w:rPr>
              <w:t>4.553</w:t>
            </w:r>
          </w:p>
        </w:tc>
        <w:tc>
          <w:tcPr>
            <w:tcW w:w="1367" w:type="dxa"/>
          </w:tcPr>
          <w:p w:rsidR="003C047E" w:rsidRDefault="003C047E" w:rsidP="00C619ED">
            <w:pPr>
              <w:tabs>
                <w:tab w:val="left" w:pos="5920"/>
              </w:tabs>
              <w:jc w:val="center"/>
              <w:rPr>
                <w:sz w:val="28"/>
              </w:rPr>
            </w:pPr>
            <w:r>
              <w:rPr>
                <w:sz w:val="28"/>
              </w:rPr>
              <w:t>-0.367</w:t>
            </w:r>
          </w:p>
        </w:tc>
        <w:tc>
          <w:tcPr>
            <w:tcW w:w="1368" w:type="dxa"/>
          </w:tcPr>
          <w:p w:rsidR="003C047E" w:rsidRDefault="003C047E" w:rsidP="00C619ED">
            <w:pPr>
              <w:tabs>
                <w:tab w:val="left" w:pos="5920"/>
              </w:tabs>
              <w:jc w:val="center"/>
              <w:rPr>
                <w:sz w:val="28"/>
              </w:rPr>
            </w:pPr>
            <w:r>
              <w:rPr>
                <w:sz w:val="28"/>
              </w:rPr>
              <w:t>2.923</w:t>
            </w:r>
          </w:p>
        </w:tc>
        <w:tc>
          <w:tcPr>
            <w:tcW w:w="1368" w:type="dxa"/>
          </w:tcPr>
          <w:p w:rsidR="003C047E" w:rsidRDefault="003C047E" w:rsidP="00C619ED">
            <w:pPr>
              <w:tabs>
                <w:tab w:val="left" w:pos="5920"/>
              </w:tabs>
              <w:jc w:val="center"/>
              <w:rPr>
                <w:sz w:val="28"/>
              </w:rPr>
            </w:pPr>
            <w:r>
              <w:rPr>
                <w:sz w:val="28"/>
              </w:rPr>
              <w:t>0.304</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11</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15.164</w:t>
            </w:r>
          </w:p>
        </w:tc>
        <w:tc>
          <w:tcPr>
            <w:tcW w:w="1367" w:type="dxa"/>
          </w:tcPr>
          <w:p w:rsidR="003C047E" w:rsidRDefault="003C047E" w:rsidP="00C619ED">
            <w:pPr>
              <w:tabs>
                <w:tab w:val="left" w:pos="5920"/>
              </w:tabs>
              <w:jc w:val="center"/>
              <w:rPr>
                <w:sz w:val="28"/>
              </w:rPr>
            </w:pPr>
            <w:r>
              <w:rPr>
                <w:sz w:val="28"/>
              </w:rPr>
              <w:t>4.027</w:t>
            </w:r>
          </w:p>
        </w:tc>
        <w:tc>
          <w:tcPr>
            <w:tcW w:w="1367" w:type="dxa"/>
          </w:tcPr>
          <w:p w:rsidR="003C047E" w:rsidRDefault="003C047E" w:rsidP="00C619ED">
            <w:pPr>
              <w:tabs>
                <w:tab w:val="left" w:pos="5920"/>
              </w:tabs>
              <w:jc w:val="center"/>
              <w:rPr>
                <w:sz w:val="28"/>
              </w:rPr>
            </w:pPr>
            <w:r>
              <w:rPr>
                <w:sz w:val="28"/>
              </w:rPr>
              <w:t>-0.350</w:t>
            </w:r>
          </w:p>
        </w:tc>
        <w:tc>
          <w:tcPr>
            <w:tcW w:w="1368" w:type="dxa"/>
          </w:tcPr>
          <w:p w:rsidR="003C047E" w:rsidRDefault="003C047E" w:rsidP="00C619ED">
            <w:pPr>
              <w:tabs>
                <w:tab w:val="left" w:pos="5920"/>
              </w:tabs>
              <w:jc w:val="center"/>
              <w:rPr>
                <w:sz w:val="28"/>
              </w:rPr>
            </w:pPr>
            <w:r>
              <w:rPr>
                <w:sz w:val="28"/>
              </w:rPr>
              <w:t>3.280</w:t>
            </w:r>
          </w:p>
        </w:tc>
        <w:tc>
          <w:tcPr>
            <w:tcW w:w="1368" w:type="dxa"/>
          </w:tcPr>
          <w:p w:rsidR="003C047E" w:rsidRDefault="003C047E" w:rsidP="00C619ED">
            <w:pPr>
              <w:tabs>
                <w:tab w:val="left" w:pos="5920"/>
              </w:tabs>
              <w:jc w:val="center"/>
              <w:rPr>
                <w:sz w:val="28"/>
              </w:rPr>
            </w:pPr>
            <w:r>
              <w:rPr>
                <w:sz w:val="28"/>
              </w:rPr>
              <w:t>0.266</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12</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13.000</w:t>
            </w:r>
          </w:p>
        </w:tc>
        <w:tc>
          <w:tcPr>
            <w:tcW w:w="1367" w:type="dxa"/>
          </w:tcPr>
          <w:p w:rsidR="003C047E" w:rsidRDefault="003C047E" w:rsidP="00C619ED">
            <w:pPr>
              <w:tabs>
                <w:tab w:val="left" w:pos="5920"/>
              </w:tabs>
              <w:jc w:val="center"/>
              <w:rPr>
                <w:sz w:val="28"/>
              </w:rPr>
            </w:pPr>
            <w:r>
              <w:rPr>
                <w:sz w:val="28"/>
              </w:rPr>
              <w:t>4.812</w:t>
            </w:r>
          </w:p>
        </w:tc>
        <w:tc>
          <w:tcPr>
            <w:tcW w:w="1367" w:type="dxa"/>
          </w:tcPr>
          <w:p w:rsidR="003C047E" w:rsidRDefault="003C047E" w:rsidP="00C619ED">
            <w:pPr>
              <w:tabs>
                <w:tab w:val="left" w:pos="5920"/>
              </w:tabs>
              <w:jc w:val="center"/>
              <w:rPr>
                <w:sz w:val="28"/>
              </w:rPr>
            </w:pPr>
            <w:r>
              <w:rPr>
                <w:sz w:val="28"/>
              </w:rPr>
              <w:t>-0.156</w:t>
            </w:r>
          </w:p>
        </w:tc>
        <w:tc>
          <w:tcPr>
            <w:tcW w:w="1368" w:type="dxa"/>
          </w:tcPr>
          <w:p w:rsidR="003C047E" w:rsidRDefault="003C047E" w:rsidP="00C619ED">
            <w:pPr>
              <w:tabs>
                <w:tab w:val="left" w:pos="5920"/>
              </w:tabs>
              <w:jc w:val="center"/>
              <w:rPr>
                <w:sz w:val="28"/>
              </w:rPr>
            </w:pPr>
            <w:r>
              <w:rPr>
                <w:sz w:val="28"/>
              </w:rPr>
              <w:t>2.559</w:t>
            </w:r>
          </w:p>
        </w:tc>
        <w:tc>
          <w:tcPr>
            <w:tcW w:w="1368" w:type="dxa"/>
          </w:tcPr>
          <w:p w:rsidR="003C047E" w:rsidRDefault="003C047E" w:rsidP="00C619ED">
            <w:pPr>
              <w:tabs>
                <w:tab w:val="left" w:pos="5920"/>
              </w:tabs>
              <w:jc w:val="center"/>
              <w:rPr>
                <w:sz w:val="28"/>
              </w:rPr>
            </w:pPr>
            <w:r>
              <w:rPr>
                <w:sz w:val="28"/>
              </w:rPr>
              <w:t>0.370</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13</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13.123</w:t>
            </w:r>
          </w:p>
        </w:tc>
        <w:tc>
          <w:tcPr>
            <w:tcW w:w="1367" w:type="dxa"/>
          </w:tcPr>
          <w:p w:rsidR="003C047E" w:rsidRDefault="003C047E" w:rsidP="00C619ED">
            <w:pPr>
              <w:tabs>
                <w:tab w:val="left" w:pos="5920"/>
              </w:tabs>
              <w:jc w:val="center"/>
              <w:rPr>
                <w:sz w:val="28"/>
              </w:rPr>
            </w:pPr>
            <w:r>
              <w:rPr>
                <w:sz w:val="28"/>
              </w:rPr>
              <w:t>3.515</w:t>
            </w:r>
          </w:p>
        </w:tc>
        <w:tc>
          <w:tcPr>
            <w:tcW w:w="1367" w:type="dxa"/>
          </w:tcPr>
          <w:p w:rsidR="003C047E" w:rsidRDefault="003C047E" w:rsidP="00C619ED">
            <w:pPr>
              <w:tabs>
                <w:tab w:val="left" w:pos="5920"/>
              </w:tabs>
              <w:jc w:val="center"/>
              <w:rPr>
                <w:sz w:val="28"/>
              </w:rPr>
            </w:pPr>
            <w:r>
              <w:rPr>
                <w:sz w:val="28"/>
              </w:rPr>
              <w:t>-0.112</w:t>
            </w:r>
          </w:p>
        </w:tc>
        <w:tc>
          <w:tcPr>
            <w:tcW w:w="1368" w:type="dxa"/>
          </w:tcPr>
          <w:p w:rsidR="003C047E" w:rsidRDefault="003C047E" w:rsidP="00C619ED">
            <w:pPr>
              <w:tabs>
                <w:tab w:val="left" w:pos="5920"/>
              </w:tabs>
              <w:jc w:val="center"/>
              <w:rPr>
                <w:sz w:val="28"/>
              </w:rPr>
            </w:pPr>
            <w:r>
              <w:rPr>
                <w:sz w:val="28"/>
              </w:rPr>
              <w:t>2.727</w:t>
            </w:r>
          </w:p>
        </w:tc>
        <w:tc>
          <w:tcPr>
            <w:tcW w:w="1368" w:type="dxa"/>
          </w:tcPr>
          <w:p w:rsidR="003C047E" w:rsidRDefault="003C047E" w:rsidP="00C619ED">
            <w:pPr>
              <w:tabs>
                <w:tab w:val="left" w:pos="5920"/>
              </w:tabs>
              <w:jc w:val="center"/>
              <w:rPr>
                <w:sz w:val="28"/>
              </w:rPr>
            </w:pPr>
            <w:r>
              <w:rPr>
                <w:sz w:val="28"/>
              </w:rPr>
              <w:t>0.268</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14</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17.959</w:t>
            </w:r>
          </w:p>
        </w:tc>
        <w:tc>
          <w:tcPr>
            <w:tcW w:w="1367" w:type="dxa"/>
          </w:tcPr>
          <w:p w:rsidR="003C047E" w:rsidRDefault="003C047E" w:rsidP="00C619ED">
            <w:pPr>
              <w:tabs>
                <w:tab w:val="left" w:pos="5920"/>
              </w:tabs>
              <w:jc w:val="center"/>
              <w:rPr>
                <w:sz w:val="28"/>
              </w:rPr>
            </w:pPr>
            <w:r>
              <w:rPr>
                <w:sz w:val="28"/>
              </w:rPr>
              <w:t>5.976</w:t>
            </w:r>
          </w:p>
        </w:tc>
        <w:tc>
          <w:tcPr>
            <w:tcW w:w="1367" w:type="dxa"/>
          </w:tcPr>
          <w:p w:rsidR="003C047E" w:rsidRDefault="003C047E" w:rsidP="00C619ED">
            <w:pPr>
              <w:tabs>
                <w:tab w:val="left" w:pos="5920"/>
              </w:tabs>
              <w:jc w:val="center"/>
              <w:rPr>
                <w:sz w:val="28"/>
              </w:rPr>
            </w:pPr>
            <w:r>
              <w:rPr>
                <w:sz w:val="28"/>
              </w:rPr>
              <w:t>-0.598</w:t>
            </w:r>
          </w:p>
        </w:tc>
        <w:tc>
          <w:tcPr>
            <w:tcW w:w="1368" w:type="dxa"/>
          </w:tcPr>
          <w:p w:rsidR="003C047E" w:rsidRDefault="003C047E" w:rsidP="00C619ED">
            <w:pPr>
              <w:tabs>
                <w:tab w:val="left" w:pos="5920"/>
              </w:tabs>
              <w:jc w:val="center"/>
              <w:rPr>
                <w:sz w:val="28"/>
              </w:rPr>
            </w:pPr>
            <w:r>
              <w:rPr>
                <w:sz w:val="28"/>
              </w:rPr>
              <w:t>2.189</w:t>
            </w:r>
          </w:p>
        </w:tc>
        <w:tc>
          <w:tcPr>
            <w:tcW w:w="1368" w:type="dxa"/>
          </w:tcPr>
          <w:p w:rsidR="003C047E" w:rsidRDefault="003C047E" w:rsidP="00C619ED">
            <w:pPr>
              <w:tabs>
                <w:tab w:val="left" w:pos="5920"/>
              </w:tabs>
              <w:jc w:val="center"/>
              <w:rPr>
                <w:sz w:val="28"/>
              </w:rPr>
            </w:pPr>
            <w:r>
              <w:rPr>
                <w:sz w:val="28"/>
              </w:rPr>
              <w:t>0.333</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15</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6.370</w:t>
            </w:r>
          </w:p>
        </w:tc>
        <w:tc>
          <w:tcPr>
            <w:tcW w:w="1367" w:type="dxa"/>
          </w:tcPr>
          <w:p w:rsidR="003C047E" w:rsidRDefault="003C047E" w:rsidP="00C619ED">
            <w:pPr>
              <w:tabs>
                <w:tab w:val="left" w:pos="5920"/>
              </w:tabs>
              <w:jc w:val="center"/>
              <w:rPr>
                <w:sz w:val="28"/>
              </w:rPr>
            </w:pPr>
            <w:r>
              <w:rPr>
                <w:sz w:val="28"/>
              </w:rPr>
              <w:t>2.161</w:t>
            </w:r>
          </w:p>
        </w:tc>
        <w:tc>
          <w:tcPr>
            <w:tcW w:w="1367" w:type="dxa"/>
          </w:tcPr>
          <w:p w:rsidR="003C047E" w:rsidRDefault="003C047E" w:rsidP="00C619ED">
            <w:pPr>
              <w:tabs>
                <w:tab w:val="left" w:pos="5920"/>
              </w:tabs>
              <w:jc w:val="center"/>
              <w:rPr>
                <w:sz w:val="28"/>
              </w:rPr>
            </w:pPr>
            <w:r>
              <w:rPr>
                <w:sz w:val="28"/>
              </w:rPr>
              <w:t>-0.986</w:t>
            </w:r>
          </w:p>
        </w:tc>
        <w:tc>
          <w:tcPr>
            <w:tcW w:w="1368" w:type="dxa"/>
          </w:tcPr>
          <w:p w:rsidR="003C047E" w:rsidRDefault="003C047E" w:rsidP="00C619ED">
            <w:pPr>
              <w:tabs>
                <w:tab w:val="left" w:pos="5920"/>
              </w:tabs>
              <w:jc w:val="center"/>
              <w:rPr>
                <w:sz w:val="28"/>
              </w:rPr>
            </w:pPr>
            <w:r>
              <w:rPr>
                <w:sz w:val="28"/>
              </w:rPr>
              <w:t>3.823</w:t>
            </w:r>
          </w:p>
        </w:tc>
        <w:tc>
          <w:tcPr>
            <w:tcW w:w="1368" w:type="dxa"/>
          </w:tcPr>
          <w:p w:rsidR="003C047E" w:rsidRDefault="003C047E" w:rsidP="00C619ED">
            <w:pPr>
              <w:tabs>
                <w:tab w:val="left" w:pos="5920"/>
              </w:tabs>
              <w:jc w:val="center"/>
              <w:rPr>
                <w:sz w:val="28"/>
              </w:rPr>
            </w:pPr>
            <w:r>
              <w:rPr>
                <w:sz w:val="28"/>
              </w:rPr>
              <w:t>0.339</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16</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4.466</w:t>
            </w:r>
          </w:p>
        </w:tc>
        <w:tc>
          <w:tcPr>
            <w:tcW w:w="1367" w:type="dxa"/>
          </w:tcPr>
          <w:p w:rsidR="003C047E" w:rsidRDefault="003C047E" w:rsidP="00C619ED">
            <w:pPr>
              <w:tabs>
                <w:tab w:val="left" w:pos="5920"/>
              </w:tabs>
              <w:jc w:val="center"/>
              <w:rPr>
                <w:sz w:val="28"/>
              </w:rPr>
            </w:pPr>
            <w:r>
              <w:rPr>
                <w:sz w:val="28"/>
              </w:rPr>
              <w:t>1.614</w:t>
            </w:r>
          </w:p>
        </w:tc>
        <w:tc>
          <w:tcPr>
            <w:tcW w:w="1367" w:type="dxa"/>
          </w:tcPr>
          <w:p w:rsidR="003C047E" w:rsidRDefault="003C047E" w:rsidP="00C619ED">
            <w:pPr>
              <w:tabs>
                <w:tab w:val="left" w:pos="5920"/>
              </w:tabs>
              <w:jc w:val="center"/>
              <w:rPr>
                <w:sz w:val="28"/>
              </w:rPr>
            </w:pPr>
            <w:r>
              <w:rPr>
                <w:sz w:val="28"/>
              </w:rPr>
              <w:t>-0.017</w:t>
            </w:r>
          </w:p>
        </w:tc>
        <w:tc>
          <w:tcPr>
            <w:tcW w:w="1368" w:type="dxa"/>
          </w:tcPr>
          <w:p w:rsidR="003C047E" w:rsidRDefault="003C047E" w:rsidP="00C619ED">
            <w:pPr>
              <w:tabs>
                <w:tab w:val="left" w:pos="5920"/>
              </w:tabs>
              <w:jc w:val="center"/>
              <w:rPr>
                <w:sz w:val="28"/>
              </w:rPr>
            </w:pPr>
            <w:r>
              <w:rPr>
                <w:sz w:val="28"/>
              </w:rPr>
              <w:t>2.569</w:t>
            </w:r>
          </w:p>
        </w:tc>
        <w:tc>
          <w:tcPr>
            <w:tcW w:w="1368" w:type="dxa"/>
          </w:tcPr>
          <w:p w:rsidR="003C047E" w:rsidRDefault="003C047E" w:rsidP="00C619ED">
            <w:pPr>
              <w:tabs>
                <w:tab w:val="left" w:pos="5920"/>
              </w:tabs>
              <w:jc w:val="center"/>
              <w:rPr>
                <w:sz w:val="28"/>
              </w:rPr>
            </w:pPr>
            <w:r>
              <w:rPr>
                <w:sz w:val="28"/>
              </w:rPr>
              <w:t>0.361</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17</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5.247</w:t>
            </w:r>
          </w:p>
        </w:tc>
        <w:tc>
          <w:tcPr>
            <w:tcW w:w="1367" w:type="dxa"/>
          </w:tcPr>
          <w:p w:rsidR="003C047E" w:rsidRDefault="003C047E" w:rsidP="00C619ED">
            <w:pPr>
              <w:tabs>
                <w:tab w:val="left" w:pos="5920"/>
              </w:tabs>
              <w:jc w:val="center"/>
              <w:rPr>
                <w:sz w:val="28"/>
              </w:rPr>
            </w:pPr>
            <w:r>
              <w:rPr>
                <w:sz w:val="28"/>
              </w:rPr>
              <w:t>1.929</w:t>
            </w:r>
          </w:p>
        </w:tc>
        <w:tc>
          <w:tcPr>
            <w:tcW w:w="1367" w:type="dxa"/>
          </w:tcPr>
          <w:p w:rsidR="003C047E" w:rsidRDefault="003C047E" w:rsidP="00C619ED">
            <w:pPr>
              <w:tabs>
                <w:tab w:val="left" w:pos="5920"/>
              </w:tabs>
              <w:jc w:val="center"/>
              <w:rPr>
                <w:sz w:val="28"/>
              </w:rPr>
            </w:pPr>
            <w:r>
              <w:rPr>
                <w:sz w:val="28"/>
              </w:rPr>
              <w:t>-0.225</w:t>
            </w:r>
          </w:p>
        </w:tc>
        <w:tc>
          <w:tcPr>
            <w:tcW w:w="1368" w:type="dxa"/>
          </w:tcPr>
          <w:p w:rsidR="003C047E" w:rsidRDefault="003C047E" w:rsidP="00C619ED">
            <w:pPr>
              <w:tabs>
                <w:tab w:val="left" w:pos="5920"/>
              </w:tabs>
              <w:jc w:val="center"/>
              <w:rPr>
                <w:sz w:val="28"/>
              </w:rPr>
            </w:pPr>
            <w:r>
              <w:rPr>
                <w:sz w:val="28"/>
              </w:rPr>
              <w:t>2.535</w:t>
            </w:r>
          </w:p>
        </w:tc>
        <w:tc>
          <w:tcPr>
            <w:tcW w:w="1368" w:type="dxa"/>
          </w:tcPr>
          <w:p w:rsidR="003C047E" w:rsidRDefault="003C047E" w:rsidP="00C619ED">
            <w:pPr>
              <w:tabs>
                <w:tab w:val="left" w:pos="5920"/>
              </w:tabs>
              <w:jc w:val="center"/>
              <w:rPr>
                <w:sz w:val="28"/>
              </w:rPr>
            </w:pPr>
            <w:r>
              <w:rPr>
                <w:sz w:val="28"/>
              </w:rPr>
              <w:t>0.368</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18</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3.219</w:t>
            </w:r>
          </w:p>
        </w:tc>
        <w:tc>
          <w:tcPr>
            <w:tcW w:w="1367" w:type="dxa"/>
          </w:tcPr>
          <w:p w:rsidR="003C047E" w:rsidRDefault="003C047E" w:rsidP="00C619ED">
            <w:pPr>
              <w:tabs>
                <w:tab w:val="left" w:pos="5920"/>
              </w:tabs>
              <w:jc w:val="center"/>
              <w:rPr>
                <w:sz w:val="28"/>
              </w:rPr>
            </w:pPr>
            <w:r>
              <w:rPr>
                <w:sz w:val="28"/>
              </w:rPr>
              <w:t>1.510</w:t>
            </w:r>
          </w:p>
        </w:tc>
        <w:tc>
          <w:tcPr>
            <w:tcW w:w="1367" w:type="dxa"/>
          </w:tcPr>
          <w:p w:rsidR="003C047E" w:rsidRDefault="003C047E" w:rsidP="00C619ED">
            <w:pPr>
              <w:tabs>
                <w:tab w:val="left" w:pos="5920"/>
              </w:tabs>
              <w:jc w:val="center"/>
              <w:rPr>
                <w:sz w:val="28"/>
              </w:rPr>
            </w:pPr>
            <w:r>
              <w:rPr>
                <w:sz w:val="28"/>
              </w:rPr>
              <w:t>0.818</w:t>
            </w:r>
          </w:p>
        </w:tc>
        <w:tc>
          <w:tcPr>
            <w:tcW w:w="1368" w:type="dxa"/>
          </w:tcPr>
          <w:p w:rsidR="003C047E" w:rsidRDefault="003C047E" w:rsidP="00C619ED">
            <w:pPr>
              <w:tabs>
                <w:tab w:val="left" w:pos="5920"/>
              </w:tabs>
              <w:jc w:val="center"/>
              <w:rPr>
                <w:sz w:val="28"/>
              </w:rPr>
            </w:pPr>
            <w:r>
              <w:rPr>
                <w:sz w:val="28"/>
              </w:rPr>
              <w:t>4.460</w:t>
            </w:r>
          </w:p>
        </w:tc>
        <w:tc>
          <w:tcPr>
            <w:tcW w:w="1368" w:type="dxa"/>
          </w:tcPr>
          <w:p w:rsidR="003C047E" w:rsidRDefault="003C047E" w:rsidP="00C619ED">
            <w:pPr>
              <w:tabs>
                <w:tab w:val="left" w:pos="5920"/>
              </w:tabs>
              <w:jc w:val="center"/>
              <w:rPr>
                <w:sz w:val="28"/>
              </w:rPr>
            </w:pPr>
            <w:r>
              <w:rPr>
                <w:sz w:val="28"/>
              </w:rPr>
              <w:t>0.469</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19</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5.041</w:t>
            </w:r>
          </w:p>
        </w:tc>
        <w:tc>
          <w:tcPr>
            <w:tcW w:w="1367" w:type="dxa"/>
          </w:tcPr>
          <w:p w:rsidR="003C047E" w:rsidRDefault="003C047E" w:rsidP="00C619ED">
            <w:pPr>
              <w:tabs>
                <w:tab w:val="left" w:pos="5920"/>
              </w:tabs>
              <w:jc w:val="center"/>
              <w:rPr>
                <w:sz w:val="28"/>
              </w:rPr>
            </w:pPr>
            <w:r>
              <w:rPr>
                <w:sz w:val="28"/>
              </w:rPr>
              <w:t>1.667</w:t>
            </w:r>
          </w:p>
        </w:tc>
        <w:tc>
          <w:tcPr>
            <w:tcW w:w="1367" w:type="dxa"/>
          </w:tcPr>
          <w:p w:rsidR="003C047E" w:rsidRDefault="003C047E" w:rsidP="00C619ED">
            <w:pPr>
              <w:tabs>
                <w:tab w:val="left" w:pos="5920"/>
              </w:tabs>
              <w:jc w:val="center"/>
              <w:rPr>
                <w:sz w:val="28"/>
              </w:rPr>
            </w:pPr>
            <w:r>
              <w:rPr>
                <w:sz w:val="28"/>
              </w:rPr>
              <w:t>-0.154</w:t>
            </w:r>
          </w:p>
        </w:tc>
        <w:tc>
          <w:tcPr>
            <w:tcW w:w="1368" w:type="dxa"/>
          </w:tcPr>
          <w:p w:rsidR="003C047E" w:rsidRDefault="003C047E" w:rsidP="00C619ED">
            <w:pPr>
              <w:tabs>
                <w:tab w:val="left" w:pos="5920"/>
              </w:tabs>
              <w:jc w:val="center"/>
              <w:rPr>
                <w:sz w:val="28"/>
              </w:rPr>
            </w:pPr>
            <w:r>
              <w:rPr>
                <w:sz w:val="28"/>
              </w:rPr>
              <w:t>2.053</w:t>
            </w:r>
          </w:p>
        </w:tc>
        <w:tc>
          <w:tcPr>
            <w:tcW w:w="1368" w:type="dxa"/>
          </w:tcPr>
          <w:p w:rsidR="003C047E" w:rsidRDefault="003C047E" w:rsidP="00C619ED">
            <w:pPr>
              <w:tabs>
                <w:tab w:val="left" w:pos="5920"/>
              </w:tabs>
              <w:jc w:val="center"/>
              <w:rPr>
                <w:sz w:val="28"/>
              </w:rPr>
            </w:pPr>
            <w:r>
              <w:rPr>
                <w:sz w:val="28"/>
              </w:rPr>
              <w:t>0.331</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20</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6.616</w:t>
            </w:r>
          </w:p>
        </w:tc>
        <w:tc>
          <w:tcPr>
            <w:tcW w:w="1367" w:type="dxa"/>
          </w:tcPr>
          <w:p w:rsidR="003C047E" w:rsidRDefault="003C047E" w:rsidP="00C619ED">
            <w:pPr>
              <w:tabs>
                <w:tab w:val="left" w:pos="5920"/>
              </w:tabs>
              <w:jc w:val="center"/>
              <w:rPr>
                <w:sz w:val="28"/>
              </w:rPr>
            </w:pPr>
            <w:r>
              <w:rPr>
                <w:sz w:val="28"/>
              </w:rPr>
              <w:t>2.130</w:t>
            </w:r>
          </w:p>
        </w:tc>
        <w:tc>
          <w:tcPr>
            <w:tcW w:w="1367" w:type="dxa"/>
          </w:tcPr>
          <w:p w:rsidR="003C047E" w:rsidRDefault="003C047E" w:rsidP="00C619ED">
            <w:pPr>
              <w:tabs>
                <w:tab w:val="left" w:pos="5920"/>
              </w:tabs>
              <w:jc w:val="center"/>
              <w:rPr>
                <w:sz w:val="28"/>
              </w:rPr>
            </w:pPr>
            <w:r>
              <w:rPr>
                <w:sz w:val="28"/>
              </w:rPr>
              <w:t>-0.225</w:t>
            </w:r>
          </w:p>
        </w:tc>
        <w:tc>
          <w:tcPr>
            <w:tcW w:w="1368" w:type="dxa"/>
          </w:tcPr>
          <w:p w:rsidR="003C047E" w:rsidRDefault="003C047E" w:rsidP="00C619ED">
            <w:pPr>
              <w:tabs>
                <w:tab w:val="left" w:pos="5920"/>
              </w:tabs>
              <w:jc w:val="center"/>
              <w:rPr>
                <w:sz w:val="28"/>
              </w:rPr>
            </w:pPr>
            <w:r>
              <w:rPr>
                <w:sz w:val="28"/>
              </w:rPr>
              <w:t>2.696</w:t>
            </w:r>
          </w:p>
        </w:tc>
        <w:tc>
          <w:tcPr>
            <w:tcW w:w="1368" w:type="dxa"/>
          </w:tcPr>
          <w:p w:rsidR="003C047E" w:rsidRDefault="003C047E" w:rsidP="00C619ED">
            <w:pPr>
              <w:tabs>
                <w:tab w:val="left" w:pos="5920"/>
              </w:tabs>
              <w:jc w:val="center"/>
              <w:rPr>
                <w:sz w:val="28"/>
              </w:rPr>
            </w:pPr>
            <w:r>
              <w:rPr>
                <w:sz w:val="28"/>
              </w:rPr>
              <w:t>0.322</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21</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7.370</w:t>
            </w:r>
          </w:p>
        </w:tc>
        <w:tc>
          <w:tcPr>
            <w:tcW w:w="1367" w:type="dxa"/>
          </w:tcPr>
          <w:p w:rsidR="003C047E" w:rsidRDefault="003C047E" w:rsidP="00C619ED">
            <w:pPr>
              <w:tabs>
                <w:tab w:val="left" w:pos="5920"/>
              </w:tabs>
              <w:jc w:val="center"/>
              <w:rPr>
                <w:sz w:val="28"/>
              </w:rPr>
            </w:pPr>
            <w:r>
              <w:rPr>
                <w:sz w:val="28"/>
              </w:rPr>
              <w:t>2.297</w:t>
            </w:r>
          </w:p>
        </w:tc>
        <w:tc>
          <w:tcPr>
            <w:tcW w:w="1367" w:type="dxa"/>
          </w:tcPr>
          <w:p w:rsidR="003C047E" w:rsidRDefault="003C047E" w:rsidP="00C619ED">
            <w:pPr>
              <w:tabs>
                <w:tab w:val="left" w:pos="5920"/>
              </w:tabs>
              <w:jc w:val="center"/>
              <w:rPr>
                <w:sz w:val="28"/>
              </w:rPr>
            </w:pPr>
            <w:r>
              <w:rPr>
                <w:sz w:val="28"/>
              </w:rPr>
              <w:t>-0.430</w:t>
            </w:r>
          </w:p>
        </w:tc>
        <w:tc>
          <w:tcPr>
            <w:tcW w:w="1368" w:type="dxa"/>
          </w:tcPr>
          <w:p w:rsidR="003C047E" w:rsidRDefault="003C047E" w:rsidP="00C619ED">
            <w:pPr>
              <w:tabs>
                <w:tab w:val="left" w:pos="5920"/>
              </w:tabs>
              <w:jc w:val="center"/>
              <w:rPr>
                <w:sz w:val="28"/>
              </w:rPr>
            </w:pPr>
            <w:r>
              <w:rPr>
                <w:sz w:val="28"/>
              </w:rPr>
              <w:t>2.348</w:t>
            </w:r>
          </w:p>
        </w:tc>
        <w:tc>
          <w:tcPr>
            <w:tcW w:w="1368" w:type="dxa"/>
          </w:tcPr>
          <w:p w:rsidR="003C047E" w:rsidRDefault="003C047E" w:rsidP="00C619ED">
            <w:pPr>
              <w:tabs>
                <w:tab w:val="left" w:pos="5920"/>
              </w:tabs>
              <w:jc w:val="center"/>
              <w:rPr>
                <w:sz w:val="28"/>
              </w:rPr>
            </w:pPr>
            <w:r>
              <w:rPr>
                <w:sz w:val="28"/>
              </w:rPr>
              <w:t>0.312</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22</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b/>
                <w:bCs/>
                <w:sz w:val="28"/>
              </w:rPr>
            </w:pPr>
            <w:r>
              <w:rPr>
                <w:b/>
                <w:bCs/>
                <w:sz w:val="28"/>
              </w:rPr>
              <w:t>7.671</w:t>
            </w:r>
          </w:p>
        </w:tc>
        <w:tc>
          <w:tcPr>
            <w:tcW w:w="1367" w:type="dxa"/>
          </w:tcPr>
          <w:p w:rsidR="003C047E" w:rsidRDefault="003C047E" w:rsidP="00C619ED">
            <w:pPr>
              <w:tabs>
                <w:tab w:val="left" w:pos="5920"/>
              </w:tabs>
              <w:jc w:val="center"/>
              <w:rPr>
                <w:sz w:val="28"/>
              </w:rPr>
            </w:pPr>
            <w:r>
              <w:rPr>
                <w:sz w:val="28"/>
              </w:rPr>
              <w:t>1.895</w:t>
            </w:r>
          </w:p>
        </w:tc>
        <w:tc>
          <w:tcPr>
            <w:tcW w:w="1367" w:type="dxa"/>
          </w:tcPr>
          <w:p w:rsidR="003C047E" w:rsidRDefault="003C047E" w:rsidP="00C619ED">
            <w:pPr>
              <w:tabs>
                <w:tab w:val="left" w:pos="5920"/>
              </w:tabs>
              <w:jc w:val="center"/>
              <w:rPr>
                <w:sz w:val="28"/>
              </w:rPr>
            </w:pPr>
            <w:r>
              <w:rPr>
                <w:sz w:val="28"/>
              </w:rPr>
              <w:t>-0.767</w:t>
            </w:r>
          </w:p>
        </w:tc>
        <w:tc>
          <w:tcPr>
            <w:tcW w:w="1368" w:type="dxa"/>
          </w:tcPr>
          <w:p w:rsidR="003C047E" w:rsidRDefault="003C047E" w:rsidP="00C619ED">
            <w:pPr>
              <w:tabs>
                <w:tab w:val="left" w:pos="5920"/>
              </w:tabs>
              <w:jc w:val="center"/>
              <w:rPr>
                <w:sz w:val="28"/>
              </w:rPr>
            </w:pPr>
            <w:r>
              <w:rPr>
                <w:sz w:val="28"/>
              </w:rPr>
              <w:t>3.284</w:t>
            </w:r>
          </w:p>
        </w:tc>
        <w:tc>
          <w:tcPr>
            <w:tcW w:w="1368" w:type="dxa"/>
          </w:tcPr>
          <w:p w:rsidR="003C047E" w:rsidRDefault="003C047E" w:rsidP="00C619ED">
            <w:pPr>
              <w:tabs>
                <w:tab w:val="left" w:pos="5920"/>
              </w:tabs>
              <w:jc w:val="center"/>
              <w:rPr>
                <w:sz w:val="28"/>
              </w:rPr>
            </w:pPr>
            <w:r>
              <w:rPr>
                <w:sz w:val="28"/>
              </w:rPr>
              <w:t>0.247</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23</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11.603</w:t>
            </w:r>
          </w:p>
        </w:tc>
        <w:tc>
          <w:tcPr>
            <w:tcW w:w="1367" w:type="dxa"/>
          </w:tcPr>
          <w:p w:rsidR="003C047E" w:rsidRDefault="003C047E" w:rsidP="00C619ED">
            <w:pPr>
              <w:tabs>
                <w:tab w:val="left" w:pos="5920"/>
              </w:tabs>
              <w:jc w:val="center"/>
              <w:rPr>
                <w:sz w:val="28"/>
              </w:rPr>
            </w:pPr>
            <w:r>
              <w:rPr>
                <w:sz w:val="28"/>
              </w:rPr>
              <w:t>3.309</w:t>
            </w:r>
          </w:p>
        </w:tc>
        <w:tc>
          <w:tcPr>
            <w:tcW w:w="1367" w:type="dxa"/>
          </w:tcPr>
          <w:p w:rsidR="003C047E" w:rsidRDefault="003C047E" w:rsidP="00C619ED">
            <w:pPr>
              <w:tabs>
                <w:tab w:val="left" w:pos="5920"/>
              </w:tabs>
              <w:jc w:val="center"/>
              <w:rPr>
                <w:sz w:val="28"/>
              </w:rPr>
            </w:pPr>
            <w:r>
              <w:rPr>
                <w:sz w:val="28"/>
              </w:rPr>
              <w:t>-0.298</w:t>
            </w:r>
          </w:p>
        </w:tc>
        <w:tc>
          <w:tcPr>
            <w:tcW w:w="1368" w:type="dxa"/>
          </w:tcPr>
          <w:p w:rsidR="003C047E" w:rsidRDefault="003C047E" w:rsidP="00C619ED">
            <w:pPr>
              <w:tabs>
                <w:tab w:val="left" w:pos="5920"/>
              </w:tabs>
              <w:jc w:val="center"/>
              <w:rPr>
                <w:sz w:val="28"/>
              </w:rPr>
            </w:pPr>
            <w:r>
              <w:rPr>
                <w:sz w:val="28"/>
              </w:rPr>
              <w:t>2.163</w:t>
            </w:r>
          </w:p>
        </w:tc>
        <w:tc>
          <w:tcPr>
            <w:tcW w:w="1368" w:type="dxa"/>
          </w:tcPr>
          <w:p w:rsidR="003C047E" w:rsidRDefault="003C047E" w:rsidP="00C619ED">
            <w:pPr>
              <w:tabs>
                <w:tab w:val="left" w:pos="5920"/>
              </w:tabs>
              <w:jc w:val="center"/>
              <w:rPr>
                <w:sz w:val="28"/>
              </w:rPr>
            </w:pPr>
            <w:r>
              <w:rPr>
                <w:sz w:val="28"/>
              </w:rPr>
              <w:t>0.285</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lastRenderedPageBreak/>
              <w:t>24</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18.973</w:t>
            </w:r>
          </w:p>
        </w:tc>
        <w:tc>
          <w:tcPr>
            <w:tcW w:w="1367" w:type="dxa"/>
          </w:tcPr>
          <w:p w:rsidR="003C047E" w:rsidRDefault="003C047E" w:rsidP="00C619ED">
            <w:pPr>
              <w:tabs>
                <w:tab w:val="left" w:pos="5920"/>
              </w:tabs>
              <w:jc w:val="center"/>
              <w:rPr>
                <w:sz w:val="28"/>
              </w:rPr>
            </w:pPr>
            <w:r>
              <w:rPr>
                <w:sz w:val="28"/>
              </w:rPr>
              <w:t>4.690</w:t>
            </w:r>
          </w:p>
        </w:tc>
        <w:tc>
          <w:tcPr>
            <w:tcW w:w="1367" w:type="dxa"/>
          </w:tcPr>
          <w:p w:rsidR="003C047E" w:rsidRDefault="003C047E" w:rsidP="00C619ED">
            <w:pPr>
              <w:tabs>
                <w:tab w:val="left" w:pos="5920"/>
              </w:tabs>
              <w:jc w:val="center"/>
              <w:rPr>
                <w:sz w:val="28"/>
              </w:rPr>
            </w:pPr>
            <w:r>
              <w:rPr>
                <w:sz w:val="28"/>
              </w:rPr>
              <w:t>-0.290</w:t>
            </w:r>
          </w:p>
        </w:tc>
        <w:tc>
          <w:tcPr>
            <w:tcW w:w="1368" w:type="dxa"/>
          </w:tcPr>
          <w:p w:rsidR="003C047E" w:rsidRDefault="003C047E" w:rsidP="00C619ED">
            <w:pPr>
              <w:tabs>
                <w:tab w:val="left" w:pos="5920"/>
              </w:tabs>
              <w:jc w:val="center"/>
              <w:rPr>
                <w:sz w:val="28"/>
              </w:rPr>
            </w:pPr>
            <w:r>
              <w:rPr>
                <w:sz w:val="28"/>
              </w:rPr>
              <w:t>2.780</w:t>
            </w:r>
          </w:p>
        </w:tc>
        <w:tc>
          <w:tcPr>
            <w:tcW w:w="1368" w:type="dxa"/>
          </w:tcPr>
          <w:p w:rsidR="003C047E" w:rsidRDefault="003C047E" w:rsidP="00C619ED">
            <w:pPr>
              <w:tabs>
                <w:tab w:val="left" w:pos="5920"/>
              </w:tabs>
              <w:jc w:val="center"/>
              <w:rPr>
                <w:sz w:val="28"/>
              </w:rPr>
            </w:pPr>
            <w:r>
              <w:rPr>
                <w:sz w:val="28"/>
              </w:rPr>
              <w:t>0.247</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25</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63.849</w:t>
            </w:r>
          </w:p>
        </w:tc>
        <w:tc>
          <w:tcPr>
            <w:tcW w:w="1367" w:type="dxa"/>
          </w:tcPr>
          <w:p w:rsidR="003C047E" w:rsidRDefault="003C047E" w:rsidP="00C619ED">
            <w:pPr>
              <w:tabs>
                <w:tab w:val="left" w:pos="5920"/>
              </w:tabs>
              <w:jc w:val="center"/>
              <w:rPr>
                <w:sz w:val="28"/>
              </w:rPr>
            </w:pPr>
            <w:r>
              <w:rPr>
                <w:sz w:val="28"/>
              </w:rPr>
              <w:t>13.123</w:t>
            </w:r>
          </w:p>
        </w:tc>
        <w:tc>
          <w:tcPr>
            <w:tcW w:w="1367" w:type="dxa"/>
          </w:tcPr>
          <w:p w:rsidR="003C047E" w:rsidRDefault="003C047E" w:rsidP="00C619ED">
            <w:pPr>
              <w:tabs>
                <w:tab w:val="left" w:pos="5920"/>
              </w:tabs>
              <w:jc w:val="center"/>
              <w:rPr>
                <w:sz w:val="28"/>
              </w:rPr>
            </w:pPr>
            <w:r>
              <w:rPr>
                <w:sz w:val="28"/>
              </w:rPr>
              <w:t>-0.314</w:t>
            </w:r>
          </w:p>
        </w:tc>
        <w:tc>
          <w:tcPr>
            <w:tcW w:w="1368" w:type="dxa"/>
          </w:tcPr>
          <w:p w:rsidR="003C047E" w:rsidRDefault="003C047E" w:rsidP="00C619ED">
            <w:pPr>
              <w:tabs>
                <w:tab w:val="left" w:pos="5920"/>
              </w:tabs>
              <w:jc w:val="center"/>
              <w:rPr>
                <w:sz w:val="28"/>
              </w:rPr>
            </w:pPr>
            <w:r>
              <w:rPr>
                <w:sz w:val="28"/>
              </w:rPr>
              <w:t>4.741</w:t>
            </w:r>
          </w:p>
        </w:tc>
        <w:tc>
          <w:tcPr>
            <w:tcW w:w="1368" w:type="dxa"/>
          </w:tcPr>
          <w:p w:rsidR="003C047E" w:rsidRDefault="003C047E" w:rsidP="00C619ED">
            <w:pPr>
              <w:tabs>
                <w:tab w:val="left" w:pos="5920"/>
              </w:tabs>
              <w:jc w:val="center"/>
              <w:rPr>
                <w:sz w:val="28"/>
              </w:rPr>
            </w:pPr>
            <w:r>
              <w:rPr>
                <w:sz w:val="28"/>
              </w:rPr>
              <w:t>0.206</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26</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48.137</w:t>
            </w:r>
          </w:p>
        </w:tc>
        <w:tc>
          <w:tcPr>
            <w:tcW w:w="1367" w:type="dxa"/>
          </w:tcPr>
          <w:p w:rsidR="003C047E" w:rsidRDefault="003C047E" w:rsidP="00C619ED">
            <w:pPr>
              <w:tabs>
                <w:tab w:val="left" w:pos="5920"/>
              </w:tabs>
              <w:jc w:val="center"/>
              <w:rPr>
                <w:sz w:val="28"/>
              </w:rPr>
            </w:pPr>
            <w:r>
              <w:rPr>
                <w:sz w:val="28"/>
              </w:rPr>
              <w:t>8.745</w:t>
            </w:r>
          </w:p>
        </w:tc>
        <w:tc>
          <w:tcPr>
            <w:tcW w:w="1367" w:type="dxa"/>
          </w:tcPr>
          <w:p w:rsidR="003C047E" w:rsidRDefault="003C047E" w:rsidP="00C619ED">
            <w:pPr>
              <w:tabs>
                <w:tab w:val="left" w:pos="5920"/>
              </w:tabs>
              <w:jc w:val="center"/>
              <w:rPr>
                <w:sz w:val="28"/>
              </w:rPr>
            </w:pPr>
            <w:r>
              <w:rPr>
                <w:sz w:val="28"/>
              </w:rPr>
              <w:t>0.443</w:t>
            </w:r>
          </w:p>
        </w:tc>
        <w:tc>
          <w:tcPr>
            <w:tcW w:w="1368" w:type="dxa"/>
          </w:tcPr>
          <w:p w:rsidR="003C047E" w:rsidRDefault="003C047E" w:rsidP="00C619ED">
            <w:pPr>
              <w:tabs>
                <w:tab w:val="left" w:pos="5920"/>
              </w:tabs>
              <w:jc w:val="center"/>
              <w:rPr>
                <w:sz w:val="28"/>
              </w:rPr>
            </w:pPr>
            <w:r>
              <w:rPr>
                <w:sz w:val="28"/>
              </w:rPr>
              <w:t>2.600</w:t>
            </w:r>
          </w:p>
        </w:tc>
        <w:tc>
          <w:tcPr>
            <w:tcW w:w="1368" w:type="dxa"/>
          </w:tcPr>
          <w:p w:rsidR="003C047E" w:rsidRDefault="003C047E" w:rsidP="00C619ED">
            <w:pPr>
              <w:tabs>
                <w:tab w:val="left" w:pos="5920"/>
              </w:tabs>
              <w:jc w:val="center"/>
              <w:rPr>
                <w:sz w:val="28"/>
              </w:rPr>
            </w:pPr>
            <w:r>
              <w:rPr>
                <w:sz w:val="28"/>
              </w:rPr>
              <w:t>0.182</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27</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40.082</w:t>
            </w:r>
          </w:p>
        </w:tc>
        <w:tc>
          <w:tcPr>
            <w:tcW w:w="1367" w:type="dxa"/>
          </w:tcPr>
          <w:p w:rsidR="003C047E" w:rsidRDefault="003C047E" w:rsidP="00C619ED">
            <w:pPr>
              <w:tabs>
                <w:tab w:val="left" w:pos="5920"/>
              </w:tabs>
              <w:jc w:val="center"/>
              <w:rPr>
                <w:sz w:val="28"/>
              </w:rPr>
            </w:pPr>
            <w:r>
              <w:rPr>
                <w:sz w:val="28"/>
              </w:rPr>
              <w:t>5.605</w:t>
            </w:r>
          </w:p>
        </w:tc>
        <w:tc>
          <w:tcPr>
            <w:tcW w:w="1367" w:type="dxa"/>
          </w:tcPr>
          <w:p w:rsidR="003C047E" w:rsidRDefault="003C047E" w:rsidP="00C619ED">
            <w:pPr>
              <w:tabs>
                <w:tab w:val="left" w:pos="5920"/>
              </w:tabs>
              <w:jc w:val="center"/>
              <w:rPr>
                <w:sz w:val="28"/>
              </w:rPr>
            </w:pPr>
            <w:r>
              <w:rPr>
                <w:sz w:val="28"/>
              </w:rPr>
              <w:t>1.115</w:t>
            </w:r>
          </w:p>
        </w:tc>
        <w:tc>
          <w:tcPr>
            <w:tcW w:w="1368" w:type="dxa"/>
          </w:tcPr>
          <w:p w:rsidR="003C047E" w:rsidRDefault="003C047E" w:rsidP="00C619ED">
            <w:pPr>
              <w:tabs>
                <w:tab w:val="left" w:pos="5920"/>
              </w:tabs>
              <w:jc w:val="center"/>
              <w:rPr>
                <w:sz w:val="28"/>
              </w:rPr>
            </w:pPr>
            <w:r>
              <w:rPr>
                <w:sz w:val="28"/>
              </w:rPr>
              <w:t>5.816</w:t>
            </w:r>
          </w:p>
        </w:tc>
        <w:tc>
          <w:tcPr>
            <w:tcW w:w="1368" w:type="dxa"/>
          </w:tcPr>
          <w:p w:rsidR="003C047E" w:rsidRDefault="003C047E" w:rsidP="00C619ED">
            <w:pPr>
              <w:tabs>
                <w:tab w:val="left" w:pos="5920"/>
              </w:tabs>
              <w:jc w:val="center"/>
              <w:rPr>
                <w:sz w:val="28"/>
              </w:rPr>
            </w:pPr>
            <w:r>
              <w:rPr>
                <w:sz w:val="28"/>
              </w:rPr>
              <w:t>0.140</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28</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53.288</w:t>
            </w:r>
          </w:p>
        </w:tc>
        <w:tc>
          <w:tcPr>
            <w:tcW w:w="1367" w:type="dxa"/>
          </w:tcPr>
          <w:p w:rsidR="003C047E" w:rsidRDefault="003C047E" w:rsidP="00C619ED">
            <w:pPr>
              <w:tabs>
                <w:tab w:val="left" w:pos="5920"/>
              </w:tabs>
              <w:jc w:val="center"/>
              <w:rPr>
                <w:sz w:val="28"/>
              </w:rPr>
            </w:pPr>
            <w:r>
              <w:rPr>
                <w:sz w:val="28"/>
              </w:rPr>
              <w:t>9.271</w:t>
            </w:r>
          </w:p>
        </w:tc>
        <w:tc>
          <w:tcPr>
            <w:tcW w:w="1367" w:type="dxa"/>
          </w:tcPr>
          <w:p w:rsidR="003C047E" w:rsidRDefault="003C047E" w:rsidP="00C619ED">
            <w:pPr>
              <w:tabs>
                <w:tab w:val="left" w:pos="5920"/>
              </w:tabs>
              <w:jc w:val="center"/>
              <w:rPr>
                <w:sz w:val="28"/>
              </w:rPr>
            </w:pPr>
            <w:r>
              <w:rPr>
                <w:sz w:val="28"/>
              </w:rPr>
              <w:t>0.100</w:t>
            </w:r>
          </w:p>
        </w:tc>
        <w:tc>
          <w:tcPr>
            <w:tcW w:w="1368" w:type="dxa"/>
          </w:tcPr>
          <w:p w:rsidR="003C047E" w:rsidRDefault="003C047E" w:rsidP="00C619ED">
            <w:pPr>
              <w:tabs>
                <w:tab w:val="left" w:pos="5920"/>
              </w:tabs>
              <w:jc w:val="center"/>
              <w:rPr>
                <w:sz w:val="28"/>
              </w:rPr>
            </w:pPr>
            <w:r>
              <w:rPr>
                <w:sz w:val="28"/>
              </w:rPr>
              <w:t>2.173</w:t>
            </w:r>
          </w:p>
        </w:tc>
        <w:tc>
          <w:tcPr>
            <w:tcW w:w="1368" w:type="dxa"/>
          </w:tcPr>
          <w:p w:rsidR="003C047E" w:rsidRDefault="003C047E" w:rsidP="00C619ED">
            <w:pPr>
              <w:tabs>
                <w:tab w:val="left" w:pos="5920"/>
              </w:tabs>
              <w:jc w:val="center"/>
              <w:rPr>
                <w:sz w:val="28"/>
              </w:rPr>
            </w:pPr>
            <w:r>
              <w:rPr>
                <w:sz w:val="28"/>
              </w:rPr>
              <w:t>0.174</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29</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53.329</w:t>
            </w:r>
          </w:p>
        </w:tc>
        <w:tc>
          <w:tcPr>
            <w:tcW w:w="1367" w:type="dxa"/>
          </w:tcPr>
          <w:p w:rsidR="003C047E" w:rsidRDefault="003C047E" w:rsidP="00C619ED">
            <w:pPr>
              <w:tabs>
                <w:tab w:val="left" w:pos="5920"/>
              </w:tabs>
              <w:jc w:val="center"/>
              <w:rPr>
                <w:sz w:val="28"/>
              </w:rPr>
            </w:pPr>
            <w:r>
              <w:rPr>
                <w:sz w:val="28"/>
              </w:rPr>
              <w:t>10.170</w:t>
            </w:r>
          </w:p>
        </w:tc>
        <w:tc>
          <w:tcPr>
            <w:tcW w:w="1367" w:type="dxa"/>
          </w:tcPr>
          <w:p w:rsidR="003C047E" w:rsidRDefault="003C047E" w:rsidP="00C619ED">
            <w:pPr>
              <w:tabs>
                <w:tab w:val="left" w:pos="5920"/>
              </w:tabs>
              <w:jc w:val="center"/>
              <w:rPr>
                <w:sz w:val="28"/>
              </w:rPr>
            </w:pPr>
            <w:r>
              <w:rPr>
                <w:sz w:val="28"/>
              </w:rPr>
              <w:t>0.206</w:t>
            </w:r>
          </w:p>
        </w:tc>
        <w:tc>
          <w:tcPr>
            <w:tcW w:w="1368" w:type="dxa"/>
          </w:tcPr>
          <w:p w:rsidR="003C047E" w:rsidRDefault="003C047E" w:rsidP="00C619ED">
            <w:pPr>
              <w:tabs>
                <w:tab w:val="left" w:pos="5920"/>
              </w:tabs>
              <w:jc w:val="center"/>
              <w:rPr>
                <w:sz w:val="28"/>
              </w:rPr>
            </w:pPr>
            <w:r>
              <w:rPr>
                <w:sz w:val="28"/>
              </w:rPr>
              <w:t>2.079</w:t>
            </w:r>
          </w:p>
        </w:tc>
        <w:tc>
          <w:tcPr>
            <w:tcW w:w="1368" w:type="dxa"/>
          </w:tcPr>
          <w:p w:rsidR="003C047E" w:rsidRDefault="003C047E" w:rsidP="00C619ED">
            <w:pPr>
              <w:tabs>
                <w:tab w:val="left" w:pos="5920"/>
              </w:tabs>
              <w:jc w:val="center"/>
              <w:rPr>
                <w:sz w:val="28"/>
              </w:rPr>
            </w:pPr>
            <w:r>
              <w:rPr>
                <w:sz w:val="28"/>
              </w:rPr>
              <w:t>0.191</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30</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54.548</w:t>
            </w:r>
          </w:p>
        </w:tc>
        <w:tc>
          <w:tcPr>
            <w:tcW w:w="1367" w:type="dxa"/>
          </w:tcPr>
          <w:p w:rsidR="003C047E" w:rsidRDefault="003C047E" w:rsidP="00C619ED">
            <w:pPr>
              <w:tabs>
                <w:tab w:val="left" w:pos="5920"/>
              </w:tabs>
              <w:jc w:val="center"/>
              <w:rPr>
                <w:sz w:val="28"/>
              </w:rPr>
            </w:pPr>
            <w:r>
              <w:rPr>
                <w:sz w:val="28"/>
              </w:rPr>
              <w:t>10.370</w:t>
            </w:r>
          </w:p>
        </w:tc>
        <w:tc>
          <w:tcPr>
            <w:tcW w:w="1367" w:type="dxa"/>
          </w:tcPr>
          <w:p w:rsidR="003C047E" w:rsidRDefault="003C047E" w:rsidP="00C619ED">
            <w:pPr>
              <w:tabs>
                <w:tab w:val="left" w:pos="5920"/>
              </w:tabs>
              <w:jc w:val="center"/>
              <w:rPr>
                <w:sz w:val="28"/>
              </w:rPr>
            </w:pPr>
            <w:r>
              <w:rPr>
                <w:sz w:val="28"/>
              </w:rPr>
              <w:t>0.161</w:t>
            </w:r>
          </w:p>
        </w:tc>
        <w:tc>
          <w:tcPr>
            <w:tcW w:w="1368" w:type="dxa"/>
          </w:tcPr>
          <w:p w:rsidR="003C047E" w:rsidRDefault="003C047E" w:rsidP="00C619ED">
            <w:pPr>
              <w:tabs>
                <w:tab w:val="left" w:pos="5920"/>
              </w:tabs>
              <w:jc w:val="center"/>
              <w:rPr>
                <w:sz w:val="28"/>
              </w:rPr>
            </w:pPr>
            <w:r>
              <w:rPr>
                <w:sz w:val="28"/>
              </w:rPr>
              <w:t>2.238</w:t>
            </w:r>
          </w:p>
        </w:tc>
        <w:tc>
          <w:tcPr>
            <w:tcW w:w="1368" w:type="dxa"/>
          </w:tcPr>
          <w:p w:rsidR="003C047E" w:rsidRDefault="003C047E" w:rsidP="00C619ED">
            <w:pPr>
              <w:tabs>
                <w:tab w:val="left" w:pos="5920"/>
              </w:tabs>
              <w:jc w:val="center"/>
              <w:rPr>
                <w:sz w:val="28"/>
              </w:rPr>
            </w:pPr>
            <w:r>
              <w:rPr>
                <w:sz w:val="28"/>
              </w:rPr>
              <w:t>0.190</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31</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47.493</w:t>
            </w:r>
          </w:p>
        </w:tc>
        <w:tc>
          <w:tcPr>
            <w:tcW w:w="1367" w:type="dxa"/>
          </w:tcPr>
          <w:p w:rsidR="003C047E" w:rsidRDefault="003C047E" w:rsidP="00C619ED">
            <w:pPr>
              <w:tabs>
                <w:tab w:val="left" w:pos="5920"/>
              </w:tabs>
              <w:jc w:val="center"/>
              <w:rPr>
                <w:sz w:val="28"/>
              </w:rPr>
            </w:pPr>
            <w:r>
              <w:rPr>
                <w:sz w:val="28"/>
              </w:rPr>
              <w:t>7.540</w:t>
            </w:r>
          </w:p>
        </w:tc>
        <w:tc>
          <w:tcPr>
            <w:tcW w:w="1367" w:type="dxa"/>
          </w:tcPr>
          <w:p w:rsidR="003C047E" w:rsidRDefault="003C047E" w:rsidP="00C619ED">
            <w:pPr>
              <w:tabs>
                <w:tab w:val="left" w:pos="5920"/>
              </w:tabs>
              <w:jc w:val="center"/>
              <w:rPr>
                <w:sz w:val="28"/>
              </w:rPr>
            </w:pPr>
            <w:r>
              <w:rPr>
                <w:sz w:val="28"/>
              </w:rPr>
              <w:t>-0.077</w:t>
            </w:r>
          </w:p>
        </w:tc>
        <w:tc>
          <w:tcPr>
            <w:tcW w:w="1368" w:type="dxa"/>
          </w:tcPr>
          <w:p w:rsidR="003C047E" w:rsidRDefault="003C047E" w:rsidP="00C619ED">
            <w:pPr>
              <w:tabs>
                <w:tab w:val="left" w:pos="5920"/>
              </w:tabs>
              <w:jc w:val="center"/>
              <w:rPr>
                <w:sz w:val="28"/>
              </w:rPr>
            </w:pPr>
            <w:r>
              <w:rPr>
                <w:sz w:val="28"/>
              </w:rPr>
              <w:t>2.463</w:t>
            </w:r>
          </w:p>
        </w:tc>
        <w:tc>
          <w:tcPr>
            <w:tcW w:w="1368" w:type="dxa"/>
          </w:tcPr>
          <w:p w:rsidR="003C047E" w:rsidRDefault="003C047E" w:rsidP="00C619ED">
            <w:pPr>
              <w:tabs>
                <w:tab w:val="left" w:pos="5920"/>
              </w:tabs>
              <w:jc w:val="center"/>
              <w:rPr>
                <w:sz w:val="28"/>
              </w:rPr>
            </w:pPr>
            <w:r>
              <w:rPr>
                <w:sz w:val="28"/>
              </w:rPr>
              <w:t>0.159</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32</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14.137</w:t>
            </w:r>
          </w:p>
        </w:tc>
        <w:tc>
          <w:tcPr>
            <w:tcW w:w="1367" w:type="dxa"/>
          </w:tcPr>
          <w:p w:rsidR="003C047E" w:rsidRDefault="003C047E" w:rsidP="00C619ED">
            <w:pPr>
              <w:tabs>
                <w:tab w:val="left" w:pos="5920"/>
              </w:tabs>
              <w:jc w:val="center"/>
              <w:rPr>
                <w:sz w:val="28"/>
              </w:rPr>
            </w:pPr>
            <w:r>
              <w:rPr>
                <w:sz w:val="28"/>
              </w:rPr>
              <w:t>22.536</w:t>
            </w:r>
          </w:p>
        </w:tc>
        <w:tc>
          <w:tcPr>
            <w:tcW w:w="1367" w:type="dxa"/>
          </w:tcPr>
          <w:p w:rsidR="003C047E" w:rsidRDefault="003C047E" w:rsidP="00C619ED">
            <w:pPr>
              <w:tabs>
                <w:tab w:val="left" w:pos="5920"/>
              </w:tabs>
              <w:jc w:val="center"/>
              <w:rPr>
                <w:sz w:val="28"/>
              </w:rPr>
            </w:pPr>
            <w:r>
              <w:rPr>
                <w:sz w:val="28"/>
              </w:rPr>
              <w:t>1.020</w:t>
            </w:r>
          </w:p>
        </w:tc>
        <w:tc>
          <w:tcPr>
            <w:tcW w:w="1368" w:type="dxa"/>
          </w:tcPr>
          <w:p w:rsidR="003C047E" w:rsidRDefault="003C047E" w:rsidP="00C619ED">
            <w:pPr>
              <w:tabs>
                <w:tab w:val="left" w:pos="5920"/>
              </w:tabs>
              <w:jc w:val="center"/>
              <w:rPr>
                <w:sz w:val="28"/>
              </w:rPr>
            </w:pPr>
            <w:r>
              <w:rPr>
                <w:sz w:val="28"/>
              </w:rPr>
              <w:t>2.151</w:t>
            </w:r>
          </w:p>
        </w:tc>
        <w:tc>
          <w:tcPr>
            <w:tcW w:w="1368" w:type="dxa"/>
          </w:tcPr>
          <w:p w:rsidR="003C047E" w:rsidRDefault="003C047E" w:rsidP="00C619ED">
            <w:pPr>
              <w:tabs>
                <w:tab w:val="left" w:pos="5920"/>
              </w:tabs>
              <w:jc w:val="center"/>
              <w:rPr>
                <w:sz w:val="28"/>
              </w:rPr>
            </w:pPr>
            <w:r>
              <w:rPr>
                <w:sz w:val="28"/>
              </w:rPr>
              <w:t>1.594</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33</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10.137</w:t>
            </w:r>
          </w:p>
        </w:tc>
        <w:tc>
          <w:tcPr>
            <w:tcW w:w="1367" w:type="dxa"/>
          </w:tcPr>
          <w:p w:rsidR="003C047E" w:rsidRDefault="003C047E" w:rsidP="00C619ED">
            <w:pPr>
              <w:tabs>
                <w:tab w:val="left" w:pos="5920"/>
              </w:tabs>
              <w:jc w:val="center"/>
              <w:rPr>
                <w:sz w:val="28"/>
              </w:rPr>
            </w:pPr>
            <w:r>
              <w:rPr>
                <w:sz w:val="28"/>
              </w:rPr>
              <w:t>3.728</w:t>
            </w:r>
          </w:p>
        </w:tc>
        <w:tc>
          <w:tcPr>
            <w:tcW w:w="1367" w:type="dxa"/>
          </w:tcPr>
          <w:p w:rsidR="003C047E" w:rsidRDefault="003C047E" w:rsidP="00C619ED">
            <w:pPr>
              <w:tabs>
                <w:tab w:val="left" w:pos="5920"/>
              </w:tabs>
              <w:jc w:val="center"/>
              <w:rPr>
                <w:sz w:val="28"/>
              </w:rPr>
            </w:pPr>
            <w:r>
              <w:rPr>
                <w:sz w:val="28"/>
              </w:rPr>
              <w:t>-0.542</w:t>
            </w:r>
          </w:p>
        </w:tc>
        <w:tc>
          <w:tcPr>
            <w:tcW w:w="1368" w:type="dxa"/>
          </w:tcPr>
          <w:p w:rsidR="003C047E" w:rsidRDefault="003C047E" w:rsidP="00C619ED">
            <w:pPr>
              <w:tabs>
                <w:tab w:val="left" w:pos="5920"/>
              </w:tabs>
              <w:jc w:val="center"/>
              <w:rPr>
                <w:sz w:val="28"/>
              </w:rPr>
            </w:pPr>
            <w:r>
              <w:rPr>
                <w:sz w:val="28"/>
              </w:rPr>
              <w:t>2.445</w:t>
            </w:r>
          </w:p>
        </w:tc>
        <w:tc>
          <w:tcPr>
            <w:tcW w:w="1368" w:type="dxa"/>
          </w:tcPr>
          <w:p w:rsidR="003C047E" w:rsidRDefault="003C047E" w:rsidP="00C619ED">
            <w:pPr>
              <w:tabs>
                <w:tab w:val="left" w:pos="5920"/>
              </w:tabs>
              <w:jc w:val="center"/>
              <w:rPr>
                <w:sz w:val="28"/>
              </w:rPr>
            </w:pPr>
            <w:r>
              <w:rPr>
                <w:sz w:val="28"/>
              </w:rPr>
              <w:t>0.368</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34</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8.452</w:t>
            </w:r>
          </w:p>
        </w:tc>
        <w:tc>
          <w:tcPr>
            <w:tcW w:w="1367" w:type="dxa"/>
          </w:tcPr>
          <w:p w:rsidR="003C047E" w:rsidRDefault="003C047E" w:rsidP="00C619ED">
            <w:pPr>
              <w:tabs>
                <w:tab w:val="left" w:pos="5920"/>
              </w:tabs>
              <w:jc w:val="center"/>
              <w:rPr>
                <w:sz w:val="28"/>
              </w:rPr>
            </w:pPr>
            <w:r>
              <w:rPr>
                <w:sz w:val="28"/>
              </w:rPr>
              <w:t>3.066</w:t>
            </w:r>
          </w:p>
        </w:tc>
        <w:tc>
          <w:tcPr>
            <w:tcW w:w="1367" w:type="dxa"/>
          </w:tcPr>
          <w:p w:rsidR="003C047E" w:rsidRDefault="003C047E" w:rsidP="00C619ED">
            <w:pPr>
              <w:tabs>
                <w:tab w:val="left" w:pos="5920"/>
              </w:tabs>
              <w:jc w:val="center"/>
              <w:rPr>
                <w:sz w:val="28"/>
              </w:rPr>
            </w:pPr>
            <w:r>
              <w:rPr>
                <w:sz w:val="28"/>
              </w:rPr>
              <w:t>0.318</w:t>
            </w:r>
          </w:p>
        </w:tc>
        <w:tc>
          <w:tcPr>
            <w:tcW w:w="1368" w:type="dxa"/>
          </w:tcPr>
          <w:p w:rsidR="003C047E" w:rsidRDefault="003C047E" w:rsidP="00C619ED">
            <w:pPr>
              <w:tabs>
                <w:tab w:val="left" w:pos="5920"/>
              </w:tabs>
              <w:jc w:val="center"/>
              <w:rPr>
                <w:sz w:val="28"/>
              </w:rPr>
            </w:pPr>
            <w:r>
              <w:rPr>
                <w:sz w:val="28"/>
              </w:rPr>
              <w:t>2.995</w:t>
            </w:r>
          </w:p>
        </w:tc>
        <w:tc>
          <w:tcPr>
            <w:tcW w:w="1368" w:type="dxa"/>
          </w:tcPr>
          <w:p w:rsidR="003C047E" w:rsidRDefault="003C047E" w:rsidP="00C619ED">
            <w:pPr>
              <w:tabs>
                <w:tab w:val="left" w:pos="5920"/>
              </w:tabs>
              <w:jc w:val="center"/>
              <w:rPr>
                <w:sz w:val="28"/>
              </w:rPr>
            </w:pPr>
            <w:r>
              <w:rPr>
                <w:sz w:val="28"/>
              </w:rPr>
              <w:t>0.363</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35</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9.945</w:t>
            </w:r>
          </w:p>
        </w:tc>
        <w:tc>
          <w:tcPr>
            <w:tcW w:w="1367" w:type="dxa"/>
          </w:tcPr>
          <w:p w:rsidR="003C047E" w:rsidRDefault="003C047E" w:rsidP="00C619ED">
            <w:pPr>
              <w:tabs>
                <w:tab w:val="left" w:pos="5920"/>
              </w:tabs>
              <w:jc w:val="center"/>
              <w:rPr>
                <w:sz w:val="28"/>
              </w:rPr>
            </w:pPr>
            <w:r>
              <w:rPr>
                <w:sz w:val="28"/>
              </w:rPr>
              <w:t>3.592</w:t>
            </w:r>
          </w:p>
        </w:tc>
        <w:tc>
          <w:tcPr>
            <w:tcW w:w="1367" w:type="dxa"/>
          </w:tcPr>
          <w:p w:rsidR="003C047E" w:rsidRDefault="003C047E" w:rsidP="00C619ED">
            <w:pPr>
              <w:tabs>
                <w:tab w:val="left" w:pos="5920"/>
              </w:tabs>
              <w:jc w:val="center"/>
              <w:rPr>
                <w:sz w:val="28"/>
              </w:rPr>
            </w:pPr>
            <w:r>
              <w:rPr>
                <w:sz w:val="28"/>
              </w:rPr>
              <w:t>-0.276</w:t>
            </w:r>
          </w:p>
        </w:tc>
        <w:tc>
          <w:tcPr>
            <w:tcW w:w="1368" w:type="dxa"/>
          </w:tcPr>
          <w:p w:rsidR="003C047E" w:rsidRDefault="003C047E" w:rsidP="00C619ED">
            <w:pPr>
              <w:tabs>
                <w:tab w:val="left" w:pos="5920"/>
              </w:tabs>
              <w:jc w:val="center"/>
              <w:rPr>
                <w:sz w:val="28"/>
              </w:rPr>
            </w:pPr>
            <w:r>
              <w:rPr>
                <w:sz w:val="28"/>
              </w:rPr>
              <w:t>2.322</w:t>
            </w:r>
          </w:p>
        </w:tc>
        <w:tc>
          <w:tcPr>
            <w:tcW w:w="1368" w:type="dxa"/>
          </w:tcPr>
          <w:p w:rsidR="003C047E" w:rsidRDefault="003C047E" w:rsidP="00C619ED">
            <w:pPr>
              <w:tabs>
                <w:tab w:val="left" w:pos="5920"/>
              </w:tabs>
              <w:jc w:val="center"/>
              <w:rPr>
                <w:sz w:val="28"/>
              </w:rPr>
            </w:pPr>
            <w:r>
              <w:rPr>
                <w:sz w:val="28"/>
              </w:rPr>
              <w:t>0.361</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36</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b/>
                <w:bCs/>
                <w:sz w:val="28"/>
              </w:rPr>
            </w:pPr>
            <w:r>
              <w:rPr>
                <w:b/>
                <w:bCs/>
                <w:sz w:val="28"/>
              </w:rPr>
              <w:t>10.671</w:t>
            </w:r>
          </w:p>
        </w:tc>
        <w:tc>
          <w:tcPr>
            <w:tcW w:w="1367" w:type="dxa"/>
          </w:tcPr>
          <w:p w:rsidR="003C047E" w:rsidRDefault="003C047E" w:rsidP="00C619ED">
            <w:pPr>
              <w:tabs>
                <w:tab w:val="left" w:pos="5920"/>
              </w:tabs>
              <w:jc w:val="center"/>
              <w:rPr>
                <w:sz w:val="28"/>
              </w:rPr>
            </w:pPr>
            <w:r>
              <w:rPr>
                <w:sz w:val="28"/>
              </w:rPr>
              <w:t>3.016</w:t>
            </w:r>
          </w:p>
        </w:tc>
        <w:tc>
          <w:tcPr>
            <w:tcW w:w="1367" w:type="dxa"/>
          </w:tcPr>
          <w:p w:rsidR="003C047E" w:rsidRDefault="003C047E" w:rsidP="00C619ED">
            <w:pPr>
              <w:tabs>
                <w:tab w:val="left" w:pos="5920"/>
              </w:tabs>
              <w:jc w:val="center"/>
              <w:rPr>
                <w:sz w:val="28"/>
              </w:rPr>
            </w:pPr>
            <w:r>
              <w:rPr>
                <w:sz w:val="28"/>
              </w:rPr>
              <w:t>-0.615</w:t>
            </w:r>
          </w:p>
        </w:tc>
        <w:tc>
          <w:tcPr>
            <w:tcW w:w="1368" w:type="dxa"/>
          </w:tcPr>
          <w:p w:rsidR="003C047E" w:rsidRDefault="003C047E" w:rsidP="00C619ED">
            <w:pPr>
              <w:tabs>
                <w:tab w:val="left" w:pos="5920"/>
              </w:tabs>
              <w:jc w:val="center"/>
              <w:rPr>
                <w:sz w:val="28"/>
              </w:rPr>
            </w:pPr>
            <w:r>
              <w:rPr>
                <w:sz w:val="28"/>
              </w:rPr>
              <w:t>2.892</w:t>
            </w:r>
          </w:p>
        </w:tc>
        <w:tc>
          <w:tcPr>
            <w:tcW w:w="1368" w:type="dxa"/>
          </w:tcPr>
          <w:p w:rsidR="003C047E" w:rsidRDefault="003C047E" w:rsidP="00C619ED">
            <w:pPr>
              <w:tabs>
                <w:tab w:val="left" w:pos="5920"/>
              </w:tabs>
              <w:jc w:val="center"/>
              <w:rPr>
                <w:sz w:val="28"/>
              </w:rPr>
            </w:pPr>
            <w:r>
              <w:rPr>
                <w:sz w:val="28"/>
              </w:rPr>
              <w:t>0.283</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37</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8.630</w:t>
            </w:r>
          </w:p>
        </w:tc>
        <w:tc>
          <w:tcPr>
            <w:tcW w:w="1367" w:type="dxa"/>
          </w:tcPr>
          <w:p w:rsidR="003C047E" w:rsidRDefault="003C047E" w:rsidP="00C619ED">
            <w:pPr>
              <w:tabs>
                <w:tab w:val="left" w:pos="5920"/>
              </w:tabs>
              <w:jc w:val="center"/>
              <w:rPr>
                <w:sz w:val="28"/>
              </w:rPr>
            </w:pPr>
            <w:r>
              <w:rPr>
                <w:sz w:val="28"/>
              </w:rPr>
              <w:t>3.521</w:t>
            </w:r>
          </w:p>
        </w:tc>
        <w:tc>
          <w:tcPr>
            <w:tcW w:w="1367" w:type="dxa"/>
          </w:tcPr>
          <w:p w:rsidR="003C047E" w:rsidRDefault="003C047E" w:rsidP="00C619ED">
            <w:pPr>
              <w:tabs>
                <w:tab w:val="left" w:pos="5920"/>
              </w:tabs>
              <w:jc w:val="center"/>
              <w:rPr>
                <w:sz w:val="28"/>
              </w:rPr>
            </w:pPr>
            <w:r>
              <w:rPr>
                <w:sz w:val="28"/>
              </w:rPr>
              <w:t>0.025</w:t>
            </w:r>
          </w:p>
        </w:tc>
        <w:tc>
          <w:tcPr>
            <w:tcW w:w="1368" w:type="dxa"/>
          </w:tcPr>
          <w:p w:rsidR="003C047E" w:rsidRDefault="003C047E" w:rsidP="00C619ED">
            <w:pPr>
              <w:tabs>
                <w:tab w:val="left" w:pos="5920"/>
              </w:tabs>
              <w:jc w:val="center"/>
              <w:rPr>
                <w:sz w:val="28"/>
              </w:rPr>
            </w:pPr>
            <w:r>
              <w:rPr>
                <w:sz w:val="28"/>
              </w:rPr>
              <w:t>2.221</w:t>
            </w:r>
          </w:p>
        </w:tc>
        <w:tc>
          <w:tcPr>
            <w:tcW w:w="1368" w:type="dxa"/>
          </w:tcPr>
          <w:p w:rsidR="003C047E" w:rsidRDefault="003C047E" w:rsidP="00C619ED">
            <w:pPr>
              <w:tabs>
                <w:tab w:val="left" w:pos="5920"/>
              </w:tabs>
              <w:jc w:val="center"/>
              <w:rPr>
                <w:sz w:val="28"/>
              </w:rPr>
            </w:pPr>
            <w:r>
              <w:rPr>
                <w:sz w:val="28"/>
              </w:rPr>
              <w:t>0.408</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38</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8.562</w:t>
            </w:r>
          </w:p>
        </w:tc>
        <w:tc>
          <w:tcPr>
            <w:tcW w:w="1367" w:type="dxa"/>
          </w:tcPr>
          <w:p w:rsidR="003C047E" w:rsidRDefault="003C047E" w:rsidP="00C619ED">
            <w:pPr>
              <w:tabs>
                <w:tab w:val="left" w:pos="5920"/>
              </w:tabs>
              <w:jc w:val="center"/>
              <w:rPr>
                <w:sz w:val="28"/>
              </w:rPr>
            </w:pPr>
            <w:r>
              <w:rPr>
                <w:sz w:val="28"/>
              </w:rPr>
              <w:t>3.577</w:t>
            </w:r>
          </w:p>
        </w:tc>
        <w:tc>
          <w:tcPr>
            <w:tcW w:w="1367" w:type="dxa"/>
          </w:tcPr>
          <w:p w:rsidR="003C047E" w:rsidRDefault="003C047E" w:rsidP="00C619ED">
            <w:pPr>
              <w:tabs>
                <w:tab w:val="left" w:pos="5920"/>
              </w:tabs>
              <w:jc w:val="center"/>
              <w:rPr>
                <w:sz w:val="28"/>
              </w:rPr>
            </w:pPr>
            <w:r>
              <w:rPr>
                <w:sz w:val="28"/>
              </w:rPr>
              <w:t>-0.193</w:t>
            </w:r>
          </w:p>
        </w:tc>
        <w:tc>
          <w:tcPr>
            <w:tcW w:w="1368" w:type="dxa"/>
          </w:tcPr>
          <w:p w:rsidR="003C047E" w:rsidRDefault="003C047E" w:rsidP="00C619ED">
            <w:pPr>
              <w:tabs>
                <w:tab w:val="left" w:pos="5920"/>
              </w:tabs>
              <w:jc w:val="center"/>
              <w:rPr>
                <w:sz w:val="28"/>
              </w:rPr>
            </w:pPr>
            <w:r>
              <w:rPr>
                <w:sz w:val="28"/>
              </w:rPr>
              <w:t>2.224</w:t>
            </w:r>
          </w:p>
        </w:tc>
        <w:tc>
          <w:tcPr>
            <w:tcW w:w="1368" w:type="dxa"/>
          </w:tcPr>
          <w:p w:rsidR="003C047E" w:rsidRDefault="003C047E" w:rsidP="00C619ED">
            <w:pPr>
              <w:tabs>
                <w:tab w:val="left" w:pos="5920"/>
              </w:tabs>
              <w:jc w:val="center"/>
              <w:rPr>
                <w:sz w:val="28"/>
              </w:rPr>
            </w:pPr>
            <w:r>
              <w:rPr>
                <w:sz w:val="28"/>
              </w:rPr>
              <w:t>0.418</w:t>
            </w:r>
          </w:p>
        </w:tc>
      </w:tr>
      <w:tr w:rsidR="003C047E" w:rsidTr="00C619ED">
        <w:tblPrEx>
          <w:tblCellMar>
            <w:top w:w="0" w:type="dxa"/>
            <w:bottom w:w="0" w:type="dxa"/>
          </w:tblCellMar>
        </w:tblPrEx>
        <w:tc>
          <w:tcPr>
            <w:tcW w:w="828" w:type="dxa"/>
          </w:tcPr>
          <w:p w:rsidR="003C047E" w:rsidRDefault="003C047E" w:rsidP="00C619ED">
            <w:pPr>
              <w:tabs>
                <w:tab w:val="left" w:pos="5920"/>
              </w:tabs>
              <w:jc w:val="center"/>
              <w:rPr>
                <w:sz w:val="28"/>
              </w:rPr>
            </w:pPr>
            <w:r>
              <w:rPr>
                <w:sz w:val="28"/>
              </w:rPr>
              <w:t>39</w:t>
            </w:r>
          </w:p>
        </w:tc>
        <w:tc>
          <w:tcPr>
            <w:tcW w:w="1260" w:type="dxa"/>
          </w:tcPr>
          <w:p w:rsidR="003C047E" w:rsidRDefault="003C047E" w:rsidP="00C619ED">
            <w:pPr>
              <w:tabs>
                <w:tab w:val="left" w:pos="5920"/>
              </w:tabs>
              <w:jc w:val="center"/>
              <w:rPr>
                <w:sz w:val="28"/>
              </w:rPr>
            </w:pPr>
            <w:r>
              <w:rPr>
                <w:sz w:val="28"/>
              </w:rPr>
              <w:t>73</w:t>
            </w:r>
          </w:p>
        </w:tc>
        <w:tc>
          <w:tcPr>
            <w:tcW w:w="2013" w:type="dxa"/>
          </w:tcPr>
          <w:p w:rsidR="003C047E" w:rsidRDefault="003C047E" w:rsidP="00C619ED">
            <w:pPr>
              <w:tabs>
                <w:tab w:val="left" w:pos="5920"/>
              </w:tabs>
              <w:jc w:val="center"/>
              <w:rPr>
                <w:sz w:val="28"/>
              </w:rPr>
            </w:pPr>
            <w:r>
              <w:rPr>
                <w:sz w:val="28"/>
              </w:rPr>
              <w:t>56.247</w:t>
            </w:r>
          </w:p>
        </w:tc>
        <w:tc>
          <w:tcPr>
            <w:tcW w:w="1367" w:type="dxa"/>
          </w:tcPr>
          <w:p w:rsidR="003C047E" w:rsidRDefault="003C047E" w:rsidP="00C619ED">
            <w:pPr>
              <w:tabs>
                <w:tab w:val="left" w:pos="5920"/>
              </w:tabs>
              <w:jc w:val="center"/>
              <w:rPr>
                <w:sz w:val="28"/>
              </w:rPr>
            </w:pPr>
            <w:r>
              <w:rPr>
                <w:sz w:val="28"/>
              </w:rPr>
              <w:t>12.969</w:t>
            </w:r>
          </w:p>
        </w:tc>
        <w:tc>
          <w:tcPr>
            <w:tcW w:w="1367" w:type="dxa"/>
          </w:tcPr>
          <w:p w:rsidR="003C047E" w:rsidRDefault="003C047E" w:rsidP="00C619ED">
            <w:pPr>
              <w:tabs>
                <w:tab w:val="left" w:pos="5920"/>
              </w:tabs>
              <w:jc w:val="center"/>
              <w:rPr>
                <w:sz w:val="28"/>
              </w:rPr>
            </w:pPr>
            <w:r>
              <w:rPr>
                <w:sz w:val="28"/>
              </w:rPr>
              <w:t>-0.030</w:t>
            </w:r>
          </w:p>
        </w:tc>
        <w:tc>
          <w:tcPr>
            <w:tcW w:w="1368" w:type="dxa"/>
          </w:tcPr>
          <w:p w:rsidR="003C047E" w:rsidRDefault="003C047E" w:rsidP="00C619ED">
            <w:pPr>
              <w:tabs>
                <w:tab w:val="left" w:pos="5920"/>
              </w:tabs>
              <w:jc w:val="center"/>
              <w:rPr>
                <w:sz w:val="28"/>
              </w:rPr>
            </w:pPr>
            <w:r>
              <w:rPr>
                <w:sz w:val="28"/>
              </w:rPr>
              <w:t>3.971</w:t>
            </w:r>
          </w:p>
        </w:tc>
        <w:tc>
          <w:tcPr>
            <w:tcW w:w="1368" w:type="dxa"/>
          </w:tcPr>
          <w:p w:rsidR="003C047E" w:rsidRDefault="003C047E" w:rsidP="00C619ED">
            <w:pPr>
              <w:tabs>
                <w:tab w:val="left" w:pos="5920"/>
              </w:tabs>
              <w:jc w:val="center"/>
              <w:rPr>
                <w:sz w:val="28"/>
              </w:rPr>
            </w:pPr>
            <w:r>
              <w:rPr>
                <w:sz w:val="28"/>
              </w:rPr>
              <w:t>0.231</w:t>
            </w:r>
          </w:p>
        </w:tc>
      </w:tr>
    </w:tbl>
    <w:p w:rsidR="003C047E" w:rsidRDefault="003C047E" w:rsidP="003C047E">
      <w:pPr>
        <w:tabs>
          <w:tab w:val="left" w:pos="5920"/>
        </w:tabs>
        <w:jc w:val="center"/>
        <w:rPr>
          <w:sz w:val="28"/>
        </w:rPr>
      </w:pPr>
    </w:p>
    <w:p w:rsidR="003C047E" w:rsidRPr="0013323A" w:rsidRDefault="003C047E" w:rsidP="003C047E">
      <w:pPr>
        <w:rPr>
          <w:sz w:val="28"/>
        </w:rPr>
      </w:pPr>
    </w:p>
    <w:p w:rsidR="003C047E" w:rsidRPr="0013323A" w:rsidRDefault="003C047E" w:rsidP="003C047E">
      <w:pPr>
        <w:pStyle w:val="a4"/>
        <w:ind w:firstLine="360"/>
        <w:jc w:val="both"/>
        <w:rPr>
          <w:b/>
          <w:i/>
          <w:sz w:val="28"/>
        </w:rPr>
      </w:pPr>
      <w:r w:rsidRPr="0013323A">
        <w:rPr>
          <w:b/>
          <w:i/>
          <w:sz w:val="28"/>
        </w:rPr>
        <w:t>Примечание.</w:t>
      </w:r>
    </w:p>
    <w:p w:rsidR="003C047E" w:rsidRPr="0013323A" w:rsidRDefault="003C047E" w:rsidP="003C047E">
      <w:pPr>
        <w:pStyle w:val="a4"/>
        <w:ind w:firstLine="360"/>
        <w:jc w:val="both"/>
        <w:rPr>
          <w:b/>
        </w:rPr>
      </w:pPr>
      <w:r w:rsidRPr="0013323A">
        <w:rPr>
          <w:b/>
        </w:rPr>
        <w:t>Переменные столбца 3 (выборочное среднее) Таблицы 7 означают следующие показатели:</w:t>
      </w:r>
    </w:p>
    <w:p w:rsidR="003C047E" w:rsidRPr="0013323A" w:rsidRDefault="003C047E" w:rsidP="00CA2ED5">
      <w:pPr>
        <w:numPr>
          <w:ilvl w:val="0"/>
          <w:numId w:val="83"/>
        </w:numPr>
        <w:spacing w:line="360" w:lineRule="auto"/>
        <w:ind w:left="0" w:firstLine="360"/>
        <w:jc w:val="both"/>
        <w:rPr>
          <w:sz w:val="28"/>
        </w:rPr>
      </w:pPr>
      <w:r w:rsidRPr="0013323A">
        <w:rPr>
          <w:sz w:val="28"/>
        </w:rPr>
        <w:t>возраст</w:t>
      </w:r>
    </w:p>
    <w:p w:rsidR="003C047E" w:rsidRDefault="003C047E" w:rsidP="00CA2ED5">
      <w:pPr>
        <w:numPr>
          <w:ilvl w:val="0"/>
          <w:numId w:val="83"/>
        </w:numPr>
        <w:spacing w:line="360" w:lineRule="auto"/>
        <w:ind w:left="0" w:firstLine="360"/>
        <w:jc w:val="both"/>
        <w:rPr>
          <w:sz w:val="28"/>
        </w:rPr>
      </w:pPr>
      <w:r>
        <w:rPr>
          <w:sz w:val="28"/>
        </w:rPr>
        <w:t>пол</w:t>
      </w:r>
    </w:p>
    <w:p w:rsidR="003C047E" w:rsidRDefault="003C047E" w:rsidP="00CA2ED5">
      <w:pPr>
        <w:numPr>
          <w:ilvl w:val="0"/>
          <w:numId w:val="83"/>
        </w:numPr>
        <w:spacing w:line="360" w:lineRule="auto"/>
        <w:ind w:left="0" w:firstLine="360"/>
        <w:jc w:val="both"/>
        <w:rPr>
          <w:sz w:val="28"/>
        </w:rPr>
      </w:pPr>
      <w:r>
        <w:rPr>
          <w:sz w:val="28"/>
        </w:rPr>
        <w:t>экстраверсия (тест Г. Айзенка)</w:t>
      </w:r>
    </w:p>
    <w:p w:rsidR="003C047E" w:rsidRDefault="003C047E" w:rsidP="00CA2ED5">
      <w:pPr>
        <w:numPr>
          <w:ilvl w:val="0"/>
          <w:numId w:val="83"/>
        </w:numPr>
        <w:spacing w:line="360" w:lineRule="auto"/>
        <w:ind w:left="0" w:firstLine="360"/>
        <w:jc w:val="both"/>
        <w:rPr>
          <w:sz w:val="28"/>
        </w:rPr>
      </w:pPr>
      <w:r>
        <w:rPr>
          <w:sz w:val="28"/>
        </w:rPr>
        <w:t>нейротизм (тест Г. Айзенка)</w:t>
      </w:r>
    </w:p>
    <w:p w:rsidR="003C047E" w:rsidRDefault="003C047E" w:rsidP="00CA2ED5">
      <w:pPr>
        <w:numPr>
          <w:ilvl w:val="0"/>
          <w:numId w:val="83"/>
        </w:numPr>
        <w:spacing w:line="360" w:lineRule="auto"/>
        <w:ind w:left="0" w:firstLine="360"/>
        <w:jc w:val="both"/>
        <w:rPr>
          <w:sz w:val="28"/>
        </w:rPr>
      </w:pPr>
      <w:r>
        <w:rPr>
          <w:sz w:val="28"/>
        </w:rPr>
        <w:t>гипертимический тип (опросник К. Леонгарда)</w:t>
      </w:r>
    </w:p>
    <w:p w:rsidR="003C047E" w:rsidRDefault="003C047E" w:rsidP="00CA2ED5">
      <w:pPr>
        <w:numPr>
          <w:ilvl w:val="0"/>
          <w:numId w:val="83"/>
        </w:numPr>
        <w:spacing w:line="360" w:lineRule="auto"/>
        <w:ind w:left="0" w:firstLine="360"/>
        <w:jc w:val="both"/>
        <w:rPr>
          <w:sz w:val="28"/>
        </w:rPr>
      </w:pPr>
      <w:r>
        <w:rPr>
          <w:sz w:val="28"/>
        </w:rPr>
        <w:t>возбудимый тип (опросник К. Леонгарда)</w:t>
      </w:r>
    </w:p>
    <w:p w:rsidR="003C047E" w:rsidRDefault="003C047E" w:rsidP="00CA2ED5">
      <w:pPr>
        <w:numPr>
          <w:ilvl w:val="0"/>
          <w:numId w:val="83"/>
        </w:numPr>
        <w:spacing w:line="360" w:lineRule="auto"/>
        <w:ind w:left="0" w:firstLine="360"/>
        <w:jc w:val="both"/>
        <w:rPr>
          <w:sz w:val="28"/>
        </w:rPr>
      </w:pPr>
      <w:r>
        <w:rPr>
          <w:sz w:val="28"/>
        </w:rPr>
        <w:t>эмотивный тип (опросник К. Леонгарда)</w:t>
      </w:r>
    </w:p>
    <w:p w:rsidR="003C047E" w:rsidRDefault="003C047E" w:rsidP="00CA2ED5">
      <w:pPr>
        <w:numPr>
          <w:ilvl w:val="0"/>
          <w:numId w:val="83"/>
        </w:numPr>
        <w:spacing w:line="360" w:lineRule="auto"/>
        <w:ind w:left="0" w:firstLine="360"/>
        <w:jc w:val="both"/>
        <w:rPr>
          <w:sz w:val="28"/>
        </w:rPr>
      </w:pPr>
      <w:r>
        <w:rPr>
          <w:sz w:val="28"/>
        </w:rPr>
        <w:t>педантичный тип (опросник К. Леонгарда)</w:t>
      </w:r>
    </w:p>
    <w:p w:rsidR="003C047E" w:rsidRDefault="003C047E" w:rsidP="00CA2ED5">
      <w:pPr>
        <w:numPr>
          <w:ilvl w:val="0"/>
          <w:numId w:val="83"/>
        </w:numPr>
        <w:spacing w:line="360" w:lineRule="auto"/>
        <w:ind w:left="0" w:firstLine="360"/>
        <w:jc w:val="both"/>
        <w:rPr>
          <w:sz w:val="28"/>
        </w:rPr>
      </w:pPr>
      <w:r>
        <w:rPr>
          <w:sz w:val="28"/>
        </w:rPr>
        <w:t>тревожный тип (опросник К. Леонгарда)</w:t>
      </w:r>
    </w:p>
    <w:p w:rsidR="003C047E" w:rsidRDefault="003C047E" w:rsidP="00CA2ED5">
      <w:pPr>
        <w:numPr>
          <w:ilvl w:val="0"/>
          <w:numId w:val="83"/>
        </w:numPr>
        <w:spacing w:line="360" w:lineRule="auto"/>
        <w:ind w:left="0" w:firstLine="360"/>
        <w:jc w:val="both"/>
        <w:rPr>
          <w:sz w:val="28"/>
        </w:rPr>
      </w:pPr>
      <w:r>
        <w:rPr>
          <w:sz w:val="28"/>
        </w:rPr>
        <w:t>циклотимический  тип (опросник К. Леонгарда)</w:t>
      </w:r>
    </w:p>
    <w:p w:rsidR="003C047E" w:rsidRDefault="003C047E" w:rsidP="00CA2ED5">
      <w:pPr>
        <w:numPr>
          <w:ilvl w:val="0"/>
          <w:numId w:val="83"/>
        </w:numPr>
        <w:spacing w:line="360" w:lineRule="auto"/>
        <w:ind w:left="0" w:firstLine="360"/>
        <w:jc w:val="both"/>
        <w:rPr>
          <w:sz w:val="28"/>
        </w:rPr>
      </w:pPr>
      <w:r>
        <w:rPr>
          <w:sz w:val="28"/>
        </w:rPr>
        <w:t>демонстративный тип (опросник  К. Леонгарда)</w:t>
      </w:r>
    </w:p>
    <w:p w:rsidR="003C047E" w:rsidRDefault="003C047E" w:rsidP="00CA2ED5">
      <w:pPr>
        <w:numPr>
          <w:ilvl w:val="0"/>
          <w:numId w:val="83"/>
        </w:numPr>
        <w:spacing w:line="360" w:lineRule="auto"/>
        <w:ind w:left="0" w:firstLine="360"/>
        <w:jc w:val="both"/>
        <w:rPr>
          <w:sz w:val="28"/>
        </w:rPr>
      </w:pPr>
      <w:r>
        <w:rPr>
          <w:sz w:val="28"/>
        </w:rPr>
        <w:t>неуравновешенный тип (опросник  К. Леонгарда)</w:t>
      </w:r>
    </w:p>
    <w:p w:rsidR="003C047E" w:rsidRDefault="003C047E" w:rsidP="00CA2ED5">
      <w:pPr>
        <w:numPr>
          <w:ilvl w:val="0"/>
          <w:numId w:val="83"/>
        </w:numPr>
        <w:spacing w:line="360" w:lineRule="auto"/>
        <w:ind w:left="0" w:firstLine="360"/>
        <w:jc w:val="both"/>
        <w:rPr>
          <w:sz w:val="28"/>
        </w:rPr>
      </w:pPr>
      <w:r>
        <w:rPr>
          <w:sz w:val="28"/>
        </w:rPr>
        <w:t>дистимный тип (опросник  К. Леонгарда)</w:t>
      </w:r>
    </w:p>
    <w:p w:rsidR="003C047E" w:rsidRDefault="003C047E" w:rsidP="00CA2ED5">
      <w:pPr>
        <w:numPr>
          <w:ilvl w:val="0"/>
          <w:numId w:val="83"/>
        </w:numPr>
        <w:spacing w:line="360" w:lineRule="auto"/>
        <w:ind w:left="0" w:firstLine="360"/>
        <w:jc w:val="both"/>
        <w:rPr>
          <w:sz w:val="28"/>
        </w:rPr>
      </w:pPr>
      <w:r>
        <w:rPr>
          <w:sz w:val="28"/>
        </w:rPr>
        <w:t>экзальтированный тип (опросник  К. Леонгарда)</w:t>
      </w:r>
    </w:p>
    <w:p w:rsidR="003C047E" w:rsidRDefault="003C047E" w:rsidP="00CA2ED5">
      <w:pPr>
        <w:numPr>
          <w:ilvl w:val="0"/>
          <w:numId w:val="83"/>
        </w:numPr>
        <w:spacing w:line="360" w:lineRule="auto"/>
        <w:ind w:left="0" w:firstLine="360"/>
        <w:jc w:val="both"/>
        <w:rPr>
          <w:sz w:val="28"/>
        </w:rPr>
      </w:pPr>
      <w:r>
        <w:rPr>
          <w:sz w:val="28"/>
        </w:rPr>
        <w:t>физическая агрессия (опросник Басса-Дарка)</w:t>
      </w:r>
    </w:p>
    <w:p w:rsidR="003C047E" w:rsidRDefault="003C047E" w:rsidP="00CA2ED5">
      <w:pPr>
        <w:numPr>
          <w:ilvl w:val="0"/>
          <w:numId w:val="83"/>
        </w:numPr>
        <w:spacing w:line="360" w:lineRule="auto"/>
        <w:ind w:left="0" w:firstLine="360"/>
        <w:jc w:val="both"/>
        <w:rPr>
          <w:sz w:val="28"/>
        </w:rPr>
      </w:pPr>
      <w:r>
        <w:rPr>
          <w:sz w:val="28"/>
        </w:rPr>
        <w:t>косвенная агрессия (опросник Басса-Дарка)</w:t>
      </w:r>
    </w:p>
    <w:p w:rsidR="003C047E" w:rsidRDefault="003C047E" w:rsidP="00CA2ED5">
      <w:pPr>
        <w:numPr>
          <w:ilvl w:val="0"/>
          <w:numId w:val="83"/>
        </w:numPr>
        <w:spacing w:line="360" w:lineRule="auto"/>
        <w:ind w:left="0" w:firstLine="360"/>
        <w:jc w:val="both"/>
        <w:rPr>
          <w:sz w:val="28"/>
        </w:rPr>
      </w:pPr>
      <w:r>
        <w:rPr>
          <w:sz w:val="28"/>
        </w:rPr>
        <w:lastRenderedPageBreak/>
        <w:t>раздражение (опросник Басса-Дарка)</w:t>
      </w:r>
    </w:p>
    <w:p w:rsidR="003C047E" w:rsidRDefault="003C047E" w:rsidP="00CA2ED5">
      <w:pPr>
        <w:numPr>
          <w:ilvl w:val="0"/>
          <w:numId w:val="83"/>
        </w:numPr>
        <w:spacing w:line="360" w:lineRule="auto"/>
        <w:ind w:left="0" w:firstLine="360"/>
        <w:jc w:val="both"/>
        <w:rPr>
          <w:sz w:val="28"/>
        </w:rPr>
      </w:pPr>
      <w:r>
        <w:rPr>
          <w:sz w:val="28"/>
        </w:rPr>
        <w:t>негативизм (опросник Басса-Дарка)</w:t>
      </w:r>
    </w:p>
    <w:p w:rsidR="003C047E" w:rsidRDefault="003C047E" w:rsidP="00CA2ED5">
      <w:pPr>
        <w:numPr>
          <w:ilvl w:val="0"/>
          <w:numId w:val="83"/>
        </w:numPr>
        <w:spacing w:line="360" w:lineRule="auto"/>
        <w:ind w:left="0" w:firstLine="360"/>
        <w:jc w:val="both"/>
        <w:rPr>
          <w:sz w:val="28"/>
        </w:rPr>
      </w:pPr>
      <w:r>
        <w:rPr>
          <w:sz w:val="28"/>
        </w:rPr>
        <w:t>обида (опросник  Басса-Дарка)</w:t>
      </w:r>
    </w:p>
    <w:p w:rsidR="003C047E" w:rsidRDefault="003C047E" w:rsidP="00CA2ED5">
      <w:pPr>
        <w:numPr>
          <w:ilvl w:val="0"/>
          <w:numId w:val="83"/>
        </w:numPr>
        <w:spacing w:line="360" w:lineRule="auto"/>
        <w:ind w:left="0" w:firstLine="360"/>
        <w:jc w:val="both"/>
        <w:rPr>
          <w:sz w:val="28"/>
        </w:rPr>
      </w:pPr>
      <w:r>
        <w:rPr>
          <w:sz w:val="28"/>
        </w:rPr>
        <w:t>подозрительность (опросник Басса-Дарка)</w:t>
      </w:r>
    </w:p>
    <w:p w:rsidR="003C047E" w:rsidRDefault="003C047E" w:rsidP="00CA2ED5">
      <w:pPr>
        <w:numPr>
          <w:ilvl w:val="0"/>
          <w:numId w:val="83"/>
        </w:numPr>
        <w:spacing w:line="360" w:lineRule="auto"/>
        <w:ind w:left="0" w:firstLine="360"/>
        <w:jc w:val="both"/>
        <w:rPr>
          <w:sz w:val="28"/>
        </w:rPr>
      </w:pPr>
      <w:r>
        <w:rPr>
          <w:sz w:val="28"/>
        </w:rPr>
        <w:t>вербальная агрессия (опросник Басса-Дарка)</w:t>
      </w:r>
    </w:p>
    <w:p w:rsidR="003C047E" w:rsidRDefault="003C047E" w:rsidP="00CA2ED5">
      <w:pPr>
        <w:numPr>
          <w:ilvl w:val="0"/>
          <w:numId w:val="83"/>
        </w:numPr>
        <w:spacing w:line="360" w:lineRule="auto"/>
        <w:ind w:left="0" w:firstLine="360"/>
        <w:jc w:val="both"/>
        <w:rPr>
          <w:sz w:val="28"/>
        </w:rPr>
      </w:pPr>
      <w:r>
        <w:rPr>
          <w:sz w:val="28"/>
        </w:rPr>
        <w:t>чувство вины (опросник Басса-Дарка)</w:t>
      </w:r>
    </w:p>
    <w:p w:rsidR="003C047E" w:rsidRDefault="003C047E" w:rsidP="00CA2ED5">
      <w:pPr>
        <w:numPr>
          <w:ilvl w:val="0"/>
          <w:numId w:val="83"/>
        </w:numPr>
        <w:spacing w:line="360" w:lineRule="auto"/>
        <w:ind w:left="0" w:firstLine="360"/>
        <w:jc w:val="both"/>
        <w:rPr>
          <w:sz w:val="28"/>
        </w:rPr>
      </w:pPr>
      <w:r>
        <w:rPr>
          <w:sz w:val="28"/>
        </w:rPr>
        <w:t xml:space="preserve">индекс враждебности (опросник Басса-Дарка) </w:t>
      </w:r>
    </w:p>
    <w:p w:rsidR="003C047E" w:rsidRDefault="003C047E" w:rsidP="00CA2ED5">
      <w:pPr>
        <w:numPr>
          <w:ilvl w:val="0"/>
          <w:numId w:val="83"/>
        </w:numPr>
        <w:spacing w:line="360" w:lineRule="auto"/>
        <w:ind w:left="0" w:firstLine="360"/>
        <w:jc w:val="both"/>
        <w:rPr>
          <w:sz w:val="28"/>
        </w:rPr>
      </w:pPr>
      <w:r>
        <w:rPr>
          <w:sz w:val="28"/>
        </w:rPr>
        <w:t>индекс агрессивности (опросник Басса-Дарка)</w:t>
      </w:r>
    </w:p>
    <w:p w:rsidR="003C047E" w:rsidRDefault="003C047E" w:rsidP="00CA2ED5">
      <w:pPr>
        <w:numPr>
          <w:ilvl w:val="0"/>
          <w:numId w:val="83"/>
        </w:numPr>
        <w:spacing w:line="360" w:lineRule="auto"/>
        <w:ind w:left="0" w:firstLine="360"/>
        <w:jc w:val="both"/>
        <w:rPr>
          <w:sz w:val="28"/>
        </w:rPr>
      </w:pPr>
      <w:r>
        <w:rPr>
          <w:sz w:val="28"/>
        </w:rPr>
        <w:t>шкала установки на социальную желательность (методика СОП)</w:t>
      </w:r>
    </w:p>
    <w:p w:rsidR="003C047E" w:rsidRDefault="003C047E" w:rsidP="00CA2ED5">
      <w:pPr>
        <w:numPr>
          <w:ilvl w:val="0"/>
          <w:numId w:val="83"/>
        </w:numPr>
        <w:spacing w:line="360" w:lineRule="auto"/>
        <w:ind w:left="0" w:firstLine="360"/>
        <w:jc w:val="both"/>
        <w:rPr>
          <w:sz w:val="28"/>
        </w:rPr>
      </w:pPr>
      <w:r>
        <w:rPr>
          <w:sz w:val="28"/>
        </w:rPr>
        <w:t>шкала склонности к преодолению норм и правил (методика СОП)</w:t>
      </w:r>
    </w:p>
    <w:p w:rsidR="003C047E" w:rsidRDefault="003C047E" w:rsidP="00CA2ED5">
      <w:pPr>
        <w:numPr>
          <w:ilvl w:val="0"/>
          <w:numId w:val="83"/>
        </w:numPr>
        <w:spacing w:line="360" w:lineRule="auto"/>
        <w:ind w:left="0" w:firstLine="360"/>
        <w:jc w:val="both"/>
        <w:rPr>
          <w:sz w:val="28"/>
        </w:rPr>
      </w:pPr>
      <w:r>
        <w:rPr>
          <w:sz w:val="28"/>
        </w:rPr>
        <w:t>шкала склонности к аддиктивному поведению (методика СОП)</w:t>
      </w:r>
    </w:p>
    <w:p w:rsidR="003C047E" w:rsidRDefault="003C047E" w:rsidP="00CA2ED5">
      <w:pPr>
        <w:numPr>
          <w:ilvl w:val="0"/>
          <w:numId w:val="83"/>
        </w:numPr>
        <w:spacing w:line="360" w:lineRule="auto"/>
        <w:ind w:left="0" w:firstLine="360"/>
        <w:jc w:val="both"/>
        <w:rPr>
          <w:sz w:val="28"/>
        </w:rPr>
      </w:pPr>
      <w:r>
        <w:rPr>
          <w:sz w:val="28"/>
        </w:rPr>
        <w:t>шкала склонности к самоповреждающему и саморазрушающему поведению (методика СОП)</w:t>
      </w:r>
    </w:p>
    <w:p w:rsidR="003C047E" w:rsidRDefault="003C047E" w:rsidP="00CA2ED5">
      <w:pPr>
        <w:numPr>
          <w:ilvl w:val="0"/>
          <w:numId w:val="83"/>
        </w:numPr>
        <w:spacing w:line="360" w:lineRule="auto"/>
        <w:ind w:left="0" w:firstLine="360"/>
        <w:jc w:val="both"/>
        <w:rPr>
          <w:sz w:val="28"/>
        </w:rPr>
      </w:pPr>
      <w:r>
        <w:rPr>
          <w:sz w:val="28"/>
        </w:rPr>
        <w:t>шкала склонности к агрессии и насилию (методика СОП)</w:t>
      </w:r>
    </w:p>
    <w:p w:rsidR="003C047E" w:rsidRDefault="003C047E" w:rsidP="00CA2ED5">
      <w:pPr>
        <w:numPr>
          <w:ilvl w:val="0"/>
          <w:numId w:val="83"/>
        </w:numPr>
        <w:spacing w:line="360" w:lineRule="auto"/>
        <w:ind w:left="0" w:firstLine="360"/>
        <w:jc w:val="both"/>
        <w:rPr>
          <w:sz w:val="28"/>
        </w:rPr>
      </w:pPr>
      <w:r>
        <w:rPr>
          <w:sz w:val="28"/>
        </w:rPr>
        <w:t>шкала волевого контроля эмоциональных реакций (методика СОП)</w:t>
      </w:r>
    </w:p>
    <w:p w:rsidR="003C047E" w:rsidRDefault="003C047E" w:rsidP="00CA2ED5">
      <w:pPr>
        <w:numPr>
          <w:ilvl w:val="0"/>
          <w:numId w:val="83"/>
        </w:numPr>
        <w:spacing w:line="360" w:lineRule="auto"/>
        <w:ind w:left="0" w:firstLine="360"/>
        <w:jc w:val="both"/>
        <w:rPr>
          <w:sz w:val="28"/>
        </w:rPr>
      </w:pPr>
      <w:r>
        <w:rPr>
          <w:sz w:val="28"/>
        </w:rPr>
        <w:t>шкала склонности к делинквентному поведению (методика СОП)</w:t>
      </w:r>
    </w:p>
    <w:p w:rsidR="003C047E" w:rsidRDefault="003C047E" w:rsidP="00CA2ED5">
      <w:pPr>
        <w:numPr>
          <w:ilvl w:val="0"/>
          <w:numId w:val="83"/>
        </w:numPr>
        <w:spacing w:line="360" w:lineRule="auto"/>
        <w:ind w:left="0" w:firstLine="360"/>
        <w:jc w:val="both"/>
        <w:rPr>
          <w:sz w:val="28"/>
        </w:rPr>
      </w:pPr>
      <w:r>
        <w:rPr>
          <w:sz w:val="28"/>
        </w:rPr>
        <w:t>шкала принятия женской социальной роли</w:t>
      </w:r>
    </w:p>
    <w:p w:rsidR="003C047E" w:rsidRDefault="003C047E" w:rsidP="00CA2ED5">
      <w:pPr>
        <w:numPr>
          <w:ilvl w:val="0"/>
          <w:numId w:val="83"/>
        </w:numPr>
        <w:spacing w:line="360" w:lineRule="auto"/>
        <w:ind w:left="0" w:firstLine="360"/>
        <w:jc w:val="both"/>
        <w:rPr>
          <w:sz w:val="28"/>
        </w:rPr>
      </w:pPr>
      <w:r>
        <w:rPr>
          <w:sz w:val="28"/>
        </w:rPr>
        <w:t>эмпатия к родителям (опросник И.М. Юсупова)</w:t>
      </w:r>
    </w:p>
    <w:p w:rsidR="003C047E" w:rsidRDefault="003C047E" w:rsidP="00CA2ED5">
      <w:pPr>
        <w:numPr>
          <w:ilvl w:val="0"/>
          <w:numId w:val="83"/>
        </w:numPr>
        <w:spacing w:line="360" w:lineRule="auto"/>
        <w:ind w:left="0" w:firstLine="360"/>
        <w:jc w:val="both"/>
        <w:rPr>
          <w:sz w:val="28"/>
        </w:rPr>
      </w:pPr>
      <w:r>
        <w:rPr>
          <w:sz w:val="28"/>
        </w:rPr>
        <w:t>эмпатия к животным (опросник И.М. Юсупова)</w:t>
      </w:r>
    </w:p>
    <w:p w:rsidR="003C047E" w:rsidRDefault="003C047E" w:rsidP="00CA2ED5">
      <w:pPr>
        <w:numPr>
          <w:ilvl w:val="0"/>
          <w:numId w:val="83"/>
        </w:numPr>
        <w:spacing w:line="360" w:lineRule="auto"/>
        <w:ind w:left="0" w:firstLine="360"/>
        <w:jc w:val="both"/>
        <w:rPr>
          <w:sz w:val="28"/>
        </w:rPr>
      </w:pPr>
      <w:r>
        <w:rPr>
          <w:sz w:val="28"/>
        </w:rPr>
        <w:t>эмпатия к старикам (опросник И.М. Юсупова)</w:t>
      </w:r>
    </w:p>
    <w:p w:rsidR="003C047E" w:rsidRDefault="003C047E" w:rsidP="00CA2ED5">
      <w:pPr>
        <w:numPr>
          <w:ilvl w:val="0"/>
          <w:numId w:val="83"/>
        </w:numPr>
        <w:spacing w:line="360" w:lineRule="auto"/>
        <w:ind w:left="0" w:firstLine="360"/>
        <w:jc w:val="both"/>
        <w:rPr>
          <w:sz w:val="28"/>
        </w:rPr>
      </w:pPr>
      <w:r>
        <w:rPr>
          <w:sz w:val="28"/>
        </w:rPr>
        <w:t>эмпатия к детям (опросник И.М. Юсупова)</w:t>
      </w:r>
    </w:p>
    <w:p w:rsidR="003C047E" w:rsidRDefault="003C047E" w:rsidP="00CA2ED5">
      <w:pPr>
        <w:numPr>
          <w:ilvl w:val="0"/>
          <w:numId w:val="83"/>
        </w:numPr>
        <w:spacing w:line="360" w:lineRule="auto"/>
        <w:ind w:left="0" w:firstLine="360"/>
        <w:jc w:val="both"/>
        <w:rPr>
          <w:sz w:val="28"/>
        </w:rPr>
      </w:pPr>
      <w:r>
        <w:rPr>
          <w:sz w:val="28"/>
        </w:rPr>
        <w:t>эмпатия к героям художественных произведений (опросник И.М. Юсупова)</w:t>
      </w:r>
    </w:p>
    <w:p w:rsidR="003C047E" w:rsidRDefault="003C047E" w:rsidP="00CA2ED5">
      <w:pPr>
        <w:numPr>
          <w:ilvl w:val="0"/>
          <w:numId w:val="83"/>
        </w:numPr>
        <w:spacing w:line="360" w:lineRule="auto"/>
        <w:ind w:left="0" w:firstLine="360"/>
        <w:jc w:val="both"/>
        <w:rPr>
          <w:sz w:val="28"/>
        </w:rPr>
      </w:pPr>
      <w:r>
        <w:rPr>
          <w:sz w:val="28"/>
        </w:rPr>
        <w:t>Эмпатия к незнакомым и малознакомым людям (опросник И.М. Юсупова)</w:t>
      </w:r>
    </w:p>
    <w:p w:rsidR="003C047E" w:rsidRDefault="003C047E" w:rsidP="00CA2ED5">
      <w:pPr>
        <w:numPr>
          <w:ilvl w:val="0"/>
          <w:numId w:val="83"/>
        </w:numPr>
        <w:spacing w:line="360" w:lineRule="auto"/>
        <w:ind w:left="0" w:firstLine="360"/>
        <w:jc w:val="both"/>
        <w:rPr>
          <w:sz w:val="28"/>
        </w:rPr>
      </w:pPr>
      <w:r>
        <w:rPr>
          <w:sz w:val="28"/>
        </w:rPr>
        <w:t xml:space="preserve">общий уровень эмпатии (опросник И.М. Юсупова) </w:t>
      </w:r>
    </w:p>
    <w:p w:rsidR="003C047E" w:rsidRDefault="003C047E" w:rsidP="003C047E">
      <w:pPr>
        <w:tabs>
          <w:tab w:val="left" w:pos="3880"/>
        </w:tabs>
        <w:ind w:firstLine="360"/>
        <w:jc w:val="both"/>
        <w:rPr>
          <w:sz w:val="28"/>
        </w:rPr>
      </w:pPr>
    </w:p>
    <w:p w:rsidR="003C047E" w:rsidRDefault="003C047E" w:rsidP="003C047E">
      <w:pPr>
        <w:pStyle w:val="a4"/>
        <w:ind w:firstLine="360"/>
        <w:jc w:val="both"/>
        <w:rPr>
          <w:b/>
          <w:bCs/>
        </w:rPr>
      </w:pPr>
    </w:p>
    <w:p w:rsidR="00ED1A02" w:rsidRDefault="00ED1A02" w:rsidP="003C047E">
      <w:pPr>
        <w:jc w:val="cente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Default="00ED1A02" w:rsidP="00ED1A02">
      <w:pPr>
        <w:rPr>
          <w:sz w:val="28"/>
        </w:rPr>
      </w:pPr>
    </w:p>
    <w:p w:rsidR="00ED1A02" w:rsidRDefault="00ED1A02" w:rsidP="00ED1A02">
      <w:pPr>
        <w:rPr>
          <w:sz w:val="28"/>
        </w:rPr>
      </w:pPr>
    </w:p>
    <w:p w:rsidR="003C047E" w:rsidRDefault="003C047E"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Pr="00905019" w:rsidRDefault="00ED1A02" w:rsidP="00ED1A02">
      <w:pPr>
        <w:jc w:val="right"/>
        <w:rPr>
          <w:b/>
          <w:bCs/>
          <w:sz w:val="28"/>
          <w:szCs w:val="28"/>
        </w:rPr>
      </w:pPr>
      <w:r w:rsidRPr="00905019">
        <w:rPr>
          <w:b/>
          <w:bCs/>
          <w:sz w:val="28"/>
          <w:szCs w:val="28"/>
        </w:rPr>
        <w:t>Приложение 10</w:t>
      </w:r>
    </w:p>
    <w:p w:rsidR="00ED1A02" w:rsidRPr="00905019" w:rsidRDefault="00ED1A02" w:rsidP="00ED1A02">
      <w:pPr>
        <w:jc w:val="right"/>
        <w:rPr>
          <w:b/>
          <w:bCs/>
          <w:sz w:val="28"/>
          <w:szCs w:val="28"/>
        </w:rPr>
      </w:pPr>
      <w:r w:rsidRPr="00905019">
        <w:rPr>
          <w:b/>
          <w:bCs/>
          <w:sz w:val="28"/>
          <w:szCs w:val="28"/>
        </w:rPr>
        <w:t>Таблица 8</w:t>
      </w:r>
    </w:p>
    <w:p w:rsidR="00ED1A02" w:rsidRPr="00905019" w:rsidRDefault="00ED1A02" w:rsidP="00ED1A02">
      <w:pPr>
        <w:jc w:val="right"/>
        <w:rPr>
          <w:b/>
          <w:bCs/>
          <w:sz w:val="28"/>
          <w:szCs w:val="28"/>
        </w:rPr>
      </w:pPr>
    </w:p>
    <w:p w:rsidR="00ED1A02" w:rsidRPr="00905019" w:rsidRDefault="00ED1A02" w:rsidP="00ED1A02">
      <w:pPr>
        <w:jc w:val="center"/>
        <w:rPr>
          <w:b/>
          <w:bCs/>
          <w:sz w:val="28"/>
          <w:szCs w:val="28"/>
        </w:rPr>
      </w:pPr>
      <w:r w:rsidRPr="00905019">
        <w:rPr>
          <w:b/>
          <w:bCs/>
          <w:sz w:val="28"/>
          <w:szCs w:val="28"/>
        </w:rPr>
        <w:t>Первичные статистические данные второй возрастной под</w:t>
      </w:r>
      <w:r>
        <w:rPr>
          <w:b/>
          <w:bCs/>
          <w:sz w:val="28"/>
          <w:szCs w:val="28"/>
        </w:rPr>
        <w:t>г</w:t>
      </w:r>
      <w:r w:rsidRPr="00905019">
        <w:rPr>
          <w:b/>
          <w:bCs/>
          <w:sz w:val="28"/>
          <w:szCs w:val="28"/>
        </w:rPr>
        <w:t>руппы</w:t>
      </w:r>
    </w:p>
    <w:p w:rsidR="00ED1A02" w:rsidRPr="00905019" w:rsidRDefault="00ED1A02" w:rsidP="00ED1A02">
      <w:pPr>
        <w:jc w:val="center"/>
        <w:rPr>
          <w:b/>
          <w:bCs/>
          <w:sz w:val="28"/>
          <w:szCs w:val="28"/>
        </w:rPr>
      </w:pPr>
      <w:r w:rsidRPr="00905019">
        <w:rPr>
          <w:b/>
          <w:bCs/>
          <w:sz w:val="28"/>
          <w:szCs w:val="28"/>
        </w:rPr>
        <w:t>(от 11 до 13 лет. Выборка 55 человек)</w:t>
      </w:r>
    </w:p>
    <w:p w:rsidR="00ED1A02" w:rsidRDefault="00ED1A02" w:rsidP="00ED1A02">
      <w:pPr>
        <w:jc w:val="center"/>
        <w:rPr>
          <w:b/>
          <w:bCs/>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7"/>
        <w:gridCol w:w="1045"/>
        <w:gridCol w:w="2267"/>
        <w:gridCol w:w="1554"/>
        <w:gridCol w:w="1635"/>
        <w:gridCol w:w="1339"/>
        <w:gridCol w:w="1364"/>
      </w:tblGrid>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w:t>
            </w:r>
          </w:p>
        </w:tc>
        <w:tc>
          <w:tcPr>
            <w:tcW w:w="1080" w:type="dxa"/>
          </w:tcPr>
          <w:p w:rsidR="00ED1A02" w:rsidRDefault="00ED1A02" w:rsidP="00C619ED">
            <w:pPr>
              <w:jc w:val="center"/>
              <w:rPr>
                <w:sz w:val="28"/>
              </w:rPr>
            </w:pPr>
            <w:r>
              <w:rPr>
                <w:sz w:val="28"/>
              </w:rPr>
              <w:t>Кол-во</w:t>
            </w:r>
          </w:p>
          <w:p w:rsidR="00ED1A02" w:rsidRDefault="00ED1A02" w:rsidP="00C619ED">
            <w:pPr>
              <w:jc w:val="center"/>
              <w:rPr>
                <w:sz w:val="28"/>
              </w:rPr>
            </w:pPr>
            <w:r>
              <w:rPr>
                <w:sz w:val="28"/>
              </w:rPr>
              <w:t>эл-тов</w:t>
            </w:r>
          </w:p>
        </w:tc>
        <w:tc>
          <w:tcPr>
            <w:tcW w:w="2340" w:type="dxa"/>
          </w:tcPr>
          <w:p w:rsidR="00ED1A02" w:rsidRDefault="00ED1A02" w:rsidP="00C619ED">
            <w:pPr>
              <w:jc w:val="center"/>
              <w:rPr>
                <w:sz w:val="28"/>
              </w:rPr>
            </w:pPr>
            <w:r>
              <w:rPr>
                <w:sz w:val="28"/>
              </w:rPr>
              <w:t>Выборочное среднее</w:t>
            </w:r>
          </w:p>
        </w:tc>
        <w:tc>
          <w:tcPr>
            <w:tcW w:w="1580" w:type="dxa"/>
          </w:tcPr>
          <w:p w:rsidR="00ED1A02" w:rsidRDefault="00ED1A02" w:rsidP="00C619ED">
            <w:pPr>
              <w:jc w:val="center"/>
              <w:rPr>
                <w:sz w:val="28"/>
              </w:rPr>
            </w:pPr>
            <w:r>
              <w:rPr>
                <w:sz w:val="28"/>
              </w:rPr>
              <w:t>Ср.квадр.</w:t>
            </w:r>
          </w:p>
          <w:p w:rsidR="00ED1A02" w:rsidRDefault="00ED1A02" w:rsidP="00C619ED">
            <w:pPr>
              <w:jc w:val="center"/>
              <w:rPr>
                <w:sz w:val="28"/>
              </w:rPr>
            </w:pPr>
            <w:r>
              <w:rPr>
                <w:sz w:val="28"/>
              </w:rPr>
              <w:t>отклон.</w:t>
            </w:r>
          </w:p>
        </w:tc>
        <w:tc>
          <w:tcPr>
            <w:tcW w:w="1367" w:type="dxa"/>
          </w:tcPr>
          <w:p w:rsidR="00ED1A02" w:rsidRDefault="00ED1A02" w:rsidP="00C619ED">
            <w:pPr>
              <w:jc w:val="center"/>
              <w:rPr>
                <w:sz w:val="28"/>
              </w:rPr>
            </w:pPr>
            <w:r>
              <w:rPr>
                <w:sz w:val="28"/>
              </w:rPr>
              <w:t>асимметрия</w:t>
            </w:r>
          </w:p>
        </w:tc>
        <w:tc>
          <w:tcPr>
            <w:tcW w:w="1368" w:type="dxa"/>
          </w:tcPr>
          <w:p w:rsidR="00ED1A02" w:rsidRDefault="00ED1A02" w:rsidP="00C619ED">
            <w:pPr>
              <w:jc w:val="center"/>
              <w:rPr>
                <w:sz w:val="28"/>
              </w:rPr>
            </w:pPr>
            <w:r>
              <w:rPr>
                <w:sz w:val="28"/>
              </w:rPr>
              <w:t>эксцесс</w:t>
            </w:r>
          </w:p>
        </w:tc>
        <w:tc>
          <w:tcPr>
            <w:tcW w:w="1368" w:type="dxa"/>
          </w:tcPr>
          <w:p w:rsidR="00ED1A02" w:rsidRDefault="00ED1A02" w:rsidP="00C619ED">
            <w:pPr>
              <w:jc w:val="center"/>
              <w:rPr>
                <w:sz w:val="28"/>
              </w:rPr>
            </w:pPr>
            <w:r>
              <w:rPr>
                <w:sz w:val="28"/>
              </w:rPr>
              <w:t>Коэфф.</w:t>
            </w:r>
          </w:p>
          <w:p w:rsidR="00ED1A02" w:rsidRDefault="00ED1A02" w:rsidP="00C619ED">
            <w:pPr>
              <w:jc w:val="center"/>
              <w:rPr>
                <w:sz w:val="28"/>
              </w:rPr>
            </w:pPr>
            <w:r>
              <w:rPr>
                <w:sz w:val="28"/>
              </w:rPr>
              <w:t>вариации</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1</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3.455</w:t>
            </w:r>
          </w:p>
        </w:tc>
        <w:tc>
          <w:tcPr>
            <w:tcW w:w="1580" w:type="dxa"/>
          </w:tcPr>
          <w:p w:rsidR="00ED1A02" w:rsidRDefault="00ED1A02" w:rsidP="00C619ED">
            <w:pPr>
              <w:jc w:val="center"/>
              <w:rPr>
                <w:sz w:val="28"/>
              </w:rPr>
            </w:pPr>
            <w:r>
              <w:rPr>
                <w:sz w:val="28"/>
              </w:rPr>
              <w:t>0.498</w:t>
            </w:r>
          </w:p>
        </w:tc>
        <w:tc>
          <w:tcPr>
            <w:tcW w:w="1367" w:type="dxa"/>
          </w:tcPr>
          <w:p w:rsidR="00ED1A02" w:rsidRDefault="00ED1A02" w:rsidP="00C619ED">
            <w:pPr>
              <w:jc w:val="center"/>
              <w:rPr>
                <w:sz w:val="28"/>
              </w:rPr>
            </w:pPr>
            <w:r>
              <w:rPr>
                <w:sz w:val="28"/>
              </w:rPr>
              <w:t>0.183</w:t>
            </w:r>
          </w:p>
        </w:tc>
        <w:tc>
          <w:tcPr>
            <w:tcW w:w="1368" w:type="dxa"/>
          </w:tcPr>
          <w:p w:rsidR="00ED1A02" w:rsidRDefault="00ED1A02" w:rsidP="00C619ED">
            <w:pPr>
              <w:jc w:val="center"/>
              <w:rPr>
                <w:sz w:val="28"/>
              </w:rPr>
            </w:pPr>
            <w:r>
              <w:rPr>
                <w:sz w:val="28"/>
              </w:rPr>
              <w:t>1.033</w:t>
            </w:r>
          </w:p>
        </w:tc>
        <w:tc>
          <w:tcPr>
            <w:tcW w:w="1368" w:type="dxa"/>
          </w:tcPr>
          <w:p w:rsidR="00ED1A02" w:rsidRDefault="00ED1A02" w:rsidP="00C619ED">
            <w:pPr>
              <w:jc w:val="center"/>
              <w:rPr>
                <w:sz w:val="28"/>
              </w:rPr>
            </w:pPr>
            <w:r>
              <w:rPr>
                <w:sz w:val="28"/>
              </w:rPr>
              <w:t>0.144</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2</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1.309</w:t>
            </w:r>
          </w:p>
        </w:tc>
        <w:tc>
          <w:tcPr>
            <w:tcW w:w="1580" w:type="dxa"/>
          </w:tcPr>
          <w:p w:rsidR="00ED1A02" w:rsidRDefault="00ED1A02" w:rsidP="00C619ED">
            <w:pPr>
              <w:jc w:val="center"/>
              <w:rPr>
                <w:sz w:val="28"/>
              </w:rPr>
            </w:pPr>
            <w:r>
              <w:rPr>
                <w:sz w:val="28"/>
              </w:rPr>
              <w:t>0.462</w:t>
            </w:r>
          </w:p>
        </w:tc>
        <w:tc>
          <w:tcPr>
            <w:tcW w:w="1367" w:type="dxa"/>
          </w:tcPr>
          <w:p w:rsidR="00ED1A02" w:rsidRDefault="00ED1A02" w:rsidP="00C619ED">
            <w:pPr>
              <w:jc w:val="center"/>
              <w:rPr>
                <w:sz w:val="28"/>
              </w:rPr>
            </w:pPr>
            <w:r>
              <w:rPr>
                <w:sz w:val="28"/>
              </w:rPr>
              <w:t>0.826</w:t>
            </w:r>
          </w:p>
        </w:tc>
        <w:tc>
          <w:tcPr>
            <w:tcW w:w="1368" w:type="dxa"/>
          </w:tcPr>
          <w:p w:rsidR="00ED1A02" w:rsidRDefault="00ED1A02" w:rsidP="00C619ED">
            <w:pPr>
              <w:jc w:val="center"/>
              <w:rPr>
                <w:sz w:val="28"/>
              </w:rPr>
            </w:pPr>
            <w:r>
              <w:rPr>
                <w:sz w:val="28"/>
              </w:rPr>
              <w:t>1.683</w:t>
            </w:r>
          </w:p>
        </w:tc>
        <w:tc>
          <w:tcPr>
            <w:tcW w:w="1368" w:type="dxa"/>
          </w:tcPr>
          <w:p w:rsidR="00ED1A02" w:rsidRDefault="00ED1A02" w:rsidP="00C619ED">
            <w:pPr>
              <w:jc w:val="center"/>
              <w:rPr>
                <w:sz w:val="28"/>
              </w:rPr>
            </w:pPr>
            <w:r>
              <w:rPr>
                <w:sz w:val="28"/>
              </w:rPr>
              <w:t>0.353</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3</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15.764</w:t>
            </w:r>
          </w:p>
        </w:tc>
        <w:tc>
          <w:tcPr>
            <w:tcW w:w="1580" w:type="dxa"/>
          </w:tcPr>
          <w:p w:rsidR="00ED1A02" w:rsidRDefault="00ED1A02" w:rsidP="00C619ED">
            <w:pPr>
              <w:jc w:val="center"/>
              <w:rPr>
                <w:sz w:val="28"/>
              </w:rPr>
            </w:pPr>
            <w:r>
              <w:rPr>
                <w:sz w:val="28"/>
              </w:rPr>
              <w:t>2.828</w:t>
            </w:r>
          </w:p>
        </w:tc>
        <w:tc>
          <w:tcPr>
            <w:tcW w:w="1367" w:type="dxa"/>
          </w:tcPr>
          <w:p w:rsidR="00ED1A02" w:rsidRDefault="00ED1A02" w:rsidP="00C619ED">
            <w:pPr>
              <w:jc w:val="center"/>
              <w:rPr>
                <w:sz w:val="28"/>
              </w:rPr>
            </w:pPr>
            <w:r>
              <w:rPr>
                <w:sz w:val="28"/>
              </w:rPr>
              <w:t>-0.323</w:t>
            </w:r>
          </w:p>
        </w:tc>
        <w:tc>
          <w:tcPr>
            <w:tcW w:w="1368" w:type="dxa"/>
          </w:tcPr>
          <w:p w:rsidR="00ED1A02" w:rsidRDefault="00ED1A02" w:rsidP="00C619ED">
            <w:pPr>
              <w:jc w:val="center"/>
              <w:rPr>
                <w:sz w:val="28"/>
              </w:rPr>
            </w:pPr>
            <w:r>
              <w:rPr>
                <w:sz w:val="28"/>
              </w:rPr>
              <w:t>2.257</w:t>
            </w:r>
          </w:p>
        </w:tc>
        <w:tc>
          <w:tcPr>
            <w:tcW w:w="1368" w:type="dxa"/>
          </w:tcPr>
          <w:p w:rsidR="00ED1A02" w:rsidRDefault="00ED1A02" w:rsidP="00C619ED">
            <w:pPr>
              <w:jc w:val="center"/>
              <w:rPr>
                <w:sz w:val="28"/>
              </w:rPr>
            </w:pPr>
            <w:r>
              <w:rPr>
                <w:sz w:val="28"/>
              </w:rPr>
              <w:t>0.179</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4</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16.073</w:t>
            </w:r>
          </w:p>
        </w:tc>
        <w:tc>
          <w:tcPr>
            <w:tcW w:w="1580" w:type="dxa"/>
          </w:tcPr>
          <w:p w:rsidR="00ED1A02" w:rsidRDefault="00ED1A02" w:rsidP="00C619ED">
            <w:pPr>
              <w:jc w:val="center"/>
              <w:rPr>
                <w:sz w:val="28"/>
              </w:rPr>
            </w:pPr>
            <w:r>
              <w:rPr>
                <w:sz w:val="28"/>
              </w:rPr>
              <w:t>3.977</w:t>
            </w:r>
          </w:p>
        </w:tc>
        <w:tc>
          <w:tcPr>
            <w:tcW w:w="1367" w:type="dxa"/>
          </w:tcPr>
          <w:p w:rsidR="00ED1A02" w:rsidRDefault="00ED1A02" w:rsidP="00C619ED">
            <w:pPr>
              <w:jc w:val="center"/>
              <w:rPr>
                <w:sz w:val="28"/>
              </w:rPr>
            </w:pPr>
            <w:r>
              <w:rPr>
                <w:sz w:val="28"/>
              </w:rPr>
              <w:t>-0.359</w:t>
            </w:r>
          </w:p>
        </w:tc>
        <w:tc>
          <w:tcPr>
            <w:tcW w:w="1368" w:type="dxa"/>
          </w:tcPr>
          <w:p w:rsidR="00ED1A02" w:rsidRDefault="00ED1A02" w:rsidP="00C619ED">
            <w:pPr>
              <w:jc w:val="center"/>
              <w:rPr>
                <w:sz w:val="28"/>
              </w:rPr>
            </w:pPr>
            <w:r>
              <w:rPr>
                <w:sz w:val="28"/>
              </w:rPr>
              <w:t>2.782</w:t>
            </w:r>
          </w:p>
        </w:tc>
        <w:tc>
          <w:tcPr>
            <w:tcW w:w="1368" w:type="dxa"/>
          </w:tcPr>
          <w:p w:rsidR="00ED1A02" w:rsidRDefault="00ED1A02" w:rsidP="00C619ED">
            <w:pPr>
              <w:jc w:val="center"/>
              <w:rPr>
                <w:sz w:val="28"/>
              </w:rPr>
            </w:pPr>
            <w:r>
              <w:rPr>
                <w:sz w:val="28"/>
              </w:rPr>
              <w:t>0.247</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5</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b/>
                <w:bCs/>
                <w:sz w:val="28"/>
              </w:rPr>
            </w:pPr>
            <w:r>
              <w:rPr>
                <w:b/>
                <w:bCs/>
                <w:sz w:val="28"/>
              </w:rPr>
              <w:t>18.545</w:t>
            </w:r>
          </w:p>
        </w:tc>
        <w:tc>
          <w:tcPr>
            <w:tcW w:w="1580" w:type="dxa"/>
          </w:tcPr>
          <w:p w:rsidR="00ED1A02" w:rsidRDefault="00ED1A02" w:rsidP="00C619ED">
            <w:pPr>
              <w:jc w:val="center"/>
              <w:rPr>
                <w:sz w:val="28"/>
              </w:rPr>
            </w:pPr>
            <w:r>
              <w:rPr>
                <w:sz w:val="28"/>
              </w:rPr>
              <w:t>4.173</w:t>
            </w:r>
          </w:p>
        </w:tc>
        <w:tc>
          <w:tcPr>
            <w:tcW w:w="1367" w:type="dxa"/>
          </w:tcPr>
          <w:p w:rsidR="00ED1A02" w:rsidRDefault="00ED1A02" w:rsidP="00C619ED">
            <w:pPr>
              <w:jc w:val="center"/>
              <w:rPr>
                <w:sz w:val="28"/>
              </w:rPr>
            </w:pPr>
            <w:r>
              <w:rPr>
                <w:sz w:val="28"/>
              </w:rPr>
              <w:t>-0.493</w:t>
            </w:r>
          </w:p>
        </w:tc>
        <w:tc>
          <w:tcPr>
            <w:tcW w:w="1368" w:type="dxa"/>
          </w:tcPr>
          <w:p w:rsidR="00ED1A02" w:rsidRDefault="00ED1A02" w:rsidP="00C619ED">
            <w:pPr>
              <w:jc w:val="center"/>
              <w:rPr>
                <w:sz w:val="28"/>
              </w:rPr>
            </w:pPr>
            <w:r>
              <w:rPr>
                <w:sz w:val="28"/>
              </w:rPr>
              <w:t>2.902</w:t>
            </w:r>
          </w:p>
        </w:tc>
        <w:tc>
          <w:tcPr>
            <w:tcW w:w="1368" w:type="dxa"/>
          </w:tcPr>
          <w:p w:rsidR="00ED1A02" w:rsidRDefault="00ED1A02" w:rsidP="00C619ED">
            <w:pPr>
              <w:jc w:val="center"/>
              <w:rPr>
                <w:sz w:val="28"/>
              </w:rPr>
            </w:pPr>
            <w:r>
              <w:rPr>
                <w:sz w:val="28"/>
              </w:rPr>
              <w:t>0.225</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6</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13.909</w:t>
            </w:r>
          </w:p>
        </w:tc>
        <w:tc>
          <w:tcPr>
            <w:tcW w:w="1580" w:type="dxa"/>
          </w:tcPr>
          <w:p w:rsidR="00ED1A02" w:rsidRDefault="00ED1A02" w:rsidP="00C619ED">
            <w:pPr>
              <w:jc w:val="center"/>
              <w:rPr>
                <w:sz w:val="28"/>
              </w:rPr>
            </w:pPr>
            <w:r>
              <w:rPr>
                <w:sz w:val="28"/>
              </w:rPr>
              <w:t>3.017</w:t>
            </w:r>
          </w:p>
        </w:tc>
        <w:tc>
          <w:tcPr>
            <w:tcW w:w="1367" w:type="dxa"/>
          </w:tcPr>
          <w:p w:rsidR="00ED1A02" w:rsidRDefault="00ED1A02" w:rsidP="00C619ED">
            <w:pPr>
              <w:jc w:val="center"/>
              <w:rPr>
                <w:sz w:val="28"/>
              </w:rPr>
            </w:pPr>
            <w:r>
              <w:rPr>
                <w:sz w:val="28"/>
              </w:rPr>
              <w:t>0.552</w:t>
            </w:r>
          </w:p>
        </w:tc>
        <w:tc>
          <w:tcPr>
            <w:tcW w:w="1368" w:type="dxa"/>
          </w:tcPr>
          <w:p w:rsidR="00ED1A02" w:rsidRDefault="00ED1A02" w:rsidP="00C619ED">
            <w:pPr>
              <w:jc w:val="center"/>
              <w:rPr>
                <w:sz w:val="28"/>
              </w:rPr>
            </w:pPr>
            <w:r>
              <w:rPr>
                <w:sz w:val="28"/>
              </w:rPr>
              <w:t>2.566</w:t>
            </w:r>
          </w:p>
        </w:tc>
        <w:tc>
          <w:tcPr>
            <w:tcW w:w="1368" w:type="dxa"/>
          </w:tcPr>
          <w:p w:rsidR="00ED1A02" w:rsidRDefault="00ED1A02" w:rsidP="00C619ED">
            <w:pPr>
              <w:jc w:val="center"/>
              <w:rPr>
                <w:sz w:val="28"/>
              </w:rPr>
            </w:pPr>
            <w:r>
              <w:rPr>
                <w:sz w:val="28"/>
              </w:rPr>
              <w:t>0.217</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7</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18.291</w:t>
            </w:r>
          </w:p>
        </w:tc>
        <w:tc>
          <w:tcPr>
            <w:tcW w:w="1580" w:type="dxa"/>
          </w:tcPr>
          <w:p w:rsidR="00ED1A02" w:rsidRDefault="00ED1A02" w:rsidP="00C619ED">
            <w:pPr>
              <w:jc w:val="center"/>
              <w:rPr>
                <w:sz w:val="28"/>
              </w:rPr>
            </w:pPr>
            <w:r>
              <w:rPr>
                <w:sz w:val="28"/>
              </w:rPr>
              <w:t>4.318</w:t>
            </w:r>
          </w:p>
        </w:tc>
        <w:tc>
          <w:tcPr>
            <w:tcW w:w="1367" w:type="dxa"/>
          </w:tcPr>
          <w:p w:rsidR="00ED1A02" w:rsidRDefault="00ED1A02" w:rsidP="00C619ED">
            <w:pPr>
              <w:jc w:val="center"/>
              <w:rPr>
                <w:sz w:val="28"/>
              </w:rPr>
            </w:pPr>
            <w:r>
              <w:rPr>
                <w:sz w:val="28"/>
              </w:rPr>
              <w:t>-0.853</w:t>
            </w:r>
          </w:p>
        </w:tc>
        <w:tc>
          <w:tcPr>
            <w:tcW w:w="1368" w:type="dxa"/>
          </w:tcPr>
          <w:p w:rsidR="00ED1A02" w:rsidRDefault="00ED1A02" w:rsidP="00C619ED">
            <w:pPr>
              <w:jc w:val="center"/>
              <w:rPr>
                <w:sz w:val="28"/>
              </w:rPr>
            </w:pPr>
            <w:r>
              <w:rPr>
                <w:sz w:val="28"/>
              </w:rPr>
              <w:t>4.718</w:t>
            </w:r>
          </w:p>
        </w:tc>
        <w:tc>
          <w:tcPr>
            <w:tcW w:w="1368" w:type="dxa"/>
          </w:tcPr>
          <w:p w:rsidR="00ED1A02" w:rsidRDefault="00ED1A02" w:rsidP="00C619ED">
            <w:pPr>
              <w:jc w:val="center"/>
              <w:rPr>
                <w:sz w:val="28"/>
              </w:rPr>
            </w:pPr>
            <w:r>
              <w:rPr>
                <w:sz w:val="28"/>
              </w:rPr>
              <w:t>0.236</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8</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15.945</w:t>
            </w:r>
          </w:p>
        </w:tc>
        <w:tc>
          <w:tcPr>
            <w:tcW w:w="1580" w:type="dxa"/>
          </w:tcPr>
          <w:p w:rsidR="00ED1A02" w:rsidRDefault="00ED1A02" w:rsidP="00C619ED">
            <w:pPr>
              <w:jc w:val="center"/>
              <w:rPr>
                <w:sz w:val="28"/>
              </w:rPr>
            </w:pPr>
            <w:r>
              <w:rPr>
                <w:sz w:val="28"/>
              </w:rPr>
              <w:t>3.338</w:t>
            </w:r>
          </w:p>
        </w:tc>
        <w:tc>
          <w:tcPr>
            <w:tcW w:w="1367" w:type="dxa"/>
          </w:tcPr>
          <w:p w:rsidR="00ED1A02" w:rsidRDefault="00ED1A02" w:rsidP="00C619ED">
            <w:pPr>
              <w:jc w:val="center"/>
              <w:rPr>
                <w:sz w:val="28"/>
              </w:rPr>
            </w:pPr>
            <w:r>
              <w:rPr>
                <w:sz w:val="28"/>
              </w:rPr>
              <w:t>-0.026</w:t>
            </w:r>
          </w:p>
        </w:tc>
        <w:tc>
          <w:tcPr>
            <w:tcW w:w="1368" w:type="dxa"/>
          </w:tcPr>
          <w:p w:rsidR="00ED1A02" w:rsidRDefault="00ED1A02" w:rsidP="00C619ED">
            <w:pPr>
              <w:jc w:val="center"/>
              <w:rPr>
                <w:sz w:val="28"/>
              </w:rPr>
            </w:pPr>
            <w:r>
              <w:rPr>
                <w:sz w:val="28"/>
              </w:rPr>
              <w:t>2.352</w:t>
            </w:r>
          </w:p>
        </w:tc>
        <w:tc>
          <w:tcPr>
            <w:tcW w:w="1368" w:type="dxa"/>
          </w:tcPr>
          <w:p w:rsidR="00ED1A02" w:rsidRDefault="00ED1A02" w:rsidP="00C619ED">
            <w:pPr>
              <w:jc w:val="center"/>
              <w:rPr>
                <w:sz w:val="28"/>
              </w:rPr>
            </w:pPr>
            <w:r>
              <w:rPr>
                <w:sz w:val="28"/>
              </w:rPr>
              <w:t>0.209</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9</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13.127</w:t>
            </w:r>
          </w:p>
        </w:tc>
        <w:tc>
          <w:tcPr>
            <w:tcW w:w="1580" w:type="dxa"/>
          </w:tcPr>
          <w:p w:rsidR="00ED1A02" w:rsidRDefault="00ED1A02" w:rsidP="00C619ED">
            <w:pPr>
              <w:jc w:val="center"/>
              <w:rPr>
                <w:sz w:val="28"/>
              </w:rPr>
            </w:pPr>
            <w:r>
              <w:rPr>
                <w:sz w:val="28"/>
              </w:rPr>
              <w:t>4.178</w:t>
            </w:r>
          </w:p>
        </w:tc>
        <w:tc>
          <w:tcPr>
            <w:tcW w:w="1367" w:type="dxa"/>
          </w:tcPr>
          <w:p w:rsidR="00ED1A02" w:rsidRDefault="00ED1A02" w:rsidP="00C619ED">
            <w:pPr>
              <w:jc w:val="center"/>
              <w:rPr>
                <w:sz w:val="28"/>
              </w:rPr>
            </w:pPr>
            <w:r>
              <w:rPr>
                <w:sz w:val="28"/>
              </w:rPr>
              <w:t>0.414</w:t>
            </w:r>
          </w:p>
        </w:tc>
        <w:tc>
          <w:tcPr>
            <w:tcW w:w="1368" w:type="dxa"/>
          </w:tcPr>
          <w:p w:rsidR="00ED1A02" w:rsidRDefault="00ED1A02" w:rsidP="00C619ED">
            <w:pPr>
              <w:jc w:val="center"/>
              <w:rPr>
                <w:sz w:val="28"/>
              </w:rPr>
            </w:pPr>
            <w:r>
              <w:rPr>
                <w:sz w:val="28"/>
              </w:rPr>
              <w:t>2.749</w:t>
            </w:r>
          </w:p>
        </w:tc>
        <w:tc>
          <w:tcPr>
            <w:tcW w:w="1368" w:type="dxa"/>
          </w:tcPr>
          <w:p w:rsidR="00ED1A02" w:rsidRDefault="00ED1A02" w:rsidP="00C619ED">
            <w:pPr>
              <w:jc w:val="center"/>
              <w:rPr>
                <w:sz w:val="28"/>
              </w:rPr>
            </w:pPr>
            <w:r>
              <w:rPr>
                <w:sz w:val="28"/>
              </w:rPr>
              <w:t>0.318</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10</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13.582</w:t>
            </w:r>
          </w:p>
        </w:tc>
        <w:tc>
          <w:tcPr>
            <w:tcW w:w="1580" w:type="dxa"/>
          </w:tcPr>
          <w:p w:rsidR="00ED1A02" w:rsidRDefault="00ED1A02" w:rsidP="00C619ED">
            <w:pPr>
              <w:jc w:val="center"/>
              <w:rPr>
                <w:sz w:val="28"/>
              </w:rPr>
            </w:pPr>
            <w:r>
              <w:rPr>
                <w:sz w:val="28"/>
              </w:rPr>
              <w:t>4.712</w:t>
            </w:r>
          </w:p>
        </w:tc>
        <w:tc>
          <w:tcPr>
            <w:tcW w:w="1367" w:type="dxa"/>
          </w:tcPr>
          <w:p w:rsidR="00ED1A02" w:rsidRDefault="00ED1A02" w:rsidP="00C619ED">
            <w:pPr>
              <w:jc w:val="center"/>
              <w:rPr>
                <w:sz w:val="28"/>
              </w:rPr>
            </w:pPr>
            <w:r>
              <w:rPr>
                <w:sz w:val="28"/>
              </w:rPr>
              <w:t>-0.121</w:t>
            </w:r>
          </w:p>
        </w:tc>
        <w:tc>
          <w:tcPr>
            <w:tcW w:w="1368" w:type="dxa"/>
          </w:tcPr>
          <w:p w:rsidR="00ED1A02" w:rsidRDefault="00ED1A02" w:rsidP="00C619ED">
            <w:pPr>
              <w:jc w:val="center"/>
              <w:rPr>
                <w:sz w:val="28"/>
              </w:rPr>
            </w:pPr>
            <w:r>
              <w:rPr>
                <w:sz w:val="28"/>
              </w:rPr>
              <w:t>2.863</w:t>
            </w:r>
          </w:p>
        </w:tc>
        <w:tc>
          <w:tcPr>
            <w:tcW w:w="1368" w:type="dxa"/>
          </w:tcPr>
          <w:p w:rsidR="00ED1A02" w:rsidRDefault="00ED1A02" w:rsidP="00C619ED">
            <w:pPr>
              <w:jc w:val="center"/>
              <w:rPr>
                <w:sz w:val="28"/>
              </w:rPr>
            </w:pPr>
            <w:r>
              <w:rPr>
                <w:sz w:val="28"/>
              </w:rPr>
              <w:t>0.347</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11</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16.236</w:t>
            </w:r>
          </w:p>
        </w:tc>
        <w:tc>
          <w:tcPr>
            <w:tcW w:w="1580" w:type="dxa"/>
          </w:tcPr>
          <w:p w:rsidR="00ED1A02" w:rsidRDefault="00ED1A02" w:rsidP="00C619ED">
            <w:pPr>
              <w:jc w:val="center"/>
              <w:rPr>
                <w:sz w:val="28"/>
              </w:rPr>
            </w:pPr>
            <w:r>
              <w:rPr>
                <w:sz w:val="28"/>
              </w:rPr>
              <w:t>4.009</w:t>
            </w:r>
          </w:p>
        </w:tc>
        <w:tc>
          <w:tcPr>
            <w:tcW w:w="1367" w:type="dxa"/>
          </w:tcPr>
          <w:p w:rsidR="00ED1A02" w:rsidRDefault="00ED1A02" w:rsidP="00C619ED">
            <w:pPr>
              <w:jc w:val="center"/>
              <w:rPr>
                <w:sz w:val="28"/>
              </w:rPr>
            </w:pPr>
            <w:r>
              <w:rPr>
                <w:sz w:val="28"/>
              </w:rPr>
              <w:t>-0.327</w:t>
            </w:r>
          </w:p>
        </w:tc>
        <w:tc>
          <w:tcPr>
            <w:tcW w:w="1368" w:type="dxa"/>
          </w:tcPr>
          <w:p w:rsidR="00ED1A02" w:rsidRDefault="00ED1A02" w:rsidP="00C619ED">
            <w:pPr>
              <w:jc w:val="center"/>
              <w:rPr>
                <w:sz w:val="28"/>
              </w:rPr>
            </w:pPr>
            <w:r>
              <w:rPr>
                <w:sz w:val="28"/>
              </w:rPr>
              <w:t>3.978</w:t>
            </w:r>
          </w:p>
        </w:tc>
        <w:tc>
          <w:tcPr>
            <w:tcW w:w="1368" w:type="dxa"/>
          </w:tcPr>
          <w:p w:rsidR="00ED1A02" w:rsidRDefault="00ED1A02" w:rsidP="00C619ED">
            <w:pPr>
              <w:jc w:val="center"/>
              <w:rPr>
                <w:sz w:val="28"/>
              </w:rPr>
            </w:pPr>
            <w:r>
              <w:rPr>
                <w:sz w:val="28"/>
              </w:rPr>
              <w:t>0.247</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12</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13.091</w:t>
            </w:r>
          </w:p>
        </w:tc>
        <w:tc>
          <w:tcPr>
            <w:tcW w:w="1580" w:type="dxa"/>
          </w:tcPr>
          <w:p w:rsidR="00ED1A02" w:rsidRDefault="00ED1A02" w:rsidP="00C619ED">
            <w:pPr>
              <w:jc w:val="center"/>
              <w:rPr>
                <w:sz w:val="28"/>
              </w:rPr>
            </w:pPr>
            <w:r>
              <w:rPr>
                <w:sz w:val="28"/>
              </w:rPr>
              <w:t>5.132</w:t>
            </w:r>
          </w:p>
        </w:tc>
        <w:tc>
          <w:tcPr>
            <w:tcW w:w="1367" w:type="dxa"/>
          </w:tcPr>
          <w:p w:rsidR="00ED1A02" w:rsidRDefault="00ED1A02" w:rsidP="00C619ED">
            <w:pPr>
              <w:jc w:val="center"/>
              <w:rPr>
                <w:sz w:val="28"/>
              </w:rPr>
            </w:pPr>
            <w:r>
              <w:rPr>
                <w:sz w:val="28"/>
              </w:rPr>
              <w:t>0.002</w:t>
            </w:r>
          </w:p>
        </w:tc>
        <w:tc>
          <w:tcPr>
            <w:tcW w:w="1368" w:type="dxa"/>
          </w:tcPr>
          <w:p w:rsidR="00ED1A02" w:rsidRDefault="00ED1A02" w:rsidP="00C619ED">
            <w:pPr>
              <w:jc w:val="center"/>
              <w:rPr>
                <w:sz w:val="28"/>
              </w:rPr>
            </w:pPr>
            <w:r>
              <w:rPr>
                <w:sz w:val="28"/>
              </w:rPr>
              <w:t>2.124</w:t>
            </w:r>
          </w:p>
        </w:tc>
        <w:tc>
          <w:tcPr>
            <w:tcW w:w="1368" w:type="dxa"/>
          </w:tcPr>
          <w:p w:rsidR="00ED1A02" w:rsidRDefault="00ED1A02" w:rsidP="00C619ED">
            <w:pPr>
              <w:jc w:val="center"/>
              <w:rPr>
                <w:sz w:val="28"/>
              </w:rPr>
            </w:pPr>
            <w:r>
              <w:rPr>
                <w:sz w:val="28"/>
              </w:rPr>
              <w:t>0.392</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13</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12.545</w:t>
            </w:r>
          </w:p>
        </w:tc>
        <w:tc>
          <w:tcPr>
            <w:tcW w:w="1580" w:type="dxa"/>
          </w:tcPr>
          <w:p w:rsidR="00ED1A02" w:rsidRDefault="00ED1A02" w:rsidP="00C619ED">
            <w:pPr>
              <w:jc w:val="center"/>
              <w:rPr>
                <w:sz w:val="28"/>
              </w:rPr>
            </w:pPr>
            <w:r>
              <w:rPr>
                <w:sz w:val="28"/>
              </w:rPr>
              <w:t>3.577</w:t>
            </w:r>
          </w:p>
        </w:tc>
        <w:tc>
          <w:tcPr>
            <w:tcW w:w="1367" w:type="dxa"/>
          </w:tcPr>
          <w:p w:rsidR="00ED1A02" w:rsidRDefault="00ED1A02" w:rsidP="00C619ED">
            <w:pPr>
              <w:jc w:val="center"/>
              <w:rPr>
                <w:sz w:val="28"/>
              </w:rPr>
            </w:pPr>
            <w:r>
              <w:rPr>
                <w:sz w:val="28"/>
              </w:rPr>
              <w:t>-0.354</w:t>
            </w:r>
          </w:p>
        </w:tc>
        <w:tc>
          <w:tcPr>
            <w:tcW w:w="1368" w:type="dxa"/>
          </w:tcPr>
          <w:p w:rsidR="00ED1A02" w:rsidRDefault="00ED1A02" w:rsidP="00C619ED">
            <w:pPr>
              <w:jc w:val="center"/>
              <w:rPr>
                <w:sz w:val="28"/>
              </w:rPr>
            </w:pPr>
            <w:r>
              <w:rPr>
                <w:sz w:val="28"/>
              </w:rPr>
              <w:t>2.091</w:t>
            </w:r>
          </w:p>
        </w:tc>
        <w:tc>
          <w:tcPr>
            <w:tcW w:w="1368" w:type="dxa"/>
          </w:tcPr>
          <w:p w:rsidR="00ED1A02" w:rsidRDefault="00ED1A02" w:rsidP="00C619ED">
            <w:pPr>
              <w:jc w:val="center"/>
              <w:rPr>
                <w:sz w:val="28"/>
              </w:rPr>
            </w:pPr>
            <w:r>
              <w:rPr>
                <w:sz w:val="28"/>
              </w:rPr>
              <w:t>0.285</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14</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15.764</w:t>
            </w:r>
          </w:p>
        </w:tc>
        <w:tc>
          <w:tcPr>
            <w:tcW w:w="1580" w:type="dxa"/>
          </w:tcPr>
          <w:p w:rsidR="00ED1A02" w:rsidRDefault="00ED1A02" w:rsidP="00C619ED">
            <w:pPr>
              <w:jc w:val="center"/>
              <w:rPr>
                <w:sz w:val="28"/>
              </w:rPr>
            </w:pPr>
            <w:r>
              <w:rPr>
                <w:sz w:val="28"/>
              </w:rPr>
              <w:t>6.045</w:t>
            </w:r>
          </w:p>
        </w:tc>
        <w:tc>
          <w:tcPr>
            <w:tcW w:w="1367" w:type="dxa"/>
          </w:tcPr>
          <w:p w:rsidR="00ED1A02" w:rsidRDefault="00ED1A02" w:rsidP="00C619ED">
            <w:pPr>
              <w:jc w:val="center"/>
              <w:rPr>
                <w:sz w:val="28"/>
              </w:rPr>
            </w:pPr>
            <w:r>
              <w:rPr>
                <w:sz w:val="28"/>
              </w:rPr>
              <w:t>-0.076</w:t>
            </w:r>
          </w:p>
        </w:tc>
        <w:tc>
          <w:tcPr>
            <w:tcW w:w="1368" w:type="dxa"/>
          </w:tcPr>
          <w:p w:rsidR="00ED1A02" w:rsidRDefault="00ED1A02" w:rsidP="00C619ED">
            <w:pPr>
              <w:jc w:val="center"/>
              <w:rPr>
                <w:sz w:val="28"/>
              </w:rPr>
            </w:pPr>
            <w:r>
              <w:rPr>
                <w:sz w:val="28"/>
              </w:rPr>
              <w:t>1.878</w:t>
            </w:r>
          </w:p>
        </w:tc>
        <w:tc>
          <w:tcPr>
            <w:tcW w:w="1368" w:type="dxa"/>
          </w:tcPr>
          <w:p w:rsidR="00ED1A02" w:rsidRDefault="00ED1A02" w:rsidP="00C619ED">
            <w:pPr>
              <w:jc w:val="center"/>
              <w:rPr>
                <w:sz w:val="28"/>
              </w:rPr>
            </w:pPr>
            <w:r>
              <w:rPr>
                <w:sz w:val="28"/>
              </w:rPr>
              <w:t>0.383</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15</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6.218</w:t>
            </w:r>
          </w:p>
        </w:tc>
        <w:tc>
          <w:tcPr>
            <w:tcW w:w="1580" w:type="dxa"/>
          </w:tcPr>
          <w:p w:rsidR="00ED1A02" w:rsidRDefault="00ED1A02" w:rsidP="00C619ED">
            <w:pPr>
              <w:jc w:val="center"/>
              <w:rPr>
                <w:sz w:val="28"/>
              </w:rPr>
            </w:pPr>
            <w:r>
              <w:rPr>
                <w:sz w:val="28"/>
              </w:rPr>
              <w:t>1.775</w:t>
            </w:r>
          </w:p>
        </w:tc>
        <w:tc>
          <w:tcPr>
            <w:tcW w:w="1367" w:type="dxa"/>
          </w:tcPr>
          <w:p w:rsidR="00ED1A02" w:rsidRDefault="00ED1A02" w:rsidP="00C619ED">
            <w:pPr>
              <w:jc w:val="center"/>
              <w:rPr>
                <w:sz w:val="28"/>
              </w:rPr>
            </w:pPr>
            <w:r>
              <w:rPr>
                <w:sz w:val="28"/>
              </w:rPr>
              <w:t>-0.624</w:t>
            </w:r>
          </w:p>
        </w:tc>
        <w:tc>
          <w:tcPr>
            <w:tcW w:w="1368" w:type="dxa"/>
          </w:tcPr>
          <w:p w:rsidR="00ED1A02" w:rsidRDefault="00ED1A02" w:rsidP="00C619ED">
            <w:pPr>
              <w:jc w:val="center"/>
              <w:rPr>
                <w:sz w:val="28"/>
              </w:rPr>
            </w:pPr>
            <w:r>
              <w:rPr>
                <w:sz w:val="28"/>
              </w:rPr>
              <w:t>3.458</w:t>
            </w:r>
          </w:p>
        </w:tc>
        <w:tc>
          <w:tcPr>
            <w:tcW w:w="1368" w:type="dxa"/>
          </w:tcPr>
          <w:p w:rsidR="00ED1A02" w:rsidRDefault="00ED1A02" w:rsidP="00C619ED">
            <w:pPr>
              <w:jc w:val="center"/>
              <w:rPr>
                <w:sz w:val="28"/>
              </w:rPr>
            </w:pPr>
            <w:r>
              <w:rPr>
                <w:sz w:val="28"/>
              </w:rPr>
              <w:t>0.286</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16</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4.764</w:t>
            </w:r>
          </w:p>
        </w:tc>
        <w:tc>
          <w:tcPr>
            <w:tcW w:w="1580" w:type="dxa"/>
          </w:tcPr>
          <w:p w:rsidR="00ED1A02" w:rsidRDefault="00ED1A02" w:rsidP="00C619ED">
            <w:pPr>
              <w:jc w:val="center"/>
              <w:rPr>
                <w:sz w:val="28"/>
              </w:rPr>
            </w:pPr>
            <w:r>
              <w:rPr>
                <w:sz w:val="28"/>
              </w:rPr>
              <w:t>1.716</w:t>
            </w:r>
          </w:p>
        </w:tc>
        <w:tc>
          <w:tcPr>
            <w:tcW w:w="1367" w:type="dxa"/>
          </w:tcPr>
          <w:p w:rsidR="00ED1A02" w:rsidRDefault="00ED1A02" w:rsidP="00C619ED">
            <w:pPr>
              <w:jc w:val="center"/>
              <w:rPr>
                <w:sz w:val="28"/>
              </w:rPr>
            </w:pPr>
            <w:r>
              <w:rPr>
                <w:sz w:val="28"/>
              </w:rPr>
              <w:t>-0.257</w:t>
            </w:r>
          </w:p>
        </w:tc>
        <w:tc>
          <w:tcPr>
            <w:tcW w:w="1368" w:type="dxa"/>
          </w:tcPr>
          <w:p w:rsidR="00ED1A02" w:rsidRDefault="00ED1A02" w:rsidP="00C619ED">
            <w:pPr>
              <w:jc w:val="center"/>
              <w:rPr>
                <w:sz w:val="28"/>
              </w:rPr>
            </w:pPr>
            <w:r>
              <w:rPr>
                <w:sz w:val="28"/>
              </w:rPr>
              <w:t>2.884</w:t>
            </w:r>
          </w:p>
        </w:tc>
        <w:tc>
          <w:tcPr>
            <w:tcW w:w="1368" w:type="dxa"/>
          </w:tcPr>
          <w:p w:rsidR="00ED1A02" w:rsidRDefault="00ED1A02" w:rsidP="00C619ED">
            <w:pPr>
              <w:jc w:val="center"/>
              <w:rPr>
                <w:sz w:val="28"/>
              </w:rPr>
            </w:pPr>
            <w:r>
              <w:rPr>
                <w:sz w:val="28"/>
              </w:rPr>
              <w:t>0.360</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17</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5.891</w:t>
            </w:r>
          </w:p>
        </w:tc>
        <w:tc>
          <w:tcPr>
            <w:tcW w:w="1580" w:type="dxa"/>
          </w:tcPr>
          <w:p w:rsidR="00ED1A02" w:rsidRDefault="00ED1A02" w:rsidP="00C619ED">
            <w:pPr>
              <w:jc w:val="center"/>
              <w:rPr>
                <w:sz w:val="28"/>
              </w:rPr>
            </w:pPr>
            <w:r>
              <w:rPr>
                <w:sz w:val="28"/>
              </w:rPr>
              <w:t>2.309</w:t>
            </w:r>
          </w:p>
        </w:tc>
        <w:tc>
          <w:tcPr>
            <w:tcW w:w="1367" w:type="dxa"/>
          </w:tcPr>
          <w:p w:rsidR="00ED1A02" w:rsidRDefault="00ED1A02" w:rsidP="00C619ED">
            <w:pPr>
              <w:jc w:val="center"/>
              <w:rPr>
                <w:sz w:val="28"/>
              </w:rPr>
            </w:pPr>
            <w:r>
              <w:rPr>
                <w:sz w:val="28"/>
              </w:rPr>
              <w:t>-0.310</w:t>
            </w:r>
          </w:p>
        </w:tc>
        <w:tc>
          <w:tcPr>
            <w:tcW w:w="1368" w:type="dxa"/>
          </w:tcPr>
          <w:p w:rsidR="00ED1A02" w:rsidRDefault="00ED1A02" w:rsidP="00C619ED">
            <w:pPr>
              <w:jc w:val="center"/>
              <w:rPr>
                <w:sz w:val="28"/>
              </w:rPr>
            </w:pPr>
            <w:r>
              <w:rPr>
                <w:sz w:val="28"/>
              </w:rPr>
              <w:t>2.218</w:t>
            </w:r>
          </w:p>
        </w:tc>
        <w:tc>
          <w:tcPr>
            <w:tcW w:w="1368" w:type="dxa"/>
          </w:tcPr>
          <w:p w:rsidR="00ED1A02" w:rsidRDefault="00ED1A02" w:rsidP="00C619ED">
            <w:pPr>
              <w:jc w:val="center"/>
              <w:rPr>
                <w:sz w:val="28"/>
              </w:rPr>
            </w:pPr>
            <w:r>
              <w:rPr>
                <w:sz w:val="28"/>
              </w:rPr>
              <w:t>0.392</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18</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3.127</w:t>
            </w:r>
          </w:p>
        </w:tc>
        <w:tc>
          <w:tcPr>
            <w:tcW w:w="1580" w:type="dxa"/>
          </w:tcPr>
          <w:p w:rsidR="00ED1A02" w:rsidRDefault="00ED1A02" w:rsidP="00C619ED">
            <w:pPr>
              <w:jc w:val="center"/>
              <w:rPr>
                <w:sz w:val="28"/>
              </w:rPr>
            </w:pPr>
            <w:r>
              <w:rPr>
                <w:sz w:val="28"/>
              </w:rPr>
              <w:t>1.266</w:t>
            </w:r>
          </w:p>
        </w:tc>
        <w:tc>
          <w:tcPr>
            <w:tcW w:w="1367" w:type="dxa"/>
          </w:tcPr>
          <w:p w:rsidR="00ED1A02" w:rsidRDefault="00ED1A02" w:rsidP="00C619ED">
            <w:pPr>
              <w:jc w:val="center"/>
              <w:rPr>
                <w:sz w:val="28"/>
              </w:rPr>
            </w:pPr>
            <w:r>
              <w:rPr>
                <w:sz w:val="28"/>
              </w:rPr>
              <w:t>-0.294</w:t>
            </w:r>
          </w:p>
        </w:tc>
        <w:tc>
          <w:tcPr>
            <w:tcW w:w="1368" w:type="dxa"/>
          </w:tcPr>
          <w:p w:rsidR="00ED1A02" w:rsidRDefault="00ED1A02" w:rsidP="00C619ED">
            <w:pPr>
              <w:jc w:val="center"/>
              <w:rPr>
                <w:sz w:val="28"/>
              </w:rPr>
            </w:pPr>
            <w:r>
              <w:rPr>
                <w:sz w:val="28"/>
              </w:rPr>
              <w:t>2.303</w:t>
            </w:r>
          </w:p>
        </w:tc>
        <w:tc>
          <w:tcPr>
            <w:tcW w:w="1368" w:type="dxa"/>
          </w:tcPr>
          <w:p w:rsidR="00ED1A02" w:rsidRDefault="00ED1A02" w:rsidP="00C619ED">
            <w:pPr>
              <w:jc w:val="center"/>
              <w:rPr>
                <w:sz w:val="28"/>
              </w:rPr>
            </w:pPr>
            <w:r>
              <w:rPr>
                <w:sz w:val="28"/>
              </w:rPr>
              <w:t>0.405</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19</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5.218</w:t>
            </w:r>
          </w:p>
        </w:tc>
        <w:tc>
          <w:tcPr>
            <w:tcW w:w="1580" w:type="dxa"/>
          </w:tcPr>
          <w:p w:rsidR="00ED1A02" w:rsidRDefault="00ED1A02" w:rsidP="00C619ED">
            <w:pPr>
              <w:jc w:val="center"/>
              <w:rPr>
                <w:sz w:val="28"/>
              </w:rPr>
            </w:pPr>
            <w:r>
              <w:rPr>
                <w:sz w:val="28"/>
              </w:rPr>
              <w:t>1.806</w:t>
            </w:r>
          </w:p>
        </w:tc>
        <w:tc>
          <w:tcPr>
            <w:tcW w:w="1367" w:type="dxa"/>
          </w:tcPr>
          <w:p w:rsidR="00ED1A02" w:rsidRDefault="00ED1A02" w:rsidP="00C619ED">
            <w:pPr>
              <w:jc w:val="center"/>
              <w:rPr>
                <w:sz w:val="28"/>
              </w:rPr>
            </w:pPr>
            <w:r>
              <w:rPr>
                <w:sz w:val="28"/>
              </w:rPr>
              <w:t>-0.549</w:t>
            </w:r>
          </w:p>
        </w:tc>
        <w:tc>
          <w:tcPr>
            <w:tcW w:w="1368" w:type="dxa"/>
          </w:tcPr>
          <w:p w:rsidR="00ED1A02" w:rsidRDefault="00ED1A02" w:rsidP="00C619ED">
            <w:pPr>
              <w:jc w:val="center"/>
              <w:rPr>
                <w:sz w:val="28"/>
              </w:rPr>
            </w:pPr>
            <w:r>
              <w:rPr>
                <w:sz w:val="28"/>
              </w:rPr>
              <w:t>2.540</w:t>
            </w:r>
          </w:p>
        </w:tc>
        <w:tc>
          <w:tcPr>
            <w:tcW w:w="1368" w:type="dxa"/>
          </w:tcPr>
          <w:p w:rsidR="00ED1A02" w:rsidRDefault="00ED1A02" w:rsidP="00C619ED">
            <w:pPr>
              <w:jc w:val="center"/>
              <w:rPr>
                <w:sz w:val="28"/>
              </w:rPr>
            </w:pPr>
            <w:r>
              <w:rPr>
                <w:sz w:val="28"/>
              </w:rPr>
              <w:t>0.346</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20</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6.309</w:t>
            </w:r>
          </w:p>
        </w:tc>
        <w:tc>
          <w:tcPr>
            <w:tcW w:w="1580" w:type="dxa"/>
          </w:tcPr>
          <w:p w:rsidR="00ED1A02" w:rsidRDefault="00ED1A02" w:rsidP="00C619ED">
            <w:pPr>
              <w:jc w:val="center"/>
              <w:rPr>
                <w:sz w:val="28"/>
              </w:rPr>
            </w:pPr>
            <w:r>
              <w:rPr>
                <w:sz w:val="28"/>
              </w:rPr>
              <w:t>2.263</w:t>
            </w:r>
          </w:p>
        </w:tc>
        <w:tc>
          <w:tcPr>
            <w:tcW w:w="1367" w:type="dxa"/>
          </w:tcPr>
          <w:p w:rsidR="00ED1A02" w:rsidRDefault="00ED1A02" w:rsidP="00C619ED">
            <w:pPr>
              <w:jc w:val="center"/>
              <w:rPr>
                <w:sz w:val="28"/>
              </w:rPr>
            </w:pPr>
            <w:r>
              <w:rPr>
                <w:sz w:val="28"/>
              </w:rPr>
              <w:t>-0.508</w:t>
            </w:r>
          </w:p>
        </w:tc>
        <w:tc>
          <w:tcPr>
            <w:tcW w:w="1368" w:type="dxa"/>
          </w:tcPr>
          <w:p w:rsidR="00ED1A02" w:rsidRDefault="00ED1A02" w:rsidP="00C619ED">
            <w:pPr>
              <w:jc w:val="center"/>
              <w:rPr>
                <w:sz w:val="28"/>
              </w:rPr>
            </w:pPr>
            <w:r>
              <w:rPr>
                <w:sz w:val="28"/>
              </w:rPr>
              <w:t>3.099</w:t>
            </w:r>
          </w:p>
        </w:tc>
        <w:tc>
          <w:tcPr>
            <w:tcW w:w="1368" w:type="dxa"/>
          </w:tcPr>
          <w:p w:rsidR="00ED1A02" w:rsidRDefault="00ED1A02" w:rsidP="00C619ED">
            <w:pPr>
              <w:jc w:val="center"/>
              <w:rPr>
                <w:sz w:val="28"/>
              </w:rPr>
            </w:pPr>
            <w:r>
              <w:rPr>
                <w:sz w:val="28"/>
              </w:rPr>
              <w:t>0.359</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21</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6.873</w:t>
            </w:r>
          </w:p>
        </w:tc>
        <w:tc>
          <w:tcPr>
            <w:tcW w:w="1580" w:type="dxa"/>
          </w:tcPr>
          <w:p w:rsidR="00ED1A02" w:rsidRDefault="00ED1A02" w:rsidP="00C619ED">
            <w:pPr>
              <w:jc w:val="center"/>
              <w:rPr>
                <w:sz w:val="28"/>
              </w:rPr>
            </w:pPr>
            <w:r>
              <w:rPr>
                <w:sz w:val="28"/>
              </w:rPr>
              <w:t>2.566</w:t>
            </w:r>
          </w:p>
        </w:tc>
        <w:tc>
          <w:tcPr>
            <w:tcW w:w="1367" w:type="dxa"/>
          </w:tcPr>
          <w:p w:rsidR="00ED1A02" w:rsidRDefault="00ED1A02" w:rsidP="00C619ED">
            <w:pPr>
              <w:jc w:val="center"/>
              <w:rPr>
                <w:sz w:val="28"/>
              </w:rPr>
            </w:pPr>
            <w:r>
              <w:rPr>
                <w:sz w:val="28"/>
              </w:rPr>
              <w:t>-0.440</w:t>
            </w:r>
          </w:p>
        </w:tc>
        <w:tc>
          <w:tcPr>
            <w:tcW w:w="1368" w:type="dxa"/>
          </w:tcPr>
          <w:p w:rsidR="00ED1A02" w:rsidRDefault="00ED1A02" w:rsidP="00C619ED">
            <w:pPr>
              <w:jc w:val="center"/>
              <w:rPr>
                <w:sz w:val="28"/>
              </w:rPr>
            </w:pPr>
            <w:r>
              <w:rPr>
                <w:sz w:val="28"/>
              </w:rPr>
              <w:t>2.345</w:t>
            </w:r>
          </w:p>
        </w:tc>
        <w:tc>
          <w:tcPr>
            <w:tcW w:w="1368" w:type="dxa"/>
          </w:tcPr>
          <w:p w:rsidR="00ED1A02" w:rsidRDefault="00ED1A02" w:rsidP="00C619ED">
            <w:pPr>
              <w:jc w:val="center"/>
              <w:rPr>
                <w:sz w:val="28"/>
              </w:rPr>
            </w:pPr>
            <w:r>
              <w:rPr>
                <w:sz w:val="28"/>
              </w:rPr>
              <w:t>0.373</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22</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b/>
                <w:bCs/>
                <w:sz w:val="28"/>
              </w:rPr>
            </w:pPr>
            <w:r>
              <w:rPr>
                <w:b/>
                <w:bCs/>
                <w:sz w:val="28"/>
              </w:rPr>
              <w:t>7.709</w:t>
            </w:r>
          </w:p>
        </w:tc>
        <w:tc>
          <w:tcPr>
            <w:tcW w:w="1580" w:type="dxa"/>
          </w:tcPr>
          <w:p w:rsidR="00ED1A02" w:rsidRDefault="00ED1A02" w:rsidP="00C619ED">
            <w:pPr>
              <w:jc w:val="center"/>
              <w:rPr>
                <w:sz w:val="28"/>
              </w:rPr>
            </w:pPr>
            <w:r>
              <w:rPr>
                <w:sz w:val="28"/>
              </w:rPr>
              <w:t>2.205</w:t>
            </w:r>
          </w:p>
        </w:tc>
        <w:tc>
          <w:tcPr>
            <w:tcW w:w="1367" w:type="dxa"/>
          </w:tcPr>
          <w:p w:rsidR="00ED1A02" w:rsidRDefault="00ED1A02" w:rsidP="00C619ED">
            <w:pPr>
              <w:jc w:val="center"/>
              <w:rPr>
                <w:sz w:val="28"/>
              </w:rPr>
            </w:pPr>
            <w:r>
              <w:rPr>
                <w:sz w:val="28"/>
              </w:rPr>
              <w:t>-1.095</w:t>
            </w:r>
          </w:p>
        </w:tc>
        <w:tc>
          <w:tcPr>
            <w:tcW w:w="1368" w:type="dxa"/>
          </w:tcPr>
          <w:p w:rsidR="00ED1A02" w:rsidRDefault="00ED1A02" w:rsidP="00C619ED">
            <w:pPr>
              <w:jc w:val="center"/>
              <w:rPr>
                <w:sz w:val="28"/>
              </w:rPr>
            </w:pPr>
            <w:r>
              <w:rPr>
                <w:sz w:val="28"/>
              </w:rPr>
              <w:t>4.051</w:t>
            </w:r>
          </w:p>
        </w:tc>
        <w:tc>
          <w:tcPr>
            <w:tcW w:w="1368" w:type="dxa"/>
          </w:tcPr>
          <w:p w:rsidR="00ED1A02" w:rsidRDefault="00ED1A02" w:rsidP="00C619ED">
            <w:pPr>
              <w:jc w:val="center"/>
              <w:rPr>
                <w:sz w:val="28"/>
              </w:rPr>
            </w:pPr>
            <w:r>
              <w:rPr>
                <w:sz w:val="28"/>
              </w:rPr>
              <w:t>0.286</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23</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11.509</w:t>
            </w:r>
          </w:p>
        </w:tc>
        <w:tc>
          <w:tcPr>
            <w:tcW w:w="1580" w:type="dxa"/>
          </w:tcPr>
          <w:p w:rsidR="00ED1A02" w:rsidRDefault="00ED1A02" w:rsidP="00C619ED">
            <w:pPr>
              <w:jc w:val="center"/>
              <w:rPr>
                <w:sz w:val="28"/>
              </w:rPr>
            </w:pPr>
            <w:r>
              <w:rPr>
                <w:sz w:val="28"/>
              </w:rPr>
              <w:t>3.395</w:t>
            </w:r>
          </w:p>
        </w:tc>
        <w:tc>
          <w:tcPr>
            <w:tcW w:w="1367" w:type="dxa"/>
          </w:tcPr>
          <w:p w:rsidR="00ED1A02" w:rsidRDefault="00ED1A02" w:rsidP="00C619ED">
            <w:pPr>
              <w:jc w:val="center"/>
              <w:rPr>
                <w:sz w:val="28"/>
              </w:rPr>
            </w:pPr>
            <w:r>
              <w:rPr>
                <w:sz w:val="28"/>
              </w:rPr>
              <w:t>-0.647</w:t>
            </w:r>
          </w:p>
        </w:tc>
        <w:tc>
          <w:tcPr>
            <w:tcW w:w="1368" w:type="dxa"/>
          </w:tcPr>
          <w:p w:rsidR="00ED1A02" w:rsidRDefault="00ED1A02" w:rsidP="00C619ED">
            <w:pPr>
              <w:jc w:val="center"/>
              <w:rPr>
                <w:sz w:val="28"/>
              </w:rPr>
            </w:pPr>
            <w:r>
              <w:rPr>
                <w:sz w:val="28"/>
              </w:rPr>
              <w:t>3.079</w:t>
            </w:r>
          </w:p>
        </w:tc>
        <w:tc>
          <w:tcPr>
            <w:tcW w:w="1368" w:type="dxa"/>
          </w:tcPr>
          <w:p w:rsidR="00ED1A02" w:rsidRDefault="00ED1A02" w:rsidP="00C619ED">
            <w:pPr>
              <w:jc w:val="center"/>
              <w:rPr>
                <w:sz w:val="28"/>
              </w:rPr>
            </w:pPr>
            <w:r>
              <w:rPr>
                <w:sz w:val="28"/>
              </w:rPr>
              <w:t>0.295</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24</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19.036</w:t>
            </w:r>
          </w:p>
        </w:tc>
        <w:tc>
          <w:tcPr>
            <w:tcW w:w="1580" w:type="dxa"/>
          </w:tcPr>
          <w:p w:rsidR="00ED1A02" w:rsidRDefault="00ED1A02" w:rsidP="00C619ED">
            <w:pPr>
              <w:jc w:val="center"/>
              <w:rPr>
                <w:sz w:val="28"/>
              </w:rPr>
            </w:pPr>
            <w:r>
              <w:rPr>
                <w:sz w:val="28"/>
              </w:rPr>
              <w:t>4.839</w:t>
            </w:r>
          </w:p>
        </w:tc>
        <w:tc>
          <w:tcPr>
            <w:tcW w:w="1367" w:type="dxa"/>
          </w:tcPr>
          <w:p w:rsidR="00ED1A02" w:rsidRDefault="00ED1A02" w:rsidP="00C619ED">
            <w:pPr>
              <w:jc w:val="center"/>
              <w:rPr>
                <w:sz w:val="28"/>
              </w:rPr>
            </w:pPr>
            <w:r>
              <w:rPr>
                <w:sz w:val="28"/>
              </w:rPr>
              <w:t>-0.316</w:t>
            </w:r>
          </w:p>
        </w:tc>
        <w:tc>
          <w:tcPr>
            <w:tcW w:w="1368" w:type="dxa"/>
          </w:tcPr>
          <w:p w:rsidR="00ED1A02" w:rsidRDefault="00ED1A02" w:rsidP="00C619ED">
            <w:pPr>
              <w:jc w:val="center"/>
              <w:rPr>
                <w:sz w:val="28"/>
              </w:rPr>
            </w:pPr>
            <w:r>
              <w:rPr>
                <w:sz w:val="28"/>
              </w:rPr>
              <w:t>2.235</w:t>
            </w:r>
          </w:p>
        </w:tc>
        <w:tc>
          <w:tcPr>
            <w:tcW w:w="1368" w:type="dxa"/>
          </w:tcPr>
          <w:p w:rsidR="00ED1A02" w:rsidRDefault="00ED1A02" w:rsidP="00C619ED">
            <w:pPr>
              <w:jc w:val="center"/>
              <w:rPr>
                <w:sz w:val="28"/>
              </w:rPr>
            </w:pPr>
            <w:r>
              <w:rPr>
                <w:sz w:val="28"/>
              </w:rPr>
              <w:t>0.254</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25</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59.091</w:t>
            </w:r>
          </w:p>
        </w:tc>
        <w:tc>
          <w:tcPr>
            <w:tcW w:w="1580" w:type="dxa"/>
          </w:tcPr>
          <w:p w:rsidR="00ED1A02" w:rsidRDefault="00ED1A02" w:rsidP="00C619ED">
            <w:pPr>
              <w:jc w:val="center"/>
              <w:rPr>
                <w:sz w:val="28"/>
              </w:rPr>
            </w:pPr>
            <w:r>
              <w:rPr>
                <w:sz w:val="28"/>
              </w:rPr>
              <w:t>8.588</w:t>
            </w:r>
          </w:p>
        </w:tc>
        <w:tc>
          <w:tcPr>
            <w:tcW w:w="1367" w:type="dxa"/>
          </w:tcPr>
          <w:p w:rsidR="00ED1A02" w:rsidRDefault="00ED1A02" w:rsidP="00C619ED">
            <w:pPr>
              <w:jc w:val="center"/>
              <w:rPr>
                <w:sz w:val="28"/>
              </w:rPr>
            </w:pPr>
            <w:r>
              <w:rPr>
                <w:sz w:val="28"/>
              </w:rPr>
              <w:t>0.835</w:t>
            </w:r>
          </w:p>
        </w:tc>
        <w:tc>
          <w:tcPr>
            <w:tcW w:w="1368" w:type="dxa"/>
          </w:tcPr>
          <w:p w:rsidR="00ED1A02" w:rsidRDefault="00ED1A02" w:rsidP="00C619ED">
            <w:pPr>
              <w:jc w:val="center"/>
              <w:rPr>
                <w:sz w:val="28"/>
              </w:rPr>
            </w:pPr>
            <w:r>
              <w:rPr>
                <w:sz w:val="28"/>
              </w:rPr>
              <w:t>4.039</w:t>
            </w:r>
          </w:p>
        </w:tc>
        <w:tc>
          <w:tcPr>
            <w:tcW w:w="1368" w:type="dxa"/>
          </w:tcPr>
          <w:p w:rsidR="00ED1A02" w:rsidRDefault="00ED1A02" w:rsidP="00C619ED">
            <w:pPr>
              <w:jc w:val="center"/>
              <w:rPr>
                <w:sz w:val="28"/>
              </w:rPr>
            </w:pPr>
            <w:r>
              <w:rPr>
                <w:sz w:val="28"/>
              </w:rPr>
              <w:t>0.145</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lastRenderedPageBreak/>
              <w:t>26</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48.855</w:t>
            </w:r>
          </w:p>
        </w:tc>
        <w:tc>
          <w:tcPr>
            <w:tcW w:w="1580" w:type="dxa"/>
          </w:tcPr>
          <w:p w:rsidR="00ED1A02" w:rsidRDefault="00ED1A02" w:rsidP="00C619ED">
            <w:pPr>
              <w:jc w:val="center"/>
              <w:rPr>
                <w:sz w:val="28"/>
              </w:rPr>
            </w:pPr>
            <w:r>
              <w:rPr>
                <w:sz w:val="28"/>
              </w:rPr>
              <w:t>8.249</w:t>
            </w:r>
          </w:p>
        </w:tc>
        <w:tc>
          <w:tcPr>
            <w:tcW w:w="1367" w:type="dxa"/>
          </w:tcPr>
          <w:p w:rsidR="00ED1A02" w:rsidRDefault="00ED1A02" w:rsidP="00C619ED">
            <w:pPr>
              <w:jc w:val="center"/>
              <w:rPr>
                <w:sz w:val="28"/>
              </w:rPr>
            </w:pPr>
            <w:r>
              <w:rPr>
                <w:sz w:val="28"/>
              </w:rPr>
              <w:t>0.420</w:t>
            </w:r>
          </w:p>
        </w:tc>
        <w:tc>
          <w:tcPr>
            <w:tcW w:w="1368" w:type="dxa"/>
          </w:tcPr>
          <w:p w:rsidR="00ED1A02" w:rsidRDefault="00ED1A02" w:rsidP="00C619ED">
            <w:pPr>
              <w:jc w:val="center"/>
              <w:rPr>
                <w:sz w:val="28"/>
              </w:rPr>
            </w:pPr>
            <w:r>
              <w:rPr>
                <w:sz w:val="28"/>
              </w:rPr>
              <w:t>2.376</w:t>
            </w:r>
          </w:p>
        </w:tc>
        <w:tc>
          <w:tcPr>
            <w:tcW w:w="1368" w:type="dxa"/>
          </w:tcPr>
          <w:p w:rsidR="00ED1A02" w:rsidRDefault="00ED1A02" w:rsidP="00C619ED">
            <w:pPr>
              <w:jc w:val="center"/>
              <w:rPr>
                <w:sz w:val="28"/>
              </w:rPr>
            </w:pPr>
            <w:r>
              <w:rPr>
                <w:sz w:val="28"/>
              </w:rPr>
              <w:t>0.169</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27</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44.200</w:t>
            </w:r>
          </w:p>
        </w:tc>
        <w:tc>
          <w:tcPr>
            <w:tcW w:w="1580" w:type="dxa"/>
          </w:tcPr>
          <w:p w:rsidR="00ED1A02" w:rsidRDefault="00ED1A02" w:rsidP="00C619ED">
            <w:pPr>
              <w:jc w:val="center"/>
              <w:rPr>
                <w:sz w:val="28"/>
              </w:rPr>
            </w:pPr>
            <w:r>
              <w:rPr>
                <w:sz w:val="28"/>
              </w:rPr>
              <w:t>8.576</w:t>
            </w:r>
          </w:p>
        </w:tc>
        <w:tc>
          <w:tcPr>
            <w:tcW w:w="1367" w:type="dxa"/>
          </w:tcPr>
          <w:p w:rsidR="00ED1A02" w:rsidRDefault="00ED1A02" w:rsidP="00C619ED">
            <w:pPr>
              <w:jc w:val="center"/>
              <w:rPr>
                <w:sz w:val="28"/>
              </w:rPr>
            </w:pPr>
            <w:r>
              <w:rPr>
                <w:sz w:val="28"/>
              </w:rPr>
              <w:t>1.335</w:t>
            </w:r>
          </w:p>
        </w:tc>
        <w:tc>
          <w:tcPr>
            <w:tcW w:w="1368" w:type="dxa"/>
          </w:tcPr>
          <w:p w:rsidR="00ED1A02" w:rsidRDefault="00ED1A02" w:rsidP="00C619ED">
            <w:pPr>
              <w:jc w:val="center"/>
              <w:rPr>
                <w:sz w:val="28"/>
              </w:rPr>
            </w:pPr>
            <w:r>
              <w:rPr>
                <w:sz w:val="28"/>
              </w:rPr>
              <w:t>5.277</w:t>
            </w:r>
          </w:p>
        </w:tc>
        <w:tc>
          <w:tcPr>
            <w:tcW w:w="1368" w:type="dxa"/>
          </w:tcPr>
          <w:p w:rsidR="00ED1A02" w:rsidRDefault="00ED1A02" w:rsidP="00C619ED">
            <w:pPr>
              <w:jc w:val="center"/>
              <w:rPr>
                <w:sz w:val="28"/>
              </w:rPr>
            </w:pPr>
            <w:r>
              <w:rPr>
                <w:sz w:val="28"/>
              </w:rPr>
              <w:t>0.194</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28</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51.000</w:t>
            </w:r>
          </w:p>
        </w:tc>
        <w:tc>
          <w:tcPr>
            <w:tcW w:w="1580" w:type="dxa"/>
          </w:tcPr>
          <w:p w:rsidR="00ED1A02" w:rsidRDefault="00ED1A02" w:rsidP="00C619ED">
            <w:pPr>
              <w:jc w:val="center"/>
              <w:rPr>
                <w:sz w:val="28"/>
              </w:rPr>
            </w:pPr>
            <w:r>
              <w:rPr>
                <w:sz w:val="28"/>
              </w:rPr>
              <w:t>8.634</w:t>
            </w:r>
          </w:p>
        </w:tc>
        <w:tc>
          <w:tcPr>
            <w:tcW w:w="1367" w:type="dxa"/>
          </w:tcPr>
          <w:p w:rsidR="00ED1A02" w:rsidRDefault="00ED1A02" w:rsidP="00C619ED">
            <w:pPr>
              <w:jc w:val="center"/>
              <w:rPr>
                <w:sz w:val="28"/>
              </w:rPr>
            </w:pPr>
            <w:r>
              <w:rPr>
                <w:sz w:val="28"/>
              </w:rPr>
              <w:t>-0.291</w:t>
            </w:r>
          </w:p>
        </w:tc>
        <w:tc>
          <w:tcPr>
            <w:tcW w:w="1368" w:type="dxa"/>
          </w:tcPr>
          <w:p w:rsidR="00ED1A02" w:rsidRDefault="00ED1A02" w:rsidP="00C619ED">
            <w:pPr>
              <w:jc w:val="center"/>
              <w:rPr>
                <w:sz w:val="28"/>
              </w:rPr>
            </w:pPr>
            <w:r>
              <w:rPr>
                <w:sz w:val="28"/>
              </w:rPr>
              <w:t>2.067</w:t>
            </w:r>
          </w:p>
        </w:tc>
        <w:tc>
          <w:tcPr>
            <w:tcW w:w="1368" w:type="dxa"/>
          </w:tcPr>
          <w:p w:rsidR="00ED1A02" w:rsidRDefault="00ED1A02" w:rsidP="00C619ED">
            <w:pPr>
              <w:jc w:val="center"/>
              <w:rPr>
                <w:sz w:val="28"/>
              </w:rPr>
            </w:pPr>
            <w:r>
              <w:rPr>
                <w:sz w:val="28"/>
              </w:rPr>
              <w:t>0.169</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29</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52.309</w:t>
            </w:r>
          </w:p>
        </w:tc>
        <w:tc>
          <w:tcPr>
            <w:tcW w:w="1580" w:type="dxa"/>
          </w:tcPr>
          <w:p w:rsidR="00ED1A02" w:rsidRDefault="00ED1A02" w:rsidP="00C619ED">
            <w:pPr>
              <w:jc w:val="center"/>
              <w:rPr>
                <w:sz w:val="28"/>
              </w:rPr>
            </w:pPr>
            <w:r>
              <w:rPr>
                <w:sz w:val="28"/>
              </w:rPr>
              <w:t>9.862</w:t>
            </w:r>
          </w:p>
        </w:tc>
        <w:tc>
          <w:tcPr>
            <w:tcW w:w="1367" w:type="dxa"/>
          </w:tcPr>
          <w:p w:rsidR="00ED1A02" w:rsidRDefault="00ED1A02" w:rsidP="00C619ED">
            <w:pPr>
              <w:jc w:val="center"/>
              <w:rPr>
                <w:sz w:val="28"/>
              </w:rPr>
            </w:pPr>
            <w:r>
              <w:rPr>
                <w:sz w:val="28"/>
              </w:rPr>
              <w:t>-0.113</w:t>
            </w:r>
          </w:p>
        </w:tc>
        <w:tc>
          <w:tcPr>
            <w:tcW w:w="1368" w:type="dxa"/>
          </w:tcPr>
          <w:p w:rsidR="00ED1A02" w:rsidRDefault="00ED1A02" w:rsidP="00C619ED">
            <w:pPr>
              <w:jc w:val="center"/>
              <w:rPr>
                <w:sz w:val="28"/>
              </w:rPr>
            </w:pPr>
            <w:r>
              <w:rPr>
                <w:sz w:val="28"/>
              </w:rPr>
              <w:t>2.817</w:t>
            </w:r>
          </w:p>
        </w:tc>
        <w:tc>
          <w:tcPr>
            <w:tcW w:w="1368" w:type="dxa"/>
          </w:tcPr>
          <w:p w:rsidR="00ED1A02" w:rsidRDefault="00ED1A02" w:rsidP="00C619ED">
            <w:pPr>
              <w:jc w:val="center"/>
              <w:rPr>
                <w:sz w:val="28"/>
              </w:rPr>
            </w:pPr>
            <w:r>
              <w:rPr>
                <w:sz w:val="28"/>
              </w:rPr>
              <w:t>0.189</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30</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51.182</w:t>
            </w:r>
          </w:p>
        </w:tc>
        <w:tc>
          <w:tcPr>
            <w:tcW w:w="1580" w:type="dxa"/>
          </w:tcPr>
          <w:p w:rsidR="00ED1A02" w:rsidRDefault="00ED1A02" w:rsidP="00C619ED">
            <w:pPr>
              <w:jc w:val="center"/>
              <w:rPr>
                <w:sz w:val="28"/>
              </w:rPr>
            </w:pPr>
            <w:r>
              <w:rPr>
                <w:sz w:val="28"/>
              </w:rPr>
              <w:t>10.935</w:t>
            </w:r>
          </w:p>
        </w:tc>
        <w:tc>
          <w:tcPr>
            <w:tcW w:w="1367" w:type="dxa"/>
          </w:tcPr>
          <w:p w:rsidR="00ED1A02" w:rsidRDefault="00ED1A02" w:rsidP="00C619ED">
            <w:pPr>
              <w:jc w:val="center"/>
              <w:rPr>
                <w:sz w:val="28"/>
              </w:rPr>
            </w:pPr>
            <w:r>
              <w:rPr>
                <w:sz w:val="28"/>
              </w:rPr>
              <w:t>0.186</w:t>
            </w:r>
          </w:p>
        </w:tc>
        <w:tc>
          <w:tcPr>
            <w:tcW w:w="1368" w:type="dxa"/>
          </w:tcPr>
          <w:p w:rsidR="00ED1A02" w:rsidRDefault="00ED1A02" w:rsidP="00C619ED">
            <w:pPr>
              <w:jc w:val="center"/>
              <w:rPr>
                <w:sz w:val="28"/>
              </w:rPr>
            </w:pPr>
            <w:r>
              <w:rPr>
                <w:sz w:val="28"/>
              </w:rPr>
              <w:t>2.159</w:t>
            </w:r>
          </w:p>
        </w:tc>
        <w:tc>
          <w:tcPr>
            <w:tcW w:w="1368" w:type="dxa"/>
          </w:tcPr>
          <w:p w:rsidR="00ED1A02" w:rsidRDefault="00ED1A02" w:rsidP="00C619ED">
            <w:pPr>
              <w:jc w:val="center"/>
              <w:rPr>
                <w:sz w:val="28"/>
              </w:rPr>
            </w:pPr>
            <w:r>
              <w:rPr>
                <w:sz w:val="28"/>
              </w:rPr>
              <w:t>0.214</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31</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49.364</w:t>
            </w:r>
          </w:p>
        </w:tc>
        <w:tc>
          <w:tcPr>
            <w:tcW w:w="1580" w:type="dxa"/>
          </w:tcPr>
          <w:p w:rsidR="00ED1A02" w:rsidRDefault="00ED1A02" w:rsidP="00C619ED">
            <w:pPr>
              <w:jc w:val="center"/>
              <w:rPr>
                <w:sz w:val="28"/>
              </w:rPr>
            </w:pPr>
            <w:r>
              <w:rPr>
                <w:sz w:val="28"/>
              </w:rPr>
              <w:t>8.845</w:t>
            </w:r>
          </w:p>
        </w:tc>
        <w:tc>
          <w:tcPr>
            <w:tcW w:w="1367" w:type="dxa"/>
          </w:tcPr>
          <w:p w:rsidR="00ED1A02" w:rsidRDefault="00ED1A02" w:rsidP="00C619ED">
            <w:pPr>
              <w:jc w:val="center"/>
              <w:rPr>
                <w:sz w:val="28"/>
              </w:rPr>
            </w:pPr>
            <w:r>
              <w:rPr>
                <w:sz w:val="28"/>
              </w:rPr>
              <w:t>0.518</w:t>
            </w:r>
          </w:p>
        </w:tc>
        <w:tc>
          <w:tcPr>
            <w:tcW w:w="1368" w:type="dxa"/>
          </w:tcPr>
          <w:p w:rsidR="00ED1A02" w:rsidRDefault="00ED1A02" w:rsidP="00C619ED">
            <w:pPr>
              <w:jc w:val="center"/>
              <w:rPr>
                <w:sz w:val="28"/>
              </w:rPr>
            </w:pPr>
            <w:r>
              <w:rPr>
                <w:sz w:val="28"/>
              </w:rPr>
              <w:t>2.315</w:t>
            </w:r>
          </w:p>
        </w:tc>
        <w:tc>
          <w:tcPr>
            <w:tcW w:w="1368" w:type="dxa"/>
          </w:tcPr>
          <w:p w:rsidR="00ED1A02" w:rsidRDefault="00ED1A02" w:rsidP="00C619ED">
            <w:pPr>
              <w:jc w:val="center"/>
              <w:rPr>
                <w:sz w:val="28"/>
              </w:rPr>
            </w:pPr>
            <w:r>
              <w:rPr>
                <w:sz w:val="28"/>
              </w:rPr>
              <w:t>0.179</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32</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15.436</w:t>
            </w:r>
          </w:p>
        </w:tc>
        <w:tc>
          <w:tcPr>
            <w:tcW w:w="1580" w:type="dxa"/>
          </w:tcPr>
          <w:p w:rsidR="00ED1A02" w:rsidRDefault="00ED1A02" w:rsidP="00C619ED">
            <w:pPr>
              <w:jc w:val="center"/>
              <w:rPr>
                <w:sz w:val="28"/>
              </w:rPr>
            </w:pPr>
            <w:r>
              <w:rPr>
                <w:sz w:val="28"/>
              </w:rPr>
              <w:t>23.580</w:t>
            </w:r>
          </w:p>
        </w:tc>
        <w:tc>
          <w:tcPr>
            <w:tcW w:w="1367" w:type="dxa"/>
          </w:tcPr>
          <w:p w:rsidR="00ED1A02" w:rsidRDefault="00ED1A02" w:rsidP="00C619ED">
            <w:pPr>
              <w:jc w:val="center"/>
              <w:rPr>
                <w:sz w:val="28"/>
              </w:rPr>
            </w:pPr>
            <w:r>
              <w:rPr>
                <w:sz w:val="28"/>
              </w:rPr>
              <w:t>0.956</w:t>
            </w:r>
          </w:p>
        </w:tc>
        <w:tc>
          <w:tcPr>
            <w:tcW w:w="1368" w:type="dxa"/>
          </w:tcPr>
          <w:p w:rsidR="00ED1A02" w:rsidRDefault="00ED1A02" w:rsidP="00C619ED">
            <w:pPr>
              <w:jc w:val="center"/>
              <w:rPr>
                <w:sz w:val="28"/>
              </w:rPr>
            </w:pPr>
            <w:r>
              <w:rPr>
                <w:sz w:val="28"/>
              </w:rPr>
              <w:t>2.077</w:t>
            </w:r>
          </w:p>
        </w:tc>
        <w:tc>
          <w:tcPr>
            <w:tcW w:w="1368" w:type="dxa"/>
          </w:tcPr>
          <w:p w:rsidR="00ED1A02" w:rsidRDefault="00ED1A02" w:rsidP="00C619ED">
            <w:pPr>
              <w:jc w:val="center"/>
              <w:rPr>
                <w:sz w:val="28"/>
              </w:rPr>
            </w:pPr>
            <w:r>
              <w:rPr>
                <w:sz w:val="28"/>
              </w:rPr>
              <w:t>1.528</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33</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b/>
                <w:bCs/>
                <w:sz w:val="28"/>
              </w:rPr>
            </w:pPr>
            <w:r>
              <w:rPr>
                <w:b/>
                <w:bCs/>
                <w:sz w:val="28"/>
              </w:rPr>
              <w:t>10.145</w:t>
            </w:r>
          </w:p>
        </w:tc>
        <w:tc>
          <w:tcPr>
            <w:tcW w:w="1580" w:type="dxa"/>
          </w:tcPr>
          <w:p w:rsidR="00ED1A02" w:rsidRDefault="00ED1A02" w:rsidP="00C619ED">
            <w:pPr>
              <w:jc w:val="center"/>
              <w:rPr>
                <w:sz w:val="28"/>
              </w:rPr>
            </w:pPr>
            <w:r>
              <w:rPr>
                <w:sz w:val="28"/>
              </w:rPr>
              <w:t>3.797</w:t>
            </w:r>
          </w:p>
        </w:tc>
        <w:tc>
          <w:tcPr>
            <w:tcW w:w="1367" w:type="dxa"/>
          </w:tcPr>
          <w:p w:rsidR="00ED1A02" w:rsidRDefault="00ED1A02" w:rsidP="00C619ED">
            <w:pPr>
              <w:jc w:val="center"/>
              <w:rPr>
                <w:sz w:val="28"/>
              </w:rPr>
            </w:pPr>
            <w:r>
              <w:rPr>
                <w:sz w:val="28"/>
              </w:rPr>
              <w:t>-0.407</w:t>
            </w:r>
          </w:p>
        </w:tc>
        <w:tc>
          <w:tcPr>
            <w:tcW w:w="1368" w:type="dxa"/>
          </w:tcPr>
          <w:p w:rsidR="00ED1A02" w:rsidRDefault="00ED1A02" w:rsidP="00C619ED">
            <w:pPr>
              <w:jc w:val="center"/>
              <w:rPr>
                <w:sz w:val="28"/>
              </w:rPr>
            </w:pPr>
            <w:r>
              <w:rPr>
                <w:sz w:val="28"/>
              </w:rPr>
              <w:t>2.217</w:t>
            </w:r>
          </w:p>
        </w:tc>
        <w:tc>
          <w:tcPr>
            <w:tcW w:w="1368" w:type="dxa"/>
          </w:tcPr>
          <w:p w:rsidR="00ED1A02" w:rsidRDefault="00ED1A02" w:rsidP="00C619ED">
            <w:pPr>
              <w:jc w:val="center"/>
              <w:rPr>
                <w:sz w:val="28"/>
              </w:rPr>
            </w:pPr>
            <w:r>
              <w:rPr>
                <w:sz w:val="28"/>
              </w:rPr>
              <w:t>0.374</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34</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8.982</w:t>
            </w:r>
          </w:p>
        </w:tc>
        <w:tc>
          <w:tcPr>
            <w:tcW w:w="1580" w:type="dxa"/>
          </w:tcPr>
          <w:p w:rsidR="00ED1A02" w:rsidRDefault="00ED1A02" w:rsidP="00C619ED">
            <w:pPr>
              <w:jc w:val="center"/>
              <w:rPr>
                <w:sz w:val="28"/>
              </w:rPr>
            </w:pPr>
            <w:r>
              <w:rPr>
                <w:sz w:val="28"/>
              </w:rPr>
              <w:t>3.245</w:t>
            </w:r>
          </w:p>
        </w:tc>
        <w:tc>
          <w:tcPr>
            <w:tcW w:w="1367" w:type="dxa"/>
          </w:tcPr>
          <w:p w:rsidR="00ED1A02" w:rsidRDefault="00ED1A02" w:rsidP="00C619ED">
            <w:pPr>
              <w:jc w:val="center"/>
              <w:rPr>
                <w:sz w:val="28"/>
              </w:rPr>
            </w:pPr>
            <w:r>
              <w:rPr>
                <w:sz w:val="28"/>
              </w:rPr>
              <w:t>-0.041</w:t>
            </w:r>
          </w:p>
        </w:tc>
        <w:tc>
          <w:tcPr>
            <w:tcW w:w="1368" w:type="dxa"/>
          </w:tcPr>
          <w:p w:rsidR="00ED1A02" w:rsidRDefault="00ED1A02" w:rsidP="00C619ED">
            <w:pPr>
              <w:jc w:val="center"/>
              <w:rPr>
                <w:sz w:val="28"/>
              </w:rPr>
            </w:pPr>
            <w:r>
              <w:rPr>
                <w:sz w:val="28"/>
              </w:rPr>
              <w:t>2.366</w:t>
            </w:r>
          </w:p>
        </w:tc>
        <w:tc>
          <w:tcPr>
            <w:tcW w:w="1368" w:type="dxa"/>
          </w:tcPr>
          <w:p w:rsidR="00ED1A02" w:rsidRDefault="00ED1A02" w:rsidP="00C619ED">
            <w:pPr>
              <w:jc w:val="center"/>
              <w:rPr>
                <w:sz w:val="28"/>
              </w:rPr>
            </w:pPr>
            <w:r>
              <w:rPr>
                <w:sz w:val="28"/>
              </w:rPr>
              <w:t>0.361</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35</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9.527</w:t>
            </w:r>
          </w:p>
        </w:tc>
        <w:tc>
          <w:tcPr>
            <w:tcW w:w="1580" w:type="dxa"/>
          </w:tcPr>
          <w:p w:rsidR="00ED1A02" w:rsidRDefault="00ED1A02" w:rsidP="00C619ED">
            <w:pPr>
              <w:jc w:val="center"/>
              <w:rPr>
                <w:sz w:val="28"/>
              </w:rPr>
            </w:pPr>
            <w:r>
              <w:rPr>
                <w:sz w:val="28"/>
              </w:rPr>
              <w:t>3.297</w:t>
            </w:r>
          </w:p>
        </w:tc>
        <w:tc>
          <w:tcPr>
            <w:tcW w:w="1367" w:type="dxa"/>
          </w:tcPr>
          <w:p w:rsidR="00ED1A02" w:rsidRDefault="00ED1A02" w:rsidP="00C619ED">
            <w:pPr>
              <w:jc w:val="center"/>
              <w:rPr>
                <w:sz w:val="28"/>
              </w:rPr>
            </w:pPr>
            <w:r>
              <w:rPr>
                <w:sz w:val="28"/>
              </w:rPr>
              <w:t>-0.092</w:t>
            </w:r>
          </w:p>
        </w:tc>
        <w:tc>
          <w:tcPr>
            <w:tcW w:w="1368" w:type="dxa"/>
          </w:tcPr>
          <w:p w:rsidR="00ED1A02" w:rsidRDefault="00ED1A02" w:rsidP="00C619ED">
            <w:pPr>
              <w:jc w:val="center"/>
              <w:rPr>
                <w:sz w:val="28"/>
              </w:rPr>
            </w:pPr>
            <w:r>
              <w:rPr>
                <w:sz w:val="28"/>
              </w:rPr>
              <w:t>2.726</w:t>
            </w:r>
          </w:p>
        </w:tc>
        <w:tc>
          <w:tcPr>
            <w:tcW w:w="1368" w:type="dxa"/>
          </w:tcPr>
          <w:p w:rsidR="00ED1A02" w:rsidRDefault="00ED1A02" w:rsidP="00C619ED">
            <w:pPr>
              <w:jc w:val="center"/>
              <w:rPr>
                <w:sz w:val="28"/>
              </w:rPr>
            </w:pPr>
            <w:r>
              <w:rPr>
                <w:sz w:val="28"/>
              </w:rPr>
              <w:t>0.346</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36</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10.018</w:t>
            </w:r>
          </w:p>
        </w:tc>
        <w:tc>
          <w:tcPr>
            <w:tcW w:w="1580" w:type="dxa"/>
          </w:tcPr>
          <w:p w:rsidR="00ED1A02" w:rsidRDefault="00ED1A02" w:rsidP="00C619ED">
            <w:pPr>
              <w:jc w:val="center"/>
              <w:rPr>
                <w:sz w:val="28"/>
              </w:rPr>
            </w:pPr>
            <w:r>
              <w:rPr>
                <w:sz w:val="28"/>
              </w:rPr>
              <w:t>3.278</w:t>
            </w:r>
          </w:p>
        </w:tc>
        <w:tc>
          <w:tcPr>
            <w:tcW w:w="1367" w:type="dxa"/>
          </w:tcPr>
          <w:p w:rsidR="00ED1A02" w:rsidRDefault="00ED1A02" w:rsidP="00C619ED">
            <w:pPr>
              <w:jc w:val="center"/>
              <w:rPr>
                <w:sz w:val="28"/>
              </w:rPr>
            </w:pPr>
            <w:r>
              <w:rPr>
                <w:sz w:val="28"/>
              </w:rPr>
              <w:t>-0.341</w:t>
            </w:r>
          </w:p>
        </w:tc>
        <w:tc>
          <w:tcPr>
            <w:tcW w:w="1368" w:type="dxa"/>
          </w:tcPr>
          <w:p w:rsidR="00ED1A02" w:rsidRDefault="00ED1A02" w:rsidP="00C619ED">
            <w:pPr>
              <w:jc w:val="center"/>
              <w:rPr>
                <w:sz w:val="28"/>
              </w:rPr>
            </w:pPr>
            <w:r>
              <w:rPr>
                <w:sz w:val="28"/>
              </w:rPr>
              <w:t>2.926</w:t>
            </w:r>
          </w:p>
        </w:tc>
        <w:tc>
          <w:tcPr>
            <w:tcW w:w="1368" w:type="dxa"/>
          </w:tcPr>
          <w:p w:rsidR="00ED1A02" w:rsidRDefault="00ED1A02" w:rsidP="00C619ED">
            <w:pPr>
              <w:jc w:val="center"/>
              <w:rPr>
                <w:sz w:val="28"/>
              </w:rPr>
            </w:pPr>
            <w:r>
              <w:rPr>
                <w:sz w:val="28"/>
              </w:rPr>
              <w:t>0.327</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37</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8.182</w:t>
            </w:r>
          </w:p>
        </w:tc>
        <w:tc>
          <w:tcPr>
            <w:tcW w:w="1580" w:type="dxa"/>
          </w:tcPr>
          <w:p w:rsidR="00ED1A02" w:rsidRDefault="00ED1A02" w:rsidP="00C619ED">
            <w:pPr>
              <w:jc w:val="center"/>
              <w:rPr>
                <w:sz w:val="28"/>
              </w:rPr>
            </w:pPr>
            <w:r>
              <w:rPr>
                <w:sz w:val="28"/>
              </w:rPr>
              <w:t>3.046</w:t>
            </w:r>
          </w:p>
        </w:tc>
        <w:tc>
          <w:tcPr>
            <w:tcW w:w="1367" w:type="dxa"/>
          </w:tcPr>
          <w:p w:rsidR="00ED1A02" w:rsidRDefault="00ED1A02" w:rsidP="00C619ED">
            <w:pPr>
              <w:jc w:val="center"/>
              <w:rPr>
                <w:sz w:val="28"/>
              </w:rPr>
            </w:pPr>
            <w:r>
              <w:rPr>
                <w:sz w:val="28"/>
              </w:rPr>
              <w:t>-0.385</w:t>
            </w:r>
          </w:p>
        </w:tc>
        <w:tc>
          <w:tcPr>
            <w:tcW w:w="1368" w:type="dxa"/>
          </w:tcPr>
          <w:p w:rsidR="00ED1A02" w:rsidRDefault="00ED1A02" w:rsidP="00C619ED">
            <w:pPr>
              <w:jc w:val="center"/>
              <w:rPr>
                <w:sz w:val="28"/>
              </w:rPr>
            </w:pPr>
            <w:r>
              <w:rPr>
                <w:sz w:val="28"/>
              </w:rPr>
              <w:t>2.129</w:t>
            </w:r>
          </w:p>
        </w:tc>
        <w:tc>
          <w:tcPr>
            <w:tcW w:w="1368" w:type="dxa"/>
          </w:tcPr>
          <w:p w:rsidR="00ED1A02" w:rsidRDefault="00ED1A02" w:rsidP="00C619ED">
            <w:pPr>
              <w:jc w:val="center"/>
              <w:rPr>
                <w:sz w:val="28"/>
              </w:rPr>
            </w:pPr>
            <w:r>
              <w:rPr>
                <w:sz w:val="28"/>
              </w:rPr>
              <w:t>0.372</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38</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9.291</w:t>
            </w:r>
          </w:p>
        </w:tc>
        <w:tc>
          <w:tcPr>
            <w:tcW w:w="1580" w:type="dxa"/>
          </w:tcPr>
          <w:p w:rsidR="00ED1A02" w:rsidRDefault="00ED1A02" w:rsidP="00C619ED">
            <w:pPr>
              <w:jc w:val="center"/>
              <w:rPr>
                <w:sz w:val="28"/>
              </w:rPr>
            </w:pPr>
            <w:r>
              <w:rPr>
                <w:sz w:val="28"/>
              </w:rPr>
              <w:t>3.581</w:t>
            </w:r>
          </w:p>
        </w:tc>
        <w:tc>
          <w:tcPr>
            <w:tcW w:w="1367" w:type="dxa"/>
          </w:tcPr>
          <w:p w:rsidR="00ED1A02" w:rsidRDefault="00ED1A02" w:rsidP="00C619ED">
            <w:pPr>
              <w:jc w:val="center"/>
              <w:rPr>
                <w:sz w:val="28"/>
              </w:rPr>
            </w:pPr>
            <w:r>
              <w:rPr>
                <w:sz w:val="28"/>
              </w:rPr>
              <w:t>-0.478</w:t>
            </w:r>
          </w:p>
        </w:tc>
        <w:tc>
          <w:tcPr>
            <w:tcW w:w="1368" w:type="dxa"/>
          </w:tcPr>
          <w:p w:rsidR="00ED1A02" w:rsidRDefault="00ED1A02" w:rsidP="00C619ED">
            <w:pPr>
              <w:jc w:val="center"/>
              <w:rPr>
                <w:sz w:val="28"/>
              </w:rPr>
            </w:pPr>
            <w:r>
              <w:rPr>
                <w:sz w:val="28"/>
              </w:rPr>
              <w:t>2.695</w:t>
            </w:r>
          </w:p>
        </w:tc>
        <w:tc>
          <w:tcPr>
            <w:tcW w:w="1368" w:type="dxa"/>
          </w:tcPr>
          <w:p w:rsidR="00ED1A02" w:rsidRDefault="00ED1A02" w:rsidP="00C619ED">
            <w:pPr>
              <w:jc w:val="center"/>
              <w:rPr>
                <w:sz w:val="28"/>
              </w:rPr>
            </w:pPr>
            <w:r>
              <w:rPr>
                <w:sz w:val="28"/>
              </w:rPr>
              <w:t>0.385</w:t>
            </w:r>
          </w:p>
        </w:tc>
      </w:tr>
      <w:tr w:rsidR="00ED1A02" w:rsidTr="00C619ED">
        <w:tblPrEx>
          <w:tblCellMar>
            <w:top w:w="0" w:type="dxa"/>
            <w:bottom w:w="0" w:type="dxa"/>
          </w:tblCellMar>
        </w:tblPrEx>
        <w:tc>
          <w:tcPr>
            <w:tcW w:w="468" w:type="dxa"/>
          </w:tcPr>
          <w:p w:rsidR="00ED1A02" w:rsidRDefault="00ED1A02" w:rsidP="00C619ED">
            <w:pPr>
              <w:jc w:val="center"/>
              <w:rPr>
                <w:sz w:val="28"/>
              </w:rPr>
            </w:pPr>
            <w:r>
              <w:rPr>
                <w:sz w:val="28"/>
              </w:rPr>
              <w:t>39</w:t>
            </w:r>
          </w:p>
        </w:tc>
        <w:tc>
          <w:tcPr>
            <w:tcW w:w="1080" w:type="dxa"/>
          </w:tcPr>
          <w:p w:rsidR="00ED1A02" w:rsidRDefault="00ED1A02" w:rsidP="00C619ED">
            <w:pPr>
              <w:jc w:val="center"/>
              <w:rPr>
                <w:sz w:val="28"/>
              </w:rPr>
            </w:pPr>
            <w:r>
              <w:rPr>
                <w:sz w:val="28"/>
              </w:rPr>
              <w:t>55</w:t>
            </w:r>
          </w:p>
        </w:tc>
        <w:tc>
          <w:tcPr>
            <w:tcW w:w="2340" w:type="dxa"/>
          </w:tcPr>
          <w:p w:rsidR="00ED1A02" w:rsidRDefault="00ED1A02" w:rsidP="00C619ED">
            <w:pPr>
              <w:jc w:val="center"/>
              <w:rPr>
                <w:sz w:val="28"/>
              </w:rPr>
            </w:pPr>
            <w:r>
              <w:rPr>
                <w:sz w:val="28"/>
              </w:rPr>
              <w:t>55.673</w:t>
            </w:r>
          </w:p>
        </w:tc>
        <w:tc>
          <w:tcPr>
            <w:tcW w:w="1580" w:type="dxa"/>
          </w:tcPr>
          <w:p w:rsidR="00ED1A02" w:rsidRDefault="00ED1A02" w:rsidP="00C619ED">
            <w:pPr>
              <w:jc w:val="center"/>
              <w:rPr>
                <w:sz w:val="28"/>
              </w:rPr>
            </w:pPr>
            <w:r>
              <w:rPr>
                <w:sz w:val="28"/>
              </w:rPr>
              <w:t>11.157</w:t>
            </w:r>
          </w:p>
        </w:tc>
        <w:tc>
          <w:tcPr>
            <w:tcW w:w="1367" w:type="dxa"/>
          </w:tcPr>
          <w:p w:rsidR="00ED1A02" w:rsidRDefault="00ED1A02" w:rsidP="00C619ED">
            <w:pPr>
              <w:jc w:val="center"/>
              <w:rPr>
                <w:sz w:val="28"/>
              </w:rPr>
            </w:pPr>
            <w:r>
              <w:rPr>
                <w:sz w:val="28"/>
              </w:rPr>
              <w:t>-1.004</w:t>
            </w:r>
          </w:p>
        </w:tc>
        <w:tc>
          <w:tcPr>
            <w:tcW w:w="1368" w:type="dxa"/>
          </w:tcPr>
          <w:p w:rsidR="00ED1A02" w:rsidRDefault="00ED1A02" w:rsidP="00C619ED">
            <w:pPr>
              <w:jc w:val="center"/>
              <w:rPr>
                <w:sz w:val="28"/>
              </w:rPr>
            </w:pPr>
            <w:r>
              <w:rPr>
                <w:sz w:val="28"/>
              </w:rPr>
              <w:t>3.849</w:t>
            </w:r>
          </w:p>
        </w:tc>
        <w:tc>
          <w:tcPr>
            <w:tcW w:w="1368" w:type="dxa"/>
          </w:tcPr>
          <w:p w:rsidR="00ED1A02" w:rsidRDefault="00ED1A02" w:rsidP="00C619ED">
            <w:pPr>
              <w:jc w:val="center"/>
              <w:rPr>
                <w:sz w:val="28"/>
              </w:rPr>
            </w:pPr>
            <w:r>
              <w:rPr>
                <w:sz w:val="28"/>
              </w:rPr>
              <w:t>0.200</w:t>
            </w:r>
          </w:p>
        </w:tc>
      </w:tr>
    </w:tbl>
    <w:p w:rsidR="00ED1A02" w:rsidRDefault="00ED1A02" w:rsidP="00ED1A02">
      <w:pPr>
        <w:jc w:val="center"/>
        <w:rPr>
          <w:sz w:val="28"/>
        </w:rPr>
      </w:pPr>
    </w:p>
    <w:p w:rsidR="00ED1A02" w:rsidRDefault="00ED1A02" w:rsidP="00ED1A02">
      <w:pPr>
        <w:jc w:val="center"/>
        <w:rPr>
          <w:sz w:val="28"/>
        </w:rPr>
      </w:pPr>
    </w:p>
    <w:p w:rsidR="00ED1A02" w:rsidRPr="0013323A" w:rsidRDefault="00ED1A02" w:rsidP="00ED1A02">
      <w:pPr>
        <w:pStyle w:val="a4"/>
        <w:ind w:firstLine="360"/>
        <w:jc w:val="both"/>
        <w:rPr>
          <w:b/>
          <w:i/>
          <w:sz w:val="28"/>
        </w:rPr>
      </w:pPr>
      <w:r w:rsidRPr="0013323A">
        <w:rPr>
          <w:b/>
          <w:i/>
          <w:sz w:val="28"/>
        </w:rPr>
        <w:t>Примечание.</w:t>
      </w:r>
    </w:p>
    <w:p w:rsidR="00ED1A02" w:rsidRPr="0013323A" w:rsidRDefault="00ED1A02" w:rsidP="00ED1A02">
      <w:pPr>
        <w:pStyle w:val="a4"/>
        <w:ind w:firstLine="360"/>
        <w:jc w:val="both"/>
        <w:rPr>
          <w:b/>
        </w:rPr>
      </w:pPr>
      <w:r w:rsidRPr="0013323A">
        <w:rPr>
          <w:b/>
        </w:rPr>
        <w:t xml:space="preserve">Переменные столбца 3 (выборочное среднее) Таблицы </w:t>
      </w:r>
      <w:r>
        <w:rPr>
          <w:b/>
        </w:rPr>
        <w:t>8</w:t>
      </w:r>
      <w:r w:rsidRPr="0013323A">
        <w:rPr>
          <w:b/>
        </w:rPr>
        <w:t xml:space="preserve"> означают следующие показатели:</w:t>
      </w:r>
    </w:p>
    <w:p w:rsidR="00ED1A02" w:rsidRDefault="00ED1A02" w:rsidP="00CA2ED5">
      <w:pPr>
        <w:numPr>
          <w:ilvl w:val="0"/>
          <w:numId w:val="83"/>
        </w:numPr>
        <w:spacing w:line="360" w:lineRule="auto"/>
        <w:rPr>
          <w:sz w:val="28"/>
        </w:rPr>
      </w:pPr>
      <w:r>
        <w:rPr>
          <w:sz w:val="28"/>
        </w:rPr>
        <w:t>возраст</w:t>
      </w:r>
    </w:p>
    <w:p w:rsidR="00ED1A02" w:rsidRDefault="00ED1A02" w:rsidP="00CA2ED5">
      <w:pPr>
        <w:numPr>
          <w:ilvl w:val="0"/>
          <w:numId w:val="83"/>
        </w:numPr>
        <w:spacing w:line="360" w:lineRule="auto"/>
        <w:rPr>
          <w:sz w:val="28"/>
        </w:rPr>
      </w:pPr>
      <w:r>
        <w:rPr>
          <w:sz w:val="28"/>
        </w:rPr>
        <w:t>пол</w:t>
      </w:r>
    </w:p>
    <w:p w:rsidR="00ED1A02" w:rsidRDefault="00ED1A02" w:rsidP="00CA2ED5">
      <w:pPr>
        <w:numPr>
          <w:ilvl w:val="0"/>
          <w:numId w:val="83"/>
        </w:numPr>
        <w:spacing w:line="360" w:lineRule="auto"/>
        <w:rPr>
          <w:sz w:val="28"/>
        </w:rPr>
      </w:pPr>
      <w:r>
        <w:rPr>
          <w:sz w:val="28"/>
        </w:rPr>
        <w:t>экстраверсия (тест Г. Айзенка)</w:t>
      </w:r>
    </w:p>
    <w:p w:rsidR="00ED1A02" w:rsidRDefault="00ED1A02" w:rsidP="00CA2ED5">
      <w:pPr>
        <w:numPr>
          <w:ilvl w:val="0"/>
          <w:numId w:val="83"/>
        </w:numPr>
        <w:spacing w:line="360" w:lineRule="auto"/>
        <w:rPr>
          <w:sz w:val="28"/>
        </w:rPr>
      </w:pPr>
      <w:r>
        <w:rPr>
          <w:sz w:val="28"/>
        </w:rPr>
        <w:t>нейротизм (тест Г. Айзенка)</w:t>
      </w:r>
    </w:p>
    <w:p w:rsidR="00ED1A02" w:rsidRDefault="00ED1A02" w:rsidP="00CA2ED5">
      <w:pPr>
        <w:numPr>
          <w:ilvl w:val="0"/>
          <w:numId w:val="83"/>
        </w:numPr>
        <w:spacing w:line="360" w:lineRule="auto"/>
        <w:rPr>
          <w:sz w:val="28"/>
        </w:rPr>
      </w:pPr>
      <w:r>
        <w:rPr>
          <w:sz w:val="28"/>
        </w:rPr>
        <w:t>гипертимический тип (опросник К. Леонгарда)</w:t>
      </w:r>
    </w:p>
    <w:p w:rsidR="00ED1A02" w:rsidRDefault="00ED1A02" w:rsidP="00CA2ED5">
      <w:pPr>
        <w:numPr>
          <w:ilvl w:val="0"/>
          <w:numId w:val="83"/>
        </w:numPr>
        <w:spacing w:line="360" w:lineRule="auto"/>
        <w:rPr>
          <w:sz w:val="28"/>
        </w:rPr>
      </w:pPr>
      <w:r>
        <w:rPr>
          <w:sz w:val="28"/>
        </w:rPr>
        <w:t>возбудимый тип (опросник К. Леонгарда)</w:t>
      </w:r>
    </w:p>
    <w:p w:rsidR="00ED1A02" w:rsidRDefault="00ED1A02" w:rsidP="00CA2ED5">
      <w:pPr>
        <w:numPr>
          <w:ilvl w:val="0"/>
          <w:numId w:val="83"/>
        </w:numPr>
        <w:spacing w:line="360" w:lineRule="auto"/>
        <w:rPr>
          <w:sz w:val="28"/>
        </w:rPr>
      </w:pPr>
      <w:r>
        <w:rPr>
          <w:sz w:val="28"/>
        </w:rPr>
        <w:t>эмотивный тип (опросник К. Леонгарда)</w:t>
      </w:r>
    </w:p>
    <w:p w:rsidR="00ED1A02" w:rsidRDefault="00ED1A02" w:rsidP="00CA2ED5">
      <w:pPr>
        <w:numPr>
          <w:ilvl w:val="0"/>
          <w:numId w:val="83"/>
        </w:numPr>
        <w:spacing w:line="360" w:lineRule="auto"/>
        <w:rPr>
          <w:sz w:val="28"/>
        </w:rPr>
      </w:pPr>
      <w:r>
        <w:rPr>
          <w:sz w:val="28"/>
        </w:rPr>
        <w:t>педантичный тип (опросник К. Леонгарда)</w:t>
      </w:r>
    </w:p>
    <w:p w:rsidR="00ED1A02" w:rsidRDefault="00ED1A02" w:rsidP="00CA2ED5">
      <w:pPr>
        <w:numPr>
          <w:ilvl w:val="0"/>
          <w:numId w:val="83"/>
        </w:numPr>
        <w:spacing w:line="360" w:lineRule="auto"/>
        <w:rPr>
          <w:sz w:val="28"/>
        </w:rPr>
      </w:pPr>
      <w:r>
        <w:rPr>
          <w:sz w:val="28"/>
        </w:rPr>
        <w:t>тревожный тип (опросник К. Леонгарда)</w:t>
      </w:r>
    </w:p>
    <w:p w:rsidR="00ED1A02" w:rsidRDefault="00ED1A02" w:rsidP="00CA2ED5">
      <w:pPr>
        <w:numPr>
          <w:ilvl w:val="0"/>
          <w:numId w:val="83"/>
        </w:numPr>
        <w:spacing w:line="360" w:lineRule="auto"/>
        <w:rPr>
          <w:sz w:val="28"/>
        </w:rPr>
      </w:pPr>
      <w:r>
        <w:rPr>
          <w:sz w:val="28"/>
        </w:rPr>
        <w:t>циклотимический  тип (опросник К. Леонгарда)</w:t>
      </w:r>
    </w:p>
    <w:p w:rsidR="00ED1A02" w:rsidRDefault="00ED1A02" w:rsidP="00CA2ED5">
      <w:pPr>
        <w:numPr>
          <w:ilvl w:val="0"/>
          <w:numId w:val="83"/>
        </w:numPr>
        <w:spacing w:line="360" w:lineRule="auto"/>
        <w:rPr>
          <w:sz w:val="28"/>
        </w:rPr>
      </w:pPr>
      <w:r>
        <w:rPr>
          <w:sz w:val="28"/>
        </w:rPr>
        <w:t>демонстративный тип (опросник  К. Леонгарда)</w:t>
      </w:r>
    </w:p>
    <w:p w:rsidR="00ED1A02" w:rsidRDefault="00ED1A02" w:rsidP="00CA2ED5">
      <w:pPr>
        <w:numPr>
          <w:ilvl w:val="0"/>
          <w:numId w:val="83"/>
        </w:numPr>
        <w:spacing w:line="360" w:lineRule="auto"/>
        <w:rPr>
          <w:sz w:val="28"/>
        </w:rPr>
      </w:pPr>
      <w:r>
        <w:rPr>
          <w:sz w:val="28"/>
        </w:rPr>
        <w:t>неуравновешенный тип (опросник К. Леонгарда)</w:t>
      </w:r>
    </w:p>
    <w:p w:rsidR="00ED1A02" w:rsidRDefault="00ED1A02" w:rsidP="00CA2ED5">
      <w:pPr>
        <w:numPr>
          <w:ilvl w:val="0"/>
          <w:numId w:val="83"/>
        </w:numPr>
        <w:spacing w:line="360" w:lineRule="auto"/>
        <w:rPr>
          <w:sz w:val="28"/>
        </w:rPr>
      </w:pPr>
      <w:r>
        <w:rPr>
          <w:sz w:val="28"/>
        </w:rPr>
        <w:t>дистимный тип (опросник К. Леонгарда)</w:t>
      </w:r>
    </w:p>
    <w:p w:rsidR="00ED1A02" w:rsidRDefault="00ED1A02" w:rsidP="00CA2ED5">
      <w:pPr>
        <w:numPr>
          <w:ilvl w:val="0"/>
          <w:numId w:val="83"/>
        </w:numPr>
        <w:spacing w:line="360" w:lineRule="auto"/>
        <w:rPr>
          <w:sz w:val="28"/>
        </w:rPr>
      </w:pPr>
      <w:r>
        <w:rPr>
          <w:sz w:val="28"/>
        </w:rPr>
        <w:t>экзальтированный тип (опросник  К. Леонгарда)</w:t>
      </w:r>
    </w:p>
    <w:p w:rsidR="00ED1A02" w:rsidRDefault="00ED1A02" w:rsidP="00CA2ED5">
      <w:pPr>
        <w:numPr>
          <w:ilvl w:val="0"/>
          <w:numId w:val="83"/>
        </w:numPr>
        <w:spacing w:line="360" w:lineRule="auto"/>
        <w:rPr>
          <w:sz w:val="28"/>
        </w:rPr>
      </w:pPr>
      <w:r>
        <w:rPr>
          <w:sz w:val="28"/>
        </w:rPr>
        <w:t>физическая агрессия (опросник Басса-Дарка)</w:t>
      </w:r>
    </w:p>
    <w:p w:rsidR="00ED1A02" w:rsidRDefault="00ED1A02" w:rsidP="00CA2ED5">
      <w:pPr>
        <w:numPr>
          <w:ilvl w:val="0"/>
          <w:numId w:val="83"/>
        </w:numPr>
        <w:spacing w:line="360" w:lineRule="auto"/>
        <w:rPr>
          <w:sz w:val="28"/>
        </w:rPr>
      </w:pPr>
      <w:r>
        <w:rPr>
          <w:sz w:val="28"/>
        </w:rPr>
        <w:t>косвенная агрессия (опросник Басса-Дарка)</w:t>
      </w:r>
    </w:p>
    <w:p w:rsidR="00ED1A02" w:rsidRDefault="00ED1A02" w:rsidP="00CA2ED5">
      <w:pPr>
        <w:numPr>
          <w:ilvl w:val="0"/>
          <w:numId w:val="83"/>
        </w:numPr>
        <w:spacing w:line="360" w:lineRule="auto"/>
        <w:rPr>
          <w:sz w:val="28"/>
        </w:rPr>
      </w:pPr>
      <w:r>
        <w:rPr>
          <w:sz w:val="28"/>
        </w:rPr>
        <w:t>раздражение (опросник Басса-Дарка)</w:t>
      </w:r>
    </w:p>
    <w:p w:rsidR="00ED1A02" w:rsidRDefault="00ED1A02" w:rsidP="00CA2ED5">
      <w:pPr>
        <w:numPr>
          <w:ilvl w:val="0"/>
          <w:numId w:val="83"/>
        </w:numPr>
        <w:spacing w:line="360" w:lineRule="auto"/>
        <w:rPr>
          <w:sz w:val="28"/>
        </w:rPr>
      </w:pPr>
      <w:r>
        <w:rPr>
          <w:sz w:val="28"/>
        </w:rPr>
        <w:lastRenderedPageBreak/>
        <w:t>негативизм (опросник Басса-Дарка)</w:t>
      </w:r>
    </w:p>
    <w:p w:rsidR="00ED1A02" w:rsidRDefault="00ED1A02" w:rsidP="00CA2ED5">
      <w:pPr>
        <w:numPr>
          <w:ilvl w:val="0"/>
          <w:numId w:val="83"/>
        </w:numPr>
        <w:spacing w:line="360" w:lineRule="auto"/>
        <w:rPr>
          <w:sz w:val="28"/>
        </w:rPr>
      </w:pPr>
      <w:r>
        <w:rPr>
          <w:sz w:val="28"/>
        </w:rPr>
        <w:t>обида (опросник Басса-Дарка)</w:t>
      </w:r>
    </w:p>
    <w:p w:rsidR="00ED1A02" w:rsidRDefault="00ED1A02" w:rsidP="00CA2ED5">
      <w:pPr>
        <w:numPr>
          <w:ilvl w:val="0"/>
          <w:numId w:val="83"/>
        </w:numPr>
        <w:spacing w:line="360" w:lineRule="auto"/>
        <w:rPr>
          <w:sz w:val="28"/>
        </w:rPr>
      </w:pPr>
      <w:r>
        <w:rPr>
          <w:sz w:val="28"/>
        </w:rPr>
        <w:t>подозрительность (опросник Басса-Дарка)</w:t>
      </w:r>
    </w:p>
    <w:p w:rsidR="00ED1A02" w:rsidRDefault="00ED1A02" w:rsidP="00CA2ED5">
      <w:pPr>
        <w:numPr>
          <w:ilvl w:val="0"/>
          <w:numId w:val="83"/>
        </w:numPr>
        <w:spacing w:line="360" w:lineRule="auto"/>
        <w:rPr>
          <w:sz w:val="28"/>
        </w:rPr>
      </w:pPr>
      <w:r>
        <w:rPr>
          <w:sz w:val="28"/>
        </w:rPr>
        <w:t>вербальная агрессия (опросник Басса-Дарка)</w:t>
      </w:r>
    </w:p>
    <w:p w:rsidR="00ED1A02" w:rsidRDefault="00ED1A02" w:rsidP="00CA2ED5">
      <w:pPr>
        <w:numPr>
          <w:ilvl w:val="0"/>
          <w:numId w:val="83"/>
        </w:numPr>
        <w:spacing w:line="360" w:lineRule="auto"/>
        <w:rPr>
          <w:sz w:val="28"/>
        </w:rPr>
      </w:pPr>
      <w:r>
        <w:rPr>
          <w:sz w:val="28"/>
        </w:rPr>
        <w:t>чувство вины (опросник Басса-Дарка)</w:t>
      </w:r>
    </w:p>
    <w:p w:rsidR="00ED1A02" w:rsidRDefault="00ED1A02" w:rsidP="00CA2ED5">
      <w:pPr>
        <w:numPr>
          <w:ilvl w:val="0"/>
          <w:numId w:val="83"/>
        </w:numPr>
        <w:spacing w:line="360" w:lineRule="auto"/>
        <w:rPr>
          <w:sz w:val="28"/>
        </w:rPr>
      </w:pPr>
      <w:r>
        <w:rPr>
          <w:sz w:val="28"/>
        </w:rPr>
        <w:t xml:space="preserve">индекс враждебности (опросник Басса-Дарка) </w:t>
      </w:r>
    </w:p>
    <w:p w:rsidR="00ED1A02" w:rsidRDefault="00ED1A02" w:rsidP="00CA2ED5">
      <w:pPr>
        <w:numPr>
          <w:ilvl w:val="0"/>
          <w:numId w:val="83"/>
        </w:numPr>
        <w:spacing w:line="360" w:lineRule="auto"/>
        <w:rPr>
          <w:sz w:val="28"/>
        </w:rPr>
      </w:pPr>
      <w:r>
        <w:rPr>
          <w:sz w:val="28"/>
        </w:rPr>
        <w:t>индекс агрессивности (опросник Басса-Дарка)</w:t>
      </w:r>
    </w:p>
    <w:p w:rsidR="00ED1A02" w:rsidRDefault="00ED1A02" w:rsidP="00CA2ED5">
      <w:pPr>
        <w:numPr>
          <w:ilvl w:val="0"/>
          <w:numId w:val="83"/>
        </w:numPr>
        <w:spacing w:line="360" w:lineRule="auto"/>
        <w:rPr>
          <w:sz w:val="28"/>
        </w:rPr>
      </w:pPr>
      <w:r>
        <w:rPr>
          <w:sz w:val="28"/>
        </w:rPr>
        <w:t>шкала установки на социальную желательность (методика СОП)</w:t>
      </w:r>
    </w:p>
    <w:p w:rsidR="00ED1A02" w:rsidRDefault="00ED1A02" w:rsidP="00CA2ED5">
      <w:pPr>
        <w:numPr>
          <w:ilvl w:val="0"/>
          <w:numId w:val="83"/>
        </w:numPr>
        <w:spacing w:line="360" w:lineRule="auto"/>
        <w:rPr>
          <w:sz w:val="28"/>
        </w:rPr>
      </w:pPr>
      <w:r>
        <w:rPr>
          <w:sz w:val="28"/>
        </w:rPr>
        <w:t>шкала склонности к преодолению норм и правил (методика СОП)</w:t>
      </w:r>
    </w:p>
    <w:p w:rsidR="00ED1A02" w:rsidRDefault="00ED1A02" w:rsidP="00CA2ED5">
      <w:pPr>
        <w:numPr>
          <w:ilvl w:val="0"/>
          <w:numId w:val="83"/>
        </w:numPr>
        <w:spacing w:line="360" w:lineRule="auto"/>
        <w:rPr>
          <w:sz w:val="28"/>
        </w:rPr>
      </w:pPr>
      <w:r>
        <w:rPr>
          <w:sz w:val="28"/>
        </w:rPr>
        <w:t>шкала склонности к аддиктивному поведению (методика СОП)</w:t>
      </w:r>
    </w:p>
    <w:p w:rsidR="00ED1A02" w:rsidRDefault="00ED1A02" w:rsidP="00CA2ED5">
      <w:pPr>
        <w:numPr>
          <w:ilvl w:val="0"/>
          <w:numId w:val="83"/>
        </w:numPr>
        <w:spacing w:line="360" w:lineRule="auto"/>
        <w:rPr>
          <w:sz w:val="28"/>
        </w:rPr>
      </w:pPr>
      <w:r>
        <w:rPr>
          <w:sz w:val="28"/>
        </w:rPr>
        <w:t>шкала склонности к самоповреждающему и саморазрушающему поведению (методика СОП)</w:t>
      </w:r>
    </w:p>
    <w:p w:rsidR="00ED1A02" w:rsidRDefault="00ED1A02" w:rsidP="00CA2ED5">
      <w:pPr>
        <w:numPr>
          <w:ilvl w:val="0"/>
          <w:numId w:val="83"/>
        </w:numPr>
        <w:spacing w:line="360" w:lineRule="auto"/>
        <w:rPr>
          <w:sz w:val="28"/>
        </w:rPr>
      </w:pPr>
      <w:r>
        <w:rPr>
          <w:sz w:val="28"/>
        </w:rPr>
        <w:t>шкала склонности к агрессии и насилию (методика СОП)</w:t>
      </w:r>
    </w:p>
    <w:p w:rsidR="00ED1A02" w:rsidRDefault="00ED1A02" w:rsidP="00CA2ED5">
      <w:pPr>
        <w:numPr>
          <w:ilvl w:val="0"/>
          <w:numId w:val="83"/>
        </w:numPr>
        <w:spacing w:line="360" w:lineRule="auto"/>
        <w:rPr>
          <w:sz w:val="28"/>
        </w:rPr>
      </w:pPr>
      <w:r>
        <w:rPr>
          <w:sz w:val="28"/>
        </w:rPr>
        <w:t>шкала волевого контроля эмоциональных реакций (методика СОП)</w:t>
      </w:r>
    </w:p>
    <w:p w:rsidR="00ED1A02" w:rsidRDefault="00ED1A02" w:rsidP="00CA2ED5">
      <w:pPr>
        <w:numPr>
          <w:ilvl w:val="0"/>
          <w:numId w:val="83"/>
        </w:numPr>
        <w:spacing w:line="360" w:lineRule="auto"/>
        <w:rPr>
          <w:sz w:val="28"/>
        </w:rPr>
      </w:pPr>
      <w:r>
        <w:rPr>
          <w:sz w:val="28"/>
        </w:rPr>
        <w:t>шкала склонности к делинквентному поведению (методика СОП)</w:t>
      </w:r>
    </w:p>
    <w:p w:rsidR="00ED1A02" w:rsidRDefault="00ED1A02" w:rsidP="00CA2ED5">
      <w:pPr>
        <w:numPr>
          <w:ilvl w:val="0"/>
          <w:numId w:val="83"/>
        </w:numPr>
        <w:spacing w:line="360" w:lineRule="auto"/>
        <w:rPr>
          <w:sz w:val="28"/>
        </w:rPr>
      </w:pPr>
      <w:r>
        <w:rPr>
          <w:sz w:val="28"/>
        </w:rPr>
        <w:t>шкала принятия женской социальной роли</w:t>
      </w:r>
    </w:p>
    <w:p w:rsidR="00ED1A02" w:rsidRDefault="00ED1A02" w:rsidP="00CA2ED5">
      <w:pPr>
        <w:numPr>
          <w:ilvl w:val="0"/>
          <w:numId w:val="83"/>
        </w:numPr>
        <w:spacing w:line="360" w:lineRule="auto"/>
        <w:rPr>
          <w:sz w:val="28"/>
        </w:rPr>
      </w:pPr>
      <w:r>
        <w:rPr>
          <w:sz w:val="28"/>
        </w:rPr>
        <w:t>эмпатия к родителям (опросник И.М. Юсупова)</w:t>
      </w:r>
    </w:p>
    <w:p w:rsidR="00ED1A02" w:rsidRDefault="00ED1A02" w:rsidP="00CA2ED5">
      <w:pPr>
        <w:numPr>
          <w:ilvl w:val="0"/>
          <w:numId w:val="83"/>
        </w:numPr>
        <w:spacing w:line="360" w:lineRule="auto"/>
        <w:rPr>
          <w:sz w:val="28"/>
        </w:rPr>
      </w:pPr>
      <w:r>
        <w:rPr>
          <w:sz w:val="28"/>
        </w:rPr>
        <w:t>эмпатия к животным (опросник И.М. Юсупова)</w:t>
      </w:r>
    </w:p>
    <w:p w:rsidR="00ED1A02" w:rsidRDefault="00ED1A02" w:rsidP="00CA2ED5">
      <w:pPr>
        <w:numPr>
          <w:ilvl w:val="0"/>
          <w:numId w:val="83"/>
        </w:numPr>
        <w:spacing w:line="360" w:lineRule="auto"/>
        <w:rPr>
          <w:sz w:val="28"/>
        </w:rPr>
      </w:pPr>
      <w:r>
        <w:rPr>
          <w:sz w:val="28"/>
        </w:rPr>
        <w:t>эмпатия к старикам (опросник И.М. Юсупова)</w:t>
      </w:r>
    </w:p>
    <w:p w:rsidR="00ED1A02" w:rsidRDefault="00ED1A02" w:rsidP="00CA2ED5">
      <w:pPr>
        <w:numPr>
          <w:ilvl w:val="0"/>
          <w:numId w:val="83"/>
        </w:numPr>
        <w:spacing w:line="360" w:lineRule="auto"/>
        <w:rPr>
          <w:sz w:val="28"/>
        </w:rPr>
      </w:pPr>
      <w:r>
        <w:rPr>
          <w:sz w:val="28"/>
        </w:rPr>
        <w:t>эмпатия к детям (опросник И.М. Юсупова)</w:t>
      </w:r>
    </w:p>
    <w:p w:rsidR="00ED1A02" w:rsidRDefault="00ED1A02" w:rsidP="00CA2ED5">
      <w:pPr>
        <w:numPr>
          <w:ilvl w:val="0"/>
          <w:numId w:val="83"/>
        </w:numPr>
        <w:spacing w:line="360" w:lineRule="auto"/>
        <w:rPr>
          <w:sz w:val="28"/>
        </w:rPr>
      </w:pPr>
      <w:r>
        <w:rPr>
          <w:sz w:val="28"/>
        </w:rPr>
        <w:t>эмпатия к героям художественных произведений (опросник И.М. Юсупова)</w:t>
      </w:r>
    </w:p>
    <w:p w:rsidR="00ED1A02" w:rsidRDefault="00ED1A02" w:rsidP="00CA2ED5">
      <w:pPr>
        <w:numPr>
          <w:ilvl w:val="0"/>
          <w:numId w:val="83"/>
        </w:numPr>
        <w:spacing w:line="360" w:lineRule="auto"/>
        <w:rPr>
          <w:sz w:val="28"/>
        </w:rPr>
      </w:pPr>
      <w:r>
        <w:rPr>
          <w:sz w:val="28"/>
        </w:rPr>
        <w:t>Эмпатия к незнакомым и малознакомым людям (опросник И.М. Юсупова)</w:t>
      </w:r>
    </w:p>
    <w:p w:rsidR="00ED1A02" w:rsidRDefault="00ED1A02" w:rsidP="00CA2ED5">
      <w:pPr>
        <w:numPr>
          <w:ilvl w:val="0"/>
          <w:numId w:val="83"/>
        </w:numPr>
        <w:spacing w:line="360" w:lineRule="auto"/>
        <w:rPr>
          <w:sz w:val="28"/>
        </w:rPr>
      </w:pPr>
      <w:r>
        <w:rPr>
          <w:sz w:val="28"/>
        </w:rPr>
        <w:t xml:space="preserve">общий уровень эмпатии (опросник И.М. Юсупова) </w:t>
      </w:r>
    </w:p>
    <w:p w:rsidR="00ED1A02" w:rsidRDefault="00ED1A02" w:rsidP="00ED1A02">
      <w:pPr>
        <w:tabs>
          <w:tab w:val="left" w:pos="3880"/>
        </w:tabs>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Pr="00EE3AB9" w:rsidRDefault="00ED1A02" w:rsidP="00ED1A02">
      <w:pPr>
        <w:jc w:val="right"/>
        <w:rPr>
          <w:b/>
          <w:bCs/>
          <w:sz w:val="28"/>
          <w:szCs w:val="28"/>
        </w:rPr>
      </w:pPr>
      <w:r w:rsidRPr="00EE3AB9">
        <w:rPr>
          <w:b/>
          <w:bCs/>
          <w:sz w:val="28"/>
          <w:szCs w:val="28"/>
        </w:rPr>
        <w:t>Приложение 11</w:t>
      </w:r>
    </w:p>
    <w:p w:rsidR="00ED1A02" w:rsidRPr="00EE3AB9" w:rsidRDefault="00ED1A02" w:rsidP="00ED1A02">
      <w:pPr>
        <w:jc w:val="right"/>
        <w:rPr>
          <w:b/>
          <w:bCs/>
          <w:sz w:val="28"/>
          <w:szCs w:val="28"/>
        </w:rPr>
      </w:pPr>
    </w:p>
    <w:p w:rsidR="00ED1A02" w:rsidRPr="00EE3AB9" w:rsidRDefault="00ED1A02" w:rsidP="00ED1A02">
      <w:pPr>
        <w:spacing w:line="360" w:lineRule="auto"/>
        <w:jc w:val="center"/>
        <w:rPr>
          <w:b/>
          <w:bCs/>
          <w:sz w:val="28"/>
          <w:szCs w:val="28"/>
        </w:rPr>
      </w:pPr>
      <w:r w:rsidRPr="00EE3AB9">
        <w:rPr>
          <w:b/>
          <w:bCs/>
          <w:sz w:val="28"/>
          <w:szCs w:val="28"/>
        </w:rPr>
        <w:t xml:space="preserve">Сравнение возрастных подгрупп </w:t>
      </w:r>
    </w:p>
    <w:p w:rsidR="00ED1A02" w:rsidRPr="00EE3AB9" w:rsidRDefault="00ED1A02" w:rsidP="00ED1A02">
      <w:pPr>
        <w:spacing w:line="360" w:lineRule="auto"/>
        <w:jc w:val="center"/>
        <w:rPr>
          <w:b/>
          <w:bCs/>
          <w:sz w:val="28"/>
          <w:szCs w:val="28"/>
        </w:rPr>
      </w:pPr>
      <w:r w:rsidRPr="00EE3AB9">
        <w:rPr>
          <w:b/>
          <w:bCs/>
          <w:sz w:val="28"/>
          <w:szCs w:val="28"/>
        </w:rPr>
        <w:t>(от 8 до 10 лет и от 11 до 13 лет)</w:t>
      </w:r>
    </w:p>
    <w:p w:rsidR="00ED1A02" w:rsidRPr="00EE3AB9" w:rsidRDefault="00ED1A02" w:rsidP="00ED1A02">
      <w:pPr>
        <w:spacing w:line="360" w:lineRule="auto"/>
        <w:jc w:val="center"/>
        <w:rPr>
          <w:b/>
          <w:bCs/>
          <w:sz w:val="28"/>
          <w:szCs w:val="28"/>
        </w:rPr>
      </w:pPr>
      <w:r w:rsidRPr="00EE3AB9">
        <w:rPr>
          <w:b/>
          <w:bCs/>
          <w:sz w:val="28"/>
          <w:szCs w:val="28"/>
        </w:rPr>
        <w:t xml:space="preserve"> по Т-критерию Стьюдента.</w:t>
      </w:r>
    </w:p>
    <w:p w:rsidR="00ED1A02" w:rsidRPr="00EE3AB9" w:rsidRDefault="00ED1A02" w:rsidP="00ED1A02">
      <w:pPr>
        <w:jc w:val="center"/>
        <w:rPr>
          <w:sz w:val="28"/>
          <w:szCs w:val="28"/>
        </w:rPr>
      </w:pPr>
      <w:r w:rsidRPr="00EE3AB9">
        <w:rPr>
          <w:sz w:val="28"/>
          <w:szCs w:val="28"/>
        </w:rPr>
        <w:t>(Ткр.= 1,98 при 5% уровне значимости).</w:t>
      </w:r>
    </w:p>
    <w:p w:rsidR="00ED1A02" w:rsidRDefault="00ED1A02" w:rsidP="00ED1A02">
      <w:pPr>
        <w:rPr>
          <w:sz w:val="28"/>
        </w:rPr>
      </w:pPr>
    </w:p>
    <w:p w:rsidR="00ED1A02" w:rsidRPr="00ED1A02" w:rsidRDefault="00ED1A02" w:rsidP="00ED1A02">
      <w:pPr>
        <w:pStyle w:val="1"/>
        <w:tabs>
          <w:tab w:val="left" w:pos="4160"/>
        </w:tabs>
        <w:spacing w:line="360" w:lineRule="auto"/>
        <w:ind w:left="180"/>
        <w:rPr>
          <w:rFonts w:ascii="Times New Roman" w:hAnsi="Times New Roman"/>
          <w:b w:val="0"/>
          <w:sz w:val="24"/>
          <w:szCs w:val="24"/>
        </w:rPr>
      </w:pPr>
      <w:r w:rsidRPr="00ED1A02">
        <w:rPr>
          <w:rFonts w:ascii="Times New Roman" w:hAnsi="Times New Roman"/>
          <w:b w:val="0"/>
          <w:sz w:val="24"/>
          <w:szCs w:val="24"/>
        </w:rPr>
        <w:t>Признак 1 Т (118)   = -21,27    возраст</w:t>
      </w:r>
    </w:p>
    <w:p w:rsidR="00ED1A02" w:rsidRPr="00ED1A02" w:rsidRDefault="00ED1A02" w:rsidP="00ED1A02">
      <w:pPr>
        <w:pStyle w:val="1"/>
        <w:tabs>
          <w:tab w:val="left" w:pos="4160"/>
        </w:tabs>
        <w:spacing w:line="360" w:lineRule="auto"/>
        <w:ind w:left="180"/>
        <w:rPr>
          <w:rFonts w:ascii="Times New Roman" w:hAnsi="Times New Roman"/>
          <w:b w:val="0"/>
          <w:sz w:val="24"/>
          <w:szCs w:val="24"/>
        </w:rPr>
      </w:pPr>
      <w:r w:rsidRPr="00ED1A02">
        <w:rPr>
          <w:rFonts w:ascii="Times New Roman" w:hAnsi="Times New Roman"/>
          <w:b w:val="0"/>
          <w:sz w:val="24"/>
          <w:szCs w:val="24"/>
        </w:rPr>
        <w:t>Признак 2 Т (117)   =  -0,26     пол</w:t>
      </w:r>
    </w:p>
    <w:p w:rsidR="00ED1A02" w:rsidRPr="00ED1A02" w:rsidRDefault="00ED1A02" w:rsidP="00ED1A02">
      <w:pPr>
        <w:spacing w:line="360" w:lineRule="auto"/>
        <w:ind w:left="180"/>
        <w:rPr>
          <w:sz w:val="24"/>
          <w:szCs w:val="24"/>
        </w:rPr>
      </w:pPr>
      <w:r w:rsidRPr="00ED1A02">
        <w:rPr>
          <w:sz w:val="24"/>
          <w:szCs w:val="24"/>
        </w:rPr>
        <w:t>Признак 3 Т (114)   =  -2,09     экстраверсия (тест Г. Айзенка)</w:t>
      </w:r>
    </w:p>
    <w:p w:rsidR="00ED1A02" w:rsidRPr="00ED1A02" w:rsidRDefault="00ED1A02" w:rsidP="00ED1A02">
      <w:pPr>
        <w:spacing w:line="360" w:lineRule="auto"/>
        <w:ind w:left="180"/>
        <w:rPr>
          <w:sz w:val="24"/>
          <w:szCs w:val="24"/>
        </w:rPr>
      </w:pPr>
      <w:r w:rsidRPr="00ED1A02">
        <w:rPr>
          <w:sz w:val="24"/>
          <w:szCs w:val="24"/>
        </w:rPr>
        <w:t>Признак 4 Т (118)   =  -0,87     нейротизм (тест Г. Айзенка)</w:t>
      </w:r>
    </w:p>
    <w:p w:rsidR="00ED1A02" w:rsidRPr="00ED1A02" w:rsidRDefault="00ED1A02" w:rsidP="00ED1A02">
      <w:pPr>
        <w:spacing w:line="360" w:lineRule="auto"/>
        <w:ind w:left="180"/>
        <w:rPr>
          <w:sz w:val="24"/>
          <w:szCs w:val="24"/>
        </w:rPr>
      </w:pPr>
      <w:r w:rsidRPr="00ED1A02">
        <w:rPr>
          <w:sz w:val="24"/>
          <w:szCs w:val="24"/>
        </w:rPr>
        <w:t>Признак 5 Т (128)   =  -1,57     гипертимный тип (опросник К. Леонгарда)</w:t>
      </w:r>
    </w:p>
    <w:p w:rsidR="00ED1A02" w:rsidRPr="00ED1A02" w:rsidRDefault="00ED1A02" w:rsidP="00ED1A02">
      <w:pPr>
        <w:spacing w:line="360" w:lineRule="auto"/>
        <w:ind w:left="180"/>
        <w:rPr>
          <w:sz w:val="24"/>
          <w:szCs w:val="24"/>
        </w:rPr>
      </w:pPr>
      <w:r w:rsidRPr="00ED1A02">
        <w:rPr>
          <w:sz w:val="24"/>
          <w:szCs w:val="24"/>
        </w:rPr>
        <w:t>Признак 6 Т (122)   =  -0,18     возбудимый тип (опросник К. Леонгарда)</w:t>
      </w:r>
    </w:p>
    <w:p w:rsidR="00ED1A02" w:rsidRPr="00ED1A02" w:rsidRDefault="00ED1A02" w:rsidP="00ED1A02">
      <w:pPr>
        <w:spacing w:line="360" w:lineRule="auto"/>
        <w:ind w:left="180"/>
        <w:rPr>
          <w:sz w:val="24"/>
          <w:szCs w:val="24"/>
        </w:rPr>
      </w:pPr>
      <w:r w:rsidRPr="00ED1A02">
        <w:rPr>
          <w:sz w:val="24"/>
          <w:szCs w:val="24"/>
        </w:rPr>
        <w:t xml:space="preserve">Признак 7 Т (127)   =   0,74     эмотивный тип (опросник К. Леонгарда)  </w:t>
      </w:r>
    </w:p>
    <w:p w:rsidR="00ED1A02" w:rsidRPr="00ED1A02" w:rsidRDefault="00ED1A02" w:rsidP="00ED1A02">
      <w:pPr>
        <w:spacing w:line="360" w:lineRule="auto"/>
        <w:ind w:left="180"/>
        <w:rPr>
          <w:sz w:val="24"/>
          <w:szCs w:val="24"/>
        </w:rPr>
      </w:pPr>
      <w:r w:rsidRPr="00ED1A02">
        <w:rPr>
          <w:sz w:val="24"/>
          <w:szCs w:val="24"/>
        </w:rPr>
        <w:t>Признак 8 Т (125)   =  -1,44     педантичный тип (опросник К. Леонгарда)</w:t>
      </w:r>
    </w:p>
    <w:p w:rsidR="00ED1A02" w:rsidRPr="00ED1A02" w:rsidRDefault="00ED1A02" w:rsidP="00ED1A02">
      <w:pPr>
        <w:spacing w:line="360" w:lineRule="auto"/>
        <w:ind w:left="180"/>
        <w:rPr>
          <w:sz w:val="24"/>
          <w:szCs w:val="24"/>
        </w:rPr>
      </w:pPr>
      <w:r w:rsidRPr="00ED1A02">
        <w:rPr>
          <w:sz w:val="24"/>
          <w:szCs w:val="24"/>
        </w:rPr>
        <w:t xml:space="preserve">Признак 9 Т (127)   =   0,50     тревожный тип (опросник К. Леонагрда)  </w:t>
      </w:r>
    </w:p>
    <w:p w:rsidR="00ED1A02" w:rsidRPr="00ED1A02" w:rsidRDefault="00ED1A02" w:rsidP="00ED1A02">
      <w:pPr>
        <w:spacing w:line="360" w:lineRule="auto"/>
        <w:ind w:left="180"/>
        <w:rPr>
          <w:sz w:val="24"/>
          <w:szCs w:val="24"/>
        </w:rPr>
      </w:pPr>
      <w:r w:rsidRPr="00ED1A02">
        <w:rPr>
          <w:sz w:val="24"/>
          <w:szCs w:val="24"/>
        </w:rPr>
        <w:t>Признак 10 Т (116) =   1,68     циклотимический тип (опросник К. Леонгарда)</w:t>
      </w:r>
    </w:p>
    <w:p w:rsidR="00ED1A02" w:rsidRPr="00ED1A02" w:rsidRDefault="00ED1A02" w:rsidP="00ED1A02">
      <w:pPr>
        <w:spacing w:line="360" w:lineRule="auto"/>
        <w:ind w:left="180"/>
        <w:rPr>
          <w:sz w:val="24"/>
          <w:szCs w:val="24"/>
        </w:rPr>
      </w:pPr>
      <w:r w:rsidRPr="00ED1A02">
        <w:rPr>
          <w:sz w:val="24"/>
          <w:szCs w:val="24"/>
        </w:rPr>
        <w:t>Признак 11 Т (119)  = -1,48     демонстративный тип (опосник К. Леонгарда)</w:t>
      </w:r>
    </w:p>
    <w:p w:rsidR="00ED1A02" w:rsidRPr="00ED1A02" w:rsidRDefault="00ED1A02" w:rsidP="00ED1A02">
      <w:pPr>
        <w:spacing w:line="360" w:lineRule="auto"/>
        <w:ind w:left="180"/>
        <w:rPr>
          <w:sz w:val="24"/>
          <w:szCs w:val="24"/>
        </w:rPr>
      </w:pPr>
      <w:r w:rsidRPr="00ED1A02">
        <w:rPr>
          <w:sz w:val="24"/>
          <w:szCs w:val="24"/>
        </w:rPr>
        <w:t>Признак 12 Т (114)  = -0,10     неуравновешенный тип (опросник К. Леонгарда)</w:t>
      </w:r>
    </w:p>
    <w:p w:rsidR="00ED1A02" w:rsidRPr="00ED1A02" w:rsidRDefault="00ED1A02" w:rsidP="00ED1A02">
      <w:pPr>
        <w:spacing w:line="360" w:lineRule="auto"/>
        <w:ind w:left="180"/>
        <w:rPr>
          <w:sz w:val="24"/>
          <w:szCs w:val="24"/>
        </w:rPr>
      </w:pPr>
      <w:r w:rsidRPr="00ED1A02">
        <w:rPr>
          <w:sz w:val="24"/>
          <w:szCs w:val="24"/>
        </w:rPr>
        <w:t>Признак 13 Т (117)  =  0,90     дистимный тип (опосник К. Леонгарда)</w:t>
      </w:r>
    </w:p>
    <w:p w:rsidR="00ED1A02" w:rsidRPr="00ED1A02" w:rsidRDefault="00ED1A02" w:rsidP="00ED1A02">
      <w:pPr>
        <w:spacing w:line="360" w:lineRule="auto"/>
        <w:ind w:left="180"/>
        <w:rPr>
          <w:sz w:val="24"/>
          <w:szCs w:val="24"/>
        </w:rPr>
      </w:pPr>
      <w:r w:rsidRPr="00ED1A02">
        <w:rPr>
          <w:sz w:val="24"/>
          <w:szCs w:val="24"/>
        </w:rPr>
        <w:t>Признак 14 Т (118)  =  2,03     экзальтированный тип (опросник К. Леонагрда)</w:t>
      </w:r>
    </w:p>
    <w:p w:rsidR="00ED1A02" w:rsidRPr="00ED1A02" w:rsidRDefault="00ED1A02" w:rsidP="00ED1A02">
      <w:pPr>
        <w:spacing w:line="360" w:lineRule="auto"/>
        <w:ind w:left="180"/>
        <w:rPr>
          <w:sz w:val="24"/>
          <w:szCs w:val="24"/>
        </w:rPr>
      </w:pPr>
      <w:r w:rsidRPr="00ED1A02">
        <w:rPr>
          <w:sz w:val="24"/>
          <w:szCs w:val="24"/>
        </w:rPr>
        <w:t>Признак 15 Т (127)  =  0,43     физич. агрессия  (опросник Басса-Дарка)</w:t>
      </w:r>
    </w:p>
    <w:p w:rsidR="00ED1A02" w:rsidRPr="00ED1A02" w:rsidRDefault="00ED1A02" w:rsidP="00ED1A02">
      <w:pPr>
        <w:spacing w:line="360" w:lineRule="auto"/>
        <w:ind w:left="180"/>
        <w:rPr>
          <w:sz w:val="24"/>
          <w:szCs w:val="24"/>
        </w:rPr>
      </w:pPr>
      <w:r w:rsidRPr="00ED1A02">
        <w:rPr>
          <w:sz w:val="24"/>
          <w:szCs w:val="24"/>
        </w:rPr>
        <w:t>Признак 16 Т (114)  = -0,99     косв. агрессия (опросник Басса-Дарка)</w:t>
      </w:r>
    </w:p>
    <w:p w:rsidR="00ED1A02" w:rsidRPr="00ED1A02" w:rsidRDefault="00ED1A02" w:rsidP="00ED1A02">
      <w:pPr>
        <w:pStyle w:val="1"/>
        <w:spacing w:line="360" w:lineRule="auto"/>
        <w:ind w:left="180"/>
        <w:rPr>
          <w:rFonts w:ascii="Times New Roman" w:hAnsi="Times New Roman"/>
          <w:b w:val="0"/>
          <w:sz w:val="24"/>
          <w:szCs w:val="24"/>
        </w:rPr>
      </w:pPr>
      <w:r w:rsidRPr="00ED1A02">
        <w:rPr>
          <w:rFonts w:ascii="Times New Roman" w:hAnsi="Times New Roman"/>
          <w:b w:val="0"/>
          <w:sz w:val="24"/>
          <w:szCs w:val="24"/>
        </w:rPr>
        <w:t xml:space="preserve">Признак 17 Т (106)  = -1,66    раздражение (опросник Басса-Дарка) </w:t>
      </w:r>
    </w:p>
    <w:p w:rsidR="00ED1A02" w:rsidRPr="00ED1A02" w:rsidRDefault="00ED1A02" w:rsidP="00ED1A02">
      <w:pPr>
        <w:spacing w:line="360" w:lineRule="auto"/>
        <w:ind w:left="180"/>
        <w:rPr>
          <w:sz w:val="24"/>
          <w:szCs w:val="24"/>
        </w:rPr>
      </w:pPr>
      <w:r w:rsidRPr="00ED1A02">
        <w:rPr>
          <w:sz w:val="24"/>
          <w:szCs w:val="24"/>
        </w:rPr>
        <w:t xml:space="preserve">Признак 18 Т (127)  =  0,37    негативизм (опросник Басса-Дарка) </w:t>
      </w:r>
    </w:p>
    <w:p w:rsidR="00ED1A02" w:rsidRPr="00ED1A02" w:rsidRDefault="00ED1A02" w:rsidP="00ED1A02">
      <w:pPr>
        <w:spacing w:line="360" w:lineRule="auto"/>
        <w:ind w:left="180"/>
        <w:rPr>
          <w:sz w:val="24"/>
          <w:szCs w:val="24"/>
        </w:rPr>
      </w:pPr>
      <w:r w:rsidRPr="00ED1A02">
        <w:rPr>
          <w:sz w:val="24"/>
          <w:szCs w:val="24"/>
        </w:rPr>
        <w:t>Признак 19 Т (113)  = -0,56   обида (опросник Басса-Дарка)</w:t>
      </w:r>
    </w:p>
    <w:p w:rsidR="00ED1A02" w:rsidRPr="00ED1A02" w:rsidRDefault="00ED1A02" w:rsidP="00ED1A02">
      <w:pPr>
        <w:spacing w:line="360" w:lineRule="auto"/>
        <w:ind w:left="180"/>
        <w:rPr>
          <w:sz w:val="24"/>
          <w:szCs w:val="24"/>
        </w:rPr>
      </w:pPr>
      <w:r w:rsidRPr="00ED1A02">
        <w:rPr>
          <w:sz w:val="24"/>
          <w:szCs w:val="24"/>
        </w:rPr>
        <w:t>Признак 20 Т (114)  =  0,77    подозрительность (опросник Басса-Дарка)</w:t>
      </w:r>
    </w:p>
    <w:p w:rsidR="00ED1A02" w:rsidRDefault="00ED1A02" w:rsidP="00ED1A02">
      <w:pPr>
        <w:spacing w:line="360" w:lineRule="auto"/>
        <w:ind w:left="180"/>
      </w:pPr>
      <w:r>
        <w:t>Признак 21 Т (111)  =  1,13    верб. агрессия (опросник Басса-Дарка)</w:t>
      </w:r>
    </w:p>
    <w:p w:rsidR="00ED1A02" w:rsidRDefault="00ED1A02" w:rsidP="00ED1A02">
      <w:pPr>
        <w:spacing w:line="360" w:lineRule="auto"/>
        <w:ind w:left="180"/>
      </w:pPr>
      <w:r>
        <w:lastRenderedPageBreak/>
        <w:t>Признак 22 Т (108)  = -0,10    чувство вины (опросник Басса-Дарка)</w:t>
      </w:r>
    </w:p>
    <w:p w:rsidR="00ED1A02" w:rsidRDefault="00ED1A02" w:rsidP="00ED1A02">
      <w:pPr>
        <w:spacing w:line="360" w:lineRule="auto"/>
        <w:ind w:left="180"/>
      </w:pPr>
      <w:r>
        <w:t>Признак 23 Т (117)  =  0,15    индекс враждебности</w:t>
      </w:r>
    </w:p>
    <w:p w:rsidR="00ED1A02" w:rsidRDefault="00ED1A02" w:rsidP="00ED1A02">
      <w:pPr>
        <w:spacing w:line="360" w:lineRule="auto"/>
        <w:ind w:left="180"/>
      </w:pPr>
      <w:r>
        <w:t>Признак 24 Т (116)  = -0,07    индекс агрессивности</w:t>
      </w:r>
    </w:p>
    <w:p w:rsidR="00ED1A02" w:rsidRDefault="00ED1A02" w:rsidP="00ED1A02">
      <w:pPr>
        <w:spacing w:line="360" w:lineRule="auto"/>
        <w:ind w:left="180"/>
      </w:pPr>
      <w:r>
        <w:t>Признак 25 Т (126)  =   2,45   шкала установки на соц. желательность (методика СОП)</w:t>
      </w:r>
    </w:p>
    <w:p w:rsidR="00ED1A02" w:rsidRDefault="00ED1A02" w:rsidP="00ED1A02">
      <w:pPr>
        <w:spacing w:line="360" w:lineRule="auto"/>
        <w:ind w:left="180"/>
      </w:pPr>
      <w:r>
        <w:t>Признак 26 Т (122)  = -0,47   шкала склонности к преодолению норм (методика СОП)</w:t>
      </w:r>
    </w:p>
    <w:p w:rsidR="00ED1A02" w:rsidRDefault="00ED1A02" w:rsidP="00ED1A02">
      <w:pPr>
        <w:spacing w:line="360" w:lineRule="auto"/>
        <w:ind w:left="180"/>
      </w:pPr>
      <w:r>
        <w:t xml:space="preserve">Признак 27 Т (89)    = -3,07  шкала склонности к аддиктивному поведению (СОП) </w:t>
      </w:r>
    </w:p>
    <w:p w:rsidR="00ED1A02" w:rsidRDefault="00ED1A02" w:rsidP="00ED1A02">
      <w:pPr>
        <w:spacing w:line="360" w:lineRule="auto"/>
        <w:ind w:left="180"/>
      </w:pPr>
      <w:r>
        <w:t>Признак 28 Т (122)  =  1,43  шкала склонности к самоповреждающему поведению (СОП)</w:t>
      </w:r>
    </w:p>
    <w:p w:rsidR="00ED1A02" w:rsidRDefault="00ED1A02" w:rsidP="00ED1A02">
      <w:pPr>
        <w:spacing w:line="360" w:lineRule="auto"/>
        <w:ind w:left="180"/>
      </w:pPr>
      <w:r>
        <w:t>Признак 29 Т (120)  =  0,57  шкала склонности к агрессии (методика СОП)</w:t>
      </w:r>
    </w:p>
    <w:p w:rsidR="00ED1A02" w:rsidRDefault="00ED1A02" w:rsidP="00ED1A02">
      <w:pPr>
        <w:spacing w:line="360" w:lineRule="auto"/>
        <w:ind w:left="180"/>
      </w:pPr>
      <w:r>
        <w:t>Признак 30 Т (115)  =  1,75  шкала волевого контроля эмоциональных реакций (СОП)</w:t>
      </w:r>
    </w:p>
    <w:p w:rsidR="00ED1A02" w:rsidRDefault="00ED1A02" w:rsidP="00ED1A02">
      <w:pPr>
        <w:spacing w:line="360" w:lineRule="auto"/>
        <w:ind w:left="180"/>
      </w:pPr>
      <w:r>
        <w:t>Признак 31 Т (107)  = -1,25  шкала склонности к делинквентному поведению (СОП)</w:t>
      </w:r>
    </w:p>
    <w:p w:rsidR="00ED1A02" w:rsidRDefault="00ED1A02" w:rsidP="00ED1A02">
      <w:pPr>
        <w:spacing w:line="360" w:lineRule="auto"/>
        <w:ind w:left="180"/>
      </w:pPr>
      <w:r>
        <w:t>Признак 32 Т (115)  = -0,31  шкала принятия женской социальной роли (методика СОП)</w:t>
      </w:r>
    </w:p>
    <w:p w:rsidR="00ED1A02" w:rsidRDefault="00ED1A02" w:rsidP="00ED1A02">
      <w:pPr>
        <w:spacing w:line="360" w:lineRule="auto"/>
        <w:ind w:left="180"/>
      </w:pPr>
      <w:r>
        <w:t>Признак 33 Т (117)  = -0,01  эмпатия к родителям (опросник И. М. Юсупова)</w:t>
      </w:r>
    </w:p>
    <w:p w:rsidR="00ED1A02" w:rsidRDefault="00ED1A02" w:rsidP="00ED1A02">
      <w:pPr>
        <w:spacing w:line="360" w:lineRule="auto"/>
        <w:ind w:left="180"/>
      </w:pPr>
      <w:r>
        <w:t>Признак 34 Т (115)  = -0,93  эмпатия к животным (опросник  И. М. Юсупова)</w:t>
      </w:r>
    </w:p>
    <w:p w:rsidR="00ED1A02" w:rsidRDefault="00ED1A02" w:rsidP="00ED1A02">
      <w:pPr>
        <w:spacing w:line="360" w:lineRule="auto"/>
        <w:ind w:left="180"/>
      </w:pPr>
      <w:r>
        <w:t>Признак 35 Т (123)  =  0,68  эмпатия к старикам (опросник И.М. Юсупова)</w:t>
      </w:r>
    </w:p>
    <w:p w:rsidR="00ED1A02" w:rsidRDefault="00ED1A02" w:rsidP="00ED1A02">
      <w:pPr>
        <w:spacing w:line="360" w:lineRule="auto"/>
        <w:ind w:left="180"/>
      </w:pPr>
      <w:r>
        <w:t xml:space="preserve">Признак 36 Т (113)  =  1,14  эмпатия к детям (опросник И. М. Юсупова) </w:t>
      </w:r>
    </w:p>
    <w:p w:rsidR="00ED1A02" w:rsidRDefault="00ED1A02" w:rsidP="00ED1A02">
      <w:pPr>
        <w:spacing w:line="360" w:lineRule="auto"/>
        <w:ind w:left="180"/>
      </w:pPr>
      <w:r>
        <w:t xml:space="preserve">Признак 37 Т (126)  =  0,76  эмпатия к героям худ. произв. (опросник И.М. Юсупова) </w:t>
      </w:r>
    </w:p>
    <w:p w:rsidR="00ED1A02" w:rsidRDefault="00ED1A02" w:rsidP="00ED1A02">
      <w:pPr>
        <w:spacing w:line="360" w:lineRule="auto"/>
        <w:ind w:left="180"/>
      </w:pPr>
      <w:r>
        <w:t>Признак 38 Т (118)  = -1,13  эмпатия к незн. и малозн. людям (опросник И.М. Юсупова)</w:t>
      </w:r>
    </w:p>
    <w:p w:rsidR="00ED1A02" w:rsidRDefault="00ED1A02" w:rsidP="00ED1A02">
      <w:pPr>
        <w:spacing w:line="360" w:lineRule="auto"/>
        <w:ind w:left="180"/>
      </w:pPr>
      <w:r>
        <w:t>Признак 39 Т (126)  =  0,27  общий уровень эмпатии (опросник  И.М. Юсупова)</w:t>
      </w:r>
    </w:p>
    <w:p w:rsidR="00ED1A02" w:rsidRDefault="00ED1A02" w:rsidP="00ED1A02">
      <w:pPr>
        <w:spacing w:line="360" w:lineRule="auto"/>
        <w:ind w:left="180"/>
      </w:pPr>
      <w:r>
        <w:t xml:space="preserve"> </w:t>
      </w: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Pr="00631909" w:rsidRDefault="00ED1A02" w:rsidP="00ED1A02">
      <w:pPr>
        <w:jc w:val="right"/>
        <w:rPr>
          <w:b/>
          <w:bCs/>
          <w:sz w:val="28"/>
          <w:szCs w:val="28"/>
        </w:rPr>
      </w:pPr>
      <w:r w:rsidRPr="00631909">
        <w:rPr>
          <w:b/>
          <w:bCs/>
          <w:sz w:val="28"/>
          <w:szCs w:val="28"/>
        </w:rPr>
        <w:t>Приложение 12</w:t>
      </w:r>
    </w:p>
    <w:p w:rsidR="00ED1A02" w:rsidRPr="00631909" w:rsidRDefault="00ED1A02" w:rsidP="00ED1A02">
      <w:pPr>
        <w:jc w:val="right"/>
        <w:rPr>
          <w:b/>
          <w:bCs/>
          <w:sz w:val="28"/>
          <w:szCs w:val="28"/>
        </w:rPr>
      </w:pPr>
      <w:r w:rsidRPr="00631909">
        <w:rPr>
          <w:b/>
          <w:bCs/>
          <w:sz w:val="28"/>
          <w:szCs w:val="28"/>
        </w:rPr>
        <w:t>Таблица 9</w:t>
      </w:r>
    </w:p>
    <w:p w:rsidR="00ED1A02" w:rsidRPr="00631909" w:rsidRDefault="00ED1A02" w:rsidP="00ED1A02">
      <w:pPr>
        <w:jc w:val="right"/>
        <w:rPr>
          <w:b/>
          <w:bCs/>
          <w:sz w:val="28"/>
          <w:szCs w:val="28"/>
        </w:rPr>
      </w:pPr>
    </w:p>
    <w:p w:rsidR="00ED1A02" w:rsidRPr="00631909" w:rsidRDefault="00ED1A02" w:rsidP="00ED1A02">
      <w:pPr>
        <w:jc w:val="center"/>
        <w:rPr>
          <w:b/>
          <w:bCs/>
          <w:sz w:val="28"/>
          <w:szCs w:val="28"/>
        </w:rPr>
      </w:pPr>
      <w:r w:rsidRPr="00631909">
        <w:rPr>
          <w:b/>
          <w:bCs/>
          <w:sz w:val="28"/>
          <w:szCs w:val="28"/>
        </w:rPr>
        <w:t>Первичные статистические данные мужской подвыборки</w:t>
      </w:r>
    </w:p>
    <w:p w:rsidR="00ED1A02" w:rsidRPr="00631909" w:rsidRDefault="00ED1A02" w:rsidP="00ED1A02">
      <w:pPr>
        <w:jc w:val="center"/>
        <w:rPr>
          <w:b/>
          <w:bCs/>
          <w:sz w:val="28"/>
          <w:szCs w:val="28"/>
        </w:rPr>
      </w:pPr>
      <w:r w:rsidRPr="00631909">
        <w:rPr>
          <w:b/>
          <w:bCs/>
          <w:sz w:val="28"/>
          <w:szCs w:val="28"/>
        </w:rPr>
        <w:t>(90 человек).</w:t>
      </w:r>
    </w:p>
    <w:p w:rsidR="00ED1A02" w:rsidRDefault="00ED1A02" w:rsidP="00ED1A02">
      <w:pPr>
        <w:jc w:val="center"/>
        <w:rPr>
          <w:b/>
          <w:bCs/>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
        <w:gridCol w:w="1034"/>
        <w:gridCol w:w="2092"/>
        <w:gridCol w:w="1593"/>
        <w:gridCol w:w="1635"/>
        <w:gridCol w:w="1331"/>
        <w:gridCol w:w="1391"/>
      </w:tblGrid>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w:t>
            </w:r>
          </w:p>
        </w:tc>
        <w:tc>
          <w:tcPr>
            <w:tcW w:w="1080" w:type="dxa"/>
          </w:tcPr>
          <w:p w:rsidR="00ED1A02" w:rsidRDefault="00ED1A02" w:rsidP="00C619ED">
            <w:pPr>
              <w:jc w:val="center"/>
              <w:rPr>
                <w:sz w:val="28"/>
              </w:rPr>
            </w:pPr>
            <w:r>
              <w:rPr>
                <w:sz w:val="28"/>
              </w:rPr>
              <w:t>Кол-во</w:t>
            </w:r>
          </w:p>
          <w:p w:rsidR="00ED1A02" w:rsidRDefault="00ED1A02" w:rsidP="00C619ED">
            <w:pPr>
              <w:jc w:val="center"/>
              <w:rPr>
                <w:sz w:val="28"/>
              </w:rPr>
            </w:pPr>
            <w:r>
              <w:rPr>
                <w:sz w:val="28"/>
              </w:rPr>
              <w:t>эл-тов</w:t>
            </w:r>
          </w:p>
        </w:tc>
        <w:tc>
          <w:tcPr>
            <w:tcW w:w="2160" w:type="dxa"/>
          </w:tcPr>
          <w:p w:rsidR="00ED1A02" w:rsidRDefault="00ED1A02" w:rsidP="00C619ED">
            <w:pPr>
              <w:jc w:val="center"/>
              <w:rPr>
                <w:sz w:val="28"/>
              </w:rPr>
            </w:pPr>
            <w:r>
              <w:rPr>
                <w:sz w:val="28"/>
              </w:rPr>
              <w:t>Выборочное</w:t>
            </w:r>
          </w:p>
          <w:p w:rsidR="00ED1A02" w:rsidRDefault="00ED1A02" w:rsidP="00C619ED">
            <w:pPr>
              <w:jc w:val="center"/>
              <w:rPr>
                <w:sz w:val="28"/>
              </w:rPr>
            </w:pPr>
            <w:r>
              <w:rPr>
                <w:sz w:val="28"/>
              </w:rPr>
              <w:t>среднее</w:t>
            </w:r>
          </w:p>
        </w:tc>
        <w:tc>
          <w:tcPr>
            <w:tcW w:w="1580" w:type="dxa"/>
          </w:tcPr>
          <w:p w:rsidR="00ED1A02" w:rsidRDefault="00ED1A02" w:rsidP="00C619ED">
            <w:pPr>
              <w:jc w:val="center"/>
              <w:rPr>
                <w:sz w:val="28"/>
              </w:rPr>
            </w:pPr>
            <w:r>
              <w:rPr>
                <w:sz w:val="28"/>
              </w:rPr>
              <w:t>Ср.квадр.</w:t>
            </w:r>
          </w:p>
          <w:p w:rsidR="00ED1A02" w:rsidRDefault="00ED1A02" w:rsidP="00C619ED">
            <w:pPr>
              <w:jc w:val="center"/>
              <w:rPr>
                <w:sz w:val="28"/>
              </w:rPr>
            </w:pPr>
            <w:r>
              <w:rPr>
                <w:sz w:val="28"/>
              </w:rPr>
              <w:t>отклонение</w:t>
            </w:r>
          </w:p>
        </w:tc>
        <w:tc>
          <w:tcPr>
            <w:tcW w:w="1367" w:type="dxa"/>
          </w:tcPr>
          <w:p w:rsidR="00ED1A02" w:rsidRDefault="00ED1A02" w:rsidP="00C619ED">
            <w:pPr>
              <w:jc w:val="center"/>
              <w:rPr>
                <w:sz w:val="28"/>
              </w:rPr>
            </w:pPr>
            <w:r>
              <w:rPr>
                <w:sz w:val="28"/>
              </w:rPr>
              <w:t>асимметрия</w:t>
            </w:r>
          </w:p>
        </w:tc>
        <w:tc>
          <w:tcPr>
            <w:tcW w:w="1368" w:type="dxa"/>
          </w:tcPr>
          <w:p w:rsidR="00ED1A02" w:rsidRDefault="00ED1A02" w:rsidP="00C619ED">
            <w:pPr>
              <w:jc w:val="center"/>
              <w:rPr>
                <w:sz w:val="28"/>
              </w:rPr>
            </w:pPr>
            <w:r>
              <w:rPr>
                <w:sz w:val="28"/>
              </w:rPr>
              <w:t>эксцесс</w:t>
            </w:r>
          </w:p>
        </w:tc>
        <w:tc>
          <w:tcPr>
            <w:tcW w:w="1368" w:type="dxa"/>
          </w:tcPr>
          <w:p w:rsidR="00ED1A02" w:rsidRDefault="00ED1A02" w:rsidP="00C619ED">
            <w:pPr>
              <w:jc w:val="center"/>
              <w:rPr>
                <w:sz w:val="28"/>
              </w:rPr>
            </w:pPr>
            <w:r>
              <w:rPr>
                <w:sz w:val="28"/>
              </w:rPr>
              <w:t>Коэфф.</w:t>
            </w:r>
          </w:p>
          <w:p w:rsidR="00ED1A02" w:rsidRDefault="00ED1A02" w:rsidP="00C619ED">
            <w:pPr>
              <w:jc w:val="center"/>
              <w:rPr>
                <w:sz w:val="28"/>
              </w:rPr>
            </w:pPr>
            <w:r>
              <w:rPr>
                <w:sz w:val="28"/>
              </w:rPr>
              <w:t>Вариации</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2.333</w:t>
            </w:r>
          </w:p>
        </w:tc>
        <w:tc>
          <w:tcPr>
            <w:tcW w:w="1580" w:type="dxa"/>
          </w:tcPr>
          <w:p w:rsidR="00ED1A02" w:rsidRDefault="00ED1A02" w:rsidP="00C619ED">
            <w:pPr>
              <w:jc w:val="center"/>
              <w:rPr>
                <w:sz w:val="28"/>
              </w:rPr>
            </w:pPr>
            <w:r>
              <w:rPr>
                <w:sz w:val="28"/>
              </w:rPr>
              <w:t>1.054</w:t>
            </w:r>
          </w:p>
        </w:tc>
        <w:tc>
          <w:tcPr>
            <w:tcW w:w="1367" w:type="dxa"/>
          </w:tcPr>
          <w:p w:rsidR="00ED1A02" w:rsidRDefault="00ED1A02" w:rsidP="00C619ED">
            <w:pPr>
              <w:jc w:val="center"/>
              <w:rPr>
                <w:sz w:val="28"/>
              </w:rPr>
            </w:pPr>
            <w:r>
              <w:rPr>
                <w:sz w:val="28"/>
              </w:rPr>
              <w:t>0.215</w:t>
            </w:r>
          </w:p>
        </w:tc>
        <w:tc>
          <w:tcPr>
            <w:tcW w:w="1368" w:type="dxa"/>
          </w:tcPr>
          <w:p w:rsidR="00ED1A02" w:rsidRDefault="00ED1A02" w:rsidP="00C619ED">
            <w:pPr>
              <w:jc w:val="center"/>
              <w:rPr>
                <w:sz w:val="28"/>
              </w:rPr>
            </w:pPr>
            <w:r>
              <w:rPr>
                <w:sz w:val="28"/>
              </w:rPr>
              <w:t>1.836</w:t>
            </w:r>
          </w:p>
        </w:tc>
        <w:tc>
          <w:tcPr>
            <w:tcW w:w="1368" w:type="dxa"/>
          </w:tcPr>
          <w:p w:rsidR="00ED1A02" w:rsidRDefault="00ED1A02" w:rsidP="00C619ED">
            <w:pPr>
              <w:jc w:val="center"/>
              <w:rPr>
                <w:sz w:val="28"/>
              </w:rPr>
            </w:pPr>
            <w:r>
              <w:rPr>
                <w:sz w:val="28"/>
              </w:rPr>
              <w:t>0.452</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1.000</w:t>
            </w:r>
          </w:p>
        </w:tc>
        <w:tc>
          <w:tcPr>
            <w:tcW w:w="1580" w:type="dxa"/>
          </w:tcPr>
          <w:p w:rsidR="00ED1A02" w:rsidRDefault="00ED1A02" w:rsidP="00C619ED">
            <w:pPr>
              <w:jc w:val="center"/>
              <w:rPr>
                <w:sz w:val="28"/>
              </w:rPr>
            </w:pPr>
            <w:r>
              <w:rPr>
                <w:sz w:val="28"/>
              </w:rPr>
              <w:t>0.000</w:t>
            </w:r>
          </w:p>
        </w:tc>
        <w:tc>
          <w:tcPr>
            <w:tcW w:w="1367" w:type="dxa"/>
          </w:tcPr>
          <w:p w:rsidR="00ED1A02" w:rsidRDefault="00ED1A02" w:rsidP="00C619ED">
            <w:pPr>
              <w:jc w:val="center"/>
              <w:rPr>
                <w:sz w:val="28"/>
              </w:rPr>
            </w:pPr>
            <w:r>
              <w:rPr>
                <w:sz w:val="28"/>
              </w:rPr>
              <w:t>0.000</w:t>
            </w:r>
          </w:p>
        </w:tc>
        <w:tc>
          <w:tcPr>
            <w:tcW w:w="1368" w:type="dxa"/>
          </w:tcPr>
          <w:p w:rsidR="00ED1A02" w:rsidRDefault="00ED1A02" w:rsidP="00C619ED">
            <w:pPr>
              <w:jc w:val="center"/>
              <w:rPr>
                <w:sz w:val="28"/>
              </w:rPr>
            </w:pPr>
            <w:r>
              <w:rPr>
                <w:sz w:val="28"/>
              </w:rPr>
              <w:t>0.000</w:t>
            </w:r>
          </w:p>
        </w:tc>
        <w:tc>
          <w:tcPr>
            <w:tcW w:w="1368" w:type="dxa"/>
          </w:tcPr>
          <w:p w:rsidR="00ED1A02" w:rsidRDefault="00ED1A02" w:rsidP="00C619ED">
            <w:pPr>
              <w:jc w:val="center"/>
              <w:rPr>
                <w:sz w:val="28"/>
              </w:rPr>
            </w:pPr>
            <w:r>
              <w:rPr>
                <w:sz w:val="28"/>
              </w:rPr>
              <w:t>0.000</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15.289</w:t>
            </w:r>
          </w:p>
        </w:tc>
        <w:tc>
          <w:tcPr>
            <w:tcW w:w="1580" w:type="dxa"/>
          </w:tcPr>
          <w:p w:rsidR="00ED1A02" w:rsidRDefault="00ED1A02" w:rsidP="00C619ED">
            <w:pPr>
              <w:jc w:val="center"/>
              <w:rPr>
                <w:sz w:val="28"/>
              </w:rPr>
            </w:pPr>
            <w:r>
              <w:rPr>
                <w:sz w:val="28"/>
              </w:rPr>
              <w:t>2.934</w:t>
            </w:r>
          </w:p>
        </w:tc>
        <w:tc>
          <w:tcPr>
            <w:tcW w:w="1367" w:type="dxa"/>
          </w:tcPr>
          <w:p w:rsidR="00ED1A02" w:rsidRDefault="00ED1A02" w:rsidP="00C619ED">
            <w:pPr>
              <w:jc w:val="center"/>
              <w:rPr>
                <w:sz w:val="28"/>
              </w:rPr>
            </w:pPr>
            <w:r>
              <w:rPr>
                <w:sz w:val="28"/>
              </w:rPr>
              <w:t>-0.108</w:t>
            </w:r>
          </w:p>
        </w:tc>
        <w:tc>
          <w:tcPr>
            <w:tcW w:w="1368" w:type="dxa"/>
          </w:tcPr>
          <w:p w:rsidR="00ED1A02" w:rsidRDefault="00ED1A02" w:rsidP="00C619ED">
            <w:pPr>
              <w:jc w:val="center"/>
              <w:rPr>
                <w:sz w:val="28"/>
              </w:rPr>
            </w:pPr>
            <w:r>
              <w:rPr>
                <w:sz w:val="28"/>
              </w:rPr>
              <w:t>1.879</w:t>
            </w:r>
          </w:p>
        </w:tc>
        <w:tc>
          <w:tcPr>
            <w:tcW w:w="1368" w:type="dxa"/>
          </w:tcPr>
          <w:p w:rsidR="00ED1A02" w:rsidRDefault="00ED1A02" w:rsidP="00C619ED">
            <w:pPr>
              <w:jc w:val="center"/>
              <w:rPr>
                <w:sz w:val="28"/>
              </w:rPr>
            </w:pPr>
            <w:r>
              <w:rPr>
                <w:sz w:val="28"/>
              </w:rPr>
              <w:t>0.192</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4</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b/>
                <w:bCs/>
                <w:sz w:val="28"/>
              </w:rPr>
            </w:pPr>
            <w:r>
              <w:rPr>
                <w:b/>
                <w:bCs/>
                <w:sz w:val="28"/>
              </w:rPr>
              <w:t>15.300</w:t>
            </w:r>
          </w:p>
        </w:tc>
        <w:tc>
          <w:tcPr>
            <w:tcW w:w="1580" w:type="dxa"/>
          </w:tcPr>
          <w:p w:rsidR="00ED1A02" w:rsidRDefault="00ED1A02" w:rsidP="00C619ED">
            <w:pPr>
              <w:jc w:val="center"/>
              <w:rPr>
                <w:sz w:val="28"/>
              </w:rPr>
            </w:pPr>
            <w:r>
              <w:rPr>
                <w:sz w:val="28"/>
              </w:rPr>
              <w:t>4.065</w:t>
            </w:r>
          </w:p>
        </w:tc>
        <w:tc>
          <w:tcPr>
            <w:tcW w:w="1367" w:type="dxa"/>
          </w:tcPr>
          <w:p w:rsidR="00ED1A02" w:rsidRDefault="00ED1A02" w:rsidP="00C619ED">
            <w:pPr>
              <w:jc w:val="center"/>
              <w:rPr>
                <w:sz w:val="28"/>
              </w:rPr>
            </w:pPr>
            <w:r>
              <w:rPr>
                <w:sz w:val="28"/>
              </w:rPr>
              <w:t>-0.449</w:t>
            </w:r>
          </w:p>
        </w:tc>
        <w:tc>
          <w:tcPr>
            <w:tcW w:w="1368" w:type="dxa"/>
          </w:tcPr>
          <w:p w:rsidR="00ED1A02" w:rsidRDefault="00ED1A02" w:rsidP="00C619ED">
            <w:pPr>
              <w:jc w:val="center"/>
              <w:rPr>
                <w:sz w:val="28"/>
              </w:rPr>
            </w:pPr>
            <w:r>
              <w:rPr>
                <w:sz w:val="28"/>
              </w:rPr>
              <w:t>3.242</w:t>
            </w:r>
          </w:p>
        </w:tc>
        <w:tc>
          <w:tcPr>
            <w:tcW w:w="1368" w:type="dxa"/>
          </w:tcPr>
          <w:p w:rsidR="00ED1A02" w:rsidRDefault="00ED1A02" w:rsidP="00C619ED">
            <w:pPr>
              <w:jc w:val="center"/>
              <w:rPr>
                <w:sz w:val="28"/>
              </w:rPr>
            </w:pPr>
            <w:r>
              <w:rPr>
                <w:sz w:val="28"/>
              </w:rPr>
              <w:t>0.266</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5</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17.956</w:t>
            </w:r>
          </w:p>
        </w:tc>
        <w:tc>
          <w:tcPr>
            <w:tcW w:w="1580" w:type="dxa"/>
          </w:tcPr>
          <w:p w:rsidR="00ED1A02" w:rsidRDefault="00ED1A02" w:rsidP="00C619ED">
            <w:pPr>
              <w:jc w:val="center"/>
              <w:rPr>
                <w:sz w:val="28"/>
              </w:rPr>
            </w:pPr>
            <w:r>
              <w:rPr>
                <w:sz w:val="28"/>
              </w:rPr>
              <w:t>4.546</w:t>
            </w:r>
          </w:p>
        </w:tc>
        <w:tc>
          <w:tcPr>
            <w:tcW w:w="1367" w:type="dxa"/>
          </w:tcPr>
          <w:p w:rsidR="00ED1A02" w:rsidRDefault="00ED1A02" w:rsidP="00C619ED">
            <w:pPr>
              <w:jc w:val="center"/>
              <w:rPr>
                <w:sz w:val="28"/>
              </w:rPr>
            </w:pPr>
            <w:r>
              <w:rPr>
                <w:sz w:val="28"/>
              </w:rPr>
              <w:t>-0.651</w:t>
            </w:r>
          </w:p>
        </w:tc>
        <w:tc>
          <w:tcPr>
            <w:tcW w:w="1368" w:type="dxa"/>
          </w:tcPr>
          <w:p w:rsidR="00ED1A02" w:rsidRDefault="00ED1A02" w:rsidP="00C619ED">
            <w:pPr>
              <w:jc w:val="center"/>
              <w:rPr>
                <w:sz w:val="28"/>
              </w:rPr>
            </w:pPr>
            <w:r>
              <w:rPr>
                <w:sz w:val="28"/>
              </w:rPr>
              <w:t>3.067</w:t>
            </w:r>
          </w:p>
        </w:tc>
        <w:tc>
          <w:tcPr>
            <w:tcW w:w="1368" w:type="dxa"/>
          </w:tcPr>
          <w:p w:rsidR="00ED1A02" w:rsidRDefault="00ED1A02" w:rsidP="00C619ED">
            <w:pPr>
              <w:jc w:val="center"/>
              <w:rPr>
                <w:sz w:val="28"/>
              </w:rPr>
            </w:pPr>
            <w:r>
              <w:rPr>
                <w:sz w:val="28"/>
              </w:rPr>
              <w:t>0.253</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6</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13.633</w:t>
            </w:r>
          </w:p>
        </w:tc>
        <w:tc>
          <w:tcPr>
            <w:tcW w:w="1580" w:type="dxa"/>
          </w:tcPr>
          <w:p w:rsidR="00ED1A02" w:rsidRDefault="00ED1A02" w:rsidP="00C619ED">
            <w:pPr>
              <w:jc w:val="center"/>
              <w:rPr>
                <w:sz w:val="28"/>
              </w:rPr>
            </w:pPr>
            <w:r>
              <w:rPr>
                <w:sz w:val="28"/>
              </w:rPr>
              <w:t>3.042</w:t>
            </w:r>
          </w:p>
        </w:tc>
        <w:tc>
          <w:tcPr>
            <w:tcW w:w="1367" w:type="dxa"/>
          </w:tcPr>
          <w:p w:rsidR="00ED1A02" w:rsidRDefault="00ED1A02" w:rsidP="00C619ED">
            <w:pPr>
              <w:jc w:val="center"/>
              <w:rPr>
                <w:sz w:val="28"/>
              </w:rPr>
            </w:pPr>
            <w:r>
              <w:rPr>
                <w:sz w:val="28"/>
              </w:rPr>
              <w:t>0.518</w:t>
            </w:r>
          </w:p>
        </w:tc>
        <w:tc>
          <w:tcPr>
            <w:tcW w:w="1368" w:type="dxa"/>
          </w:tcPr>
          <w:p w:rsidR="00ED1A02" w:rsidRDefault="00ED1A02" w:rsidP="00C619ED">
            <w:pPr>
              <w:jc w:val="center"/>
              <w:rPr>
                <w:sz w:val="28"/>
              </w:rPr>
            </w:pPr>
            <w:r>
              <w:rPr>
                <w:sz w:val="28"/>
              </w:rPr>
              <w:t>2.718</w:t>
            </w:r>
          </w:p>
        </w:tc>
        <w:tc>
          <w:tcPr>
            <w:tcW w:w="1368" w:type="dxa"/>
          </w:tcPr>
          <w:p w:rsidR="00ED1A02" w:rsidRDefault="00ED1A02" w:rsidP="00C619ED">
            <w:pPr>
              <w:jc w:val="center"/>
              <w:rPr>
                <w:sz w:val="28"/>
              </w:rPr>
            </w:pPr>
            <w:r>
              <w:rPr>
                <w:sz w:val="28"/>
              </w:rPr>
              <w:t>0.223</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7</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b/>
                <w:bCs/>
                <w:sz w:val="28"/>
              </w:rPr>
            </w:pPr>
            <w:r>
              <w:rPr>
                <w:b/>
                <w:bCs/>
                <w:sz w:val="28"/>
              </w:rPr>
              <w:t>17.989</w:t>
            </w:r>
          </w:p>
        </w:tc>
        <w:tc>
          <w:tcPr>
            <w:tcW w:w="1580" w:type="dxa"/>
          </w:tcPr>
          <w:p w:rsidR="00ED1A02" w:rsidRDefault="00ED1A02" w:rsidP="00C619ED">
            <w:pPr>
              <w:jc w:val="center"/>
              <w:rPr>
                <w:sz w:val="28"/>
              </w:rPr>
            </w:pPr>
            <w:r>
              <w:rPr>
                <w:sz w:val="28"/>
              </w:rPr>
              <w:t>4.815</w:t>
            </w:r>
          </w:p>
        </w:tc>
        <w:tc>
          <w:tcPr>
            <w:tcW w:w="1367" w:type="dxa"/>
          </w:tcPr>
          <w:p w:rsidR="00ED1A02" w:rsidRDefault="00ED1A02" w:rsidP="00C619ED">
            <w:pPr>
              <w:jc w:val="center"/>
              <w:rPr>
                <w:sz w:val="28"/>
              </w:rPr>
            </w:pPr>
            <w:r>
              <w:rPr>
                <w:sz w:val="28"/>
              </w:rPr>
              <w:t>-0.697</w:t>
            </w:r>
          </w:p>
        </w:tc>
        <w:tc>
          <w:tcPr>
            <w:tcW w:w="1368" w:type="dxa"/>
          </w:tcPr>
          <w:p w:rsidR="00ED1A02" w:rsidRDefault="00ED1A02" w:rsidP="00C619ED">
            <w:pPr>
              <w:jc w:val="center"/>
              <w:rPr>
                <w:sz w:val="28"/>
              </w:rPr>
            </w:pPr>
            <w:r>
              <w:rPr>
                <w:sz w:val="28"/>
              </w:rPr>
              <w:t>3.198</w:t>
            </w:r>
          </w:p>
        </w:tc>
        <w:tc>
          <w:tcPr>
            <w:tcW w:w="1368" w:type="dxa"/>
          </w:tcPr>
          <w:p w:rsidR="00ED1A02" w:rsidRDefault="00ED1A02" w:rsidP="00C619ED">
            <w:pPr>
              <w:jc w:val="center"/>
              <w:rPr>
                <w:sz w:val="28"/>
              </w:rPr>
            </w:pPr>
            <w:r>
              <w:rPr>
                <w:sz w:val="28"/>
              </w:rPr>
              <w:t>0.268</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8</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15.289</w:t>
            </w:r>
          </w:p>
        </w:tc>
        <w:tc>
          <w:tcPr>
            <w:tcW w:w="1580" w:type="dxa"/>
          </w:tcPr>
          <w:p w:rsidR="00ED1A02" w:rsidRDefault="00ED1A02" w:rsidP="00C619ED">
            <w:pPr>
              <w:jc w:val="center"/>
              <w:rPr>
                <w:sz w:val="28"/>
              </w:rPr>
            </w:pPr>
            <w:r>
              <w:rPr>
                <w:sz w:val="28"/>
              </w:rPr>
              <w:t>3.897</w:t>
            </w:r>
          </w:p>
        </w:tc>
        <w:tc>
          <w:tcPr>
            <w:tcW w:w="1367" w:type="dxa"/>
          </w:tcPr>
          <w:p w:rsidR="00ED1A02" w:rsidRDefault="00ED1A02" w:rsidP="00C619ED">
            <w:pPr>
              <w:jc w:val="center"/>
              <w:rPr>
                <w:sz w:val="28"/>
              </w:rPr>
            </w:pPr>
            <w:r>
              <w:rPr>
                <w:sz w:val="28"/>
              </w:rPr>
              <w:t>-0.132</w:t>
            </w:r>
          </w:p>
        </w:tc>
        <w:tc>
          <w:tcPr>
            <w:tcW w:w="1368" w:type="dxa"/>
          </w:tcPr>
          <w:p w:rsidR="00ED1A02" w:rsidRDefault="00ED1A02" w:rsidP="00C619ED">
            <w:pPr>
              <w:jc w:val="center"/>
              <w:rPr>
                <w:sz w:val="28"/>
              </w:rPr>
            </w:pPr>
            <w:r>
              <w:rPr>
                <w:sz w:val="28"/>
              </w:rPr>
              <w:t>2.315</w:t>
            </w:r>
          </w:p>
        </w:tc>
        <w:tc>
          <w:tcPr>
            <w:tcW w:w="1368" w:type="dxa"/>
          </w:tcPr>
          <w:p w:rsidR="00ED1A02" w:rsidRDefault="00ED1A02" w:rsidP="00C619ED">
            <w:pPr>
              <w:jc w:val="center"/>
              <w:rPr>
                <w:sz w:val="28"/>
              </w:rPr>
            </w:pPr>
            <w:r>
              <w:rPr>
                <w:sz w:val="28"/>
              </w:rPr>
              <w:t>0.255</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9</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12.544</w:t>
            </w:r>
          </w:p>
        </w:tc>
        <w:tc>
          <w:tcPr>
            <w:tcW w:w="1580" w:type="dxa"/>
          </w:tcPr>
          <w:p w:rsidR="00ED1A02" w:rsidRDefault="00ED1A02" w:rsidP="00C619ED">
            <w:pPr>
              <w:jc w:val="center"/>
              <w:rPr>
                <w:sz w:val="28"/>
              </w:rPr>
            </w:pPr>
            <w:r>
              <w:rPr>
                <w:sz w:val="28"/>
              </w:rPr>
              <w:t>4.906</w:t>
            </w:r>
          </w:p>
        </w:tc>
        <w:tc>
          <w:tcPr>
            <w:tcW w:w="1367" w:type="dxa"/>
          </w:tcPr>
          <w:p w:rsidR="00ED1A02" w:rsidRDefault="00ED1A02" w:rsidP="00C619ED">
            <w:pPr>
              <w:jc w:val="center"/>
              <w:rPr>
                <w:sz w:val="28"/>
              </w:rPr>
            </w:pPr>
            <w:r>
              <w:rPr>
                <w:sz w:val="28"/>
              </w:rPr>
              <w:t>-0.106</w:t>
            </w:r>
          </w:p>
        </w:tc>
        <w:tc>
          <w:tcPr>
            <w:tcW w:w="1368" w:type="dxa"/>
          </w:tcPr>
          <w:p w:rsidR="00ED1A02" w:rsidRDefault="00ED1A02" w:rsidP="00C619ED">
            <w:pPr>
              <w:jc w:val="center"/>
              <w:rPr>
                <w:sz w:val="28"/>
              </w:rPr>
            </w:pPr>
            <w:r>
              <w:rPr>
                <w:sz w:val="28"/>
              </w:rPr>
              <w:t>3.261</w:t>
            </w:r>
          </w:p>
        </w:tc>
        <w:tc>
          <w:tcPr>
            <w:tcW w:w="1368" w:type="dxa"/>
          </w:tcPr>
          <w:p w:rsidR="00ED1A02" w:rsidRDefault="00ED1A02" w:rsidP="00C619ED">
            <w:pPr>
              <w:jc w:val="center"/>
              <w:rPr>
                <w:sz w:val="28"/>
              </w:rPr>
            </w:pPr>
            <w:r>
              <w:rPr>
                <w:sz w:val="28"/>
              </w:rPr>
              <w:t>0.391</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10</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13.867</w:t>
            </w:r>
          </w:p>
        </w:tc>
        <w:tc>
          <w:tcPr>
            <w:tcW w:w="1580" w:type="dxa"/>
          </w:tcPr>
          <w:p w:rsidR="00ED1A02" w:rsidRDefault="00ED1A02" w:rsidP="00C619ED">
            <w:pPr>
              <w:jc w:val="center"/>
              <w:rPr>
                <w:sz w:val="28"/>
              </w:rPr>
            </w:pPr>
            <w:r>
              <w:rPr>
                <w:sz w:val="28"/>
              </w:rPr>
              <w:t>4.610</w:t>
            </w:r>
          </w:p>
        </w:tc>
        <w:tc>
          <w:tcPr>
            <w:tcW w:w="1367" w:type="dxa"/>
          </w:tcPr>
          <w:p w:rsidR="00ED1A02" w:rsidRDefault="00ED1A02" w:rsidP="00C619ED">
            <w:pPr>
              <w:jc w:val="center"/>
              <w:rPr>
                <w:sz w:val="28"/>
              </w:rPr>
            </w:pPr>
            <w:r>
              <w:rPr>
                <w:sz w:val="28"/>
              </w:rPr>
              <w:t>-0.198</w:t>
            </w:r>
          </w:p>
        </w:tc>
        <w:tc>
          <w:tcPr>
            <w:tcW w:w="1368" w:type="dxa"/>
          </w:tcPr>
          <w:p w:rsidR="00ED1A02" w:rsidRDefault="00ED1A02" w:rsidP="00C619ED">
            <w:pPr>
              <w:jc w:val="center"/>
              <w:rPr>
                <w:sz w:val="28"/>
              </w:rPr>
            </w:pPr>
            <w:r>
              <w:rPr>
                <w:sz w:val="28"/>
              </w:rPr>
              <w:t>2.797</w:t>
            </w:r>
          </w:p>
        </w:tc>
        <w:tc>
          <w:tcPr>
            <w:tcW w:w="1368" w:type="dxa"/>
          </w:tcPr>
          <w:p w:rsidR="00ED1A02" w:rsidRDefault="00ED1A02" w:rsidP="00C619ED">
            <w:pPr>
              <w:jc w:val="center"/>
              <w:rPr>
                <w:sz w:val="28"/>
              </w:rPr>
            </w:pPr>
            <w:r>
              <w:rPr>
                <w:sz w:val="28"/>
              </w:rPr>
              <w:t>0.332</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11</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14.778</w:t>
            </w:r>
          </w:p>
        </w:tc>
        <w:tc>
          <w:tcPr>
            <w:tcW w:w="1580" w:type="dxa"/>
          </w:tcPr>
          <w:p w:rsidR="00ED1A02" w:rsidRDefault="00ED1A02" w:rsidP="00C619ED">
            <w:pPr>
              <w:jc w:val="center"/>
              <w:rPr>
                <w:sz w:val="28"/>
              </w:rPr>
            </w:pPr>
            <w:r>
              <w:rPr>
                <w:sz w:val="28"/>
              </w:rPr>
              <w:t>4.098</w:t>
            </w:r>
          </w:p>
        </w:tc>
        <w:tc>
          <w:tcPr>
            <w:tcW w:w="1367" w:type="dxa"/>
          </w:tcPr>
          <w:p w:rsidR="00ED1A02" w:rsidRDefault="00ED1A02" w:rsidP="00C619ED">
            <w:pPr>
              <w:jc w:val="center"/>
              <w:rPr>
                <w:sz w:val="28"/>
              </w:rPr>
            </w:pPr>
            <w:r>
              <w:rPr>
                <w:sz w:val="28"/>
              </w:rPr>
              <w:t>-0.247</w:t>
            </w:r>
          </w:p>
        </w:tc>
        <w:tc>
          <w:tcPr>
            <w:tcW w:w="1368" w:type="dxa"/>
          </w:tcPr>
          <w:p w:rsidR="00ED1A02" w:rsidRDefault="00ED1A02" w:rsidP="00C619ED">
            <w:pPr>
              <w:jc w:val="center"/>
              <w:rPr>
                <w:sz w:val="28"/>
              </w:rPr>
            </w:pPr>
            <w:r>
              <w:rPr>
                <w:sz w:val="28"/>
              </w:rPr>
              <w:t>3.629</w:t>
            </w:r>
          </w:p>
        </w:tc>
        <w:tc>
          <w:tcPr>
            <w:tcW w:w="1368" w:type="dxa"/>
          </w:tcPr>
          <w:p w:rsidR="00ED1A02" w:rsidRDefault="00ED1A02" w:rsidP="00C619ED">
            <w:pPr>
              <w:jc w:val="center"/>
              <w:rPr>
                <w:sz w:val="28"/>
              </w:rPr>
            </w:pPr>
            <w:r>
              <w:rPr>
                <w:sz w:val="28"/>
              </w:rPr>
              <w:t>0.277</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12</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12.622</w:t>
            </w:r>
          </w:p>
        </w:tc>
        <w:tc>
          <w:tcPr>
            <w:tcW w:w="1580" w:type="dxa"/>
          </w:tcPr>
          <w:p w:rsidR="00ED1A02" w:rsidRDefault="00ED1A02" w:rsidP="00C619ED">
            <w:pPr>
              <w:jc w:val="center"/>
              <w:rPr>
                <w:sz w:val="28"/>
              </w:rPr>
            </w:pPr>
            <w:r>
              <w:rPr>
                <w:sz w:val="28"/>
              </w:rPr>
              <w:t>4.866</w:t>
            </w:r>
          </w:p>
        </w:tc>
        <w:tc>
          <w:tcPr>
            <w:tcW w:w="1367" w:type="dxa"/>
          </w:tcPr>
          <w:p w:rsidR="00ED1A02" w:rsidRDefault="00ED1A02" w:rsidP="00C619ED">
            <w:pPr>
              <w:jc w:val="center"/>
              <w:rPr>
                <w:sz w:val="28"/>
              </w:rPr>
            </w:pPr>
            <w:r>
              <w:rPr>
                <w:sz w:val="28"/>
              </w:rPr>
              <w:t>-0.008</w:t>
            </w:r>
          </w:p>
        </w:tc>
        <w:tc>
          <w:tcPr>
            <w:tcW w:w="1368" w:type="dxa"/>
          </w:tcPr>
          <w:p w:rsidR="00ED1A02" w:rsidRDefault="00ED1A02" w:rsidP="00C619ED">
            <w:pPr>
              <w:jc w:val="center"/>
              <w:rPr>
                <w:sz w:val="28"/>
              </w:rPr>
            </w:pPr>
            <w:r>
              <w:rPr>
                <w:sz w:val="28"/>
              </w:rPr>
              <w:t>2.393</w:t>
            </w:r>
          </w:p>
        </w:tc>
        <w:tc>
          <w:tcPr>
            <w:tcW w:w="1368" w:type="dxa"/>
          </w:tcPr>
          <w:p w:rsidR="00ED1A02" w:rsidRDefault="00ED1A02" w:rsidP="00C619ED">
            <w:pPr>
              <w:jc w:val="center"/>
              <w:rPr>
                <w:sz w:val="28"/>
              </w:rPr>
            </w:pPr>
            <w:r>
              <w:rPr>
                <w:sz w:val="28"/>
              </w:rPr>
              <w:t>0.386</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13</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12.744</w:t>
            </w:r>
          </w:p>
        </w:tc>
        <w:tc>
          <w:tcPr>
            <w:tcW w:w="1580" w:type="dxa"/>
          </w:tcPr>
          <w:p w:rsidR="00ED1A02" w:rsidRDefault="00ED1A02" w:rsidP="00C619ED">
            <w:pPr>
              <w:jc w:val="center"/>
              <w:rPr>
                <w:sz w:val="28"/>
              </w:rPr>
            </w:pPr>
            <w:r>
              <w:rPr>
                <w:sz w:val="28"/>
              </w:rPr>
              <w:t>3.548</w:t>
            </w:r>
          </w:p>
        </w:tc>
        <w:tc>
          <w:tcPr>
            <w:tcW w:w="1367" w:type="dxa"/>
          </w:tcPr>
          <w:p w:rsidR="00ED1A02" w:rsidRDefault="00ED1A02" w:rsidP="00C619ED">
            <w:pPr>
              <w:jc w:val="center"/>
              <w:rPr>
                <w:sz w:val="28"/>
              </w:rPr>
            </w:pPr>
            <w:r>
              <w:rPr>
                <w:sz w:val="28"/>
              </w:rPr>
              <w:t>-0.100</w:t>
            </w:r>
          </w:p>
        </w:tc>
        <w:tc>
          <w:tcPr>
            <w:tcW w:w="1368" w:type="dxa"/>
          </w:tcPr>
          <w:p w:rsidR="00ED1A02" w:rsidRDefault="00ED1A02" w:rsidP="00C619ED">
            <w:pPr>
              <w:jc w:val="center"/>
              <w:rPr>
                <w:sz w:val="28"/>
              </w:rPr>
            </w:pPr>
            <w:r>
              <w:rPr>
                <w:sz w:val="28"/>
              </w:rPr>
              <w:t>2.510</w:t>
            </w:r>
          </w:p>
        </w:tc>
        <w:tc>
          <w:tcPr>
            <w:tcW w:w="1368" w:type="dxa"/>
          </w:tcPr>
          <w:p w:rsidR="00ED1A02" w:rsidRDefault="00ED1A02" w:rsidP="00C619ED">
            <w:pPr>
              <w:jc w:val="center"/>
              <w:rPr>
                <w:sz w:val="28"/>
              </w:rPr>
            </w:pPr>
            <w:r>
              <w:rPr>
                <w:sz w:val="28"/>
              </w:rPr>
              <w:t>0.278</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14</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16.778</w:t>
            </w:r>
          </w:p>
        </w:tc>
        <w:tc>
          <w:tcPr>
            <w:tcW w:w="1580" w:type="dxa"/>
          </w:tcPr>
          <w:p w:rsidR="00ED1A02" w:rsidRDefault="00ED1A02" w:rsidP="00C619ED">
            <w:pPr>
              <w:jc w:val="center"/>
              <w:rPr>
                <w:sz w:val="28"/>
              </w:rPr>
            </w:pPr>
            <w:r>
              <w:rPr>
                <w:sz w:val="28"/>
              </w:rPr>
              <w:t>6.035</w:t>
            </w:r>
          </w:p>
        </w:tc>
        <w:tc>
          <w:tcPr>
            <w:tcW w:w="1367" w:type="dxa"/>
          </w:tcPr>
          <w:p w:rsidR="00ED1A02" w:rsidRDefault="00ED1A02" w:rsidP="00C619ED">
            <w:pPr>
              <w:jc w:val="center"/>
              <w:rPr>
                <w:sz w:val="28"/>
              </w:rPr>
            </w:pPr>
            <w:r>
              <w:rPr>
                <w:sz w:val="28"/>
              </w:rPr>
              <w:t>-0.271</w:t>
            </w:r>
          </w:p>
        </w:tc>
        <w:tc>
          <w:tcPr>
            <w:tcW w:w="1368" w:type="dxa"/>
          </w:tcPr>
          <w:p w:rsidR="00ED1A02" w:rsidRDefault="00ED1A02" w:rsidP="00C619ED">
            <w:pPr>
              <w:jc w:val="center"/>
              <w:rPr>
                <w:sz w:val="28"/>
              </w:rPr>
            </w:pPr>
            <w:r>
              <w:rPr>
                <w:sz w:val="28"/>
              </w:rPr>
              <w:t>1.898</w:t>
            </w:r>
          </w:p>
        </w:tc>
        <w:tc>
          <w:tcPr>
            <w:tcW w:w="1368" w:type="dxa"/>
          </w:tcPr>
          <w:p w:rsidR="00ED1A02" w:rsidRDefault="00ED1A02" w:rsidP="00C619ED">
            <w:pPr>
              <w:jc w:val="center"/>
              <w:rPr>
                <w:sz w:val="28"/>
              </w:rPr>
            </w:pPr>
            <w:r>
              <w:rPr>
                <w:sz w:val="28"/>
              </w:rPr>
              <w:t>0.360</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15</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6.211</w:t>
            </w:r>
          </w:p>
        </w:tc>
        <w:tc>
          <w:tcPr>
            <w:tcW w:w="1580" w:type="dxa"/>
          </w:tcPr>
          <w:p w:rsidR="00ED1A02" w:rsidRDefault="00ED1A02" w:rsidP="00C619ED">
            <w:pPr>
              <w:jc w:val="center"/>
              <w:rPr>
                <w:sz w:val="28"/>
              </w:rPr>
            </w:pPr>
            <w:r>
              <w:rPr>
                <w:sz w:val="28"/>
              </w:rPr>
              <w:t>1.958</w:t>
            </w:r>
          </w:p>
        </w:tc>
        <w:tc>
          <w:tcPr>
            <w:tcW w:w="1367" w:type="dxa"/>
          </w:tcPr>
          <w:p w:rsidR="00ED1A02" w:rsidRDefault="00ED1A02" w:rsidP="00C619ED">
            <w:pPr>
              <w:jc w:val="center"/>
              <w:rPr>
                <w:sz w:val="28"/>
              </w:rPr>
            </w:pPr>
            <w:r>
              <w:rPr>
                <w:sz w:val="28"/>
              </w:rPr>
              <w:t>-0.998</w:t>
            </w:r>
          </w:p>
        </w:tc>
        <w:tc>
          <w:tcPr>
            <w:tcW w:w="1368" w:type="dxa"/>
          </w:tcPr>
          <w:p w:rsidR="00ED1A02" w:rsidRDefault="00ED1A02" w:rsidP="00C619ED">
            <w:pPr>
              <w:jc w:val="center"/>
              <w:rPr>
                <w:sz w:val="28"/>
              </w:rPr>
            </w:pPr>
            <w:r>
              <w:rPr>
                <w:sz w:val="28"/>
              </w:rPr>
              <w:t>4.191</w:t>
            </w:r>
          </w:p>
        </w:tc>
        <w:tc>
          <w:tcPr>
            <w:tcW w:w="1368" w:type="dxa"/>
          </w:tcPr>
          <w:p w:rsidR="00ED1A02" w:rsidRDefault="00ED1A02" w:rsidP="00C619ED">
            <w:pPr>
              <w:jc w:val="center"/>
              <w:rPr>
                <w:sz w:val="28"/>
              </w:rPr>
            </w:pPr>
            <w:r>
              <w:rPr>
                <w:sz w:val="28"/>
              </w:rPr>
              <w:t>0.315</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16</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4.544</w:t>
            </w:r>
          </w:p>
        </w:tc>
        <w:tc>
          <w:tcPr>
            <w:tcW w:w="1580" w:type="dxa"/>
          </w:tcPr>
          <w:p w:rsidR="00ED1A02" w:rsidRDefault="00ED1A02" w:rsidP="00C619ED">
            <w:pPr>
              <w:jc w:val="center"/>
              <w:rPr>
                <w:sz w:val="28"/>
              </w:rPr>
            </w:pPr>
            <w:r>
              <w:rPr>
                <w:sz w:val="28"/>
              </w:rPr>
              <w:t>1.720</w:t>
            </w:r>
          </w:p>
        </w:tc>
        <w:tc>
          <w:tcPr>
            <w:tcW w:w="1367" w:type="dxa"/>
          </w:tcPr>
          <w:p w:rsidR="00ED1A02" w:rsidRDefault="00ED1A02" w:rsidP="00C619ED">
            <w:pPr>
              <w:jc w:val="center"/>
              <w:rPr>
                <w:sz w:val="28"/>
              </w:rPr>
            </w:pPr>
            <w:r>
              <w:rPr>
                <w:sz w:val="28"/>
              </w:rPr>
              <w:t>-0.128</w:t>
            </w:r>
          </w:p>
        </w:tc>
        <w:tc>
          <w:tcPr>
            <w:tcW w:w="1368" w:type="dxa"/>
          </w:tcPr>
          <w:p w:rsidR="00ED1A02" w:rsidRDefault="00ED1A02" w:rsidP="00C619ED">
            <w:pPr>
              <w:jc w:val="center"/>
              <w:rPr>
                <w:sz w:val="28"/>
              </w:rPr>
            </w:pPr>
            <w:r>
              <w:rPr>
                <w:sz w:val="28"/>
              </w:rPr>
              <w:t>2.648</w:t>
            </w:r>
          </w:p>
        </w:tc>
        <w:tc>
          <w:tcPr>
            <w:tcW w:w="1368" w:type="dxa"/>
          </w:tcPr>
          <w:p w:rsidR="00ED1A02" w:rsidRDefault="00ED1A02" w:rsidP="00C619ED">
            <w:pPr>
              <w:jc w:val="center"/>
              <w:rPr>
                <w:sz w:val="28"/>
              </w:rPr>
            </w:pPr>
            <w:r>
              <w:rPr>
                <w:sz w:val="28"/>
              </w:rPr>
              <w:t>0.379</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17</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5.200</w:t>
            </w:r>
          </w:p>
        </w:tc>
        <w:tc>
          <w:tcPr>
            <w:tcW w:w="1580" w:type="dxa"/>
          </w:tcPr>
          <w:p w:rsidR="00ED1A02" w:rsidRDefault="00ED1A02" w:rsidP="00C619ED">
            <w:pPr>
              <w:jc w:val="center"/>
              <w:rPr>
                <w:sz w:val="28"/>
              </w:rPr>
            </w:pPr>
            <w:r>
              <w:rPr>
                <w:sz w:val="28"/>
              </w:rPr>
              <w:t>2.212</w:t>
            </w:r>
          </w:p>
        </w:tc>
        <w:tc>
          <w:tcPr>
            <w:tcW w:w="1367" w:type="dxa"/>
          </w:tcPr>
          <w:p w:rsidR="00ED1A02" w:rsidRDefault="00ED1A02" w:rsidP="00C619ED">
            <w:pPr>
              <w:jc w:val="center"/>
              <w:rPr>
                <w:sz w:val="28"/>
              </w:rPr>
            </w:pPr>
            <w:r>
              <w:rPr>
                <w:sz w:val="28"/>
              </w:rPr>
              <w:t>0.011</w:t>
            </w:r>
          </w:p>
        </w:tc>
        <w:tc>
          <w:tcPr>
            <w:tcW w:w="1368" w:type="dxa"/>
          </w:tcPr>
          <w:p w:rsidR="00ED1A02" w:rsidRDefault="00ED1A02" w:rsidP="00C619ED">
            <w:pPr>
              <w:jc w:val="center"/>
              <w:rPr>
                <w:sz w:val="28"/>
              </w:rPr>
            </w:pPr>
            <w:r>
              <w:rPr>
                <w:sz w:val="28"/>
              </w:rPr>
              <w:t>2.363</w:t>
            </w:r>
          </w:p>
        </w:tc>
        <w:tc>
          <w:tcPr>
            <w:tcW w:w="1368" w:type="dxa"/>
          </w:tcPr>
          <w:p w:rsidR="00ED1A02" w:rsidRDefault="00ED1A02" w:rsidP="00C619ED">
            <w:pPr>
              <w:jc w:val="center"/>
              <w:rPr>
                <w:sz w:val="28"/>
              </w:rPr>
            </w:pPr>
            <w:r>
              <w:rPr>
                <w:sz w:val="28"/>
              </w:rPr>
              <w:t>0.425</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18</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3.189</w:t>
            </w:r>
          </w:p>
        </w:tc>
        <w:tc>
          <w:tcPr>
            <w:tcW w:w="1580" w:type="dxa"/>
          </w:tcPr>
          <w:p w:rsidR="00ED1A02" w:rsidRDefault="00ED1A02" w:rsidP="00C619ED">
            <w:pPr>
              <w:jc w:val="center"/>
              <w:rPr>
                <w:sz w:val="28"/>
              </w:rPr>
            </w:pPr>
            <w:r>
              <w:rPr>
                <w:sz w:val="28"/>
              </w:rPr>
              <w:t>1.497</w:t>
            </w:r>
          </w:p>
        </w:tc>
        <w:tc>
          <w:tcPr>
            <w:tcW w:w="1367" w:type="dxa"/>
          </w:tcPr>
          <w:p w:rsidR="00ED1A02" w:rsidRDefault="00ED1A02" w:rsidP="00C619ED">
            <w:pPr>
              <w:jc w:val="center"/>
              <w:rPr>
                <w:sz w:val="28"/>
              </w:rPr>
            </w:pPr>
            <w:r>
              <w:rPr>
                <w:sz w:val="28"/>
              </w:rPr>
              <w:t>0.649</w:t>
            </w:r>
          </w:p>
        </w:tc>
        <w:tc>
          <w:tcPr>
            <w:tcW w:w="1368" w:type="dxa"/>
          </w:tcPr>
          <w:p w:rsidR="00ED1A02" w:rsidRDefault="00ED1A02" w:rsidP="00C619ED">
            <w:pPr>
              <w:jc w:val="center"/>
              <w:rPr>
                <w:sz w:val="28"/>
              </w:rPr>
            </w:pPr>
            <w:r>
              <w:rPr>
                <w:sz w:val="28"/>
              </w:rPr>
              <w:t>4.194</w:t>
            </w:r>
          </w:p>
        </w:tc>
        <w:tc>
          <w:tcPr>
            <w:tcW w:w="1368" w:type="dxa"/>
          </w:tcPr>
          <w:p w:rsidR="00ED1A02" w:rsidRDefault="00ED1A02" w:rsidP="00C619ED">
            <w:pPr>
              <w:jc w:val="center"/>
              <w:rPr>
                <w:sz w:val="28"/>
              </w:rPr>
            </w:pPr>
            <w:r>
              <w:rPr>
                <w:sz w:val="28"/>
              </w:rPr>
              <w:t>0.470</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19</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4.756</w:t>
            </w:r>
          </w:p>
        </w:tc>
        <w:tc>
          <w:tcPr>
            <w:tcW w:w="1580" w:type="dxa"/>
          </w:tcPr>
          <w:p w:rsidR="00ED1A02" w:rsidRDefault="00ED1A02" w:rsidP="00C619ED">
            <w:pPr>
              <w:jc w:val="center"/>
              <w:rPr>
                <w:sz w:val="28"/>
              </w:rPr>
            </w:pPr>
            <w:r>
              <w:rPr>
                <w:sz w:val="28"/>
              </w:rPr>
              <w:t>1.759</w:t>
            </w:r>
          </w:p>
        </w:tc>
        <w:tc>
          <w:tcPr>
            <w:tcW w:w="1367" w:type="dxa"/>
          </w:tcPr>
          <w:p w:rsidR="00ED1A02" w:rsidRDefault="00ED1A02" w:rsidP="00C619ED">
            <w:pPr>
              <w:jc w:val="center"/>
              <w:rPr>
                <w:sz w:val="28"/>
              </w:rPr>
            </w:pPr>
            <w:r>
              <w:rPr>
                <w:sz w:val="28"/>
              </w:rPr>
              <w:t>-0.164</w:t>
            </w:r>
          </w:p>
        </w:tc>
        <w:tc>
          <w:tcPr>
            <w:tcW w:w="1368" w:type="dxa"/>
          </w:tcPr>
          <w:p w:rsidR="00ED1A02" w:rsidRDefault="00ED1A02" w:rsidP="00C619ED">
            <w:pPr>
              <w:jc w:val="center"/>
              <w:rPr>
                <w:sz w:val="28"/>
              </w:rPr>
            </w:pPr>
            <w:r>
              <w:rPr>
                <w:sz w:val="28"/>
              </w:rPr>
              <w:t>2.097</w:t>
            </w:r>
          </w:p>
        </w:tc>
        <w:tc>
          <w:tcPr>
            <w:tcW w:w="1368" w:type="dxa"/>
          </w:tcPr>
          <w:p w:rsidR="00ED1A02" w:rsidRDefault="00ED1A02" w:rsidP="00C619ED">
            <w:pPr>
              <w:jc w:val="center"/>
              <w:rPr>
                <w:sz w:val="28"/>
              </w:rPr>
            </w:pPr>
            <w:r>
              <w:rPr>
                <w:sz w:val="28"/>
              </w:rPr>
              <w:t>0.370</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20</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6.022</w:t>
            </w:r>
          </w:p>
        </w:tc>
        <w:tc>
          <w:tcPr>
            <w:tcW w:w="1580" w:type="dxa"/>
          </w:tcPr>
          <w:p w:rsidR="00ED1A02" w:rsidRDefault="00ED1A02" w:rsidP="00C619ED">
            <w:pPr>
              <w:jc w:val="center"/>
              <w:rPr>
                <w:sz w:val="28"/>
              </w:rPr>
            </w:pPr>
            <w:r>
              <w:rPr>
                <w:sz w:val="28"/>
              </w:rPr>
              <w:t>2.160</w:t>
            </w:r>
          </w:p>
        </w:tc>
        <w:tc>
          <w:tcPr>
            <w:tcW w:w="1367" w:type="dxa"/>
          </w:tcPr>
          <w:p w:rsidR="00ED1A02" w:rsidRDefault="00ED1A02" w:rsidP="00C619ED">
            <w:pPr>
              <w:jc w:val="center"/>
              <w:rPr>
                <w:sz w:val="28"/>
              </w:rPr>
            </w:pPr>
            <w:r>
              <w:rPr>
                <w:sz w:val="28"/>
              </w:rPr>
              <w:t>-0.333</w:t>
            </w:r>
          </w:p>
        </w:tc>
        <w:tc>
          <w:tcPr>
            <w:tcW w:w="1368" w:type="dxa"/>
          </w:tcPr>
          <w:p w:rsidR="00ED1A02" w:rsidRDefault="00ED1A02" w:rsidP="00C619ED">
            <w:pPr>
              <w:jc w:val="center"/>
              <w:rPr>
                <w:sz w:val="28"/>
              </w:rPr>
            </w:pPr>
            <w:r>
              <w:rPr>
                <w:sz w:val="28"/>
              </w:rPr>
              <w:t>3.044</w:t>
            </w:r>
          </w:p>
        </w:tc>
        <w:tc>
          <w:tcPr>
            <w:tcW w:w="1368" w:type="dxa"/>
          </w:tcPr>
          <w:p w:rsidR="00ED1A02" w:rsidRDefault="00ED1A02" w:rsidP="00C619ED">
            <w:pPr>
              <w:jc w:val="center"/>
              <w:rPr>
                <w:sz w:val="28"/>
              </w:rPr>
            </w:pPr>
            <w:r>
              <w:rPr>
                <w:sz w:val="28"/>
              </w:rPr>
              <w:t>0.359</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21</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6.589</w:t>
            </w:r>
          </w:p>
        </w:tc>
        <w:tc>
          <w:tcPr>
            <w:tcW w:w="1580" w:type="dxa"/>
          </w:tcPr>
          <w:p w:rsidR="00ED1A02" w:rsidRDefault="00ED1A02" w:rsidP="00C619ED">
            <w:pPr>
              <w:jc w:val="center"/>
              <w:rPr>
                <w:sz w:val="28"/>
              </w:rPr>
            </w:pPr>
            <w:r>
              <w:rPr>
                <w:sz w:val="28"/>
              </w:rPr>
              <w:t>2.529</w:t>
            </w:r>
          </w:p>
        </w:tc>
        <w:tc>
          <w:tcPr>
            <w:tcW w:w="1367" w:type="dxa"/>
          </w:tcPr>
          <w:p w:rsidR="00ED1A02" w:rsidRDefault="00ED1A02" w:rsidP="00C619ED">
            <w:pPr>
              <w:jc w:val="center"/>
              <w:rPr>
                <w:sz w:val="28"/>
              </w:rPr>
            </w:pPr>
            <w:r>
              <w:rPr>
                <w:sz w:val="28"/>
              </w:rPr>
              <w:t>-0.205</w:t>
            </w:r>
          </w:p>
        </w:tc>
        <w:tc>
          <w:tcPr>
            <w:tcW w:w="1368" w:type="dxa"/>
          </w:tcPr>
          <w:p w:rsidR="00ED1A02" w:rsidRDefault="00ED1A02" w:rsidP="00C619ED">
            <w:pPr>
              <w:jc w:val="center"/>
              <w:rPr>
                <w:sz w:val="28"/>
              </w:rPr>
            </w:pPr>
            <w:r>
              <w:rPr>
                <w:sz w:val="28"/>
              </w:rPr>
              <w:t>2.041</w:t>
            </w:r>
          </w:p>
        </w:tc>
        <w:tc>
          <w:tcPr>
            <w:tcW w:w="1368" w:type="dxa"/>
          </w:tcPr>
          <w:p w:rsidR="00ED1A02" w:rsidRDefault="00ED1A02" w:rsidP="00C619ED">
            <w:pPr>
              <w:jc w:val="center"/>
              <w:rPr>
                <w:sz w:val="28"/>
              </w:rPr>
            </w:pPr>
            <w:r>
              <w:rPr>
                <w:sz w:val="28"/>
              </w:rPr>
              <w:t>0.384</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22</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b/>
                <w:bCs/>
                <w:sz w:val="28"/>
              </w:rPr>
            </w:pPr>
            <w:r>
              <w:rPr>
                <w:b/>
                <w:bCs/>
                <w:sz w:val="28"/>
              </w:rPr>
              <w:t>7.467</w:t>
            </w:r>
          </w:p>
        </w:tc>
        <w:tc>
          <w:tcPr>
            <w:tcW w:w="1580" w:type="dxa"/>
          </w:tcPr>
          <w:p w:rsidR="00ED1A02" w:rsidRDefault="00ED1A02" w:rsidP="00C619ED">
            <w:pPr>
              <w:jc w:val="center"/>
              <w:rPr>
                <w:sz w:val="28"/>
              </w:rPr>
            </w:pPr>
            <w:r>
              <w:rPr>
                <w:sz w:val="28"/>
              </w:rPr>
              <w:t>2.135</w:t>
            </w:r>
          </w:p>
        </w:tc>
        <w:tc>
          <w:tcPr>
            <w:tcW w:w="1367" w:type="dxa"/>
          </w:tcPr>
          <w:p w:rsidR="00ED1A02" w:rsidRDefault="00ED1A02" w:rsidP="00C619ED">
            <w:pPr>
              <w:jc w:val="center"/>
              <w:rPr>
                <w:sz w:val="28"/>
              </w:rPr>
            </w:pPr>
            <w:r>
              <w:rPr>
                <w:sz w:val="28"/>
              </w:rPr>
              <w:t>-0.885</w:t>
            </w:r>
          </w:p>
        </w:tc>
        <w:tc>
          <w:tcPr>
            <w:tcW w:w="1368" w:type="dxa"/>
          </w:tcPr>
          <w:p w:rsidR="00ED1A02" w:rsidRDefault="00ED1A02" w:rsidP="00C619ED">
            <w:pPr>
              <w:jc w:val="center"/>
              <w:rPr>
                <w:sz w:val="28"/>
              </w:rPr>
            </w:pPr>
            <w:r>
              <w:rPr>
                <w:sz w:val="28"/>
              </w:rPr>
              <w:t>3.568</w:t>
            </w:r>
          </w:p>
        </w:tc>
        <w:tc>
          <w:tcPr>
            <w:tcW w:w="1368" w:type="dxa"/>
          </w:tcPr>
          <w:p w:rsidR="00ED1A02" w:rsidRDefault="00ED1A02" w:rsidP="00C619ED">
            <w:pPr>
              <w:jc w:val="center"/>
              <w:rPr>
                <w:sz w:val="28"/>
              </w:rPr>
            </w:pPr>
            <w:r>
              <w:rPr>
                <w:sz w:val="28"/>
              </w:rPr>
              <w:t>0.286</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23</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10.722</w:t>
            </w:r>
          </w:p>
        </w:tc>
        <w:tc>
          <w:tcPr>
            <w:tcW w:w="1580" w:type="dxa"/>
          </w:tcPr>
          <w:p w:rsidR="00ED1A02" w:rsidRDefault="00ED1A02" w:rsidP="00C619ED">
            <w:pPr>
              <w:jc w:val="center"/>
              <w:rPr>
                <w:sz w:val="28"/>
              </w:rPr>
            </w:pPr>
            <w:r>
              <w:rPr>
                <w:sz w:val="28"/>
              </w:rPr>
              <w:t>3.333</w:t>
            </w:r>
          </w:p>
        </w:tc>
        <w:tc>
          <w:tcPr>
            <w:tcW w:w="1367" w:type="dxa"/>
          </w:tcPr>
          <w:p w:rsidR="00ED1A02" w:rsidRDefault="00ED1A02" w:rsidP="00C619ED">
            <w:pPr>
              <w:jc w:val="center"/>
              <w:rPr>
                <w:sz w:val="28"/>
              </w:rPr>
            </w:pPr>
            <w:r>
              <w:rPr>
                <w:sz w:val="28"/>
              </w:rPr>
              <w:t>-0.277</w:t>
            </w:r>
          </w:p>
        </w:tc>
        <w:tc>
          <w:tcPr>
            <w:tcW w:w="1368" w:type="dxa"/>
          </w:tcPr>
          <w:p w:rsidR="00ED1A02" w:rsidRDefault="00ED1A02" w:rsidP="00C619ED">
            <w:pPr>
              <w:jc w:val="center"/>
              <w:rPr>
                <w:sz w:val="28"/>
              </w:rPr>
            </w:pPr>
            <w:r>
              <w:rPr>
                <w:sz w:val="28"/>
              </w:rPr>
              <w:t>2.448</w:t>
            </w:r>
          </w:p>
        </w:tc>
        <w:tc>
          <w:tcPr>
            <w:tcW w:w="1368" w:type="dxa"/>
          </w:tcPr>
          <w:p w:rsidR="00ED1A02" w:rsidRDefault="00ED1A02" w:rsidP="00C619ED">
            <w:pPr>
              <w:jc w:val="center"/>
              <w:rPr>
                <w:sz w:val="28"/>
              </w:rPr>
            </w:pPr>
            <w:r>
              <w:rPr>
                <w:sz w:val="28"/>
              </w:rPr>
              <w:t>0.311</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24</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b/>
                <w:bCs/>
                <w:sz w:val="28"/>
              </w:rPr>
            </w:pPr>
            <w:r>
              <w:rPr>
                <w:b/>
                <w:bCs/>
                <w:sz w:val="28"/>
              </w:rPr>
              <w:t>18.022</w:t>
            </w:r>
          </w:p>
        </w:tc>
        <w:tc>
          <w:tcPr>
            <w:tcW w:w="1580" w:type="dxa"/>
          </w:tcPr>
          <w:p w:rsidR="00ED1A02" w:rsidRDefault="00ED1A02" w:rsidP="00C619ED">
            <w:pPr>
              <w:jc w:val="center"/>
              <w:rPr>
                <w:sz w:val="28"/>
              </w:rPr>
            </w:pPr>
            <w:r>
              <w:rPr>
                <w:sz w:val="28"/>
              </w:rPr>
              <w:t>4.814</w:t>
            </w:r>
          </w:p>
        </w:tc>
        <w:tc>
          <w:tcPr>
            <w:tcW w:w="1367" w:type="dxa"/>
          </w:tcPr>
          <w:p w:rsidR="00ED1A02" w:rsidRDefault="00ED1A02" w:rsidP="00C619ED">
            <w:pPr>
              <w:jc w:val="center"/>
              <w:rPr>
                <w:sz w:val="28"/>
              </w:rPr>
            </w:pPr>
            <w:r>
              <w:rPr>
                <w:sz w:val="28"/>
              </w:rPr>
              <w:t>-0.170</w:t>
            </w:r>
          </w:p>
        </w:tc>
        <w:tc>
          <w:tcPr>
            <w:tcW w:w="1368" w:type="dxa"/>
          </w:tcPr>
          <w:p w:rsidR="00ED1A02" w:rsidRDefault="00ED1A02" w:rsidP="00C619ED">
            <w:pPr>
              <w:jc w:val="center"/>
              <w:rPr>
                <w:sz w:val="28"/>
              </w:rPr>
            </w:pPr>
            <w:r>
              <w:rPr>
                <w:sz w:val="28"/>
              </w:rPr>
              <w:t>2.374</w:t>
            </w:r>
          </w:p>
        </w:tc>
        <w:tc>
          <w:tcPr>
            <w:tcW w:w="1368" w:type="dxa"/>
          </w:tcPr>
          <w:p w:rsidR="00ED1A02" w:rsidRDefault="00ED1A02" w:rsidP="00C619ED">
            <w:pPr>
              <w:jc w:val="center"/>
              <w:rPr>
                <w:sz w:val="28"/>
              </w:rPr>
            </w:pPr>
            <w:r>
              <w:rPr>
                <w:sz w:val="28"/>
              </w:rPr>
              <w:t>0.267</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25</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62.056</w:t>
            </w:r>
          </w:p>
        </w:tc>
        <w:tc>
          <w:tcPr>
            <w:tcW w:w="1580" w:type="dxa"/>
          </w:tcPr>
          <w:p w:rsidR="00ED1A02" w:rsidRDefault="00ED1A02" w:rsidP="00C619ED">
            <w:pPr>
              <w:jc w:val="center"/>
              <w:rPr>
                <w:sz w:val="28"/>
              </w:rPr>
            </w:pPr>
            <w:r>
              <w:rPr>
                <w:sz w:val="28"/>
              </w:rPr>
              <w:t>12.690</w:t>
            </w:r>
          </w:p>
        </w:tc>
        <w:tc>
          <w:tcPr>
            <w:tcW w:w="1367" w:type="dxa"/>
          </w:tcPr>
          <w:p w:rsidR="00ED1A02" w:rsidRDefault="00ED1A02" w:rsidP="00C619ED">
            <w:pPr>
              <w:jc w:val="center"/>
              <w:rPr>
                <w:sz w:val="28"/>
              </w:rPr>
            </w:pPr>
            <w:r>
              <w:rPr>
                <w:sz w:val="28"/>
              </w:rPr>
              <w:t>0.119</w:t>
            </w:r>
          </w:p>
        </w:tc>
        <w:tc>
          <w:tcPr>
            <w:tcW w:w="1368" w:type="dxa"/>
          </w:tcPr>
          <w:p w:rsidR="00ED1A02" w:rsidRDefault="00ED1A02" w:rsidP="00C619ED">
            <w:pPr>
              <w:jc w:val="center"/>
              <w:rPr>
                <w:sz w:val="28"/>
              </w:rPr>
            </w:pPr>
            <w:r>
              <w:rPr>
                <w:sz w:val="28"/>
              </w:rPr>
              <w:t>4.616</w:t>
            </w:r>
          </w:p>
        </w:tc>
        <w:tc>
          <w:tcPr>
            <w:tcW w:w="1368" w:type="dxa"/>
          </w:tcPr>
          <w:p w:rsidR="00ED1A02" w:rsidRDefault="00ED1A02" w:rsidP="00C619ED">
            <w:pPr>
              <w:jc w:val="center"/>
              <w:rPr>
                <w:sz w:val="28"/>
              </w:rPr>
            </w:pPr>
            <w:r>
              <w:rPr>
                <w:sz w:val="28"/>
              </w:rPr>
              <w:t>0.204</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26</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49.011</w:t>
            </w:r>
          </w:p>
        </w:tc>
        <w:tc>
          <w:tcPr>
            <w:tcW w:w="1580" w:type="dxa"/>
          </w:tcPr>
          <w:p w:rsidR="00ED1A02" w:rsidRDefault="00ED1A02" w:rsidP="00C619ED">
            <w:pPr>
              <w:jc w:val="center"/>
              <w:rPr>
                <w:sz w:val="28"/>
              </w:rPr>
            </w:pPr>
            <w:r>
              <w:rPr>
                <w:sz w:val="28"/>
              </w:rPr>
              <w:t>8.654</w:t>
            </w:r>
          </w:p>
        </w:tc>
        <w:tc>
          <w:tcPr>
            <w:tcW w:w="1367" w:type="dxa"/>
          </w:tcPr>
          <w:p w:rsidR="00ED1A02" w:rsidRDefault="00ED1A02" w:rsidP="00C619ED">
            <w:pPr>
              <w:jc w:val="center"/>
              <w:rPr>
                <w:sz w:val="28"/>
              </w:rPr>
            </w:pPr>
            <w:r>
              <w:rPr>
                <w:sz w:val="28"/>
              </w:rPr>
              <w:t>0.347</w:t>
            </w:r>
          </w:p>
        </w:tc>
        <w:tc>
          <w:tcPr>
            <w:tcW w:w="1368" w:type="dxa"/>
          </w:tcPr>
          <w:p w:rsidR="00ED1A02" w:rsidRDefault="00ED1A02" w:rsidP="00C619ED">
            <w:pPr>
              <w:jc w:val="center"/>
              <w:rPr>
                <w:sz w:val="28"/>
              </w:rPr>
            </w:pPr>
            <w:r>
              <w:rPr>
                <w:sz w:val="28"/>
              </w:rPr>
              <w:t>2.345</w:t>
            </w:r>
          </w:p>
        </w:tc>
        <w:tc>
          <w:tcPr>
            <w:tcW w:w="1368" w:type="dxa"/>
          </w:tcPr>
          <w:p w:rsidR="00ED1A02" w:rsidRDefault="00ED1A02" w:rsidP="00C619ED">
            <w:pPr>
              <w:jc w:val="center"/>
              <w:rPr>
                <w:sz w:val="28"/>
              </w:rPr>
            </w:pPr>
            <w:r>
              <w:rPr>
                <w:sz w:val="28"/>
              </w:rPr>
              <w:t>0.177</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27</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42.611</w:t>
            </w:r>
          </w:p>
        </w:tc>
        <w:tc>
          <w:tcPr>
            <w:tcW w:w="1580" w:type="dxa"/>
          </w:tcPr>
          <w:p w:rsidR="00ED1A02" w:rsidRDefault="00ED1A02" w:rsidP="00C619ED">
            <w:pPr>
              <w:jc w:val="center"/>
              <w:rPr>
                <w:sz w:val="28"/>
              </w:rPr>
            </w:pPr>
            <w:r>
              <w:rPr>
                <w:sz w:val="28"/>
              </w:rPr>
              <w:t>7.981</w:t>
            </w:r>
          </w:p>
        </w:tc>
        <w:tc>
          <w:tcPr>
            <w:tcW w:w="1367" w:type="dxa"/>
          </w:tcPr>
          <w:p w:rsidR="00ED1A02" w:rsidRDefault="00ED1A02" w:rsidP="00C619ED">
            <w:pPr>
              <w:jc w:val="center"/>
              <w:rPr>
                <w:sz w:val="28"/>
              </w:rPr>
            </w:pPr>
            <w:r>
              <w:rPr>
                <w:sz w:val="28"/>
              </w:rPr>
              <w:t>1.440</w:t>
            </w:r>
          </w:p>
        </w:tc>
        <w:tc>
          <w:tcPr>
            <w:tcW w:w="1368" w:type="dxa"/>
          </w:tcPr>
          <w:p w:rsidR="00ED1A02" w:rsidRDefault="00ED1A02" w:rsidP="00C619ED">
            <w:pPr>
              <w:jc w:val="center"/>
              <w:rPr>
                <w:sz w:val="28"/>
              </w:rPr>
            </w:pPr>
            <w:r>
              <w:rPr>
                <w:sz w:val="28"/>
              </w:rPr>
              <w:t>6.105</w:t>
            </w:r>
          </w:p>
        </w:tc>
        <w:tc>
          <w:tcPr>
            <w:tcW w:w="1368" w:type="dxa"/>
          </w:tcPr>
          <w:p w:rsidR="00ED1A02" w:rsidRDefault="00ED1A02" w:rsidP="00C619ED">
            <w:pPr>
              <w:jc w:val="center"/>
              <w:rPr>
                <w:sz w:val="28"/>
              </w:rPr>
            </w:pPr>
            <w:r>
              <w:rPr>
                <w:sz w:val="28"/>
              </w:rPr>
              <w:t>0.187</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28</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52.778</w:t>
            </w:r>
          </w:p>
        </w:tc>
        <w:tc>
          <w:tcPr>
            <w:tcW w:w="1580" w:type="dxa"/>
          </w:tcPr>
          <w:p w:rsidR="00ED1A02" w:rsidRDefault="00ED1A02" w:rsidP="00C619ED">
            <w:pPr>
              <w:jc w:val="center"/>
              <w:rPr>
                <w:sz w:val="28"/>
              </w:rPr>
            </w:pPr>
            <w:r>
              <w:rPr>
                <w:sz w:val="28"/>
              </w:rPr>
              <w:t>9.781</w:t>
            </w:r>
          </w:p>
        </w:tc>
        <w:tc>
          <w:tcPr>
            <w:tcW w:w="1367" w:type="dxa"/>
          </w:tcPr>
          <w:p w:rsidR="00ED1A02" w:rsidRDefault="00ED1A02" w:rsidP="00C619ED">
            <w:pPr>
              <w:jc w:val="center"/>
              <w:rPr>
                <w:sz w:val="28"/>
              </w:rPr>
            </w:pPr>
            <w:r>
              <w:rPr>
                <w:sz w:val="28"/>
              </w:rPr>
              <w:t>-0.079</w:t>
            </w:r>
          </w:p>
        </w:tc>
        <w:tc>
          <w:tcPr>
            <w:tcW w:w="1368" w:type="dxa"/>
          </w:tcPr>
          <w:p w:rsidR="00ED1A02" w:rsidRDefault="00ED1A02" w:rsidP="00C619ED">
            <w:pPr>
              <w:jc w:val="center"/>
              <w:rPr>
                <w:sz w:val="28"/>
              </w:rPr>
            </w:pPr>
            <w:r>
              <w:rPr>
                <w:sz w:val="28"/>
              </w:rPr>
              <w:t>2.068</w:t>
            </w:r>
          </w:p>
        </w:tc>
        <w:tc>
          <w:tcPr>
            <w:tcW w:w="1368" w:type="dxa"/>
          </w:tcPr>
          <w:p w:rsidR="00ED1A02" w:rsidRDefault="00ED1A02" w:rsidP="00C619ED">
            <w:pPr>
              <w:jc w:val="center"/>
              <w:rPr>
                <w:sz w:val="28"/>
              </w:rPr>
            </w:pPr>
            <w:r>
              <w:rPr>
                <w:sz w:val="28"/>
              </w:rPr>
              <w:t>0.185</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29</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51.833</w:t>
            </w:r>
          </w:p>
        </w:tc>
        <w:tc>
          <w:tcPr>
            <w:tcW w:w="1580" w:type="dxa"/>
          </w:tcPr>
          <w:p w:rsidR="00ED1A02" w:rsidRDefault="00ED1A02" w:rsidP="00C619ED">
            <w:pPr>
              <w:jc w:val="center"/>
              <w:rPr>
                <w:sz w:val="28"/>
              </w:rPr>
            </w:pPr>
            <w:r>
              <w:rPr>
                <w:sz w:val="28"/>
              </w:rPr>
              <w:t>10.844</w:t>
            </w:r>
          </w:p>
        </w:tc>
        <w:tc>
          <w:tcPr>
            <w:tcW w:w="1367" w:type="dxa"/>
          </w:tcPr>
          <w:p w:rsidR="00ED1A02" w:rsidRDefault="00ED1A02" w:rsidP="00C619ED">
            <w:pPr>
              <w:jc w:val="center"/>
              <w:rPr>
                <w:sz w:val="28"/>
              </w:rPr>
            </w:pPr>
            <w:r>
              <w:rPr>
                <w:sz w:val="28"/>
              </w:rPr>
              <w:t>0.205</w:t>
            </w:r>
          </w:p>
        </w:tc>
        <w:tc>
          <w:tcPr>
            <w:tcW w:w="1368" w:type="dxa"/>
          </w:tcPr>
          <w:p w:rsidR="00ED1A02" w:rsidRDefault="00ED1A02" w:rsidP="00C619ED">
            <w:pPr>
              <w:jc w:val="center"/>
              <w:rPr>
                <w:sz w:val="28"/>
              </w:rPr>
            </w:pPr>
            <w:r>
              <w:rPr>
                <w:sz w:val="28"/>
              </w:rPr>
              <w:t>2.273</w:t>
            </w:r>
          </w:p>
        </w:tc>
        <w:tc>
          <w:tcPr>
            <w:tcW w:w="1368" w:type="dxa"/>
          </w:tcPr>
          <w:p w:rsidR="00ED1A02" w:rsidRDefault="00ED1A02" w:rsidP="00C619ED">
            <w:pPr>
              <w:jc w:val="center"/>
              <w:rPr>
                <w:sz w:val="28"/>
              </w:rPr>
            </w:pPr>
            <w:r>
              <w:rPr>
                <w:sz w:val="28"/>
              </w:rPr>
              <w:t>0.209</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30</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53.500</w:t>
            </w:r>
          </w:p>
        </w:tc>
        <w:tc>
          <w:tcPr>
            <w:tcW w:w="1580" w:type="dxa"/>
          </w:tcPr>
          <w:p w:rsidR="00ED1A02" w:rsidRDefault="00ED1A02" w:rsidP="00C619ED">
            <w:pPr>
              <w:jc w:val="center"/>
              <w:rPr>
                <w:sz w:val="28"/>
              </w:rPr>
            </w:pPr>
            <w:r>
              <w:rPr>
                <w:sz w:val="28"/>
              </w:rPr>
              <w:t>11.393</w:t>
            </w:r>
          </w:p>
        </w:tc>
        <w:tc>
          <w:tcPr>
            <w:tcW w:w="1367" w:type="dxa"/>
          </w:tcPr>
          <w:p w:rsidR="00ED1A02" w:rsidRDefault="00ED1A02" w:rsidP="00C619ED">
            <w:pPr>
              <w:jc w:val="center"/>
              <w:rPr>
                <w:sz w:val="28"/>
              </w:rPr>
            </w:pPr>
            <w:r>
              <w:rPr>
                <w:sz w:val="28"/>
              </w:rPr>
              <w:t>0.052</w:t>
            </w:r>
          </w:p>
        </w:tc>
        <w:tc>
          <w:tcPr>
            <w:tcW w:w="1368" w:type="dxa"/>
          </w:tcPr>
          <w:p w:rsidR="00ED1A02" w:rsidRDefault="00ED1A02" w:rsidP="00C619ED">
            <w:pPr>
              <w:jc w:val="center"/>
              <w:rPr>
                <w:sz w:val="28"/>
              </w:rPr>
            </w:pPr>
            <w:r>
              <w:rPr>
                <w:sz w:val="28"/>
              </w:rPr>
              <w:t>2.017</w:t>
            </w:r>
          </w:p>
        </w:tc>
        <w:tc>
          <w:tcPr>
            <w:tcW w:w="1368" w:type="dxa"/>
          </w:tcPr>
          <w:p w:rsidR="00ED1A02" w:rsidRDefault="00ED1A02" w:rsidP="00C619ED">
            <w:pPr>
              <w:jc w:val="center"/>
              <w:rPr>
                <w:sz w:val="28"/>
              </w:rPr>
            </w:pPr>
            <w:r>
              <w:rPr>
                <w:sz w:val="28"/>
              </w:rPr>
              <w:t>0.213</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lastRenderedPageBreak/>
              <w:t>31</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47.811</w:t>
            </w:r>
          </w:p>
        </w:tc>
        <w:tc>
          <w:tcPr>
            <w:tcW w:w="1580" w:type="dxa"/>
          </w:tcPr>
          <w:p w:rsidR="00ED1A02" w:rsidRDefault="00ED1A02" w:rsidP="00C619ED">
            <w:pPr>
              <w:jc w:val="center"/>
              <w:rPr>
                <w:sz w:val="28"/>
              </w:rPr>
            </w:pPr>
            <w:r>
              <w:rPr>
                <w:sz w:val="28"/>
              </w:rPr>
              <w:t>8.354</w:t>
            </w:r>
          </w:p>
        </w:tc>
        <w:tc>
          <w:tcPr>
            <w:tcW w:w="1367" w:type="dxa"/>
          </w:tcPr>
          <w:p w:rsidR="00ED1A02" w:rsidRDefault="00ED1A02" w:rsidP="00C619ED">
            <w:pPr>
              <w:jc w:val="center"/>
              <w:rPr>
                <w:sz w:val="28"/>
              </w:rPr>
            </w:pPr>
            <w:r>
              <w:rPr>
                <w:sz w:val="28"/>
              </w:rPr>
              <w:t>0.310</w:t>
            </w:r>
          </w:p>
        </w:tc>
        <w:tc>
          <w:tcPr>
            <w:tcW w:w="1368" w:type="dxa"/>
          </w:tcPr>
          <w:p w:rsidR="00ED1A02" w:rsidRDefault="00ED1A02" w:rsidP="00C619ED">
            <w:pPr>
              <w:jc w:val="center"/>
              <w:rPr>
                <w:sz w:val="28"/>
              </w:rPr>
            </w:pPr>
            <w:r>
              <w:rPr>
                <w:sz w:val="28"/>
              </w:rPr>
              <w:t>2.499</w:t>
            </w:r>
          </w:p>
        </w:tc>
        <w:tc>
          <w:tcPr>
            <w:tcW w:w="1368" w:type="dxa"/>
          </w:tcPr>
          <w:p w:rsidR="00ED1A02" w:rsidRDefault="00ED1A02" w:rsidP="00C619ED">
            <w:pPr>
              <w:jc w:val="center"/>
              <w:rPr>
                <w:sz w:val="28"/>
              </w:rPr>
            </w:pPr>
            <w:r>
              <w:rPr>
                <w:sz w:val="28"/>
              </w:rPr>
              <w:t>0.175</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32</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0.000</w:t>
            </w:r>
          </w:p>
        </w:tc>
        <w:tc>
          <w:tcPr>
            <w:tcW w:w="1580" w:type="dxa"/>
          </w:tcPr>
          <w:p w:rsidR="00ED1A02" w:rsidRDefault="00ED1A02" w:rsidP="00C619ED">
            <w:pPr>
              <w:jc w:val="center"/>
              <w:rPr>
                <w:sz w:val="28"/>
              </w:rPr>
            </w:pPr>
            <w:r>
              <w:rPr>
                <w:sz w:val="28"/>
              </w:rPr>
              <w:t>0.000</w:t>
            </w:r>
          </w:p>
        </w:tc>
        <w:tc>
          <w:tcPr>
            <w:tcW w:w="1367" w:type="dxa"/>
          </w:tcPr>
          <w:p w:rsidR="00ED1A02" w:rsidRDefault="00ED1A02" w:rsidP="00C619ED">
            <w:pPr>
              <w:jc w:val="center"/>
              <w:rPr>
                <w:sz w:val="28"/>
              </w:rPr>
            </w:pPr>
            <w:r>
              <w:rPr>
                <w:sz w:val="28"/>
              </w:rPr>
              <w:t>0.000</w:t>
            </w:r>
          </w:p>
        </w:tc>
        <w:tc>
          <w:tcPr>
            <w:tcW w:w="1368" w:type="dxa"/>
          </w:tcPr>
          <w:p w:rsidR="00ED1A02" w:rsidRDefault="00ED1A02" w:rsidP="00C619ED">
            <w:pPr>
              <w:jc w:val="center"/>
              <w:rPr>
                <w:sz w:val="28"/>
              </w:rPr>
            </w:pPr>
            <w:r>
              <w:rPr>
                <w:sz w:val="28"/>
              </w:rPr>
              <w:t>0.000</w:t>
            </w:r>
          </w:p>
        </w:tc>
        <w:tc>
          <w:tcPr>
            <w:tcW w:w="1368" w:type="dxa"/>
          </w:tcPr>
          <w:p w:rsidR="00ED1A02" w:rsidRDefault="00ED1A02" w:rsidP="00C619ED">
            <w:pPr>
              <w:jc w:val="center"/>
              <w:rPr>
                <w:sz w:val="28"/>
              </w:rPr>
            </w:pPr>
            <w:r>
              <w:rPr>
                <w:sz w:val="28"/>
              </w:rPr>
              <w:t>0.000</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33</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b/>
                <w:bCs/>
                <w:sz w:val="28"/>
              </w:rPr>
            </w:pPr>
            <w:r>
              <w:rPr>
                <w:b/>
                <w:bCs/>
                <w:sz w:val="28"/>
              </w:rPr>
              <w:t>9.911</w:t>
            </w:r>
          </w:p>
        </w:tc>
        <w:tc>
          <w:tcPr>
            <w:tcW w:w="1580" w:type="dxa"/>
          </w:tcPr>
          <w:p w:rsidR="00ED1A02" w:rsidRDefault="00ED1A02" w:rsidP="00C619ED">
            <w:pPr>
              <w:jc w:val="center"/>
              <w:rPr>
                <w:sz w:val="28"/>
              </w:rPr>
            </w:pPr>
            <w:r>
              <w:rPr>
                <w:sz w:val="28"/>
              </w:rPr>
              <w:t>3.764</w:t>
            </w:r>
          </w:p>
        </w:tc>
        <w:tc>
          <w:tcPr>
            <w:tcW w:w="1367" w:type="dxa"/>
          </w:tcPr>
          <w:p w:rsidR="00ED1A02" w:rsidRDefault="00ED1A02" w:rsidP="00C619ED">
            <w:pPr>
              <w:jc w:val="center"/>
              <w:rPr>
                <w:sz w:val="28"/>
              </w:rPr>
            </w:pPr>
            <w:r>
              <w:rPr>
                <w:sz w:val="28"/>
              </w:rPr>
              <w:t>-0.514</w:t>
            </w:r>
          </w:p>
        </w:tc>
        <w:tc>
          <w:tcPr>
            <w:tcW w:w="1368" w:type="dxa"/>
          </w:tcPr>
          <w:p w:rsidR="00ED1A02" w:rsidRDefault="00ED1A02" w:rsidP="00C619ED">
            <w:pPr>
              <w:jc w:val="center"/>
              <w:rPr>
                <w:sz w:val="28"/>
              </w:rPr>
            </w:pPr>
            <w:r>
              <w:rPr>
                <w:sz w:val="28"/>
              </w:rPr>
              <w:t>2.431</w:t>
            </w:r>
          </w:p>
        </w:tc>
        <w:tc>
          <w:tcPr>
            <w:tcW w:w="1368" w:type="dxa"/>
          </w:tcPr>
          <w:p w:rsidR="00ED1A02" w:rsidRDefault="00ED1A02" w:rsidP="00C619ED">
            <w:pPr>
              <w:jc w:val="center"/>
              <w:rPr>
                <w:sz w:val="28"/>
              </w:rPr>
            </w:pPr>
            <w:r>
              <w:rPr>
                <w:sz w:val="28"/>
              </w:rPr>
              <w:t>0.380</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34</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8.389</w:t>
            </w:r>
          </w:p>
        </w:tc>
        <w:tc>
          <w:tcPr>
            <w:tcW w:w="1580" w:type="dxa"/>
          </w:tcPr>
          <w:p w:rsidR="00ED1A02" w:rsidRDefault="00ED1A02" w:rsidP="00C619ED">
            <w:pPr>
              <w:jc w:val="center"/>
              <w:rPr>
                <w:sz w:val="28"/>
              </w:rPr>
            </w:pPr>
            <w:r>
              <w:rPr>
                <w:sz w:val="28"/>
              </w:rPr>
              <w:t>3.006</w:t>
            </w:r>
          </w:p>
        </w:tc>
        <w:tc>
          <w:tcPr>
            <w:tcW w:w="1367" w:type="dxa"/>
          </w:tcPr>
          <w:p w:rsidR="00ED1A02" w:rsidRDefault="00ED1A02" w:rsidP="00C619ED">
            <w:pPr>
              <w:jc w:val="center"/>
              <w:rPr>
                <w:sz w:val="28"/>
              </w:rPr>
            </w:pPr>
            <w:r>
              <w:rPr>
                <w:sz w:val="28"/>
              </w:rPr>
              <w:t>0.355</w:t>
            </w:r>
          </w:p>
        </w:tc>
        <w:tc>
          <w:tcPr>
            <w:tcW w:w="1368" w:type="dxa"/>
          </w:tcPr>
          <w:p w:rsidR="00ED1A02" w:rsidRDefault="00ED1A02" w:rsidP="00C619ED">
            <w:pPr>
              <w:jc w:val="center"/>
              <w:rPr>
                <w:sz w:val="28"/>
              </w:rPr>
            </w:pPr>
            <w:r>
              <w:rPr>
                <w:sz w:val="28"/>
              </w:rPr>
              <w:t>2.779</w:t>
            </w:r>
          </w:p>
        </w:tc>
        <w:tc>
          <w:tcPr>
            <w:tcW w:w="1368" w:type="dxa"/>
          </w:tcPr>
          <w:p w:rsidR="00ED1A02" w:rsidRDefault="00ED1A02" w:rsidP="00C619ED">
            <w:pPr>
              <w:jc w:val="center"/>
              <w:rPr>
                <w:sz w:val="28"/>
              </w:rPr>
            </w:pPr>
            <w:r>
              <w:rPr>
                <w:sz w:val="28"/>
              </w:rPr>
              <w:t>0.358</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35</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9.711</w:t>
            </w:r>
          </w:p>
        </w:tc>
        <w:tc>
          <w:tcPr>
            <w:tcW w:w="1580" w:type="dxa"/>
          </w:tcPr>
          <w:p w:rsidR="00ED1A02" w:rsidRDefault="00ED1A02" w:rsidP="00C619ED">
            <w:pPr>
              <w:jc w:val="center"/>
              <w:rPr>
                <w:sz w:val="28"/>
              </w:rPr>
            </w:pPr>
            <w:r>
              <w:rPr>
                <w:sz w:val="28"/>
              </w:rPr>
              <w:t>3.384</w:t>
            </w:r>
          </w:p>
        </w:tc>
        <w:tc>
          <w:tcPr>
            <w:tcW w:w="1367" w:type="dxa"/>
          </w:tcPr>
          <w:p w:rsidR="00ED1A02" w:rsidRDefault="00ED1A02" w:rsidP="00C619ED">
            <w:pPr>
              <w:jc w:val="center"/>
              <w:rPr>
                <w:sz w:val="28"/>
              </w:rPr>
            </w:pPr>
            <w:r>
              <w:rPr>
                <w:sz w:val="28"/>
              </w:rPr>
              <w:t>-0.148</w:t>
            </w:r>
          </w:p>
        </w:tc>
        <w:tc>
          <w:tcPr>
            <w:tcW w:w="1368" w:type="dxa"/>
          </w:tcPr>
          <w:p w:rsidR="00ED1A02" w:rsidRDefault="00ED1A02" w:rsidP="00C619ED">
            <w:pPr>
              <w:jc w:val="center"/>
              <w:rPr>
                <w:sz w:val="28"/>
              </w:rPr>
            </w:pPr>
            <w:r>
              <w:rPr>
                <w:sz w:val="28"/>
              </w:rPr>
              <w:t>2.405</w:t>
            </w:r>
          </w:p>
        </w:tc>
        <w:tc>
          <w:tcPr>
            <w:tcW w:w="1368" w:type="dxa"/>
          </w:tcPr>
          <w:p w:rsidR="00ED1A02" w:rsidRDefault="00ED1A02" w:rsidP="00C619ED">
            <w:pPr>
              <w:jc w:val="center"/>
              <w:rPr>
                <w:sz w:val="28"/>
              </w:rPr>
            </w:pPr>
            <w:r>
              <w:rPr>
                <w:sz w:val="28"/>
              </w:rPr>
              <w:t>0.348</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36</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9.700</w:t>
            </w:r>
          </w:p>
        </w:tc>
        <w:tc>
          <w:tcPr>
            <w:tcW w:w="1580" w:type="dxa"/>
          </w:tcPr>
          <w:p w:rsidR="00ED1A02" w:rsidRDefault="00ED1A02" w:rsidP="00C619ED">
            <w:pPr>
              <w:jc w:val="center"/>
              <w:rPr>
                <w:sz w:val="28"/>
              </w:rPr>
            </w:pPr>
            <w:r>
              <w:rPr>
                <w:sz w:val="28"/>
              </w:rPr>
              <w:t>3.237</w:t>
            </w:r>
          </w:p>
        </w:tc>
        <w:tc>
          <w:tcPr>
            <w:tcW w:w="1367" w:type="dxa"/>
          </w:tcPr>
          <w:p w:rsidR="00ED1A02" w:rsidRDefault="00ED1A02" w:rsidP="00C619ED">
            <w:pPr>
              <w:jc w:val="center"/>
              <w:rPr>
                <w:sz w:val="28"/>
              </w:rPr>
            </w:pPr>
            <w:r>
              <w:rPr>
                <w:sz w:val="28"/>
              </w:rPr>
              <w:t>-0.318</w:t>
            </w:r>
          </w:p>
        </w:tc>
        <w:tc>
          <w:tcPr>
            <w:tcW w:w="1368" w:type="dxa"/>
          </w:tcPr>
          <w:p w:rsidR="00ED1A02" w:rsidRDefault="00ED1A02" w:rsidP="00C619ED">
            <w:pPr>
              <w:jc w:val="center"/>
              <w:rPr>
                <w:sz w:val="28"/>
              </w:rPr>
            </w:pPr>
            <w:r>
              <w:rPr>
                <w:sz w:val="28"/>
              </w:rPr>
              <w:t>2.688</w:t>
            </w:r>
          </w:p>
        </w:tc>
        <w:tc>
          <w:tcPr>
            <w:tcW w:w="1368" w:type="dxa"/>
          </w:tcPr>
          <w:p w:rsidR="00ED1A02" w:rsidRDefault="00ED1A02" w:rsidP="00C619ED">
            <w:pPr>
              <w:jc w:val="center"/>
              <w:rPr>
                <w:sz w:val="28"/>
              </w:rPr>
            </w:pPr>
            <w:r>
              <w:rPr>
                <w:sz w:val="28"/>
              </w:rPr>
              <w:t>0.334</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37</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8.333</w:t>
            </w:r>
          </w:p>
        </w:tc>
        <w:tc>
          <w:tcPr>
            <w:tcW w:w="1580" w:type="dxa"/>
          </w:tcPr>
          <w:p w:rsidR="00ED1A02" w:rsidRDefault="00ED1A02" w:rsidP="00C619ED">
            <w:pPr>
              <w:jc w:val="center"/>
              <w:rPr>
                <w:sz w:val="28"/>
              </w:rPr>
            </w:pPr>
            <w:r>
              <w:rPr>
                <w:sz w:val="28"/>
              </w:rPr>
              <w:t>3.406</w:t>
            </w:r>
          </w:p>
        </w:tc>
        <w:tc>
          <w:tcPr>
            <w:tcW w:w="1367" w:type="dxa"/>
          </w:tcPr>
          <w:p w:rsidR="00ED1A02" w:rsidRDefault="00ED1A02" w:rsidP="00C619ED">
            <w:pPr>
              <w:jc w:val="center"/>
              <w:rPr>
                <w:sz w:val="28"/>
              </w:rPr>
            </w:pPr>
            <w:r>
              <w:rPr>
                <w:sz w:val="28"/>
              </w:rPr>
              <w:t>-0.126</w:t>
            </w:r>
          </w:p>
        </w:tc>
        <w:tc>
          <w:tcPr>
            <w:tcW w:w="1368" w:type="dxa"/>
          </w:tcPr>
          <w:p w:rsidR="00ED1A02" w:rsidRDefault="00ED1A02" w:rsidP="00C619ED">
            <w:pPr>
              <w:jc w:val="center"/>
              <w:rPr>
                <w:sz w:val="28"/>
              </w:rPr>
            </w:pPr>
            <w:r>
              <w:rPr>
                <w:sz w:val="28"/>
              </w:rPr>
              <w:t>2.105</w:t>
            </w:r>
          </w:p>
        </w:tc>
        <w:tc>
          <w:tcPr>
            <w:tcW w:w="1368" w:type="dxa"/>
          </w:tcPr>
          <w:p w:rsidR="00ED1A02" w:rsidRDefault="00ED1A02" w:rsidP="00C619ED">
            <w:pPr>
              <w:jc w:val="center"/>
              <w:rPr>
                <w:sz w:val="28"/>
              </w:rPr>
            </w:pPr>
            <w:r>
              <w:rPr>
                <w:sz w:val="28"/>
              </w:rPr>
              <w:t>0.409</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38</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8.700</w:t>
            </w:r>
          </w:p>
        </w:tc>
        <w:tc>
          <w:tcPr>
            <w:tcW w:w="1580" w:type="dxa"/>
          </w:tcPr>
          <w:p w:rsidR="00ED1A02" w:rsidRDefault="00ED1A02" w:rsidP="00C619ED">
            <w:pPr>
              <w:jc w:val="center"/>
              <w:rPr>
                <w:sz w:val="28"/>
              </w:rPr>
            </w:pPr>
            <w:r>
              <w:rPr>
                <w:sz w:val="28"/>
              </w:rPr>
              <w:t>3.701</w:t>
            </w:r>
          </w:p>
        </w:tc>
        <w:tc>
          <w:tcPr>
            <w:tcW w:w="1367" w:type="dxa"/>
          </w:tcPr>
          <w:p w:rsidR="00ED1A02" w:rsidRDefault="00ED1A02" w:rsidP="00C619ED">
            <w:pPr>
              <w:jc w:val="center"/>
              <w:rPr>
                <w:sz w:val="28"/>
              </w:rPr>
            </w:pPr>
            <w:r>
              <w:rPr>
                <w:sz w:val="28"/>
              </w:rPr>
              <w:t>-0.304</w:t>
            </w:r>
          </w:p>
        </w:tc>
        <w:tc>
          <w:tcPr>
            <w:tcW w:w="1368" w:type="dxa"/>
          </w:tcPr>
          <w:p w:rsidR="00ED1A02" w:rsidRDefault="00ED1A02" w:rsidP="00C619ED">
            <w:pPr>
              <w:jc w:val="center"/>
              <w:rPr>
                <w:sz w:val="28"/>
              </w:rPr>
            </w:pPr>
            <w:r>
              <w:rPr>
                <w:sz w:val="28"/>
              </w:rPr>
              <w:t>2.260</w:t>
            </w:r>
          </w:p>
        </w:tc>
        <w:tc>
          <w:tcPr>
            <w:tcW w:w="1368" w:type="dxa"/>
          </w:tcPr>
          <w:p w:rsidR="00ED1A02" w:rsidRDefault="00ED1A02" w:rsidP="00C619ED">
            <w:pPr>
              <w:jc w:val="center"/>
              <w:rPr>
                <w:sz w:val="28"/>
              </w:rPr>
            </w:pPr>
            <w:r>
              <w:rPr>
                <w:sz w:val="28"/>
              </w:rPr>
              <w:t>0.425</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39</w:t>
            </w:r>
          </w:p>
        </w:tc>
        <w:tc>
          <w:tcPr>
            <w:tcW w:w="1080" w:type="dxa"/>
          </w:tcPr>
          <w:p w:rsidR="00ED1A02" w:rsidRDefault="00ED1A02" w:rsidP="00C619ED">
            <w:pPr>
              <w:jc w:val="center"/>
              <w:rPr>
                <w:sz w:val="28"/>
              </w:rPr>
            </w:pPr>
            <w:r>
              <w:rPr>
                <w:sz w:val="28"/>
              </w:rPr>
              <w:t>90</w:t>
            </w:r>
          </w:p>
        </w:tc>
        <w:tc>
          <w:tcPr>
            <w:tcW w:w="2160" w:type="dxa"/>
          </w:tcPr>
          <w:p w:rsidR="00ED1A02" w:rsidRDefault="00ED1A02" w:rsidP="00C619ED">
            <w:pPr>
              <w:jc w:val="center"/>
              <w:rPr>
                <w:sz w:val="28"/>
              </w:rPr>
            </w:pPr>
            <w:r>
              <w:rPr>
                <w:sz w:val="28"/>
              </w:rPr>
              <w:t>54.733</w:t>
            </w:r>
          </w:p>
        </w:tc>
        <w:tc>
          <w:tcPr>
            <w:tcW w:w="1580" w:type="dxa"/>
          </w:tcPr>
          <w:p w:rsidR="00ED1A02" w:rsidRDefault="00ED1A02" w:rsidP="00C619ED">
            <w:pPr>
              <w:jc w:val="center"/>
              <w:rPr>
                <w:sz w:val="28"/>
              </w:rPr>
            </w:pPr>
            <w:r>
              <w:rPr>
                <w:sz w:val="28"/>
              </w:rPr>
              <w:t>12.688</w:t>
            </w:r>
          </w:p>
        </w:tc>
        <w:tc>
          <w:tcPr>
            <w:tcW w:w="1367" w:type="dxa"/>
          </w:tcPr>
          <w:p w:rsidR="00ED1A02" w:rsidRDefault="00ED1A02" w:rsidP="00C619ED">
            <w:pPr>
              <w:jc w:val="center"/>
              <w:rPr>
                <w:sz w:val="28"/>
              </w:rPr>
            </w:pPr>
            <w:r>
              <w:rPr>
                <w:sz w:val="28"/>
              </w:rPr>
              <w:t>-0.544</w:t>
            </w:r>
          </w:p>
        </w:tc>
        <w:tc>
          <w:tcPr>
            <w:tcW w:w="1368" w:type="dxa"/>
          </w:tcPr>
          <w:p w:rsidR="00ED1A02" w:rsidRDefault="00ED1A02" w:rsidP="00C619ED">
            <w:pPr>
              <w:jc w:val="center"/>
              <w:rPr>
                <w:sz w:val="28"/>
              </w:rPr>
            </w:pPr>
            <w:r>
              <w:rPr>
                <w:sz w:val="28"/>
              </w:rPr>
              <w:t>3.382</w:t>
            </w:r>
          </w:p>
        </w:tc>
        <w:tc>
          <w:tcPr>
            <w:tcW w:w="1368" w:type="dxa"/>
          </w:tcPr>
          <w:p w:rsidR="00ED1A02" w:rsidRDefault="00ED1A02" w:rsidP="00C619ED">
            <w:pPr>
              <w:jc w:val="center"/>
              <w:rPr>
                <w:sz w:val="28"/>
              </w:rPr>
            </w:pPr>
            <w:r>
              <w:rPr>
                <w:sz w:val="28"/>
              </w:rPr>
              <w:t>0.232</w:t>
            </w:r>
          </w:p>
        </w:tc>
      </w:tr>
    </w:tbl>
    <w:p w:rsidR="00ED1A02" w:rsidRDefault="00ED1A02" w:rsidP="00ED1A02">
      <w:pPr>
        <w:jc w:val="center"/>
        <w:rPr>
          <w:sz w:val="28"/>
        </w:rPr>
      </w:pPr>
    </w:p>
    <w:p w:rsidR="00ED1A02" w:rsidRDefault="00ED1A02" w:rsidP="00ED1A02">
      <w:pPr>
        <w:rPr>
          <w:sz w:val="28"/>
        </w:rPr>
      </w:pPr>
    </w:p>
    <w:p w:rsidR="00ED1A02" w:rsidRPr="003C2EE2" w:rsidRDefault="00ED1A02" w:rsidP="00ED1A02">
      <w:pPr>
        <w:pStyle w:val="a4"/>
        <w:spacing w:line="360" w:lineRule="auto"/>
        <w:rPr>
          <w:b/>
          <w:i/>
          <w:sz w:val="28"/>
        </w:rPr>
      </w:pPr>
      <w:r w:rsidRPr="003C2EE2">
        <w:rPr>
          <w:b/>
          <w:i/>
          <w:sz w:val="28"/>
        </w:rPr>
        <w:t>Примечание.</w:t>
      </w:r>
    </w:p>
    <w:p w:rsidR="00ED1A02" w:rsidRPr="003C2EE2" w:rsidRDefault="00ED1A02" w:rsidP="00ED1A02">
      <w:pPr>
        <w:pStyle w:val="a4"/>
        <w:spacing w:line="360" w:lineRule="auto"/>
        <w:rPr>
          <w:b/>
        </w:rPr>
      </w:pPr>
      <w:r w:rsidRPr="003C2EE2">
        <w:rPr>
          <w:b/>
        </w:rPr>
        <w:t xml:space="preserve">Переменные столбца 3 (выборочное среднее) Таблицы </w:t>
      </w:r>
      <w:r>
        <w:rPr>
          <w:b/>
        </w:rPr>
        <w:t>9</w:t>
      </w:r>
      <w:r w:rsidRPr="003C2EE2">
        <w:rPr>
          <w:b/>
        </w:rPr>
        <w:t xml:space="preserve"> означают следующие показатели:</w:t>
      </w:r>
    </w:p>
    <w:p w:rsidR="00ED1A02" w:rsidRDefault="00ED1A02" w:rsidP="00CA2ED5">
      <w:pPr>
        <w:numPr>
          <w:ilvl w:val="0"/>
          <w:numId w:val="84"/>
        </w:numPr>
        <w:spacing w:line="360" w:lineRule="auto"/>
        <w:rPr>
          <w:sz w:val="28"/>
        </w:rPr>
      </w:pPr>
      <w:r>
        <w:rPr>
          <w:sz w:val="28"/>
        </w:rPr>
        <w:t>возраст</w:t>
      </w:r>
    </w:p>
    <w:p w:rsidR="00ED1A02" w:rsidRDefault="00ED1A02" w:rsidP="00CA2ED5">
      <w:pPr>
        <w:numPr>
          <w:ilvl w:val="0"/>
          <w:numId w:val="84"/>
        </w:numPr>
        <w:spacing w:line="360" w:lineRule="auto"/>
        <w:rPr>
          <w:sz w:val="28"/>
        </w:rPr>
      </w:pPr>
      <w:r>
        <w:rPr>
          <w:sz w:val="28"/>
        </w:rPr>
        <w:t>пол</w:t>
      </w:r>
    </w:p>
    <w:p w:rsidR="00ED1A02" w:rsidRDefault="00ED1A02" w:rsidP="00CA2ED5">
      <w:pPr>
        <w:numPr>
          <w:ilvl w:val="0"/>
          <w:numId w:val="84"/>
        </w:numPr>
        <w:spacing w:line="360" w:lineRule="auto"/>
        <w:rPr>
          <w:sz w:val="28"/>
        </w:rPr>
      </w:pPr>
      <w:r>
        <w:rPr>
          <w:sz w:val="28"/>
        </w:rPr>
        <w:t>экстраверсия (тест Г. Айзенка)</w:t>
      </w:r>
    </w:p>
    <w:p w:rsidR="00ED1A02" w:rsidRDefault="00ED1A02" w:rsidP="00CA2ED5">
      <w:pPr>
        <w:numPr>
          <w:ilvl w:val="0"/>
          <w:numId w:val="84"/>
        </w:numPr>
        <w:spacing w:line="360" w:lineRule="auto"/>
        <w:rPr>
          <w:sz w:val="28"/>
        </w:rPr>
      </w:pPr>
      <w:r>
        <w:rPr>
          <w:sz w:val="28"/>
        </w:rPr>
        <w:t>нейротизм (тест Г. Айзенка)</w:t>
      </w:r>
    </w:p>
    <w:p w:rsidR="00ED1A02" w:rsidRDefault="00ED1A02" w:rsidP="00CA2ED5">
      <w:pPr>
        <w:numPr>
          <w:ilvl w:val="0"/>
          <w:numId w:val="84"/>
        </w:numPr>
        <w:spacing w:line="360" w:lineRule="auto"/>
        <w:rPr>
          <w:sz w:val="28"/>
        </w:rPr>
      </w:pPr>
      <w:r>
        <w:rPr>
          <w:sz w:val="28"/>
        </w:rPr>
        <w:t>гипертимический тип (опросник К. Леонгарда)</w:t>
      </w:r>
    </w:p>
    <w:p w:rsidR="00ED1A02" w:rsidRDefault="00ED1A02" w:rsidP="00CA2ED5">
      <w:pPr>
        <w:numPr>
          <w:ilvl w:val="0"/>
          <w:numId w:val="84"/>
        </w:numPr>
        <w:spacing w:line="360" w:lineRule="auto"/>
        <w:rPr>
          <w:sz w:val="28"/>
        </w:rPr>
      </w:pPr>
      <w:r>
        <w:rPr>
          <w:sz w:val="28"/>
        </w:rPr>
        <w:t>возбудимый тип (опросник К. Леонгарда)</w:t>
      </w:r>
    </w:p>
    <w:p w:rsidR="00ED1A02" w:rsidRDefault="00ED1A02" w:rsidP="00CA2ED5">
      <w:pPr>
        <w:numPr>
          <w:ilvl w:val="0"/>
          <w:numId w:val="84"/>
        </w:numPr>
        <w:spacing w:line="360" w:lineRule="auto"/>
        <w:rPr>
          <w:sz w:val="28"/>
        </w:rPr>
      </w:pPr>
      <w:r>
        <w:rPr>
          <w:sz w:val="28"/>
        </w:rPr>
        <w:t>эмотивный тип (опросник К. Леонгарда)</w:t>
      </w:r>
    </w:p>
    <w:p w:rsidR="00ED1A02" w:rsidRDefault="00ED1A02" w:rsidP="00CA2ED5">
      <w:pPr>
        <w:numPr>
          <w:ilvl w:val="0"/>
          <w:numId w:val="84"/>
        </w:numPr>
        <w:spacing w:line="360" w:lineRule="auto"/>
        <w:rPr>
          <w:sz w:val="28"/>
        </w:rPr>
      </w:pPr>
      <w:r>
        <w:rPr>
          <w:sz w:val="28"/>
        </w:rPr>
        <w:t>педантичный тип (опросник К. Леонгарда)</w:t>
      </w:r>
    </w:p>
    <w:p w:rsidR="00ED1A02" w:rsidRDefault="00ED1A02" w:rsidP="00CA2ED5">
      <w:pPr>
        <w:numPr>
          <w:ilvl w:val="0"/>
          <w:numId w:val="84"/>
        </w:numPr>
        <w:spacing w:line="360" w:lineRule="auto"/>
        <w:rPr>
          <w:sz w:val="28"/>
        </w:rPr>
      </w:pPr>
      <w:r>
        <w:rPr>
          <w:sz w:val="28"/>
        </w:rPr>
        <w:t>тревожный тип (опросник К. Леонгарда)</w:t>
      </w:r>
    </w:p>
    <w:p w:rsidR="00ED1A02" w:rsidRDefault="00ED1A02" w:rsidP="00CA2ED5">
      <w:pPr>
        <w:numPr>
          <w:ilvl w:val="0"/>
          <w:numId w:val="84"/>
        </w:numPr>
        <w:spacing w:line="360" w:lineRule="auto"/>
        <w:rPr>
          <w:sz w:val="28"/>
        </w:rPr>
      </w:pPr>
      <w:r>
        <w:rPr>
          <w:sz w:val="28"/>
        </w:rPr>
        <w:t>циклотимический  тип (опросник К. Леонгарда)</w:t>
      </w:r>
    </w:p>
    <w:p w:rsidR="00ED1A02" w:rsidRDefault="00ED1A02" w:rsidP="00CA2ED5">
      <w:pPr>
        <w:numPr>
          <w:ilvl w:val="0"/>
          <w:numId w:val="84"/>
        </w:numPr>
        <w:spacing w:line="360" w:lineRule="auto"/>
        <w:rPr>
          <w:sz w:val="28"/>
        </w:rPr>
      </w:pPr>
      <w:r>
        <w:rPr>
          <w:sz w:val="28"/>
        </w:rPr>
        <w:t>демонстративный тип (опросник  К. Леонгарда)</w:t>
      </w:r>
    </w:p>
    <w:p w:rsidR="00ED1A02" w:rsidRDefault="00ED1A02" w:rsidP="00CA2ED5">
      <w:pPr>
        <w:numPr>
          <w:ilvl w:val="0"/>
          <w:numId w:val="84"/>
        </w:numPr>
        <w:spacing w:line="360" w:lineRule="auto"/>
        <w:rPr>
          <w:sz w:val="28"/>
        </w:rPr>
      </w:pPr>
      <w:r>
        <w:rPr>
          <w:sz w:val="28"/>
        </w:rPr>
        <w:t>неуравновешенный тип (опросник  К. Леонгарда)</w:t>
      </w:r>
    </w:p>
    <w:p w:rsidR="00ED1A02" w:rsidRDefault="00ED1A02" w:rsidP="00CA2ED5">
      <w:pPr>
        <w:numPr>
          <w:ilvl w:val="0"/>
          <w:numId w:val="84"/>
        </w:numPr>
        <w:spacing w:line="360" w:lineRule="auto"/>
        <w:rPr>
          <w:sz w:val="28"/>
        </w:rPr>
      </w:pPr>
      <w:r>
        <w:rPr>
          <w:sz w:val="28"/>
        </w:rPr>
        <w:t>дистимный тип (опросник  К. Леонгарда)</w:t>
      </w:r>
    </w:p>
    <w:p w:rsidR="00ED1A02" w:rsidRDefault="00ED1A02" w:rsidP="00CA2ED5">
      <w:pPr>
        <w:numPr>
          <w:ilvl w:val="0"/>
          <w:numId w:val="84"/>
        </w:numPr>
        <w:spacing w:line="360" w:lineRule="auto"/>
        <w:rPr>
          <w:sz w:val="28"/>
        </w:rPr>
      </w:pPr>
      <w:r>
        <w:rPr>
          <w:sz w:val="28"/>
        </w:rPr>
        <w:t>экзальтированный тип (опросник  К. Леонгарда)</w:t>
      </w:r>
    </w:p>
    <w:p w:rsidR="00ED1A02" w:rsidRDefault="00ED1A02" w:rsidP="00CA2ED5">
      <w:pPr>
        <w:numPr>
          <w:ilvl w:val="0"/>
          <w:numId w:val="84"/>
        </w:numPr>
        <w:spacing w:line="360" w:lineRule="auto"/>
        <w:rPr>
          <w:sz w:val="28"/>
        </w:rPr>
      </w:pPr>
      <w:r>
        <w:rPr>
          <w:sz w:val="28"/>
        </w:rPr>
        <w:t>физическая агрессия (опросник Басса-Дарка)</w:t>
      </w:r>
    </w:p>
    <w:p w:rsidR="00ED1A02" w:rsidRDefault="00ED1A02" w:rsidP="00CA2ED5">
      <w:pPr>
        <w:numPr>
          <w:ilvl w:val="0"/>
          <w:numId w:val="84"/>
        </w:numPr>
        <w:spacing w:line="360" w:lineRule="auto"/>
        <w:rPr>
          <w:sz w:val="28"/>
        </w:rPr>
      </w:pPr>
      <w:r>
        <w:rPr>
          <w:sz w:val="28"/>
        </w:rPr>
        <w:t>косвенная агрессия (опросник Басса-Дарка)</w:t>
      </w:r>
    </w:p>
    <w:p w:rsidR="00ED1A02" w:rsidRDefault="00ED1A02" w:rsidP="00CA2ED5">
      <w:pPr>
        <w:numPr>
          <w:ilvl w:val="0"/>
          <w:numId w:val="84"/>
        </w:numPr>
        <w:spacing w:line="360" w:lineRule="auto"/>
        <w:rPr>
          <w:sz w:val="28"/>
        </w:rPr>
      </w:pPr>
      <w:r>
        <w:rPr>
          <w:sz w:val="28"/>
        </w:rPr>
        <w:t>раздражение (опросник Басса-Дарка)</w:t>
      </w:r>
    </w:p>
    <w:p w:rsidR="00ED1A02" w:rsidRDefault="00ED1A02" w:rsidP="00CA2ED5">
      <w:pPr>
        <w:numPr>
          <w:ilvl w:val="0"/>
          <w:numId w:val="84"/>
        </w:numPr>
        <w:spacing w:line="360" w:lineRule="auto"/>
        <w:rPr>
          <w:sz w:val="28"/>
        </w:rPr>
      </w:pPr>
      <w:r>
        <w:rPr>
          <w:sz w:val="28"/>
        </w:rPr>
        <w:t>негативизм (опросник Басса-Дарка)</w:t>
      </w:r>
    </w:p>
    <w:p w:rsidR="00ED1A02" w:rsidRDefault="00ED1A02" w:rsidP="00CA2ED5">
      <w:pPr>
        <w:numPr>
          <w:ilvl w:val="0"/>
          <w:numId w:val="84"/>
        </w:numPr>
        <w:spacing w:line="360" w:lineRule="auto"/>
        <w:rPr>
          <w:sz w:val="28"/>
        </w:rPr>
      </w:pPr>
      <w:r>
        <w:rPr>
          <w:sz w:val="28"/>
        </w:rPr>
        <w:t>обида (опросник  Басса-Дарка)</w:t>
      </w:r>
    </w:p>
    <w:p w:rsidR="00ED1A02" w:rsidRDefault="00ED1A02" w:rsidP="00CA2ED5">
      <w:pPr>
        <w:numPr>
          <w:ilvl w:val="0"/>
          <w:numId w:val="84"/>
        </w:numPr>
        <w:spacing w:line="360" w:lineRule="auto"/>
        <w:rPr>
          <w:sz w:val="28"/>
        </w:rPr>
      </w:pPr>
      <w:r>
        <w:rPr>
          <w:sz w:val="28"/>
        </w:rPr>
        <w:lastRenderedPageBreak/>
        <w:t>подозрительность (опросник Басса-Дарка)</w:t>
      </w:r>
    </w:p>
    <w:p w:rsidR="00ED1A02" w:rsidRDefault="00ED1A02" w:rsidP="00CA2ED5">
      <w:pPr>
        <w:numPr>
          <w:ilvl w:val="0"/>
          <w:numId w:val="84"/>
        </w:numPr>
        <w:spacing w:line="360" w:lineRule="auto"/>
        <w:rPr>
          <w:sz w:val="28"/>
        </w:rPr>
      </w:pPr>
      <w:r>
        <w:rPr>
          <w:sz w:val="28"/>
        </w:rPr>
        <w:t>вербальная агрессия (опросник Басса-Дарка)</w:t>
      </w:r>
    </w:p>
    <w:p w:rsidR="00ED1A02" w:rsidRDefault="00ED1A02" w:rsidP="00CA2ED5">
      <w:pPr>
        <w:numPr>
          <w:ilvl w:val="0"/>
          <w:numId w:val="84"/>
        </w:numPr>
        <w:spacing w:line="360" w:lineRule="auto"/>
        <w:rPr>
          <w:sz w:val="28"/>
        </w:rPr>
      </w:pPr>
      <w:r>
        <w:rPr>
          <w:sz w:val="28"/>
        </w:rPr>
        <w:t>чувство вины (опросник Басса-Дарка)</w:t>
      </w:r>
    </w:p>
    <w:p w:rsidR="00ED1A02" w:rsidRDefault="00ED1A02" w:rsidP="00CA2ED5">
      <w:pPr>
        <w:numPr>
          <w:ilvl w:val="0"/>
          <w:numId w:val="84"/>
        </w:numPr>
        <w:spacing w:line="360" w:lineRule="auto"/>
        <w:rPr>
          <w:sz w:val="28"/>
        </w:rPr>
      </w:pPr>
      <w:r>
        <w:rPr>
          <w:sz w:val="28"/>
        </w:rPr>
        <w:t xml:space="preserve">индекс враждебности (опросник Басса-Дарка) </w:t>
      </w:r>
    </w:p>
    <w:p w:rsidR="00ED1A02" w:rsidRDefault="00ED1A02" w:rsidP="00CA2ED5">
      <w:pPr>
        <w:numPr>
          <w:ilvl w:val="0"/>
          <w:numId w:val="84"/>
        </w:numPr>
        <w:spacing w:line="360" w:lineRule="auto"/>
        <w:rPr>
          <w:sz w:val="28"/>
        </w:rPr>
      </w:pPr>
      <w:r>
        <w:rPr>
          <w:sz w:val="28"/>
        </w:rPr>
        <w:t>индекс агрессивности (опросник Басса-Дарка)</w:t>
      </w:r>
    </w:p>
    <w:p w:rsidR="00ED1A02" w:rsidRDefault="00ED1A02" w:rsidP="00CA2ED5">
      <w:pPr>
        <w:numPr>
          <w:ilvl w:val="0"/>
          <w:numId w:val="84"/>
        </w:numPr>
        <w:spacing w:line="360" w:lineRule="auto"/>
        <w:rPr>
          <w:sz w:val="28"/>
        </w:rPr>
      </w:pPr>
      <w:r>
        <w:rPr>
          <w:sz w:val="28"/>
        </w:rPr>
        <w:t>шкала установки на социальную желательность (методика СОП)</w:t>
      </w:r>
    </w:p>
    <w:p w:rsidR="00ED1A02" w:rsidRDefault="00ED1A02" w:rsidP="00CA2ED5">
      <w:pPr>
        <w:numPr>
          <w:ilvl w:val="0"/>
          <w:numId w:val="84"/>
        </w:numPr>
        <w:spacing w:line="360" w:lineRule="auto"/>
        <w:rPr>
          <w:sz w:val="28"/>
        </w:rPr>
      </w:pPr>
      <w:r>
        <w:rPr>
          <w:sz w:val="28"/>
        </w:rPr>
        <w:t>шкала склонности к преодолению норм и правил (методика СОП)</w:t>
      </w:r>
    </w:p>
    <w:p w:rsidR="00ED1A02" w:rsidRDefault="00ED1A02" w:rsidP="00CA2ED5">
      <w:pPr>
        <w:numPr>
          <w:ilvl w:val="0"/>
          <w:numId w:val="84"/>
        </w:numPr>
        <w:spacing w:line="360" w:lineRule="auto"/>
        <w:rPr>
          <w:sz w:val="28"/>
        </w:rPr>
      </w:pPr>
      <w:r>
        <w:rPr>
          <w:sz w:val="28"/>
        </w:rPr>
        <w:t>шкала склонности к аддиктивному поведению (методика СОП)</w:t>
      </w:r>
    </w:p>
    <w:p w:rsidR="00ED1A02" w:rsidRDefault="00ED1A02" w:rsidP="00CA2ED5">
      <w:pPr>
        <w:numPr>
          <w:ilvl w:val="0"/>
          <w:numId w:val="84"/>
        </w:numPr>
        <w:spacing w:line="360" w:lineRule="auto"/>
        <w:rPr>
          <w:sz w:val="28"/>
        </w:rPr>
      </w:pPr>
      <w:r>
        <w:rPr>
          <w:sz w:val="28"/>
        </w:rPr>
        <w:t>шкала склонности к самоповреждающему и саморазрушающему поведению (методика СОП)</w:t>
      </w:r>
    </w:p>
    <w:p w:rsidR="00ED1A02" w:rsidRDefault="00ED1A02" w:rsidP="00CA2ED5">
      <w:pPr>
        <w:numPr>
          <w:ilvl w:val="0"/>
          <w:numId w:val="84"/>
        </w:numPr>
        <w:spacing w:line="360" w:lineRule="auto"/>
        <w:rPr>
          <w:sz w:val="28"/>
        </w:rPr>
      </w:pPr>
      <w:r>
        <w:rPr>
          <w:sz w:val="28"/>
        </w:rPr>
        <w:t>шкала склонности к агрессии и насилию (методика СОП)</w:t>
      </w:r>
    </w:p>
    <w:p w:rsidR="00ED1A02" w:rsidRDefault="00ED1A02" w:rsidP="00CA2ED5">
      <w:pPr>
        <w:numPr>
          <w:ilvl w:val="0"/>
          <w:numId w:val="84"/>
        </w:numPr>
        <w:spacing w:line="360" w:lineRule="auto"/>
        <w:rPr>
          <w:sz w:val="28"/>
        </w:rPr>
      </w:pPr>
      <w:r>
        <w:rPr>
          <w:sz w:val="28"/>
        </w:rPr>
        <w:t>шкала волевого контроля эмоциональных реакций (методика СОП)</w:t>
      </w:r>
    </w:p>
    <w:p w:rsidR="00ED1A02" w:rsidRDefault="00ED1A02" w:rsidP="00CA2ED5">
      <w:pPr>
        <w:numPr>
          <w:ilvl w:val="0"/>
          <w:numId w:val="84"/>
        </w:numPr>
        <w:spacing w:line="360" w:lineRule="auto"/>
        <w:rPr>
          <w:sz w:val="28"/>
        </w:rPr>
      </w:pPr>
      <w:r>
        <w:rPr>
          <w:sz w:val="28"/>
        </w:rPr>
        <w:t>шкала склонности к делинквентному поведению (методика СОП)</w:t>
      </w:r>
    </w:p>
    <w:p w:rsidR="00ED1A02" w:rsidRDefault="00ED1A02" w:rsidP="00CA2ED5">
      <w:pPr>
        <w:numPr>
          <w:ilvl w:val="0"/>
          <w:numId w:val="84"/>
        </w:numPr>
        <w:spacing w:line="360" w:lineRule="auto"/>
        <w:rPr>
          <w:sz w:val="28"/>
        </w:rPr>
      </w:pPr>
      <w:r>
        <w:rPr>
          <w:sz w:val="28"/>
        </w:rPr>
        <w:t>шкала принятия женской социальной роли</w:t>
      </w:r>
    </w:p>
    <w:p w:rsidR="00ED1A02" w:rsidRDefault="00ED1A02" w:rsidP="00CA2ED5">
      <w:pPr>
        <w:numPr>
          <w:ilvl w:val="0"/>
          <w:numId w:val="84"/>
        </w:numPr>
        <w:spacing w:line="360" w:lineRule="auto"/>
        <w:rPr>
          <w:sz w:val="28"/>
        </w:rPr>
      </w:pPr>
      <w:r>
        <w:rPr>
          <w:sz w:val="28"/>
        </w:rPr>
        <w:t>эмпатия к родителям (опросник И.М. Юсупова)</w:t>
      </w:r>
    </w:p>
    <w:p w:rsidR="00ED1A02" w:rsidRDefault="00ED1A02" w:rsidP="00CA2ED5">
      <w:pPr>
        <w:numPr>
          <w:ilvl w:val="0"/>
          <w:numId w:val="84"/>
        </w:numPr>
        <w:spacing w:line="360" w:lineRule="auto"/>
        <w:rPr>
          <w:sz w:val="28"/>
        </w:rPr>
      </w:pPr>
      <w:r>
        <w:rPr>
          <w:sz w:val="28"/>
        </w:rPr>
        <w:t>эмпатия к животным (опросник И.М. Юсупова)</w:t>
      </w:r>
    </w:p>
    <w:p w:rsidR="00ED1A02" w:rsidRDefault="00ED1A02" w:rsidP="00CA2ED5">
      <w:pPr>
        <w:numPr>
          <w:ilvl w:val="0"/>
          <w:numId w:val="84"/>
        </w:numPr>
        <w:spacing w:line="360" w:lineRule="auto"/>
        <w:rPr>
          <w:sz w:val="28"/>
        </w:rPr>
      </w:pPr>
      <w:r>
        <w:rPr>
          <w:sz w:val="28"/>
        </w:rPr>
        <w:t>эмпатия к старикам (опросник И.М. Юсупова)</w:t>
      </w:r>
    </w:p>
    <w:p w:rsidR="00ED1A02" w:rsidRDefault="00ED1A02" w:rsidP="00CA2ED5">
      <w:pPr>
        <w:numPr>
          <w:ilvl w:val="0"/>
          <w:numId w:val="84"/>
        </w:numPr>
        <w:spacing w:line="360" w:lineRule="auto"/>
        <w:rPr>
          <w:sz w:val="28"/>
        </w:rPr>
      </w:pPr>
      <w:r>
        <w:rPr>
          <w:sz w:val="28"/>
        </w:rPr>
        <w:t>эмпатия к детям (опросник И.М. Юсупова)</w:t>
      </w:r>
    </w:p>
    <w:p w:rsidR="00ED1A02" w:rsidRDefault="00ED1A02" w:rsidP="00CA2ED5">
      <w:pPr>
        <w:numPr>
          <w:ilvl w:val="0"/>
          <w:numId w:val="84"/>
        </w:numPr>
        <w:spacing w:line="360" w:lineRule="auto"/>
        <w:rPr>
          <w:sz w:val="28"/>
        </w:rPr>
      </w:pPr>
      <w:r>
        <w:rPr>
          <w:sz w:val="28"/>
        </w:rPr>
        <w:t>эмпатия к героям художественных произведений (опросник И.М. Юсупова)</w:t>
      </w:r>
    </w:p>
    <w:p w:rsidR="00ED1A02" w:rsidRDefault="00ED1A02" w:rsidP="00CA2ED5">
      <w:pPr>
        <w:numPr>
          <w:ilvl w:val="0"/>
          <w:numId w:val="84"/>
        </w:numPr>
        <w:spacing w:line="360" w:lineRule="auto"/>
        <w:rPr>
          <w:sz w:val="28"/>
        </w:rPr>
      </w:pPr>
      <w:r>
        <w:rPr>
          <w:sz w:val="28"/>
        </w:rPr>
        <w:t>Эмпатия к незнакомым и малознакомым людям (опросник И.М. Юсупова)</w:t>
      </w:r>
    </w:p>
    <w:p w:rsidR="00ED1A02" w:rsidRDefault="00ED1A02" w:rsidP="00CA2ED5">
      <w:pPr>
        <w:numPr>
          <w:ilvl w:val="0"/>
          <w:numId w:val="84"/>
        </w:numPr>
        <w:spacing w:line="360" w:lineRule="auto"/>
        <w:rPr>
          <w:sz w:val="28"/>
        </w:rPr>
      </w:pPr>
      <w:r>
        <w:rPr>
          <w:sz w:val="28"/>
        </w:rPr>
        <w:t xml:space="preserve">общий уровень эмпатии (опросник И.М. Юсупова) </w:t>
      </w:r>
    </w:p>
    <w:p w:rsidR="00ED1A02" w:rsidRDefault="00ED1A02" w:rsidP="00ED1A02">
      <w:pPr>
        <w:tabs>
          <w:tab w:val="left" w:pos="3880"/>
        </w:tabs>
        <w:rPr>
          <w:sz w:val="28"/>
        </w:rPr>
      </w:pPr>
    </w:p>
    <w:p w:rsidR="00ED1A02" w:rsidRDefault="00ED1A02" w:rsidP="00ED1A02">
      <w:pPr>
        <w:tabs>
          <w:tab w:val="left" w:pos="3380"/>
        </w:tabs>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Pr="009148C9" w:rsidRDefault="00ED1A02" w:rsidP="00ED1A02">
      <w:pPr>
        <w:pStyle w:val="1"/>
        <w:rPr>
          <w:sz w:val="28"/>
          <w:szCs w:val="28"/>
        </w:rPr>
      </w:pPr>
      <w:r w:rsidRPr="009148C9">
        <w:rPr>
          <w:sz w:val="28"/>
          <w:szCs w:val="28"/>
        </w:rPr>
        <w:t>Приложение 13</w:t>
      </w:r>
    </w:p>
    <w:p w:rsidR="00ED1A02" w:rsidRPr="009148C9" w:rsidRDefault="00ED1A02" w:rsidP="00ED1A02">
      <w:pPr>
        <w:jc w:val="right"/>
        <w:rPr>
          <w:b/>
          <w:bCs/>
          <w:sz w:val="28"/>
          <w:szCs w:val="28"/>
        </w:rPr>
      </w:pPr>
      <w:r w:rsidRPr="009148C9">
        <w:rPr>
          <w:b/>
          <w:bCs/>
          <w:sz w:val="28"/>
          <w:szCs w:val="28"/>
        </w:rPr>
        <w:t>Таблица 10</w:t>
      </w:r>
    </w:p>
    <w:p w:rsidR="00ED1A02" w:rsidRPr="009148C9" w:rsidRDefault="00ED1A02" w:rsidP="00ED1A02">
      <w:pPr>
        <w:jc w:val="right"/>
        <w:rPr>
          <w:b/>
          <w:bCs/>
          <w:sz w:val="28"/>
          <w:szCs w:val="28"/>
        </w:rPr>
      </w:pPr>
    </w:p>
    <w:p w:rsidR="00ED1A02" w:rsidRPr="009148C9" w:rsidRDefault="00ED1A02" w:rsidP="00ED1A02">
      <w:pPr>
        <w:jc w:val="center"/>
        <w:rPr>
          <w:b/>
          <w:bCs/>
          <w:sz w:val="28"/>
          <w:szCs w:val="28"/>
        </w:rPr>
      </w:pPr>
      <w:r w:rsidRPr="009148C9">
        <w:rPr>
          <w:b/>
          <w:bCs/>
          <w:sz w:val="28"/>
          <w:szCs w:val="28"/>
        </w:rPr>
        <w:t xml:space="preserve">Первичные статистические данные женской подвыборки </w:t>
      </w:r>
    </w:p>
    <w:p w:rsidR="00ED1A02" w:rsidRPr="009148C9" w:rsidRDefault="00ED1A02" w:rsidP="00ED1A02">
      <w:pPr>
        <w:jc w:val="center"/>
        <w:rPr>
          <w:b/>
          <w:bCs/>
          <w:sz w:val="28"/>
          <w:szCs w:val="28"/>
        </w:rPr>
      </w:pPr>
      <w:r w:rsidRPr="009148C9">
        <w:rPr>
          <w:b/>
          <w:bCs/>
          <w:sz w:val="28"/>
          <w:szCs w:val="28"/>
        </w:rPr>
        <w:t>(38 человек)</w:t>
      </w:r>
    </w:p>
    <w:p w:rsidR="00ED1A02" w:rsidRDefault="00ED1A02" w:rsidP="00ED1A02">
      <w:pPr>
        <w:jc w:val="center"/>
        <w:rPr>
          <w:b/>
          <w:bCs/>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7"/>
        <w:gridCol w:w="1555"/>
        <w:gridCol w:w="1709"/>
        <w:gridCol w:w="1593"/>
        <w:gridCol w:w="1635"/>
        <w:gridCol w:w="1267"/>
        <w:gridCol w:w="1355"/>
      </w:tblGrid>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w:t>
            </w:r>
          </w:p>
        </w:tc>
        <w:tc>
          <w:tcPr>
            <w:tcW w:w="2086" w:type="dxa"/>
          </w:tcPr>
          <w:p w:rsidR="00ED1A02" w:rsidRDefault="00ED1A02" w:rsidP="00C619ED">
            <w:pPr>
              <w:jc w:val="center"/>
              <w:rPr>
                <w:sz w:val="28"/>
              </w:rPr>
            </w:pPr>
            <w:r>
              <w:rPr>
                <w:sz w:val="28"/>
              </w:rPr>
              <w:t>Кол-во</w:t>
            </w:r>
          </w:p>
          <w:p w:rsidR="00ED1A02" w:rsidRDefault="00ED1A02" w:rsidP="00C619ED">
            <w:pPr>
              <w:jc w:val="center"/>
              <w:rPr>
                <w:sz w:val="28"/>
              </w:rPr>
            </w:pPr>
            <w:r>
              <w:rPr>
                <w:sz w:val="28"/>
              </w:rPr>
              <w:t>эл-тов</w:t>
            </w:r>
          </w:p>
        </w:tc>
        <w:tc>
          <w:tcPr>
            <w:tcW w:w="1367" w:type="dxa"/>
          </w:tcPr>
          <w:p w:rsidR="00ED1A02" w:rsidRDefault="00ED1A02" w:rsidP="00C619ED">
            <w:pPr>
              <w:jc w:val="center"/>
              <w:rPr>
                <w:sz w:val="28"/>
              </w:rPr>
            </w:pPr>
            <w:r>
              <w:rPr>
                <w:sz w:val="28"/>
              </w:rPr>
              <w:t>Выборочное среднее</w:t>
            </w:r>
          </w:p>
        </w:tc>
        <w:tc>
          <w:tcPr>
            <w:tcW w:w="1367" w:type="dxa"/>
          </w:tcPr>
          <w:p w:rsidR="00ED1A02" w:rsidRDefault="00ED1A02" w:rsidP="00C619ED">
            <w:pPr>
              <w:jc w:val="center"/>
              <w:rPr>
                <w:sz w:val="28"/>
              </w:rPr>
            </w:pPr>
            <w:r>
              <w:rPr>
                <w:sz w:val="28"/>
              </w:rPr>
              <w:t>Ср.квадр.</w:t>
            </w:r>
          </w:p>
          <w:p w:rsidR="00ED1A02" w:rsidRDefault="00ED1A02" w:rsidP="00C619ED">
            <w:pPr>
              <w:jc w:val="center"/>
              <w:rPr>
                <w:sz w:val="28"/>
              </w:rPr>
            </w:pPr>
            <w:r>
              <w:rPr>
                <w:sz w:val="28"/>
              </w:rPr>
              <w:t>отклонение</w:t>
            </w:r>
          </w:p>
        </w:tc>
        <w:tc>
          <w:tcPr>
            <w:tcW w:w="1367" w:type="dxa"/>
          </w:tcPr>
          <w:p w:rsidR="00ED1A02" w:rsidRDefault="00ED1A02" w:rsidP="00C619ED">
            <w:pPr>
              <w:jc w:val="center"/>
              <w:rPr>
                <w:sz w:val="28"/>
              </w:rPr>
            </w:pPr>
            <w:r>
              <w:rPr>
                <w:sz w:val="28"/>
              </w:rPr>
              <w:t>асимметрия</w:t>
            </w:r>
          </w:p>
        </w:tc>
        <w:tc>
          <w:tcPr>
            <w:tcW w:w="1368" w:type="dxa"/>
          </w:tcPr>
          <w:p w:rsidR="00ED1A02" w:rsidRDefault="00ED1A02" w:rsidP="00C619ED">
            <w:pPr>
              <w:jc w:val="center"/>
              <w:rPr>
                <w:sz w:val="28"/>
              </w:rPr>
            </w:pPr>
            <w:r>
              <w:rPr>
                <w:sz w:val="28"/>
              </w:rPr>
              <w:t>эксцесс</w:t>
            </w:r>
          </w:p>
        </w:tc>
        <w:tc>
          <w:tcPr>
            <w:tcW w:w="1368" w:type="dxa"/>
          </w:tcPr>
          <w:p w:rsidR="00ED1A02" w:rsidRDefault="00ED1A02" w:rsidP="00C619ED">
            <w:pPr>
              <w:jc w:val="center"/>
              <w:rPr>
                <w:sz w:val="28"/>
              </w:rPr>
            </w:pPr>
            <w:r>
              <w:rPr>
                <w:sz w:val="28"/>
              </w:rPr>
              <w:t>Коэфф.</w:t>
            </w:r>
          </w:p>
          <w:p w:rsidR="00ED1A02" w:rsidRDefault="00ED1A02" w:rsidP="00C619ED">
            <w:pPr>
              <w:jc w:val="center"/>
              <w:rPr>
                <w:sz w:val="28"/>
              </w:rPr>
            </w:pPr>
            <w:r>
              <w:rPr>
                <w:sz w:val="28"/>
              </w:rPr>
              <w:t>вариации</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2.447</w:t>
            </w:r>
          </w:p>
        </w:tc>
        <w:tc>
          <w:tcPr>
            <w:tcW w:w="1367" w:type="dxa"/>
          </w:tcPr>
          <w:p w:rsidR="00ED1A02" w:rsidRDefault="00ED1A02" w:rsidP="00C619ED">
            <w:pPr>
              <w:jc w:val="center"/>
              <w:rPr>
                <w:sz w:val="28"/>
              </w:rPr>
            </w:pPr>
            <w:r>
              <w:rPr>
                <w:sz w:val="28"/>
              </w:rPr>
              <w:t>1.093</w:t>
            </w:r>
          </w:p>
        </w:tc>
        <w:tc>
          <w:tcPr>
            <w:tcW w:w="1367" w:type="dxa"/>
          </w:tcPr>
          <w:p w:rsidR="00ED1A02" w:rsidRDefault="00ED1A02" w:rsidP="00C619ED">
            <w:pPr>
              <w:jc w:val="center"/>
              <w:rPr>
                <w:sz w:val="28"/>
              </w:rPr>
            </w:pPr>
            <w:r>
              <w:rPr>
                <w:sz w:val="28"/>
              </w:rPr>
              <w:t>0.134</w:t>
            </w:r>
          </w:p>
        </w:tc>
        <w:tc>
          <w:tcPr>
            <w:tcW w:w="1368" w:type="dxa"/>
          </w:tcPr>
          <w:p w:rsidR="00ED1A02" w:rsidRDefault="00ED1A02" w:rsidP="00C619ED">
            <w:pPr>
              <w:jc w:val="center"/>
              <w:rPr>
                <w:sz w:val="28"/>
              </w:rPr>
            </w:pPr>
            <w:r>
              <w:rPr>
                <w:sz w:val="28"/>
              </w:rPr>
              <w:t>1.715</w:t>
            </w:r>
          </w:p>
        </w:tc>
        <w:tc>
          <w:tcPr>
            <w:tcW w:w="1368" w:type="dxa"/>
          </w:tcPr>
          <w:p w:rsidR="00ED1A02" w:rsidRDefault="00ED1A02" w:rsidP="00C619ED">
            <w:pPr>
              <w:jc w:val="center"/>
              <w:rPr>
                <w:sz w:val="28"/>
              </w:rPr>
            </w:pPr>
            <w:r>
              <w:rPr>
                <w:sz w:val="28"/>
              </w:rPr>
              <w:t>0.447</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2.000</w:t>
            </w:r>
          </w:p>
        </w:tc>
        <w:tc>
          <w:tcPr>
            <w:tcW w:w="1367" w:type="dxa"/>
          </w:tcPr>
          <w:p w:rsidR="00ED1A02" w:rsidRDefault="00ED1A02" w:rsidP="00C619ED">
            <w:pPr>
              <w:jc w:val="center"/>
              <w:rPr>
                <w:sz w:val="28"/>
              </w:rPr>
            </w:pPr>
            <w:r>
              <w:rPr>
                <w:sz w:val="28"/>
              </w:rPr>
              <w:t>0.000</w:t>
            </w:r>
          </w:p>
        </w:tc>
        <w:tc>
          <w:tcPr>
            <w:tcW w:w="1367" w:type="dxa"/>
          </w:tcPr>
          <w:p w:rsidR="00ED1A02" w:rsidRDefault="00ED1A02" w:rsidP="00C619ED">
            <w:pPr>
              <w:jc w:val="center"/>
              <w:rPr>
                <w:sz w:val="28"/>
              </w:rPr>
            </w:pPr>
            <w:r>
              <w:rPr>
                <w:sz w:val="28"/>
              </w:rPr>
              <w:t>0.000</w:t>
            </w:r>
          </w:p>
        </w:tc>
        <w:tc>
          <w:tcPr>
            <w:tcW w:w="1368" w:type="dxa"/>
          </w:tcPr>
          <w:p w:rsidR="00ED1A02" w:rsidRDefault="00ED1A02" w:rsidP="00C619ED">
            <w:pPr>
              <w:jc w:val="center"/>
              <w:rPr>
                <w:sz w:val="28"/>
              </w:rPr>
            </w:pPr>
            <w:r>
              <w:rPr>
                <w:sz w:val="28"/>
              </w:rPr>
              <w:t>0.000</w:t>
            </w:r>
          </w:p>
        </w:tc>
        <w:tc>
          <w:tcPr>
            <w:tcW w:w="1368" w:type="dxa"/>
          </w:tcPr>
          <w:p w:rsidR="00ED1A02" w:rsidRDefault="00ED1A02" w:rsidP="00C619ED">
            <w:pPr>
              <w:jc w:val="center"/>
              <w:rPr>
                <w:sz w:val="28"/>
              </w:rPr>
            </w:pPr>
            <w:r>
              <w:rPr>
                <w:sz w:val="28"/>
              </w:rPr>
              <w:t>0.000</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14.895</w:t>
            </w:r>
          </w:p>
        </w:tc>
        <w:tc>
          <w:tcPr>
            <w:tcW w:w="1367" w:type="dxa"/>
          </w:tcPr>
          <w:p w:rsidR="00ED1A02" w:rsidRDefault="00ED1A02" w:rsidP="00C619ED">
            <w:pPr>
              <w:jc w:val="center"/>
              <w:rPr>
                <w:sz w:val="28"/>
              </w:rPr>
            </w:pPr>
            <w:r>
              <w:rPr>
                <w:sz w:val="28"/>
              </w:rPr>
              <w:t>2.348</w:t>
            </w:r>
          </w:p>
        </w:tc>
        <w:tc>
          <w:tcPr>
            <w:tcW w:w="1367" w:type="dxa"/>
          </w:tcPr>
          <w:p w:rsidR="00ED1A02" w:rsidRDefault="00ED1A02" w:rsidP="00C619ED">
            <w:pPr>
              <w:jc w:val="center"/>
              <w:rPr>
                <w:sz w:val="28"/>
              </w:rPr>
            </w:pPr>
            <w:r>
              <w:rPr>
                <w:sz w:val="28"/>
              </w:rPr>
              <w:t>-0.105</w:t>
            </w:r>
          </w:p>
        </w:tc>
        <w:tc>
          <w:tcPr>
            <w:tcW w:w="1368" w:type="dxa"/>
          </w:tcPr>
          <w:p w:rsidR="00ED1A02" w:rsidRDefault="00ED1A02" w:rsidP="00C619ED">
            <w:pPr>
              <w:jc w:val="center"/>
              <w:rPr>
                <w:sz w:val="28"/>
              </w:rPr>
            </w:pPr>
            <w:r>
              <w:rPr>
                <w:sz w:val="28"/>
              </w:rPr>
              <w:t>2.507</w:t>
            </w:r>
          </w:p>
        </w:tc>
        <w:tc>
          <w:tcPr>
            <w:tcW w:w="1368" w:type="dxa"/>
          </w:tcPr>
          <w:p w:rsidR="00ED1A02" w:rsidRDefault="00ED1A02" w:rsidP="00C619ED">
            <w:pPr>
              <w:jc w:val="center"/>
              <w:rPr>
                <w:sz w:val="28"/>
              </w:rPr>
            </w:pPr>
            <w:r>
              <w:rPr>
                <w:sz w:val="28"/>
              </w:rPr>
              <w:t>0.158</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4</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b/>
                <w:bCs/>
                <w:sz w:val="28"/>
              </w:rPr>
            </w:pPr>
            <w:r>
              <w:rPr>
                <w:b/>
                <w:bCs/>
                <w:sz w:val="28"/>
              </w:rPr>
              <w:t>16.711</w:t>
            </w:r>
          </w:p>
        </w:tc>
        <w:tc>
          <w:tcPr>
            <w:tcW w:w="1367" w:type="dxa"/>
          </w:tcPr>
          <w:p w:rsidR="00ED1A02" w:rsidRDefault="00ED1A02" w:rsidP="00C619ED">
            <w:pPr>
              <w:jc w:val="center"/>
              <w:rPr>
                <w:sz w:val="28"/>
              </w:rPr>
            </w:pPr>
            <w:r>
              <w:rPr>
                <w:sz w:val="28"/>
              </w:rPr>
              <w:t>3.619</w:t>
            </w:r>
          </w:p>
        </w:tc>
        <w:tc>
          <w:tcPr>
            <w:tcW w:w="1367" w:type="dxa"/>
          </w:tcPr>
          <w:p w:rsidR="00ED1A02" w:rsidRDefault="00ED1A02" w:rsidP="00C619ED">
            <w:pPr>
              <w:jc w:val="center"/>
              <w:rPr>
                <w:sz w:val="28"/>
              </w:rPr>
            </w:pPr>
            <w:r>
              <w:rPr>
                <w:sz w:val="28"/>
              </w:rPr>
              <w:t>-0.268</w:t>
            </w:r>
          </w:p>
        </w:tc>
        <w:tc>
          <w:tcPr>
            <w:tcW w:w="1368" w:type="dxa"/>
          </w:tcPr>
          <w:p w:rsidR="00ED1A02" w:rsidRDefault="00ED1A02" w:rsidP="00C619ED">
            <w:pPr>
              <w:jc w:val="center"/>
              <w:rPr>
                <w:sz w:val="28"/>
              </w:rPr>
            </w:pPr>
            <w:r>
              <w:rPr>
                <w:sz w:val="28"/>
              </w:rPr>
              <w:t>2.508</w:t>
            </w:r>
          </w:p>
        </w:tc>
        <w:tc>
          <w:tcPr>
            <w:tcW w:w="1368" w:type="dxa"/>
          </w:tcPr>
          <w:p w:rsidR="00ED1A02" w:rsidRDefault="00ED1A02" w:rsidP="00C619ED">
            <w:pPr>
              <w:jc w:val="center"/>
              <w:rPr>
                <w:sz w:val="28"/>
              </w:rPr>
            </w:pPr>
            <w:r>
              <w:rPr>
                <w:sz w:val="28"/>
              </w:rPr>
              <w:t>0.217</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5</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17.368</w:t>
            </w:r>
          </w:p>
        </w:tc>
        <w:tc>
          <w:tcPr>
            <w:tcW w:w="1367" w:type="dxa"/>
          </w:tcPr>
          <w:p w:rsidR="00ED1A02" w:rsidRDefault="00ED1A02" w:rsidP="00C619ED">
            <w:pPr>
              <w:jc w:val="center"/>
              <w:rPr>
                <w:sz w:val="28"/>
              </w:rPr>
            </w:pPr>
            <w:r>
              <w:rPr>
                <w:sz w:val="28"/>
              </w:rPr>
              <w:t>5.846</w:t>
            </w:r>
          </w:p>
        </w:tc>
        <w:tc>
          <w:tcPr>
            <w:tcW w:w="1367" w:type="dxa"/>
          </w:tcPr>
          <w:p w:rsidR="00ED1A02" w:rsidRDefault="00ED1A02" w:rsidP="00C619ED">
            <w:pPr>
              <w:jc w:val="center"/>
              <w:rPr>
                <w:sz w:val="28"/>
              </w:rPr>
            </w:pPr>
            <w:r>
              <w:rPr>
                <w:sz w:val="28"/>
              </w:rPr>
              <w:t>-0.620</w:t>
            </w:r>
          </w:p>
        </w:tc>
        <w:tc>
          <w:tcPr>
            <w:tcW w:w="1368" w:type="dxa"/>
          </w:tcPr>
          <w:p w:rsidR="00ED1A02" w:rsidRDefault="00ED1A02" w:rsidP="00C619ED">
            <w:pPr>
              <w:jc w:val="center"/>
              <w:rPr>
                <w:sz w:val="28"/>
              </w:rPr>
            </w:pPr>
            <w:r>
              <w:rPr>
                <w:sz w:val="28"/>
              </w:rPr>
              <w:t>2.227</w:t>
            </w:r>
          </w:p>
        </w:tc>
        <w:tc>
          <w:tcPr>
            <w:tcW w:w="1368" w:type="dxa"/>
          </w:tcPr>
          <w:p w:rsidR="00ED1A02" w:rsidRDefault="00ED1A02" w:rsidP="00C619ED">
            <w:pPr>
              <w:jc w:val="center"/>
              <w:rPr>
                <w:sz w:val="28"/>
              </w:rPr>
            </w:pPr>
            <w:r>
              <w:rPr>
                <w:sz w:val="28"/>
              </w:rPr>
              <w:t>0.337</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6</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14.368</w:t>
            </w:r>
          </w:p>
        </w:tc>
        <w:tc>
          <w:tcPr>
            <w:tcW w:w="1367" w:type="dxa"/>
          </w:tcPr>
          <w:p w:rsidR="00ED1A02" w:rsidRDefault="00ED1A02" w:rsidP="00C619ED">
            <w:pPr>
              <w:jc w:val="center"/>
              <w:rPr>
                <w:sz w:val="28"/>
              </w:rPr>
            </w:pPr>
            <w:r>
              <w:rPr>
                <w:sz w:val="28"/>
              </w:rPr>
              <w:t>3.272</w:t>
            </w:r>
          </w:p>
        </w:tc>
        <w:tc>
          <w:tcPr>
            <w:tcW w:w="1367" w:type="dxa"/>
          </w:tcPr>
          <w:p w:rsidR="00ED1A02" w:rsidRDefault="00ED1A02" w:rsidP="00C619ED">
            <w:pPr>
              <w:jc w:val="center"/>
              <w:rPr>
                <w:sz w:val="28"/>
              </w:rPr>
            </w:pPr>
            <w:r>
              <w:rPr>
                <w:sz w:val="28"/>
              </w:rPr>
              <w:t>0.208</w:t>
            </w:r>
          </w:p>
        </w:tc>
        <w:tc>
          <w:tcPr>
            <w:tcW w:w="1368" w:type="dxa"/>
          </w:tcPr>
          <w:p w:rsidR="00ED1A02" w:rsidRDefault="00ED1A02" w:rsidP="00C619ED">
            <w:pPr>
              <w:jc w:val="center"/>
              <w:rPr>
                <w:sz w:val="28"/>
              </w:rPr>
            </w:pPr>
            <w:r>
              <w:rPr>
                <w:sz w:val="28"/>
              </w:rPr>
              <w:t>1.884</w:t>
            </w:r>
          </w:p>
        </w:tc>
        <w:tc>
          <w:tcPr>
            <w:tcW w:w="1368" w:type="dxa"/>
          </w:tcPr>
          <w:p w:rsidR="00ED1A02" w:rsidRDefault="00ED1A02" w:rsidP="00C619ED">
            <w:pPr>
              <w:jc w:val="center"/>
              <w:rPr>
                <w:sz w:val="28"/>
              </w:rPr>
            </w:pPr>
            <w:r>
              <w:rPr>
                <w:sz w:val="28"/>
              </w:rPr>
              <w:t>0.228</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7</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b/>
                <w:bCs/>
                <w:sz w:val="28"/>
              </w:rPr>
            </w:pPr>
            <w:r>
              <w:rPr>
                <w:b/>
                <w:bCs/>
                <w:sz w:val="28"/>
              </w:rPr>
              <w:t>20.211</w:t>
            </w:r>
          </w:p>
        </w:tc>
        <w:tc>
          <w:tcPr>
            <w:tcW w:w="1367" w:type="dxa"/>
          </w:tcPr>
          <w:p w:rsidR="00ED1A02" w:rsidRDefault="00ED1A02" w:rsidP="00C619ED">
            <w:pPr>
              <w:jc w:val="center"/>
              <w:rPr>
                <w:sz w:val="28"/>
              </w:rPr>
            </w:pPr>
            <w:r>
              <w:rPr>
                <w:sz w:val="28"/>
              </w:rPr>
              <w:t>4.652</w:t>
            </w:r>
          </w:p>
        </w:tc>
        <w:tc>
          <w:tcPr>
            <w:tcW w:w="1367" w:type="dxa"/>
          </w:tcPr>
          <w:p w:rsidR="00ED1A02" w:rsidRDefault="00ED1A02" w:rsidP="00C619ED">
            <w:pPr>
              <w:jc w:val="center"/>
              <w:rPr>
                <w:sz w:val="28"/>
              </w:rPr>
            </w:pPr>
            <w:r>
              <w:rPr>
                <w:sz w:val="28"/>
              </w:rPr>
              <w:t>-1.547</w:t>
            </w:r>
          </w:p>
        </w:tc>
        <w:tc>
          <w:tcPr>
            <w:tcW w:w="1368" w:type="dxa"/>
          </w:tcPr>
          <w:p w:rsidR="00ED1A02" w:rsidRDefault="00ED1A02" w:rsidP="00C619ED">
            <w:pPr>
              <w:jc w:val="center"/>
              <w:rPr>
                <w:sz w:val="28"/>
              </w:rPr>
            </w:pPr>
            <w:r>
              <w:rPr>
                <w:sz w:val="28"/>
              </w:rPr>
              <w:t>5.158</w:t>
            </w:r>
          </w:p>
        </w:tc>
        <w:tc>
          <w:tcPr>
            <w:tcW w:w="1368" w:type="dxa"/>
          </w:tcPr>
          <w:p w:rsidR="00ED1A02" w:rsidRDefault="00ED1A02" w:rsidP="00C619ED">
            <w:pPr>
              <w:jc w:val="center"/>
              <w:rPr>
                <w:sz w:val="28"/>
              </w:rPr>
            </w:pPr>
            <w:r>
              <w:rPr>
                <w:sz w:val="28"/>
              </w:rPr>
              <w:t>0.230</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8</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15.737</w:t>
            </w:r>
          </w:p>
        </w:tc>
        <w:tc>
          <w:tcPr>
            <w:tcW w:w="1367" w:type="dxa"/>
          </w:tcPr>
          <w:p w:rsidR="00ED1A02" w:rsidRDefault="00ED1A02" w:rsidP="00C619ED">
            <w:pPr>
              <w:jc w:val="center"/>
              <w:rPr>
                <w:sz w:val="28"/>
              </w:rPr>
            </w:pPr>
            <w:r>
              <w:rPr>
                <w:sz w:val="28"/>
              </w:rPr>
              <w:t>2.872</w:t>
            </w:r>
          </w:p>
        </w:tc>
        <w:tc>
          <w:tcPr>
            <w:tcW w:w="1367" w:type="dxa"/>
          </w:tcPr>
          <w:p w:rsidR="00ED1A02" w:rsidRDefault="00ED1A02" w:rsidP="00C619ED">
            <w:pPr>
              <w:jc w:val="center"/>
              <w:rPr>
                <w:sz w:val="28"/>
              </w:rPr>
            </w:pPr>
            <w:r>
              <w:rPr>
                <w:sz w:val="28"/>
              </w:rPr>
              <w:t>-0.195</w:t>
            </w:r>
          </w:p>
        </w:tc>
        <w:tc>
          <w:tcPr>
            <w:tcW w:w="1368" w:type="dxa"/>
          </w:tcPr>
          <w:p w:rsidR="00ED1A02" w:rsidRDefault="00ED1A02" w:rsidP="00C619ED">
            <w:pPr>
              <w:jc w:val="center"/>
              <w:rPr>
                <w:sz w:val="28"/>
              </w:rPr>
            </w:pPr>
            <w:r>
              <w:rPr>
                <w:sz w:val="28"/>
              </w:rPr>
              <w:t>2.596</w:t>
            </w:r>
          </w:p>
        </w:tc>
        <w:tc>
          <w:tcPr>
            <w:tcW w:w="1368" w:type="dxa"/>
          </w:tcPr>
          <w:p w:rsidR="00ED1A02" w:rsidRDefault="00ED1A02" w:rsidP="00C619ED">
            <w:pPr>
              <w:jc w:val="center"/>
              <w:rPr>
                <w:sz w:val="28"/>
              </w:rPr>
            </w:pPr>
            <w:r>
              <w:rPr>
                <w:sz w:val="28"/>
              </w:rPr>
              <w:t>0.182</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9</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15.289</w:t>
            </w:r>
          </w:p>
        </w:tc>
        <w:tc>
          <w:tcPr>
            <w:tcW w:w="1367" w:type="dxa"/>
          </w:tcPr>
          <w:p w:rsidR="00ED1A02" w:rsidRDefault="00ED1A02" w:rsidP="00C619ED">
            <w:pPr>
              <w:jc w:val="center"/>
              <w:rPr>
                <w:sz w:val="28"/>
              </w:rPr>
            </w:pPr>
            <w:r>
              <w:rPr>
                <w:sz w:val="28"/>
              </w:rPr>
              <w:t>3.433</w:t>
            </w:r>
          </w:p>
        </w:tc>
        <w:tc>
          <w:tcPr>
            <w:tcW w:w="1367" w:type="dxa"/>
          </w:tcPr>
          <w:p w:rsidR="00ED1A02" w:rsidRDefault="00ED1A02" w:rsidP="00C619ED">
            <w:pPr>
              <w:jc w:val="center"/>
              <w:rPr>
                <w:sz w:val="28"/>
              </w:rPr>
            </w:pPr>
            <w:r>
              <w:rPr>
                <w:sz w:val="28"/>
              </w:rPr>
              <w:t>-0.289</w:t>
            </w:r>
          </w:p>
        </w:tc>
        <w:tc>
          <w:tcPr>
            <w:tcW w:w="1368" w:type="dxa"/>
          </w:tcPr>
          <w:p w:rsidR="00ED1A02" w:rsidRDefault="00ED1A02" w:rsidP="00C619ED">
            <w:pPr>
              <w:jc w:val="center"/>
              <w:rPr>
                <w:sz w:val="28"/>
              </w:rPr>
            </w:pPr>
            <w:r>
              <w:rPr>
                <w:sz w:val="28"/>
              </w:rPr>
              <w:t>2.112</w:t>
            </w:r>
          </w:p>
        </w:tc>
        <w:tc>
          <w:tcPr>
            <w:tcW w:w="1368" w:type="dxa"/>
          </w:tcPr>
          <w:p w:rsidR="00ED1A02" w:rsidRDefault="00ED1A02" w:rsidP="00C619ED">
            <w:pPr>
              <w:jc w:val="center"/>
              <w:rPr>
                <w:sz w:val="28"/>
              </w:rPr>
            </w:pPr>
            <w:r>
              <w:rPr>
                <w:sz w:val="28"/>
              </w:rPr>
              <w:t>0.225</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10</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15.605</w:t>
            </w:r>
          </w:p>
        </w:tc>
        <w:tc>
          <w:tcPr>
            <w:tcW w:w="1367" w:type="dxa"/>
          </w:tcPr>
          <w:p w:rsidR="00ED1A02" w:rsidRDefault="00ED1A02" w:rsidP="00C619ED">
            <w:pPr>
              <w:jc w:val="center"/>
              <w:rPr>
                <w:sz w:val="28"/>
              </w:rPr>
            </w:pPr>
            <w:r>
              <w:rPr>
                <w:sz w:val="28"/>
              </w:rPr>
              <w:t>4.597</w:t>
            </w:r>
          </w:p>
        </w:tc>
        <w:tc>
          <w:tcPr>
            <w:tcW w:w="1367" w:type="dxa"/>
          </w:tcPr>
          <w:p w:rsidR="00ED1A02" w:rsidRDefault="00ED1A02" w:rsidP="00C619ED">
            <w:pPr>
              <w:jc w:val="center"/>
              <w:rPr>
                <w:sz w:val="28"/>
              </w:rPr>
            </w:pPr>
            <w:r>
              <w:rPr>
                <w:sz w:val="28"/>
              </w:rPr>
              <w:t>-0.466</w:t>
            </w:r>
          </w:p>
        </w:tc>
        <w:tc>
          <w:tcPr>
            <w:tcW w:w="1368" w:type="dxa"/>
          </w:tcPr>
          <w:p w:rsidR="00ED1A02" w:rsidRDefault="00ED1A02" w:rsidP="00C619ED">
            <w:pPr>
              <w:jc w:val="center"/>
              <w:rPr>
                <w:sz w:val="28"/>
              </w:rPr>
            </w:pPr>
            <w:r>
              <w:rPr>
                <w:sz w:val="28"/>
              </w:rPr>
              <w:t>3.198</w:t>
            </w:r>
          </w:p>
        </w:tc>
        <w:tc>
          <w:tcPr>
            <w:tcW w:w="1368" w:type="dxa"/>
          </w:tcPr>
          <w:p w:rsidR="00ED1A02" w:rsidRDefault="00ED1A02" w:rsidP="00C619ED">
            <w:pPr>
              <w:jc w:val="center"/>
              <w:rPr>
                <w:sz w:val="28"/>
              </w:rPr>
            </w:pPr>
            <w:r>
              <w:rPr>
                <w:sz w:val="28"/>
              </w:rPr>
              <w:t>0.295</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11</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17.632</w:t>
            </w:r>
          </w:p>
        </w:tc>
        <w:tc>
          <w:tcPr>
            <w:tcW w:w="1367" w:type="dxa"/>
          </w:tcPr>
          <w:p w:rsidR="00ED1A02" w:rsidRDefault="00ED1A02" w:rsidP="00C619ED">
            <w:pPr>
              <w:jc w:val="center"/>
              <w:rPr>
                <w:sz w:val="28"/>
              </w:rPr>
            </w:pPr>
            <w:r>
              <w:rPr>
                <w:sz w:val="28"/>
              </w:rPr>
              <w:t>3.141</w:t>
            </w:r>
          </w:p>
        </w:tc>
        <w:tc>
          <w:tcPr>
            <w:tcW w:w="1367" w:type="dxa"/>
          </w:tcPr>
          <w:p w:rsidR="00ED1A02" w:rsidRDefault="00ED1A02" w:rsidP="00C619ED">
            <w:pPr>
              <w:jc w:val="center"/>
              <w:rPr>
                <w:sz w:val="28"/>
              </w:rPr>
            </w:pPr>
            <w:r>
              <w:rPr>
                <w:sz w:val="28"/>
              </w:rPr>
              <w:t>0.021</w:t>
            </w:r>
          </w:p>
        </w:tc>
        <w:tc>
          <w:tcPr>
            <w:tcW w:w="1368" w:type="dxa"/>
          </w:tcPr>
          <w:p w:rsidR="00ED1A02" w:rsidRDefault="00ED1A02" w:rsidP="00C619ED">
            <w:pPr>
              <w:jc w:val="center"/>
              <w:rPr>
                <w:sz w:val="28"/>
              </w:rPr>
            </w:pPr>
            <w:r>
              <w:rPr>
                <w:sz w:val="28"/>
              </w:rPr>
              <w:t>2.571</w:t>
            </w:r>
          </w:p>
        </w:tc>
        <w:tc>
          <w:tcPr>
            <w:tcW w:w="1368" w:type="dxa"/>
          </w:tcPr>
          <w:p w:rsidR="00ED1A02" w:rsidRDefault="00ED1A02" w:rsidP="00C619ED">
            <w:pPr>
              <w:jc w:val="center"/>
              <w:rPr>
                <w:sz w:val="28"/>
              </w:rPr>
            </w:pPr>
            <w:r>
              <w:rPr>
                <w:sz w:val="28"/>
              </w:rPr>
              <w:t>0.178</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12</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14.026</w:t>
            </w:r>
          </w:p>
        </w:tc>
        <w:tc>
          <w:tcPr>
            <w:tcW w:w="1367" w:type="dxa"/>
          </w:tcPr>
          <w:p w:rsidR="00ED1A02" w:rsidRDefault="00ED1A02" w:rsidP="00C619ED">
            <w:pPr>
              <w:jc w:val="center"/>
              <w:rPr>
                <w:sz w:val="28"/>
              </w:rPr>
            </w:pPr>
            <w:r>
              <w:rPr>
                <w:sz w:val="28"/>
              </w:rPr>
              <w:t>5.013</w:t>
            </w:r>
          </w:p>
        </w:tc>
        <w:tc>
          <w:tcPr>
            <w:tcW w:w="1367" w:type="dxa"/>
          </w:tcPr>
          <w:p w:rsidR="00ED1A02" w:rsidRDefault="00ED1A02" w:rsidP="00C619ED">
            <w:pPr>
              <w:jc w:val="center"/>
              <w:rPr>
                <w:sz w:val="28"/>
              </w:rPr>
            </w:pPr>
            <w:r>
              <w:rPr>
                <w:sz w:val="28"/>
              </w:rPr>
              <w:t>-0.279</w:t>
            </w:r>
          </w:p>
        </w:tc>
        <w:tc>
          <w:tcPr>
            <w:tcW w:w="1368" w:type="dxa"/>
          </w:tcPr>
          <w:p w:rsidR="00ED1A02" w:rsidRDefault="00ED1A02" w:rsidP="00C619ED">
            <w:pPr>
              <w:jc w:val="center"/>
              <w:rPr>
                <w:sz w:val="28"/>
              </w:rPr>
            </w:pPr>
            <w:r>
              <w:rPr>
                <w:sz w:val="28"/>
              </w:rPr>
              <w:t>2.413</w:t>
            </w:r>
          </w:p>
        </w:tc>
        <w:tc>
          <w:tcPr>
            <w:tcW w:w="1368" w:type="dxa"/>
          </w:tcPr>
          <w:p w:rsidR="00ED1A02" w:rsidRDefault="00ED1A02" w:rsidP="00C619ED">
            <w:pPr>
              <w:jc w:val="center"/>
              <w:rPr>
                <w:sz w:val="28"/>
              </w:rPr>
            </w:pPr>
            <w:r>
              <w:rPr>
                <w:sz w:val="28"/>
              </w:rPr>
              <w:t>0.357</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13</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13.184</w:t>
            </w:r>
          </w:p>
        </w:tc>
        <w:tc>
          <w:tcPr>
            <w:tcW w:w="1367" w:type="dxa"/>
          </w:tcPr>
          <w:p w:rsidR="00ED1A02" w:rsidRDefault="00ED1A02" w:rsidP="00C619ED">
            <w:pPr>
              <w:jc w:val="center"/>
              <w:rPr>
                <w:sz w:val="28"/>
              </w:rPr>
            </w:pPr>
            <w:r>
              <w:rPr>
                <w:sz w:val="28"/>
              </w:rPr>
              <w:t>3.546</w:t>
            </w:r>
          </w:p>
        </w:tc>
        <w:tc>
          <w:tcPr>
            <w:tcW w:w="1367" w:type="dxa"/>
          </w:tcPr>
          <w:p w:rsidR="00ED1A02" w:rsidRDefault="00ED1A02" w:rsidP="00C619ED">
            <w:pPr>
              <w:jc w:val="center"/>
              <w:rPr>
                <w:sz w:val="28"/>
              </w:rPr>
            </w:pPr>
            <w:r>
              <w:rPr>
                <w:sz w:val="28"/>
              </w:rPr>
              <w:t>-0.513</w:t>
            </w:r>
          </w:p>
        </w:tc>
        <w:tc>
          <w:tcPr>
            <w:tcW w:w="1368" w:type="dxa"/>
          </w:tcPr>
          <w:p w:rsidR="00ED1A02" w:rsidRDefault="00ED1A02" w:rsidP="00C619ED">
            <w:pPr>
              <w:jc w:val="center"/>
              <w:rPr>
                <w:sz w:val="28"/>
              </w:rPr>
            </w:pPr>
            <w:r>
              <w:rPr>
                <w:sz w:val="28"/>
              </w:rPr>
              <w:t>2.580</w:t>
            </w:r>
          </w:p>
        </w:tc>
        <w:tc>
          <w:tcPr>
            <w:tcW w:w="1368" w:type="dxa"/>
          </w:tcPr>
          <w:p w:rsidR="00ED1A02" w:rsidRDefault="00ED1A02" w:rsidP="00C619ED">
            <w:pPr>
              <w:jc w:val="center"/>
              <w:rPr>
                <w:sz w:val="28"/>
              </w:rPr>
            </w:pPr>
            <w:r>
              <w:rPr>
                <w:sz w:val="28"/>
              </w:rPr>
              <w:t>0.269</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14</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17.579</w:t>
            </w:r>
          </w:p>
        </w:tc>
        <w:tc>
          <w:tcPr>
            <w:tcW w:w="1367" w:type="dxa"/>
          </w:tcPr>
          <w:p w:rsidR="00ED1A02" w:rsidRDefault="00ED1A02" w:rsidP="00C619ED">
            <w:pPr>
              <w:jc w:val="center"/>
              <w:rPr>
                <w:sz w:val="28"/>
              </w:rPr>
            </w:pPr>
            <w:r>
              <w:rPr>
                <w:sz w:val="28"/>
              </w:rPr>
              <w:t>6.227</w:t>
            </w:r>
          </w:p>
        </w:tc>
        <w:tc>
          <w:tcPr>
            <w:tcW w:w="1367" w:type="dxa"/>
          </w:tcPr>
          <w:p w:rsidR="00ED1A02" w:rsidRDefault="00ED1A02" w:rsidP="00C619ED">
            <w:pPr>
              <w:jc w:val="center"/>
              <w:rPr>
                <w:sz w:val="28"/>
              </w:rPr>
            </w:pPr>
            <w:r>
              <w:rPr>
                <w:sz w:val="28"/>
              </w:rPr>
              <w:t>-0.573</w:t>
            </w:r>
          </w:p>
        </w:tc>
        <w:tc>
          <w:tcPr>
            <w:tcW w:w="1368" w:type="dxa"/>
          </w:tcPr>
          <w:p w:rsidR="00ED1A02" w:rsidRDefault="00ED1A02" w:rsidP="00C619ED">
            <w:pPr>
              <w:jc w:val="center"/>
              <w:rPr>
                <w:sz w:val="28"/>
              </w:rPr>
            </w:pPr>
            <w:r>
              <w:rPr>
                <w:sz w:val="28"/>
              </w:rPr>
              <w:t>2.109</w:t>
            </w:r>
          </w:p>
        </w:tc>
        <w:tc>
          <w:tcPr>
            <w:tcW w:w="1368" w:type="dxa"/>
          </w:tcPr>
          <w:p w:rsidR="00ED1A02" w:rsidRDefault="00ED1A02" w:rsidP="00C619ED">
            <w:pPr>
              <w:jc w:val="center"/>
              <w:rPr>
                <w:sz w:val="28"/>
              </w:rPr>
            </w:pPr>
            <w:r>
              <w:rPr>
                <w:sz w:val="28"/>
              </w:rPr>
              <w:t>0.354</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15</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6.526</w:t>
            </w:r>
          </w:p>
        </w:tc>
        <w:tc>
          <w:tcPr>
            <w:tcW w:w="1367" w:type="dxa"/>
          </w:tcPr>
          <w:p w:rsidR="00ED1A02" w:rsidRDefault="00ED1A02" w:rsidP="00C619ED">
            <w:pPr>
              <w:jc w:val="center"/>
              <w:rPr>
                <w:sz w:val="28"/>
              </w:rPr>
            </w:pPr>
            <w:r>
              <w:rPr>
                <w:sz w:val="28"/>
              </w:rPr>
              <w:t>2.099</w:t>
            </w:r>
          </w:p>
        </w:tc>
        <w:tc>
          <w:tcPr>
            <w:tcW w:w="1367" w:type="dxa"/>
          </w:tcPr>
          <w:p w:rsidR="00ED1A02" w:rsidRDefault="00ED1A02" w:rsidP="00C619ED">
            <w:pPr>
              <w:jc w:val="center"/>
              <w:rPr>
                <w:sz w:val="28"/>
              </w:rPr>
            </w:pPr>
            <w:r>
              <w:rPr>
                <w:sz w:val="28"/>
              </w:rPr>
              <w:t>-0.677</w:t>
            </w:r>
          </w:p>
        </w:tc>
        <w:tc>
          <w:tcPr>
            <w:tcW w:w="1368" w:type="dxa"/>
          </w:tcPr>
          <w:p w:rsidR="00ED1A02" w:rsidRDefault="00ED1A02" w:rsidP="00C619ED">
            <w:pPr>
              <w:jc w:val="center"/>
              <w:rPr>
                <w:sz w:val="28"/>
              </w:rPr>
            </w:pPr>
            <w:r>
              <w:rPr>
                <w:sz w:val="28"/>
              </w:rPr>
              <w:t>3.010</w:t>
            </w:r>
          </w:p>
        </w:tc>
        <w:tc>
          <w:tcPr>
            <w:tcW w:w="1368" w:type="dxa"/>
          </w:tcPr>
          <w:p w:rsidR="00ED1A02" w:rsidRDefault="00ED1A02" w:rsidP="00C619ED">
            <w:pPr>
              <w:jc w:val="center"/>
              <w:rPr>
                <w:sz w:val="28"/>
              </w:rPr>
            </w:pPr>
            <w:r>
              <w:rPr>
                <w:sz w:val="28"/>
              </w:rPr>
              <w:t>0.322</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16</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4.711</w:t>
            </w:r>
          </w:p>
        </w:tc>
        <w:tc>
          <w:tcPr>
            <w:tcW w:w="1367" w:type="dxa"/>
          </w:tcPr>
          <w:p w:rsidR="00ED1A02" w:rsidRDefault="00ED1A02" w:rsidP="00C619ED">
            <w:pPr>
              <w:jc w:val="center"/>
              <w:rPr>
                <w:sz w:val="28"/>
              </w:rPr>
            </w:pPr>
            <w:r>
              <w:rPr>
                <w:sz w:val="28"/>
              </w:rPr>
              <w:t>1.520</w:t>
            </w:r>
          </w:p>
        </w:tc>
        <w:tc>
          <w:tcPr>
            <w:tcW w:w="1367" w:type="dxa"/>
          </w:tcPr>
          <w:p w:rsidR="00ED1A02" w:rsidRDefault="00ED1A02" w:rsidP="00C619ED">
            <w:pPr>
              <w:jc w:val="center"/>
              <w:rPr>
                <w:sz w:val="28"/>
              </w:rPr>
            </w:pPr>
            <w:r>
              <w:rPr>
                <w:sz w:val="28"/>
              </w:rPr>
              <w:t>0.001</w:t>
            </w:r>
          </w:p>
        </w:tc>
        <w:tc>
          <w:tcPr>
            <w:tcW w:w="1368" w:type="dxa"/>
          </w:tcPr>
          <w:p w:rsidR="00ED1A02" w:rsidRDefault="00ED1A02" w:rsidP="00C619ED">
            <w:pPr>
              <w:jc w:val="center"/>
              <w:rPr>
                <w:sz w:val="28"/>
              </w:rPr>
            </w:pPr>
            <w:r>
              <w:rPr>
                <w:sz w:val="28"/>
              </w:rPr>
              <w:t>2.655</w:t>
            </w:r>
          </w:p>
        </w:tc>
        <w:tc>
          <w:tcPr>
            <w:tcW w:w="1368" w:type="dxa"/>
          </w:tcPr>
          <w:p w:rsidR="00ED1A02" w:rsidRDefault="00ED1A02" w:rsidP="00C619ED">
            <w:pPr>
              <w:jc w:val="center"/>
              <w:rPr>
                <w:sz w:val="28"/>
              </w:rPr>
            </w:pPr>
            <w:r>
              <w:rPr>
                <w:sz w:val="28"/>
              </w:rPr>
              <w:t>0.323</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17</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6.289</w:t>
            </w:r>
          </w:p>
        </w:tc>
        <w:tc>
          <w:tcPr>
            <w:tcW w:w="1367" w:type="dxa"/>
          </w:tcPr>
          <w:p w:rsidR="00ED1A02" w:rsidRDefault="00ED1A02" w:rsidP="00C619ED">
            <w:pPr>
              <w:jc w:val="center"/>
              <w:rPr>
                <w:sz w:val="28"/>
              </w:rPr>
            </w:pPr>
            <w:r>
              <w:rPr>
                <w:sz w:val="28"/>
              </w:rPr>
              <w:t>1.669</w:t>
            </w:r>
          </w:p>
        </w:tc>
        <w:tc>
          <w:tcPr>
            <w:tcW w:w="1367" w:type="dxa"/>
          </w:tcPr>
          <w:p w:rsidR="00ED1A02" w:rsidRDefault="00ED1A02" w:rsidP="00C619ED">
            <w:pPr>
              <w:jc w:val="center"/>
              <w:rPr>
                <w:sz w:val="28"/>
              </w:rPr>
            </w:pPr>
            <w:r>
              <w:rPr>
                <w:sz w:val="28"/>
              </w:rPr>
              <w:t>-0.395</w:t>
            </w:r>
          </w:p>
        </w:tc>
        <w:tc>
          <w:tcPr>
            <w:tcW w:w="1368" w:type="dxa"/>
          </w:tcPr>
          <w:p w:rsidR="00ED1A02" w:rsidRDefault="00ED1A02" w:rsidP="00C619ED">
            <w:pPr>
              <w:jc w:val="center"/>
              <w:rPr>
                <w:sz w:val="28"/>
              </w:rPr>
            </w:pPr>
            <w:r>
              <w:rPr>
                <w:sz w:val="28"/>
              </w:rPr>
              <w:t>2.336</w:t>
            </w:r>
          </w:p>
        </w:tc>
        <w:tc>
          <w:tcPr>
            <w:tcW w:w="1368" w:type="dxa"/>
          </w:tcPr>
          <w:p w:rsidR="00ED1A02" w:rsidRDefault="00ED1A02" w:rsidP="00C619ED">
            <w:pPr>
              <w:jc w:val="center"/>
              <w:rPr>
                <w:sz w:val="28"/>
              </w:rPr>
            </w:pPr>
            <w:r>
              <w:rPr>
                <w:sz w:val="28"/>
              </w:rPr>
              <w:t>0.265</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18</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3.158</w:t>
            </w:r>
          </w:p>
        </w:tc>
        <w:tc>
          <w:tcPr>
            <w:tcW w:w="1367" w:type="dxa"/>
          </w:tcPr>
          <w:p w:rsidR="00ED1A02" w:rsidRDefault="00ED1A02" w:rsidP="00C619ED">
            <w:pPr>
              <w:jc w:val="center"/>
              <w:rPr>
                <w:sz w:val="28"/>
              </w:rPr>
            </w:pPr>
            <w:r>
              <w:rPr>
                <w:sz w:val="28"/>
              </w:rPr>
              <w:t>1.182</w:t>
            </w:r>
          </w:p>
        </w:tc>
        <w:tc>
          <w:tcPr>
            <w:tcW w:w="1367" w:type="dxa"/>
          </w:tcPr>
          <w:p w:rsidR="00ED1A02" w:rsidRDefault="00ED1A02" w:rsidP="00C619ED">
            <w:pPr>
              <w:jc w:val="center"/>
              <w:rPr>
                <w:sz w:val="28"/>
              </w:rPr>
            </w:pPr>
            <w:r>
              <w:rPr>
                <w:sz w:val="28"/>
              </w:rPr>
              <w:t>-0.308</w:t>
            </w:r>
          </w:p>
        </w:tc>
        <w:tc>
          <w:tcPr>
            <w:tcW w:w="1368" w:type="dxa"/>
          </w:tcPr>
          <w:p w:rsidR="00ED1A02" w:rsidRDefault="00ED1A02" w:rsidP="00C619ED">
            <w:pPr>
              <w:jc w:val="center"/>
              <w:rPr>
                <w:sz w:val="28"/>
              </w:rPr>
            </w:pPr>
            <w:r>
              <w:rPr>
                <w:sz w:val="28"/>
              </w:rPr>
              <w:t>2.082</w:t>
            </w:r>
          </w:p>
        </w:tc>
        <w:tc>
          <w:tcPr>
            <w:tcW w:w="1368" w:type="dxa"/>
          </w:tcPr>
          <w:p w:rsidR="00ED1A02" w:rsidRDefault="00ED1A02" w:rsidP="00C619ED">
            <w:pPr>
              <w:jc w:val="center"/>
              <w:rPr>
                <w:sz w:val="28"/>
              </w:rPr>
            </w:pPr>
            <w:r>
              <w:rPr>
                <w:sz w:val="28"/>
              </w:rPr>
              <w:t>0.374</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19</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5.974</w:t>
            </w:r>
          </w:p>
        </w:tc>
        <w:tc>
          <w:tcPr>
            <w:tcW w:w="1367" w:type="dxa"/>
          </w:tcPr>
          <w:p w:rsidR="00ED1A02" w:rsidRDefault="00ED1A02" w:rsidP="00C619ED">
            <w:pPr>
              <w:jc w:val="center"/>
              <w:rPr>
                <w:sz w:val="28"/>
              </w:rPr>
            </w:pPr>
            <w:r>
              <w:rPr>
                <w:sz w:val="28"/>
              </w:rPr>
              <w:t>1.308</w:t>
            </w:r>
          </w:p>
        </w:tc>
        <w:tc>
          <w:tcPr>
            <w:tcW w:w="1367" w:type="dxa"/>
          </w:tcPr>
          <w:p w:rsidR="00ED1A02" w:rsidRDefault="00ED1A02" w:rsidP="00C619ED">
            <w:pPr>
              <w:jc w:val="center"/>
              <w:rPr>
                <w:sz w:val="28"/>
              </w:rPr>
            </w:pPr>
            <w:r>
              <w:rPr>
                <w:sz w:val="28"/>
              </w:rPr>
              <w:t>-0.304</w:t>
            </w:r>
          </w:p>
        </w:tc>
        <w:tc>
          <w:tcPr>
            <w:tcW w:w="1368" w:type="dxa"/>
          </w:tcPr>
          <w:p w:rsidR="00ED1A02" w:rsidRDefault="00ED1A02" w:rsidP="00C619ED">
            <w:pPr>
              <w:jc w:val="center"/>
              <w:rPr>
                <w:sz w:val="28"/>
              </w:rPr>
            </w:pPr>
            <w:r>
              <w:rPr>
                <w:sz w:val="28"/>
              </w:rPr>
              <w:t>2.178</w:t>
            </w:r>
          </w:p>
        </w:tc>
        <w:tc>
          <w:tcPr>
            <w:tcW w:w="1368" w:type="dxa"/>
          </w:tcPr>
          <w:p w:rsidR="00ED1A02" w:rsidRDefault="00ED1A02" w:rsidP="00C619ED">
            <w:pPr>
              <w:jc w:val="center"/>
              <w:rPr>
                <w:sz w:val="28"/>
              </w:rPr>
            </w:pPr>
            <w:r>
              <w:rPr>
                <w:sz w:val="28"/>
              </w:rPr>
              <w:t>0.219</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20</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7.579</w:t>
            </w:r>
          </w:p>
        </w:tc>
        <w:tc>
          <w:tcPr>
            <w:tcW w:w="1367" w:type="dxa"/>
          </w:tcPr>
          <w:p w:rsidR="00ED1A02" w:rsidRDefault="00ED1A02" w:rsidP="00C619ED">
            <w:pPr>
              <w:jc w:val="center"/>
              <w:rPr>
                <w:sz w:val="28"/>
              </w:rPr>
            </w:pPr>
            <w:r>
              <w:rPr>
                <w:sz w:val="28"/>
              </w:rPr>
              <w:t>1.859</w:t>
            </w:r>
          </w:p>
        </w:tc>
        <w:tc>
          <w:tcPr>
            <w:tcW w:w="1367" w:type="dxa"/>
          </w:tcPr>
          <w:p w:rsidR="00ED1A02" w:rsidRDefault="00ED1A02" w:rsidP="00C619ED">
            <w:pPr>
              <w:jc w:val="center"/>
              <w:rPr>
                <w:sz w:val="28"/>
              </w:rPr>
            </w:pPr>
            <w:r>
              <w:rPr>
                <w:sz w:val="28"/>
              </w:rPr>
              <w:t>-0.358</w:t>
            </w:r>
          </w:p>
        </w:tc>
        <w:tc>
          <w:tcPr>
            <w:tcW w:w="1368" w:type="dxa"/>
          </w:tcPr>
          <w:p w:rsidR="00ED1A02" w:rsidRDefault="00ED1A02" w:rsidP="00C619ED">
            <w:pPr>
              <w:jc w:val="center"/>
              <w:rPr>
                <w:sz w:val="28"/>
              </w:rPr>
            </w:pPr>
            <w:r>
              <w:rPr>
                <w:sz w:val="28"/>
              </w:rPr>
              <w:t>2.369</w:t>
            </w:r>
          </w:p>
        </w:tc>
        <w:tc>
          <w:tcPr>
            <w:tcW w:w="1368" w:type="dxa"/>
          </w:tcPr>
          <w:p w:rsidR="00ED1A02" w:rsidRDefault="00ED1A02" w:rsidP="00C619ED">
            <w:pPr>
              <w:jc w:val="center"/>
              <w:rPr>
                <w:sz w:val="28"/>
              </w:rPr>
            </w:pPr>
            <w:r>
              <w:rPr>
                <w:sz w:val="28"/>
              </w:rPr>
              <w:t>0.245</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21</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b/>
                <w:bCs/>
                <w:sz w:val="28"/>
              </w:rPr>
            </w:pPr>
            <w:r>
              <w:rPr>
                <w:b/>
                <w:bCs/>
                <w:sz w:val="28"/>
              </w:rPr>
              <w:t>8.500</w:t>
            </w:r>
          </w:p>
        </w:tc>
        <w:tc>
          <w:tcPr>
            <w:tcW w:w="1367" w:type="dxa"/>
          </w:tcPr>
          <w:p w:rsidR="00ED1A02" w:rsidRDefault="00ED1A02" w:rsidP="00C619ED">
            <w:pPr>
              <w:jc w:val="center"/>
              <w:rPr>
                <w:sz w:val="28"/>
              </w:rPr>
            </w:pPr>
            <w:r>
              <w:rPr>
                <w:sz w:val="28"/>
              </w:rPr>
              <w:t>1.464</w:t>
            </w:r>
          </w:p>
        </w:tc>
        <w:tc>
          <w:tcPr>
            <w:tcW w:w="1367" w:type="dxa"/>
          </w:tcPr>
          <w:p w:rsidR="00ED1A02" w:rsidRDefault="00ED1A02" w:rsidP="00C619ED">
            <w:pPr>
              <w:jc w:val="center"/>
              <w:rPr>
                <w:sz w:val="28"/>
              </w:rPr>
            </w:pPr>
            <w:r>
              <w:rPr>
                <w:sz w:val="28"/>
              </w:rPr>
              <w:t>0.201</w:t>
            </w:r>
          </w:p>
        </w:tc>
        <w:tc>
          <w:tcPr>
            <w:tcW w:w="1368" w:type="dxa"/>
          </w:tcPr>
          <w:p w:rsidR="00ED1A02" w:rsidRDefault="00ED1A02" w:rsidP="00C619ED">
            <w:pPr>
              <w:jc w:val="center"/>
              <w:rPr>
                <w:sz w:val="28"/>
              </w:rPr>
            </w:pPr>
            <w:r>
              <w:rPr>
                <w:sz w:val="28"/>
              </w:rPr>
              <w:t>1.867</w:t>
            </w:r>
          </w:p>
        </w:tc>
        <w:tc>
          <w:tcPr>
            <w:tcW w:w="1368" w:type="dxa"/>
          </w:tcPr>
          <w:p w:rsidR="00ED1A02" w:rsidRDefault="00ED1A02" w:rsidP="00C619ED">
            <w:pPr>
              <w:jc w:val="center"/>
              <w:rPr>
                <w:sz w:val="28"/>
              </w:rPr>
            </w:pPr>
            <w:r>
              <w:rPr>
                <w:sz w:val="28"/>
              </w:rPr>
              <w:t>0.172</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22</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8.211</w:t>
            </w:r>
          </w:p>
        </w:tc>
        <w:tc>
          <w:tcPr>
            <w:tcW w:w="1367" w:type="dxa"/>
          </w:tcPr>
          <w:p w:rsidR="00ED1A02" w:rsidRDefault="00ED1A02" w:rsidP="00C619ED">
            <w:pPr>
              <w:jc w:val="center"/>
              <w:rPr>
                <w:sz w:val="28"/>
              </w:rPr>
            </w:pPr>
            <w:r>
              <w:rPr>
                <w:sz w:val="28"/>
              </w:rPr>
              <w:t>1.657</w:t>
            </w:r>
          </w:p>
        </w:tc>
        <w:tc>
          <w:tcPr>
            <w:tcW w:w="1367" w:type="dxa"/>
          </w:tcPr>
          <w:p w:rsidR="00ED1A02" w:rsidRDefault="00ED1A02" w:rsidP="00C619ED">
            <w:pPr>
              <w:jc w:val="center"/>
              <w:rPr>
                <w:sz w:val="28"/>
              </w:rPr>
            </w:pPr>
            <w:r>
              <w:rPr>
                <w:sz w:val="28"/>
              </w:rPr>
              <w:t>-0.823</w:t>
            </w:r>
          </w:p>
        </w:tc>
        <w:tc>
          <w:tcPr>
            <w:tcW w:w="1368" w:type="dxa"/>
          </w:tcPr>
          <w:p w:rsidR="00ED1A02" w:rsidRDefault="00ED1A02" w:rsidP="00C619ED">
            <w:pPr>
              <w:jc w:val="center"/>
              <w:rPr>
                <w:sz w:val="28"/>
              </w:rPr>
            </w:pPr>
            <w:r>
              <w:rPr>
                <w:sz w:val="28"/>
              </w:rPr>
              <w:t>3.373</w:t>
            </w:r>
          </w:p>
        </w:tc>
        <w:tc>
          <w:tcPr>
            <w:tcW w:w="1368" w:type="dxa"/>
          </w:tcPr>
          <w:p w:rsidR="00ED1A02" w:rsidRDefault="00ED1A02" w:rsidP="00C619ED">
            <w:pPr>
              <w:jc w:val="center"/>
              <w:rPr>
                <w:sz w:val="28"/>
              </w:rPr>
            </w:pPr>
            <w:r>
              <w:rPr>
                <w:sz w:val="28"/>
              </w:rPr>
              <w:t>0.202</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23</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13.553</w:t>
            </w:r>
          </w:p>
        </w:tc>
        <w:tc>
          <w:tcPr>
            <w:tcW w:w="1367" w:type="dxa"/>
          </w:tcPr>
          <w:p w:rsidR="00ED1A02" w:rsidRDefault="00ED1A02" w:rsidP="00C619ED">
            <w:pPr>
              <w:jc w:val="center"/>
              <w:rPr>
                <w:sz w:val="28"/>
              </w:rPr>
            </w:pPr>
            <w:r>
              <w:rPr>
                <w:sz w:val="28"/>
              </w:rPr>
              <w:t>2.403</w:t>
            </w:r>
          </w:p>
        </w:tc>
        <w:tc>
          <w:tcPr>
            <w:tcW w:w="1367" w:type="dxa"/>
          </w:tcPr>
          <w:p w:rsidR="00ED1A02" w:rsidRDefault="00ED1A02" w:rsidP="00C619ED">
            <w:pPr>
              <w:jc w:val="center"/>
              <w:rPr>
                <w:sz w:val="28"/>
              </w:rPr>
            </w:pPr>
            <w:r>
              <w:rPr>
                <w:sz w:val="28"/>
              </w:rPr>
              <w:t>-0.560</w:t>
            </w:r>
          </w:p>
        </w:tc>
        <w:tc>
          <w:tcPr>
            <w:tcW w:w="1368" w:type="dxa"/>
          </w:tcPr>
          <w:p w:rsidR="00ED1A02" w:rsidRDefault="00ED1A02" w:rsidP="00C619ED">
            <w:pPr>
              <w:jc w:val="center"/>
              <w:rPr>
                <w:sz w:val="28"/>
              </w:rPr>
            </w:pPr>
            <w:r>
              <w:rPr>
                <w:sz w:val="28"/>
              </w:rPr>
              <w:t>2.812</w:t>
            </w:r>
          </w:p>
        </w:tc>
        <w:tc>
          <w:tcPr>
            <w:tcW w:w="1368" w:type="dxa"/>
          </w:tcPr>
          <w:p w:rsidR="00ED1A02" w:rsidRDefault="00ED1A02" w:rsidP="00C619ED">
            <w:pPr>
              <w:jc w:val="center"/>
              <w:rPr>
                <w:sz w:val="28"/>
              </w:rPr>
            </w:pPr>
            <w:r>
              <w:rPr>
                <w:sz w:val="28"/>
              </w:rPr>
              <w:t>0.177</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24</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b/>
                <w:bCs/>
                <w:sz w:val="28"/>
              </w:rPr>
            </w:pPr>
            <w:r>
              <w:rPr>
                <w:b/>
                <w:bCs/>
                <w:sz w:val="28"/>
              </w:rPr>
              <w:t>21.316</w:t>
            </w:r>
          </w:p>
        </w:tc>
        <w:tc>
          <w:tcPr>
            <w:tcW w:w="1367" w:type="dxa"/>
          </w:tcPr>
          <w:p w:rsidR="00ED1A02" w:rsidRDefault="00ED1A02" w:rsidP="00C619ED">
            <w:pPr>
              <w:jc w:val="center"/>
              <w:rPr>
                <w:sz w:val="28"/>
              </w:rPr>
            </w:pPr>
            <w:r>
              <w:rPr>
                <w:sz w:val="28"/>
              </w:rPr>
              <w:t>3.693</w:t>
            </w:r>
          </w:p>
        </w:tc>
        <w:tc>
          <w:tcPr>
            <w:tcW w:w="1367" w:type="dxa"/>
          </w:tcPr>
          <w:p w:rsidR="00ED1A02" w:rsidRDefault="00ED1A02" w:rsidP="00C619ED">
            <w:pPr>
              <w:jc w:val="center"/>
              <w:rPr>
                <w:sz w:val="28"/>
              </w:rPr>
            </w:pPr>
            <w:r>
              <w:rPr>
                <w:sz w:val="28"/>
              </w:rPr>
              <w:t>-0.163</w:t>
            </w:r>
          </w:p>
        </w:tc>
        <w:tc>
          <w:tcPr>
            <w:tcW w:w="1368" w:type="dxa"/>
          </w:tcPr>
          <w:p w:rsidR="00ED1A02" w:rsidRDefault="00ED1A02" w:rsidP="00C619ED">
            <w:pPr>
              <w:jc w:val="center"/>
              <w:rPr>
                <w:sz w:val="28"/>
              </w:rPr>
            </w:pPr>
            <w:r>
              <w:rPr>
                <w:sz w:val="28"/>
              </w:rPr>
              <w:t>2.439</w:t>
            </w:r>
          </w:p>
        </w:tc>
        <w:tc>
          <w:tcPr>
            <w:tcW w:w="1368" w:type="dxa"/>
          </w:tcPr>
          <w:p w:rsidR="00ED1A02" w:rsidRDefault="00ED1A02" w:rsidP="00C619ED">
            <w:pPr>
              <w:jc w:val="center"/>
              <w:rPr>
                <w:sz w:val="28"/>
              </w:rPr>
            </w:pPr>
            <w:r>
              <w:rPr>
                <w:sz w:val="28"/>
              </w:rPr>
              <w:t>0.173</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25</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61.211</w:t>
            </w:r>
          </w:p>
        </w:tc>
        <w:tc>
          <w:tcPr>
            <w:tcW w:w="1367" w:type="dxa"/>
          </w:tcPr>
          <w:p w:rsidR="00ED1A02" w:rsidRDefault="00ED1A02" w:rsidP="00C619ED">
            <w:pPr>
              <w:jc w:val="center"/>
              <w:rPr>
                <w:sz w:val="28"/>
              </w:rPr>
            </w:pPr>
            <w:r>
              <w:rPr>
                <w:sz w:val="28"/>
              </w:rPr>
              <w:t>8.624</w:t>
            </w:r>
          </w:p>
        </w:tc>
        <w:tc>
          <w:tcPr>
            <w:tcW w:w="1367" w:type="dxa"/>
          </w:tcPr>
          <w:p w:rsidR="00ED1A02" w:rsidRDefault="00ED1A02" w:rsidP="00C619ED">
            <w:pPr>
              <w:jc w:val="center"/>
              <w:rPr>
                <w:sz w:val="28"/>
              </w:rPr>
            </w:pPr>
            <w:r>
              <w:rPr>
                <w:sz w:val="28"/>
              </w:rPr>
              <w:t>-0.281</w:t>
            </w:r>
          </w:p>
        </w:tc>
        <w:tc>
          <w:tcPr>
            <w:tcW w:w="1368" w:type="dxa"/>
          </w:tcPr>
          <w:p w:rsidR="00ED1A02" w:rsidRDefault="00ED1A02" w:rsidP="00C619ED">
            <w:pPr>
              <w:jc w:val="center"/>
              <w:rPr>
                <w:sz w:val="28"/>
              </w:rPr>
            </w:pPr>
            <w:r>
              <w:rPr>
                <w:sz w:val="28"/>
              </w:rPr>
              <w:t>1.950</w:t>
            </w:r>
          </w:p>
        </w:tc>
        <w:tc>
          <w:tcPr>
            <w:tcW w:w="1368" w:type="dxa"/>
          </w:tcPr>
          <w:p w:rsidR="00ED1A02" w:rsidRDefault="00ED1A02" w:rsidP="00C619ED">
            <w:pPr>
              <w:jc w:val="center"/>
              <w:rPr>
                <w:sz w:val="28"/>
              </w:rPr>
            </w:pPr>
            <w:r>
              <w:rPr>
                <w:sz w:val="28"/>
              </w:rPr>
              <w:t>0.141</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26</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47.105</w:t>
            </w:r>
          </w:p>
        </w:tc>
        <w:tc>
          <w:tcPr>
            <w:tcW w:w="1367" w:type="dxa"/>
          </w:tcPr>
          <w:p w:rsidR="00ED1A02" w:rsidRDefault="00ED1A02" w:rsidP="00C619ED">
            <w:pPr>
              <w:jc w:val="center"/>
              <w:rPr>
                <w:sz w:val="28"/>
              </w:rPr>
            </w:pPr>
            <w:r>
              <w:rPr>
                <w:sz w:val="28"/>
              </w:rPr>
              <w:t>8.117</w:t>
            </w:r>
          </w:p>
        </w:tc>
        <w:tc>
          <w:tcPr>
            <w:tcW w:w="1367" w:type="dxa"/>
          </w:tcPr>
          <w:p w:rsidR="00ED1A02" w:rsidRDefault="00ED1A02" w:rsidP="00C619ED">
            <w:pPr>
              <w:jc w:val="center"/>
              <w:rPr>
                <w:sz w:val="28"/>
              </w:rPr>
            </w:pPr>
            <w:r>
              <w:rPr>
                <w:sz w:val="28"/>
              </w:rPr>
              <w:t>0.615</w:t>
            </w:r>
          </w:p>
        </w:tc>
        <w:tc>
          <w:tcPr>
            <w:tcW w:w="1368" w:type="dxa"/>
          </w:tcPr>
          <w:p w:rsidR="00ED1A02" w:rsidRDefault="00ED1A02" w:rsidP="00C619ED">
            <w:pPr>
              <w:jc w:val="center"/>
              <w:rPr>
                <w:sz w:val="28"/>
              </w:rPr>
            </w:pPr>
            <w:r>
              <w:rPr>
                <w:sz w:val="28"/>
              </w:rPr>
              <w:t>3.115</w:t>
            </w:r>
          </w:p>
        </w:tc>
        <w:tc>
          <w:tcPr>
            <w:tcW w:w="1368" w:type="dxa"/>
          </w:tcPr>
          <w:p w:rsidR="00ED1A02" w:rsidRDefault="00ED1A02" w:rsidP="00C619ED">
            <w:pPr>
              <w:jc w:val="center"/>
              <w:rPr>
                <w:sz w:val="28"/>
              </w:rPr>
            </w:pPr>
            <w:r>
              <w:rPr>
                <w:sz w:val="28"/>
              </w:rPr>
              <w:t>0.172</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27</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40.053</w:t>
            </w:r>
          </w:p>
        </w:tc>
        <w:tc>
          <w:tcPr>
            <w:tcW w:w="1367" w:type="dxa"/>
          </w:tcPr>
          <w:p w:rsidR="00ED1A02" w:rsidRDefault="00ED1A02" w:rsidP="00C619ED">
            <w:pPr>
              <w:jc w:val="center"/>
              <w:rPr>
                <w:sz w:val="28"/>
              </w:rPr>
            </w:pPr>
            <w:r>
              <w:rPr>
                <w:sz w:val="28"/>
              </w:rPr>
              <w:t>5.031</w:t>
            </w:r>
          </w:p>
        </w:tc>
        <w:tc>
          <w:tcPr>
            <w:tcW w:w="1367" w:type="dxa"/>
          </w:tcPr>
          <w:p w:rsidR="00ED1A02" w:rsidRDefault="00ED1A02" w:rsidP="00C619ED">
            <w:pPr>
              <w:jc w:val="center"/>
              <w:rPr>
                <w:sz w:val="28"/>
              </w:rPr>
            </w:pPr>
            <w:r>
              <w:rPr>
                <w:sz w:val="28"/>
              </w:rPr>
              <w:t>0.761</w:t>
            </w:r>
          </w:p>
        </w:tc>
        <w:tc>
          <w:tcPr>
            <w:tcW w:w="1368" w:type="dxa"/>
          </w:tcPr>
          <w:p w:rsidR="00ED1A02" w:rsidRDefault="00ED1A02" w:rsidP="00C619ED">
            <w:pPr>
              <w:jc w:val="center"/>
              <w:rPr>
                <w:sz w:val="28"/>
              </w:rPr>
            </w:pPr>
            <w:r>
              <w:rPr>
                <w:sz w:val="28"/>
              </w:rPr>
              <w:t>2.432</w:t>
            </w:r>
          </w:p>
        </w:tc>
        <w:tc>
          <w:tcPr>
            <w:tcW w:w="1368" w:type="dxa"/>
          </w:tcPr>
          <w:p w:rsidR="00ED1A02" w:rsidRDefault="00ED1A02" w:rsidP="00C619ED">
            <w:pPr>
              <w:jc w:val="center"/>
              <w:rPr>
                <w:sz w:val="28"/>
              </w:rPr>
            </w:pPr>
            <w:r>
              <w:rPr>
                <w:sz w:val="28"/>
              </w:rPr>
              <w:t>0.126</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28</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51.184</w:t>
            </w:r>
          </w:p>
        </w:tc>
        <w:tc>
          <w:tcPr>
            <w:tcW w:w="1367" w:type="dxa"/>
          </w:tcPr>
          <w:p w:rsidR="00ED1A02" w:rsidRDefault="00ED1A02" w:rsidP="00C619ED">
            <w:pPr>
              <w:jc w:val="center"/>
              <w:rPr>
                <w:sz w:val="28"/>
              </w:rPr>
            </w:pPr>
            <w:r>
              <w:rPr>
                <w:sz w:val="28"/>
              </w:rPr>
              <w:t>6.999</w:t>
            </w:r>
          </w:p>
        </w:tc>
        <w:tc>
          <w:tcPr>
            <w:tcW w:w="1367" w:type="dxa"/>
          </w:tcPr>
          <w:p w:rsidR="00ED1A02" w:rsidRDefault="00ED1A02" w:rsidP="00C619ED">
            <w:pPr>
              <w:jc w:val="center"/>
              <w:rPr>
                <w:sz w:val="28"/>
              </w:rPr>
            </w:pPr>
            <w:r>
              <w:rPr>
                <w:sz w:val="28"/>
              </w:rPr>
              <w:t>-0.103</w:t>
            </w:r>
          </w:p>
        </w:tc>
        <w:tc>
          <w:tcPr>
            <w:tcW w:w="1368" w:type="dxa"/>
          </w:tcPr>
          <w:p w:rsidR="00ED1A02" w:rsidRDefault="00ED1A02" w:rsidP="00C619ED">
            <w:pPr>
              <w:jc w:val="center"/>
              <w:rPr>
                <w:sz w:val="28"/>
              </w:rPr>
            </w:pPr>
            <w:r>
              <w:rPr>
                <w:sz w:val="28"/>
              </w:rPr>
              <w:t>2.596</w:t>
            </w:r>
          </w:p>
        </w:tc>
        <w:tc>
          <w:tcPr>
            <w:tcW w:w="1368" w:type="dxa"/>
          </w:tcPr>
          <w:p w:rsidR="00ED1A02" w:rsidRDefault="00ED1A02" w:rsidP="00C619ED">
            <w:pPr>
              <w:jc w:val="center"/>
              <w:rPr>
                <w:sz w:val="28"/>
              </w:rPr>
            </w:pPr>
            <w:r>
              <w:rPr>
                <w:sz w:val="28"/>
              </w:rPr>
              <w:t>0.137</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29</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55.395</w:t>
            </w:r>
          </w:p>
        </w:tc>
        <w:tc>
          <w:tcPr>
            <w:tcW w:w="1367" w:type="dxa"/>
          </w:tcPr>
          <w:p w:rsidR="00ED1A02" w:rsidRDefault="00ED1A02" w:rsidP="00C619ED">
            <w:pPr>
              <w:jc w:val="center"/>
              <w:rPr>
                <w:sz w:val="28"/>
              </w:rPr>
            </w:pPr>
            <w:r>
              <w:rPr>
                <w:sz w:val="28"/>
              </w:rPr>
              <w:t>7.275</w:t>
            </w:r>
          </w:p>
        </w:tc>
        <w:tc>
          <w:tcPr>
            <w:tcW w:w="1367" w:type="dxa"/>
          </w:tcPr>
          <w:p w:rsidR="00ED1A02" w:rsidRDefault="00ED1A02" w:rsidP="00C619ED">
            <w:pPr>
              <w:jc w:val="center"/>
              <w:rPr>
                <w:sz w:val="28"/>
              </w:rPr>
            </w:pPr>
            <w:r>
              <w:rPr>
                <w:sz w:val="28"/>
              </w:rPr>
              <w:t>0.332</w:t>
            </w:r>
          </w:p>
        </w:tc>
        <w:tc>
          <w:tcPr>
            <w:tcW w:w="1368" w:type="dxa"/>
          </w:tcPr>
          <w:p w:rsidR="00ED1A02" w:rsidRDefault="00ED1A02" w:rsidP="00C619ED">
            <w:pPr>
              <w:jc w:val="center"/>
              <w:rPr>
                <w:sz w:val="28"/>
              </w:rPr>
            </w:pPr>
            <w:r>
              <w:rPr>
                <w:sz w:val="28"/>
              </w:rPr>
              <w:t>2.118</w:t>
            </w:r>
          </w:p>
        </w:tc>
        <w:tc>
          <w:tcPr>
            <w:tcW w:w="1368" w:type="dxa"/>
          </w:tcPr>
          <w:p w:rsidR="00ED1A02" w:rsidRDefault="00ED1A02" w:rsidP="00C619ED">
            <w:pPr>
              <w:jc w:val="center"/>
              <w:rPr>
                <w:sz w:val="28"/>
              </w:rPr>
            </w:pPr>
            <w:r>
              <w:rPr>
                <w:sz w:val="28"/>
              </w:rPr>
              <w:t>0.131</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30</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52.158</w:t>
            </w:r>
          </w:p>
        </w:tc>
        <w:tc>
          <w:tcPr>
            <w:tcW w:w="1367" w:type="dxa"/>
          </w:tcPr>
          <w:p w:rsidR="00ED1A02" w:rsidRDefault="00ED1A02" w:rsidP="00C619ED">
            <w:pPr>
              <w:jc w:val="center"/>
              <w:rPr>
                <w:sz w:val="28"/>
              </w:rPr>
            </w:pPr>
            <w:r>
              <w:rPr>
                <w:sz w:val="28"/>
              </w:rPr>
              <w:t>8.961</w:t>
            </w:r>
          </w:p>
        </w:tc>
        <w:tc>
          <w:tcPr>
            <w:tcW w:w="1367" w:type="dxa"/>
          </w:tcPr>
          <w:p w:rsidR="00ED1A02" w:rsidRDefault="00ED1A02" w:rsidP="00C619ED">
            <w:pPr>
              <w:jc w:val="center"/>
              <w:rPr>
                <w:sz w:val="28"/>
              </w:rPr>
            </w:pPr>
            <w:r>
              <w:rPr>
                <w:sz w:val="28"/>
              </w:rPr>
              <w:t>0.375</w:t>
            </w:r>
          </w:p>
        </w:tc>
        <w:tc>
          <w:tcPr>
            <w:tcW w:w="1368" w:type="dxa"/>
          </w:tcPr>
          <w:p w:rsidR="00ED1A02" w:rsidRDefault="00ED1A02" w:rsidP="00C619ED">
            <w:pPr>
              <w:jc w:val="center"/>
              <w:rPr>
                <w:sz w:val="28"/>
              </w:rPr>
            </w:pPr>
            <w:r>
              <w:rPr>
                <w:sz w:val="28"/>
              </w:rPr>
              <w:t>3.046</w:t>
            </w:r>
          </w:p>
        </w:tc>
        <w:tc>
          <w:tcPr>
            <w:tcW w:w="1368" w:type="dxa"/>
          </w:tcPr>
          <w:p w:rsidR="00ED1A02" w:rsidRDefault="00ED1A02" w:rsidP="00C619ED">
            <w:pPr>
              <w:jc w:val="center"/>
              <w:rPr>
                <w:sz w:val="28"/>
              </w:rPr>
            </w:pPr>
            <w:r>
              <w:rPr>
                <w:sz w:val="28"/>
              </w:rPr>
              <w:t>0.172</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31</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49.447</w:t>
            </w:r>
          </w:p>
        </w:tc>
        <w:tc>
          <w:tcPr>
            <w:tcW w:w="1367" w:type="dxa"/>
          </w:tcPr>
          <w:p w:rsidR="00ED1A02" w:rsidRDefault="00ED1A02" w:rsidP="00C619ED">
            <w:pPr>
              <w:jc w:val="center"/>
              <w:rPr>
                <w:sz w:val="28"/>
              </w:rPr>
            </w:pPr>
            <w:r>
              <w:rPr>
                <w:sz w:val="28"/>
              </w:rPr>
              <w:t>7.625</w:t>
            </w:r>
          </w:p>
        </w:tc>
        <w:tc>
          <w:tcPr>
            <w:tcW w:w="1367" w:type="dxa"/>
          </w:tcPr>
          <w:p w:rsidR="00ED1A02" w:rsidRDefault="00ED1A02" w:rsidP="00C619ED">
            <w:pPr>
              <w:jc w:val="center"/>
              <w:rPr>
                <w:sz w:val="28"/>
              </w:rPr>
            </w:pPr>
            <w:r>
              <w:rPr>
                <w:sz w:val="28"/>
              </w:rPr>
              <w:t>0.376</w:t>
            </w:r>
          </w:p>
        </w:tc>
        <w:tc>
          <w:tcPr>
            <w:tcW w:w="1368" w:type="dxa"/>
          </w:tcPr>
          <w:p w:rsidR="00ED1A02" w:rsidRDefault="00ED1A02" w:rsidP="00C619ED">
            <w:pPr>
              <w:jc w:val="center"/>
              <w:rPr>
                <w:sz w:val="28"/>
              </w:rPr>
            </w:pPr>
            <w:r>
              <w:rPr>
                <w:sz w:val="28"/>
              </w:rPr>
              <w:t>2.942</w:t>
            </w:r>
          </w:p>
        </w:tc>
        <w:tc>
          <w:tcPr>
            <w:tcW w:w="1368" w:type="dxa"/>
          </w:tcPr>
          <w:p w:rsidR="00ED1A02" w:rsidRDefault="00ED1A02" w:rsidP="00C619ED">
            <w:pPr>
              <w:jc w:val="center"/>
              <w:rPr>
                <w:sz w:val="28"/>
              </w:rPr>
            </w:pPr>
            <w:r>
              <w:rPr>
                <w:sz w:val="28"/>
              </w:rPr>
              <w:t>0.154</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32</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49.500</w:t>
            </w:r>
          </w:p>
        </w:tc>
        <w:tc>
          <w:tcPr>
            <w:tcW w:w="1367" w:type="dxa"/>
          </w:tcPr>
          <w:p w:rsidR="00ED1A02" w:rsidRDefault="00ED1A02" w:rsidP="00C619ED">
            <w:pPr>
              <w:jc w:val="center"/>
              <w:rPr>
                <w:sz w:val="28"/>
              </w:rPr>
            </w:pPr>
            <w:r>
              <w:rPr>
                <w:sz w:val="28"/>
              </w:rPr>
              <w:t>7.680</w:t>
            </w:r>
          </w:p>
        </w:tc>
        <w:tc>
          <w:tcPr>
            <w:tcW w:w="1367" w:type="dxa"/>
          </w:tcPr>
          <w:p w:rsidR="00ED1A02" w:rsidRDefault="00ED1A02" w:rsidP="00C619ED">
            <w:pPr>
              <w:jc w:val="center"/>
              <w:rPr>
                <w:sz w:val="28"/>
              </w:rPr>
            </w:pPr>
            <w:r>
              <w:rPr>
                <w:sz w:val="28"/>
              </w:rPr>
              <w:t>-0.181</w:t>
            </w:r>
          </w:p>
        </w:tc>
        <w:tc>
          <w:tcPr>
            <w:tcW w:w="1368" w:type="dxa"/>
          </w:tcPr>
          <w:p w:rsidR="00ED1A02" w:rsidRDefault="00ED1A02" w:rsidP="00C619ED">
            <w:pPr>
              <w:jc w:val="center"/>
              <w:rPr>
                <w:sz w:val="28"/>
              </w:rPr>
            </w:pPr>
            <w:r>
              <w:rPr>
                <w:sz w:val="28"/>
              </w:rPr>
              <w:t>2.415</w:t>
            </w:r>
          </w:p>
        </w:tc>
        <w:tc>
          <w:tcPr>
            <w:tcW w:w="1368" w:type="dxa"/>
          </w:tcPr>
          <w:p w:rsidR="00ED1A02" w:rsidRDefault="00ED1A02" w:rsidP="00C619ED">
            <w:pPr>
              <w:jc w:val="center"/>
              <w:rPr>
                <w:sz w:val="28"/>
              </w:rPr>
            </w:pPr>
            <w:r>
              <w:rPr>
                <w:sz w:val="28"/>
              </w:rPr>
              <w:t>0.155</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lastRenderedPageBreak/>
              <w:t>33</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10.684</w:t>
            </w:r>
          </w:p>
        </w:tc>
        <w:tc>
          <w:tcPr>
            <w:tcW w:w="1367" w:type="dxa"/>
          </w:tcPr>
          <w:p w:rsidR="00ED1A02" w:rsidRDefault="00ED1A02" w:rsidP="00C619ED">
            <w:pPr>
              <w:jc w:val="center"/>
              <w:rPr>
                <w:sz w:val="28"/>
              </w:rPr>
            </w:pPr>
            <w:r>
              <w:rPr>
                <w:sz w:val="28"/>
              </w:rPr>
              <w:t>3.686</w:t>
            </w:r>
          </w:p>
        </w:tc>
        <w:tc>
          <w:tcPr>
            <w:tcW w:w="1367" w:type="dxa"/>
          </w:tcPr>
          <w:p w:rsidR="00ED1A02" w:rsidRDefault="00ED1A02" w:rsidP="00C619ED">
            <w:pPr>
              <w:jc w:val="center"/>
              <w:rPr>
                <w:sz w:val="28"/>
              </w:rPr>
            </w:pPr>
            <w:r>
              <w:rPr>
                <w:sz w:val="28"/>
              </w:rPr>
              <w:t>-0.408</w:t>
            </w:r>
          </w:p>
        </w:tc>
        <w:tc>
          <w:tcPr>
            <w:tcW w:w="1368" w:type="dxa"/>
          </w:tcPr>
          <w:p w:rsidR="00ED1A02" w:rsidRDefault="00ED1A02" w:rsidP="00C619ED">
            <w:pPr>
              <w:jc w:val="center"/>
              <w:rPr>
                <w:sz w:val="28"/>
              </w:rPr>
            </w:pPr>
            <w:r>
              <w:rPr>
                <w:sz w:val="28"/>
              </w:rPr>
              <w:t>1.993</w:t>
            </w:r>
          </w:p>
        </w:tc>
        <w:tc>
          <w:tcPr>
            <w:tcW w:w="1368" w:type="dxa"/>
          </w:tcPr>
          <w:p w:rsidR="00ED1A02" w:rsidRDefault="00ED1A02" w:rsidP="00C619ED">
            <w:pPr>
              <w:jc w:val="center"/>
              <w:rPr>
                <w:sz w:val="28"/>
              </w:rPr>
            </w:pPr>
            <w:r>
              <w:rPr>
                <w:sz w:val="28"/>
              </w:rPr>
              <w:t>0.345</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34</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9.368</w:t>
            </w:r>
          </w:p>
        </w:tc>
        <w:tc>
          <w:tcPr>
            <w:tcW w:w="1367" w:type="dxa"/>
          </w:tcPr>
          <w:p w:rsidR="00ED1A02" w:rsidRDefault="00ED1A02" w:rsidP="00C619ED">
            <w:pPr>
              <w:jc w:val="center"/>
              <w:rPr>
                <w:sz w:val="28"/>
              </w:rPr>
            </w:pPr>
            <w:r>
              <w:rPr>
                <w:sz w:val="28"/>
              </w:rPr>
              <w:t>3.383</w:t>
            </w:r>
          </w:p>
        </w:tc>
        <w:tc>
          <w:tcPr>
            <w:tcW w:w="1367" w:type="dxa"/>
          </w:tcPr>
          <w:p w:rsidR="00ED1A02" w:rsidRDefault="00ED1A02" w:rsidP="00C619ED">
            <w:pPr>
              <w:jc w:val="center"/>
              <w:rPr>
                <w:sz w:val="28"/>
              </w:rPr>
            </w:pPr>
            <w:r>
              <w:rPr>
                <w:sz w:val="28"/>
              </w:rPr>
              <w:t>-0.286</w:t>
            </w:r>
          </w:p>
        </w:tc>
        <w:tc>
          <w:tcPr>
            <w:tcW w:w="1368" w:type="dxa"/>
          </w:tcPr>
          <w:p w:rsidR="00ED1A02" w:rsidRDefault="00ED1A02" w:rsidP="00C619ED">
            <w:pPr>
              <w:jc w:val="center"/>
              <w:rPr>
                <w:sz w:val="28"/>
              </w:rPr>
            </w:pPr>
            <w:r>
              <w:rPr>
                <w:sz w:val="28"/>
              </w:rPr>
              <w:t>2.741</w:t>
            </w:r>
          </w:p>
        </w:tc>
        <w:tc>
          <w:tcPr>
            <w:tcW w:w="1368" w:type="dxa"/>
          </w:tcPr>
          <w:p w:rsidR="00ED1A02" w:rsidRDefault="00ED1A02" w:rsidP="00C619ED">
            <w:pPr>
              <w:jc w:val="center"/>
              <w:rPr>
                <w:sz w:val="28"/>
              </w:rPr>
            </w:pPr>
            <w:r>
              <w:rPr>
                <w:sz w:val="28"/>
              </w:rPr>
              <w:t>0.361</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35</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9.895</w:t>
            </w:r>
          </w:p>
        </w:tc>
        <w:tc>
          <w:tcPr>
            <w:tcW w:w="1367" w:type="dxa"/>
          </w:tcPr>
          <w:p w:rsidR="00ED1A02" w:rsidRDefault="00ED1A02" w:rsidP="00C619ED">
            <w:pPr>
              <w:jc w:val="center"/>
              <w:rPr>
                <w:sz w:val="28"/>
              </w:rPr>
            </w:pPr>
            <w:r>
              <w:rPr>
                <w:sz w:val="28"/>
              </w:rPr>
              <w:t>3.676</w:t>
            </w:r>
          </w:p>
        </w:tc>
        <w:tc>
          <w:tcPr>
            <w:tcW w:w="1367" w:type="dxa"/>
          </w:tcPr>
          <w:p w:rsidR="00ED1A02" w:rsidRDefault="00ED1A02" w:rsidP="00C619ED">
            <w:pPr>
              <w:jc w:val="center"/>
              <w:rPr>
                <w:sz w:val="28"/>
              </w:rPr>
            </w:pPr>
            <w:r>
              <w:rPr>
                <w:sz w:val="28"/>
              </w:rPr>
              <w:t>-0.291</w:t>
            </w:r>
          </w:p>
        </w:tc>
        <w:tc>
          <w:tcPr>
            <w:tcW w:w="1368" w:type="dxa"/>
          </w:tcPr>
          <w:p w:rsidR="00ED1A02" w:rsidRDefault="00ED1A02" w:rsidP="00C619ED">
            <w:pPr>
              <w:jc w:val="center"/>
              <w:rPr>
                <w:sz w:val="28"/>
              </w:rPr>
            </w:pPr>
            <w:r>
              <w:rPr>
                <w:sz w:val="28"/>
              </w:rPr>
              <w:t>2.525</w:t>
            </w:r>
          </w:p>
        </w:tc>
        <w:tc>
          <w:tcPr>
            <w:tcW w:w="1368" w:type="dxa"/>
          </w:tcPr>
          <w:p w:rsidR="00ED1A02" w:rsidRDefault="00ED1A02" w:rsidP="00C619ED">
            <w:pPr>
              <w:jc w:val="center"/>
              <w:rPr>
                <w:sz w:val="28"/>
              </w:rPr>
            </w:pPr>
            <w:r>
              <w:rPr>
                <w:sz w:val="28"/>
              </w:rPr>
              <w:t>0.372</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36</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b/>
                <w:bCs/>
                <w:sz w:val="28"/>
              </w:rPr>
            </w:pPr>
            <w:r>
              <w:rPr>
                <w:b/>
                <w:bCs/>
                <w:sz w:val="28"/>
              </w:rPr>
              <w:t>12.026</w:t>
            </w:r>
          </w:p>
        </w:tc>
        <w:tc>
          <w:tcPr>
            <w:tcW w:w="1367" w:type="dxa"/>
          </w:tcPr>
          <w:p w:rsidR="00ED1A02" w:rsidRDefault="00ED1A02" w:rsidP="00C619ED">
            <w:pPr>
              <w:jc w:val="center"/>
              <w:rPr>
                <w:sz w:val="28"/>
              </w:rPr>
            </w:pPr>
            <w:r>
              <w:rPr>
                <w:sz w:val="28"/>
              </w:rPr>
              <w:t>2.182</w:t>
            </w:r>
          </w:p>
        </w:tc>
        <w:tc>
          <w:tcPr>
            <w:tcW w:w="1367" w:type="dxa"/>
          </w:tcPr>
          <w:p w:rsidR="00ED1A02" w:rsidRDefault="00ED1A02" w:rsidP="00C619ED">
            <w:pPr>
              <w:jc w:val="center"/>
              <w:rPr>
                <w:sz w:val="28"/>
              </w:rPr>
            </w:pPr>
            <w:r>
              <w:rPr>
                <w:sz w:val="28"/>
              </w:rPr>
              <w:t>-0.246</w:t>
            </w:r>
          </w:p>
        </w:tc>
        <w:tc>
          <w:tcPr>
            <w:tcW w:w="1368" w:type="dxa"/>
          </w:tcPr>
          <w:p w:rsidR="00ED1A02" w:rsidRDefault="00ED1A02" w:rsidP="00C619ED">
            <w:pPr>
              <w:jc w:val="center"/>
              <w:rPr>
                <w:sz w:val="28"/>
              </w:rPr>
            </w:pPr>
            <w:r>
              <w:rPr>
                <w:sz w:val="28"/>
              </w:rPr>
              <w:t>2.282</w:t>
            </w:r>
          </w:p>
        </w:tc>
        <w:tc>
          <w:tcPr>
            <w:tcW w:w="1368" w:type="dxa"/>
          </w:tcPr>
          <w:p w:rsidR="00ED1A02" w:rsidRDefault="00ED1A02" w:rsidP="00C619ED">
            <w:pPr>
              <w:jc w:val="center"/>
              <w:rPr>
                <w:sz w:val="28"/>
              </w:rPr>
            </w:pPr>
            <w:r>
              <w:rPr>
                <w:sz w:val="28"/>
              </w:rPr>
              <w:t>0.181</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37</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8.684</w:t>
            </w:r>
          </w:p>
        </w:tc>
        <w:tc>
          <w:tcPr>
            <w:tcW w:w="1367" w:type="dxa"/>
          </w:tcPr>
          <w:p w:rsidR="00ED1A02" w:rsidRDefault="00ED1A02" w:rsidP="00C619ED">
            <w:pPr>
              <w:jc w:val="center"/>
              <w:rPr>
                <w:sz w:val="28"/>
              </w:rPr>
            </w:pPr>
            <w:r>
              <w:rPr>
                <w:sz w:val="28"/>
              </w:rPr>
              <w:t>3.138</w:t>
            </w:r>
          </w:p>
        </w:tc>
        <w:tc>
          <w:tcPr>
            <w:tcW w:w="1367" w:type="dxa"/>
          </w:tcPr>
          <w:p w:rsidR="00ED1A02" w:rsidRDefault="00ED1A02" w:rsidP="00C619ED">
            <w:pPr>
              <w:jc w:val="center"/>
              <w:rPr>
                <w:sz w:val="28"/>
              </w:rPr>
            </w:pPr>
            <w:r>
              <w:rPr>
                <w:sz w:val="28"/>
              </w:rPr>
              <w:t>0.093</w:t>
            </w:r>
          </w:p>
        </w:tc>
        <w:tc>
          <w:tcPr>
            <w:tcW w:w="1368" w:type="dxa"/>
          </w:tcPr>
          <w:p w:rsidR="00ED1A02" w:rsidRDefault="00ED1A02" w:rsidP="00C619ED">
            <w:pPr>
              <w:jc w:val="center"/>
              <w:rPr>
                <w:sz w:val="28"/>
              </w:rPr>
            </w:pPr>
            <w:r>
              <w:rPr>
                <w:sz w:val="28"/>
              </w:rPr>
              <w:t>2.733</w:t>
            </w:r>
          </w:p>
        </w:tc>
        <w:tc>
          <w:tcPr>
            <w:tcW w:w="1368" w:type="dxa"/>
          </w:tcPr>
          <w:p w:rsidR="00ED1A02" w:rsidRDefault="00ED1A02" w:rsidP="00C619ED">
            <w:pPr>
              <w:jc w:val="center"/>
              <w:rPr>
                <w:sz w:val="28"/>
              </w:rPr>
            </w:pPr>
            <w:r>
              <w:rPr>
                <w:sz w:val="28"/>
              </w:rPr>
              <w:t>0.361</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38</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9.289</w:t>
            </w:r>
          </w:p>
        </w:tc>
        <w:tc>
          <w:tcPr>
            <w:tcW w:w="1367" w:type="dxa"/>
          </w:tcPr>
          <w:p w:rsidR="00ED1A02" w:rsidRDefault="00ED1A02" w:rsidP="00C619ED">
            <w:pPr>
              <w:jc w:val="center"/>
              <w:rPr>
                <w:sz w:val="28"/>
              </w:rPr>
            </w:pPr>
            <w:r>
              <w:rPr>
                <w:sz w:val="28"/>
              </w:rPr>
              <w:t>3.300</w:t>
            </w:r>
          </w:p>
        </w:tc>
        <w:tc>
          <w:tcPr>
            <w:tcW w:w="1367" w:type="dxa"/>
          </w:tcPr>
          <w:p w:rsidR="00ED1A02" w:rsidRDefault="00ED1A02" w:rsidP="00C619ED">
            <w:pPr>
              <w:jc w:val="center"/>
              <w:rPr>
                <w:sz w:val="28"/>
              </w:rPr>
            </w:pPr>
            <w:r>
              <w:rPr>
                <w:sz w:val="28"/>
              </w:rPr>
              <w:t>-0.243</w:t>
            </w:r>
          </w:p>
        </w:tc>
        <w:tc>
          <w:tcPr>
            <w:tcW w:w="1368" w:type="dxa"/>
          </w:tcPr>
          <w:p w:rsidR="00ED1A02" w:rsidRDefault="00ED1A02" w:rsidP="00C619ED">
            <w:pPr>
              <w:jc w:val="center"/>
              <w:rPr>
                <w:sz w:val="28"/>
              </w:rPr>
            </w:pPr>
            <w:r>
              <w:rPr>
                <w:sz w:val="28"/>
              </w:rPr>
              <w:t>2.616</w:t>
            </w:r>
          </w:p>
        </w:tc>
        <w:tc>
          <w:tcPr>
            <w:tcW w:w="1368" w:type="dxa"/>
          </w:tcPr>
          <w:p w:rsidR="00ED1A02" w:rsidRDefault="00ED1A02" w:rsidP="00C619ED">
            <w:pPr>
              <w:jc w:val="center"/>
              <w:rPr>
                <w:sz w:val="28"/>
              </w:rPr>
            </w:pPr>
            <w:r>
              <w:rPr>
                <w:sz w:val="28"/>
              </w:rPr>
              <w:t>0.355</w:t>
            </w:r>
          </w:p>
        </w:tc>
      </w:tr>
      <w:tr w:rsidR="00ED1A02" w:rsidTr="00C619ED">
        <w:tblPrEx>
          <w:tblCellMar>
            <w:top w:w="0" w:type="dxa"/>
            <w:bottom w:w="0" w:type="dxa"/>
          </w:tblCellMar>
        </w:tblPrEx>
        <w:tc>
          <w:tcPr>
            <w:tcW w:w="648" w:type="dxa"/>
          </w:tcPr>
          <w:p w:rsidR="00ED1A02" w:rsidRDefault="00ED1A02" w:rsidP="00C619ED">
            <w:pPr>
              <w:jc w:val="center"/>
              <w:rPr>
                <w:sz w:val="28"/>
              </w:rPr>
            </w:pPr>
            <w:r>
              <w:rPr>
                <w:sz w:val="28"/>
              </w:rPr>
              <w:t>39</w:t>
            </w:r>
          </w:p>
        </w:tc>
        <w:tc>
          <w:tcPr>
            <w:tcW w:w="2086" w:type="dxa"/>
          </w:tcPr>
          <w:p w:rsidR="00ED1A02" w:rsidRDefault="00ED1A02" w:rsidP="00C619ED">
            <w:pPr>
              <w:jc w:val="center"/>
              <w:rPr>
                <w:sz w:val="28"/>
              </w:rPr>
            </w:pPr>
            <w:r>
              <w:rPr>
                <w:sz w:val="28"/>
              </w:rPr>
              <w:t>38</w:t>
            </w:r>
          </w:p>
        </w:tc>
        <w:tc>
          <w:tcPr>
            <w:tcW w:w="1367" w:type="dxa"/>
          </w:tcPr>
          <w:p w:rsidR="00ED1A02" w:rsidRDefault="00ED1A02" w:rsidP="00C619ED">
            <w:pPr>
              <w:jc w:val="center"/>
              <w:rPr>
                <w:sz w:val="28"/>
              </w:rPr>
            </w:pPr>
            <w:r>
              <w:rPr>
                <w:sz w:val="28"/>
              </w:rPr>
              <w:t>59.000</w:t>
            </w:r>
          </w:p>
        </w:tc>
        <w:tc>
          <w:tcPr>
            <w:tcW w:w="1367" w:type="dxa"/>
          </w:tcPr>
          <w:p w:rsidR="00ED1A02" w:rsidRDefault="00ED1A02" w:rsidP="00C619ED">
            <w:pPr>
              <w:jc w:val="center"/>
              <w:rPr>
                <w:sz w:val="28"/>
              </w:rPr>
            </w:pPr>
            <w:r>
              <w:rPr>
                <w:sz w:val="28"/>
              </w:rPr>
              <w:t>10.460</w:t>
            </w:r>
          </w:p>
        </w:tc>
        <w:tc>
          <w:tcPr>
            <w:tcW w:w="1367" w:type="dxa"/>
          </w:tcPr>
          <w:p w:rsidR="00ED1A02" w:rsidRDefault="00ED1A02" w:rsidP="00C619ED">
            <w:pPr>
              <w:jc w:val="center"/>
              <w:rPr>
                <w:sz w:val="28"/>
              </w:rPr>
            </w:pPr>
            <w:r>
              <w:rPr>
                <w:sz w:val="28"/>
              </w:rPr>
              <w:t>0.867</w:t>
            </w:r>
          </w:p>
        </w:tc>
        <w:tc>
          <w:tcPr>
            <w:tcW w:w="1368" w:type="dxa"/>
          </w:tcPr>
          <w:p w:rsidR="00ED1A02" w:rsidRDefault="00ED1A02" w:rsidP="00C619ED">
            <w:pPr>
              <w:jc w:val="center"/>
              <w:rPr>
                <w:sz w:val="28"/>
              </w:rPr>
            </w:pPr>
            <w:r>
              <w:rPr>
                <w:sz w:val="28"/>
              </w:rPr>
              <w:t>5.208</w:t>
            </w:r>
          </w:p>
        </w:tc>
        <w:tc>
          <w:tcPr>
            <w:tcW w:w="1368" w:type="dxa"/>
          </w:tcPr>
          <w:p w:rsidR="00ED1A02" w:rsidRDefault="00ED1A02" w:rsidP="00C619ED">
            <w:pPr>
              <w:jc w:val="center"/>
              <w:rPr>
                <w:sz w:val="28"/>
              </w:rPr>
            </w:pPr>
            <w:r>
              <w:rPr>
                <w:sz w:val="28"/>
              </w:rPr>
              <w:t>0.177</w:t>
            </w:r>
          </w:p>
        </w:tc>
      </w:tr>
    </w:tbl>
    <w:p w:rsidR="00ED1A02" w:rsidRDefault="00ED1A02" w:rsidP="00ED1A02">
      <w:pPr>
        <w:jc w:val="center"/>
        <w:rPr>
          <w:sz w:val="28"/>
        </w:rPr>
      </w:pPr>
    </w:p>
    <w:p w:rsidR="00ED1A02" w:rsidRDefault="00ED1A02" w:rsidP="00ED1A02">
      <w:pPr>
        <w:rPr>
          <w:sz w:val="28"/>
        </w:rPr>
      </w:pPr>
    </w:p>
    <w:p w:rsidR="00ED1A02" w:rsidRPr="009148C9" w:rsidRDefault="00ED1A02" w:rsidP="00ED1A02">
      <w:pPr>
        <w:pStyle w:val="a4"/>
        <w:spacing w:line="360" w:lineRule="auto"/>
        <w:jc w:val="both"/>
        <w:rPr>
          <w:b/>
          <w:i/>
          <w:sz w:val="28"/>
          <w:szCs w:val="28"/>
        </w:rPr>
      </w:pPr>
      <w:r w:rsidRPr="009148C9">
        <w:rPr>
          <w:b/>
          <w:i/>
          <w:sz w:val="28"/>
          <w:szCs w:val="28"/>
        </w:rPr>
        <w:t>Примечание.</w:t>
      </w:r>
    </w:p>
    <w:p w:rsidR="00ED1A02" w:rsidRPr="009148C9" w:rsidRDefault="00ED1A02" w:rsidP="00ED1A02">
      <w:pPr>
        <w:pStyle w:val="a4"/>
        <w:spacing w:line="360" w:lineRule="auto"/>
        <w:jc w:val="both"/>
        <w:rPr>
          <w:b/>
          <w:sz w:val="28"/>
          <w:szCs w:val="28"/>
        </w:rPr>
      </w:pPr>
      <w:r w:rsidRPr="009148C9">
        <w:rPr>
          <w:b/>
          <w:sz w:val="28"/>
          <w:szCs w:val="28"/>
        </w:rPr>
        <w:t>Переменные столбца 3 (выборочное среднее) Таблицы 6 означают следующие показатели:</w:t>
      </w:r>
    </w:p>
    <w:p w:rsidR="00ED1A02" w:rsidRDefault="00ED1A02" w:rsidP="00CA2ED5">
      <w:pPr>
        <w:numPr>
          <w:ilvl w:val="0"/>
          <w:numId w:val="85"/>
        </w:numPr>
        <w:spacing w:line="360" w:lineRule="auto"/>
        <w:jc w:val="both"/>
        <w:rPr>
          <w:sz w:val="28"/>
        </w:rPr>
      </w:pPr>
      <w:r>
        <w:rPr>
          <w:sz w:val="28"/>
        </w:rPr>
        <w:t>возраст</w:t>
      </w:r>
    </w:p>
    <w:p w:rsidR="00ED1A02" w:rsidRDefault="00ED1A02" w:rsidP="00CA2ED5">
      <w:pPr>
        <w:numPr>
          <w:ilvl w:val="0"/>
          <w:numId w:val="85"/>
        </w:numPr>
        <w:spacing w:line="360" w:lineRule="auto"/>
        <w:rPr>
          <w:sz w:val="28"/>
        </w:rPr>
      </w:pPr>
      <w:r>
        <w:rPr>
          <w:sz w:val="28"/>
        </w:rPr>
        <w:t>пол</w:t>
      </w:r>
    </w:p>
    <w:p w:rsidR="00ED1A02" w:rsidRDefault="00ED1A02" w:rsidP="00CA2ED5">
      <w:pPr>
        <w:numPr>
          <w:ilvl w:val="0"/>
          <w:numId w:val="85"/>
        </w:numPr>
        <w:spacing w:line="360" w:lineRule="auto"/>
        <w:rPr>
          <w:sz w:val="28"/>
        </w:rPr>
      </w:pPr>
      <w:r>
        <w:rPr>
          <w:sz w:val="28"/>
        </w:rPr>
        <w:t>экстраверсия (тест Г. Айзенка)</w:t>
      </w:r>
    </w:p>
    <w:p w:rsidR="00ED1A02" w:rsidRDefault="00ED1A02" w:rsidP="00CA2ED5">
      <w:pPr>
        <w:numPr>
          <w:ilvl w:val="0"/>
          <w:numId w:val="85"/>
        </w:numPr>
        <w:spacing w:line="360" w:lineRule="auto"/>
        <w:rPr>
          <w:sz w:val="28"/>
        </w:rPr>
      </w:pPr>
      <w:r>
        <w:rPr>
          <w:sz w:val="28"/>
        </w:rPr>
        <w:t>нейротизм (тест Г. Айзенка)</w:t>
      </w:r>
    </w:p>
    <w:p w:rsidR="00ED1A02" w:rsidRDefault="00ED1A02" w:rsidP="00CA2ED5">
      <w:pPr>
        <w:numPr>
          <w:ilvl w:val="0"/>
          <w:numId w:val="85"/>
        </w:numPr>
        <w:spacing w:line="360" w:lineRule="auto"/>
        <w:rPr>
          <w:sz w:val="28"/>
        </w:rPr>
      </w:pPr>
      <w:r>
        <w:rPr>
          <w:sz w:val="28"/>
        </w:rPr>
        <w:t>гипертимический тип (опросник К. Леонгарда)</w:t>
      </w:r>
    </w:p>
    <w:p w:rsidR="00ED1A02" w:rsidRDefault="00ED1A02" w:rsidP="00CA2ED5">
      <w:pPr>
        <w:numPr>
          <w:ilvl w:val="0"/>
          <w:numId w:val="85"/>
        </w:numPr>
        <w:spacing w:line="360" w:lineRule="auto"/>
        <w:rPr>
          <w:sz w:val="28"/>
        </w:rPr>
      </w:pPr>
      <w:r>
        <w:rPr>
          <w:sz w:val="28"/>
        </w:rPr>
        <w:t>возбудимый тип (опросник К. Леонгарда)</w:t>
      </w:r>
    </w:p>
    <w:p w:rsidR="00ED1A02" w:rsidRDefault="00ED1A02" w:rsidP="00CA2ED5">
      <w:pPr>
        <w:numPr>
          <w:ilvl w:val="0"/>
          <w:numId w:val="85"/>
        </w:numPr>
        <w:spacing w:line="360" w:lineRule="auto"/>
        <w:rPr>
          <w:sz w:val="28"/>
        </w:rPr>
      </w:pPr>
      <w:r>
        <w:rPr>
          <w:sz w:val="28"/>
        </w:rPr>
        <w:t>эмотивный тип (опросник К. Леонгарда)</w:t>
      </w:r>
    </w:p>
    <w:p w:rsidR="00ED1A02" w:rsidRDefault="00ED1A02" w:rsidP="00CA2ED5">
      <w:pPr>
        <w:numPr>
          <w:ilvl w:val="0"/>
          <w:numId w:val="85"/>
        </w:numPr>
        <w:spacing w:line="360" w:lineRule="auto"/>
        <w:rPr>
          <w:sz w:val="28"/>
        </w:rPr>
      </w:pPr>
      <w:r>
        <w:rPr>
          <w:sz w:val="28"/>
        </w:rPr>
        <w:t>педантичный тип (опросник К. Леонгарда)</w:t>
      </w:r>
    </w:p>
    <w:p w:rsidR="00ED1A02" w:rsidRDefault="00ED1A02" w:rsidP="00CA2ED5">
      <w:pPr>
        <w:numPr>
          <w:ilvl w:val="0"/>
          <w:numId w:val="85"/>
        </w:numPr>
        <w:spacing w:line="360" w:lineRule="auto"/>
        <w:rPr>
          <w:sz w:val="28"/>
        </w:rPr>
      </w:pPr>
      <w:r>
        <w:rPr>
          <w:sz w:val="28"/>
        </w:rPr>
        <w:t>тревожный тип (опросник К. Леонгарда)</w:t>
      </w:r>
    </w:p>
    <w:p w:rsidR="00ED1A02" w:rsidRDefault="00ED1A02" w:rsidP="00CA2ED5">
      <w:pPr>
        <w:numPr>
          <w:ilvl w:val="0"/>
          <w:numId w:val="85"/>
        </w:numPr>
        <w:spacing w:line="360" w:lineRule="auto"/>
        <w:rPr>
          <w:sz w:val="28"/>
        </w:rPr>
      </w:pPr>
      <w:r>
        <w:rPr>
          <w:sz w:val="28"/>
        </w:rPr>
        <w:t>циклотимический  тип (опросник К. Леонгарда)</w:t>
      </w:r>
    </w:p>
    <w:p w:rsidR="00ED1A02" w:rsidRDefault="00ED1A02" w:rsidP="00CA2ED5">
      <w:pPr>
        <w:numPr>
          <w:ilvl w:val="0"/>
          <w:numId w:val="85"/>
        </w:numPr>
        <w:spacing w:line="360" w:lineRule="auto"/>
        <w:rPr>
          <w:sz w:val="28"/>
        </w:rPr>
      </w:pPr>
      <w:r>
        <w:rPr>
          <w:sz w:val="28"/>
        </w:rPr>
        <w:t>демонстративный тип (опросник  К. Леонгарда)</w:t>
      </w:r>
    </w:p>
    <w:p w:rsidR="00ED1A02" w:rsidRDefault="00ED1A02" w:rsidP="00CA2ED5">
      <w:pPr>
        <w:numPr>
          <w:ilvl w:val="0"/>
          <w:numId w:val="85"/>
        </w:numPr>
        <w:spacing w:line="360" w:lineRule="auto"/>
        <w:rPr>
          <w:sz w:val="28"/>
        </w:rPr>
      </w:pPr>
      <w:r>
        <w:rPr>
          <w:sz w:val="28"/>
        </w:rPr>
        <w:t>неуравновешенный тип (опросник  К. Леонгарда)</w:t>
      </w:r>
    </w:p>
    <w:p w:rsidR="00ED1A02" w:rsidRDefault="00ED1A02" w:rsidP="00CA2ED5">
      <w:pPr>
        <w:numPr>
          <w:ilvl w:val="0"/>
          <w:numId w:val="85"/>
        </w:numPr>
        <w:spacing w:line="360" w:lineRule="auto"/>
        <w:rPr>
          <w:sz w:val="28"/>
        </w:rPr>
      </w:pPr>
      <w:r>
        <w:rPr>
          <w:sz w:val="28"/>
        </w:rPr>
        <w:t>дистимный тип (опросник  К. Леонгарда)</w:t>
      </w:r>
    </w:p>
    <w:p w:rsidR="00ED1A02" w:rsidRDefault="00ED1A02" w:rsidP="00CA2ED5">
      <w:pPr>
        <w:numPr>
          <w:ilvl w:val="0"/>
          <w:numId w:val="85"/>
        </w:numPr>
        <w:spacing w:line="360" w:lineRule="auto"/>
        <w:rPr>
          <w:sz w:val="28"/>
        </w:rPr>
      </w:pPr>
      <w:r>
        <w:rPr>
          <w:sz w:val="28"/>
        </w:rPr>
        <w:t>экзальтированный тип (опросник  К. Леонгарда)</w:t>
      </w:r>
    </w:p>
    <w:p w:rsidR="00ED1A02" w:rsidRDefault="00ED1A02" w:rsidP="00CA2ED5">
      <w:pPr>
        <w:numPr>
          <w:ilvl w:val="0"/>
          <w:numId w:val="85"/>
        </w:numPr>
        <w:spacing w:line="360" w:lineRule="auto"/>
        <w:rPr>
          <w:sz w:val="28"/>
        </w:rPr>
      </w:pPr>
      <w:r>
        <w:rPr>
          <w:sz w:val="28"/>
        </w:rPr>
        <w:t>физическая агрессия (опросник Басса-Дарка)</w:t>
      </w:r>
    </w:p>
    <w:p w:rsidR="00ED1A02" w:rsidRDefault="00ED1A02" w:rsidP="00CA2ED5">
      <w:pPr>
        <w:numPr>
          <w:ilvl w:val="0"/>
          <w:numId w:val="85"/>
        </w:numPr>
        <w:spacing w:line="360" w:lineRule="auto"/>
        <w:rPr>
          <w:sz w:val="28"/>
        </w:rPr>
      </w:pPr>
      <w:r>
        <w:rPr>
          <w:sz w:val="28"/>
        </w:rPr>
        <w:t>косвенная агрессия (опросник Басса-Дарка)</w:t>
      </w:r>
    </w:p>
    <w:p w:rsidR="00ED1A02" w:rsidRDefault="00ED1A02" w:rsidP="00CA2ED5">
      <w:pPr>
        <w:numPr>
          <w:ilvl w:val="0"/>
          <w:numId w:val="85"/>
        </w:numPr>
        <w:spacing w:line="360" w:lineRule="auto"/>
        <w:rPr>
          <w:sz w:val="28"/>
        </w:rPr>
      </w:pPr>
      <w:r>
        <w:rPr>
          <w:sz w:val="28"/>
        </w:rPr>
        <w:t>раздражение (опросник Басса-Дарка)</w:t>
      </w:r>
    </w:p>
    <w:p w:rsidR="00ED1A02" w:rsidRDefault="00ED1A02" w:rsidP="00CA2ED5">
      <w:pPr>
        <w:numPr>
          <w:ilvl w:val="0"/>
          <w:numId w:val="85"/>
        </w:numPr>
        <w:spacing w:line="360" w:lineRule="auto"/>
        <w:rPr>
          <w:sz w:val="28"/>
        </w:rPr>
      </w:pPr>
      <w:r>
        <w:rPr>
          <w:sz w:val="28"/>
        </w:rPr>
        <w:t>негативизм (опросник Басса-Дарка)</w:t>
      </w:r>
    </w:p>
    <w:p w:rsidR="00ED1A02" w:rsidRDefault="00ED1A02" w:rsidP="00CA2ED5">
      <w:pPr>
        <w:numPr>
          <w:ilvl w:val="0"/>
          <w:numId w:val="85"/>
        </w:numPr>
        <w:spacing w:line="360" w:lineRule="auto"/>
        <w:rPr>
          <w:sz w:val="28"/>
        </w:rPr>
      </w:pPr>
      <w:r>
        <w:rPr>
          <w:sz w:val="28"/>
        </w:rPr>
        <w:t>обида (опросник  Басса-Дарка)</w:t>
      </w:r>
    </w:p>
    <w:p w:rsidR="00ED1A02" w:rsidRDefault="00ED1A02" w:rsidP="00CA2ED5">
      <w:pPr>
        <w:numPr>
          <w:ilvl w:val="0"/>
          <w:numId w:val="85"/>
        </w:numPr>
        <w:spacing w:line="360" w:lineRule="auto"/>
        <w:rPr>
          <w:sz w:val="28"/>
        </w:rPr>
      </w:pPr>
      <w:r>
        <w:rPr>
          <w:sz w:val="28"/>
        </w:rPr>
        <w:t>подозрительность (опросник Басса-Дарка)</w:t>
      </w:r>
    </w:p>
    <w:p w:rsidR="00ED1A02" w:rsidRDefault="00ED1A02" w:rsidP="00CA2ED5">
      <w:pPr>
        <w:numPr>
          <w:ilvl w:val="0"/>
          <w:numId w:val="85"/>
        </w:numPr>
        <w:spacing w:line="360" w:lineRule="auto"/>
        <w:rPr>
          <w:sz w:val="28"/>
        </w:rPr>
      </w:pPr>
      <w:r>
        <w:rPr>
          <w:sz w:val="28"/>
        </w:rPr>
        <w:t>вербальная агрессия (опросник Басса-Дарка)</w:t>
      </w:r>
    </w:p>
    <w:p w:rsidR="00ED1A02" w:rsidRDefault="00ED1A02" w:rsidP="00CA2ED5">
      <w:pPr>
        <w:numPr>
          <w:ilvl w:val="0"/>
          <w:numId w:val="85"/>
        </w:numPr>
        <w:spacing w:line="360" w:lineRule="auto"/>
        <w:rPr>
          <w:sz w:val="28"/>
        </w:rPr>
      </w:pPr>
      <w:r>
        <w:rPr>
          <w:sz w:val="28"/>
        </w:rPr>
        <w:lastRenderedPageBreak/>
        <w:t>чувство вины (опросник Басса-Дарка)</w:t>
      </w:r>
    </w:p>
    <w:p w:rsidR="00ED1A02" w:rsidRDefault="00ED1A02" w:rsidP="00CA2ED5">
      <w:pPr>
        <w:numPr>
          <w:ilvl w:val="0"/>
          <w:numId w:val="85"/>
        </w:numPr>
        <w:spacing w:line="360" w:lineRule="auto"/>
        <w:rPr>
          <w:sz w:val="28"/>
        </w:rPr>
      </w:pPr>
      <w:r>
        <w:rPr>
          <w:sz w:val="28"/>
        </w:rPr>
        <w:t xml:space="preserve">индекс враждебности (опросник Басса-Дарка) </w:t>
      </w:r>
    </w:p>
    <w:p w:rsidR="00ED1A02" w:rsidRDefault="00ED1A02" w:rsidP="00CA2ED5">
      <w:pPr>
        <w:numPr>
          <w:ilvl w:val="0"/>
          <w:numId w:val="85"/>
        </w:numPr>
        <w:spacing w:line="360" w:lineRule="auto"/>
        <w:rPr>
          <w:sz w:val="28"/>
        </w:rPr>
      </w:pPr>
      <w:r>
        <w:rPr>
          <w:sz w:val="28"/>
        </w:rPr>
        <w:t>индекс агрессивности (опросник Басса-Дарка)</w:t>
      </w:r>
    </w:p>
    <w:p w:rsidR="00ED1A02" w:rsidRDefault="00ED1A02" w:rsidP="00CA2ED5">
      <w:pPr>
        <w:numPr>
          <w:ilvl w:val="0"/>
          <w:numId w:val="85"/>
        </w:numPr>
        <w:spacing w:line="360" w:lineRule="auto"/>
        <w:rPr>
          <w:sz w:val="28"/>
        </w:rPr>
      </w:pPr>
      <w:r>
        <w:rPr>
          <w:sz w:val="28"/>
        </w:rPr>
        <w:t>шкала установки на социальную желательность (методика СОП)</w:t>
      </w:r>
    </w:p>
    <w:p w:rsidR="00ED1A02" w:rsidRDefault="00ED1A02" w:rsidP="00CA2ED5">
      <w:pPr>
        <w:numPr>
          <w:ilvl w:val="0"/>
          <w:numId w:val="85"/>
        </w:numPr>
        <w:spacing w:line="360" w:lineRule="auto"/>
        <w:rPr>
          <w:sz w:val="28"/>
        </w:rPr>
      </w:pPr>
      <w:r>
        <w:rPr>
          <w:sz w:val="28"/>
        </w:rPr>
        <w:t>шкала склонности к преодолению норм и правил (методика СОП)</w:t>
      </w:r>
    </w:p>
    <w:p w:rsidR="00ED1A02" w:rsidRDefault="00ED1A02" w:rsidP="00CA2ED5">
      <w:pPr>
        <w:numPr>
          <w:ilvl w:val="0"/>
          <w:numId w:val="85"/>
        </w:numPr>
        <w:spacing w:line="360" w:lineRule="auto"/>
        <w:rPr>
          <w:sz w:val="28"/>
        </w:rPr>
      </w:pPr>
      <w:r>
        <w:rPr>
          <w:sz w:val="28"/>
        </w:rPr>
        <w:t>шкала склонности к аддиктивному поведению (методика СОП)</w:t>
      </w:r>
    </w:p>
    <w:p w:rsidR="00ED1A02" w:rsidRDefault="00ED1A02" w:rsidP="00CA2ED5">
      <w:pPr>
        <w:numPr>
          <w:ilvl w:val="0"/>
          <w:numId w:val="85"/>
        </w:numPr>
        <w:spacing w:line="360" w:lineRule="auto"/>
        <w:rPr>
          <w:sz w:val="28"/>
        </w:rPr>
      </w:pPr>
      <w:r>
        <w:rPr>
          <w:sz w:val="28"/>
        </w:rPr>
        <w:t>шкала склонности к самоповреждающему и саморазрушающему поведению (методика СОП)</w:t>
      </w:r>
    </w:p>
    <w:p w:rsidR="00ED1A02" w:rsidRDefault="00ED1A02" w:rsidP="00CA2ED5">
      <w:pPr>
        <w:numPr>
          <w:ilvl w:val="0"/>
          <w:numId w:val="85"/>
        </w:numPr>
        <w:spacing w:line="360" w:lineRule="auto"/>
        <w:rPr>
          <w:sz w:val="28"/>
        </w:rPr>
      </w:pPr>
      <w:r>
        <w:rPr>
          <w:sz w:val="28"/>
        </w:rPr>
        <w:t>шкала склонности к агрессии и насилию (методика СОП)</w:t>
      </w:r>
    </w:p>
    <w:p w:rsidR="00ED1A02" w:rsidRDefault="00ED1A02" w:rsidP="00CA2ED5">
      <w:pPr>
        <w:numPr>
          <w:ilvl w:val="0"/>
          <w:numId w:val="85"/>
        </w:numPr>
        <w:spacing w:line="360" w:lineRule="auto"/>
        <w:rPr>
          <w:sz w:val="28"/>
        </w:rPr>
      </w:pPr>
      <w:r>
        <w:rPr>
          <w:sz w:val="28"/>
        </w:rPr>
        <w:t>шкала волевого контроля эмоциональных реакций (методика СОП)</w:t>
      </w:r>
    </w:p>
    <w:p w:rsidR="00ED1A02" w:rsidRDefault="00ED1A02" w:rsidP="00CA2ED5">
      <w:pPr>
        <w:numPr>
          <w:ilvl w:val="0"/>
          <w:numId w:val="85"/>
        </w:numPr>
        <w:spacing w:line="360" w:lineRule="auto"/>
        <w:rPr>
          <w:sz w:val="28"/>
        </w:rPr>
      </w:pPr>
      <w:r>
        <w:rPr>
          <w:sz w:val="28"/>
        </w:rPr>
        <w:t>шкала склонности к делинквентному поведению (методика СОП)</w:t>
      </w:r>
    </w:p>
    <w:p w:rsidR="00ED1A02" w:rsidRDefault="00ED1A02" w:rsidP="00CA2ED5">
      <w:pPr>
        <w:numPr>
          <w:ilvl w:val="0"/>
          <w:numId w:val="85"/>
        </w:numPr>
        <w:spacing w:line="360" w:lineRule="auto"/>
        <w:rPr>
          <w:sz w:val="28"/>
        </w:rPr>
      </w:pPr>
      <w:r>
        <w:rPr>
          <w:sz w:val="28"/>
        </w:rPr>
        <w:t>шкала принятия женской социальной роли</w:t>
      </w:r>
    </w:p>
    <w:p w:rsidR="00ED1A02" w:rsidRDefault="00ED1A02" w:rsidP="00CA2ED5">
      <w:pPr>
        <w:numPr>
          <w:ilvl w:val="0"/>
          <w:numId w:val="85"/>
        </w:numPr>
        <w:spacing w:line="360" w:lineRule="auto"/>
        <w:rPr>
          <w:sz w:val="28"/>
        </w:rPr>
      </w:pPr>
      <w:r>
        <w:rPr>
          <w:sz w:val="28"/>
        </w:rPr>
        <w:t>эмпатия к родителям (опросник И.М. Юсупова)</w:t>
      </w:r>
    </w:p>
    <w:p w:rsidR="00ED1A02" w:rsidRDefault="00ED1A02" w:rsidP="00CA2ED5">
      <w:pPr>
        <w:numPr>
          <w:ilvl w:val="0"/>
          <w:numId w:val="85"/>
        </w:numPr>
        <w:spacing w:line="360" w:lineRule="auto"/>
        <w:rPr>
          <w:sz w:val="28"/>
        </w:rPr>
      </w:pPr>
      <w:r>
        <w:rPr>
          <w:sz w:val="28"/>
        </w:rPr>
        <w:t>эмпатия к животным (опросник И.М. Юсупова)</w:t>
      </w:r>
    </w:p>
    <w:p w:rsidR="00ED1A02" w:rsidRDefault="00ED1A02" w:rsidP="00CA2ED5">
      <w:pPr>
        <w:numPr>
          <w:ilvl w:val="0"/>
          <w:numId w:val="85"/>
        </w:numPr>
        <w:spacing w:line="360" w:lineRule="auto"/>
        <w:rPr>
          <w:sz w:val="28"/>
        </w:rPr>
      </w:pPr>
      <w:r>
        <w:rPr>
          <w:sz w:val="28"/>
        </w:rPr>
        <w:t>эмпатия к старикам (опросник И.М. Юсупова)</w:t>
      </w:r>
    </w:p>
    <w:p w:rsidR="00ED1A02" w:rsidRDefault="00ED1A02" w:rsidP="00CA2ED5">
      <w:pPr>
        <w:numPr>
          <w:ilvl w:val="0"/>
          <w:numId w:val="85"/>
        </w:numPr>
        <w:spacing w:line="360" w:lineRule="auto"/>
        <w:rPr>
          <w:sz w:val="28"/>
        </w:rPr>
      </w:pPr>
      <w:r>
        <w:rPr>
          <w:sz w:val="28"/>
        </w:rPr>
        <w:t>эмпатия к детям (опросник И.М. Юсупова)</w:t>
      </w:r>
    </w:p>
    <w:p w:rsidR="00ED1A02" w:rsidRDefault="00ED1A02" w:rsidP="00CA2ED5">
      <w:pPr>
        <w:numPr>
          <w:ilvl w:val="0"/>
          <w:numId w:val="85"/>
        </w:numPr>
        <w:spacing w:line="360" w:lineRule="auto"/>
        <w:rPr>
          <w:sz w:val="28"/>
        </w:rPr>
      </w:pPr>
      <w:r>
        <w:rPr>
          <w:sz w:val="28"/>
        </w:rPr>
        <w:t>эмпатия к героям художественных произведений (опросник И.М. Юсупова)</w:t>
      </w:r>
    </w:p>
    <w:p w:rsidR="00ED1A02" w:rsidRDefault="00ED1A02" w:rsidP="00CA2ED5">
      <w:pPr>
        <w:numPr>
          <w:ilvl w:val="0"/>
          <w:numId w:val="85"/>
        </w:numPr>
        <w:spacing w:line="360" w:lineRule="auto"/>
        <w:rPr>
          <w:sz w:val="28"/>
        </w:rPr>
      </w:pPr>
      <w:r>
        <w:rPr>
          <w:sz w:val="28"/>
        </w:rPr>
        <w:t>Эмпатия к незнакомым и малознакомым людям (опросник И.М. Юсупова)</w:t>
      </w:r>
    </w:p>
    <w:p w:rsidR="00ED1A02" w:rsidRDefault="00ED1A02" w:rsidP="00CA2ED5">
      <w:pPr>
        <w:numPr>
          <w:ilvl w:val="0"/>
          <w:numId w:val="85"/>
        </w:numPr>
        <w:spacing w:line="360" w:lineRule="auto"/>
        <w:rPr>
          <w:sz w:val="28"/>
        </w:rPr>
      </w:pPr>
      <w:r>
        <w:rPr>
          <w:sz w:val="28"/>
        </w:rPr>
        <w:t xml:space="preserve">общий уровень эмпатии (опросник И.М. Юсупова) </w:t>
      </w:r>
    </w:p>
    <w:p w:rsidR="00ED1A02" w:rsidRDefault="00ED1A02" w:rsidP="00ED1A02">
      <w:pPr>
        <w:tabs>
          <w:tab w:val="left" w:pos="3880"/>
        </w:tabs>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Pr="00B7382E" w:rsidRDefault="00ED1A02" w:rsidP="00ED1A02">
      <w:pPr>
        <w:tabs>
          <w:tab w:val="left" w:pos="700"/>
        </w:tabs>
        <w:suppressAutoHyphens/>
        <w:autoSpaceDE w:val="0"/>
        <w:autoSpaceDN w:val="0"/>
        <w:adjustRightInd w:val="0"/>
        <w:spacing w:before="222"/>
        <w:ind w:right="655"/>
        <w:jc w:val="right"/>
        <w:rPr>
          <w:b/>
          <w:bCs/>
          <w:sz w:val="28"/>
          <w:szCs w:val="28"/>
        </w:rPr>
      </w:pPr>
      <w:r w:rsidRPr="00B7382E">
        <w:rPr>
          <w:b/>
          <w:bCs/>
          <w:sz w:val="28"/>
          <w:szCs w:val="28"/>
        </w:rPr>
        <w:lastRenderedPageBreak/>
        <w:t xml:space="preserve">                   </w:t>
      </w:r>
      <w:r>
        <w:rPr>
          <w:b/>
          <w:bCs/>
          <w:sz w:val="28"/>
          <w:szCs w:val="28"/>
        </w:rPr>
        <w:t xml:space="preserve">                                         </w:t>
      </w:r>
      <w:r w:rsidRPr="00B7382E">
        <w:rPr>
          <w:b/>
          <w:sz w:val="28"/>
          <w:szCs w:val="28"/>
        </w:rPr>
        <w:t>Приложение 14</w:t>
      </w:r>
    </w:p>
    <w:p w:rsidR="00ED1A02" w:rsidRPr="00B7382E" w:rsidRDefault="00ED1A02" w:rsidP="00ED1A02">
      <w:pPr>
        <w:pStyle w:val="1"/>
        <w:rPr>
          <w:sz w:val="28"/>
          <w:szCs w:val="28"/>
        </w:rPr>
      </w:pPr>
      <w:r w:rsidRPr="00B7382E">
        <w:rPr>
          <w:sz w:val="28"/>
          <w:szCs w:val="28"/>
        </w:rPr>
        <w:t xml:space="preserve">                      Матрица интеркорреляции (выборка 128 человек)                            </w:t>
      </w:r>
    </w:p>
    <w:p w:rsidR="00ED1A02" w:rsidRPr="00B7382E" w:rsidRDefault="00ED1A02" w:rsidP="00ED1A02">
      <w:pPr>
        <w:pStyle w:val="1"/>
        <w:rPr>
          <w:b w:val="0"/>
          <w:bCs/>
          <w:sz w:val="28"/>
          <w:szCs w:val="28"/>
        </w:rPr>
      </w:pPr>
      <w:r w:rsidRPr="00B7382E">
        <w:rPr>
          <w:b w:val="0"/>
          <w:bCs/>
          <w:sz w:val="28"/>
          <w:szCs w:val="28"/>
        </w:rPr>
        <w:t xml:space="preserve">  </w:t>
      </w:r>
      <w:r w:rsidRPr="00B7382E">
        <w:rPr>
          <w:b w:val="0"/>
          <w:bCs/>
          <w:sz w:val="28"/>
          <w:szCs w:val="28"/>
          <w:lang w:val="en-US"/>
        </w:rPr>
        <w:t>r</w:t>
      </w:r>
      <w:r w:rsidRPr="00B7382E">
        <w:rPr>
          <w:b w:val="0"/>
          <w:bCs/>
          <w:sz w:val="28"/>
          <w:szCs w:val="28"/>
          <w:vertAlign w:val="subscript"/>
        </w:rPr>
        <w:t>кр.</w:t>
      </w:r>
      <w:r w:rsidRPr="00B7382E">
        <w:rPr>
          <w:b w:val="0"/>
          <w:bCs/>
          <w:sz w:val="28"/>
          <w:szCs w:val="28"/>
        </w:rPr>
        <w:t>=0,31 при уровне значимости 5%</w:t>
      </w:r>
    </w:p>
    <w:p w:rsidR="00ED1A02" w:rsidRDefault="00ED1A02" w:rsidP="00ED1A02">
      <w:pPr>
        <w:tabs>
          <w:tab w:val="left" w:pos="700"/>
        </w:tabs>
        <w:suppressAutoHyphens/>
        <w:autoSpaceDE w:val="0"/>
        <w:autoSpaceDN w:val="0"/>
        <w:adjustRightInd w:val="0"/>
        <w:spacing w:before="222"/>
        <w:ind w:left="851" w:right="7216"/>
        <w:rPr>
          <w:rFonts w:ascii="Courier New" w:hAnsi="Courier New" w:cs="Courier New"/>
          <w:sz w:val="18"/>
          <w:szCs w:val="18"/>
        </w:rPr>
      </w:pPr>
      <w:r>
        <w:rPr>
          <w:rFonts w:ascii="Courier New" w:hAnsi="Courier New" w:cs="Courier New"/>
          <w:sz w:val="18"/>
          <w:szCs w:val="18"/>
        </w:rPr>
        <w:t>1*  * 1</w:t>
      </w:r>
    </w:p>
    <w:p w:rsidR="00ED1A02" w:rsidRDefault="00ED1A02" w:rsidP="00ED1A02">
      <w:pPr>
        <w:tabs>
          <w:tab w:val="left" w:pos="700"/>
        </w:tabs>
        <w:suppressAutoHyphens/>
        <w:autoSpaceDE w:val="0"/>
        <w:autoSpaceDN w:val="0"/>
        <w:adjustRightInd w:val="0"/>
        <w:ind w:left="851" w:right="7216"/>
        <w:rPr>
          <w:rFonts w:ascii="Courier New" w:hAnsi="Courier New" w:cs="Courier New"/>
          <w:sz w:val="18"/>
          <w:szCs w:val="18"/>
        </w:rPr>
      </w:pPr>
      <w:r>
        <w:rPr>
          <w:rFonts w:ascii="Courier New" w:hAnsi="Courier New" w:cs="Courier New"/>
          <w:sz w:val="18"/>
          <w:szCs w:val="18"/>
        </w:rPr>
        <w:t>2*  0.26  * 2</w:t>
      </w:r>
    </w:p>
    <w:p w:rsidR="00ED1A02" w:rsidRDefault="00ED1A02" w:rsidP="00ED1A02">
      <w:pPr>
        <w:tabs>
          <w:tab w:val="left" w:pos="700"/>
        </w:tabs>
        <w:suppressAutoHyphens/>
        <w:autoSpaceDE w:val="0"/>
        <w:autoSpaceDN w:val="0"/>
        <w:adjustRightInd w:val="0"/>
        <w:ind w:left="851" w:right="7216"/>
        <w:rPr>
          <w:rFonts w:ascii="Courier New" w:hAnsi="Courier New" w:cs="Courier New"/>
          <w:sz w:val="18"/>
          <w:szCs w:val="18"/>
        </w:rPr>
      </w:pPr>
      <w:r>
        <w:rPr>
          <w:rFonts w:ascii="Courier New" w:hAnsi="Courier New" w:cs="Courier New"/>
          <w:sz w:val="18"/>
          <w:szCs w:val="18"/>
        </w:rPr>
        <w:t>3*  0.19  0.14  * 3</w:t>
      </w:r>
    </w:p>
    <w:p w:rsidR="00ED1A02" w:rsidRDefault="00ED1A02" w:rsidP="00ED1A02">
      <w:pPr>
        <w:tabs>
          <w:tab w:val="left" w:pos="700"/>
        </w:tabs>
        <w:suppressAutoHyphens/>
        <w:autoSpaceDE w:val="0"/>
        <w:autoSpaceDN w:val="0"/>
        <w:adjustRightInd w:val="0"/>
        <w:ind w:left="851" w:right="7216"/>
        <w:rPr>
          <w:rFonts w:ascii="Courier New" w:hAnsi="Courier New" w:cs="Courier New"/>
          <w:sz w:val="18"/>
          <w:szCs w:val="18"/>
        </w:rPr>
      </w:pPr>
      <w:r>
        <w:rPr>
          <w:rFonts w:ascii="Courier New" w:hAnsi="Courier New" w:cs="Courier New"/>
          <w:sz w:val="18"/>
          <w:szCs w:val="18"/>
        </w:rPr>
        <w:t>4*  0.10  0.32  0.24  * 4</w:t>
      </w:r>
    </w:p>
    <w:p w:rsidR="00ED1A02" w:rsidRDefault="00ED1A02" w:rsidP="00ED1A02">
      <w:pPr>
        <w:tabs>
          <w:tab w:val="left" w:pos="700"/>
        </w:tabs>
        <w:suppressAutoHyphens/>
        <w:autoSpaceDE w:val="0"/>
        <w:autoSpaceDN w:val="0"/>
        <w:adjustRightInd w:val="0"/>
        <w:ind w:left="851" w:right="7216"/>
        <w:rPr>
          <w:rFonts w:ascii="Courier New" w:hAnsi="Courier New" w:cs="Courier New"/>
          <w:sz w:val="18"/>
          <w:szCs w:val="18"/>
        </w:rPr>
      </w:pPr>
      <w:r>
        <w:rPr>
          <w:rFonts w:ascii="Courier New" w:hAnsi="Courier New" w:cs="Courier New"/>
          <w:sz w:val="18"/>
          <w:szCs w:val="18"/>
        </w:rPr>
        <w:t>5*  0.19  0.19  0.18  0.23  * 5</w:t>
      </w:r>
    </w:p>
    <w:p w:rsidR="00ED1A02" w:rsidRDefault="00ED1A02" w:rsidP="00ED1A02">
      <w:pPr>
        <w:tabs>
          <w:tab w:val="left" w:pos="700"/>
        </w:tabs>
        <w:suppressAutoHyphens/>
        <w:autoSpaceDE w:val="0"/>
        <w:autoSpaceDN w:val="0"/>
        <w:adjustRightInd w:val="0"/>
        <w:ind w:left="851" w:right="7216"/>
        <w:rPr>
          <w:rFonts w:ascii="Courier New" w:hAnsi="Courier New" w:cs="Courier New"/>
          <w:sz w:val="18"/>
          <w:szCs w:val="18"/>
        </w:rPr>
      </w:pPr>
      <w:r>
        <w:rPr>
          <w:rFonts w:ascii="Courier New" w:hAnsi="Courier New" w:cs="Courier New"/>
          <w:sz w:val="18"/>
          <w:szCs w:val="18"/>
        </w:rPr>
        <w:t>6*  0.01  0.28  0.02  0.02  0.25  * 6</w:t>
      </w:r>
    </w:p>
    <w:p w:rsidR="00ED1A02" w:rsidRDefault="00ED1A02" w:rsidP="00ED1A02">
      <w:pPr>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7* -0.02  0.40  0.09  0.04  0.25  0.22  * 7</w:t>
      </w:r>
    </w:p>
    <w:p w:rsidR="00ED1A02" w:rsidRDefault="00ED1A02" w:rsidP="00ED1A02">
      <w:pPr>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8*  0.12  0.24  0.02  0.19  0.14  0.32  0.15  * 8</w:t>
      </w:r>
    </w:p>
    <w:p w:rsidR="00ED1A02" w:rsidRDefault="00ED1A02" w:rsidP="00ED1A02">
      <w:pPr>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9* -0.04  0.42 -0.08  0.25  0.09  0.14  0.31  0.28  * 9</w:t>
      </w:r>
    </w:p>
    <w:p w:rsidR="00ED1A02" w:rsidRDefault="00ED1A02" w:rsidP="00ED1A02">
      <w:pPr>
        <w:tabs>
          <w:tab w:val="left" w:pos="1430"/>
          <w:tab w:val="left" w:pos="2870"/>
          <w:tab w:val="left" w:pos="3590"/>
          <w:tab w:val="left" w:pos="4310"/>
          <w:tab w:val="left" w:pos="5030"/>
          <w:tab w:val="left" w:pos="5750"/>
          <w:tab w:val="left" w:pos="6470"/>
          <w:tab w:val="left" w:pos="71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10* -0.09  0.33  0.09  0.18  0.28  0.30  0.24  0.31  0.47  *10</w:t>
      </w:r>
    </w:p>
    <w:p w:rsidR="00ED1A02" w:rsidRDefault="00ED1A02" w:rsidP="00ED1A02">
      <w:pPr>
        <w:tabs>
          <w:tab w:val="left" w:pos="1430"/>
          <w:tab w:val="left" w:pos="2870"/>
          <w:tab w:val="left" w:pos="3590"/>
          <w:tab w:val="left" w:pos="4310"/>
          <w:tab w:val="left" w:pos="5030"/>
          <w:tab w:val="left" w:pos="5750"/>
          <w:tab w:val="left" w:pos="6470"/>
          <w:tab w:val="left" w:pos="71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11*  0.14  0.47  0.17  0.13  0.36  0.27  0.38  0.33  0.44  0.49  *11</w:t>
      </w:r>
    </w:p>
    <w:p w:rsidR="00ED1A02" w:rsidRDefault="00ED1A02" w:rsidP="00ED1A02">
      <w:pPr>
        <w:tabs>
          <w:tab w:val="left" w:pos="1430"/>
          <w:tab w:val="left" w:pos="2870"/>
          <w:tab w:val="left" w:pos="3590"/>
          <w:tab w:val="left" w:pos="4310"/>
          <w:tab w:val="left" w:pos="5030"/>
          <w:tab w:val="left" w:pos="5750"/>
          <w:tab w:val="left" w:pos="6470"/>
          <w:tab w:val="left" w:pos="71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12*  0.10  0.31  0.07  0.16  0.20  0.25  0.01  0.30  0.12  0.25  0.29  *12</w:t>
      </w:r>
    </w:p>
    <w:p w:rsidR="00ED1A02" w:rsidRDefault="00ED1A02" w:rsidP="00ED1A02">
      <w:pPr>
        <w:tabs>
          <w:tab w:val="left" w:pos="1430"/>
          <w:tab w:val="left" w:pos="2870"/>
          <w:tab w:val="left" w:pos="3590"/>
          <w:tab w:val="left" w:pos="4310"/>
          <w:tab w:val="left" w:pos="5030"/>
          <w:tab w:val="left" w:pos="5750"/>
          <w:tab w:val="left" w:pos="6470"/>
          <w:tab w:val="left" w:pos="71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13*  0.01  0.27 -0.11  0.05  0.20  0.13  0.05  0.04  0.13  0.24  0.11  0.23  *13</w:t>
      </w:r>
    </w:p>
    <w:p w:rsidR="00ED1A02" w:rsidRDefault="00ED1A02" w:rsidP="00ED1A02">
      <w:pPr>
        <w:tabs>
          <w:tab w:val="left" w:pos="1430"/>
          <w:tab w:val="left" w:pos="2870"/>
          <w:tab w:val="left" w:pos="3590"/>
          <w:tab w:val="left" w:pos="4310"/>
          <w:tab w:val="left" w:pos="5030"/>
          <w:tab w:val="left" w:pos="5750"/>
          <w:tab w:val="left" w:pos="6470"/>
          <w:tab w:val="left" w:pos="71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14* -0.13  0.27  0.10  0.23  0.34  0.27  0.28  0.21  0.21  0.34  0.34  0.29  0.14  *14</w:t>
      </w:r>
    </w:p>
    <w:p w:rsidR="00ED1A02" w:rsidRDefault="00ED1A02" w:rsidP="00ED1A02">
      <w:pPr>
        <w:tabs>
          <w:tab w:val="left" w:pos="1430"/>
          <w:tab w:val="left" w:pos="2870"/>
          <w:tab w:val="left" w:pos="3590"/>
          <w:tab w:val="left" w:pos="8630"/>
          <w:tab w:val="left" w:pos="107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15* -0.00  0.27 -0.03  0.12  0.04  0.14 -0.10  0.16  0.07  0.12  0.07  0.33  0.03  0.16  *15</w:t>
      </w:r>
    </w:p>
    <w:p w:rsidR="00ED1A02" w:rsidRDefault="00ED1A02" w:rsidP="00ED1A02">
      <w:pPr>
        <w:tabs>
          <w:tab w:val="left" w:pos="1430"/>
          <w:tab w:val="left" w:pos="2870"/>
          <w:tab w:val="left" w:pos="3590"/>
          <w:tab w:val="left" w:pos="8630"/>
          <w:tab w:val="left" w:pos="107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16*  0.15  0.24  0.03  0.16  0.12  0.04 -0.01  0.06  0.21  0.15  0.19  0.10  0.00  0.19  0.12  *16</w:t>
      </w:r>
    </w:p>
    <w:p w:rsidR="00ED1A02" w:rsidRDefault="00ED1A02" w:rsidP="00ED1A02">
      <w:pPr>
        <w:tabs>
          <w:tab w:val="left" w:pos="1430"/>
          <w:tab w:val="left" w:pos="2870"/>
          <w:tab w:val="left" w:pos="3590"/>
          <w:tab w:val="left" w:pos="8630"/>
          <w:tab w:val="left" w:pos="107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17*  0.18  0.39 -0.05  0.27  0.01  0.10 -0.02  0.16  0.10 -0.01  0.07  0.18 -0.03  0.04  0.34  0.08  *17</w:t>
      </w:r>
    </w:p>
    <w:p w:rsidR="00ED1A02" w:rsidRDefault="00ED1A02" w:rsidP="00ED1A02">
      <w:pPr>
        <w:tabs>
          <w:tab w:val="left" w:pos="1430"/>
          <w:tab w:val="left" w:pos="2870"/>
          <w:tab w:val="left" w:pos="3590"/>
          <w:tab w:val="left" w:pos="8630"/>
          <w:tab w:val="left" w:pos="107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18*  0.07  0.22  0.10  0.04  0.01 -0.01  0.00 -0.06 -0.07 -0.13 -0.02  0.17  0.09 -0.12  0.09 -0.02  0.07  *18</w:t>
      </w:r>
    </w:p>
    <w:p w:rsidR="00ED1A02" w:rsidRDefault="00ED1A02" w:rsidP="00ED1A02">
      <w:pPr>
        <w:tabs>
          <w:tab w:val="left" w:pos="1430"/>
          <w:tab w:val="left" w:pos="2870"/>
          <w:tab w:val="left" w:pos="3590"/>
          <w:tab w:val="left" w:pos="8630"/>
          <w:tab w:val="left" w:pos="107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19*  0.16  0.45  0.07  0.29  0.21  0.16  0.19  0.10  0.37  0.29  0.37  0.26  0.02  0.10  0.21  0.45  0.18  0.03  *19</w:t>
      </w:r>
    </w:p>
    <w:p w:rsidR="00ED1A02" w:rsidRDefault="00ED1A02" w:rsidP="00ED1A02">
      <w:pPr>
        <w:tabs>
          <w:tab w:val="left" w:pos="1430"/>
          <w:tab w:val="left" w:pos="2870"/>
          <w:tab w:val="left" w:pos="3590"/>
          <w:tab w:val="left" w:pos="8630"/>
          <w:tab w:val="left" w:pos="107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20*  0.07  0.45  0.04  0.21  0.07  0.08  0.08  0.17  0.25  0.33  0.26  0.16  0.10  0.15  0.29  0.24  0.20  0.05  0.44  *20</w:t>
      </w:r>
    </w:p>
    <w:p w:rsidR="00ED1A02" w:rsidRDefault="00ED1A02" w:rsidP="00ED1A02">
      <w:pPr>
        <w:tabs>
          <w:tab w:val="left" w:pos="1430"/>
          <w:tab w:val="left" w:pos="2870"/>
          <w:tab w:val="left" w:pos="3590"/>
          <w:tab w:val="left" w:pos="8630"/>
          <w:tab w:val="left" w:pos="107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21*  0.03  0.46  0.08  0.23  0.09 -0.06  0.11  0.12  0.07  0.16  0.13  0.11  0.08  0.18  0.14  0.22  0.32  0.07  0.31  0.52</w:t>
      </w:r>
    </w:p>
    <w:p w:rsidR="00ED1A02" w:rsidRDefault="00ED1A02" w:rsidP="00ED1A02">
      <w:pPr>
        <w:tabs>
          <w:tab w:val="left" w:pos="1430"/>
          <w:tab w:val="left" w:pos="2870"/>
          <w:tab w:val="left" w:pos="3590"/>
          <w:tab w:val="left" w:pos="8630"/>
          <w:tab w:val="left" w:pos="107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22*  0.14  0.32  0.26  0.37  0.35  0.12  0.23  0.11  0.30  0.21  0.15  0.18  0.11  0.11  0.20  0.12  0.15  0.09  0.35  0.13</w:t>
      </w:r>
    </w:p>
    <w:p w:rsidR="00ED1A02" w:rsidRDefault="00ED1A02" w:rsidP="00ED1A02">
      <w:pPr>
        <w:tabs>
          <w:tab w:val="left" w:pos="1430"/>
          <w:tab w:val="left" w:pos="2870"/>
          <w:tab w:val="left" w:pos="3590"/>
          <w:tab w:val="left" w:pos="8630"/>
          <w:tab w:val="left" w:pos="107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23*  0.11  0.50  0.04  0.29  0.14  0.10  0.16  0.16  0.34  0.34  0.34  0.23  0.06  0.17  0.28  0.37  0.23  0.03  0.80  0.87</w:t>
      </w:r>
    </w:p>
    <w:p w:rsidR="00ED1A02" w:rsidRDefault="00ED1A02" w:rsidP="00ED1A02">
      <w:pPr>
        <w:tabs>
          <w:tab w:val="left" w:pos="1430"/>
          <w:tab w:val="left" w:pos="2870"/>
          <w:tab w:val="left" w:pos="3590"/>
          <w:tab w:val="left" w:pos="8630"/>
          <w:tab w:val="left" w:pos="107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24*  0.10  0.43 -0.04  0.26  0.02  0.06 -0.00  0.22  0.08  0.09  0.11  0.23  0.03  0.11  0.58  0.20  0.74  0.07  0.31  0.48</w:t>
      </w:r>
    </w:p>
    <w:p w:rsidR="00ED1A02" w:rsidRDefault="00ED1A02" w:rsidP="00ED1A02">
      <w:pPr>
        <w:tabs>
          <w:tab w:val="left" w:pos="1430"/>
          <w:tab w:val="left" w:pos="3590"/>
          <w:tab w:val="left" w:pos="4310"/>
          <w:tab w:val="left" w:pos="5750"/>
          <w:tab w:val="left" w:pos="935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25* -0.22  0.20 -0.01 -0.11  0.00  0.25  0.14  0.07  0.12  0.20  0.15 -0.08  0.25  0.20  0.04 -0.06 -0.05 -0.05 -0.10  0.08</w:t>
      </w:r>
    </w:p>
    <w:p w:rsidR="00ED1A02" w:rsidRDefault="00ED1A02" w:rsidP="00ED1A02">
      <w:pPr>
        <w:tabs>
          <w:tab w:val="left" w:pos="1430"/>
          <w:tab w:val="left" w:pos="3590"/>
          <w:tab w:val="left" w:pos="4310"/>
          <w:tab w:val="left" w:pos="5750"/>
          <w:tab w:val="left" w:pos="935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26*  0.12  0.09  0.07  0.07  0.12  0.01 -0.06  0.02 -0.08  0.09  0.07  0.11  0.09  0.12 -0.04  0.07 -0.03  0.09  0.03 -0.05</w:t>
      </w:r>
    </w:p>
    <w:p w:rsidR="00ED1A02" w:rsidRDefault="00ED1A02" w:rsidP="00ED1A02">
      <w:pPr>
        <w:tabs>
          <w:tab w:val="left" w:pos="1430"/>
          <w:tab w:val="left" w:pos="3590"/>
          <w:tab w:val="left" w:pos="4310"/>
          <w:tab w:val="left" w:pos="5750"/>
          <w:tab w:val="left" w:pos="935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27*  0.29  0.08  0.08  0.06  0.17  0.06 -0.21  0.04 -0.10 -0.02 -0.03  0.16  0.02 -0.07 -0.04  0.08  0.08  0.04  0.08 -0.03</w:t>
      </w:r>
    </w:p>
    <w:p w:rsidR="00ED1A02" w:rsidRDefault="00ED1A02" w:rsidP="00ED1A02">
      <w:pPr>
        <w:tabs>
          <w:tab w:val="left" w:pos="1430"/>
          <w:tab w:val="left" w:pos="3590"/>
          <w:tab w:val="left" w:pos="4310"/>
          <w:tab w:val="left" w:pos="5750"/>
          <w:tab w:val="left" w:pos="935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28* -0.06  0.12  0.05 -0.03  0.15  0.24  0.10  0.20 -0.10  0.16  0.13  0.31  0.21  0.19  0.05  0.17  0.01  0.11  0.04  0.02</w:t>
      </w:r>
    </w:p>
    <w:p w:rsidR="00ED1A02" w:rsidRDefault="00ED1A02" w:rsidP="00ED1A02">
      <w:pPr>
        <w:tabs>
          <w:tab w:val="left" w:pos="1430"/>
          <w:tab w:val="left" w:pos="3590"/>
          <w:tab w:val="left" w:pos="4310"/>
          <w:tab w:val="left" w:pos="5750"/>
          <w:tab w:val="left" w:pos="935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29*  0.04  0.33  0.00  0.08  0.06  0.04  0.08  0.13 -0.09  0.11  0.08  0.25  0.04  0.09  0.16  0.27  0.21  0.03  0.14  0.23</w:t>
      </w:r>
    </w:p>
    <w:p w:rsidR="00ED1A02" w:rsidRDefault="00ED1A02" w:rsidP="00ED1A02">
      <w:pPr>
        <w:tabs>
          <w:tab w:val="left" w:pos="1430"/>
          <w:tab w:val="left" w:pos="3590"/>
          <w:tab w:val="left" w:pos="4310"/>
          <w:tab w:val="left" w:pos="5750"/>
          <w:tab w:val="left" w:pos="935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30* -0.10  0.15  0.05  0.11  0.14  0.07  0.08  0.07 -0.00  0.11  0.00  0.25  0.02  0.27  0.18  0.26  0.07  0.04  0.06 -0.01</w:t>
      </w:r>
    </w:p>
    <w:p w:rsidR="00ED1A02" w:rsidRDefault="00ED1A02" w:rsidP="00ED1A02">
      <w:pPr>
        <w:tabs>
          <w:tab w:val="left" w:pos="1430"/>
          <w:tab w:val="left" w:pos="3590"/>
          <w:tab w:val="left" w:pos="4310"/>
          <w:tab w:val="left" w:pos="5750"/>
          <w:tab w:val="left" w:pos="935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31*  0.16  0.26  0.08  0.17  0.19  0.04  0.03  0.06 -0.09  0.01  0.00  0.26  0.08  0.00  0.05  0.08  0.13  0.20  0.26  0.14</w:t>
      </w:r>
    </w:p>
    <w:p w:rsidR="00ED1A02" w:rsidRDefault="00ED1A02" w:rsidP="00ED1A02">
      <w:pPr>
        <w:tabs>
          <w:tab w:val="left" w:pos="1430"/>
          <w:tab w:val="left" w:pos="3590"/>
          <w:tab w:val="left" w:pos="4310"/>
          <w:tab w:val="left" w:pos="5750"/>
          <w:tab w:val="left" w:pos="935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32*  0.24  0.99  0.11  0.29  0.18  0.26  0.38  0.21  0.42  0.31  0.45  0.26  0.24  0.25  0.24  0.23  0.38  0.20  0.44  0.43</w:t>
      </w:r>
    </w:p>
    <w:p w:rsidR="00ED1A02" w:rsidRDefault="00ED1A02" w:rsidP="00ED1A02">
      <w:pPr>
        <w:tabs>
          <w:tab w:val="left" w:pos="1430"/>
          <w:tab w:val="left" w:pos="3590"/>
          <w:tab w:val="left" w:pos="4310"/>
          <w:tab w:val="left" w:pos="5750"/>
          <w:tab w:val="left" w:pos="935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33*  0.07  0.26  0.13  0.18  0.17  0.07  0.09  0.01  0.00  0.17  0.23  0.20  0.20  0.23  0.06  0.16  0.14 -0.01  0.06  0.00</w:t>
      </w:r>
    </w:p>
    <w:p w:rsidR="00ED1A02" w:rsidRDefault="00ED1A02" w:rsidP="00ED1A02">
      <w:pPr>
        <w:tabs>
          <w:tab w:val="left" w:pos="1430"/>
          <w:tab w:val="left" w:pos="2150"/>
          <w:tab w:val="left" w:pos="2870"/>
          <w:tab w:val="left" w:pos="3590"/>
          <w:tab w:val="left" w:pos="5030"/>
          <w:tab w:val="left" w:pos="6470"/>
          <w:tab w:val="left" w:pos="7910"/>
          <w:tab w:val="left" w:pos="8630"/>
          <w:tab w:val="left" w:pos="10070"/>
          <w:tab w:val="left" w:pos="11510"/>
          <w:tab w:val="left" w:pos="13670"/>
          <w:tab w:val="left" w:pos="143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lastRenderedPageBreak/>
        <w:t>34*  0.10  0.32  0.13  0.16  0.14  0.22  0.06  0.18  0.23  0.15  0.21  0.07 -0.06  0.11  0.08  0.25  0.11  0.05  0.17  0.09</w:t>
      </w:r>
    </w:p>
    <w:p w:rsidR="00ED1A02" w:rsidRDefault="00ED1A02" w:rsidP="00ED1A02">
      <w:pPr>
        <w:tabs>
          <w:tab w:val="left" w:pos="1430"/>
          <w:tab w:val="left" w:pos="2150"/>
          <w:tab w:val="left" w:pos="2870"/>
          <w:tab w:val="left" w:pos="3590"/>
          <w:tab w:val="left" w:pos="5030"/>
          <w:tab w:val="left" w:pos="6470"/>
          <w:tab w:val="left" w:pos="7910"/>
          <w:tab w:val="left" w:pos="8630"/>
          <w:tab w:val="left" w:pos="10070"/>
          <w:tab w:val="left" w:pos="11510"/>
          <w:tab w:val="left" w:pos="13670"/>
          <w:tab w:val="left" w:pos="143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35* -0.03  0.22  0.13  0.13  0.13  0.10  0.02  0.08  0.13  0.15  0.14  0.08 -0.07  0.14  0.13  0.25  0.07 -0.01  0.18  0.13</w:t>
      </w:r>
    </w:p>
    <w:p w:rsidR="00ED1A02" w:rsidRDefault="00ED1A02" w:rsidP="00ED1A02">
      <w:pPr>
        <w:tabs>
          <w:tab w:val="left" w:pos="1430"/>
          <w:tab w:val="left" w:pos="2150"/>
          <w:tab w:val="left" w:pos="2870"/>
          <w:tab w:val="left" w:pos="3590"/>
          <w:tab w:val="left" w:pos="5030"/>
          <w:tab w:val="left" w:pos="6470"/>
          <w:tab w:val="left" w:pos="7910"/>
          <w:tab w:val="left" w:pos="8630"/>
          <w:tab w:val="left" w:pos="10070"/>
          <w:tab w:val="left" w:pos="11510"/>
          <w:tab w:val="left" w:pos="13670"/>
          <w:tab w:val="left" w:pos="143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36* -0.05  0.46  0.08  0.19  0.16  0.13  0.19  0.19  0.13  0.23  0.18  0.13  0.03  0.18  0.10  0.08  0.08 -0.12  0.22  0.15</w:t>
      </w:r>
    </w:p>
    <w:p w:rsidR="00ED1A02" w:rsidRDefault="00ED1A02" w:rsidP="00ED1A02">
      <w:pPr>
        <w:tabs>
          <w:tab w:val="left" w:pos="1430"/>
          <w:tab w:val="left" w:pos="2150"/>
          <w:tab w:val="left" w:pos="2870"/>
          <w:tab w:val="left" w:pos="3590"/>
          <w:tab w:val="left" w:pos="5030"/>
          <w:tab w:val="left" w:pos="6470"/>
          <w:tab w:val="left" w:pos="7910"/>
          <w:tab w:val="left" w:pos="8630"/>
          <w:tab w:val="left" w:pos="10070"/>
          <w:tab w:val="left" w:pos="11510"/>
          <w:tab w:val="left" w:pos="13670"/>
          <w:tab w:val="left" w:pos="143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37*  0.03  0.21  0.02  0.16  0.25  0.08  0.06 -0.06  0.12  0.06  0.08  0.03  0.21  0.19 -0.05  0.01 -0.00  0.02  0.10  0.00</w:t>
      </w:r>
    </w:p>
    <w:p w:rsidR="00ED1A02" w:rsidRDefault="00ED1A02" w:rsidP="00ED1A02">
      <w:pPr>
        <w:tabs>
          <w:tab w:val="left" w:pos="1430"/>
          <w:tab w:val="left" w:pos="2150"/>
          <w:tab w:val="left" w:pos="2870"/>
          <w:tab w:val="left" w:pos="3590"/>
          <w:tab w:val="left" w:pos="5030"/>
          <w:tab w:val="left" w:pos="6470"/>
          <w:tab w:val="left" w:pos="7910"/>
          <w:tab w:val="left" w:pos="8630"/>
          <w:tab w:val="left" w:pos="10070"/>
          <w:tab w:val="left" w:pos="11510"/>
          <w:tab w:val="left" w:pos="13670"/>
          <w:tab w:val="left" w:pos="1439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38*  0.18  0.24  0.15  0.15  0.15 -0.01  0.06  0.11  0.09 -0.01  0.12  0.08  0.02  0.06  0.07  0.08  0.06  0.14  0.01  0.13</w:t>
      </w:r>
    </w:p>
    <w:p w:rsidR="00ED1A02" w:rsidRDefault="00ED1A02" w:rsidP="00ED1A02">
      <w:pPr>
        <w:tabs>
          <w:tab w:val="left" w:pos="1430"/>
          <w:tab w:val="left" w:pos="2150"/>
          <w:tab w:val="left" w:pos="2870"/>
          <w:tab w:val="left" w:pos="3590"/>
          <w:tab w:val="left" w:pos="5030"/>
          <w:tab w:val="left" w:pos="6470"/>
          <w:tab w:val="left" w:pos="7910"/>
          <w:tab w:val="left" w:pos="8630"/>
          <w:tab w:val="left" w:pos="10070"/>
          <w:tab w:val="left" w:pos="11510"/>
          <w:tab w:val="left" w:pos="13670"/>
          <w:tab w:val="left" w:pos="14390"/>
        </w:tabs>
        <w:suppressAutoHyphens/>
        <w:autoSpaceDE w:val="0"/>
        <w:autoSpaceDN w:val="0"/>
        <w:adjustRightInd w:val="0"/>
        <w:spacing w:after="666"/>
        <w:ind w:left="851"/>
        <w:rPr>
          <w:rFonts w:ascii="Courier New" w:hAnsi="Courier New" w:cs="Courier New"/>
          <w:sz w:val="18"/>
          <w:szCs w:val="18"/>
        </w:rPr>
      </w:pPr>
      <w:r>
        <w:rPr>
          <w:rFonts w:ascii="Courier New" w:hAnsi="Courier New" w:cs="Courier New"/>
          <w:sz w:val="18"/>
          <w:szCs w:val="18"/>
        </w:rPr>
        <w:t xml:space="preserve">39*  0.07  0.28  0.15  0.29  0.25  0.14  0.05  0.11  0.13  0.12  0.20  0.11  0.05  0.24  0.00  0.27  0.14 -0.03  0.15  0.08 </w:t>
      </w:r>
    </w:p>
    <w:p w:rsidR="00ED1A02" w:rsidRDefault="00ED1A02" w:rsidP="00ED1A02">
      <w:pPr>
        <w:tabs>
          <w:tab w:val="left" w:pos="1430"/>
          <w:tab w:val="left" w:pos="2150"/>
          <w:tab w:val="left" w:pos="2870"/>
          <w:tab w:val="left" w:pos="3590"/>
          <w:tab w:val="left" w:pos="5030"/>
          <w:tab w:val="left" w:pos="6470"/>
          <w:tab w:val="left" w:pos="7910"/>
          <w:tab w:val="left" w:pos="8630"/>
          <w:tab w:val="left" w:pos="10070"/>
          <w:tab w:val="left" w:pos="11510"/>
          <w:tab w:val="left" w:pos="13670"/>
          <w:tab w:val="left" w:pos="14390"/>
        </w:tabs>
        <w:suppressAutoHyphens/>
        <w:autoSpaceDE w:val="0"/>
        <w:autoSpaceDN w:val="0"/>
        <w:adjustRightInd w:val="0"/>
        <w:spacing w:after="666"/>
        <w:ind w:left="110"/>
        <w:rPr>
          <w:rFonts w:ascii="Courier New" w:hAnsi="Courier New" w:cs="Courier New"/>
          <w:sz w:val="18"/>
          <w:szCs w:val="18"/>
        </w:rPr>
      </w:pPr>
    </w:p>
    <w:p w:rsidR="00ED1A02" w:rsidRDefault="00ED1A02" w:rsidP="00ED1A02">
      <w:pPr>
        <w:tabs>
          <w:tab w:val="left" w:pos="851"/>
        </w:tabs>
        <w:suppressAutoHyphens/>
        <w:autoSpaceDE w:val="0"/>
        <w:autoSpaceDN w:val="0"/>
        <w:adjustRightInd w:val="0"/>
        <w:spacing w:after="222"/>
        <w:ind w:left="851"/>
        <w:rPr>
          <w:rFonts w:ascii="Courier New" w:hAnsi="Courier New" w:cs="Courier New"/>
          <w:sz w:val="18"/>
          <w:szCs w:val="18"/>
        </w:rPr>
      </w:pPr>
      <w:r>
        <w:rPr>
          <w:rFonts w:ascii="Courier New" w:hAnsi="Courier New" w:cs="Courier New"/>
          <w:sz w:val="18"/>
          <w:szCs w:val="18"/>
        </w:rPr>
        <w:t>k (с 21 по 39 столбец)</w:t>
      </w:r>
    </w:p>
    <w:p w:rsidR="00ED1A02" w:rsidRDefault="00ED1A02" w:rsidP="00ED1A02">
      <w:pPr>
        <w:tabs>
          <w:tab w:val="left" w:pos="851"/>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21*  *21</w:t>
      </w:r>
    </w:p>
    <w:p w:rsidR="00ED1A02" w:rsidRDefault="00ED1A02" w:rsidP="00ED1A02">
      <w:pPr>
        <w:tabs>
          <w:tab w:val="left" w:pos="851"/>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22* -0.04  *22</w:t>
      </w:r>
    </w:p>
    <w:p w:rsidR="00ED1A02" w:rsidRDefault="00ED1A02" w:rsidP="00ED1A02">
      <w:pPr>
        <w:tabs>
          <w:tab w:val="left" w:pos="851"/>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23*  0.52  0.25  *23</w:t>
      </w:r>
    </w:p>
    <w:p w:rsidR="00ED1A02" w:rsidRDefault="00ED1A02" w:rsidP="00ED1A02">
      <w:pPr>
        <w:tabs>
          <w:tab w:val="left" w:pos="851"/>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24*  0.71  0.08  0.50  *24</w:t>
      </w:r>
    </w:p>
    <w:p w:rsidR="00ED1A02" w:rsidRDefault="00ED1A02" w:rsidP="00ED1A02">
      <w:pPr>
        <w:tabs>
          <w:tab w:val="left" w:pos="851"/>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25* -0.07 -0.06 -0.01 -0.03  *25</w:t>
      </w:r>
    </w:p>
    <w:p w:rsidR="00ED1A02" w:rsidRDefault="00ED1A02" w:rsidP="00ED1A02">
      <w:pPr>
        <w:tabs>
          <w:tab w:val="left" w:pos="851"/>
          <w:tab w:val="left" w:pos="431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26*  0.05 -0.13 -0.02 -0.03 -0.17  *26</w:t>
      </w:r>
    </w:p>
    <w:p w:rsidR="00ED1A02" w:rsidRDefault="00ED1A02" w:rsidP="00ED1A02">
      <w:pPr>
        <w:tabs>
          <w:tab w:val="left" w:pos="851"/>
          <w:tab w:val="left" w:pos="431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27* -0.13  0.01  0.01 -0.05 -0.20  0.41  *27</w:t>
      </w:r>
    </w:p>
    <w:p w:rsidR="00ED1A02" w:rsidRDefault="00ED1A02" w:rsidP="00ED1A02">
      <w:pPr>
        <w:tabs>
          <w:tab w:val="left" w:pos="851"/>
          <w:tab w:val="left" w:pos="431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28*  0.08 -0.02  0.02  0.07  0.08  0.29  0.28  *28</w:t>
      </w:r>
    </w:p>
    <w:p w:rsidR="00ED1A02" w:rsidRDefault="00ED1A02" w:rsidP="00ED1A02">
      <w:pPr>
        <w:tabs>
          <w:tab w:val="left" w:pos="851"/>
          <w:tab w:val="left" w:pos="431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29*  0.27 -0.10  0.23  0.29 -0.03  0.24  0.24  0.62  *29</w:t>
      </w:r>
    </w:p>
    <w:p w:rsidR="00ED1A02" w:rsidRDefault="00ED1A02" w:rsidP="00ED1A02">
      <w:pPr>
        <w:tabs>
          <w:tab w:val="left" w:pos="851"/>
          <w:tab w:val="left" w:pos="431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30*  0.14 -0.08  0.04  0.09 -0.08  0.26  0.20  0.42  0.52  *30</w:t>
      </w:r>
    </w:p>
    <w:p w:rsidR="00ED1A02" w:rsidRDefault="00ED1A02" w:rsidP="00ED1A02">
      <w:pPr>
        <w:tabs>
          <w:tab w:val="left" w:pos="851"/>
          <w:tab w:val="left" w:pos="431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31*  0.05  0.10  0.24  0.09 -0.07  0.33  0.63  0.31  0.43  0.32  *31</w:t>
      </w:r>
    </w:p>
    <w:p w:rsidR="00ED1A02" w:rsidRDefault="00ED1A02" w:rsidP="00ED1A02">
      <w:pPr>
        <w:tabs>
          <w:tab w:val="left" w:pos="851"/>
          <w:tab w:val="left" w:pos="431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32*  0.45  0.30  0.49  0.41  0.19  0.06  0.04  0.06  0.28  0.12  0.19  *32</w:t>
      </w:r>
    </w:p>
    <w:p w:rsidR="00ED1A02" w:rsidRDefault="00ED1A02" w:rsidP="00ED1A02">
      <w:pPr>
        <w:tabs>
          <w:tab w:val="left" w:pos="851"/>
          <w:tab w:val="left" w:pos="431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33*  0.01  0.03  0.00  0.05 -0.02  0.07  0.06  0.14  0.21  0.19  0.03  0.24  *33</w:t>
      </w:r>
    </w:p>
    <w:p w:rsidR="00ED1A02" w:rsidRDefault="00ED1A02" w:rsidP="00ED1A02">
      <w:pPr>
        <w:tabs>
          <w:tab w:val="left" w:pos="851"/>
          <w:tab w:val="left" w:pos="431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34*  0.08  0.22  0.13  0.07 -0.07  0.08  0.17 -0.01  0.12  0.10  0.04  0.29  0.26  *34</w:t>
      </w:r>
    </w:p>
    <w:p w:rsidR="00ED1A02" w:rsidRDefault="00ED1A02" w:rsidP="00ED1A02">
      <w:pPr>
        <w:tabs>
          <w:tab w:val="left" w:pos="851"/>
          <w:tab w:val="left" w:pos="431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35*  0.01  0.21  0.16  0.07 -0.16  0.04  0.10  0.13  0.29  0.24  0.08  0.22  0.27  0.25  *35</w:t>
      </w:r>
    </w:p>
    <w:p w:rsidR="00ED1A02" w:rsidRDefault="00ED1A02" w:rsidP="00ED1A02">
      <w:pPr>
        <w:tabs>
          <w:tab w:val="left" w:pos="851"/>
          <w:tab w:val="left" w:pos="431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36*  0.17  0.14  0.20  0.10 -0.08  0.16 -0.01  0.02  0.21  0.16  0.19  0.45  0.36  0.14  0.32  *36</w:t>
      </w:r>
    </w:p>
    <w:p w:rsidR="00ED1A02" w:rsidRDefault="00ED1A02" w:rsidP="00ED1A02">
      <w:pPr>
        <w:tabs>
          <w:tab w:val="left" w:pos="851"/>
          <w:tab w:val="left" w:pos="431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37*  0.02  0.13  0.03 -0.09  0.09  0.13  0.14  0.12  0.04  0.08  0.12  0.18  0.22  0.39 -0.04  0.13  *37</w:t>
      </w:r>
    </w:p>
    <w:p w:rsidR="00ED1A02" w:rsidRDefault="00ED1A02" w:rsidP="00ED1A02">
      <w:pPr>
        <w:tabs>
          <w:tab w:val="left" w:pos="851"/>
          <w:tab w:val="left" w:pos="431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38*  0.09  0.09  0.07  0.08 -0.02  0.06  0.25  0.21  0.21  0.07  0.19  0.22  0.25  0.25  0.10  0.21  0.31  *38</w:t>
      </w:r>
    </w:p>
    <w:p w:rsidR="00ED1A02" w:rsidRDefault="00ED1A02" w:rsidP="00ED1A02">
      <w:pPr>
        <w:tabs>
          <w:tab w:val="left" w:pos="851"/>
          <w:tab w:val="left" w:pos="4310"/>
        </w:tabs>
        <w:suppressAutoHyphens/>
        <w:autoSpaceDE w:val="0"/>
        <w:autoSpaceDN w:val="0"/>
        <w:adjustRightInd w:val="0"/>
        <w:ind w:left="851"/>
        <w:rPr>
          <w:rFonts w:ascii="Courier New" w:hAnsi="Courier New" w:cs="Courier New"/>
          <w:sz w:val="18"/>
          <w:szCs w:val="18"/>
        </w:rPr>
      </w:pPr>
      <w:r>
        <w:rPr>
          <w:rFonts w:ascii="Courier New" w:hAnsi="Courier New" w:cs="Courier New"/>
          <w:sz w:val="18"/>
          <w:szCs w:val="18"/>
        </w:rPr>
        <w:t>39*  0.03  0.19  0.11  0.02 -0.10  0.08  0.19  0.14  0.26  0.20  0.14  0.27  0.65  0.60  0.52  0.44  0.48  0.54  *39</w:t>
      </w: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Pr="002E20F8" w:rsidRDefault="00ED1A02" w:rsidP="00ED1A02">
      <w:pPr>
        <w:jc w:val="right"/>
        <w:rPr>
          <w:b/>
          <w:bCs/>
          <w:sz w:val="28"/>
          <w:szCs w:val="28"/>
        </w:rPr>
      </w:pPr>
      <w:r w:rsidRPr="002E20F8">
        <w:rPr>
          <w:b/>
          <w:bCs/>
          <w:sz w:val="28"/>
          <w:szCs w:val="28"/>
        </w:rPr>
        <w:t xml:space="preserve">Приложение </w:t>
      </w:r>
      <w:r>
        <w:rPr>
          <w:b/>
          <w:bCs/>
          <w:sz w:val="28"/>
          <w:szCs w:val="28"/>
        </w:rPr>
        <w:t>15</w:t>
      </w:r>
    </w:p>
    <w:p w:rsidR="00ED1A02" w:rsidRDefault="00ED1A02" w:rsidP="00ED1A02">
      <w:pPr>
        <w:rPr>
          <w:sz w:val="16"/>
        </w:rPr>
      </w:pPr>
      <w:r>
        <w:rPr>
          <w:b/>
          <w:bCs/>
          <w:noProof/>
        </w:rPr>
        <w:lastRenderedPageBreak/>
        <w:pict>
          <v:line id="_x0000_s2020" style="position:absolute;flip:y;z-index:251900928" from="18pt,16.4pt" to="18pt,403.4pt">
            <v:stroke endarrow="block"/>
          </v:line>
        </w:pict>
      </w:r>
      <w:r>
        <w:rPr>
          <w:sz w:val="16"/>
        </w:rPr>
        <w:t xml:space="preserve">             Средний балл</w:t>
      </w:r>
    </w:p>
    <w:p w:rsidR="00ED1A02" w:rsidRDefault="00ED1A02" w:rsidP="00ED1A02">
      <w:pPr>
        <w:jc w:val="center"/>
      </w:pPr>
    </w:p>
    <w:p w:rsidR="00ED1A02" w:rsidRDefault="00ED1A02" w:rsidP="00ED1A02">
      <w:pPr>
        <w:ind w:right="-1090"/>
        <w:jc w:val="center"/>
      </w:pPr>
      <w:r>
        <w:rPr>
          <w:noProof/>
        </w:rPr>
        <w:pict>
          <v:line id="_x0000_s2023" style="position:absolute;left:0;text-align:left;flip:y;z-index:251904000" from="18pt,343.8pt" to="18pt,361.8pt"/>
        </w:pict>
      </w:r>
      <w:r>
        <w:rPr>
          <w:noProof/>
        </w:rPr>
        <w:pict>
          <v:line id="_x0000_s2022" style="position:absolute;left:0;text-align:left;flip:y;z-index:251902976" from="18pt,361.8pt" to="18pt,370.8pt"/>
        </w:pict>
      </w:r>
      <w:r>
        <w:rPr>
          <w:noProof/>
        </w:rPr>
        <w:pict>
          <v:line id="_x0000_s2021" style="position:absolute;left:0;text-align:left;z-index:251901952" from="18pt,370.8pt" to="747pt,370.8pt">
            <v:stroke endarrow="block"/>
          </v:line>
        </w:pict>
      </w:r>
    </w:p>
    <w:p w:rsidR="00ED1A02" w:rsidRDefault="00ED1A02" w:rsidP="00ED1A02"/>
    <w:p w:rsidR="00ED1A02" w:rsidRDefault="00ED1A02" w:rsidP="00ED1A02">
      <w:pPr>
        <w:ind w:left="-180"/>
      </w:pPr>
      <w:r>
        <w:t>18,6</w:t>
      </w:r>
    </w:p>
    <w:p w:rsidR="00ED1A02" w:rsidRDefault="00ED1A02" w:rsidP="00ED1A02">
      <w:r>
        <w:rPr>
          <w:noProof/>
        </w:rPr>
        <w:pict>
          <v:rect id="_x0000_s2036" style="position:absolute;margin-left:153pt;margin-top:5.6pt;width:1in;height:324pt;z-index:251917312"/>
        </w:pict>
      </w:r>
      <w:r>
        <w:rPr>
          <w:noProof/>
        </w:rPr>
        <w:pict>
          <v:line id="_x0000_s2033" style="position:absolute;z-index:251914240" from="-9pt,5.6pt" to="18pt,5.6pt"/>
        </w:pict>
      </w:r>
    </w:p>
    <w:p w:rsidR="00ED1A02" w:rsidRDefault="00ED1A02" w:rsidP="00ED1A02">
      <w:pPr>
        <w:ind w:left="-180"/>
      </w:pPr>
      <w:r>
        <w:t>17,7</w:t>
      </w:r>
    </w:p>
    <w:p w:rsidR="00ED1A02" w:rsidRDefault="00ED1A02" w:rsidP="00ED1A02">
      <w:r>
        <w:rPr>
          <w:noProof/>
        </w:rPr>
        <w:pict>
          <v:rect id="_x0000_s2034" style="position:absolute;margin-left:18pt;margin-top:5pt;width:63pt;height:297pt;z-index:251915264"/>
        </w:pict>
      </w:r>
      <w:r>
        <w:rPr>
          <w:noProof/>
        </w:rPr>
        <w:pict>
          <v:line id="_x0000_s2032" style="position:absolute;z-index:251913216" from="-9pt,5pt" to="18pt,5pt"/>
        </w:pict>
      </w:r>
    </w:p>
    <w:p w:rsidR="00ED1A02" w:rsidRDefault="00ED1A02" w:rsidP="00ED1A02">
      <w:pPr>
        <w:ind w:left="-180"/>
      </w:pPr>
      <w:r>
        <w:t>17,0</w:t>
      </w:r>
    </w:p>
    <w:p w:rsidR="00ED1A02" w:rsidRDefault="00ED1A02" w:rsidP="00ED1A02">
      <w:r>
        <w:rPr>
          <w:noProof/>
        </w:rPr>
        <w:pict>
          <v:rect id="_x0000_s2043" style="position:absolute;margin-left:639pt;margin-top:4.4pt;width:63pt;height:270pt;z-index:251924480"/>
        </w:pict>
      </w:r>
      <w:r>
        <w:rPr>
          <w:noProof/>
        </w:rPr>
        <w:pict>
          <v:line id="_x0000_s2031" style="position:absolute;z-index:251912192" from="-9pt,4.4pt" to="18pt,4.4pt"/>
        </w:pict>
      </w:r>
    </w:p>
    <w:p w:rsidR="00ED1A02" w:rsidRDefault="00ED1A02" w:rsidP="00ED1A02"/>
    <w:p w:rsidR="00ED1A02" w:rsidRDefault="00ED1A02" w:rsidP="00ED1A02">
      <w:pPr>
        <w:ind w:left="-180"/>
      </w:pPr>
      <w:r>
        <w:rPr>
          <w:noProof/>
        </w:rPr>
        <w:pict>
          <v:line id="_x0000_s2030" style="position:absolute;left:0;text-align:left;z-index:251911168" from="-9pt,12.8pt" to="18pt,12.8pt"/>
        </w:pict>
      </w:r>
      <w:r>
        <w:t>15,6</w:t>
      </w:r>
    </w:p>
    <w:p w:rsidR="00ED1A02" w:rsidRDefault="00ED1A02" w:rsidP="00ED1A02">
      <w:r>
        <w:rPr>
          <w:noProof/>
        </w:rPr>
        <w:pict>
          <v:rect id="_x0000_s2040" style="position:absolute;margin-left:441pt;margin-top:8pt;width:1in;height:225pt;z-index:251921408"/>
        </w:pict>
      </w:r>
    </w:p>
    <w:p w:rsidR="00ED1A02" w:rsidRDefault="00ED1A02" w:rsidP="00ED1A02">
      <w:pPr>
        <w:tabs>
          <w:tab w:val="left" w:pos="-180"/>
        </w:tabs>
        <w:ind w:left="-360"/>
      </w:pPr>
      <w:r>
        <w:t xml:space="preserve">   15,4</w:t>
      </w:r>
    </w:p>
    <w:p w:rsidR="00ED1A02" w:rsidRDefault="00ED1A02" w:rsidP="00ED1A02">
      <w:r>
        <w:rPr>
          <w:noProof/>
        </w:rPr>
        <w:pict>
          <v:rect id="_x0000_s2037" style="position:absolute;margin-left:225pt;margin-top:7.4pt;width:1in;height:198pt;z-index:251918336"/>
        </w:pict>
      </w:r>
      <w:r>
        <w:rPr>
          <w:noProof/>
        </w:rPr>
        <w:pict>
          <v:line id="_x0000_s2029" style="position:absolute;z-index:251910144" from="-9pt,7.4pt" to="18pt,7.4pt"/>
        </w:pict>
      </w:r>
    </w:p>
    <w:p w:rsidR="00ED1A02" w:rsidRDefault="00ED1A02" w:rsidP="00ED1A02"/>
    <w:p w:rsidR="00ED1A02" w:rsidRDefault="00ED1A02" w:rsidP="00ED1A02">
      <w:pPr>
        <w:ind w:left="-180"/>
      </w:pPr>
      <w:r>
        <w:t>14,3</w:t>
      </w:r>
    </w:p>
    <w:p w:rsidR="00ED1A02" w:rsidRDefault="00ED1A02" w:rsidP="00ED1A02">
      <w:r>
        <w:rPr>
          <w:noProof/>
        </w:rPr>
        <w:pict>
          <v:rect id="_x0000_s2039" style="position:absolute;margin-left:369pt;margin-top:11.05pt;width:1in;height:153pt;z-index:251920384"/>
        </w:pict>
      </w:r>
      <w:r>
        <w:rPr>
          <w:noProof/>
        </w:rPr>
        <w:pict>
          <v:line id="_x0000_s2028" style="position:absolute;z-index:251909120" from="-9pt,2.05pt" to="18pt,2.05pt"/>
        </w:pict>
      </w:r>
    </w:p>
    <w:p w:rsidR="00ED1A02" w:rsidRDefault="00ED1A02" w:rsidP="00ED1A02">
      <w:pPr>
        <w:ind w:left="-180"/>
      </w:pPr>
      <w:r>
        <w:t>13,8</w:t>
      </w:r>
    </w:p>
    <w:p w:rsidR="00ED1A02" w:rsidRDefault="00ED1A02" w:rsidP="00ED1A02">
      <w:r>
        <w:rPr>
          <w:noProof/>
        </w:rPr>
        <w:pict>
          <v:rect id="_x0000_s2035" style="position:absolute;margin-left:81pt;margin-top:1.45pt;width:1in;height:135pt;z-index:251916288"/>
        </w:pict>
      </w:r>
      <w:r>
        <w:rPr>
          <w:noProof/>
        </w:rPr>
        <w:pict>
          <v:line id="_x0000_s2027" style="position:absolute;z-index:251908096" from="-9pt,1.45pt" to="18pt,1.45pt"/>
        </w:pict>
      </w:r>
    </w:p>
    <w:p w:rsidR="00ED1A02" w:rsidRDefault="00ED1A02" w:rsidP="00ED1A02">
      <w:pPr>
        <w:ind w:left="-180"/>
      </w:pPr>
      <w:r>
        <w:t>13,3</w:t>
      </w:r>
    </w:p>
    <w:p w:rsidR="00ED1A02" w:rsidRDefault="00ED1A02" w:rsidP="00ED1A02">
      <w:r>
        <w:rPr>
          <w:noProof/>
        </w:rPr>
        <w:pict>
          <v:rect id="_x0000_s2038" style="position:absolute;margin-left:297pt;margin-top:9.85pt;width:1in;height:99pt;z-index:251919360"/>
        </w:pict>
      </w:r>
      <w:r>
        <w:rPr>
          <w:noProof/>
        </w:rPr>
        <w:pict>
          <v:line id="_x0000_s2026" style="position:absolute;z-index:251907072" from="-9pt,9.85pt" to="18pt,9.85pt"/>
        </w:pict>
      </w:r>
    </w:p>
    <w:p w:rsidR="00ED1A02" w:rsidRDefault="00ED1A02" w:rsidP="00ED1A02"/>
    <w:p w:rsidR="00ED1A02" w:rsidRDefault="00ED1A02" w:rsidP="00ED1A02">
      <w:pPr>
        <w:ind w:left="-1080"/>
      </w:pPr>
      <w:r>
        <w:t xml:space="preserve">                 13</w:t>
      </w:r>
    </w:p>
    <w:p w:rsidR="00ED1A02" w:rsidRDefault="00ED1A02" w:rsidP="00ED1A02">
      <w:r>
        <w:rPr>
          <w:noProof/>
        </w:rPr>
        <w:pict>
          <v:rect id="_x0000_s2041" style="position:absolute;margin-left:513pt;margin-top:4.45pt;width:63pt;height:63pt;z-index:251922432"/>
        </w:pict>
      </w:r>
      <w:r>
        <w:rPr>
          <w:noProof/>
        </w:rPr>
        <w:pict>
          <v:line id="_x0000_s2025" style="position:absolute;z-index:251906048" from="-9pt,4.45pt" to="18pt,4.45pt"/>
        </w:pict>
      </w:r>
    </w:p>
    <w:p w:rsidR="00ED1A02" w:rsidRDefault="00ED1A02" w:rsidP="00ED1A02">
      <w:pPr>
        <w:ind w:left="-720"/>
      </w:pPr>
      <w:r>
        <w:t xml:space="preserve">          12,8</w:t>
      </w:r>
    </w:p>
    <w:p w:rsidR="00ED1A02" w:rsidRDefault="00ED1A02" w:rsidP="00ED1A02">
      <w:pPr>
        <w:ind w:left="-720"/>
      </w:pPr>
      <w:r>
        <w:rPr>
          <w:noProof/>
        </w:rPr>
        <w:pict>
          <v:rect id="_x0000_s2042" style="position:absolute;left:0;text-align:left;margin-left:8in;margin-top:12.85pt;width:63pt;height:27pt;z-index:251923456"/>
        </w:pict>
      </w:r>
      <w:r>
        <w:rPr>
          <w:noProof/>
        </w:rPr>
        <w:pict>
          <v:line id="_x0000_s2024" style="position:absolute;left:0;text-align:left;z-index:251905024" from="-9pt,12.85pt" to="18pt,12.85pt"/>
        </w:pict>
      </w:r>
    </w:p>
    <w:p w:rsidR="00ED1A02" w:rsidRDefault="00ED1A02" w:rsidP="00ED1A02"/>
    <w:p w:rsidR="00ED1A02" w:rsidRDefault="00ED1A02" w:rsidP="00ED1A02">
      <w:r>
        <w:rPr>
          <w:noProof/>
        </w:rPr>
        <w:pict>
          <v:line id="_x0000_s2053" style="position:absolute;z-index:251934720" from="702pt,12.25pt" to="702pt,39.25pt"/>
        </w:pict>
      </w:r>
      <w:r>
        <w:rPr>
          <w:noProof/>
        </w:rPr>
        <w:pict>
          <v:line id="_x0000_s2052" style="position:absolute;z-index:251933696" from="639pt,12.25pt" to="639pt,39.25pt"/>
        </w:pict>
      </w:r>
      <w:r>
        <w:rPr>
          <w:noProof/>
        </w:rPr>
        <w:pict>
          <v:line id="_x0000_s2051" style="position:absolute;z-index:251932672" from="8in,12.25pt" to="8in,39.25pt"/>
        </w:pict>
      </w:r>
      <w:r>
        <w:rPr>
          <w:noProof/>
        </w:rPr>
        <w:pict>
          <v:line id="_x0000_s2050" style="position:absolute;z-index:251931648" from="513pt,12.25pt" to="513pt,39.25pt"/>
        </w:pict>
      </w:r>
      <w:r>
        <w:rPr>
          <w:noProof/>
        </w:rPr>
        <w:pict>
          <v:line id="_x0000_s2049" style="position:absolute;z-index:251930624" from="441pt,12.25pt" to="441pt,39.25pt"/>
        </w:pict>
      </w:r>
      <w:r>
        <w:rPr>
          <w:noProof/>
        </w:rPr>
        <w:pict>
          <v:line id="_x0000_s2048" style="position:absolute;z-index:251929600" from="369pt,12.25pt" to="369pt,39.25pt"/>
        </w:pict>
      </w:r>
      <w:r>
        <w:rPr>
          <w:noProof/>
        </w:rPr>
        <w:pict>
          <v:line id="_x0000_s2047" style="position:absolute;z-index:251928576" from="297pt,12.25pt" to="297pt,39.25pt"/>
        </w:pict>
      </w:r>
      <w:r>
        <w:rPr>
          <w:noProof/>
        </w:rPr>
        <w:pict>
          <v:line id="_x0000_s2046" style="position:absolute;z-index:251927552" from="225pt,3.25pt" to="225pt,39.25pt"/>
        </w:pict>
      </w:r>
      <w:r>
        <w:rPr>
          <w:noProof/>
        </w:rPr>
        <w:pict>
          <v:line id="_x0000_s2045" style="position:absolute;z-index:251926528" from="153pt,12.25pt" to="153pt,39.25pt"/>
        </w:pict>
      </w:r>
      <w:r>
        <w:rPr>
          <w:noProof/>
        </w:rPr>
        <w:pict>
          <v:line id="_x0000_s2044" style="position:absolute;z-index:251925504" from="81pt,12.25pt" to="81pt,39.25pt"/>
        </w:pict>
      </w:r>
    </w:p>
    <w:p w:rsidR="00ED1A02" w:rsidRDefault="00ED1A02" w:rsidP="00ED1A02">
      <w:pPr>
        <w:rPr>
          <w:sz w:val="16"/>
        </w:rPr>
      </w:pPr>
    </w:p>
    <w:p w:rsidR="00ED1A02" w:rsidRDefault="00ED1A02" w:rsidP="00ED1A02">
      <w:pPr>
        <w:ind w:right="-910"/>
        <w:rPr>
          <w:sz w:val="16"/>
        </w:rPr>
      </w:pPr>
      <w:r>
        <w:rPr>
          <w:sz w:val="16"/>
        </w:rPr>
        <w:t xml:space="preserve">             гипертимный             возбудимый              эмотивный                 педантичный             тревожный               циклотимный          демонстративный  неуравновешеный      дистимный       экзальтированный           Типы  </w:t>
      </w:r>
    </w:p>
    <w:p w:rsidR="00ED1A02" w:rsidRDefault="00ED1A02" w:rsidP="00ED1A02">
      <w:pPr>
        <w:tabs>
          <w:tab w:val="left" w:pos="14280"/>
          <w:tab w:val="right" w:pos="15480"/>
        </w:tabs>
        <w:ind w:right="-910"/>
        <w:rPr>
          <w:sz w:val="16"/>
        </w:rPr>
      </w:pPr>
      <w:r>
        <w:rPr>
          <w:sz w:val="16"/>
        </w:rPr>
        <w:tab/>
        <w:t xml:space="preserve">акцентуаций        </w:t>
      </w:r>
    </w:p>
    <w:p w:rsidR="00ED1A02" w:rsidRDefault="00ED1A02" w:rsidP="00ED1A02">
      <w:pPr>
        <w:jc w:val="center"/>
        <w:rPr>
          <w:b/>
          <w:bCs/>
          <w:sz w:val="28"/>
          <w:szCs w:val="28"/>
        </w:rPr>
      </w:pPr>
    </w:p>
    <w:p w:rsidR="00ED1A02" w:rsidRPr="002E20F8" w:rsidRDefault="00ED1A02" w:rsidP="00ED1A02">
      <w:pPr>
        <w:rPr>
          <w:b/>
          <w:bCs/>
          <w:sz w:val="28"/>
          <w:szCs w:val="28"/>
        </w:rPr>
      </w:pPr>
      <w:r>
        <w:rPr>
          <w:bCs/>
          <w:sz w:val="28"/>
          <w:szCs w:val="28"/>
        </w:rPr>
        <w:t xml:space="preserve">Рис. 1. </w:t>
      </w:r>
      <w:r w:rsidRPr="002E20F8">
        <w:rPr>
          <w:bCs/>
          <w:sz w:val="28"/>
          <w:szCs w:val="28"/>
        </w:rPr>
        <w:t>Гистограмма среднего выборочного показателей по тесту Леонгарда</w:t>
      </w: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Pr="00BF3666" w:rsidRDefault="00ED1A02" w:rsidP="00ED1A02">
      <w:pPr>
        <w:jc w:val="right"/>
        <w:rPr>
          <w:b/>
          <w:sz w:val="28"/>
          <w:szCs w:val="28"/>
        </w:rPr>
      </w:pPr>
      <w:r>
        <w:rPr>
          <w:sz w:val="32"/>
        </w:rPr>
        <w:tab/>
      </w:r>
      <w:r w:rsidRPr="00BF3666">
        <w:rPr>
          <w:b/>
          <w:sz w:val="28"/>
          <w:szCs w:val="28"/>
        </w:rPr>
        <w:t>Приложение 16</w:t>
      </w:r>
    </w:p>
    <w:p w:rsidR="00ED1A02" w:rsidRDefault="00ED1A02" w:rsidP="00ED1A02">
      <w:r>
        <w:rPr>
          <w:b/>
          <w:bCs/>
          <w:noProof/>
        </w:rPr>
        <w:pict>
          <v:line id="_x0000_s2064" style="position:absolute;flip:y;z-index:251947008" from="36pt,8.6pt" to="36pt,152.6pt">
            <v:stroke endarrow="block"/>
          </v:line>
        </w:pict>
      </w:r>
      <w:r>
        <w:t xml:space="preserve">               Среднее выборочное</w:t>
      </w:r>
      <w:r>
        <w:tab/>
      </w:r>
    </w:p>
    <w:p w:rsidR="00ED1A02" w:rsidRDefault="00ED1A02" w:rsidP="00ED1A02">
      <w:pPr>
        <w:rPr>
          <w:sz w:val="18"/>
        </w:rPr>
      </w:pPr>
      <w:r>
        <w:rPr>
          <w:sz w:val="18"/>
        </w:rPr>
        <w:lastRenderedPageBreak/>
        <w:t xml:space="preserve">       </w:t>
      </w:r>
    </w:p>
    <w:p w:rsidR="00ED1A02" w:rsidRDefault="00ED1A02" w:rsidP="00ED1A02">
      <w:pPr>
        <w:rPr>
          <w:sz w:val="18"/>
        </w:rPr>
      </w:pPr>
      <w:r>
        <w:rPr>
          <w:sz w:val="18"/>
        </w:rPr>
        <w:t xml:space="preserve">        18,9</w:t>
      </w:r>
    </w:p>
    <w:p w:rsidR="00ED1A02" w:rsidRDefault="00ED1A02" w:rsidP="00ED1A02">
      <w:pPr>
        <w:rPr>
          <w:sz w:val="18"/>
        </w:rPr>
      </w:pPr>
      <w:r>
        <w:rPr>
          <w:noProof/>
        </w:rPr>
        <w:pict>
          <v:line id="_x0000_s2143" style="position:absolute;flip:x;z-index:252027904" from="2in,3.4pt" to="171pt,30.4pt"/>
        </w:pict>
      </w:r>
      <w:r>
        <w:rPr>
          <w:noProof/>
        </w:rPr>
        <w:pict>
          <v:line id="_x0000_s2142" style="position:absolute;flip:x;z-index:252026880" from="2in,3.4pt" to="153pt,12.4pt"/>
        </w:pict>
      </w:r>
      <w:r>
        <w:rPr>
          <w:noProof/>
        </w:rPr>
        <w:pict>
          <v:line id="_x0000_s2107" style="position:absolute;z-index:251991040" from="153pt,.7pt" to="180pt,45.7pt"/>
        </w:pict>
      </w:r>
      <w:r>
        <w:rPr>
          <w:noProof/>
        </w:rPr>
        <w:pict>
          <v:rect id="_x0000_s2079" style="position:absolute;margin-left:2in;margin-top:.7pt;width:27pt;height:369pt;z-index:251962368"/>
        </w:pict>
      </w:r>
      <w:r>
        <w:rPr>
          <w:noProof/>
        </w:rPr>
        <w:pict>
          <v:line id="_x0000_s2073" style="position:absolute;z-index:251956224" from="18pt,1.25pt" to="36pt,1.25pt"/>
        </w:pict>
      </w:r>
    </w:p>
    <w:p w:rsidR="00ED1A02" w:rsidRDefault="00ED1A02" w:rsidP="00ED1A02">
      <w:pPr>
        <w:rPr>
          <w:sz w:val="18"/>
        </w:rPr>
      </w:pPr>
      <w:r>
        <w:rPr>
          <w:noProof/>
          <w:sz w:val="18"/>
        </w:rPr>
        <w:pict>
          <v:line id="_x0000_s2105" style="position:absolute;flip:y;z-index:251988992" from="45pt,8.35pt" to="1in,71.35pt"/>
        </w:pict>
      </w:r>
      <w:r>
        <w:rPr>
          <w:noProof/>
          <w:sz w:val="18"/>
        </w:rPr>
        <w:pict>
          <v:rect id="_x0000_s2076" style="position:absolute;margin-left:63pt;margin-top:8.35pt;width:27pt;height:351pt;z-index:251959296"/>
        </w:pict>
      </w:r>
      <w:r>
        <w:rPr>
          <w:noProof/>
          <w:sz w:val="18"/>
        </w:rPr>
        <w:pict>
          <v:line id="_x0000_s2074" style="position:absolute;z-index:251957248" from="18pt,8.9pt" to="36pt,8.9pt"/>
        </w:pict>
      </w:r>
      <w:r>
        <w:rPr>
          <w:sz w:val="18"/>
        </w:rPr>
        <w:t xml:space="preserve">        18,5</w:t>
      </w:r>
    </w:p>
    <w:p w:rsidR="00ED1A02" w:rsidRDefault="00ED1A02" w:rsidP="00ED1A02">
      <w:pPr>
        <w:rPr>
          <w:sz w:val="18"/>
        </w:rPr>
      </w:pPr>
      <w:r>
        <w:rPr>
          <w:noProof/>
          <w:sz w:val="18"/>
        </w:rPr>
        <w:pict>
          <v:line id="_x0000_s2144" style="position:absolute;flip:x;z-index:252028928" from="2in,.7pt" to="171pt,27.7pt"/>
        </w:pict>
      </w:r>
    </w:p>
    <w:p w:rsidR="00ED1A02" w:rsidRDefault="00ED1A02" w:rsidP="00ED1A02">
      <w:pPr>
        <w:rPr>
          <w:sz w:val="18"/>
        </w:rPr>
      </w:pPr>
      <w:r>
        <w:rPr>
          <w:noProof/>
          <w:sz w:val="18"/>
        </w:rPr>
        <w:pict>
          <v:line id="_x0000_s2145" style="position:absolute;flip:x;z-index:252029952" from="2in,8.35pt" to="171pt,35.35pt"/>
        </w:pict>
      </w:r>
      <w:r>
        <w:rPr>
          <w:sz w:val="18"/>
        </w:rPr>
        <w:t xml:space="preserve">        18,2</w:t>
      </w:r>
    </w:p>
    <w:p w:rsidR="00ED1A02" w:rsidRDefault="00ED1A02" w:rsidP="00ED1A02">
      <w:pPr>
        <w:rPr>
          <w:sz w:val="18"/>
        </w:rPr>
      </w:pPr>
      <w:r>
        <w:rPr>
          <w:noProof/>
        </w:rPr>
        <w:pict>
          <v:rect id="_x0000_s2080" style="position:absolute;margin-left:171pt;margin-top:4.3pt;width:27pt;height:324pt;z-index:251963392"/>
        </w:pict>
      </w:r>
      <w:r>
        <w:rPr>
          <w:noProof/>
        </w:rPr>
        <w:pict>
          <v:line id="_x0000_s2072" style="position:absolute;z-index:251955200" from="18pt,4.85pt" to="36pt,4.85pt"/>
        </w:pict>
      </w:r>
    </w:p>
    <w:p w:rsidR="00ED1A02" w:rsidRDefault="00ED1A02" w:rsidP="00ED1A02">
      <w:pPr>
        <w:rPr>
          <w:sz w:val="18"/>
        </w:rPr>
      </w:pPr>
      <w:r>
        <w:rPr>
          <w:noProof/>
          <w:sz w:val="18"/>
        </w:rPr>
        <w:pict>
          <v:line id="_x0000_s2214" style="position:absolute;flip:x;z-index:252100608" from="549pt,5.65pt" to="567pt,23.65pt"/>
        </w:pict>
      </w:r>
      <w:r>
        <w:rPr>
          <w:noProof/>
          <w:sz w:val="18"/>
        </w:rPr>
        <w:pict>
          <v:line id="_x0000_s2146" style="position:absolute;flip:x;z-index:252030976" from="2in,5.65pt" to="171pt,32.65pt"/>
        </w:pict>
      </w:r>
      <w:r>
        <w:rPr>
          <w:sz w:val="18"/>
        </w:rPr>
        <w:t xml:space="preserve">        17,9</w:t>
      </w:r>
    </w:p>
    <w:p w:rsidR="00ED1A02" w:rsidRDefault="00ED1A02" w:rsidP="00ED1A02">
      <w:pPr>
        <w:rPr>
          <w:sz w:val="18"/>
        </w:rPr>
      </w:pPr>
      <w:r>
        <w:rPr>
          <w:noProof/>
        </w:rPr>
        <w:pict>
          <v:line id="_x0000_s2215" style="position:absolute;flip:x;z-index:252101632" from="549pt,4.3pt" to="8in,31.3pt"/>
        </w:pict>
      </w:r>
      <w:r>
        <w:rPr>
          <w:noProof/>
        </w:rPr>
        <w:pict>
          <v:line id="_x0000_s2114" style="position:absolute;z-index:251998208" from="558pt,1.6pt" to="594pt,91.6pt"/>
        </w:pict>
      </w:r>
      <w:r>
        <w:rPr>
          <w:noProof/>
        </w:rPr>
        <w:pict>
          <v:rect id="_x0000_s2094" style="position:absolute;margin-left:549pt;margin-top:1.6pt;width:27pt;height:306pt;z-index:251977728"/>
        </w:pict>
      </w:r>
      <w:r>
        <w:rPr>
          <w:noProof/>
        </w:rPr>
        <w:pict>
          <v:line id="_x0000_s2071" style="position:absolute;z-index:251954176" from="18pt,2.15pt" to="36pt,2.15pt"/>
        </w:pict>
      </w:r>
    </w:p>
    <w:p w:rsidR="00ED1A02" w:rsidRDefault="00ED1A02" w:rsidP="00ED1A02">
      <w:pPr>
        <w:rPr>
          <w:sz w:val="18"/>
        </w:rPr>
      </w:pPr>
      <w:r>
        <w:rPr>
          <w:noProof/>
          <w:sz w:val="18"/>
        </w:rPr>
        <w:pict>
          <v:line id="_x0000_s2147" style="position:absolute;flip:x;z-index:252032000" from="2in,2.95pt" to="171pt,29.95pt"/>
        </w:pict>
      </w:r>
      <w:r>
        <w:rPr>
          <w:noProof/>
          <w:sz w:val="18"/>
        </w:rPr>
        <w:pict>
          <v:rect id="_x0000_s2075" style="position:absolute;margin-left:36pt;margin-top:9.25pt;width:27pt;height:4in;z-index:251958272"/>
        </w:pict>
      </w:r>
      <w:r>
        <w:rPr>
          <w:sz w:val="18"/>
        </w:rPr>
        <w:t xml:space="preserve">        17,2</w:t>
      </w:r>
    </w:p>
    <w:p w:rsidR="00ED1A02" w:rsidRDefault="00ED1A02" w:rsidP="00ED1A02">
      <w:pPr>
        <w:rPr>
          <w:sz w:val="18"/>
        </w:rPr>
      </w:pPr>
      <w:r>
        <w:rPr>
          <w:noProof/>
        </w:rPr>
        <w:pict>
          <v:line id="_x0000_s2216" style="position:absolute;flip:x;z-index:252102656" from="549pt,1.6pt" to="8in,28.6pt"/>
        </w:pict>
      </w:r>
      <w:r>
        <w:rPr>
          <w:noProof/>
        </w:rPr>
        <w:pict>
          <v:line id="_x0000_s2118" style="position:absolute;flip:x;z-index:252002304" from="36pt,1.6pt" to="63pt,28.6pt"/>
        </w:pict>
      </w:r>
      <w:r>
        <w:rPr>
          <w:noProof/>
        </w:rPr>
        <w:pict>
          <v:line id="_x0000_s2117" style="position:absolute;flip:x;z-index:252001280" from="36pt,1.6pt" to="45pt,10.6pt"/>
        </w:pict>
      </w:r>
      <w:r>
        <w:rPr>
          <w:noProof/>
        </w:rPr>
        <w:pict>
          <v:line id="_x0000_s2070" style="position:absolute;z-index:251953152" from="18pt,-.55pt" to="36pt,-.55pt"/>
        </w:pict>
      </w:r>
    </w:p>
    <w:p w:rsidR="00ED1A02" w:rsidRDefault="00ED1A02" w:rsidP="00ED1A02">
      <w:pPr>
        <w:rPr>
          <w:sz w:val="18"/>
        </w:rPr>
      </w:pPr>
      <w:r>
        <w:rPr>
          <w:noProof/>
          <w:sz w:val="18"/>
        </w:rPr>
        <w:pict>
          <v:line id="_x0000_s2148" style="position:absolute;flip:x;z-index:252033024" from="2in,.25pt" to="171pt,27.25pt"/>
        </w:pict>
      </w:r>
      <w:r>
        <w:rPr>
          <w:noProof/>
          <w:sz w:val="18"/>
        </w:rPr>
        <w:pict>
          <v:line id="_x0000_s2119" style="position:absolute;flip:x;z-index:252003328" from="36pt,9.25pt" to="63pt,36.25pt"/>
        </w:pict>
      </w:r>
      <w:r>
        <w:rPr>
          <w:noProof/>
          <w:sz w:val="18"/>
        </w:rPr>
        <w:pict>
          <v:line id="_x0000_s2096" style="position:absolute;z-index:251979776" from="18pt,6.55pt" to="18pt,6.55pt"/>
        </w:pict>
      </w:r>
      <w:r>
        <w:rPr>
          <w:sz w:val="18"/>
        </w:rPr>
        <w:t xml:space="preserve">        16,2</w:t>
      </w:r>
    </w:p>
    <w:p w:rsidR="00ED1A02" w:rsidRDefault="00ED1A02" w:rsidP="00ED1A02">
      <w:pPr>
        <w:rPr>
          <w:sz w:val="18"/>
        </w:rPr>
      </w:pPr>
      <w:r>
        <w:rPr>
          <w:noProof/>
          <w:sz w:val="18"/>
        </w:rPr>
        <w:pict>
          <v:line id="_x0000_s2217" style="position:absolute;flip:x;z-index:252103680" from="549pt,7.9pt" to="8in,34.9pt"/>
        </w:pict>
      </w:r>
      <w:r>
        <w:rPr>
          <w:noProof/>
          <w:sz w:val="18"/>
        </w:rPr>
        <w:pict>
          <v:line id="_x0000_s2149" style="position:absolute;flip:x;z-index:252034048" from="2in,7.9pt" to="171pt,34.9pt"/>
        </w:pict>
      </w:r>
      <w:r>
        <w:rPr>
          <w:noProof/>
          <w:sz w:val="18"/>
        </w:rPr>
        <w:pict>
          <v:line id="_x0000_s2111" style="position:absolute;flip:y;z-index:251995136" from="378pt,5.2pt" to="414pt,68.2pt"/>
        </w:pict>
      </w:r>
      <w:r>
        <w:rPr>
          <w:noProof/>
          <w:sz w:val="18"/>
        </w:rPr>
        <w:pict>
          <v:line id="_x0000_s2097" style="position:absolute;z-index:251980800" from="18pt,5.2pt" to="36pt,5.2pt"/>
        </w:pict>
      </w:r>
      <w:r>
        <w:rPr>
          <w:noProof/>
          <w:sz w:val="18"/>
        </w:rPr>
        <w:pict>
          <v:rect id="_x0000_s2088" style="position:absolute;margin-left:396pt;margin-top:5.2pt;width:36pt;height:261pt;z-index:251971584"/>
        </w:pict>
      </w:r>
    </w:p>
    <w:p w:rsidR="00ED1A02" w:rsidRDefault="00ED1A02" w:rsidP="00ED1A02">
      <w:pPr>
        <w:rPr>
          <w:sz w:val="18"/>
        </w:rPr>
      </w:pPr>
      <w:r>
        <w:rPr>
          <w:noProof/>
          <w:sz w:val="18"/>
        </w:rPr>
        <w:pict>
          <v:line id="_x0000_s2120" style="position:absolute;flip:x;z-index:252004352" from="36pt,6.55pt" to="63pt,33.55pt"/>
        </w:pict>
      </w:r>
      <w:r>
        <w:rPr>
          <w:sz w:val="18"/>
        </w:rPr>
        <w:t xml:space="preserve">        15,9</w:t>
      </w:r>
    </w:p>
    <w:p w:rsidR="00ED1A02" w:rsidRDefault="00ED1A02" w:rsidP="00ED1A02">
      <w:pPr>
        <w:rPr>
          <w:sz w:val="18"/>
        </w:rPr>
      </w:pPr>
      <w:r>
        <w:rPr>
          <w:noProof/>
          <w:sz w:val="18"/>
        </w:rPr>
        <w:pict>
          <v:line id="_x0000_s2218" style="position:absolute;flip:x;z-index:252104704" from="549pt,5.2pt" to="8in,32.2pt"/>
        </w:pict>
      </w:r>
      <w:r>
        <w:rPr>
          <w:noProof/>
          <w:sz w:val="18"/>
        </w:rPr>
        <w:pict>
          <v:line id="_x0000_s2150" style="position:absolute;flip:x;z-index:252035072" from="2in,5.2pt" to="171pt,32.2pt"/>
        </w:pict>
      </w:r>
      <w:r>
        <w:rPr>
          <w:noProof/>
          <w:sz w:val="18"/>
        </w:rPr>
        <w:pict>
          <v:line id="_x0000_s2108" style="position:absolute;flip:y;z-index:251992064" from="207pt,2.5pt" to="243pt,65.5pt"/>
        </w:pict>
      </w:r>
      <w:r>
        <w:rPr>
          <w:noProof/>
          <w:sz w:val="18"/>
        </w:rPr>
        <w:pict>
          <v:line id="_x0000_s2098" style="position:absolute;z-index:251981824" from="18pt,2.5pt" to="36pt,2.5pt"/>
        </w:pict>
      </w:r>
      <w:r>
        <w:rPr>
          <w:noProof/>
          <w:sz w:val="18"/>
        </w:rPr>
        <w:pict>
          <v:rect id="_x0000_s2082" style="position:absolute;margin-left:225pt;margin-top:2.5pt;width:27pt;height:243pt;z-index:251965440"/>
        </w:pict>
      </w:r>
      <w:r>
        <w:rPr>
          <w:sz w:val="18"/>
        </w:rPr>
        <w:t xml:space="preserve">       </w:t>
      </w:r>
    </w:p>
    <w:p w:rsidR="00ED1A02" w:rsidRDefault="00ED1A02" w:rsidP="00ED1A02">
      <w:pPr>
        <w:rPr>
          <w:sz w:val="18"/>
        </w:rPr>
      </w:pPr>
      <w:r>
        <w:rPr>
          <w:noProof/>
          <w:sz w:val="18"/>
        </w:rPr>
        <w:pict>
          <v:line id="_x0000_s2121" style="position:absolute;flip:x;z-index:252005376" from="36pt,3.85pt" to="63pt,30.85pt"/>
        </w:pict>
      </w:r>
      <w:r>
        <w:rPr>
          <w:sz w:val="18"/>
        </w:rPr>
        <w:t xml:space="preserve">        15,7</w:t>
      </w:r>
    </w:p>
    <w:p w:rsidR="00ED1A02" w:rsidRDefault="00ED1A02" w:rsidP="00ED1A02">
      <w:pPr>
        <w:rPr>
          <w:sz w:val="18"/>
        </w:rPr>
      </w:pPr>
      <w:r>
        <w:rPr>
          <w:noProof/>
          <w:sz w:val="18"/>
        </w:rPr>
        <w:pict>
          <v:line id="_x0000_s2151" style="position:absolute;flip:x;z-index:252036096" from="2in,2.5pt" to="171pt,29.5pt"/>
        </w:pict>
      </w:r>
      <w:r>
        <w:rPr>
          <w:noProof/>
          <w:sz w:val="18"/>
        </w:rPr>
        <w:pict>
          <v:line id="_x0000_s2099" style="position:absolute;z-index:251982848" from="18pt,-.2pt" to="36pt,-.2pt"/>
        </w:pict>
      </w:r>
      <w:r>
        <w:rPr>
          <w:noProof/>
          <w:sz w:val="18"/>
        </w:rPr>
        <w:pict>
          <v:rect id="_x0000_s2095" style="position:absolute;margin-left:8in;margin-top:8.8pt;width:36pt;height:3in;z-index:251978752"/>
        </w:pict>
      </w:r>
      <w:r>
        <w:rPr>
          <w:sz w:val="18"/>
        </w:rPr>
        <w:t xml:space="preserve">        </w:t>
      </w:r>
    </w:p>
    <w:p w:rsidR="00ED1A02" w:rsidRDefault="00ED1A02" w:rsidP="00ED1A02">
      <w:pPr>
        <w:rPr>
          <w:sz w:val="18"/>
        </w:rPr>
      </w:pPr>
      <w:r>
        <w:rPr>
          <w:noProof/>
          <w:sz w:val="18"/>
        </w:rPr>
        <w:pict>
          <v:line id="_x0000_s2219" style="position:absolute;flip:x;z-index:252105728" from="549pt,1.15pt" to="8in,28.15pt"/>
        </w:pict>
      </w:r>
      <w:r>
        <w:rPr>
          <w:noProof/>
          <w:sz w:val="18"/>
        </w:rPr>
        <w:pict>
          <v:line id="_x0000_s2122" style="position:absolute;flip:x;z-index:252006400" from="36pt,1.15pt" to="63pt,28.15pt"/>
        </w:pict>
      </w:r>
      <w:r>
        <w:rPr>
          <w:sz w:val="18"/>
        </w:rPr>
        <w:t xml:space="preserve">        15,1</w:t>
      </w:r>
    </w:p>
    <w:p w:rsidR="00ED1A02" w:rsidRDefault="00ED1A02" w:rsidP="00ED1A02">
      <w:pPr>
        <w:rPr>
          <w:sz w:val="18"/>
        </w:rPr>
      </w:pPr>
      <w:r>
        <w:rPr>
          <w:noProof/>
          <w:sz w:val="18"/>
        </w:rPr>
        <w:pict>
          <v:line id="_x0000_s2220" style="position:absolute;flip:x;z-index:252106752" from="549pt,8.8pt" to="8in,35.8pt"/>
        </w:pict>
      </w:r>
      <w:r>
        <w:rPr>
          <w:noProof/>
          <w:sz w:val="18"/>
        </w:rPr>
        <w:pict>
          <v:line id="_x0000_s2192" style="position:absolute;flip:x;z-index:252078080" from="369pt,8.8pt" to="387pt,26.8pt"/>
        </w:pict>
      </w:r>
      <w:r>
        <w:rPr>
          <w:noProof/>
          <w:sz w:val="18"/>
        </w:rPr>
        <w:pict>
          <v:line id="_x0000_s2152" style="position:absolute;flip:x;z-index:252037120" from="2in,-.2pt" to="171pt,26.8pt"/>
        </w:pict>
      </w:r>
      <w:r>
        <w:rPr>
          <w:noProof/>
          <w:sz w:val="18"/>
        </w:rPr>
        <w:pict>
          <v:line id="_x0000_s2123" style="position:absolute;flip:x;z-index:252007424" from="36pt,8.8pt" to="63pt,35.8pt"/>
        </w:pict>
      </w:r>
      <w:r>
        <w:rPr>
          <w:noProof/>
          <w:sz w:val="18"/>
        </w:rPr>
        <w:pict>
          <v:line id="_x0000_s2100" style="position:absolute;z-index:251983872" from="18pt,6.1pt" to="36pt,6.1pt"/>
        </w:pict>
      </w:r>
      <w:r>
        <w:rPr>
          <w:noProof/>
          <w:sz w:val="18"/>
        </w:rPr>
        <w:pict>
          <v:rect id="_x0000_s2087" style="position:absolute;margin-left:369pt;margin-top:6.1pt;width:27pt;height:198pt;z-index:251970560"/>
        </w:pict>
      </w:r>
    </w:p>
    <w:p w:rsidR="00ED1A02" w:rsidRDefault="00ED1A02" w:rsidP="00ED1A02">
      <w:pPr>
        <w:rPr>
          <w:sz w:val="18"/>
        </w:rPr>
      </w:pPr>
      <w:r>
        <w:rPr>
          <w:noProof/>
          <w:sz w:val="18"/>
        </w:rPr>
        <w:pict>
          <v:line id="_x0000_s2193" style="position:absolute;flip:x;z-index:252079104" from="369pt,7.45pt" to="396pt,34.45pt"/>
        </w:pict>
      </w:r>
      <w:r>
        <w:rPr>
          <w:sz w:val="18"/>
        </w:rPr>
        <w:t xml:space="preserve">        15 </w:t>
      </w:r>
    </w:p>
    <w:p w:rsidR="00ED1A02" w:rsidRDefault="00ED1A02" w:rsidP="00ED1A02">
      <w:pPr>
        <w:rPr>
          <w:sz w:val="18"/>
        </w:rPr>
      </w:pPr>
      <w:r>
        <w:rPr>
          <w:noProof/>
          <w:sz w:val="18"/>
        </w:rPr>
        <w:pict>
          <v:line id="_x0000_s2221" style="position:absolute;flip:x;z-index:252107776" from="549pt,6.1pt" to="8in,33.1pt"/>
        </w:pict>
      </w:r>
      <w:r>
        <w:rPr>
          <w:noProof/>
          <w:sz w:val="18"/>
        </w:rPr>
        <w:pict>
          <v:line id="_x0000_s2164" style="position:absolute;flip:x;z-index:252049408" from="198pt,6.1pt" to="225pt,33.1pt"/>
        </w:pict>
      </w:r>
      <w:r>
        <w:rPr>
          <w:noProof/>
          <w:sz w:val="18"/>
        </w:rPr>
        <w:pict>
          <v:line id="_x0000_s2163" style="position:absolute;flip:x;z-index:252048384" from="198pt,6.1pt" to="207pt,15.1pt"/>
        </w:pict>
      </w:r>
      <w:r>
        <w:rPr>
          <w:noProof/>
          <w:sz w:val="18"/>
        </w:rPr>
        <w:pict>
          <v:line id="_x0000_s2153" style="position:absolute;flip:x;z-index:252038144" from="2in,6.1pt" to="171pt,33.1pt"/>
        </w:pict>
      </w:r>
      <w:r>
        <w:rPr>
          <w:noProof/>
          <w:sz w:val="18"/>
        </w:rPr>
        <w:pict>
          <v:line id="_x0000_s2124" style="position:absolute;flip:x;z-index:252008448" from="36pt,6.1pt" to="63pt,33.1pt"/>
        </w:pict>
      </w:r>
      <w:r>
        <w:rPr>
          <w:noProof/>
          <w:sz w:val="18"/>
        </w:rPr>
        <w:pict>
          <v:line id="_x0000_s2101" style="position:absolute;z-index:251984896" from="18pt,3.4pt" to="36pt,3.4pt"/>
        </w:pict>
      </w:r>
      <w:r>
        <w:rPr>
          <w:noProof/>
          <w:sz w:val="18"/>
        </w:rPr>
        <w:pict>
          <v:rect id="_x0000_s2081" style="position:absolute;margin-left:198pt;margin-top:3.4pt;width:27pt;height:180pt;z-index:251964416"/>
        </w:pict>
      </w:r>
    </w:p>
    <w:p w:rsidR="00ED1A02" w:rsidRDefault="00ED1A02" w:rsidP="00ED1A02">
      <w:pPr>
        <w:rPr>
          <w:sz w:val="18"/>
        </w:rPr>
      </w:pPr>
      <w:r>
        <w:rPr>
          <w:noProof/>
          <w:sz w:val="18"/>
        </w:rPr>
        <w:pict>
          <v:line id="_x0000_s2194" style="position:absolute;flip:x;z-index:252080128" from="369pt,4.75pt" to="396pt,31.75pt"/>
        </w:pict>
      </w:r>
      <w:r>
        <w:rPr>
          <w:sz w:val="18"/>
        </w:rPr>
        <w:t xml:space="preserve">       14,9</w:t>
      </w:r>
    </w:p>
    <w:p w:rsidR="00ED1A02" w:rsidRDefault="00ED1A02" w:rsidP="00ED1A02">
      <w:pPr>
        <w:rPr>
          <w:sz w:val="18"/>
        </w:rPr>
      </w:pPr>
      <w:r>
        <w:rPr>
          <w:noProof/>
          <w:sz w:val="18"/>
        </w:rPr>
        <w:pict>
          <v:line id="_x0000_s2183" style="position:absolute;flip:x;z-index:252068864" from="306pt,3.4pt" to="333pt,30.4pt"/>
        </w:pict>
      </w:r>
      <w:r>
        <w:rPr>
          <w:noProof/>
          <w:sz w:val="18"/>
        </w:rPr>
        <w:pict>
          <v:line id="_x0000_s2182" style="position:absolute;flip:x;z-index:252067840" from="306pt,3.4pt" to="315pt,12.4pt"/>
        </w:pict>
      </w:r>
      <w:r>
        <w:rPr>
          <w:noProof/>
          <w:sz w:val="18"/>
        </w:rPr>
        <w:pict>
          <v:line id="_x0000_s2166" style="position:absolute;flip:x;z-index:252051456" from="198pt,3.4pt" to="225pt,30.4pt"/>
        </w:pict>
      </w:r>
      <w:r>
        <w:rPr>
          <w:noProof/>
          <w:sz w:val="18"/>
        </w:rPr>
        <w:pict>
          <v:line id="_x0000_s2154" style="position:absolute;flip:x;z-index:252039168" from="2in,3.4pt" to="171pt,30.4pt"/>
        </w:pict>
      </w:r>
      <w:r>
        <w:rPr>
          <w:noProof/>
          <w:sz w:val="18"/>
        </w:rPr>
        <w:pict>
          <v:line id="_x0000_s2125" style="position:absolute;flip:x;z-index:252009472" from="36pt,3.4pt" to="63pt,30.4pt"/>
        </w:pict>
      </w:r>
      <w:r>
        <w:rPr>
          <w:noProof/>
          <w:sz w:val="18"/>
        </w:rPr>
        <w:pict>
          <v:line id="_x0000_s2110" style="position:absolute;z-index:251994112" from="315pt,.7pt" to="351pt,63.7pt"/>
        </w:pict>
      </w:r>
      <w:r>
        <w:rPr>
          <w:noProof/>
          <w:sz w:val="18"/>
        </w:rPr>
        <w:pict>
          <v:line id="_x0000_s2102" style="position:absolute;z-index:251985920" from="18pt,.7pt" to="36pt,.7pt"/>
        </w:pict>
      </w:r>
      <w:r>
        <w:rPr>
          <w:noProof/>
          <w:sz w:val="18"/>
        </w:rPr>
        <w:pict>
          <v:rect id="_x0000_s2085" style="position:absolute;margin-left:306pt;margin-top:.7pt;width:27pt;height:162pt;z-index:251968512"/>
        </w:pict>
      </w:r>
    </w:p>
    <w:p w:rsidR="00ED1A02" w:rsidRDefault="00ED1A02" w:rsidP="00ED1A02">
      <w:pPr>
        <w:rPr>
          <w:sz w:val="18"/>
        </w:rPr>
      </w:pPr>
      <w:r>
        <w:rPr>
          <w:noProof/>
          <w:sz w:val="18"/>
        </w:rPr>
        <w:pict>
          <v:line id="_x0000_s2222" style="position:absolute;flip:x;z-index:252108800" from="549pt,2.05pt" to="8in,29.05pt"/>
        </w:pict>
      </w:r>
      <w:r>
        <w:rPr>
          <w:noProof/>
          <w:sz w:val="18"/>
        </w:rPr>
        <w:pict>
          <v:line id="_x0000_s2196" style="position:absolute;flip:x;z-index:252082176" from="369pt,2.05pt" to="396pt,29.05pt"/>
        </w:pict>
      </w:r>
      <w:r>
        <w:rPr>
          <w:sz w:val="18"/>
        </w:rPr>
        <w:t xml:space="preserve">       13,9</w:t>
      </w:r>
    </w:p>
    <w:p w:rsidR="00ED1A02" w:rsidRDefault="00ED1A02" w:rsidP="00ED1A02">
      <w:pPr>
        <w:rPr>
          <w:sz w:val="18"/>
        </w:rPr>
      </w:pPr>
      <w:r>
        <w:rPr>
          <w:noProof/>
        </w:rPr>
        <w:pict>
          <v:line id="_x0000_s2195" style="position:absolute;flip:x;z-index:252081152" from="369pt,.7pt" to="396pt,27.7pt"/>
        </w:pict>
      </w:r>
      <w:r>
        <w:rPr>
          <w:noProof/>
        </w:rPr>
        <w:pict>
          <v:line id="_x0000_s2184" style="position:absolute;flip:x;z-index:252069888" from="306pt,.7pt" to="333pt,27.7pt"/>
        </w:pict>
      </w:r>
      <w:r>
        <w:rPr>
          <w:noProof/>
        </w:rPr>
        <w:pict>
          <v:line id="_x0000_s2167" style="position:absolute;flip:x;z-index:252052480" from="198pt,.7pt" to="225pt,27.7pt"/>
        </w:pict>
      </w:r>
      <w:r>
        <w:rPr>
          <w:noProof/>
        </w:rPr>
        <w:pict>
          <v:line id="_x0000_s2155" style="position:absolute;flip:x;z-index:252040192" from="2in,.7pt" to="171pt,27.7pt"/>
        </w:pict>
      </w:r>
      <w:r>
        <w:rPr>
          <w:noProof/>
        </w:rPr>
        <w:pict>
          <v:line id="_x0000_s2126" style="position:absolute;flip:x;z-index:252010496" from="36pt,.7pt" to="63pt,27.7pt"/>
        </w:pict>
      </w:r>
      <w:r>
        <w:rPr>
          <w:noProof/>
        </w:rPr>
        <w:pict>
          <v:line id="_x0000_s2106" style="position:absolute;flip:y;z-index:251990016" from="99pt,7.05pt" to="126pt,25.05pt"/>
        </w:pict>
      </w:r>
      <w:r>
        <w:rPr>
          <w:noProof/>
        </w:rPr>
        <w:pict>
          <v:rect id="_x0000_s2078" style="position:absolute;margin-left:117pt;margin-top:7.05pt;width:27pt;height:135pt;z-index:251961344"/>
        </w:pict>
      </w:r>
      <w:r>
        <w:rPr>
          <w:noProof/>
        </w:rPr>
        <w:pict>
          <v:line id="_x0000_s2069" style="position:absolute;z-index:251952128" from="18pt,7.05pt" to="36pt,7.05pt"/>
        </w:pict>
      </w:r>
    </w:p>
    <w:p w:rsidR="00ED1A02" w:rsidRDefault="00ED1A02" w:rsidP="00ED1A02">
      <w:pPr>
        <w:rPr>
          <w:sz w:val="18"/>
        </w:rPr>
      </w:pPr>
      <w:r>
        <w:rPr>
          <w:noProof/>
          <w:sz w:val="18"/>
        </w:rPr>
        <w:pict>
          <v:line id="_x0000_s2223" style="position:absolute;flip:x;z-index:252109824" from="549pt,-.65pt" to="8in,26.35pt"/>
        </w:pict>
      </w:r>
      <w:r>
        <w:rPr>
          <w:noProof/>
          <w:sz w:val="18"/>
        </w:rPr>
        <w:pict>
          <v:line id="_x0000_s2198" style="position:absolute;flip:x;z-index:252084224" from="369pt,8.35pt" to="396pt,35.35pt"/>
        </w:pict>
      </w:r>
      <w:r>
        <w:rPr>
          <w:noProof/>
          <w:sz w:val="18"/>
        </w:rPr>
        <w:pict>
          <v:line id="_x0000_s2197" style="position:absolute;z-index:252083200" from="396pt,8.35pt" to="396pt,17.35pt"/>
        </w:pict>
      </w:r>
      <w:r>
        <w:rPr>
          <w:noProof/>
          <w:sz w:val="18"/>
        </w:rPr>
        <w:pict>
          <v:line id="_x0000_s2185" style="position:absolute;flip:x;z-index:252070912" from="306pt,8.35pt" to="333pt,35.35pt"/>
        </w:pict>
      </w:r>
      <w:r>
        <w:rPr>
          <w:noProof/>
          <w:sz w:val="18"/>
        </w:rPr>
        <w:pict>
          <v:line id="_x0000_s2168" style="position:absolute;flip:x;z-index:252053504" from="198pt,8.35pt" to="225pt,35.35pt"/>
        </w:pict>
      </w:r>
      <w:r>
        <w:rPr>
          <w:noProof/>
          <w:sz w:val="18"/>
        </w:rPr>
        <w:pict>
          <v:line id="_x0000_s2156" style="position:absolute;flip:x;z-index:252041216" from="2in,8.35pt" to="171pt,35.35pt"/>
        </w:pict>
      </w:r>
      <w:r>
        <w:rPr>
          <w:noProof/>
          <w:sz w:val="18"/>
        </w:rPr>
        <w:pict>
          <v:line id="_x0000_s2127" style="position:absolute;flip:x;z-index:252011520" from="36pt,8.35pt" to="63pt,35.35pt"/>
        </w:pict>
      </w:r>
      <w:r>
        <w:rPr>
          <w:sz w:val="18"/>
        </w:rPr>
        <w:t xml:space="preserve">       13,8</w:t>
      </w:r>
    </w:p>
    <w:p w:rsidR="00ED1A02" w:rsidRDefault="00ED1A02" w:rsidP="00ED1A02">
      <w:pPr>
        <w:rPr>
          <w:sz w:val="18"/>
        </w:rPr>
      </w:pPr>
      <w:r>
        <w:rPr>
          <w:noProof/>
          <w:sz w:val="18"/>
        </w:rPr>
        <w:pict>
          <v:line id="_x0000_s2224" style="position:absolute;flip:x;z-index:252110848" from="549pt,7.05pt" to="8in,34.05pt"/>
        </w:pict>
      </w:r>
      <w:r>
        <w:rPr>
          <w:noProof/>
          <w:sz w:val="18"/>
        </w:rPr>
        <w:pict>
          <v:line id="_x0000_s2134" style="position:absolute;flip:x;z-index:252018688" from="90pt,7.05pt" to="108pt,25.05pt"/>
        </w:pict>
      </w:r>
      <w:r>
        <w:rPr>
          <w:noProof/>
          <w:sz w:val="18"/>
        </w:rPr>
        <w:pict>
          <v:line id="_x0000_s2103" style="position:absolute;z-index:251986944" from="18pt,4.35pt" to="36pt,4.35pt"/>
        </w:pict>
      </w:r>
      <w:r>
        <w:rPr>
          <w:noProof/>
          <w:sz w:val="18"/>
        </w:rPr>
        <w:pict>
          <v:rect id="_x0000_s2077" style="position:absolute;margin-left:90pt;margin-top:4.35pt;width:27pt;height:117pt;z-index:251960320"/>
        </w:pict>
      </w:r>
      <w:r>
        <w:rPr>
          <w:sz w:val="18"/>
        </w:rPr>
        <w:t xml:space="preserve">    </w:t>
      </w:r>
    </w:p>
    <w:p w:rsidR="00ED1A02" w:rsidRDefault="00ED1A02" w:rsidP="00ED1A02">
      <w:pPr>
        <w:rPr>
          <w:sz w:val="18"/>
        </w:rPr>
      </w:pPr>
      <w:r>
        <w:rPr>
          <w:noProof/>
          <w:sz w:val="18"/>
        </w:rPr>
        <w:pict>
          <v:line id="_x0000_s2199" style="position:absolute;flip:x;z-index:252085248" from="369pt,5.7pt" to="396pt,32.7pt"/>
        </w:pict>
      </w:r>
      <w:r>
        <w:rPr>
          <w:noProof/>
          <w:sz w:val="18"/>
        </w:rPr>
        <w:pict>
          <v:line id="_x0000_s2186" style="position:absolute;flip:x;z-index:252071936" from="306pt,5.7pt" to="333pt,32.7pt"/>
        </w:pict>
      </w:r>
      <w:r>
        <w:rPr>
          <w:noProof/>
          <w:sz w:val="18"/>
        </w:rPr>
        <w:pict>
          <v:line id="_x0000_s2169" style="position:absolute;flip:x;z-index:252054528" from="198pt,5.7pt" to="225pt,32.7pt"/>
        </w:pict>
      </w:r>
      <w:r>
        <w:rPr>
          <w:noProof/>
          <w:sz w:val="18"/>
        </w:rPr>
        <w:pict>
          <v:line id="_x0000_s2157" style="position:absolute;flip:x;z-index:252042240" from="2in,5.7pt" to="171pt,32.7pt"/>
        </w:pict>
      </w:r>
      <w:r>
        <w:rPr>
          <w:noProof/>
          <w:sz w:val="18"/>
        </w:rPr>
        <w:pict>
          <v:line id="_x0000_s2135" style="position:absolute;flip:x;z-index:252019712" from="90pt,5.7pt" to="117pt,32.7pt"/>
        </w:pict>
      </w:r>
      <w:r>
        <w:rPr>
          <w:noProof/>
          <w:sz w:val="18"/>
        </w:rPr>
        <w:pict>
          <v:line id="_x0000_s2128" style="position:absolute;flip:x;z-index:252012544" from="36pt,5.7pt" to="63pt,32.7pt"/>
        </w:pict>
      </w:r>
      <w:r>
        <w:rPr>
          <w:sz w:val="18"/>
        </w:rPr>
        <w:t xml:space="preserve">        13,5       </w:t>
      </w:r>
    </w:p>
    <w:p w:rsidR="00ED1A02" w:rsidRDefault="00ED1A02" w:rsidP="00ED1A02">
      <w:pPr>
        <w:rPr>
          <w:sz w:val="18"/>
        </w:rPr>
      </w:pPr>
      <w:r>
        <w:rPr>
          <w:noProof/>
        </w:rPr>
        <w:pict>
          <v:line id="_x0000_s2225" style="position:absolute;flip:x;z-index:252111872" from="549pt,4.35pt" to="8in,31.35pt"/>
        </w:pict>
      </w:r>
      <w:r>
        <w:rPr>
          <w:noProof/>
        </w:rPr>
        <w:pict>
          <v:line id="_x0000_s2176" style="position:absolute;flip:x;z-index:252061696" from="252pt,4.35pt" to="279pt,31.35pt"/>
        </w:pict>
      </w:r>
      <w:r>
        <w:rPr>
          <w:noProof/>
        </w:rPr>
        <w:pict>
          <v:line id="_x0000_s2175" style="position:absolute;flip:x;z-index:252060672" from="252pt,4.35pt" to="261pt,13.35pt"/>
        </w:pict>
      </w:r>
      <w:r>
        <w:rPr>
          <w:noProof/>
        </w:rPr>
        <w:pict>
          <v:line id="_x0000_s2109" style="position:absolute;z-index:251993088" from="261pt,1.65pt" to="297pt,28.65pt"/>
        </w:pict>
      </w:r>
      <w:r>
        <w:rPr>
          <w:noProof/>
        </w:rPr>
        <w:pict>
          <v:rect id="_x0000_s2086" style="position:absolute;margin-left:333pt;margin-top:1.65pt;width:36pt;height:99pt;z-index:251969536"/>
        </w:pict>
      </w:r>
      <w:r>
        <w:rPr>
          <w:noProof/>
        </w:rPr>
        <w:pict>
          <v:rect id="_x0000_s2083" style="position:absolute;margin-left:252pt;margin-top:1.65pt;width:27pt;height:99pt;z-index:251966464"/>
        </w:pict>
      </w:r>
      <w:r>
        <w:rPr>
          <w:noProof/>
        </w:rPr>
        <w:pict>
          <v:line id="_x0000_s2068" style="position:absolute;z-index:251951104" from="18pt,1.65pt" to="36pt,1.65pt"/>
        </w:pict>
      </w:r>
    </w:p>
    <w:p w:rsidR="00ED1A02" w:rsidRDefault="00ED1A02" w:rsidP="00ED1A02">
      <w:pPr>
        <w:rPr>
          <w:sz w:val="18"/>
        </w:rPr>
      </w:pPr>
      <w:r>
        <w:rPr>
          <w:noProof/>
          <w:sz w:val="18"/>
        </w:rPr>
        <w:pict>
          <v:line id="_x0000_s2200" style="position:absolute;flip:x;z-index:252086272" from="369pt,3pt" to="396pt,30pt"/>
        </w:pict>
      </w:r>
      <w:r>
        <w:rPr>
          <w:noProof/>
          <w:sz w:val="18"/>
        </w:rPr>
        <w:pict>
          <v:line id="_x0000_s2187" style="position:absolute;flip:x;z-index:252072960" from="306pt,3pt" to="333pt,30pt"/>
        </w:pict>
      </w:r>
      <w:r>
        <w:rPr>
          <w:noProof/>
          <w:sz w:val="18"/>
        </w:rPr>
        <w:pict>
          <v:line id="_x0000_s2170" style="position:absolute;flip:x;z-index:252055552" from="198pt,3pt" to="225pt,30pt"/>
        </w:pict>
      </w:r>
      <w:r>
        <w:rPr>
          <w:noProof/>
          <w:sz w:val="18"/>
        </w:rPr>
        <w:pict>
          <v:line id="_x0000_s2158" style="position:absolute;flip:x;z-index:252043264" from="2in,3pt" to="171pt,30pt"/>
        </w:pict>
      </w:r>
      <w:r>
        <w:rPr>
          <w:noProof/>
          <w:sz w:val="18"/>
        </w:rPr>
        <w:pict>
          <v:line id="_x0000_s2136" style="position:absolute;flip:x;z-index:252020736" from="90pt,3pt" to="117pt,30pt"/>
        </w:pict>
      </w:r>
      <w:r>
        <w:rPr>
          <w:noProof/>
          <w:sz w:val="18"/>
        </w:rPr>
        <w:pict>
          <v:line id="_x0000_s2129" style="position:absolute;flip:x;z-index:252013568" from="36pt,3pt" to="63pt,30pt"/>
        </w:pict>
      </w:r>
      <w:r>
        <w:rPr>
          <w:noProof/>
          <w:sz w:val="18"/>
        </w:rPr>
        <w:pict>
          <v:line id="_x0000_s2113" style="position:absolute;z-index:251997184" from="7in,9.3pt" to="540pt,45.3pt"/>
        </w:pict>
      </w:r>
      <w:r>
        <w:rPr>
          <w:noProof/>
          <w:sz w:val="18"/>
        </w:rPr>
        <w:pict>
          <v:rect id="_x0000_s2092" style="position:absolute;margin-left:495pt;margin-top:9.3pt;width:27pt;height:81pt;z-index:251975680"/>
        </w:pict>
      </w:r>
      <w:r>
        <w:rPr>
          <w:sz w:val="18"/>
        </w:rPr>
        <w:t xml:space="preserve">        13,1</w:t>
      </w:r>
    </w:p>
    <w:p w:rsidR="00ED1A02" w:rsidRDefault="00ED1A02" w:rsidP="00ED1A02">
      <w:pPr>
        <w:ind w:firstLine="708"/>
        <w:rPr>
          <w:sz w:val="18"/>
        </w:rPr>
      </w:pPr>
      <w:r>
        <w:rPr>
          <w:noProof/>
        </w:rPr>
        <w:pict>
          <v:line id="_x0000_s2226" style="position:absolute;left:0;text-align:left;flip:x;z-index:252112896" from="549pt,1.65pt" to="8in,28.65pt"/>
        </w:pict>
      </w:r>
      <w:r>
        <w:rPr>
          <w:noProof/>
        </w:rPr>
        <w:pict>
          <v:line id="_x0000_s2209" style="position:absolute;left:0;text-align:left;flip:x;z-index:252095488" from="495pt,1.65pt" to="513pt,19.65pt"/>
        </w:pict>
      </w:r>
      <w:r>
        <w:rPr>
          <w:noProof/>
        </w:rPr>
        <w:pict>
          <v:line id="_x0000_s2177" style="position:absolute;left:0;text-align:left;flip:x;z-index:252062720" from="252pt,1.65pt" to="279pt,28.65pt"/>
        </w:pict>
      </w:r>
      <w:r>
        <w:rPr>
          <w:noProof/>
        </w:rPr>
        <w:pict>
          <v:line id="_x0000_s2112" style="position:absolute;left:0;text-align:left;flip:y;z-index:251996160" from="441pt,7.95pt" to="477pt,16.95pt"/>
        </w:pict>
      </w:r>
      <w:r>
        <w:rPr>
          <w:noProof/>
        </w:rPr>
        <w:pict>
          <v:rect id="_x0000_s2091" style="position:absolute;left:0;text-align:left;margin-left:459pt;margin-top:7.95pt;width:36pt;height:1in;z-index:251974656"/>
        </w:pict>
      </w:r>
      <w:r>
        <w:rPr>
          <w:noProof/>
        </w:rPr>
        <w:pict>
          <v:rect id="_x0000_s2084" style="position:absolute;left:0;text-align:left;margin-left:279pt;margin-top:7.95pt;width:27pt;height:1in;z-index:251967488"/>
        </w:pict>
      </w:r>
      <w:r>
        <w:rPr>
          <w:noProof/>
        </w:rPr>
        <w:pict>
          <v:line id="_x0000_s2067" style="position:absolute;left:0;text-align:left;z-index:251950080" from="18pt,3.55pt" to="36pt,3.55pt"/>
        </w:pict>
      </w:r>
    </w:p>
    <w:p w:rsidR="00ED1A02" w:rsidRDefault="00ED1A02" w:rsidP="00ED1A02">
      <w:pPr>
        <w:rPr>
          <w:sz w:val="18"/>
        </w:rPr>
      </w:pPr>
      <w:r>
        <w:rPr>
          <w:noProof/>
          <w:sz w:val="18"/>
        </w:rPr>
        <w:pict>
          <v:line id="_x0000_s2227" style="position:absolute;flip:x;z-index:252113920" from="549pt,9.3pt" to="8in,36.3pt"/>
        </w:pict>
      </w:r>
      <w:r>
        <w:rPr>
          <w:noProof/>
          <w:sz w:val="18"/>
        </w:rPr>
        <w:pict>
          <v:line id="_x0000_s2210" style="position:absolute;flip:x;z-index:252096512" from="495pt,.3pt" to="522pt,27.3pt"/>
        </w:pict>
      </w:r>
      <w:r>
        <w:rPr>
          <w:noProof/>
          <w:sz w:val="18"/>
        </w:rPr>
        <w:pict>
          <v:line id="_x0000_s2205" style="position:absolute;flip:x;z-index:252091392" from="6in,9.3pt" to="450pt,27.3pt"/>
        </w:pict>
      </w:r>
      <w:r>
        <w:rPr>
          <w:noProof/>
          <w:sz w:val="18"/>
        </w:rPr>
        <w:pict>
          <v:line id="_x0000_s2201" style="position:absolute;flip:x;z-index:252087296" from="369pt,.3pt" to="396pt,27.3pt"/>
        </w:pict>
      </w:r>
      <w:r>
        <w:rPr>
          <w:noProof/>
          <w:sz w:val="18"/>
        </w:rPr>
        <w:pict>
          <v:line id="_x0000_s2188" style="position:absolute;flip:x;z-index:252073984" from="306pt,.3pt" to="333pt,27.3pt"/>
        </w:pict>
      </w:r>
      <w:r>
        <w:rPr>
          <w:noProof/>
          <w:sz w:val="18"/>
        </w:rPr>
        <w:pict>
          <v:line id="_x0000_s2179" style="position:absolute;flip:x;z-index:252064768" from="252pt,9.3pt" to="279pt,36.3pt"/>
        </w:pict>
      </w:r>
      <w:r>
        <w:rPr>
          <w:noProof/>
          <w:sz w:val="18"/>
        </w:rPr>
        <w:pict>
          <v:line id="_x0000_s2178" style="position:absolute;z-index:252063744" from="279pt,9.3pt" to="279pt,9.3pt"/>
        </w:pict>
      </w:r>
      <w:r>
        <w:rPr>
          <w:noProof/>
          <w:sz w:val="18"/>
        </w:rPr>
        <w:pict>
          <v:line id="_x0000_s2171" style="position:absolute;flip:x;z-index:252056576" from="198pt,.3pt" to="225pt,27.3pt"/>
        </w:pict>
      </w:r>
      <w:r>
        <w:rPr>
          <w:noProof/>
          <w:sz w:val="18"/>
        </w:rPr>
        <w:pict>
          <v:line id="_x0000_s2159" style="position:absolute;flip:x;z-index:252044288" from="2in,.3pt" to="171pt,27.3pt"/>
        </w:pict>
      </w:r>
      <w:r>
        <w:rPr>
          <w:noProof/>
          <w:sz w:val="18"/>
        </w:rPr>
        <w:pict>
          <v:line id="_x0000_s2137" style="position:absolute;flip:x;z-index:252021760" from="90pt,.3pt" to="117pt,27.3pt"/>
        </w:pict>
      </w:r>
      <w:r>
        <w:rPr>
          <w:noProof/>
          <w:sz w:val="18"/>
        </w:rPr>
        <w:pict>
          <v:line id="_x0000_s2130" style="position:absolute;flip:x;z-index:252014592" from="36pt,.3pt" to="63pt,27.3pt"/>
        </w:pict>
      </w:r>
      <w:r>
        <w:rPr>
          <w:noProof/>
          <w:sz w:val="18"/>
        </w:rPr>
        <w:pict>
          <v:rect id="_x0000_s2090" style="position:absolute;margin-left:459pt;margin-top:6.6pt;width:36pt;height:63pt;z-index:251973632"/>
        </w:pict>
      </w:r>
      <w:r>
        <w:rPr>
          <w:noProof/>
          <w:sz w:val="18"/>
        </w:rPr>
        <w:pict>
          <v:rect id="_x0000_s2089" style="position:absolute;margin-left:6in;margin-top:6.6pt;width:27pt;height:63pt;z-index:251972608"/>
        </w:pict>
      </w:r>
      <w:r>
        <w:rPr>
          <w:sz w:val="18"/>
        </w:rPr>
        <w:t xml:space="preserve">        13</w:t>
      </w:r>
    </w:p>
    <w:p w:rsidR="00ED1A02" w:rsidRDefault="00ED1A02" w:rsidP="00ED1A02">
      <w:pPr>
        <w:rPr>
          <w:sz w:val="18"/>
          <w:szCs w:val="18"/>
        </w:rPr>
      </w:pPr>
      <w:r>
        <w:rPr>
          <w:noProof/>
        </w:rPr>
        <w:pict>
          <v:line id="_x0000_s2211" style="position:absolute;flip:x;z-index:252097536" from="495pt,7.95pt" to="522pt,34.95pt"/>
        </w:pict>
      </w:r>
      <w:r>
        <w:rPr>
          <w:noProof/>
        </w:rPr>
        <w:pict>
          <v:line id="_x0000_s2206" style="position:absolute;flip:x;z-index:252092416" from="6in,7.95pt" to="459pt,34.95pt"/>
        </w:pict>
      </w:r>
      <w:r>
        <w:rPr>
          <w:noProof/>
        </w:rPr>
        <w:pict>
          <v:line id="_x0000_s2202" style="position:absolute;flip:x;z-index:252088320" from="369pt,7.95pt" to="396pt,34.95pt"/>
        </w:pict>
      </w:r>
      <w:r>
        <w:rPr>
          <w:noProof/>
        </w:rPr>
        <w:pict>
          <v:line id="_x0000_s2190" style="position:absolute;flip:x;z-index:252076032" from="306pt,7.95pt" to="333pt,34.95pt"/>
        </w:pict>
      </w:r>
      <w:r>
        <w:rPr>
          <w:noProof/>
        </w:rPr>
        <w:pict>
          <v:line id="_x0000_s2172" style="position:absolute;flip:x;z-index:252057600" from="198pt,7.95pt" to="225pt,34.95pt"/>
        </w:pict>
      </w:r>
      <w:r>
        <w:rPr>
          <w:noProof/>
        </w:rPr>
        <w:pict>
          <v:line id="_x0000_s2160" style="position:absolute;flip:x;z-index:252045312" from="2in,7.95pt" to="171pt,34.95pt"/>
        </w:pict>
      </w:r>
      <w:r>
        <w:rPr>
          <w:noProof/>
        </w:rPr>
        <w:pict>
          <v:line id="_x0000_s2138" style="position:absolute;flip:x;z-index:252022784" from="90pt,7.95pt" to="117pt,34.95pt"/>
        </w:pict>
      </w:r>
      <w:r>
        <w:rPr>
          <w:noProof/>
        </w:rPr>
        <w:pict>
          <v:line id="_x0000_s2131" style="position:absolute;flip:x;z-index:252015616" from="36pt,7.95pt" to="63pt,34.95pt"/>
        </w:pict>
      </w:r>
      <w:r>
        <w:rPr>
          <w:noProof/>
        </w:rPr>
        <w:pict>
          <v:line id="_x0000_s2066" style="position:absolute;z-index:251949056" from="18pt,-.5pt" to="36pt,-.5pt"/>
        </w:pict>
      </w:r>
      <w:r>
        <w:rPr>
          <w:sz w:val="18"/>
          <w:szCs w:val="18"/>
        </w:rPr>
        <w:t xml:space="preserve">        12,5 </w:t>
      </w:r>
    </w:p>
    <w:p w:rsidR="00ED1A02" w:rsidRDefault="00ED1A02" w:rsidP="00ED1A02">
      <w:pPr>
        <w:rPr>
          <w:sz w:val="18"/>
          <w:szCs w:val="18"/>
        </w:rPr>
      </w:pPr>
      <w:r>
        <w:rPr>
          <w:noProof/>
          <w:sz w:val="18"/>
          <w:szCs w:val="18"/>
        </w:rPr>
        <w:pict>
          <v:line id="_x0000_s2228" style="position:absolute;flip:x;z-index:252114944" from="549pt,6.6pt" to="8in,33.6pt"/>
        </w:pict>
      </w:r>
      <w:r>
        <w:rPr>
          <w:noProof/>
          <w:sz w:val="18"/>
          <w:szCs w:val="18"/>
        </w:rPr>
        <w:pict>
          <v:line id="_x0000_s2180" style="position:absolute;flip:x;z-index:252065792" from="252pt,6.6pt" to="279pt,33.6pt"/>
        </w:pict>
      </w:r>
      <w:r>
        <w:rPr>
          <w:noProof/>
          <w:sz w:val="18"/>
          <w:szCs w:val="18"/>
        </w:rPr>
        <w:pict>
          <v:line id="_x0000_s2104" style="position:absolute;z-index:251987968" from="18pt,3.9pt" to="36pt,3.9pt"/>
        </w:pict>
      </w:r>
      <w:r>
        <w:rPr>
          <w:noProof/>
          <w:sz w:val="18"/>
          <w:szCs w:val="18"/>
        </w:rPr>
        <w:pict>
          <v:rect id="_x0000_s2093" style="position:absolute;margin-left:522pt;margin-top:3.9pt;width:27pt;height:45pt;z-index:251976704"/>
        </w:pict>
      </w:r>
    </w:p>
    <w:p w:rsidR="00ED1A02" w:rsidRDefault="00ED1A02" w:rsidP="00ED1A02">
      <w:pPr>
        <w:rPr>
          <w:sz w:val="32"/>
        </w:rPr>
      </w:pPr>
      <w:r>
        <w:rPr>
          <w:noProof/>
          <w:sz w:val="32"/>
        </w:rPr>
        <w:pict>
          <v:line id="_x0000_s2229" style="position:absolute;flip:x;z-index:252115968" from="558pt,14.25pt" to="8in,32.25pt"/>
        </w:pict>
      </w:r>
      <w:r>
        <w:rPr>
          <w:noProof/>
          <w:sz w:val="32"/>
        </w:rPr>
        <w:pict>
          <v:line id="_x0000_s2212" style="position:absolute;flip:x;z-index:252098560" from="495pt,5.25pt" to="522pt,32.25pt"/>
        </w:pict>
      </w:r>
      <w:r>
        <w:rPr>
          <w:noProof/>
          <w:sz w:val="32"/>
        </w:rPr>
        <w:pict>
          <v:line id="_x0000_s2207" style="position:absolute;flip:x;z-index:252093440" from="6in,5.25pt" to="459pt,32.25pt"/>
        </w:pict>
      </w:r>
      <w:r>
        <w:rPr>
          <w:noProof/>
          <w:sz w:val="32"/>
        </w:rPr>
        <w:pict>
          <v:line id="_x0000_s2203" style="position:absolute;flip:x;z-index:252089344" from="369pt,5.25pt" to="396pt,32.25pt"/>
        </w:pict>
      </w:r>
      <w:r>
        <w:rPr>
          <w:noProof/>
          <w:sz w:val="32"/>
        </w:rPr>
        <w:pict>
          <v:line id="_x0000_s2189" style="position:absolute;flip:x;z-index:252075008" from="306pt,5.25pt" to="333pt,32.25pt"/>
        </w:pict>
      </w:r>
      <w:r>
        <w:rPr>
          <w:noProof/>
          <w:sz w:val="32"/>
        </w:rPr>
        <w:pict>
          <v:line id="_x0000_s2181" style="position:absolute;flip:x;z-index:252066816" from="261pt,14.25pt" to="279pt,32.25pt"/>
        </w:pict>
      </w:r>
      <w:r>
        <w:rPr>
          <w:noProof/>
          <w:sz w:val="32"/>
        </w:rPr>
        <w:pict>
          <v:line id="_x0000_s2173" style="position:absolute;flip:x;z-index:252058624" from="198pt,5.25pt" to="225pt,32.25pt"/>
        </w:pict>
      </w:r>
      <w:r>
        <w:rPr>
          <w:noProof/>
          <w:sz w:val="32"/>
        </w:rPr>
        <w:pict>
          <v:line id="_x0000_s2161" style="position:absolute;flip:x;z-index:252046336" from="2in,5.25pt" to="171pt,32.25pt"/>
        </w:pict>
      </w:r>
      <w:r>
        <w:rPr>
          <w:noProof/>
          <w:sz w:val="32"/>
        </w:rPr>
        <w:pict>
          <v:line id="_x0000_s2139" style="position:absolute;flip:x;z-index:252023808" from="90pt,5.25pt" to="117pt,32.25pt"/>
        </w:pict>
      </w:r>
      <w:r>
        <w:rPr>
          <w:noProof/>
          <w:sz w:val="32"/>
        </w:rPr>
        <w:pict>
          <v:line id="_x0000_s2132" style="position:absolute;flip:x;z-index:252016640" from="36pt,5.25pt" to="63pt,32.25pt"/>
        </w:pict>
      </w:r>
    </w:p>
    <w:p w:rsidR="00ED1A02" w:rsidRDefault="00ED1A02" w:rsidP="00ED1A02">
      <w:pPr>
        <w:rPr>
          <w:sz w:val="18"/>
        </w:rPr>
      </w:pPr>
      <w:r>
        <w:rPr>
          <w:noProof/>
          <w:sz w:val="18"/>
        </w:rPr>
        <w:pict>
          <v:line id="_x0000_s2213" style="position:absolute;flip:x;z-index:252099584" from="7in,4.85pt" to="522pt,22.85pt"/>
        </w:pict>
      </w:r>
      <w:r>
        <w:rPr>
          <w:noProof/>
          <w:sz w:val="18"/>
        </w:rPr>
        <w:pict>
          <v:line id="_x0000_s2208" style="position:absolute;flip:x;z-index:252094464" from="450pt,4.85pt" to="459pt,13.85pt"/>
        </w:pict>
      </w:r>
      <w:r>
        <w:rPr>
          <w:noProof/>
          <w:sz w:val="18"/>
        </w:rPr>
        <w:pict>
          <v:line id="_x0000_s2204" style="position:absolute;flip:x;z-index:252090368" from="378pt,4.85pt" to="396pt,22.85pt"/>
        </w:pict>
      </w:r>
      <w:r>
        <w:rPr>
          <w:noProof/>
          <w:sz w:val="18"/>
        </w:rPr>
        <w:pict>
          <v:line id="_x0000_s2191" style="position:absolute;flip:x;z-index:252077056" from="315pt,4.85pt" to="333pt,22.85pt"/>
        </w:pict>
      </w:r>
      <w:r>
        <w:rPr>
          <w:noProof/>
          <w:sz w:val="18"/>
        </w:rPr>
        <w:pict>
          <v:line id="_x0000_s2174" style="position:absolute;flip:x;z-index:252059648" from="207pt,4.85pt" to="225pt,22.85pt"/>
        </w:pict>
      </w:r>
      <w:r>
        <w:rPr>
          <w:noProof/>
          <w:sz w:val="18"/>
        </w:rPr>
        <w:pict>
          <v:line id="_x0000_s2165" style="position:absolute;flip:x;z-index:252050432" from="153pt,4.85pt" to="171pt,22.85pt"/>
        </w:pict>
      </w:r>
      <w:r>
        <w:rPr>
          <w:noProof/>
          <w:sz w:val="18"/>
        </w:rPr>
        <w:pict>
          <v:line id="_x0000_s2162" style="position:absolute;flip:x;z-index:252047360" from="162pt,4.85pt" to="171pt,13.85pt"/>
        </w:pict>
      </w:r>
      <w:r>
        <w:rPr>
          <w:noProof/>
          <w:sz w:val="18"/>
        </w:rPr>
        <w:pict>
          <v:line id="_x0000_s2141" style="position:absolute;flip:x;z-index:252025856" from="99pt,4.85pt" to="117pt,22.85pt"/>
        </w:pict>
      </w:r>
      <w:r>
        <w:rPr>
          <w:noProof/>
          <w:sz w:val="18"/>
        </w:rPr>
        <w:pict>
          <v:line id="_x0000_s2140" style="position:absolute;flip:x;z-index:252024832" from="108pt,4.85pt" to="117pt,13.85pt"/>
        </w:pict>
      </w:r>
      <w:r>
        <w:rPr>
          <w:noProof/>
          <w:sz w:val="18"/>
        </w:rPr>
        <w:pict>
          <v:line id="_x0000_s2133" style="position:absolute;flip:x;z-index:252017664" from="45pt,4.85pt" to="63pt,22.85pt"/>
        </w:pict>
      </w:r>
    </w:p>
    <w:p w:rsidR="00ED1A02" w:rsidRDefault="00ED1A02" w:rsidP="00ED1A02">
      <w:pPr>
        <w:rPr>
          <w:sz w:val="18"/>
        </w:rPr>
      </w:pPr>
      <w:r>
        <w:rPr>
          <w:noProof/>
        </w:rPr>
        <w:pict>
          <v:line id="_x0000_s2063" style="position:absolute;z-index:251945984" from="612pt,9.4pt" to="612pt,36.4pt"/>
        </w:pict>
      </w:r>
      <w:r>
        <w:rPr>
          <w:noProof/>
        </w:rPr>
        <w:pict>
          <v:line id="_x0000_s2062" style="position:absolute;z-index:251944960" from="549pt,9.4pt" to="549pt,36.4pt"/>
        </w:pict>
      </w:r>
      <w:r>
        <w:rPr>
          <w:noProof/>
        </w:rPr>
        <w:pict>
          <v:line id="_x0000_s2061" style="position:absolute;z-index:251943936" from="495pt,9.4pt" to="495pt,36.4pt"/>
        </w:pict>
      </w:r>
      <w:r>
        <w:rPr>
          <w:noProof/>
        </w:rPr>
        <w:pict>
          <v:line id="_x0000_s2060" style="position:absolute;z-index:251942912" from="6in,9.4pt" to="6in,36.4pt"/>
        </w:pict>
      </w:r>
      <w:r>
        <w:rPr>
          <w:noProof/>
        </w:rPr>
        <w:pict>
          <v:line id="_x0000_s2059" style="position:absolute;z-index:251941888" from="369pt,9.4pt" to="369pt,36.4pt"/>
        </w:pict>
      </w:r>
      <w:r>
        <w:rPr>
          <w:noProof/>
        </w:rPr>
        <w:pict>
          <v:line id="_x0000_s2058" style="position:absolute;z-index:251940864" from="306pt,9.4pt" to="306pt,36.4pt"/>
        </w:pict>
      </w:r>
      <w:r>
        <w:rPr>
          <w:noProof/>
        </w:rPr>
        <w:pict>
          <v:line id="_x0000_s2057" style="position:absolute;z-index:251939840" from="252pt,9.4pt" to="252pt,36.4pt"/>
        </w:pict>
      </w:r>
      <w:r>
        <w:rPr>
          <w:noProof/>
        </w:rPr>
        <w:pict>
          <v:line id="_x0000_s2056" style="position:absolute;z-index:251938816" from="198pt,9.4pt" to="198pt,36.4pt"/>
        </w:pict>
      </w:r>
      <w:r>
        <w:rPr>
          <w:noProof/>
        </w:rPr>
        <w:pict>
          <v:line id="_x0000_s2055" style="position:absolute;z-index:251937792" from="2in,9.4pt" to="2in,36.4pt"/>
        </w:pict>
      </w:r>
      <w:r>
        <w:rPr>
          <w:noProof/>
        </w:rPr>
        <w:pict>
          <v:line id="_x0000_s2054" style="position:absolute;z-index:251936768" from="90pt,9.4pt" to="90pt,36.4pt"/>
        </w:pict>
      </w:r>
    </w:p>
    <w:p w:rsidR="00ED1A02" w:rsidRDefault="00ED1A02" w:rsidP="00ED1A02">
      <w:pPr>
        <w:rPr>
          <w:sz w:val="18"/>
        </w:rPr>
      </w:pPr>
      <w:r>
        <w:rPr>
          <w:noProof/>
        </w:rPr>
        <w:pict>
          <v:line id="_x0000_s2065" style="position:absolute;z-index:251948032" from="612pt,.65pt" to="10in,.65pt">
            <v:stroke endarrow="block"/>
          </v:line>
        </w:pict>
      </w:r>
    </w:p>
    <w:p w:rsidR="00ED1A02" w:rsidRDefault="00ED1A02" w:rsidP="00ED1A02">
      <w:pPr>
        <w:tabs>
          <w:tab w:val="left" w:pos="720"/>
        </w:tabs>
        <w:rPr>
          <w:sz w:val="18"/>
        </w:rPr>
      </w:pPr>
      <w:r>
        <w:rPr>
          <w:sz w:val="18"/>
        </w:rPr>
        <w:tab/>
        <w:t>гипертимный   возбудимый    эмотивный   педантичный   тревожный    циклотимный   демонстративн.   неуравновеш.     дистимный    экзальтирован.                 Типы акцентуаций</w:t>
      </w:r>
    </w:p>
    <w:p w:rsidR="00ED1A02" w:rsidRDefault="00ED1A02" w:rsidP="00ED1A02">
      <w:pPr>
        <w:tabs>
          <w:tab w:val="left" w:pos="720"/>
        </w:tabs>
        <w:rPr>
          <w:sz w:val="18"/>
        </w:rPr>
      </w:pPr>
    </w:p>
    <w:p w:rsidR="00ED1A02" w:rsidRDefault="00ED1A02" w:rsidP="00ED1A02">
      <w:pPr>
        <w:rPr>
          <w:sz w:val="18"/>
        </w:rPr>
      </w:pPr>
    </w:p>
    <w:p w:rsidR="00ED1A02" w:rsidRDefault="00ED1A02" w:rsidP="00ED1A02">
      <w:pPr>
        <w:rPr>
          <w:sz w:val="28"/>
        </w:rPr>
      </w:pPr>
      <w:r>
        <w:rPr>
          <w:b/>
          <w:bCs/>
          <w:noProof/>
          <w:sz w:val="28"/>
        </w:rPr>
        <w:pict>
          <v:line id="_x0000_s2235" style="position:absolute;flip:x;z-index:252122112" from="45pt,5.75pt" to="54pt,14.75pt"/>
        </w:pict>
      </w:r>
      <w:r>
        <w:rPr>
          <w:b/>
          <w:bCs/>
          <w:noProof/>
          <w:sz w:val="28"/>
        </w:rPr>
        <w:pict>
          <v:line id="_x0000_s2234" style="position:absolute;flip:x;z-index:252121088" from="36pt,5.75pt" to="45pt,14.75pt"/>
        </w:pict>
      </w:r>
      <w:r>
        <w:rPr>
          <w:b/>
          <w:bCs/>
          <w:noProof/>
          <w:sz w:val="28"/>
        </w:rPr>
        <w:pict>
          <v:line id="_x0000_s2233" style="position:absolute;flip:x;z-index:252120064" from="27pt,5.75pt" to="36pt,14.75pt"/>
        </w:pict>
      </w:r>
      <w:r>
        <w:rPr>
          <w:b/>
          <w:bCs/>
          <w:noProof/>
          <w:sz w:val="28"/>
        </w:rPr>
        <w:pict>
          <v:line id="_x0000_s2232" style="position:absolute;flip:x;z-index:252119040" from="18pt,5.75pt" to="27pt,14.75pt"/>
        </w:pict>
      </w:r>
      <w:r>
        <w:rPr>
          <w:b/>
          <w:bCs/>
          <w:noProof/>
          <w:sz w:val="28"/>
        </w:rPr>
        <w:pict>
          <v:line id="_x0000_s2231" style="position:absolute;flip:x;z-index:252118016" from="9pt,5.75pt" to="18pt,14.75pt"/>
        </w:pict>
      </w:r>
      <w:r>
        <w:rPr>
          <w:b/>
          <w:bCs/>
          <w:noProof/>
          <w:sz w:val="28"/>
        </w:rPr>
        <w:pict>
          <v:line id="_x0000_s2230" style="position:absolute;flip:x;z-index:252116992" from="0,5.75pt" to="9pt,14.75pt"/>
        </w:pict>
      </w:r>
      <w:r>
        <w:rPr>
          <w:b/>
          <w:bCs/>
          <w:noProof/>
          <w:sz w:val="28"/>
        </w:rPr>
        <w:pict>
          <v:rect id="_x0000_s2116" style="position:absolute;margin-left:342pt;margin-top:5.35pt;width:54pt;height:9pt;z-index:252000256"/>
        </w:pict>
      </w:r>
      <w:r>
        <w:rPr>
          <w:b/>
          <w:bCs/>
          <w:noProof/>
          <w:sz w:val="28"/>
        </w:rPr>
        <w:pict>
          <v:rect id="_x0000_s2115" style="position:absolute;margin-left:0;margin-top:5.35pt;width:54pt;height:9pt;z-index:251999232"/>
        </w:pict>
      </w:r>
      <w:r>
        <w:rPr>
          <w:sz w:val="28"/>
        </w:rPr>
        <w:t xml:space="preserve">              - - первая возрастная подгруппа (от 8 до 10 лет)                   - вторая возрастная подгруппа (от 11 до 13 лет)</w:t>
      </w:r>
    </w:p>
    <w:p w:rsidR="00ED1A02" w:rsidRPr="00CF3661" w:rsidRDefault="00ED1A02" w:rsidP="00ED1A02">
      <w:pPr>
        <w:rPr>
          <w:sz w:val="1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Pr="004042E3" w:rsidRDefault="00ED1A02" w:rsidP="00ED1A02">
      <w:pPr>
        <w:jc w:val="right"/>
        <w:rPr>
          <w:b/>
          <w:bCs/>
          <w:sz w:val="28"/>
          <w:szCs w:val="28"/>
        </w:rPr>
      </w:pPr>
      <w:r w:rsidRPr="004042E3">
        <w:rPr>
          <w:b/>
          <w:bCs/>
          <w:sz w:val="28"/>
          <w:szCs w:val="28"/>
        </w:rPr>
        <w:t>Приложение 1</w:t>
      </w:r>
      <w:r>
        <w:rPr>
          <w:b/>
          <w:bCs/>
          <w:sz w:val="28"/>
          <w:szCs w:val="28"/>
        </w:rPr>
        <w:t>7</w:t>
      </w:r>
    </w:p>
    <w:p w:rsidR="00ED1A02" w:rsidRPr="004042E3" w:rsidRDefault="00ED1A02" w:rsidP="00ED1A02">
      <w:pPr>
        <w:jc w:val="right"/>
        <w:rPr>
          <w:b/>
          <w:bCs/>
          <w:sz w:val="28"/>
          <w:szCs w:val="28"/>
        </w:rPr>
      </w:pPr>
    </w:p>
    <w:p w:rsidR="00ED1A02" w:rsidRPr="004042E3" w:rsidRDefault="00ED1A02" w:rsidP="00ED1A02">
      <w:pPr>
        <w:pStyle w:val="1"/>
        <w:jc w:val="center"/>
        <w:rPr>
          <w:sz w:val="28"/>
          <w:szCs w:val="28"/>
        </w:rPr>
      </w:pPr>
      <w:r w:rsidRPr="004042E3">
        <w:rPr>
          <w:sz w:val="28"/>
          <w:szCs w:val="28"/>
        </w:rPr>
        <w:lastRenderedPageBreak/>
        <w:t>Сравнение мужской и женской подвыборок</w:t>
      </w:r>
    </w:p>
    <w:p w:rsidR="00ED1A02" w:rsidRPr="004042E3" w:rsidRDefault="00ED1A02" w:rsidP="00ED1A02">
      <w:pPr>
        <w:jc w:val="center"/>
        <w:rPr>
          <w:b/>
          <w:bCs/>
          <w:sz w:val="28"/>
          <w:szCs w:val="28"/>
        </w:rPr>
      </w:pPr>
      <w:r w:rsidRPr="004042E3">
        <w:rPr>
          <w:b/>
          <w:bCs/>
          <w:sz w:val="28"/>
          <w:szCs w:val="28"/>
        </w:rPr>
        <w:t>по Т-критерию Стьюдента.</w:t>
      </w:r>
    </w:p>
    <w:p w:rsidR="00ED1A02" w:rsidRDefault="00ED1A02" w:rsidP="00ED1A02">
      <w:pPr>
        <w:jc w:val="center"/>
        <w:rPr>
          <w:sz w:val="32"/>
        </w:rPr>
      </w:pPr>
      <w:r>
        <w:rPr>
          <w:sz w:val="32"/>
        </w:rPr>
        <w:t>(</w:t>
      </w:r>
      <w:r>
        <w:rPr>
          <w:sz w:val="32"/>
          <w:lang w:val="en-US"/>
        </w:rPr>
        <w:t>t</w:t>
      </w:r>
      <w:r>
        <w:rPr>
          <w:sz w:val="32"/>
        </w:rPr>
        <w:t xml:space="preserve"> кр.=1,98 при уровне значимости 5%)</w:t>
      </w:r>
    </w:p>
    <w:p w:rsidR="00ED1A02" w:rsidRDefault="00ED1A02" w:rsidP="00ED1A02">
      <w:pPr>
        <w:jc w:val="center"/>
        <w:rPr>
          <w:sz w:val="32"/>
        </w:rPr>
      </w:pPr>
    </w:p>
    <w:p w:rsidR="00ED1A02" w:rsidRDefault="00ED1A02" w:rsidP="00ED1A02">
      <w:pPr>
        <w:spacing w:line="360" w:lineRule="auto"/>
      </w:pPr>
      <w:r>
        <w:t>Признак 1  Т (68)  =  0,54   возраст</w:t>
      </w:r>
    </w:p>
    <w:p w:rsidR="00ED1A02" w:rsidRPr="00ED1A02" w:rsidRDefault="00ED1A02" w:rsidP="00ED1A02">
      <w:pPr>
        <w:pStyle w:val="2"/>
        <w:ind w:firstLine="0"/>
        <w:rPr>
          <w:b w:val="0"/>
          <w:sz w:val="24"/>
          <w:u w:val="none"/>
        </w:rPr>
      </w:pPr>
      <w:r w:rsidRPr="00ED1A02">
        <w:rPr>
          <w:b w:val="0"/>
          <w:sz w:val="24"/>
          <w:u w:val="none"/>
        </w:rPr>
        <w:t>Признак 2  Т (0)    =  0,00   пол</w:t>
      </w:r>
    </w:p>
    <w:p w:rsidR="00ED1A02" w:rsidRDefault="00ED1A02" w:rsidP="00ED1A02">
      <w:pPr>
        <w:spacing w:line="360" w:lineRule="auto"/>
      </w:pPr>
      <w:r>
        <w:t>Признак 3  Т (88)  = -0,80   экстраверсия (тест Г.Айзенка)</w:t>
      </w:r>
    </w:p>
    <w:p w:rsidR="00ED1A02" w:rsidRDefault="00ED1A02" w:rsidP="00ED1A02">
      <w:pPr>
        <w:spacing w:line="360" w:lineRule="auto"/>
      </w:pPr>
      <w:r>
        <w:t>Признак 4  Т (79)  =  1,92   нейротизм (тест Г.Айзенка)</w:t>
      </w:r>
    </w:p>
    <w:p w:rsidR="00ED1A02" w:rsidRDefault="00ED1A02" w:rsidP="00ED1A02">
      <w:pPr>
        <w:spacing w:line="360" w:lineRule="auto"/>
      </w:pPr>
      <w:r>
        <w:t>Признак 5  Т(57)   = -0,55   гипертимный тип (опросник К. Леонгарда)</w:t>
      </w:r>
    </w:p>
    <w:p w:rsidR="00ED1A02" w:rsidRDefault="00ED1A02" w:rsidP="00ED1A02">
      <w:pPr>
        <w:spacing w:line="360" w:lineRule="auto"/>
      </w:pPr>
      <w:r>
        <w:t>Признак 6  Т (66)  =   1,17   возбудимый тип (опросник К. Леонгарда)</w:t>
      </w:r>
    </w:p>
    <w:p w:rsidR="00ED1A02" w:rsidRDefault="00ED1A02" w:rsidP="00ED1A02">
      <w:pPr>
        <w:spacing w:line="360" w:lineRule="auto"/>
      </w:pPr>
      <w:r>
        <w:t>Признак 7  Т (73)  =   2,42   эмотивный тип (опросник К. Леонгарда)</w:t>
      </w:r>
    </w:p>
    <w:p w:rsidR="00ED1A02" w:rsidRDefault="00ED1A02" w:rsidP="00ED1A02">
      <w:pPr>
        <w:spacing w:line="360" w:lineRule="auto"/>
      </w:pPr>
      <w:r>
        <w:t>Признак 8  Т (95)  =   0,71   педантичный тип (опросник К. Леонгарда)</w:t>
      </w:r>
    </w:p>
    <w:p w:rsidR="00ED1A02" w:rsidRDefault="00ED1A02" w:rsidP="00ED1A02">
      <w:pPr>
        <w:spacing w:line="360" w:lineRule="auto"/>
      </w:pPr>
      <w:r>
        <w:t>Признак 9  Т(100) =   3,58   тревожный тип (опросник К. Леонгарда)</w:t>
      </w:r>
    </w:p>
    <w:p w:rsidR="00ED1A02" w:rsidRDefault="00ED1A02" w:rsidP="00ED1A02">
      <w:pPr>
        <w:spacing w:line="360" w:lineRule="auto"/>
      </w:pPr>
      <w:r>
        <w:t>Признак 10 Т(71)  =   1,93   циклотимный тип (опросник К. Леонгарда)</w:t>
      </w:r>
    </w:p>
    <w:p w:rsidR="00ED1A02" w:rsidRDefault="00ED1A02" w:rsidP="00ED1A02">
      <w:pPr>
        <w:spacing w:line="360" w:lineRule="auto"/>
      </w:pPr>
      <w:r>
        <w:t>Признак 11 Т(92)  =   4,23   демонстративный тип (опросник К. Леонгарда)</w:t>
      </w:r>
    </w:p>
    <w:p w:rsidR="00ED1A02" w:rsidRDefault="00ED1A02" w:rsidP="00ED1A02">
      <w:pPr>
        <w:spacing w:line="360" w:lineRule="auto"/>
      </w:pPr>
      <w:r>
        <w:t>Признак 12 Т(69)  =   1,44   неуравновешенный (опросник К. Леонгарда)</w:t>
      </w:r>
    </w:p>
    <w:p w:rsidR="00ED1A02" w:rsidRDefault="00ED1A02" w:rsidP="00ED1A02">
      <w:pPr>
        <w:spacing w:line="360" w:lineRule="auto"/>
      </w:pPr>
      <w:r>
        <w:t>Признак 13 Т(71)  =   0,63   дистимный тип (опросник К. Леонгарда)</w:t>
      </w:r>
    </w:p>
    <w:p w:rsidR="00ED1A02" w:rsidRDefault="00ED1A02" w:rsidP="00ED1A02">
      <w:pPr>
        <w:spacing w:line="360" w:lineRule="auto"/>
      </w:pPr>
      <w:r>
        <w:t>Признак 14 Т(69)  =   0,66   экзальтированный тип (опросник К. Леонгарда)</w:t>
      </w:r>
    </w:p>
    <w:p w:rsidR="00ED1A02" w:rsidRDefault="00ED1A02" w:rsidP="00ED1A02">
      <w:pPr>
        <w:spacing w:line="360" w:lineRule="auto"/>
      </w:pPr>
      <w:r>
        <w:t>Признак 15 Т(66)  =   0,78   физич.агрессия (опросник Басса-Дарка)</w:t>
      </w:r>
    </w:p>
    <w:p w:rsidR="00ED1A02" w:rsidRDefault="00ED1A02" w:rsidP="00ED1A02">
      <w:pPr>
        <w:spacing w:line="360" w:lineRule="auto"/>
      </w:pPr>
      <w:r>
        <w:t>Признак 16 Т(80)  =   0,54   косвенная агрессия (опросник Басса-Дарка)</w:t>
      </w:r>
    </w:p>
    <w:p w:rsidR="00ED1A02" w:rsidRDefault="00ED1A02" w:rsidP="00ED1A02">
      <w:pPr>
        <w:spacing w:line="360" w:lineRule="auto"/>
      </w:pPr>
      <w:r>
        <w:t>Признак 17Т(93)   =   3,02   раздражение (опросник Басса-Дарка)</w:t>
      </w:r>
    </w:p>
    <w:p w:rsidR="00ED1A02" w:rsidRDefault="00ED1A02" w:rsidP="00ED1A02">
      <w:pPr>
        <w:spacing w:line="360" w:lineRule="auto"/>
      </w:pPr>
      <w:r>
        <w:t>Признак 18 Т(89)  = -0,12   негативизм (опросник Басса-Дарка)</w:t>
      </w:r>
    </w:p>
    <w:p w:rsidR="00ED1A02" w:rsidRDefault="00ED1A02" w:rsidP="00ED1A02">
      <w:pPr>
        <w:spacing w:line="360" w:lineRule="auto"/>
      </w:pPr>
      <w:r>
        <w:t>Признак 19 Т(94)  =   4,28   обида (опросник Басса-Дарка)</w:t>
      </w:r>
    </w:p>
    <w:p w:rsidR="00ED1A02" w:rsidRDefault="00ED1A02" w:rsidP="00ED1A02">
      <w:pPr>
        <w:spacing w:line="360" w:lineRule="auto"/>
      </w:pPr>
      <w:r>
        <w:t>Признак 20 Т(82)  =   4,08   подозрительность (опросник Басса-Дарка)</w:t>
      </w:r>
    </w:p>
    <w:p w:rsidR="00ED1A02" w:rsidRDefault="00ED1A02" w:rsidP="00ED1A02">
      <w:pPr>
        <w:spacing w:line="360" w:lineRule="auto"/>
      </w:pPr>
      <w:r>
        <w:t>Признак 21 Т(116) =  5,30   верб.агрессия (опросник Басса-Дарка)</w:t>
      </w:r>
    </w:p>
    <w:p w:rsidR="00ED1A02" w:rsidRDefault="00ED1A02" w:rsidP="00ED1A02">
      <w:pPr>
        <w:spacing w:line="360" w:lineRule="auto"/>
      </w:pPr>
      <w:r>
        <w:t>Признак 22 Т(91)   =  2,10   чувство вины (опросник Басса-Дарка)</w:t>
      </w:r>
    </w:p>
    <w:p w:rsidR="00ED1A02" w:rsidRDefault="00ED1A02" w:rsidP="00ED1A02">
      <w:pPr>
        <w:spacing w:line="360" w:lineRule="auto"/>
      </w:pPr>
      <w:r>
        <w:t>Признак 23 Т(97)   =  5,34   индекс враждебности (опросник Басса-Дарка)</w:t>
      </w:r>
    </w:p>
    <w:p w:rsidR="00ED1A02" w:rsidRDefault="00ED1A02" w:rsidP="00ED1A02">
      <w:pPr>
        <w:spacing w:line="360" w:lineRule="auto"/>
      </w:pPr>
      <w:r>
        <w:t>Признак 24 Т(92)   =  4,15   индекс агрессивности (опросник Басса-Дарка)</w:t>
      </w:r>
    </w:p>
    <w:p w:rsidR="00ED1A02" w:rsidRDefault="00ED1A02" w:rsidP="00ED1A02">
      <w:pPr>
        <w:spacing w:line="360" w:lineRule="auto"/>
      </w:pPr>
      <w:r>
        <w:t>Признак 25 Т(103) = -0,43  шкала установки на соц.желательные ответы (методика СОП)</w:t>
      </w:r>
    </w:p>
    <w:p w:rsidR="00ED1A02" w:rsidRDefault="00ED1A02" w:rsidP="00ED1A02">
      <w:pPr>
        <w:spacing w:line="360" w:lineRule="auto"/>
      </w:pPr>
      <w:r>
        <w:t>Признак 26 Т(75)   = -1,18  шкала склонности к преодолению норм (методика СОП)</w:t>
      </w:r>
    </w:p>
    <w:p w:rsidR="00ED1A02" w:rsidRDefault="00ED1A02" w:rsidP="00ED1A02">
      <w:pPr>
        <w:spacing w:line="360" w:lineRule="auto"/>
      </w:pPr>
      <w:r>
        <w:t>Признак 27 Т(109) = -2,16  шкала склонности к аддиктивному поведению (методика СОП)</w:t>
      </w:r>
    </w:p>
    <w:p w:rsidR="00ED1A02" w:rsidRDefault="00ED1A02" w:rsidP="00ED1A02">
      <w:pPr>
        <w:spacing w:line="360" w:lineRule="auto"/>
      </w:pPr>
      <w:r>
        <w:t>Признак 28 Т(98)   = -1,03  шкала склонности к самоповр.поведению (методика СОП)</w:t>
      </w:r>
    </w:p>
    <w:p w:rsidR="00ED1A02" w:rsidRDefault="00ED1A02" w:rsidP="00ED1A02">
      <w:pPr>
        <w:spacing w:line="360" w:lineRule="auto"/>
      </w:pPr>
      <w:r>
        <w:t>Признак 29 Т(104) =   2,15  шкала склонности к агрессии (методика СОП)</w:t>
      </w:r>
    </w:p>
    <w:p w:rsidR="00ED1A02" w:rsidRDefault="00ED1A02" w:rsidP="00ED1A02">
      <w:pPr>
        <w:spacing w:line="360" w:lineRule="auto"/>
      </w:pPr>
      <w:r>
        <w:t>Признак 30 Т(89)   =  -0,70  шкала волевого контроля эмоц.реакций (методика СОП)</w:t>
      </w:r>
    </w:p>
    <w:p w:rsidR="00ED1A02" w:rsidRDefault="00ED1A02" w:rsidP="00ED1A02">
      <w:pPr>
        <w:spacing w:line="360" w:lineRule="auto"/>
      </w:pPr>
      <w:r>
        <w:t>Признак 31 Т(77)  =  1,07   шкала склонности к делинквентному пов. (методика СОП)</w:t>
      </w:r>
    </w:p>
    <w:p w:rsidR="00ED1A02" w:rsidRDefault="00ED1A02" w:rsidP="00ED1A02">
      <w:pPr>
        <w:spacing w:line="360" w:lineRule="auto"/>
      </w:pPr>
      <w:r>
        <w:t>Признак 32 Т(37)  = 39,20  шкала принятия женской соц.роли (методика СОП)</w:t>
      </w:r>
    </w:p>
    <w:p w:rsidR="00ED1A02" w:rsidRDefault="00ED1A02" w:rsidP="00ED1A02">
      <w:pPr>
        <w:spacing w:line="360" w:lineRule="auto"/>
      </w:pPr>
      <w:r>
        <w:t>Признак 33 Т(72)  =   1,07  эмпатия к родителям (опросник И.М. Юсупова)</w:t>
      </w:r>
    </w:p>
    <w:p w:rsidR="00ED1A02" w:rsidRDefault="00ED1A02" w:rsidP="00ED1A02">
      <w:pPr>
        <w:spacing w:line="360" w:lineRule="auto"/>
      </w:pPr>
      <w:r>
        <w:t>Признак 34 Т(64)  =   1,53  эмпатия к животным (опросник И.М. Юсупова)</w:t>
      </w:r>
    </w:p>
    <w:p w:rsidR="00ED1A02" w:rsidRDefault="00ED1A02" w:rsidP="00ED1A02">
      <w:pPr>
        <w:spacing w:line="360" w:lineRule="auto"/>
      </w:pPr>
      <w:r>
        <w:t>Признак 35 Т(66)  =   0,26  эмпатия к старикам (опросник И.М. Юсупова)</w:t>
      </w:r>
    </w:p>
    <w:p w:rsidR="00ED1A02" w:rsidRDefault="00ED1A02" w:rsidP="00ED1A02">
      <w:pPr>
        <w:spacing w:line="360" w:lineRule="auto"/>
      </w:pPr>
      <w:r>
        <w:t>Признак 36 Т(103) =  4,69  эмпатия к детям (опросник И. М. Юсупова)</w:t>
      </w:r>
    </w:p>
    <w:p w:rsidR="00ED1A02" w:rsidRDefault="00ED1A02" w:rsidP="00ED1A02">
      <w:pPr>
        <w:spacing w:line="360" w:lineRule="auto"/>
      </w:pPr>
      <w:r>
        <w:t>Признак 37 Т(76)   =  0,56  эмпатия к героям худ.произведений (опросник И.М. Юсупова)</w:t>
      </w:r>
    </w:p>
    <w:p w:rsidR="00ED1A02" w:rsidRDefault="00ED1A02" w:rsidP="00ED1A02">
      <w:pPr>
        <w:spacing w:line="360" w:lineRule="auto"/>
      </w:pPr>
      <w:r>
        <w:t>Признак 38 Т(79)   =  0,88  эмпатия к незн. и малозн. людям (опросник И.М. Юсупова)</w:t>
      </w:r>
    </w:p>
    <w:p w:rsidR="00ED1A02" w:rsidRDefault="00ED1A02" w:rsidP="00ED1A02">
      <w:pPr>
        <w:spacing w:line="360" w:lineRule="auto"/>
      </w:pPr>
      <w:r>
        <w:lastRenderedPageBreak/>
        <w:t>Признак 39 Т(85)   =  1,95  общий уровень эмпатии (опросник И.М. Юсупова)</w:t>
      </w:r>
    </w:p>
    <w:p w:rsidR="00ED1A02" w:rsidRDefault="00ED1A02" w:rsidP="00ED1A02">
      <w:pPr>
        <w:jc w:val="cente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Default="00ED1A02" w:rsidP="00ED1A02">
      <w:pPr>
        <w:rPr>
          <w:sz w:val="28"/>
        </w:rPr>
      </w:pPr>
    </w:p>
    <w:p w:rsidR="00ED1A02" w:rsidRPr="00ED1A02" w:rsidRDefault="00ED1A02" w:rsidP="00ED1A02">
      <w:pPr>
        <w:rPr>
          <w:sz w:val="28"/>
        </w:rPr>
      </w:pPr>
    </w:p>
    <w:p w:rsidR="00ED1A02" w:rsidRDefault="00ED1A02" w:rsidP="00ED1A02">
      <w:pP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Pr="00FC7EAE" w:rsidRDefault="00ED1A02" w:rsidP="00ED1A02">
      <w:pPr>
        <w:jc w:val="right"/>
        <w:rPr>
          <w:b/>
          <w:sz w:val="28"/>
          <w:szCs w:val="28"/>
        </w:rPr>
      </w:pPr>
      <w:r w:rsidRPr="00FC7EAE">
        <w:rPr>
          <w:b/>
          <w:sz w:val="28"/>
          <w:szCs w:val="28"/>
        </w:rPr>
        <w:t>Приложение 1</w:t>
      </w:r>
      <w:r>
        <w:rPr>
          <w:b/>
          <w:sz w:val="28"/>
          <w:szCs w:val="28"/>
        </w:rPr>
        <w:t>8</w:t>
      </w:r>
      <w:r w:rsidRPr="00FC7EAE">
        <w:rPr>
          <w:b/>
          <w:sz w:val="28"/>
          <w:szCs w:val="28"/>
        </w:rPr>
        <w:t xml:space="preserve"> </w:t>
      </w:r>
    </w:p>
    <w:p w:rsidR="00ED1A02" w:rsidRDefault="00ED1A02" w:rsidP="00ED1A02">
      <w:pPr>
        <w:rPr>
          <w:b/>
          <w:sz w:val="28"/>
          <w:szCs w:val="28"/>
        </w:rPr>
      </w:pPr>
      <w:r>
        <w:rPr>
          <w:b/>
          <w:noProof/>
          <w:sz w:val="28"/>
          <w:szCs w:val="28"/>
        </w:rPr>
        <w:pict>
          <v:line id="_x0000_s2236" style="position:absolute;flip:y;z-index:252124160" from="0,.7pt" to="0,423.7pt">
            <v:stroke endarrow="block"/>
          </v:line>
        </w:pict>
      </w:r>
      <w:r>
        <w:rPr>
          <w:b/>
          <w:sz w:val="28"/>
          <w:szCs w:val="28"/>
        </w:rPr>
        <w:t xml:space="preserve">  </w:t>
      </w:r>
    </w:p>
    <w:p w:rsidR="00ED1A02" w:rsidRPr="001F3578" w:rsidRDefault="00ED1A02" w:rsidP="00ED1A02">
      <w:r>
        <w:rPr>
          <w:b/>
          <w:sz w:val="28"/>
          <w:szCs w:val="28"/>
        </w:rPr>
        <w:t xml:space="preserve">   </w:t>
      </w:r>
      <w:r w:rsidRPr="001F3578">
        <w:t>Выборочное среднее</w:t>
      </w:r>
    </w:p>
    <w:p w:rsidR="00ED1A02" w:rsidRPr="001F3578" w:rsidRDefault="00ED1A02" w:rsidP="00ED1A02"/>
    <w:p w:rsidR="00ED1A02" w:rsidRPr="001F3578" w:rsidRDefault="00ED1A02" w:rsidP="00ED1A02"/>
    <w:p w:rsidR="00ED1A02" w:rsidRPr="001F3578" w:rsidRDefault="00ED1A02" w:rsidP="00ED1A02"/>
    <w:p w:rsidR="00ED1A02" w:rsidRPr="001F3578" w:rsidRDefault="00ED1A02" w:rsidP="00ED1A02"/>
    <w:p w:rsidR="00ED1A02" w:rsidRPr="001F3578" w:rsidRDefault="00ED1A02" w:rsidP="00ED1A02">
      <w:pPr>
        <w:ind w:left="-540"/>
      </w:pPr>
      <w:r>
        <w:rPr>
          <w:b/>
          <w:noProof/>
          <w:sz w:val="28"/>
          <w:szCs w:val="28"/>
        </w:rPr>
        <w:pict>
          <v:rect id="_x0000_s2252" style="position:absolute;left:0;text-align:left;margin-left:513pt;margin-top:8.1pt;width:81pt;height:306pt;z-index:252140544"/>
        </w:pict>
      </w:r>
      <w:r>
        <w:rPr>
          <w:b/>
          <w:noProof/>
          <w:sz w:val="28"/>
          <w:szCs w:val="28"/>
        </w:rPr>
        <w:pict>
          <v:line id="_x0000_s2244" style="position:absolute;left:0;text-align:left;z-index:252132352" from="-18pt,48.9pt" to="0,48.9pt"/>
        </w:pict>
      </w:r>
      <w:r>
        <w:t xml:space="preserve">    7,6</w:t>
      </w:r>
    </w:p>
    <w:p w:rsidR="00ED1A02" w:rsidRPr="001F3578" w:rsidRDefault="00ED1A02" w:rsidP="00ED1A02"/>
    <w:p w:rsidR="00ED1A02" w:rsidRPr="001F3578" w:rsidRDefault="00ED1A02" w:rsidP="00ED1A02"/>
    <w:p w:rsidR="00ED1A02" w:rsidRPr="001F3578" w:rsidRDefault="00ED1A02" w:rsidP="00ED1A02">
      <w:pPr>
        <w:ind w:left="-360"/>
      </w:pPr>
      <w:r>
        <w:rPr>
          <w:b/>
          <w:noProof/>
          <w:sz w:val="28"/>
          <w:szCs w:val="28"/>
        </w:rPr>
        <w:pict>
          <v:rect id="_x0000_s2251" style="position:absolute;left:0;text-align:left;margin-left:6in;margin-top:9.6pt;width:81pt;height:270pt;z-index:252139520"/>
        </w:pict>
      </w:r>
      <w:r>
        <w:rPr>
          <w:b/>
          <w:noProof/>
          <w:sz w:val="28"/>
          <w:szCs w:val="28"/>
        </w:rPr>
        <w:pict>
          <v:line id="_x0000_s2243" style="position:absolute;left:0;text-align:left;z-index:252131328" from="-18pt,50.4pt" to="0,50.4pt"/>
        </w:pict>
      </w:r>
      <w:r>
        <w:t xml:space="preserve"> 7,1</w:t>
      </w:r>
    </w:p>
    <w:p w:rsidR="00ED1A02" w:rsidRPr="001F3578" w:rsidRDefault="00ED1A02" w:rsidP="00ED1A02"/>
    <w:p w:rsidR="00ED1A02" w:rsidRPr="001F3578" w:rsidRDefault="00ED1A02" w:rsidP="00ED1A02"/>
    <w:p w:rsidR="00ED1A02" w:rsidRPr="001F3578" w:rsidRDefault="00ED1A02" w:rsidP="00ED1A02">
      <w:pPr>
        <w:ind w:left="-360"/>
      </w:pPr>
      <w:r>
        <w:rPr>
          <w:b/>
          <w:noProof/>
          <w:sz w:val="28"/>
          <w:szCs w:val="28"/>
        </w:rPr>
        <w:pict>
          <v:line id="_x0000_s2242" style="position:absolute;left:0;text-align:left;z-index:252130304" from="-18pt,33.9pt" to="0,33.9pt"/>
        </w:pict>
      </w:r>
      <w:r>
        <w:t xml:space="preserve"> 6,4</w:t>
      </w:r>
    </w:p>
    <w:p w:rsidR="00ED1A02" w:rsidRPr="001F3578" w:rsidRDefault="00ED1A02" w:rsidP="00ED1A02">
      <w:r>
        <w:rPr>
          <w:noProof/>
        </w:rPr>
        <w:pict>
          <v:rect id="_x0000_s2250" style="position:absolute;margin-left:5in;margin-top:8.6pt;width:1in;height:225pt;z-index:252138496"/>
        </w:pict>
      </w:r>
    </w:p>
    <w:p w:rsidR="00ED1A02" w:rsidRPr="001F3578" w:rsidRDefault="00ED1A02" w:rsidP="00ED1A02">
      <w:pPr>
        <w:ind w:left="-360"/>
      </w:pPr>
      <w:r>
        <w:rPr>
          <w:b/>
          <w:noProof/>
          <w:sz w:val="28"/>
          <w:szCs w:val="28"/>
        </w:rPr>
        <w:pict>
          <v:line id="_x0000_s2241" style="position:absolute;left:0;text-align:left;z-index:252129280" from="-18pt,55.9pt" to="0,55.9pt"/>
        </w:pict>
      </w:r>
      <w:r>
        <w:t xml:space="preserve"> 6,3</w:t>
      </w:r>
    </w:p>
    <w:p w:rsidR="00ED1A02" w:rsidRPr="001F3578" w:rsidRDefault="00ED1A02" w:rsidP="00ED1A02">
      <w:r>
        <w:rPr>
          <w:noProof/>
        </w:rPr>
        <w:pict>
          <v:rect id="_x0000_s2245" style="position:absolute;margin-left:0;margin-top:3.6pt;width:1in;height:207pt;z-index:252133376"/>
        </w:pict>
      </w:r>
    </w:p>
    <w:p w:rsidR="00ED1A02" w:rsidRPr="001F3578" w:rsidRDefault="00ED1A02" w:rsidP="00ED1A02"/>
    <w:p w:rsidR="00ED1A02" w:rsidRPr="001F3578" w:rsidRDefault="00ED1A02" w:rsidP="00ED1A02"/>
    <w:p w:rsidR="00ED1A02" w:rsidRPr="001F3578" w:rsidRDefault="00ED1A02" w:rsidP="00ED1A02">
      <w:pPr>
        <w:ind w:left="-360"/>
      </w:pPr>
      <w:r>
        <w:rPr>
          <w:b/>
          <w:noProof/>
          <w:sz w:val="28"/>
          <w:szCs w:val="28"/>
        </w:rPr>
        <w:pict>
          <v:line id="_x0000_s2240" style="position:absolute;left:0;text-align:left;z-index:252128256" from="-18pt,45.9pt" to="0,45.9pt"/>
        </w:pict>
      </w:r>
      <w:r>
        <w:t xml:space="preserve"> 5,5</w:t>
      </w:r>
    </w:p>
    <w:p w:rsidR="00ED1A02" w:rsidRPr="001F3578" w:rsidRDefault="00ED1A02" w:rsidP="00ED1A02">
      <w:r>
        <w:rPr>
          <w:noProof/>
        </w:rPr>
        <w:pict>
          <v:rect id="_x0000_s2247" style="position:absolute;margin-left:2in;margin-top:2.65pt;width:1in;height:162pt;z-index:252135424"/>
        </w:pict>
      </w:r>
    </w:p>
    <w:p w:rsidR="00ED1A02" w:rsidRPr="001F3578" w:rsidRDefault="00ED1A02" w:rsidP="00ED1A02"/>
    <w:p w:rsidR="00ED1A02" w:rsidRPr="001F3578" w:rsidRDefault="00ED1A02" w:rsidP="00ED1A02">
      <w:pPr>
        <w:ind w:left="-360"/>
      </w:pPr>
      <w:r>
        <w:rPr>
          <w:b/>
          <w:noProof/>
          <w:sz w:val="28"/>
          <w:szCs w:val="28"/>
        </w:rPr>
        <w:pict>
          <v:line id="_x0000_s2239" style="position:absolute;left:0;text-align:left;z-index:252127232" from="-18pt,47.45pt" to="0,47.45pt"/>
        </w:pict>
      </w:r>
      <w:r>
        <w:t xml:space="preserve"> 5,1</w:t>
      </w:r>
    </w:p>
    <w:p w:rsidR="00ED1A02" w:rsidRPr="001F3578" w:rsidRDefault="00ED1A02" w:rsidP="00ED1A02">
      <w:r>
        <w:rPr>
          <w:noProof/>
        </w:rPr>
        <w:pict>
          <v:rect id="_x0000_s2249" style="position:absolute;margin-left:4in;margin-top:4.15pt;width:1in;height:126pt;z-index:252137472"/>
        </w:pict>
      </w:r>
    </w:p>
    <w:p w:rsidR="00ED1A02" w:rsidRPr="001F3578" w:rsidRDefault="00ED1A02" w:rsidP="00ED1A02"/>
    <w:p w:rsidR="00ED1A02" w:rsidRPr="001F3578" w:rsidRDefault="00ED1A02" w:rsidP="00ED1A02">
      <w:pPr>
        <w:ind w:left="-360"/>
      </w:pPr>
      <w:r>
        <w:rPr>
          <w:b/>
          <w:noProof/>
          <w:sz w:val="28"/>
          <w:szCs w:val="28"/>
        </w:rPr>
        <w:pict>
          <v:line id="_x0000_s2238" style="position:absolute;left:0;text-align:left;z-index:252126208" from="-18pt,48.95pt" to="0,48.95pt"/>
        </w:pict>
      </w:r>
      <w:r>
        <w:t xml:space="preserve"> 4,5</w:t>
      </w:r>
    </w:p>
    <w:p w:rsidR="00ED1A02" w:rsidRPr="001F3578" w:rsidRDefault="00ED1A02" w:rsidP="00ED1A02">
      <w:r>
        <w:rPr>
          <w:noProof/>
        </w:rPr>
        <w:pict>
          <v:rect id="_x0000_s2246" style="position:absolute;margin-left:1in;margin-top:5.65pt;width:1in;height:90pt;z-index:252134400"/>
        </w:pict>
      </w:r>
    </w:p>
    <w:p w:rsidR="00ED1A02" w:rsidRPr="001F3578" w:rsidRDefault="00ED1A02" w:rsidP="00ED1A02"/>
    <w:p w:rsidR="00ED1A02" w:rsidRPr="001F3578" w:rsidRDefault="00ED1A02" w:rsidP="00ED1A02">
      <w:pPr>
        <w:ind w:left="-360"/>
      </w:pPr>
      <w:r>
        <w:rPr>
          <w:b/>
          <w:noProof/>
          <w:sz w:val="28"/>
          <w:szCs w:val="28"/>
        </w:rPr>
        <w:pict>
          <v:rect id="_x0000_s2248" style="position:absolute;left:0;text-align:left;margin-left:3in;margin-top:18.65pt;width:1in;height:54pt;z-index:252136448"/>
        </w:pict>
      </w:r>
      <w:r>
        <w:rPr>
          <w:b/>
          <w:noProof/>
          <w:sz w:val="28"/>
          <w:szCs w:val="28"/>
        </w:rPr>
        <w:pict>
          <v:line id="_x0000_s2237" style="position:absolute;left:0;text-align:left;z-index:252125184" from="0,68.45pt" to="738pt,68.45pt">
            <v:stroke endarrow="block"/>
          </v:line>
        </w:pict>
      </w:r>
      <w:r>
        <w:t>3,1</w:t>
      </w:r>
    </w:p>
    <w:p w:rsidR="00ED1A02" w:rsidRPr="00514098" w:rsidRDefault="00ED1A02" w:rsidP="00ED1A02"/>
    <w:p w:rsidR="00ED1A02" w:rsidRPr="00514098" w:rsidRDefault="00ED1A02" w:rsidP="00ED1A02"/>
    <w:p w:rsidR="00ED1A02" w:rsidRPr="00514098" w:rsidRDefault="00ED1A02" w:rsidP="00ED1A02"/>
    <w:p w:rsidR="00ED1A02" w:rsidRPr="00514098" w:rsidRDefault="00ED1A02" w:rsidP="00ED1A02"/>
    <w:p w:rsidR="00ED1A02" w:rsidRPr="00514098" w:rsidRDefault="00ED1A02" w:rsidP="00ED1A02"/>
    <w:p w:rsidR="00ED1A02" w:rsidRPr="00514098" w:rsidRDefault="00ED1A02" w:rsidP="00ED1A02"/>
    <w:p w:rsidR="00ED1A02" w:rsidRDefault="00ED1A02" w:rsidP="00ED1A02">
      <w:r>
        <w:t xml:space="preserve">  физическая         косвенная        раздражение     негативизм            обида       подозрительность    вербальная           чувство вины                         Наименование </w:t>
      </w:r>
    </w:p>
    <w:p w:rsidR="00ED1A02" w:rsidRPr="00514098" w:rsidRDefault="00ED1A02" w:rsidP="00ED1A02">
      <w:pPr>
        <w:tabs>
          <w:tab w:val="left" w:pos="1995"/>
        </w:tabs>
      </w:pPr>
      <w:r>
        <w:t xml:space="preserve">     агрессия            агрессия                                                                                                                    агрессия                                                                           шкал </w:t>
      </w:r>
    </w:p>
    <w:p w:rsidR="00ED1A02" w:rsidRPr="00FC7EAE" w:rsidRDefault="00ED1A02" w:rsidP="00ED1A02"/>
    <w:p w:rsidR="00ED1A02" w:rsidRPr="00FC7EAE" w:rsidRDefault="00ED1A02" w:rsidP="00ED1A02"/>
    <w:p w:rsidR="00ED1A02" w:rsidRPr="00FC7EAE" w:rsidRDefault="00ED1A02" w:rsidP="00ED1A02">
      <w:pPr>
        <w:tabs>
          <w:tab w:val="left" w:pos="8220"/>
        </w:tabs>
        <w:ind w:left="-720"/>
        <w:rPr>
          <w:b/>
          <w:sz w:val="28"/>
          <w:szCs w:val="28"/>
        </w:rPr>
      </w:pPr>
      <w:r w:rsidRPr="00FC7EAE">
        <w:rPr>
          <w:b/>
          <w:noProof/>
          <w:sz w:val="28"/>
          <w:szCs w:val="28"/>
        </w:rPr>
        <w:pict>
          <v:line id="_x0000_s2253" style="position:absolute;left:0;text-align:left;z-index:252141568" from="-18pt,102.6pt" to="0,102.6pt"/>
        </w:pict>
      </w:r>
      <w:r>
        <w:rPr>
          <w:b/>
          <w:sz w:val="28"/>
          <w:szCs w:val="28"/>
        </w:rPr>
        <w:t xml:space="preserve">           Рис. 3. </w:t>
      </w:r>
      <w:r w:rsidRPr="00FC7EAE">
        <w:rPr>
          <w:b/>
          <w:sz w:val="28"/>
          <w:szCs w:val="28"/>
        </w:rPr>
        <w:t>Гистограмма среднего выборочного показателей опросника Басса-Дарки.</w:t>
      </w:r>
    </w:p>
    <w:p w:rsidR="00ED1A02" w:rsidRPr="00FC7EAE" w:rsidRDefault="00ED1A02" w:rsidP="00ED1A02">
      <w:pPr>
        <w:tabs>
          <w:tab w:val="left" w:pos="1125"/>
        </w:tabs>
      </w:pPr>
    </w:p>
    <w:p w:rsidR="00ED1A02" w:rsidRDefault="00ED1A02" w:rsidP="00ED1A02">
      <w:pPr>
        <w:jc w:val="cente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Default="00ED1A02" w:rsidP="00ED1A02">
      <w:pPr>
        <w:rPr>
          <w:sz w:val="28"/>
        </w:rPr>
      </w:pPr>
    </w:p>
    <w:p w:rsidR="00ED1A02" w:rsidRDefault="00ED1A02" w:rsidP="00ED1A02">
      <w:pP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jc w:val="center"/>
        <w:rPr>
          <w:sz w:val="28"/>
        </w:rPr>
      </w:pPr>
    </w:p>
    <w:p w:rsidR="00ED1A02" w:rsidRDefault="00ED1A02" w:rsidP="00ED1A02">
      <w:pPr>
        <w:ind w:left="-360"/>
        <w:jc w:val="right"/>
        <w:rPr>
          <w:b/>
          <w:sz w:val="28"/>
          <w:szCs w:val="28"/>
        </w:rPr>
      </w:pPr>
      <w:r>
        <w:rPr>
          <w:b/>
          <w:noProof/>
          <w:sz w:val="28"/>
          <w:szCs w:val="28"/>
        </w:rPr>
        <w:pict>
          <v:line id="_x0000_s2264" style="position:absolute;left:0;text-align:left;z-index:252153856" from="-18pt,189pt" to="0,189pt"/>
        </w:pict>
      </w:r>
      <w:r>
        <w:rPr>
          <w:b/>
          <w:noProof/>
          <w:sz w:val="28"/>
          <w:szCs w:val="28"/>
        </w:rPr>
        <w:pict>
          <v:line id="_x0000_s2263" style="position:absolute;left:0;text-align:left;z-index:252152832" from="-18pt,162pt" to="0,162pt"/>
        </w:pict>
      </w:r>
      <w:r>
        <w:rPr>
          <w:b/>
          <w:noProof/>
          <w:sz w:val="28"/>
          <w:szCs w:val="28"/>
        </w:rPr>
        <w:pict>
          <v:line id="_x0000_s2262" style="position:absolute;left:0;text-align:left;z-index:252151808" from="-18pt,2in" to="0,2in"/>
        </w:pict>
      </w:r>
      <w:r>
        <w:rPr>
          <w:b/>
          <w:noProof/>
          <w:sz w:val="28"/>
          <w:szCs w:val="28"/>
        </w:rPr>
        <w:pict>
          <v:line id="_x0000_s2261" style="position:absolute;left:0;text-align:left;z-index:252150784" from="-18pt,117pt" to="0,117pt"/>
        </w:pict>
      </w:r>
      <w:r>
        <w:rPr>
          <w:b/>
          <w:noProof/>
          <w:sz w:val="28"/>
          <w:szCs w:val="28"/>
        </w:rPr>
        <w:pict>
          <v:line id="_x0000_s2259" style="position:absolute;left:0;text-align:left;z-index:252148736" from="-18pt,99pt" to="0,99pt"/>
        </w:pict>
      </w:r>
      <w:r>
        <w:rPr>
          <w:b/>
          <w:noProof/>
          <w:sz w:val="28"/>
          <w:szCs w:val="28"/>
        </w:rPr>
        <w:pict>
          <v:line id="_x0000_s2260" style="position:absolute;left:0;text-align:left;z-index:252149760" from="-18pt,243pt" to="0,243pt"/>
        </w:pict>
      </w:r>
      <w:r>
        <w:rPr>
          <w:b/>
          <w:noProof/>
          <w:sz w:val="28"/>
          <w:szCs w:val="28"/>
        </w:rPr>
        <w:pict>
          <v:line id="_x0000_s2258" style="position:absolute;left:0;text-align:left;z-index:252147712" from="-18pt,270pt" to="0,270pt"/>
        </w:pict>
      </w:r>
      <w:r>
        <w:rPr>
          <w:b/>
          <w:noProof/>
          <w:sz w:val="28"/>
          <w:szCs w:val="28"/>
        </w:rPr>
        <w:pict>
          <v:line id="_x0000_s2256" style="position:absolute;left:0;text-align:left;z-index:252145664" from="-18pt,297pt" to="0,297pt"/>
        </w:pict>
      </w:r>
      <w:r>
        <w:rPr>
          <w:b/>
          <w:noProof/>
          <w:sz w:val="28"/>
          <w:szCs w:val="28"/>
        </w:rPr>
        <w:pict>
          <v:line id="_x0000_s2266" style="position:absolute;left:0;text-align:left;z-index:252155904" from="-18pt,324pt" to="0,324pt"/>
        </w:pict>
      </w:r>
      <w:r>
        <w:rPr>
          <w:b/>
          <w:noProof/>
          <w:sz w:val="28"/>
          <w:szCs w:val="28"/>
        </w:rPr>
        <w:pict>
          <v:line id="_x0000_s2267" style="position:absolute;left:0;text-align:left;z-index:252156928" from="-18pt,351pt" to="0,351pt"/>
        </w:pict>
      </w:r>
      <w:r>
        <w:rPr>
          <w:b/>
          <w:noProof/>
          <w:sz w:val="28"/>
          <w:szCs w:val="28"/>
        </w:rPr>
        <w:pict>
          <v:line id="_x0000_s2268" style="position:absolute;left:0;text-align:left;z-index:252157952" from="-18pt,378pt" to="0,378pt"/>
        </w:pict>
      </w:r>
      <w:r>
        <w:rPr>
          <w:b/>
          <w:noProof/>
          <w:sz w:val="28"/>
          <w:szCs w:val="28"/>
        </w:rPr>
        <w:pict>
          <v:line id="_x0000_s2269" style="position:absolute;left:0;text-align:left;z-index:252158976" from="-18pt,405pt" to="0,405pt"/>
        </w:pict>
      </w:r>
      <w:r>
        <w:rPr>
          <w:b/>
          <w:noProof/>
          <w:sz w:val="28"/>
          <w:szCs w:val="28"/>
        </w:rPr>
        <w:pict>
          <v:line id="_x0000_s2265" style="position:absolute;left:0;text-align:left;z-index:252154880" from="-18pt,3in" to="0,3in"/>
        </w:pict>
      </w:r>
      <w:r>
        <w:rPr>
          <w:b/>
          <w:noProof/>
          <w:sz w:val="28"/>
          <w:szCs w:val="28"/>
        </w:rPr>
        <w:pict>
          <v:line id="_x0000_s2257" style="position:absolute;left:0;text-align:left;z-index:252146688" from="-18pt,1in" to="0,1in"/>
        </w:pict>
      </w:r>
      <w:r>
        <w:rPr>
          <w:b/>
          <w:noProof/>
          <w:sz w:val="28"/>
          <w:szCs w:val="28"/>
        </w:rPr>
        <w:pict>
          <v:line id="_x0000_s2254" style="position:absolute;left:0;text-align:left;flip:y;z-index:252143616" from="0,27pt" to="0,441pt">
            <v:stroke endarrow="block"/>
          </v:line>
        </w:pict>
      </w:r>
      <w:r w:rsidRPr="00A65C0C">
        <w:rPr>
          <w:b/>
          <w:sz w:val="28"/>
          <w:szCs w:val="28"/>
        </w:rPr>
        <w:t>Приложение 1</w:t>
      </w:r>
      <w:r>
        <w:rPr>
          <w:b/>
          <w:sz w:val="28"/>
          <w:szCs w:val="28"/>
        </w:rPr>
        <w:t>9</w:t>
      </w:r>
    </w:p>
    <w:p w:rsidR="00ED1A02" w:rsidRPr="007C317D" w:rsidRDefault="00ED1A02" w:rsidP="00ED1A02">
      <w:pPr>
        <w:tabs>
          <w:tab w:val="left" w:pos="450"/>
        </w:tabs>
        <w:ind w:left="-360"/>
      </w:pPr>
      <w:r>
        <w:rPr>
          <w:b/>
          <w:sz w:val="28"/>
          <w:szCs w:val="28"/>
        </w:rPr>
        <w:tab/>
      </w:r>
      <w:r w:rsidRPr="007C317D">
        <w:t>Среднее выб</w:t>
      </w:r>
      <w:r>
        <w:t>о</w:t>
      </w:r>
      <w:r w:rsidRPr="007C317D">
        <w:t>рочное</w:t>
      </w:r>
    </w:p>
    <w:p w:rsidR="00ED1A02" w:rsidRDefault="00ED1A02" w:rsidP="00ED1A02">
      <w:pPr>
        <w:ind w:left="-360"/>
        <w:rPr>
          <w:sz w:val="18"/>
          <w:szCs w:val="18"/>
        </w:rPr>
      </w:pPr>
    </w:p>
    <w:p w:rsidR="00ED1A02" w:rsidRPr="00A65C0C" w:rsidRDefault="00ED1A02" w:rsidP="00ED1A02">
      <w:pPr>
        <w:ind w:left="-360"/>
        <w:rPr>
          <w:sz w:val="18"/>
          <w:szCs w:val="18"/>
        </w:rPr>
      </w:pPr>
      <w:r>
        <w:rPr>
          <w:sz w:val="18"/>
          <w:szCs w:val="18"/>
        </w:rPr>
        <w:t xml:space="preserve"> </w:t>
      </w:r>
      <w:r w:rsidRPr="00A65C0C">
        <w:rPr>
          <w:sz w:val="18"/>
          <w:szCs w:val="18"/>
        </w:rPr>
        <w:t>7,7</w:t>
      </w:r>
    </w:p>
    <w:p w:rsidR="00ED1A02" w:rsidRPr="00A65C0C" w:rsidRDefault="00ED1A02" w:rsidP="00ED1A02">
      <w:pPr>
        <w:rPr>
          <w:sz w:val="18"/>
          <w:szCs w:val="18"/>
        </w:rPr>
      </w:pPr>
      <w:r>
        <w:rPr>
          <w:noProof/>
          <w:sz w:val="18"/>
          <w:szCs w:val="18"/>
        </w:rPr>
        <w:pict>
          <v:line id="_x0000_s2425" style="position:absolute;flip:y;z-index:252318720" from="666pt,5.7pt" to="702pt,23.7pt"/>
        </w:pict>
      </w:r>
      <w:r>
        <w:rPr>
          <w:noProof/>
          <w:sz w:val="18"/>
          <w:szCs w:val="18"/>
        </w:rPr>
        <w:pict>
          <v:rect id="_x0000_s2285" style="position:absolute;margin-left:684pt;margin-top:3pt;width:45pt;height:369pt;z-index:252175360"/>
        </w:pict>
      </w:r>
    </w:p>
    <w:p w:rsidR="00ED1A02" w:rsidRPr="00A65C0C" w:rsidRDefault="00ED1A02" w:rsidP="00ED1A02">
      <w:pPr>
        <w:ind w:left="-360"/>
        <w:rPr>
          <w:sz w:val="18"/>
          <w:szCs w:val="18"/>
        </w:rPr>
      </w:pPr>
      <w:r>
        <w:rPr>
          <w:sz w:val="18"/>
          <w:szCs w:val="18"/>
        </w:rPr>
        <w:t xml:space="preserve"> 7,6</w:t>
      </w:r>
    </w:p>
    <w:p w:rsidR="00ED1A02" w:rsidRPr="00A65C0C" w:rsidRDefault="00ED1A02" w:rsidP="00ED1A02">
      <w:pPr>
        <w:rPr>
          <w:sz w:val="18"/>
          <w:szCs w:val="18"/>
        </w:rPr>
      </w:pPr>
      <w:r>
        <w:rPr>
          <w:noProof/>
          <w:sz w:val="18"/>
          <w:szCs w:val="18"/>
        </w:rPr>
        <w:pict>
          <v:line id="_x0000_s2382" style="position:absolute;flip:x;z-index:252274688" from="639pt,9.3pt" to="684pt,54.3pt"/>
        </w:pict>
      </w:r>
      <w:r>
        <w:rPr>
          <w:noProof/>
          <w:sz w:val="18"/>
          <w:szCs w:val="18"/>
        </w:rPr>
        <w:pict>
          <v:line id="_x0000_s2381" style="position:absolute;flip:x;z-index:252273664" from="639pt,.3pt" to="675pt,36.3pt"/>
        </w:pict>
      </w:r>
      <w:r>
        <w:rPr>
          <w:noProof/>
          <w:sz w:val="18"/>
          <w:szCs w:val="18"/>
        </w:rPr>
        <w:pict>
          <v:line id="_x0000_s2380" style="position:absolute;flip:x;z-index:252272640" from="639pt,.3pt" to="657pt,18.3pt"/>
        </w:pict>
      </w:r>
      <w:r>
        <w:rPr>
          <w:noProof/>
          <w:sz w:val="18"/>
          <w:szCs w:val="18"/>
        </w:rPr>
        <w:pict>
          <v:rect id="_x0000_s2284" style="position:absolute;margin-left:639pt;margin-top:.3pt;width:45pt;height:351pt;z-index:252174336"/>
        </w:pict>
      </w:r>
    </w:p>
    <w:p w:rsidR="00ED1A02" w:rsidRPr="00A65C0C" w:rsidRDefault="00ED1A02" w:rsidP="00ED1A02">
      <w:pPr>
        <w:ind w:left="-360"/>
        <w:rPr>
          <w:sz w:val="18"/>
          <w:szCs w:val="18"/>
        </w:rPr>
      </w:pPr>
      <w:r>
        <w:rPr>
          <w:sz w:val="18"/>
          <w:szCs w:val="18"/>
        </w:rPr>
        <w:lastRenderedPageBreak/>
        <w:t xml:space="preserve"> 7,3</w:t>
      </w:r>
    </w:p>
    <w:p w:rsidR="00ED1A02" w:rsidRPr="00A65C0C" w:rsidRDefault="00ED1A02" w:rsidP="00ED1A02">
      <w:pPr>
        <w:rPr>
          <w:sz w:val="18"/>
          <w:szCs w:val="18"/>
        </w:rPr>
      </w:pPr>
      <w:r>
        <w:rPr>
          <w:noProof/>
          <w:sz w:val="18"/>
          <w:szCs w:val="18"/>
        </w:rPr>
        <w:pict>
          <v:line id="_x0000_s2424" style="position:absolute;z-index:252317696" from="8in,9.3pt" to="621pt,45.3pt"/>
        </w:pict>
      </w:r>
      <w:r>
        <w:rPr>
          <w:noProof/>
          <w:sz w:val="18"/>
          <w:szCs w:val="18"/>
        </w:rPr>
        <w:pict>
          <v:line id="_x0000_s2383" style="position:absolute;flip:x;z-index:252275712" from="639pt,6.6pt" to="684pt,51.6pt"/>
        </w:pict>
      </w:r>
      <w:r>
        <w:rPr>
          <w:noProof/>
          <w:sz w:val="18"/>
          <w:szCs w:val="18"/>
        </w:rPr>
        <w:pict>
          <v:line id="_x0000_s2362" style="position:absolute;flip:x;z-index:252254208" from="558pt,6.6pt" to="594pt,42.6pt"/>
        </w:pict>
      </w:r>
      <w:r>
        <w:rPr>
          <w:noProof/>
          <w:sz w:val="18"/>
          <w:szCs w:val="18"/>
        </w:rPr>
        <w:pict>
          <v:line id="_x0000_s2361" style="position:absolute;flip:x;z-index:252253184" from="558pt,6.6pt" to="8in,24.6pt"/>
        </w:pict>
      </w:r>
      <w:r>
        <w:rPr>
          <w:noProof/>
          <w:sz w:val="18"/>
          <w:szCs w:val="18"/>
        </w:rPr>
        <w:pict>
          <v:rect id="_x0000_s2282" style="position:absolute;margin-left:558pt;margin-top:6.6pt;width:45pt;height:324pt;z-index:252172288"/>
        </w:pict>
      </w:r>
    </w:p>
    <w:p w:rsidR="00ED1A02" w:rsidRPr="00A65C0C" w:rsidRDefault="00ED1A02" w:rsidP="00ED1A02">
      <w:pPr>
        <w:rPr>
          <w:sz w:val="18"/>
          <w:szCs w:val="18"/>
        </w:rPr>
      </w:pPr>
      <w:r>
        <w:rPr>
          <w:noProof/>
          <w:sz w:val="18"/>
          <w:szCs w:val="18"/>
        </w:rPr>
        <w:pict>
          <v:line id="_x0000_s2363" style="position:absolute;flip:x;z-index:252255232" from="558pt,5.25pt" to="603pt,50.25pt"/>
        </w:pict>
      </w:r>
    </w:p>
    <w:p w:rsidR="00ED1A02" w:rsidRPr="00A65C0C" w:rsidRDefault="00ED1A02" w:rsidP="00ED1A02">
      <w:pPr>
        <w:ind w:left="-360"/>
        <w:rPr>
          <w:sz w:val="18"/>
          <w:szCs w:val="18"/>
        </w:rPr>
      </w:pPr>
      <w:r>
        <w:rPr>
          <w:noProof/>
          <w:sz w:val="18"/>
          <w:szCs w:val="18"/>
        </w:rPr>
        <w:pict>
          <v:line id="_x0000_s2384" style="position:absolute;left:0;text-align:left;flip:x;z-index:252276736" from="639pt,3.9pt" to="684pt,48.9pt"/>
        </w:pict>
      </w:r>
      <w:r>
        <w:rPr>
          <w:sz w:val="18"/>
          <w:szCs w:val="18"/>
        </w:rPr>
        <w:t xml:space="preserve"> 6,8</w:t>
      </w:r>
    </w:p>
    <w:p w:rsidR="00ED1A02" w:rsidRPr="00A65C0C" w:rsidRDefault="00ED1A02" w:rsidP="00ED1A02">
      <w:pPr>
        <w:rPr>
          <w:sz w:val="18"/>
          <w:szCs w:val="18"/>
        </w:rPr>
      </w:pPr>
      <w:r>
        <w:rPr>
          <w:noProof/>
          <w:sz w:val="18"/>
          <w:szCs w:val="18"/>
        </w:rPr>
        <w:pict>
          <v:line id="_x0000_s2364" style="position:absolute;flip:x;z-index:252256256" from="558pt,2.55pt" to="603pt,47.55pt"/>
        </w:pict>
      </w:r>
    </w:p>
    <w:p w:rsidR="00ED1A02" w:rsidRPr="00A65C0C" w:rsidRDefault="00ED1A02" w:rsidP="00ED1A02">
      <w:pPr>
        <w:ind w:left="-360"/>
        <w:rPr>
          <w:sz w:val="18"/>
          <w:szCs w:val="18"/>
        </w:rPr>
      </w:pPr>
      <w:r>
        <w:rPr>
          <w:noProof/>
          <w:sz w:val="18"/>
          <w:szCs w:val="18"/>
        </w:rPr>
        <w:pict>
          <v:line id="_x0000_s2385" style="position:absolute;left:0;text-align:left;flip:x;z-index:252277760" from="639pt,1.2pt" to="684pt,46.2pt"/>
        </w:pict>
      </w:r>
      <w:r>
        <w:rPr>
          <w:noProof/>
          <w:sz w:val="18"/>
          <w:szCs w:val="18"/>
        </w:rPr>
        <w:pict>
          <v:rect id="_x0000_s2283" style="position:absolute;left:0;text-align:left;margin-left:603pt;margin-top:1.2pt;width:36pt;height:4in;z-index:252173312"/>
        </w:pict>
      </w:r>
      <w:r>
        <w:rPr>
          <w:sz w:val="18"/>
          <w:szCs w:val="18"/>
        </w:rPr>
        <w:t xml:space="preserve"> 6,6</w:t>
      </w:r>
    </w:p>
    <w:p w:rsidR="00ED1A02" w:rsidRPr="00A65C0C" w:rsidRDefault="00ED1A02" w:rsidP="00ED1A02">
      <w:pPr>
        <w:rPr>
          <w:sz w:val="18"/>
          <w:szCs w:val="18"/>
        </w:rPr>
      </w:pPr>
      <w:r>
        <w:rPr>
          <w:noProof/>
          <w:sz w:val="18"/>
          <w:szCs w:val="18"/>
        </w:rPr>
        <w:pict>
          <v:line id="_x0000_s2386" style="position:absolute;flip:x;z-index:252278784" from="639pt,8.85pt" to="684pt,53.85pt"/>
        </w:pict>
      </w:r>
      <w:r>
        <w:rPr>
          <w:noProof/>
          <w:sz w:val="18"/>
          <w:szCs w:val="18"/>
        </w:rPr>
        <w:pict>
          <v:line id="_x0000_s2365" style="position:absolute;flip:x;z-index:252257280" from="558pt,-.15pt" to="603pt,44.85pt"/>
        </w:pict>
      </w:r>
      <w:r>
        <w:rPr>
          <w:noProof/>
          <w:sz w:val="18"/>
          <w:szCs w:val="18"/>
        </w:rPr>
        <w:pict>
          <v:line id="_x0000_s2342" style="position:absolute;flip:x;z-index:252233728" from="468pt,8.85pt" to="7in,44.85pt"/>
        </w:pict>
      </w:r>
      <w:r>
        <w:rPr>
          <w:noProof/>
          <w:sz w:val="18"/>
          <w:szCs w:val="18"/>
        </w:rPr>
        <w:pict>
          <v:line id="_x0000_s2341" style="position:absolute;flip:x;z-index:252232704" from="468pt,8.85pt" to="486pt,26.85pt"/>
        </w:pict>
      </w:r>
      <w:r>
        <w:rPr>
          <w:noProof/>
          <w:sz w:val="18"/>
          <w:szCs w:val="18"/>
        </w:rPr>
        <w:pict>
          <v:rect id="_x0000_s2280" style="position:absolute;margin-left:468pt;margin-top:8.85pt;width:45pt;height:270pt;z-index:252170240"/>
        </w:pict>
      </w:r>
    </w:p>
    <w:p w:rsidR="00ED1A02" w:rsidRPr="00A65C0C" w:rsidRDefault="00ED1A02" w:rsidP="00ED1A02">
      <w:pPr>
        <w:ind w:left="-360"/>
        <w:rPr>
          <w:sz w:val="18"/>
          <w:szCs w:val="18"/>
        </w:rPr>
      </w:pPr>
      <w:r>
        <w:rPr>
          <w:noProof/>
          <w:sz w:val="18"/>
          <w:szCs w:val="18"/>
        </w:rPr>
        <w:pict>
          <v:line id="_x0000_s2423" style="position:absolute;left:0;text-align:left;z-index:252316672" from="486pt,1.2pt" to="540pt,28.2pt"/>
        </w:pict>
      </w:r>
      <w:r>
        <w:rPr>
          <w:noProof/>
          <w:sz w:val="18"/>
          <w:szCs w:val="18"/>
        </w:rPr>
        <w:pict>
          <v:line id="_x0000_s2366" style="position:absolute;left:0;text-align:left;flip:x;z-index:252258304" from="558pt,7.5pt" to="603pt,52.5pt"/>
        </w:pict>
      </w:r>
      <w:r>
        <w:rPr>
          <w:noProof/>
          <w:sz w:val="18"/>
          <w:szCs w:val="18"/>
        </w:rPr>
        <w:pict>
          <v:line id="_x0000_s2343" style="position:absolute;left:0;text-align:left;flip:x;z-index:252234752" from="468pt,7.5pt" to="513pt,52.5pt"/>
        </w:pict>
      </w:r>
      <w:r>
        <w:rPr>
          <w:sz w:val="18"/>
          <w:szCs w:val="18"/>
        </w:rPr>
        <w:t xml:space="preserve"> 6,3</w:t>
      </w:r>
    </w:p>
    <w:p w:rsidR="00ED1A02" w:rsidRPr="00A65C0C" w:rsidRDefault="00ED1A02" w:rsidP="00ED1A02">
      <w:pPr>
        <w:rPr>
          <w:sz w:val="18"/>
          <w:szCs w:val="18"/>
        </w:rPr>
      </w:pPr>
      <w:r>
        <w:rPr>
          <w:noProof/>
          <w:sz w:val="18"/>
          <w:szCs w:val="18"/>
        </w:rPr>
        <w:pict>
          <v:line id="_x0000_s2418" style="position:absolute;z-index:252311552" from="27pt,8.85pt" to="1in,35.85pt"/>
        </w:pict>
      </w:r>
      <w:r>
        <w:rPr>
          <w:noProof/>
          <w:sz w:val="18"/>
          <w:szCs w:val="18"/>
        </w:rPr>
        <w:pict>
          <v:line id="_x0000_s2387" style="position:absolute;flip:x;z-index:252279808" from="639pt,6.15pt" to="684pt,51.15pt"/>
        </w:pict>
      </w:r>
      <w:r>
        <w:rPr>
          <w:noProof/>
          <w:sz w:val="18"/>
          <w:szCs w:val="18"/>
        </w:rPr>
        <w:pict>
          <v:line id="_x0000_s2288" style="position:absolute;flip:x;z-index:252178432" from="0,6.15pt" to="36pt,42.15pt"/>
        </w:pict>
      </w:r>
      <w:r>
        <w:rPr>
          <w:noProof/>
          <w:sz w:val="18"/>
          <w:szCs w:val="18"/>
        </w:rPr>
        <w:pict>
          <v:line id="_x0000_s2287" style="position:absolute;z-index:252177408" from="27pt,6.15pt" to="36pt,6.15pt"/>
        </w:pict>
      </w:r>
      <w:r>
        <w:rPr>
          <w:noProof/>
          <w:sz w:val="18"/>
          <w:szCs w:val="18"/>
        </w:rPr>
        <w:pict>
          <v:line id="_x0000_s2286" style="position:absolute;flip:x;z-index:252176384" from="0,6.15pt" to="18pt,24.15pt"/>
        </w:pict>
      </w:r>
      <w:r>
        <w:rPr>
          <w:noProof/>
          <w:sz w:val="18"/>
          <w:szCs w:val="18"/>
        </w:rPr>
        <w:pict>
          <v:rect id="_x0000_s2270" style="position:absolute;margin-left:0;margin-top:6.15pt;width:45pt;height:252pt;z-index:252160000"/>
        </w:pict>
      </w:r>
    </w:p>
    <w:p w:rsidR="00ED1A02" w:rsidRPr="00A65C0C" w:rsidRDefault="00ED1A02" w:rsidP="00ED1A02">
      <w:pPr>
        <w:rPr>
          <w:sz w:val="18"/>
          <w:szCs w:val="18"/>
        </w:rPr>
      </w:pPr>
      <w:r>
        <w:rPr>
          <w:noProof/>
          <w:sz w:val="18"/>
          <w:szCs w:val="18"/>
        </w:rPr>
        <w:pict>
          <v:line id="_x0000_s2367" style="position:absolute;flip:x;z-index:252259328" from="558pt,4.8pt" to="603pt,49.8pt"/>
        </w:pict>
      </w:r>
      <w:r>
        <w:rPr>
          <w:noProof/>
          <w:sz w:val="18"/>
          <w:szCs w:val="18"/>
        </w:rPr>
        <w:pict>
          <v:line id="_x0000_s2345" style="position:absolute;flip:x;z-index:252236800" from="468pt,4.8pt" to="513pt,49.8pt"/>
        </w:pict>
      </w:r>
      <w:r>
        <w:rPr>
          <w:noProof/>
          <w:sz w:val="18"/>
          <w:szCs w:val="18"/>
        </w:rPr>
        <w:pict>
          <v:line id="_x0000_s2289" style="position:absolute;flip:x;z-index:252179456" from="0,4.8pt" to="45pt,49.8pt"/>
        </w:pict>
      </w:r>
      <w:r>
        <w:rPr>
          <w:noProof/>
          <w:sz w:val="18"/>
          <w:szCs w:val="18"/>
        </w:rPr>
        <w:pict>
          <v:rect id="_x0000_s2281" style="position:absolute;margin-left:513pt;margin-top:4.8pt;width:45pt;height:243pt;z-index:252171264"/>
        </w:pict>
      </w:r>
    </w:p>
    <w:p w:rsidR="00ED1A02" w:rsidRPr="00A65C0C" w:rsidRDefault="00ED1A02" w:rsidP="00ED1A02">
      <w:pPr>
        <w:ind w:left="-360"/>
        <w:rPr>
          <w:sz w:val="18"/>
          <w:szCs w:val="18"/>
        </w:rPr>
      </w:pPr>
      <w:r>
        <w:rPr>
          <w:noProof/>
          <w:sz w:val="18"/>
          <w:szCs w:val="18"/>
        </w:rPr>
        <w:pict>
          <v:line id="_x0000_s2388" style="position:absolute;left:0;text-align:left;flip:x;z-index:252280832" from="639pt,3.45pt" to="684pt,48.45pt"/>
        </w:pict>
      </w:r>
      <w:r>
        <w:rPr>
          <w:noProof/>
          <w:sz w:val="18"/>
          <w:szCs w:val="18"/>
        </w:rPr>
        <w:pict>
          <v:line id="_x0000_s2344" style="position:absolute;left:0;text-align:left;z-index:252235776" from="513pt,3.45pt" to="513pt,30.45pt"/>
        </w:pict>
      </w:r>
      <w:r>
        <w:rPr>
          <w:sz w:val="18"/>
          <w:szCs w:val="18"/>
        </w:rPr>
        <w:t xml:space="preserve"> 6,2</w:t>
      </w:r>
    </w:p>
    <w:p w:rsidR="00ED1A02" w:rsidRPr="00A65C0C" w:rsidRDefault="00ED1A02" w:rsidP="00ED1A02">
      <w:pPr>
        <w:rPr>
          <w:sz w:val="18"/>
          <w:szCs w:val="18"/>
        </w:rPr>
      </w:pPr>
      <w:r>
        <w:rPr>
          <w:noProof/>
          <w:sz w:val="18"/>
          <w:szCs w:val="18"/>
        </w:rPr>
        <w:pict>
          <v:line id="_x0000_s2368" style="position:absolute;flip:x;z-index:252260352" from="558pt,2.1pt" to="603pt,47.1pt"/>
        </w:pict>
      </w:r>
      <w:r>
        <w:rPr>
          <w:noProof/>
          <w:sz w:val="18"/>
          <w:szCs w:val="18"/>
        </w:rPr>
        <w:pict>
          <v:line id="_x0000_s2346" style="position:absolute;flip:x;z-index:252237824" from="468pt,2.1pt" to="513pt,47.1pt"/>
        </w:pict>
      </w:r>
      <w:r>
        <w:rPr>
          <w:noProof/>
          <w:sz w:val="18"/>
          <w:szCs w:val="18"/>
        </w:rPr>
        <w:pict>
          <v:line id="_x0000_s2291" style="position:absolute;flip:x;z-index:252181504" from="0,2.1pt" to="45pt,47.1pt"/>
        </w:pict>
      </w:r>
      <w:r>
        <w:rPr>
          <w:noProof/>
          <w:sz w:val="18"/>
          <w:szCs w:val="18"/>
        </w:rPr>
        <w:pict>
          <v:rect id="_x0000_s2271" style="position:absolute;margin-left:45pt;margin-top:2.1pt;width:45pt;height:225pt;z-index:252161024"/>
        </w:pict>
      </w:r>
    </w:p>
    <w:p w:rsidR="00ED1A02" w:rsidRPr="00A65C0C" w:rsidRDefault="00ED1A02" w:rsidP="00ED1A02">
      <w:pPr>
        <w:ind w:left="-360"/>
        <w:rPr>
          <w:sz w:val="18"/>
          <w:szCs w:val="18"/>
        </w:rPr>
      </w:pPr>
      <w:r>
        <w:rPr>
          <w:noProof/>
          <w:sz w:val="18"/>
          <w:szCs w:val="18"/>
        </w:rPr>
        <w:pict>
          <v:line id="_x0000_s2390" style="position:absolute;left:0;text-align:left;flip:x;z-index:252282880" from="639pt,.75pt" to="684pt,45.75pt"/>
        </w:pict>
      </w:r>
      <w:r>
        <w:rPr>
          <w:noProof/>
          <w:sz w:val="18"/>
          <w:szCs w:val="18"/>
        </w:rPr>
        <w:pict>
          <v:line id="_x0000_s2389" style="position:absolute;left:0;text-align:left;z-index:252281856" from="684pt,9.75pt" to="684pt,54.75pt"/>
        </w:pict>
      </w:r>
      <w:r>
        <w:rPr>
          <w:noProof/>
          <w:sz w:val="18"/>
          <w:szCs w:val="18"/>
        </w:rPr>
        <w:pict>
          <v:line id="_x0000_s2369" style="position:absolute;left:0;text-align:left;flip:x;z-index:252261376" from="558pt,9.75pt" to="603pt,54.75pt"/>
        </w:pict>
      </w:r>
      <w:r>
        <w:rPr>
          <w:noProof/>
          <w:sz w:val="18"/>
          <w:szCs w:val="18"/>
        </w:rPr>
        <w:pict>
          <v:line id="_x0000_s2347" style="position:absolute;left:0;text-align:left;flip:x;z-index:252238848" from="468pt,9.75pt" to="513pt,54.75pt"/>
        </w:pict>
      </w:r>
      <w:r>
        <w:rPr>
          <w:noProof/>
          <w:sz w:val="18"/>
          <w:szCs w:val="18"/>
        </w:rPr>
        <w:pict>
          <v:line id="_x0000_s2292" style="position:absolute;left:0;text-align:left;flip:x;z-index:252182528" from="0,9.75pt" to="45pt,54.75pt"/>
        </w:pict>
      </w:r>
      <w:r>
        <w:rPr>
          <w:noProof/>
          <w:sz w:val="18"/>
          <w:szCs w:val="18"/>
        </w:rPr>
        <w:pict>
          <v:line id="_x0000_s2290" style="position:absolute;left:0;text-align:left;z-index:252180480" from="45pt,.75pt" to="45pt,18.75pt"/>
        </w:pict>
      </w:r>
      <w:r>
        <w:rPr>
          <w:sz w:val="18"/>
          <w:szCs w:val="18"/>
        </w:rPr>
        <w:t xml:space="preserve"> 5,8</w:t>
      </w:r>
    </w:p>
    <w:p w:rsidR="00ED1A02" w:rsidRPr="00A65C0C" w:rsidRDefault="00ED1A02" w:rsidP="00ED1A02">
      <w:pPr>
        <w:rPr>
          <w:sz w:val="18"/>
          <w:szCs w:val="18"/>
        </w:rPr>
      </w:pPr>
      <w:r>
        <w:rPr>
          <w:noProof/>
          <w:sz w:val="18"/>
          <w:szCs w:val="18"/>
        </w:rPr>
        <w:pict>
          <v:line id="_x0000_s2391" style="position:absolute;flip:x;z-index:252283904" from="639pt,8.4pt" to="684pt,53.4pt"/>
        </w:pict>
      </w:r>
      <w:r>
        <w:rPr>
          <w:noProof/>
          <w:sz w:val="18"/>
          <w:szCs w:val="18"/>
        </w:rPr>
        <w:pict>
          <v:rect id="_x0000_s2275" style="position:absolute;margin-left:225pt;margin-top:8.4pt;width:54pt;height:198pt;z-index:252165120"/>
        </w:pict>
      </w:r>
    </w:p>
    <w:p w:rsidR="00ED1A02" w:rsidRPr="00A65C0C" w:rsidRDefault="00ED1A02" w:rsidP="00ED1A02">
      <w:pPr>
        <w:rPr>
          <w:sz w:val="18"/>
          <w:szCs w:val="18"/>
        </w:rPr>
      </w:pPr>
      <w:r>
        <w:rPr>
          <w:noProof/>
          <w:sz w:val="18"/>
          <w:szCs w:val="18"/>
        </w:rPr>
        <w:pict>
          <v:line id="_x0000_s2420" style="position:absolute;flip:y;z-index:252313600" from="198pt,.75pt" to="243pt,27.75pt"/>
        </w:pict>
      </w:r>
      <w:r>
        <w:rPr>
          <w:noProof/>
          <w:sz w:val="18"/>
          <w:szCs w:val="18"/>
        </w:rPr>
        <w:pict>
          <v:line id="_x0000_s2370" style="position:absolute;flip:x;z-index:252262400" from="558pt,7.05pt" to="603pt,52.05pt"/>
        </w:pict>
      </w:r>
      <w:r>
        <w:rPr>
          <w:noProof/>
          <w:sz w:val="18"/>
          <w:szCs w:val="18"/>
        </w:rPr>
        <w:pict>
          <v:line id="_x0000_s2348" style="position:absolute;flip:x;z-index:252239872" from="468pt,7.05pt" to="513pt,52.05pt"/>
        </w:pict>
      </w:r>
      <w:r>
        <w:rPr>
          <w:noProof/>
          <w:sz w:val="18"/>
          <w:szCs w:val="18"/>
        </w:rPr>
        <w:pict>
          <v:line id="_x0000_s2293" style="position:absolute;flip:x;z-index:252183552" from="0,7.05pt" to="45pt,52.05pt"/>
        </w:pict>
      </w:r>
    </w:p>
    <w:p w:rsidR="00ED1A02" w:rsidRPr="00A65C0C" w:rsidRDefault="00ED1A02" w:rsidP="00ED1A02">
      <w:pPr>
        <w:ind w:left="-360"/>
        <w:rPr>
          <w:sz w:val="18"/>
          <w:szCs w:val="18"/>
        </w:rPr>
      </w:pPr>
      <w:r>
        <w:rPr>
          <w:noProof/>
          <w:sz w:val="18"/>
          <w:szCs w:val="18"/>
        </w:rPr>
        <w:pict>
          <v:line id="_x0000_s2392" style="position:absolute;left:0;text-align:left;flip:x;z-index:252284928" from="639pt,5.7pt" to="684pt,50.7pt"/>
        </w:pict>
      </w:r>
      <w:r>
        <w:rPr>
          <w:sz w:val="18"/>
          <w:szCs w:val="18"/>
        </w:rPr>
        <w:t xml:space="preserve"> 5,2</w:t>
      </w:r>
    </w:p>
    <w:p w:rsidR="00ED1A02" w:rsidRPr="00A65C0C" w:rsidRDefault="00ED1A02" w:rsidP="00ED1A02">
      <w:pPr>
        <w:rPr>
          <w:sz w:val="18"/>
          <w:szCs w:val="18"/>
        </w:rPr>
      </w:pPr>
      <w:r>
        <w:rPr>
          <w:noProof/>
          <w:sz w:val="18"/>
          <w:szCs w:val="18"/>
        </w:rPr>
        <w:pict>
          <v:line id="_x0000_s2422" style="position:absolute;flip:y;z-index:252315648" from="387pt,7.05pt" to="441pt,43.05pt"/>
        </w:pict>
      </w:r>
      <w:r>
        <w:rPr>
          <w:noProof/>
          <w:sz w:val="18"/>
          <w:szCs w:val="18"/>
        </w:rPr>
        <w:pict>
          <v:line id="_x0000_s2371" style="position:absolute;flip:x;z-index:252263424" from="558pt,4.35pt" to="603pt,49.35pt"/>
        </w:pict>
      </w:r>
      <w:r>
        <w:rPr>
          <w:noProof/>
          <w:sz w:val="18"/>
          <w:szCs w:val="18"/>
        </w:rPr>
        <w:pict>
          <v:line id="_x0000_s2350" style="position:absolute;flip:x;z-index:252241920" from="468pt,4.35pt" to="513pt,49.35pt"/>
        </w:pict>
      </w:r>
      <w:r>
        <w:rPr>
          <w:noProof/>
          <w:sz w:val="18"/>
          <w:szCs w:val="18"/>
        </w:rPr>
        <w:pict>
          <v:line id="_x0000_s2313" style="position:absolute;flip:x;z-index:252204032" from="180pt,4.35pt" to="3in,40.35pt"/>
        </w:pict>
      </w:r>
      <w:r>
        <w:rPr>
          <w:noProof/>
          <w:sz w:val="18"/>
          <w:szCs w:val="18"/>
        </w:rPr>
        <w:pict>
          <v:line id="_x0000_s2312" style="position:absolute;flip:x;z-index:252203008" from="180pt,4.35pt" to="198pt,22.35pt"/>
        </w:pict>
      </w:r>
      <w:r>
        <w:rPr>
          <w:noProof/>
          <w:sz w:val="18"/>
          <w:szCs w:val="18"/>
        </w:rPr>
        <w:pict>
          <v:line id="_x0000_s2296" style="position:absolute;flip:x;z-index:252186624" from="0,4.35pt" to="45pt,49.35pt"/>
        </w:pict>
      </w:r>
      <w:r>
        <w:rPr>
          <w:noProof/>
          <w:sz w:val="18"/>
          <w:szCs w:val="18"/>
        </w:rPr>
        <w:pict>
          <v:rect id="_x0000_s2279" style="position:absolute;margin-left:414pt;margin-top:4.35pt;width:54pt;height:171pt;z-index:252169216"/>
        </w:pict>
      </w:r>
      <w:r>
        <w:rPr>
          <w:noProof/>
          <w:sz w:val="18"/>
          <w:szCs w:val="18"/>
        </w:rPr>
        <w:pict>
          <v:rect id="_x0000_s2274" style="position:absolute;margin-left:180pt;margin-top:4.35pt;width:45pt;height:171pt;z-index:252164096"/>
        </w:pict>
      </w:r>
    </w:p>
    <w:p w:rsidR="00ED1A02" w:rsidRPr="00A65C0C" w:rsidRDefault="00ED1A02" w:rsidP="00ED1A02">
      <w:pPr>
        <w:rPr>
          <w:sz w:val="18"/>
          <w:szCs w:val="18"/>
        </w:rPr>
      </w:pPr>
      <w:r>
        <w:rPr>
          <w:noProof/>
          <w:sz w:val="18"/>
          <w:szCs w:val="18"/>
        </w:rPr>
        <w:pict>
          <v:line id="_x0000_s2393" style="position:absolute;flip:x;z-index:252285952" from="639pt,3pt" to="684pt,48pt"/>
        </w:pict>
      </w:r>
      <w:r>
        <w:rPr>
          <w:noProof/>
          <w:sz w:val="18"/>
          <w:szCs w:val="18"/>
        </w:rPr>
        <w:pict>
          <v:line id="_x0000_s2349" style="position:absolute;z-index:252240896" from="513pt,3pt" to="513pt,48pt"/>
        </w:pict>
      </w:r>
      <w:r>
        <w:rPr>
          <w:noProof/>
          <w:sz w:val="18"/>
          <w:szCs w:val="18"/>
        </w:rPr>
        <w:pict>
          <v:line id="_x0000_s2314" style="position:absolute;flip:x;z-index:252205056" from="180pt,3pt" to="225pt,48pt"/>
        </w:pict>
      </w:r>
      <w:r>
        <w:rPr>
          <w:noProof/>
          <w:sz w:val="18"/>
          <w:szCs w:val="18"/>
        </w:rPr>
        <w:pict>
          <v:line id="_x0000_s2295" style="position:absolute;z-index:252185600" from="45pt,3pt" to="45pt,30pt"/>
        </w:pict>
      </w:r>
      <w:r>
        <w:rPr>
          <w:noProof/>
          <w:sz w:val="18"/>
          <w:szCs w:val="18"/>
        </w:rPr>
        <w:pict>
          <v:line id="_x0000_s2294" style="position:absolute;z-index:252184576" from="45pt,3pt" to="45pt,21pt"/>
        </w:pict>
      </w:r>
    </w:p>
    <w:p w:rsidR="00ED1A02" w:rsidRPr="00A65C0C" w:rsidRDefault="00ED1A02" w:rsidP="00ED1A02">
      <w:pPr>
        <w:ind w:left="-360"/>
        <w:rPr>
          <w:sz w:val="18"/>
          <w:szCs w:val="18"/>
        </w:rPr>
      </w:pPr>
      <w:r>
        <w:rPr>
          <w:noProof/>
          <w:sz w:val="18"/>
          <w:szCs w:val="18"/>
        </w:rPr>
        <w:pict>
          <v:line id="_x0000_s2372" style="position:absolute;left:0;text-align:left;flip:x;z-index:252264448" from="558pt,1.65pt" to="603pt,46.65pt"/>
        </w:pict>
      </w:r>
      <w:r>
        <w:rPr>
          <w:noProof/>
          <w:sz w:val="18"/>
          <w:szCs w:val="18"/>
        </w:rPr>
        <w:pict>
          <v:line id="_x0000_s2351" style="position:absolute;left:0;text-align:left;flip:x;z-index:252242944" from="468pt,1.65pt" to="513pt,46.65pt"/>
        </w:pict>
      </w:r>
      <w:r>
        <w:rPr>
          <w:noProof/>
          <w:sz w:val="18"/>
          <w:szCs w:val="18"/>
        </w:rPr>
        <w:pict>
          <v:line id="_x0000_s2297" style="position:absolute;left:0;text-align:left;flip:x;z-index:252187648" from="0,1.65pt" to="45pt,46.65pt"/>
        </w:pict>
      </w:r>
      <w:r>
        <w:rPr>
          <w:sz w:val="18"/>
          <w:szCs w:val="18"/>
        </w:rPr>
        <w:t xml:space="preserve"> 5,0</w:t>
      </w:r>
    </w:p>
    <w:p w:rsidR="00ED1A02" w:rsidRPr="00A65C0C" w:rsidRDefault="00ED1A02" w:rsidP="00ED1A02">
      <w:pPr>
        <w:rPr>
          <w:sz w:val="18"/>
          <w:szCs w:val="18"/>
        </w:rPr>
      </w:pPr>
      <w:r>
        <w:rPr>
          <w:noProof/>
          <w:sz w:val="18"/>
          <w:szCs w:val="18"/>
        </w:rPr>
        <w:pict>
          <v:line id="_x0000_s2394" style="position:absolute;flip:x;z-index:252286976" from="639pt,.35pt" to="684pt,45.35pt"/>
        </w:pict>
      </w:r>
      <w:r>
        <w:rPr>
          <w:noProof/>
          <w:sz w:val="18"/>
          <w:szCs w:val="18"/>
        </w:rPr>
        <w:pict>
          <v:line id="_x0000_s2373" style="position:absolute;flip:x;z-index:252265472" from="558pt,9.35pt" to="603pt,54.35pt"/>
        </w:pict>
      </w:r>
      <w:r>
        <w:rPr>
          <w:noProof/>
          <w:sz w:val="18"/>
          <w:szCs w:val="18"/>
        </w:rPr>
        <w:pict>
          <v:line id="_x0000_s2352" style="position:absolute;flip:x;z-index:252243968" from="468pt,9.35pt" to="513pt,54.35pt"/>
        </w:pict>
      </w:r>
      <w:r>
        <w:rPr>
          <w:noProof/>
          <w:sz w:val="18"/>
          <w:szCs w:val="18"/>
        </w:rPr>
        <w:pict>
          <v:line id="_x0000_s2333" style="position:absolute;flip:x;z-index:252224512" from="369pt,9.35pt" to="405pt,45.35pt"/>
        </w:pict>
      </w:r>
      <w:r>
        <w:rPr>
          <w:noProof/>
          <w:sz w:val="18"/>
          <w:szCs w:val="18"/>
        </w:rPr>
        <w:pict>
          <v:line id="_x0000_s2332" style="position:absolute;flip:x;z-index:252223488" from="369pt,9.35pt" to="387pt,27.35pt"/>
        </w:pict>
      </w:r>
      <w:r>
        <w:rPr>
          <w:noProof/>
          <w:sz w:val="18"/>
          <w:szCs w:val="18"/>
        </w:rPr>
        <w:pict>
          <v:line id="_x0000_s2315" style="position:absolute;flip:x;z-index:252206080" from="180pt,.35pt" to="225pt,45.35pt"/>
        </w:pict>
      </w:r>
      <w:r>
        <w:rPr>
          <w:noProof/>
          <w:sz w:val="18"/>
          <w:szCs w:val="18"/>
        </w:rPr>
        <w:pict>
          <v:line id="_x0000_s2299" style="position:absolute;flip:x;z-index:252189696" from="0,9.35pt" to="45pt,54.35pt"/>
        </w:pict>
      </w:r>
      <w:r>
        <w:rPr>
          <w:noProof/>
          <w:sz w:val="18"/>
          <w:szCs w:val="18"/>
        </w:rPr>
        <w:pict>
          <v:rect id="_x0000_s2278" style="position:absolute;margin-left:369pt;margin-top:9.35pt;width:45pt;height:135pt;z-index:252168192"/>
        </w:pict>
      </w:r>
    </w:p>
    <w:p w:rsidR="00ED1A02" w:rsidRPr="00A65C0C" w:rsidRDefault="00ED1A02" w:rsidP="00ED1A02">
      <w:pPr>
        <w:ind w:left="-360"/>
        <w:rPr>
          <w:sz w:val="18"/>
          <w:szCs w:val="18"/>
        </w:rPr>
      </w:pPr>
      <w:r>
        <w:rPr>
          <w:noProof/>
          <w:sz w:val="18"/>
          <w:szCs w:val="18"/>
        </w:rPr>
        <w:pict>
          <v:line id="_x0000_s2395" style="position:absolute;left:0;text-align:left;flip:x;z-index:252288000" from="639pt,8pt" to="684pt,53pt"/>
        </w:pict>
      </w:r>
      <w:r>
        <w:rPr>
          <w:noProof/>
          <w:sz w:val="18"/>
          <w:szCs w:val="18"/>
        </w:rPr>
        <w:pict>
          <v:line id="_x0000_s2334" style="position:absolute;left:0;text-align:left;flip:x;z-index:252225536" from="369pt,8pt" to="414pt,53pt"/>
        </w:pict>
      </w:r>
      <w:r>
        <w:rPr>
          <w:noProof/>
          <w:sz w:val="18"/>
          <w:szCs w:val="18"/>
        </w:rPr>
        <w:pict>
          <v:line id="_x0000_s2317" style="position:absolute;left:0;text-align:left;flip:x;z-index:252208128" from="180pt,8pt" to="225pt,53pt"/>
        </w:pict>
      </w:r>
      <w:r>
        <w:rPr>
          <w:noProof/>
          <w:sz w:val="18"/>
          <w:szCs w:val="18"/>
        </w:rPr>
        <w:pict>
          <v:line id="_x0000_s2298" style="position:absolute;left:0;text-align:left;z-index:252188672" from="45pt,8pt" to="45pt,44pt"/>
        </w:pict>
      </w:r>
      <w:r>
        <w:rPr>
          <w:sz w:val="18"/>
          <w:szCs w:val="18"/>
        </w:rPr>
        <w:t xml:space="preserve"> 4,7</w:t>
      </w:r>
    </w:p>
    <w:p w:rsidR="00ED1A02" w:rsidRPr="00A65C0C" w:rsidRDefault="00ED1A02" w:rsidP="00ED1A02">
      <w:pPr>
        <w:rPr>
          <w:sz w:val="18"/>
          <w:szCs w:val="18"/>
        </w:rPr>
      </w:pPr>
      <w:r>
        <w:rPr>
          <w:noProof/>
          <w:sz w:val="18"/>
          <w:szCs w:val="18"/>
        </w:rPr>
        <w:pict>
          <v:line id="_x0000_s2419" style="position:absolute;flip:y;z-index:252312576" from="108pt,9.35pt" to="153pt,36.35pt"/>
        </w:pict>
      </w:r>
      <w:r>
        <w:rPr>
          <w:noProof/>
          <w:sz w:val="18"/>
          <w:szCs w:val="18"/>
        </w:rPr>
        <w:pict>
          <v:line id="_x0000_s2374" style="position:absolute;flip:x;z-index:252266496" from="558pt,6.65pt" to="603pt,51.65pt"/>
        </w:pict>
      </w:r>
      <w:r>
        <w:rPr>
          <w:noProof/>
          <w:sz w:val="18"/>
          <w:szCs w:val="18"/>
        </w:rPr>
        <w:pict>
          <v:line id="_x0000_s2353" style="position:absolute;flip:x;z-index:252244992" from="468pt,6.65pt" to="513pt,51.65pt"/>
        </w:pict>
      </w:r>
      <w:r>
        <w:rPr>
          <w:noProof/>
          <w:sz w:val="18"/>
          <w:szCs w:val="18"/>
        </w:rPr>
        <w:pict>
          <v:line id="_x0000_s2316" style="position:absolute;z-index:252207104" from="225pt,6.65pt" to="225pt,33.65pt"/>
        </w:pict>
      </w:r>
      <w:r>
        <w:rPr>
          <w:noProof/>
          <w:sz w:val="18"/>
          <w:szCs w:val="18"/>
        </w:rPr>
        <w:pict>
          <v:line id="_x0000_s2300" style="position:absolute;flip:x;z-index:252190720" from="0,6.65pt" to="45pt,51.65pt"/>
        </w:pict>
      </w:r>
      <w:r>
        <w:rPr>
          <w:noProof/>
          <w:sz w:val="18"/>
          <w:szCs w:val="18"/>
        </w:rPr>
        <w:pict>
          <v:rect id="_x0000_s2273" style="position:absolute;margin-left:135pt;margin-top:6.65pt;width:45pt;height:117pt;z-index:252163072"/>
        </w:pict>
      </w:r>
    </w:p>
    <w:p w:rsidR="00ED1A02" w:rsidRPr="00A65C0C" w:rsidRDefault="00ED1A02" w:rsidP="00ED1A02">
      <w:pPr>
        <w:rPr>
          <w:sz w:val="18"/>
          <w:szCs w:val="18"/>
        </w:rPr>
      </w:pPr>
      <w:r>
        <w:rPr>
          <w:noProof/>
          <w:sz w:val="18"/>
          <w:szCs w:val="18"/>
        </w:rPr>
        <w:pict>
          <v:line id="_x0000_s2396" style="position:absolute;flip:x;z-index:252289024" from="639pt,5.3pt" to="684pt,50.3pt"/>
        </w:pict>
      </w:r>
      <w:r>
        <w:rPr>
          <w:noProof/>
          <w:sz w:val="18"/>
          <w:szCs w:val="18"/>
        </w:rPr>
        <w:pict>
          <v:line id="_x0000_s2335" style="position:absolute;flip:x;z-index:252226560" from="369pt,5.3pt" to="414pt,50.3pt"/>
        </w:pict>
      </w:r>
      <w:r>
        <w:rPr>
          <w:noProof/>
          <w:sz w:val="18"/>
          <w:szCs w:val="18"/>
        </w:rPr>
        <w:pict>
          <v:line id="_x0000_s2318" style="position:absolute;flip:x;z-index:252209152" from="180pt,5.3pt" to="225pt,50.3pt"/>
        </w:pict>
      </w:r>
    </w:p>
    <w:p w:rsidR="00ED1A02" w:rsidRPr="00A65C0C" w:rsidRDefault="00ED1A02" w:rsidP="00ED1A02">
      <w:pPr>
        <w:ind w:left="-360"/>
        <w:rPr>
          <w:sz w:val="18"/>
          <w:szCs w:val="18"/>
        </w:rPr>
      </w:pPr>
      <w:r>
        <w:rPr>
          <w:noProof/>
          <w:sz w:val="18"/>
          <w:szCs w:val="18"/>
        </w:rPr>
        <w:pict>
          <v:line id="_x0000_s2375" style="position:absolute;left:0;text-align:left;flip:x;z-index:252267520" from="558pt,3.95pt" to="603pt,48.95pt"/>
        </w:pict>
      </w:r>
      <w:r>
        <w:rPr>
          <w:noProof/>
          <w:sz w:val="18"/>
          <w:szCs w:val="18"/>
        </w:rPr>
        <w:pict>
          <v:line id="_x0000_s2355" style="position:absolute;left:0;text-align:left;flip:x;z-index:252247040" from="468pt,3.95pt" to="513pt,48.95pt"/>
        </w:pict>
      </w:r>
      <w:r>
        <w:rPr>
          <w:noProof/>
          <w:sz w:val="18"/>
          <w:szCs w:val="18"/>
        </w:rPr>
        <w:pict>
          <v:line id="_x0000_s2354" style="position:absolute;left:0;text-align:left;z-index:252246016" from="513pt,3.95pt" to="513pt,3.95pt"/>
        </w:pict>
      </w:r>
      <w:r>
        <w:rPr>
          <w:noProof/>
          <w:sz w:val="18"/>
          <w:szCs w:val="18"/>
        </w:rPr>
        <w:pict>
          <v:line id="_x0000_s2301" style="position:absolute;left:0;text-align:left;flip:x;z-index:252191744" from="0,3.95pt" to="45pt,48.95pt"/>
        </w:pict>
      </w:r>
      <w:r>
        <w:rPr>
          <w:sz w:val="18"/>
          <w:szCs w:val="18"/>
        </w:rPr>
        <w:t xml:space="preserve"> 4,4</w:t>
      </w:r>
    </w:p>
    <w:p w:rsidR="00ED1A02" w:rsidRPr="00A65C0C" w:rsidRDefault="00ED1A02" w:rsidP="00ED1A02">
      <w:pPr>
        <w:rPr>
          <w:sz w:val="18"/>
          <w:szCs w:val="18"/>
        </w:rPr>
      </w:pPr>
      <w:r>
        <w:rPr>
          <w:noProof/>
          <w:sz w:val="18"/>
          <w:szCs w:val="18"/>
        </w:rPr>
        <w:pict>
          <v:line id="_x0000_s2397" style="position:absolute;flip:x;z-index:252290048" from="639pt,2.6pt" to="684pt,47.6pt"/>
        </w:pict>
      </w:r>
      <w:r>
        <w:rPr>
          <w:noProof/>
          <w:sz w:val="18"/>
          <w:szCs w:val="18"/>
        </w:rPr>
        <w:pict>
          <v:line id="_x0000_s2336" style="position:absolute;flip:x;z-index:252227584" from="369pt,2.6pt" to="414pt,47.6pt"/>
        </w:pict>
      </w:r>
      <w:r>
        <w:rPr>
          <w:noProof/>
          <w:sz w:val="18"/>
          <w:szCs w:val="18"/>
        </w:rPr>
        <w:pict>
          <v:line id="_x0000_s2319" style="position:absolute;flip:x;z-index:252210176" from="180pt,2.6pt" to="225pt,47.6pt"/>
        </w:pict>
      </w:r>
      <w:r>
        <w:rPr>
          <w:noProof/>
          <w:sz w:val="18"/>
          <w:szCs w:val="18"/>
        </w:rPr>
        <w:pict>
          <v:line id="_x0000_s2307" style="position:absolute;flip:x;z-index:252197888" from="90pt,2.6pt" to="126pt,38.6pt"/>
        </w:pict>
      </w:r>
      <w:r>
        <w:rPr>
          <w:noProof/>
          <w:sz w:val="18"/>
          <w:szCs w:val="18"/>
        </w:rPr>
        <w:pict>
          <v:line id="_x0000_s2306" style="position:absolute;flip:x;z-index:252196864" from="90pt,2.6pt" to="108pt,20.6pt"/>
        </w:pict>
      </w:r>
      <w:r>
        <w:rPr>
          <w:noProof/>
          <w:sz w:val="18"/>
          <w:szCs w:val="18"/>
        </w:rPr>
        <w:pict>
          <v:rect id="_x0000_s2272" style="position:absolute;margin-left:90pt;margin-top:2.6pt;width:45pt;height:90pt;z-index:252162048"/>
        </w:pict>
      </w:r>
    </w:p>
    <w:p w:rsidR="00ED1A02" w:rsidRPr="00A65C0C" w:rsidRDefault="00ED1A02" w:rsidP="00ED1A02">
      <w:pPr>
        <w:ind w:left="-360"/>
        <w:rPr>
          <w:sz w:val="18"/>
          <w:szCs w:val="18"/>
        </w:rPr>
      </w:pPr>
      <w:r>
        <w:rPr>
          <w:noProof/>
          <w:sz w:val="18"/>
          <w:szCs w:val="18"/>
        </w:rPr>
        <w:pict>
          <v:line id="_x0000_s2376" style="position:absolute;left:0;text-align:left;flip:x;z-index:252268544" from="558pt,1.25pt" to="603pt,46.25pt"/>
        </w:pict>
      </w:r>
      <w:r>
        <w:rPr>
          <w:noProof/>
          <w:sz w:val="18"/>
          <w:szCs w:val="18"/>
        </w:rPr>
        <w:pict>
          <v:line id="_x0000_s2356" style="position:absolute;left:0;text-align:left;flip:x;z-index:252248064" from="468pt,1.25pt" to="513pt,46.25pt"/>
        </w:pict>
      </w:r>
      <w:r>
        <w:rPr>
          <w:noProof/>
          <w:sz w:val="18"/>
          <w:szCs w:val="18"/>
        </w:rPr>
        <w:pict>
          <v:line id="_x0000_s2308" style="position:absolute;left:0;text-align:left;flip:x;z-index:252198912" from="90pt,1.25pt" to="135pt,46.25pt"/>
        </w:pict>
      </w:r>
      <w:r>
        <w:rPr>
          <w:noProof/>
          <w:sz w:val="18"/>
          <w:szCs w:val="18"/>
        </w:rPr>
        <w:pict>
          <v:line id="_x0000_s2302" style="position:absolute;left:0;text-align:left;flip:x;z-index:252192768" from="0,1.25pt" to="45pt,46.25pt"/>
        </w:pict>
      </w:r>
      <w:r>
        <w:rPr>
          <w:sz w:val="18"/>
          <w:szCs w:val="18"/>
        </w:rPr>
        <w:t xml:space="preserve"> 3,2</w:t>
      </w:r>
    </w:p>
    <w:p w:rsidR="00ED1A02" w:rsidRPr="00A65C0C" w:rsidRDefault="00ED1A02" w:rsidP="00ED1A02">
      <w:pPr>
        <w:rPr>
          <w:sz w:val="18"/>
          <w:szCs w:val="18"/>
        </w:rPr>
      </w:pPr>
      <w:r>
        <w:rPr>
          <w:noProof/>
          <w:sz w:val="18"/>
          <w:szCs w:val="18"/>
        </w:rPr>
        <w:pict>
          <v:line id="_x0000_s2398" style="position:absolute;flip:x;z-index:252291072" from="639pt,-.1pt" to="684pt,44.9pt"/>
        </w:pict>
      </w:r>
      <w:r>
        <w:rPr>
          <w:noProof/>
          <w:sz w:val="18"/>
          <w:szCs w:val="18"/>
        </w:rPr>
        <w:pict>
          <v:line id="_x0000_s2377" style="position:absolute;flip:x;z-index:252269568" from="558pt,8.9pt" to="603pt,53.9pt"/>
        </w:pict>
      </w:r>
      <w:r>
        <w:rPr>
          <w:noProof/>
          <w:sz w:val="18"/>
          <w:szCs w:val="18"/>
        </w:rPr>
        <w:pict>
          <v:line id="_x0000_s2358" style="position:absolute;flip:x;z-index:252250112" from="468pt,8.9pt" to="513pt,53.9pt"/>
        </w:pict>
      </w:r>
      <w:r>
        <w:rPr>
          <w:noProof/>
          <w:sz w:val="18"/>
          <w:szCs w:val="18"/>
        </w:rPr>
        <w:pict>
          <v:line id="_x0000_s2337" style="position:absolute;flip:x;z-index:252228608" from="369pt,-.1pt" to="414pt,44.9pt"/>
        </w:pict>
      </w:r>
      <w:r>
        <w:rPr>
          <w:noProof/>
          <w:sz w:val="18"/>
          <w:szCs w:val="18"/>
        </w:rPr>
        <w:pict>
          <v:line id="_x0000_s2329" style="position:absolute;flip:x;z-index:252220416" from="279pt,8.9pt" to="324pt,53.9pt"/>
        </w:pict>
      </w:r>
      <w:r>
        <w:rPr>
          <w:noProof/>
          <w:sz w:val="18"/>
          <w:szCs w:val="18"/>
        </w:rPr>
        <w:pict>
          <v:line id="_x0000_s2328" style="position:absolute;flip:x;z-index:252219392" from="279pt,8.9pt" to="306pt,35.9pt"/>
        </w:pict>
      </w:r>
      <w:r>
        <w:rPr>
          <w:noProof/>
          <w:sz w:val="18"/>
          <w:szCs w:val="18"/>
        </w:rPr>
        <w:pict>
          <v:line id="_x0000_s2327" style="position:absolute;z-index:252218368" from="315pt,8.9pt" to="324pt,8.9pt"/>
        </w:pict>
      </w:r>
      <w:r>
        <w:rPr>
          <w:noProof/>
          <w:sz w:val="18"/>
          <w:szCs w:val="18"/>
        </w:rPr>
        <w:pict>
          <v:line id="_x0000_s2326" style="position:absolute;z-index:252217344" from="297pt,8.9pt" to="315pt,8.9pt"/>
        </w:pict>
      </w:r>
      <w:r>
        <w:rPr>
          <w:noProof/>
          <w:sz w:val="18"/>
          <w:szCs w:val="18"/>
        </w:rPr>
        <w:pict>
          <v:line id="_x0000_s2325" style="position:absolute;flip:x;z-index:252216320" from="279pt,8.9pt" to="4in,17.9pt"/>
        </w:pict>
      </w:r>
      <w:r>
        <w:rPr>
          <w:noProof/>
          <w:sz w:val="18"/>
          <w:szCs w:val="18"/>
        </w:rPr>
        <w:pict>
          <v:line id="_x0000_s2320" style="position:absolute;flip:x;z-index:252211200" from="180pt,-.1pt" to="225pt,44.9pt"/>
        </w:pict>
      </w:r>
      <w:r>
        <w:rPr>
          <w:noProof/>
          <w:sz w:val="18"/>
          <w:szCs w:val="18"/>
        </w:rPr>
        <w:pict>
          <v:line id="_x0000_s2309" style="position:absolute;flip:x;z-index:252199936" from="90pt,8.9pt" to="135pt,53.9pt"/>
        </w:pict>
      </w:r>
      <w:r>
        <w:rPr>
          <w:noProof/>
          <w:sz w:val="18"/>
          <w:szCs w:val="18"/>
        </w:rPr>
        <w:pict>
          <v:line id="_x0000_s2303" style="position:absolute;flip:x;z-index:252193792" from="0,8.9pt" to="45pt,53.9pt"/>
        </w:pict>
      </w:r>
      <w:r>
        <w:rPr>
          <w:noProof/>
          <w:sz w:val="18"/>
          <w:szCs w:val="18"/>
        </w:rPr>
        <w:pict>
          <v:rect id="_x0000_s2276" style="position:absolute;margin-left:279pt;margin-top:8.9pt;width:45pt;height:63pt;z-index:252166144"/>
        </w:pict>
      </w:r>
    </w:p>
    <w:p w:rsidR="00ED1A02" w:rsidRPr="00A65C0C" w:rsidRDefault="00ED1A02" w:rsidP="00ED1A02">
      <w:pPr>
        <w:rPr>
          <w:sz w:val="18"/>
          <w:szCs w:val="18"/>
        </w:rPr>
      </w:pPr>
      <w:r>
        <w:rPr>
          <w:noProof/>
          <w:sz w:val="18"/>
          <w:szCs w:val="18"/>
        </w:rPr>
        <w:pict>
          <v:line id="_x0000_s2421" style="position:absolute;z-index:252314624" from="297pt,1.25pt" to="342pt,37.25pt"/>
        </w:pict>
      </w:r>
      <w:r>
        <w:rPr>
          <w:noProof/>
          <w:sz w:val="18"/>
          <w:szCs w:val="18"/>
        </w:rPr>
        <w:pict>
          <v:line id="_x0000_s2399" style="position:absolute;flip:x;z-index:252292096" from="639pt,7.55pt" to="684pt,52.55pt"/>
        </w:pict>
      </w:r>
      <w:r>
        <w:rPr>
          <w:noProof/>
          <w:sz w:val="18"/>
          <w:szCs w:val="18"/>
        </w:rPr>
        <w:pict>
          <v:line id="_x0000_s2357" style="position:absolute;z-index:252249088" from="513pt,7.55pt" to="513pt,34.55pt"/>
        </w:pict>
      </w:r>
      <w:r>
        <w:rPr>
          <w:noProof/>
          <w:sz w:val="18"/>
          <w:szCs w:val="18"/>
        </w:rPr>
        <w:pict>
          <v:line id="_x0000_s2338" style="position:absolute;flip:x;z-index:252229632" from="369pt,7.55pt" to="414pt,52.55pt"/>
        </w:pict>
      </w:r>
      <w:r>
        <w:rPr>
          <w:noProof/>
          <w:sz w:val="18"/>
          <w:szCs w:val="18"/>
        </w:rPr>
        <w:pict>
          <v:line id="_x0000_s2322" style="position:absolute;flip:x;z-index:252213248" from="180pt,7.55pt" to="225pt,52.55pt"/>
        </w:pict>
      </w:r>
    </w:p>
    <w:p w:rsidR="00ED1A02" w:rsidRPr="00A65C0C" w:rsidRDefault="00ED1A02" w:rsidP="00ED1A02">
      <w:pPr>
        <w:ind w:left="-360"/>
        <w:rPr>
          <w:sz w:val="18"/>
          <w:szCs w:val="18"/>
        </w:rPr>
      </w:pPr>
      <w:r>
        <w:rPr>
          <w:b/>
          <w:noProof/>
          <w:sz w:val="28"/>
          <w:szCs w:val="28"/>
        </w:rPr>
        <w:pict>
          <v:line id="_x0000_s2409" style="position:absolute;left:0;text-align:left;z-index:252302336" from="639pt,51.2pt" to="639pt,69.2pt"/>
        </w:pict>
      </w:r>
      <w:r>
        <w:rPr>
          <w:b/>
          <w:noProof/>
          <w:sz w:val="28"/>
          <w:szCs w:val="28"/>
        </w:rPr>
        <w:pict>
          <v:line id="_x0000_s2408" style="position:absolute;left:0;text-align:left;z-index:252301312" from="558pt,60.2pt" to="558pt,69.2pt"/>
        </w:pict>
      </w:r>
      <w:r>
        <w:rPr>
          <w:b/>
          <w:noProof/>
          <w:sz w:val="28"/>
          <w:szCs w:val="28"/>
        </w:rPr>
        <w:pict>
          <v:line id="_x0000_s2407" style="position:absolute;left:0;text-align:left;z-index:252300288" from="558pt,51.2pt" to="558pt,60.2pt"/>
        </w:pict>
      </w:r>
      <w:r>
        <w:rPr>
          <w:b/>
          <w:noProof/>
          <w:sz w:val="28"/>
          <w:szCs w:val="28"/>
        </w:rPr>
        <w:pict>
          <v:line id="_x0000_s2406" style="position:absolute;left:0;text-align:left;z-index:252299264" from="468pt,51.2pt" to="468pt,69.2pt"/>
        </w:pict>
      </w:r>
      <w:r>
        <w:rPr>
          <w:b/>
          <w:noProof/>
          <w:sz w:val="28"/>
          <w:szCs w:val="28"/>
        </w:rPr>
        <w:pict>
          <v:line id="_x0000_s2405" style="position:absolute;left:0;text-align:left;z-index:252298240" from="369pt,51.2pt" to="369pt,69.2pt"/>
        </w:pict>
      </w:r>
      <w:r>
        <w:rPr>
          <w:b/>
          <w:noProof/>
          <w:sz w:val="28"/>
          <w:szCs w:val="28"/>
        </w:rPr>
        <w:pict>
          <v:line id="_x0000_s2404" style="position:absolute;left:0;text-align:left;z-index:252297216" from="279pt,51.2pt" to="279pt,69.2pt"/>
        </w:pict>
      </w:r>
      <w:r>
        <w:rPr>
          <w:b/>
          <w:noProof/>
          <w:sz w:val="28"/>
          <w:szCs w:val="28"/>
        </w:rPr>
        <w:pict>
          <v:line id="_x0000_s2403" style="position:absolute;left:0;text-align:left;z-index:252296192" from="180pt,51.2pt" to="180pt,69.2pt"/>
        </w:pict>
      </w:r>
      <w:r>
        <w:rPr>
          <w:b/>
          <w:noProof/>
          <w:sz w:val="28"/>
          <w:szCs w:val="28"/>
        </w:rPr>
        <w:pict>
          <v:line id="_x0000_s2402" style="position:absolute;left:0;text-align:left;z-index:252295168" from="90pt,51.2pt" to="90pt,69.2pt"/>
        </w:pict>
      </w:r>
      <w:r>
        <w:rPr>
          <w:b/>
          <w:noProof/>
          <w:sz w:val="28"/>
          <w:szCs w:val="28"/>
        </w:rPr>
        <w:pict>
          <v:line id="_x0000_s2401" style="position:absolute;left:0;text-align:left;flip:x;z-index:252294144" from="666pt,33.2pt" to="684pt,51.2pt"/>
        </w:pict>
      </w:r>
      <w:r>
        <w:rPr>
          <w:b/>
          <w:noProof/>
          <w:sz w:val="28"/>
          <w:szCs w:val="28"/>
        </w:rPr>
        <w:pict>
          <v:line id="_x0000_s2400" style="position:absolute;left:0;text-align:left;flip:x;z-index:252293120" from="9in,15.2pt" to="684pt,51.2pt"/>
        </w:pict>
      </w:r>
      <w:r>
        <w:rPr>
          <w:b/>
          <w:noProof/>
          <w:sz w:val="28"/>
          <w:szCs w:val="28"/>
        </w:rPr>
        <w:pict>
          <v:line id="_x0000_s2379" style="position:absolute;left:0;text-align:left;flip:x;z-index:252271616" from="8in,24.2pt" to="603pt,51.2pt"/>
        </w:pict>
      </w:r>
      <w:r>
        <w:rPr>
          <w:b/>
          <w:noProof/>
          <w:sz w:val="28"/>
          <w:szCs w:val="28"/>
        </w:rPr>
        <w:pict>
          <v:line id="_x0000_s2378" style="position:absolute;left:0;text-align:left;flip:x;z-index:252270592" from="558pt,6.2pt" to="603pt,51.2pt"/>
        </w:pict>
      </w:r>
      <w:r>
        <w:rPr>
          <w:b/>
          <w:noProof/>
          <w:sz w:val="28"/>
          <w:szCs w:val="28"/>
        </w:rPr>
        <w:pict>
          <v:line id="_x0000_s2360" style="position:absolute;left:0;text-align:left;flip:x;z-index:252252160" from="486pt,24.2pt" to="513pt,51.2pt"/>
        </w:pict>
      </w:r>
      <w:r>
        <w:rPr>
          <w:b/>
          <w:noProof/>
          <w:sz w:val="28"/>
          <w:szCs w:val="28"/>
        </w:rPr>
        <w:pict>
          <v:line id="_x0000_s2359" style="position:absolute;left:0;text-align:left;flip:x;z-index:252251136" from="468pt,6.2pt" to="513pt,51.2pt"/>
        </w:pict>
      </w:r>
      <w:r>
        <w:rPr>
          <w:b/>
          <w:noProof/>
          <w:sz w:val="28"/>
          <w:szCs w:val="28"/>
        </w:rPr>
        <w:pict>
          <v:line id="_x0000_s2340" style="position:absolute;left:0;text-align:left;flip:x;z-index:252231680" from="396pt,33.2pt" to="414pt,51.2pt"/>
        </w:pict>
      </w:r>
      <w:r>
        <w:rPr>
          <w:b/>
          <w:noProof/>
          <w:sz w:val="28"/>
          <w:szCs w:val="28"/>
        </w:rPr>
        <w:pict>
          <v:line id="_x0000_s2339" style="position:absolute;left:0;text-align:left;flip:x;z-index:252230656" from="378pt,15.2pt" to="414pt,51.2pt"/>
        </w:pict>
      </w:r>
      <w:r>
        <w:rPr>
          <w:b/>
          <w:noProof/>
          <w:sz w:val="28"/>
          <w:szCs w:val="28"/>
        </w:rPr>
        <w:pict>
          <v:line id="_x0000_s2331" style="position:absolute;left:0;text-align:left;flip:x;z-index:252222464" from="297pt,24.2pt" to="324pt,51.2pt"/>
        </w:pict>
      </w:r>
      <w:r>
        <w:rPr>
          <w:b/>
          <w:noProof/>
          <w:sz w:val="28"/>
          <w:szCs w:val="28"/>
        </w:rPr>
        <w:pict>
          <v:line id="_x0000_s2330" style="position:absolute;left:0;text-align:left;flip:x;z-index:252221440" from="279pt,6.2pt" to="324pt,51.2pt"/>
        </w:pict>
      </w:r>
      <w:r>
        <w:rPr>
          <w:b/>
          <w:noProof/>
          <w:sz w:val="28"/>
          <w:szCs w:val="28"/>
        </w:rPr>
        <w:pict>
          <v:line id="_x0000_s2324" style="position:absolute;left:0;text-align:left;flip:x;z-index:252215296" from="207pt,33.2pt" to="225pt,51.2pt"/>
        </w:pict>
      </w:r>
      <w:r>
        <w:rPr>
          <w:b/>
          <w:noProof/>
          <w:sz w:val="28"/>
          <w:szCs w:val="28"/>
        </w:rPr>
        <w:pict>
          <v:line id="_x0000_s2323" style="position:absolute;left:0;text-align:left;flip:x;z-index:252214272" from="189pt,15.2pt" to="225pt,51.2pt"/>
        </w:pict>
      </w:r>
      <w:r>
        <w:rPr>
          <w:b/>
          <w:noProof/>
          <w:sz w:val="28"/>
          <w:szCs w:val="28"/>
        </w:rPr>
        <w:pict>
          <v:line id="_x0000_s2321" style="position:absolute;left:0;text-align:left;z-index:252212224" from="225pt,6.2pt" to="225pt,33.2pt"/>
        </w:pict>
      </w:r>
      <w:r>
        <w:rPr>
          <w:b/>
          <w:noProof/>
          <w:sz w:val="28"/>
          <w:szCs w:val="28"/>
        </w:rPr>
        <w:pict>
          <v:line id="_x0000_s2311" style="position:absolute;left:0;text-align:left;flip:x;z-index:252201984" from="108pt,24.2pt" to="135pt,51.2pt"/>
        </w:pict>
      </w:r>
      <w:r>
        <w:rPr>
          <w:b/>
          <w:noProof/>
          <w:sz w:val="28"/>
          <w:szCs w:val="28"/>
        </w:rPr>
        <w:pict>
          <v:line id="_x0000_s2310" style="position:absolute;left:0;text-align:left;flip:x;z-index:252200960" from="90pt,6.2pt" to="135pt,51.2pt"/>
        </w:pict>
      </w:r>
      <w:r>
        <w:rPr>
          <w:b/>
          <w:noProof/>
          <w:sz w:val="28"/>
          <w:szCs w:val="28"/>
        </w:rPr>
        <w:pict>
          <v:line id="_x0000_s2305" style="position:absolute;left:0;text-align:left;flip:x;z-index:252195840" from="18pt,24.2pt" to="45pt,51.2pt"/>
        </w:pict>
      </w:r>
      <w:r>
        <w:rPr>
          <w:b/>
          <w:noProof/>
          <w:sz w:val="28"/>
          <w:szCs w:val="28"/>
        </w:rPr>
        <w:pict>
          <v:line id="_x0000_s2304" style="position:absolute;left:0;text-align:left;flip:x;z-index:252194816" from="0,6.2pt" to="45pt,51.2pt"/>
        </w:pict>
      </w:r>
      <w:r>
        <w:rPr>
          <w:b/>
          <w:noProof/>
          <w:sz w:val="28"/>
          <w:szCs w:val="28"/>
        </w:rPr>
        <w:pict>
          <v:line id="_x0000_s2255" style="position:absolute;left:0;text-align:left;z-index:252144640" from="0,51.2pt" to="756pt,51.2pt">
            <v:stroke endarrow="block"/>
          </v:line>
        </w:pict>
      </w:r>
      <w:r>
        <w:rPr>
          <w:noProof/>
          <w:sz w:val="18"/>
          <w:szCs w:val="18"/>
        </w:rPr>
        <w:pict>
          <v:rect id="_x0000_s2277" style="position:absolute;left:0;text-align:left;margin-left:324pt;margin-top:24.2pt;width:45pt;height:27pt;z-index:252167168"/>
        </w:pict>
      </w:r>
      <w:r>
        <w:rPr>
          <w:sz w:val="18"/>
          <w:szCs w:val="18"/>
        </w:rPr>
        <w:t xml:space="preserve"> 3,1</w:t>
      </w:r>
    </w:p>
    <w:p w:rsidR="00ED1A02" w:rsidRPr="0050249F" w:rsidRDefault="00ED1A02" w:rsidP="00ED1A02">
      <w:pPr>
        <w:rPr>
          <w:sz w:val="18"/>
          <w:szCs w:val="18"/>
        </w:rPr>
      </w:pPr>
    </w:p>
    <w:p w:rsidR="00ED1A02" w:rsidRPr="0050249F" w:rsidRDefault="00ED1A02" w:rsidP="00ED1A02">
      <w:pPr>
        <w:rPr>
          <w:sz w:val="18"/>
          <w:szCs w:val="18"/>
        </w:rPr>
      </w:pPr>
    </w:p>
    <w:p w:rsidR="00ED1A02" w:rsidRPr="0050249F" w:rsidRDefault="00ED1A02" w:rsidP="00ED1A02">
      <w:pPr>
        <w:rPr>
          <w:sz w:val="18"/>
          <w:szCs w:val="18"/>
        </w:rPr>
      </w:pPr>
    </w:p>
    <w:p w:rsidR="00ED1A02" w:rsidRPr="0050249F" w:rsidRDefault="00ED1A02" w:rsidP="00ED1A02">
      <w:pPr>
        <w:rPr>
          <w:sz w:val="18"/>
          <w:szCs w:val="18"/>
        </w:rPr>
      </w:pPr>
    </w:p>
    <w:p w:rsidR="00ED1A02" w:rsidRDefault="00ED1A02" w:rsidP="00ED1A02">
      <w:pPr>
        <w:tabs>
          <w:tab w:val="left" w:pos="0"/>
          <w:tab w:val="left" w:pos="1300"/>
        </w:tabs>
        <w:ind w:left="-360"/>
      </w:pPr>
      <w:r>
        <w:t xml:space="preserve">          Физическая                  косвенная               раздражение             негативизм                    обида               подозрительность       вербальная          чувство           </w:t>
      </w:r>
    </w:p>
    <w:p w:rsidR="00ED1A02" w:rsidRPr="0050249F" w:rsidRDefault="00ED1A02" w:rsidP="00ED1A02">
      <w:pPr>
        <w:tabs>
          <w:tab w:val="left" w:pos="1020"/>
          <w:tab w:val="left" w:pos="2340"/>
          <w:tab w:val="left" w:pos="11520"/>
          <w:tab w:val="left" w:pos="13050"/>
          <w:tab w:val="left" w:pos="13875"/>
          <w:tab w:val="right" w:pos="14570"/>
        </w:tabs>
        <w:rPr>
          <w:sz w:val="18"/>
          <w:szCs w:val="18"/>
        </w:rPr>
      </w:pPr>
      <w:r>
        <w:rPr>
          <w:sz w:val="18"/>
          <w:szCs w:val="18"/>
        </w:rPr>
        <w:t xml:space="preserve">       агрессия</w:t>
      </w:r>
      <w:r>
        <w:rPr>
          <w:sz w:val="18"/>
          <w:szCs w:val="18"/>
        </w:rPr>
        <w:tab/>
        <w:t>агрессия</w:t>
      </w:r>
      <w:r>
        <w:rPr>
          <w:sz w:val="18"/>
          <w:szCs w:val="18"/>
        </w:rPr>
        <w:tab/>
        <w:t>агрессия</w:t>
      </w:r>
      <w:r>
        <w:rPr>
          <w:sz w:val="18"/>
          <w:szCs w:val="18"/>
        </w:rPr>
        <w:tab/>
        <w:t>вины</w:t>
      </w:r>
      <w:r>
        <w:rPr>
          <w:sz w:val="18"/>
          <w:szCs w:val="18"/>
        </w:rPr>
        <w:tab/>
        <w:t xml:space="preserve">      Показатели</w:t>
      </w:r>
      <w:r>
        <w:rPr>
          <w:sz w:val="18"/>
          <w:szCs w:val="18"/>
        </w:rPr>
        <w:tab/>
      </w:r>
    </w:p>
    <w:p w:rsidR="00ED1A02" w:rsidRDefault="00ED1A02" w:rsidP="00ED1A02">
      <w:pPr>
        <w:rPr>
          <w:sz w:val="18"/>
        </w:rPr>
      </w:pPr>
    </w:p>
    <w:p w:rsidR="00ED1A02" w:rsidRDefault="00ED1A02" w:rsidP="00ED1A02">
      <w:pPr>
        <w:rPr>
          <w:sz w:val="28"/>
        </w:rPr>
      </w:pPr>
      <w:r>
        <w:rPr>
          <w:b/>
          <w:bCs/>
          <w:noProof/>
          <w:sz w:val="28"/>
        </w:rPr>
        <w:pict>
          <v:rect id="_x0000_s2411" style="position:absolute;margin-left:5in;margin-top:1.9pt;width:54pt;height:9pt;z-index:252304384"/>
        </w:pict>
      </w:r>
      <w:r>
        <w:rPr>
          <w:b/>
          <w:bCs/>
          <w:noProof/>
          <w:sz w:val="28"/>
        </w:rPr>
        <w:pict>
          <v:line id="_x0000_s2417" style="position:absolute;flip:x;z-index:252310528" from="45pt,5.75pt" to="54pt,14.75pt"/>
        </w:pict>
      </w:r>
      <w:r>
        <w:rPr>
          <w:b/>
          <w:bCs/>
          <w:noProof/>
          <w:sz w:val="28"/>
        </w:rPr>
        <w:pict>
          <v:line id="_x0000_s2416" style="position:absolute;flip:x;z-index:252309504" from="36pt,5.75pt" to="45pt,14.75pt"/>
        </w:pict>
      </w:r>
      <w:r>
        <w:rPr>
          <w:b/>
          <w:bCs/>
          <w:noProof/>
          <w:sz w:val="28"/>
        </w:rPr>
        <w:pict>
          <v:line id="_x0000_s2415" style="position:absolute;flip:x;z-index:252308480" from="27pt,5.75pt" to="36pt,14.75pt"/>
        </w:pict>
      </w:r>
      <w:r>
        <w:rPr>
          <w:b/>
          <w:bCs/>
          <w:noProof/>
          <w:sz w:val="28"/>
        </w:rPr>
        <w:pict>
          <v:line id="_x0000_s2414" style="position:absolute;flip:x;z-index:252307456" from="18pt,5.75pt" to="27pt,14.75pt"/>
        </w:pict>
      </w:r>
      <w:r>
        <w:rPr>
          <w:b/>
          <w:bCs/>
          <w:noProof/>
          <w:sz w:val="28"/>
        </w:rPr>
        <w:pict>
          <v:line id="_x0000_s2413" style="position:absolute;flip:x;z-index:252306432" from="9pt,5.75pt" to="18pt,14.75pt"/>
        </w:pict>
      </w:r>
      <w:r>
        <w:rPr>
          <w:b/>
          <w:bCs/>
          <w:noProof/>
          <w:sz w:val="28"/>
        </w:rPr>
        <w:pict>
          <v:line id="_x0000_s2412" style="position:absolute;flip:x;z-index:252305408" from="0,5.75pt" to="9pt,14.75pt"/>
        </w:pict>
      </w:r>
      <w:r>
        <w:rPr>
          <w:b/>
          <w:bCs/>
          <w:noProof/>
          <w:sz w:val="28"/>
        </w:rPr>
        <w:pict>
          <v:rect id="_x0000_s2410" style="position:absolute;margin-left:0;margin-top:5.35pt;width:54pt;height:9pt;z-index:252303360"/>
        </w:pict>
      </w:r>
      <w:r>
        <w:rPr>
          <w:sz w:val="28"/>
        </w:rPr>
        <w:t xml:space="preserve">               -первая возрастная подгруппа (от 8 до 10 лет)                   - вторая возрастная подгруппа (от 11 до 13 лет)</w:t>
      </w:r>
    </w:p>
    <w:p w:rsidR="00ED1A02" w:rsidRPr="00CF3661" w:rsidRDefault="00ED1A02" w:rsidP="00ED1A02">
      <w:pPr>
        <w:rPr>
          <w:sz w:val="18"/>
        </w:rPr>
      </w:pPr>
    </w:p>
    <w:p w:rsidR="00ED1A02" w:rsidRPr="0050249F" w:rsidRDefault="00ED1A02" w:rsidP="00ED1A02">
      <w:r>
        <w:rPr>
          <w:b/>
          <w:bCs/>
          <w:sz w:val="28"/>
        </w:rPr>
        <w:t>Рис. 4. Динамика возрастных изменений показателей опросника Басса - Дарки</w:t>
      </w:r>
    </w:p>
    <w:p w:rsidR="00ED1A02" w:rsidRDefault="00ED1A02" w:rsidP="00ED1A02">
      <w:pPr>
        <w:jc w:val="center"/>
        <w:rPr>
          <w:sz w:val="28"/>
        </w:rPr>
      </w:pPr>
    </w:p>
    <w:p w:rsidR="00ED1A02" w:rsidRDefault="00ED1A02" w:rsidP="00ED1A02">
      <w:pPr>
        <w:jc w:val="center"/>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Default="00ED1A02" w:rsidP="00ED1A02">
      <w:pPr>
        <w:rPr>
          <w:sz w:val="28"/>
        </w:rPr>
      </w:pPr>
    </w:p>
    <w:p w:rsidR="00256D79" w:rsidRDefault="00256D79" w:rsidP="00ED1A02">
      <w:pPr>
        <w:rPr>
          <w:sz w:val="28"/>
        </w:rPr>
      </w:pPr>
    </w:p>
    <w:p w:rsidR="00256D79" w:rsidRDefault="00256D79" w:rsidP="00ED1A02">
      <w:pPr>
        <w:rPr>
          <w:sz w:val="28"/>
        </w:rPr>
      </w:pPr>
    </w:p>
    <w:p w:rsidR="00256D79" w:rsidRDefault="00256D79" w:rsidP="00ED1A02">
      <w:pPr>
        <w:rPr>
          <w:sz w:val="28"/>
        </w:rPr>
      </w:pPr>
    </w:p>
    <w:p w:rsidR="00256D79" w:rsidRPr="00ED1A02" w:rsidRDefault="00256D79" w:rsidP="00ED1A02">
      <w:pPr>
        <w:rPr>
          <w:sz w:val="28"/>
        </w:rPr>
      </w:pPr>
    </w:p>
    <w:p w:rsidR="00ED1A02" w:rsidRDefault="00ED1A02" w:rsidP="00ED1A02">
      <w:pPr>
        <w:rPr>
          <w:sz w:val="28"/>
        </w:rPr>
      </w:pPr>
    </w:p>
    <w:p w:rsidR="00ED1A02" w:rsidRDefault="00ED1A02" w:rsidP="00ED1A02">
      <w:pPr>
        <w:tabs>
          <w:tab w:val="left" w:pos="6380"/>
        </w:tabs>
        <w:rPr>
          <w:sz w:val="28"/>
        </w:rPr>
      </w:pPr>
      <w:r>
        <w:rPr>
          <w:sz w:val="28"/>
        </w:rPr>
        <w:tab/>
      </w:r>
    </w:p>
    <w:p w:rsidR="00ED1A02" w:rsidRDefault="00ED1A02" w:rsidP="00ED1A02">
      <w:pPr>
        <w:tabs>
          <w:tab w:val="left" w:pos="6380"/>
        </w:tabs>
        <w:rPr>
          <w:sz w:val="28"/>
        </w:rPr>
      </w:pPr>
    </w:p>
    <w:p w:rsidR="00ED1A02" w:rsidRDefault="00ED1A02" w:rsidP="00ED1A02">
      <w:pPr>
        <w:tabs>
          <w:tab w:val="left" w:pos="6380"/>
        </w:tabs>
        <w:rPr>
          <w:sz w:val="28"/>
        </w:rPr>
      </w:pPr>
    </w:p>
    <w:p w:rsidR="00ED1A02" w:rsidRDefault="00ED1A02" w:rsidP="00ED1A02">
      <w:pPr>
        <w:tabs>
          <w:tab w:val="left" w:pos="6380"/>
        </w:tabs>
        <w:rPr>
          <w:sz w:val="28"/>
        </w:rPr>
      </w:pPr>
    </w:p>
    <w:p w:rsidR="00ED1A02" w:rsidRDefault="00ED1A02" w:rsidP="00ED1A02">
      <w:pPr>
        <w:jc w:val="right"/>
        <w:rPr>
          <w:b/>
          <w:bCs/>
          <w:sz w:val="32"/>
        </w:rPr>
      </w:pPr>
    </w:p>
    <w:p w:rsidR="00ED1A02" w:rsidRDefault="00ED1A02" w:rsidP="00ED1A02">
      <w:pPr>
        <w:jc w:val="right"/>
        <w:rPr>
          <w:b/>
          <w:bCs/>
          <w:sz w:val="32"/>
        </w:rPr>
      </w:pPr>
      <w:r>
        <w:rPr>
          <w:b/>
          <w:bCs/>
          <w:sz w:val="32"/>
        </w:rPr>
        <w:lastRenderedPageBreak/>
        <w:t>Приложение 20</w:t>
      </w:r>
    </w:p>
    <w:p w:rsidR="00ED1A02" w:rsidRDefault="00ED1A02" w:rsidP="00ED1A02">
      <w:pPr>
        <w:ind w:left="-900"/>
        <w:jc w:val="right"/>
        <w:rPr>
          <w:b/>
          <w:bCs/>
          <w:sz w:val="32"/>
        </w:rPr>
      </w:pPr>
      <w:r>
        <w:rPr>
          <w:b/>
          <w:bCs/>
          <w:noProof/>
        </w:rPr>
        <w:pict>
          <v:line id="_x0000_s2435" style="position:absolute;left:0;text-align:left;z-index:252329984" from="-9pt,97.4pt" to="9pt,97.4pt"/>
        </w:pict>
      </w:r>
      <w:r>
        <w:rPr>
          <w:b/>
          <w:bCs/>
          <w:noProof/>
        </w:rPr>
        <w:pict>
          <v:line id="_x0000_s2434" style="position:absolute;left:0;text-align:left;z-index:252328960" from="-9pt,133.4pt" to="9pt,133.4pt"/>
        </w:pict>
      </w:r>
      <w:r>
        <w:rPr>
          <w:b/>
          <w:bCs/>
          <w:noProof/>
        </w:rPr>
        <w:pict>
          <v:line id="_x0000_s2433" style="position:absolute;left:0;text-align:left;z-index:252327936" from="-9pt,169.4pt" to="9pt,169.4pt"/>
        </w:pict>
      </w:r>
      <w:r>
        <w:rPr>
          <w:b/>
          <w:bCs/>
          <w:noProof/>
        </w:rPr>
        <w:pict>
          <v:line id="_x0000_s2432" style="position:absolute;left:0;text-align:left;z-index:252326912" from="-9pt,205.4pt" to="9pt,205.4pt"/>
        </w:pict>
      </w:r>
      <w:r>
        <w:rPr>
          <w:b/>
          <w:bCs/>
          <w:noProof/>
        </w:rPr>
        <w:pict>
          <v:line id="_x0000_s2431" style="position:absolute;left:0;text-align:left;z-index:252325888" from="-9pt,241.4pt" to="9pt,241.4pt"/>
        </w:pict>
      </w:r>
      <w:r>
        <w:rPr>
          <w:b/>
          <w:bCs/>
          <w:noProof/>
        </w:rPr>
        <w:pict>
          <v:line id="_x0000_s2430" style="position:absolute;left:0;text-align:left;z-index:252324864" from="-9pt,277.4pt" to="9pt,277.4pt"/>
        </w:pict>
      </w:r>
      <w:r>
        <w:rPr>
          <w:b/>
          <w:bCs/>
          <w:noProof/>
        </w:rPr>
        <w:pict>
          <v:line id="_x0000_s2429" style="position:absolute;left:0;text-align:left;z-index:252323840" from="-9pt,313.4pt" to="9pt,313.4pt"/>
        </w:pict>
      </w:r>
      <w:r>
        <w:rPr>
          <w:b/>
          <w:bCs/>
          <w:noProof/>
        </w:rPr>
        <w:pict>
          <v:line id="_x0000_s2428" style="position:absolute;left:0;text-align:left;z-index:252322816" from="-9pt,340.4pt" to="9pt,340.4pt"/>
        </w:pict>
      </w:r>
      <w:r>
        <w:rPr>
          <w:b/>
          <w:bCs/>
          <w:noProof/>
        </w:rPr>
        <w:pict>
          <v:line id="_x0000_s2427" style="position:absolute;left:0;text-align:left;z-index:252321792" from="9pt,385.4pt" to="738pt,385.4pt">
            <v:stroke endarrow="block"/>
          </v:line>
        </w:pict>
      </w:r>
      <w:r>
        <w:rPr>
          <w:b/>
          <w:bCs/>
          <w:noProof/>
        </w:rPr>
        <w:pict>
          <v:line id="_x0000_s2426" style="position:absolute;left:0;text-align:left;flip:y;z-index:252320768" from="9pt,16.4pt" to="9pt,385.4pt">
            <v:stroke endarrow="block"/>
          </v:line>
        </w:pict>
      </w:r>
    </w:p>
    <w:p w:rsidR="00ED1A02" w:rsidRDefault="00ED1A02" w:rsidP="00ED1A02">
      <w:pPr>
        <w:ind w:firstLine="708"/>
        <w:rPr>
          <w:sz w:val="32"/>
        </w:rPr>
      </w:pPr>
      <w:r>
        <w:rPr>
          <w:sz w:val="32"/>
        </w:rPr>
        <w:t>Выборочное среднее</w:t>
      </w:r>
    </w:p>
    <w:p w:rsidR="00ED1A02" w:rsidRDefault="00ED1A02" w:rsidP="00ED1A02">
      <w:pPr>
        <w:rPr>
          <w:sz w:val="32"/>
        </w:rPr>
      </w:pPr>
    </w:p>
    <w:p w:rsidR="00ED1A02" w:rsidRDefault="00ED1A02" w:rsidP="00ED1A02">
      <w:pPr>
        <w:rPr>
          <w:sz w:val="32"/>
        </w:rPr>
      </w:pPr>
    </w:p>
    <w:p w:rsidR="00ED1A02" w:rsidRDefault="00ED1A02" w:rsidP="00ED1A02">
      <w:pPr>
        <w:ind w:left="-360"/>
      </w:pPr>
      <w:r>
        <w:t>62,7</w:t>
      </w:r>
    </w:p>
    <w:p w:rsidR="00ED1A02" w:rsidRDefault="00ED1A02" w:rsidP="00ED1A02">
      <w:pPr>
        <w:rPr>
          <w:sz w:val="32"/>
        </w:rPr>
      </w:pPr>
      <w:r>
        <w:rPr>
          <w:noProof/>
        </w:rPr>
        <w:pict>
          <v:rect id="_x0000_s2436" style="position:absolute;margin-left:9pt;margin-top:10pt;width:63pt;height:4in;z-index:252331008"/>
        </w:pict>
      </w:r>
    </w:p>
    <w:p w:rsidR="00ED1A02" w:rsidRDefault="00ED1A02" w:rsidP="00ED1A02">
      <w:pPr>
        <w:ind w:left="-360"/>
      </w:pPr>
      <w:r>
        <w:t>53,1</w:t>
      </w:r>
    </w:p>
    <w:p w:rsidR="00ED1A02" w:rsidRDefault="00ED1A02" w:rsidP="00ED1A02">
      <w:pPr>
        <w:rPr>
          <w:sz w:val="32"/>
        </w:rPr>
      </w:pPr>
      <w:r>
        <w:rPr>
          <w:noProof/>
        </w:rPr>
        <w:pict>
          <v:rect id="_x0000_s2441" style="position:absolute;margin-left:5in;margin-top:13.8pt;width:90pt;height:252pt;z-index:252336128"/>
        </w:pict>
      </w:r>
    </w:p>
    <w:p w:rsidR="00ED1A02" w:rsidRDefault="00ED1A02" w:rsidP="00ED1A02">
      <w:pPr>
        <w:tabs>
          <w:tab w:val="left" w:pos="-360"/>
        </w:tabs>
        <w:ind w:left="-360"/>
      </w:pPr>
      <w:r>
        <w:t>52,8</w:t>
      </w:r>
    </w:p>
    <w:p w:rsidR="00ED1A02" w:rsidRDefault="00ED1A02" w:rsidP="00ED1A02">
      <w:pPr>
        <w:rPr>
          <w:sz w:val="32"/>
        </w:rPr>
      </w:pPr>
    </w:p>
    <w:p w:rsidR="00ED1A02" w:rsidRDefault="00ED1A02" w:rsidP="00ED1A02">
      <w:pPr>
        <w:ind w:left="-360"/>
      </w:pPr>
      <w:r>
        <w:rPr>
          <w:noProof/>
        </w:rPr>
        <w:pict>
          <v:rect id="_x0000_s2440" style="position:absolute;left:0;text-align:left;margin-left:279pt;margin-top:8.2pt;width:81pt;height:207pt;z-index:252335104"/>
        </w:pict>
      </w:r>
    </w:p>
    <w:p w:rsidR="00ED1A02" w:rsidRDefault="00ED1A02" w:rsidP="00ED1A02">
      <w:pPr>
        <w:ind w:left="-360"/>
      </w:pPr>
      <w:r>
        <w:t>52,2</w:t>
      </w:r>
    </w:p>
    <w:p w:rsidR="00ED1A02" w:rsidRDefault="00ED1A02" w:rsidP="00ED1A02">
      <w:pPr>
        <w:rPr>
          <w:sz w:val="32"/>
        </w:rPr>
      </w:pPr>
      <w:r>
        <w:rPr>
          <w:noProof/>
        </w:rPr>
        <w:pict>
          <v:rect id="_x0000_s2439" style="position:absolute;margin-left:207pt;margin-top:16.6pt;width:1in;height:171pt;z-index:252334080"/>
        </w:pict>
      </w:r>
    </w:p>
    <w:p w:rsidR="00ED1A02" w:rsidRDefault="00ED1A02" w:rsidP="00ED1A02">
      <w:pPr>
        <w:ind w:left="-360"/>
      </w:pPr>
      <w:r>
        <w:t>49,5</w:t>
      </w:r>
    </w:p>
    <w:p w:rsidR="00ED1A02" w:rsidRDefault="00ED1A02" w:rsidP="00ED1A02">
      <w:pPr>
        <w:rPr>
          <w:sz w:val="32"/>
        </w:rPr>
      </w:pPr>
      <w:r>
        <w:rPr>
          <w:noProof/>
        </w:rPr>
        <w:pict>
          <v:rect id="_x0000_s2443" style="position:absolute;margin-left:531pt;margin-top:11.45pt;width:99pt;height:2in;z-index:252338176"/>
        </w:pict>
      </w:r>
    </w:p>
    <w:p w:rsidR="00ED1A02" w:rsidRDefault="00ED1A02" w:rsidP="00ED1A02">
      <w:pPr>
        <w:ind w:left="-360"/>
      </w:pPr>
    </w:p>
    <w:p w:rsidR="00ED1A02" w:rsidRDefault="00ED1A02" w:rsidP="00ED1A02">
      <w:pPr>
        <w:ind w:left="-360"/>
      </w:pPr>
      <w:r>
        <w:t>49,1</w:t>
      </w:r>
    </w:p>
    <w:p w:rsidR="00ED1A02" w:rsidRDefault="00ED1A02" w:rsidP="00ED1A02">
      <w:pPr>
        <w:rPr>
          <w:sz w:val="32"/>
        </w:rPr>
      </w:pPr>
      <w:r>
        <w:rPr>
          <w:noProof/>
        </w:rPr>
        <w:pict>
          <v:rect id="_x0000_s2442" style="position:absolute;margin-left:450pt;margin-top:1.45pt;width:81pt;height:108pt;z-index:252337152"/>
        </w:pict>
      </w:r>
    </w:p>
    <w:p w:rsidR="00ED1A02" w:rsidRDefault="00ED1A02" w:rsidP="00ED1A02">
      <w:pPr>
        <w:ind w:left="-360"/>
      </w:pPr>
      <w:r>
        <w:t>48,8</w:t>
      </w:r>
    </w:p>
    <w:p w:rsidR="00ED1A02" w:rsidRDefault="00ED1A02" w:rsidP="00ED1A02">
      <w:pPr>
        <w:ind w:left="-360"/>
      </w:pPr>
      <w:r>
        <w:rPr>
          <w:noProof/>
        </w:rPr>
        <w:pict>
          <v:rect id="_x0000_s2437" style="position:absolute;left:0;text-align:left;margin-left:1in;margin-top:5.25pt;width:1in;height:1in;z-index:252332032"/>
        </w:pict>
      </w:r>
    </w:p>
    <w:p w:rsidR="00ED1A02" w:rsidRDefault="00ED1A02" w:rsidP="00ED1A02">
      <w:pPr>
        <w:ind w:left="-360"/>
      </w:pPr>
      <w:r>
        <w:t>41,8</w:t>
      </w:r>
    </w:p>
    <w:p w:rsidR="00ED1A02" w:rsidRDefault="00ED1A02" w:rsidP="00ED1A02">
      <w:pPr>
        <w:rPr>
          <w:sz w:val="32"/>
        </w:rPr>
      </w:pPr>
      <w:r>
        <w:rPr>
          <w:noProof/>
        </w:rPr>
        <w:pict>
          <v:rect id="_x0000_s2438" style="position:absolute;margin-left:2in;margin-top:4.65pt;width:63pt;height:45pt;z-index:252333056"/>
        </w:pict>
      </w:r>
    </w:p>
    <w:p w:rsidR="00ED1A02" w:rsidRDefault="00ED1A02" w:rsidP="00ED1A02">
      <w:pPr>
        <w:rPr>
          <w:sz w:val="32"/>
        </w:rPr>
      </w:pPr>
      <w:r>
        <w:rPr>
          <w:noProof/>
        </w:rPr>
        <w:pict>
          <v:line id="_x0000_s2451" style="position:absolute;z-index:252346368" from="630pt,31.25pt" to="630pt,67.25pt"/>
        </w:pict>
      </w:r>
      <w:r>
        <w:rPr>
          <w:noProof/>
        </w:rPr>
        <w:pict>
          <v:line id="_x0000_s2450" style="position:absolute;z-index:252345344" from="531pt,31.25pt" to="531pt,67.25pt"/>
        </w:pict>
      </w:r>
      <w:r>
        <w:rPr>
          <w:noProof/>
        </w:rPr>
        <w:pict>
          <v:line id="_x0000_s2449" style="position:absolute;z-index:252344320" from="450pt,31.25pt" to="450pt,67.25pt"/>
        </w:pict>
      </w:r>
      <w:r>
        <w:rPr>
          <w:noProof/>
        </w:rPr>
        <w:pict>
          <v:line id="_x0000_s2448" style="position:absolute;z-index:252343296" from="5in,31.25pt" to="5in,67.25pt"/>
        </w:pict>
      </w:r>
      <w:r>
        <w:rPr>
          <w:noProof/>
        </w:rPr>
        <w:pict>
          <v:line id="_x0000_s2447" style="position:absolute;z-index:252342272" from="279pt,31.25pt" to="279pt,67.25pt"/>
        </w:pict>
      </w:r>
      <w:r>
        <w:rPr>
          <w:noProof/>
        </w:rPr>
        <w:pict>
          <v:line id="_x0000_s2446" style="position:absolute;z-index:252341248" from="207pt,31.25pt" to="207pt,67.25pt"/>
        </w:pict>
      </w:r>
      <w:r>
        <w:rPr>
          <w:noProof/>
        </w:rPr>
        <w:pict>
          <v:line id="_x0000_s2445" style="position:absolute;z-index:252340224" from="2in,31.25pt" to="2in,67.25pt"/>
        </w:pict>
      </w:r>
      <w:r>
        <w:rPr>
          <w:noProof/>
        </w:rPr>
        <w:pict>
          <v:line id="_x0000_s2444" style="position:absolute;z-index:252339200" from="1in,31.25pt" to="1in,67.25pt"/>
        </w:pict>
      </w:r>
    </w:p>
    <w:p w:rsidR="00ED1A02" w:rsidRDefault="00ED1A02" w:rsidP="00ED1A02">
      <w:pPr>
        <w:rPr>
          <w:sz w:val="32"/>
        </w:rPr>
      </w:pPr>
    </w:p>
    <w:p w:rsidR="00ED1A02" w:rsidRPr="00ED1A02" w:rsidRDefault="00ED1A02" w:rsidP="00ED1A02">
      <w:pPr>
        <w:ind w:right="-730" w:firstLine="708"/>
        <w:rPr>
          <w:sz w:val="32"/>
        </w:rPr>
      </w:pPr>
      <w:r w:rsidRPr="00ED1A02">
        <w:rPr>
          <w:sz w:val="32"/>
        </w:rPr>
        <w:t xml:space="preserve">1               2                3              4                  5                  6                     7                   8                    </w:t>
      </w:r>
      <w:r>
        <w:rPr>
          <w:sz w:val="32"/>
        </w:rPr>
        <w:t>Номер шкалы</w:t>
      </w:r>
      <w:r w:rsidRPr="00ED1A02">
        <w:rPr>
          <w:sz w:val="32"/>
        </w:rPr>
        <w:t xml:space="preserve"> </w:t>
      </w:r>
    </w:p>
    <w:p w:rsidR="00ED1A02" w:rsidRPr="00ED1A02" w:rsidRDefault="00ED1A02" w:rsidP="00ED1A02">
      <w:pPr>
        <w:rPr>
          <w:sz w:val="32"/>
        </w:rPr>
      </w:pPr>
    </w:p>
    <w:p w:rsidR="00ED1A02" w:rsidRDefault="00ED1A02" w:rsidP="00ED1A02">
      <w:pPr>
        <w:jc w:val="center"/>
        <w:rPr>
          <w:b/>
          <w:bCs/>
          <w:sz w:val="32"/>
        </w:rPr>
      </w:pPr>
    </w:p>
    <w:p w:rsidR="00ED1A02" w:rsidRDefault="00ED1A02" w:rsidP="00ED1A02">
      <w:pPr>
        <w:rPr>
          <w:b/>
          <w:bCs/>
          <w:sz w:val="32"/>
        </w:rPr>
      </w:pPr>
      <w:r>
        <w:rPr>
          <w:b/>
          <w:bCs/>
          <w:sz w:val="32"/>
        </w:rPr>
        <w:t>Рис. 5. Гистограмма среднего выборочного показателей методики СОП</w:t>
      </w:r>
    </w:p>
    <w:p w:rsidR="00ED1A02" w:rsidRDefault="00ED1A02" w:rsidP="00ED1A02">
      <w:pPr>
        <w:tabs>
          <w:tab w:val="left" w:pos="6380"/>
        </w:tabs>
        <w:rPr>
          <w:sz w:val="28"/>
        </w:rPr>
      </w:pPr>
    </w:p>
    <w:p w:rsidR="00ED1A02" w:rsidRDefault="00ED1A02" w:rsidP="00ED1A02">
      <w:pPr>
        <w:tabs>
          <w:tab w:val="left" w:pos="6380"/>
        </w:tabs>
        <w:rPr>
          <w:sz w:val="28"/>
        </w:rPr>
      </w:pPr>
    </w:p>
    <w:p w:rsidR="00ED1A02" w:rsidRDefault="00ED1A02" w:rsidP="00ED1A02">
      <w:pPr>
        <w:tabs>
          <w:tab w:val="left" w:pos="6380"/>
        </w:tabs>
        <w:rPr>
          <w:sz w:val="28"/>
        </w:rPr>
      </w:pPr>
    </w:p>
    <w:p w:rsidR="00ED1A02" w:rsidRDefault="00ED1A02" w:rsidP="00ED1A02">
      <w:pPr>
        <w:tabs>
          <w:tab w:val="left" w:pos="6380"/>
        </w:tabs>
        <w:rPr>
          <w:sz w:val="28"/>
        </w:rPr>
      </w:pPr>
    </w:p>
    <w:p w:rsidR="00ED1A02" w:rsidRDefault="00ED1A02" w:rsidP="00ED1A02">
      <w:pPr>
        <w:tabs>
          <w:tab w:val="left" w:pos="6380"/>
        </w:tabs>
        <w:rPr>
          <w:sz w:val="28"/>
        </w:rPr>
      </w:pPr>
    </w:p>
    <w:p w:rsidR="00ED1A02" w:rsidRPr="00ED1A02" w:rsidRDefault="00ED1A02" w:rsidP="00ED1A02">
      <w:pPr>
        <w:rPr>
          <w:sz w:val="28"/>
        </w:rPr>
      </w:pPr>
    </w:p>
    <w:p w:rsidR="00ED1A02" w:rsidRPr="00ED1A02" w:rsidRDefault="00ED1A02" w:rsidP="00ED1A02">
      <w:pPr>
        <w:rPr>
          <w:sz w:val="28"/>
        </w:rPr>
      </w:pPr>
    </w:p>
    <w:p w:rsidR="00ED1A02" w:rsidRPr="00ED1A02" w:rsidRDefault="00ED1A02" w:rsidP="00ED1A02">
      <w:pPr>
        <w:rPr>
          <w:sz w:val="28"/>
        </w:rPr>
      </w:pPr>
    </w:p>
    <w:p w:rsidR="00ED1A02" w:rsidRDefault="00ED1A02" w:rsidP="00ED1A02">
      <w:pPr>
        <w:rPr>
          <w:sz w:val="28"/>
        </w:rPr>
      </w:pPr>
    </w:p>
    <w:p w:rsidR="00ED1A02" w:rsidRDefault="00ED1A02" w:rsidP="00ED1A02">
      <w:pPr>
        <w:rPr>
          <w:sz w:val="28"/>
        </w:rPr>
      </w:pPr>
    </w:p>
    <w:p w:rsidR="00ED1A02" w:rsidRDefault="00ED1A02" w:rsidP="00ED1A02">
      <w:pPr>
        <w:tabs>
          <w:tab w:val="left" w:pos="6960"/>
        </w:tabs>
        <w:rPr>
          <w:sz w:val="28"/>
        </w:rPr>
      </w:pPr>
      <w:r>
        <w:rPr>
          <w:sz w:val="28"/>
        </w:rPr>
        <w:tab/>
      </w:r>
    </w:p>
    <w:p w:rsidR="00ED1A02" w:rsidRDefault="00ED1A02" w:rsidP="00ED1A02">
      <w:pPr>
        <w:tabs>
          <w:tab w:val="left" w:pos="6960"/>
        </w:tabs>
        <w:rPr>
          <w:sz w:val="28"/>
        </w:rPr>
      </w:pPr>
    </w:p>
    <w:p w:rsidR="00ED1A02" w:rsidRDefault="00ED1A02" w:rsidP="00ED1A02">
      <w:pPr>
        <w:tabs>
          <w:tab w:val="left" w:pos="6960"/>
        </w:tabs>
        <w:rPr>
          <w:sz w:val="28"/>
        </w:rPr>
      </w:pPr>
    </w:p>
    <w:p w:rsidR="00ED1A02" w:rsidRDefault="00ED1A02" w:rsidP="00ED1A02">
      <w:pPr>
        <w:tabs>
          <w:tab w:val="left" w:pos="6960"/>
        </w:tabs>
        <w:rPr>
          <w:sz w:val="28"/>
        </w:rPr>
      </w:pPr>
    </w:p>
    <w:p w:rsidR="00ED1A02" w:rsidRPr="00ED1A02" w:rsidRDefault="00ED1A02" w:rsidP="00ED1A02">
      <w:pPr>
        <w:tabs>
          <w:tab w:val="left" w:pos="6960"/>
        </w:tabs>
        <w:jc w:val="right"/>
        <w:rPr>
          <w:b/>
          <w:sz w:val="28"/>
        </w:rPr>
      </w:pPr>
      <w:r w:rsidRPr="00ED1A02">
        <w:rPr>
          <w:b/>
          <w:sz w:val="28"/>
        </w:rPr>
        <w:lastRenderedPageBreak/>
        <w:t>Приложение 22</w:t>
      </w:r>
    </w:p>
    <w:p w:rsidR="00ED1A02" w:rsidRPr="00ED1A02" w:rsidRDefault="00ED1A02" w:rsidP="00ED1A02">
      <w:pPr>
        <w:tabs>
          <w:tab w:val="left" w:pos="6960"/>
        </w:tabs>
        <w:jc w:val="right"/>
        <w:rPr>
          <w:b/>
          <w:sz w:val="28"/>
        </w:rPr>
      </w:pPr>
      <w:r w:rsidRPr="00ED1A02">
        <w:rPr>
          <w:b/>
          <w:sz w:val="28"/>
        </w:rPr>
        <w:t>Таблица 11</w:t>
      </w:r>
    </w:p>
    <w:p w:rsidR="00ED1A02" w:rsidRDefault="00ED1A02" w:rsidP="00ED1A02">
      <w:pPr>
        <w:jc w:val="right"/>
        <w:rPr>
          <w:rFonts w:ascii="Arial" w:hAnsi="Arial"/>
          <w:sz w:val="2"/>
          <w:szCs w:val="2"/>
        </w:rPr>
        <w:sectPr w:rsidR="00ED1A02">
          <w:type w:val="continuous"/>
          <w:pgSz w:w="11909" w:h="16834"/>
          <w:pgMar w:top="1440" w:right="1212" w:bottom="720" w:left="1212" w:header="720" w:footer="720" w:gutter="0"/>
          <w:cols w:space="720"/>
          <w:noEndnote/>
        </w:sectPr>
      </w:pPr>
      <w:r>
        <w:rPr>
          <w:rFonts w:ascii="Arial" w:hAnsi="Arial"/>
          <w:sz w:val="2"/>
          <w:szCs w:val="2"/>
        </w:rPr>
        <w:t>Прило</w:t>
      </w:r>
    </w:p>
    <w:p w:rsidR="00ED1A02" w:rsidRDefault="00ED1A02" w:rsidP="00ED1A02">
      <w:pPr>
        <w:shd w:val="clear" w:color="auto" w:fill="FFFFFF"/>
        <w:spacing w:before="576" w:after="312"/>
        <w:ind w:left="1603"/>
      </w:pPr>
      <w:r>
        <w:rPr>
          <w:b/>
          <w:bCs/>
          <w:color w:val="000000"/>
          <w:spacing w:val="-12"/>
          <w:sz w:val="33"/>
          <w:szCs w:val="33"/>
        </w:rPr>
        <w:lastRenderedPageBreak/>
        <w:t>Результаты подсчета первичных статистик.</w:t>
      </w:r>
    </w:p>
    <w:tbl>
      <w:tblPr>
        <w:tblW w:w="0" w:type="auto"/>
        <w:tblInd w:w="40" w:type="dxa"/>
        <w:tblLayout w:type="fixed"/>
        <w:tblCellMar>
          <w:left w:w="40" w:type="dxa"/>
          <w:right w:w="40" w:type="dxa"/>
        </w:tblCellMar>
        <w:tblLook w:val="0000"/>
      </w:tblPr>
      <w:tblGrid>
        <w:gridCol w:w="797"/>
        <w:gridCol w:w="1171"/>
        <w:gridCol w:w="1843"/>
        <w:gridCol w:w="1738"/>
        <w:gridCol w:w="1539"/>
        <w:gridCol w:w="1140"/>
        <w:gridCol w:w="1094"/>
      </w:tblGrid>
      <w:tr w:rsidR="00ED1A02" w:rsidTr="00C619ED">
        <w:tblPrEx>
          <w:tblCellMar>
            <w:top w:w="0" w:type="dxa"/>
            <w:bottom w:w="0" w:type="dxa"/>
          </w:tblCellMar>
        </w:tblPrEx>
        <w:trPr>
          <w:trHeight w:hRule="exact" w:val="998"/>
        </w:trPr>
        <w:tc>
          <w:tcPr>
            <w:tcW w:w="797"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spacing w:line="365" w:lineRule="exact"/>
            </w:pPr>
            <w:r>
              <w:rPr>
                <w:color w:val="000000"/>
                <w:sz w:val="30"/>
                <w:szCs w:val="30"/>
              </w:rPr>
              <w:t xml:space="preserve">№ </w:t>
            </w:r>
            <w:r>
              <w:rPr>
                <w:color w:val="000000"/>
                <w:spacing w:val="-22"/>
                <w:sz w:val="30"/>
                <w:szCs w:val="30"/>
              </w:rPr>
              <w:t>стлб</w:t>
            </w:r>
          </w:p>
          <w:p w:rsidR="00ED1A02" w:rsidRDefault="00ED1A02" w:rsidP="00C619ED">
            <w:pPr>
              <w:shd w:val="clear" w:color="auto" w:fill="FFFFFF"/>
              <w:spacing w:line="365" w:lineRule="exact"/>
            </w:pPr>
          </w:p>
        </w:tc>
        <w:tc>
          <w:tcPr>
            <w:tcW w:w="1171"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spacing w:line="317" w:lineRule="exact"/>
            </w:pPr>
            <w:r>
              <w:rPr>
                <w:color w:val="000000"/>
                <w:spacing w:val="-17"/>
                <w:sz w:val="29"/>
                <w:szCs w:val="29"/>
              </w:rPr>
              <w:t xml:space="preserve">Кол-во </w:t>
            </w:r>
            <w:r>
              <w:rPr>
                <w:color w:val="000000"/>
                <w:spacing w:val="-15"/>
                <w:sz w:val="29"/>
                <w:szCs w:val="29"/>
              </w:rPr>
              <w:t>эл-тов</w:t>
            </w:r>
          </w:p>
          <w:p w:rsidR="00ED1A02" w:rsidRDefault="00ED1A02" w:rsidP="00C619ED">
            <w:pPr>
              <w:shd w:val="clear" w:color="auto" w:fill="FFFFFF"/>
              <w:spacing w:line="317" w:lineRule="exact"/>
            </w:pPr>
          </w:p>
        </w:tc>
        <w:tc>
          <w:tcPr>
            <w:tcW w:w="1843"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spacing w:line="322" w:lineRule="exact"/>
            </w:pPr>
            <w:r>
              <w:rPr>
                <w:color w:val="000000"/>
                <w:spacing w:val="-15"/>
                <w:sz w:val="29"/>
                <w:szCs w:val="29"/>
              </w:rPr>
              <w:t xml:space="preserve">Выборочное </w:t>
            </w:r>
            <w:r>
              <w:rPr>
                <w:color w:val="000000"/>
                <w:spacing w:val="-16"/>
                <w:sz w:val="29"/>
                <w:szCs w:val="29"/>
              </w:rPr>
              <w:t>среднее</w:t>
            </w:r>
          </w:p>
          <w:p w:rsidR="00ED1A02" w:rsidRDefault="00ED1A02" w:rsidP="00C619ED">
            <w:pPr>
              <w:shd w:val="clear" w:color="auto" w:fill="FFFFFF"/>
              <w:spacing w:line="322" w:lineRule="exact"/>
            </w:pPr>
          </w:p>
        </w:tc>
        <w:tc>
          <w:tcPr>
            <w:tcW w:w="1738"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spacing w:line="322" w:lineRule="exact"/>
            </w:pPr>
            <w:r>
              <w:rPr>
                <w:color w:val="000000"/>
                <w:spacing w:val="-13"/>
                <w:sz w:val="29"/>
                <w:szCs w:val="29"/>
              </w:rPr>
              <w:t xml:space="preserve">Ср. квадр. </w:t>
            </w:r>
            <w:r>
              <w:rPr>
                <w:color w:val="000000"/>
                <w:spacing w:val="-15"/>
                <w:sz w:val="29"/>
                <w:szCs w:val="29"/>
              </w:rPr>
              <w:t>отклонение</w:t>
            </w:r>
          </w:p>
          <w:p w:rsidR="00ED1A02" w:rsidRDefault="00ED1A02" w:rsidP="00C619ED">
            <w:pPr>
              <w:shd w:val="clear" w:color="auto" w:fill="FFFFFF"/>
              <w:spacing w:line="322" w:lineRule="exact"/>
            </w:pPr>
          </w:p>
        </w:tc>
        <w:tc>
          <w:tcPr>
            <w:tcW w:w="1539"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spacing w:line="322" w:lineRule="exact"/>
            </w:pPr>
            <w:r>
              <w:rPr>
                <w:color w:val="000000"/>
                <w:spacing w:val="-19"/>
                <w:sz w:val="29"/>
                <w:szCs w:val="29"/>
              </w:rPr>
              <w:t>Асим</w:t>
            </w:r>
            <w:r>
              <w:rPr>
                <w:color w:val="000000"/>
                <w:spacing w:val="-16"/>
                <w:sz w:val="29"/>
                <w:szCs w:val="29"/>
              </w:rPr>
              <w:t>метрия</w:t>
            </w:r>
          </w:p>
          <w:p w:rsidR="00ED1A02" w:rsidRDefault="00ED1A02" w:rsidP="00C619ED">
            <w:pPr>
              <w:shd w:val="clear" w:color="auto" w:fill="FFFFFF"/>
              <w:spacing w:line="322" w:lineRule="exact"/>
            </w:pPr>
          </w:p>
        </w:tc>
        <w:tc>
          <w:tcPr>
            <w:tcW w:w="1140"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4"/>
                <w:sz w:val="29"/>
                <w:szCs w:val="29"/>
              </w:rPr>
              <w:t>эксцесс</w:t>
            </w:r>
          </w:p>
          <w:p w:rsidR="00ED1A02" w:rsidRDefault="00ED1A02" w:rsidP="00C619ED">
            <w:pPr>
              <w:shd w:val="clear" w:color="auto" w:fill="FFFFFF"/>
            </w:pPr>
          </w:p>
        </w:tc>
        <w:tc>
          <w:tcPr>
            <w:tcW w:w="1094"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spacing w:line="322" w:lineRule="exact"/>
            </w:pPr>
            <w:r>
              <w:rPr>
                <w:color w:val="000000"/>
                <w:spacing w:val="-24"/>
                <w:sz w:val="29"/>
                <w:szCs w:val="29"/>
              </w:rPr>
              <w:t xml:space="preserve">Коэф. </w:t>
            </w:r>
            <w:r>
              <w:rPr>
                <w:color w:val="000000"/>
                <w:spacing w:val="-15"/>
                <w:sz w:val="29"/>
                <w:szCs w:val="29"/>
              </w:rPr>
              <w:t>вариац</w:t>
            </w:r>
          </w:p>
          <w:p w:rsidR="00ED1A02" w:rsidRDefault="00ED1A02" w:rsidP="00C619ED">
            <w:pPr>
              <w:shd w:val="clear" w:color="auto" w:fill="FFFFFF"/>
            </w:pPr>
            <w:r>
              <w:rPr>
                <w:color w:val="000000"/>
                <w:spacing w:val="-17"/>
                <w:sz w:val="21"/>
                <w:szCs w:val="21"/>
              </w:rPr>
              <w:t>ИИ</w:t>
            </w:r>
          </w:p>
          <w:p w:rsidR="00ED1A02" w:rsidRDefault="00ED1A02" w:rsidP="00C619ED">
            <w:pPr>
              <w:shd w:val="clear" w:color="auto" w:fill="FFFFFF"/>
            </w:pPr>
          </w:p>
        </w:tc>
      </w:tr>
      <w:tr w:rsidR="00ED1A02" w:rsidTr="00C619ED">
        <w:tblPrEx>
          <w:tblCellMar>
            <w:top w:w="0" w:type="dxa"/>
            <w:bottom w:w="0" w:type="dxa"/>
          </w:tblCellMar>
        </w:tblPrEx>
        <w:trPr>
          <w:trHeight w:hRule="exact" w:val="326"/>
        </w:trPr>
        <w:tc>
          <w:tcPr>
            <w:tcW w:w="797"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z w:val="30"/>
                <w:szCs w:val="30"/>
              </w:rPr>
              <w:t>1</w:t>
            </w:r>
          </w:p>
          <w:p w:rsidR="00ED1A02" w:rsidRDefault="00ED1A02" w:rsidP="00C619ED">
            <w:pPr>
              <w:shd w:val="clear" w:color="auto" w:fill="FFFFFF"/>
            </w:pPr>
          </w:p>
        </w:tc>
        <w:tc>
          <w:tcPr>
            <w:tcW w:w="1171"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
                <w:w w:val="81"/>
                <w:sz w:val="29"/>
                <w:szCs w:val="29"/>
              </w:rPr>
              <w:t>103</w:t>
            </w:r>
          </w:p>
          <w:p w:rsidR="00ED1A02" w:rsidRDefault="00ED1A02" w:rsidP="00C619ED">
            <w:pPr>
              <w:shd w:val="clear" w:color="auto" w:fill="FFFFFF"/>
            </w:pPr>
          </w:p>
        </w:tc>
        <w:tc>
          <w:tcPr>
            <w:tcW w:w="1843"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9"/>
                <w:sz w:val="29"/>
                <w:szCs w:val="29"/>
              </w:rPr>
              <w:t>15,602</w:t>
            </w:r>
          </w:p>
          <w:p w:rsidR="00ED1A02" w:rsidRDefault="00ED1A02" w:rsidP="00C619ED">
            <w:pPr>
              <w:shd w:val="clear" w:color="auto" w:fill="FFFFFF"/>
            </w:pPr>
          </w:p>
        </w:tc>
        <w:tc>
          <w:tcPr>
            <w:tcW w:w="1738"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6"/>
                <w:sz w:val="29"/>
                <w:szCs w:val="29"/>
              </w:rPr>
              <w:t>0,969</w:t>
            </w:r>
          </w:p>
          <w:p w:rsidR="00ED1A02" w:rsidRDefault="00ED1A02" w:rsidP="00C619ED">
            <w:pPr>
              <w:shd w:val="clear" w:color="auto" w:fill="FFFFFF"/>
            </w:pPr>
          </w:p>
        </w:tc>
        <w:tc>
          <w:tcPr>
            <w:tcW w:w="1539"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9"/>
                <w:sz w:val="29"/>
                <w:szCs w:val="29"/>
              </w:rPr>
              <w:t>-0,481</w:t>
            </w:r>
          </w:p>
          <w:p w:rsidR="00ED1A02" w:rsidRDefault="00ED1A02" w:rsidP="00C619ED">
            <w:pPr>
              <w:shd w:val="clear" w:color="auto" w:fill="FFFFFF"/>
            </w:pPr>
          </w:p>
        </w:tc>
        <w:tc>
          <w:tcPr>
            <w:tcW w:w="1140"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4"/>
                <w:sz w:val="29"/>
                <w:szCs w:val="29"/>
              </w:rPr>
              <w:t>2,190</w:t>
            </w:r>
          </w:p>
          <w:p w:rsidR="00ED1A02" w:rsidRDefault="00ED1A02" w:rsidP="00C619ED">
            <w:pPr>
              <w:shd w:val="clear" w:color="auto" w:fill="FFFFFF"/>
            </w:pPr>
          </w:p>
        </w:tc>
        <w:tc>
          <w:tcPr>
            <w:tcW w:w="1094"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24"/>
                <w:sz w:val="30"/>
                <w:szCs w:val="30"/>
              </w:rPr>
              <w:t>0,062</w:t>
            </w:r>
          </w:p>
          <w:p w:rsidR="00ED1A02" w:rsidRDefault="00ED1A02" w:rsidP="00C619ED">
            <w:pPr>
              <w:shd w:val="clear" w:color="auto" w:fill="FFFFFF"/>
            </w:pPr>
          </w:p>
        </w:tc>
      </w:tr>
      <w:tr w:rsidR="00ED1A02" w:rsidTr="00C619ED">
        <w:tblPrEx>
          <w:tblCellMar>
            <w:top w:w="0" w:type="dxa"/>
            <w:bottom w:w="0" w:type="dxa"/>
          </w:tblCellMar>
        </w:tblPrEx>
        <w:trPr>
          <w:trHeight w:hRule="exact" w:val="336"/>
        </w:trPr>
        <w:tc>
          <w:tcPr>
            <w:tcW w:w="797"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z w:val="29"/>
                <w:szCs w:val="29"/>
              </w:rPr>
              <w:t>2</w:t>
            </w:r>
          </w:p>
          <w:p w:rsidR="00ED1A02" w:rsidRDefault="00ED1A02" w:rsidP="00C619ED">
            <w:pPr>
              <w:shd w:val="clear" w:color="auto" w:fill="FFFFFF"/>
            </w:pPr>
          </w:p>
        </w:tc>
        <w:tc>
          <w:tcPr>
            <w:tcW w:w="1171"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
                <w:w w:val="81"/>
                <w:sz w:val="29"/>
                <w:szCs w:val="29"/>
              </w:rPr>
              <w:t>103</w:t>
            </w:r>
          </w:p>
          <w:p w:rsidR="00ED1A02" w:rsidRDefault="00ED1A02" w:rsidP="00C619ED">
            <w:pPr>
              <w:shd w:val="clear" w:color="auto" w:fill="FFFFFF"/>
            </w:pPr>
          </w:p>
        </w:tc>
        <w:tc>
          <w:tcPr>
            <w:tcW w:w="1843"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9"/>
                <w:sz w:val="29"/>
                <w:szCs w:val="29"/>
              </w:rPr>
              <w:t>10,010</w:t>
            </w:r>
          </w:p>
          <w:p w:rsidR="00ED1A02" w:rsidRDefault="00ED1A02" w:rsidP="00C619ED">
            <w:pPr>
              <w:shd w:val="clear" w:color="auto" w:fill="FFFFFF"/>
            </w:pPr>
          </w:p>
        </w:tc>
        <w:tc>
          <w:tcPr>
            <w:tcW w:w="1738"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6"/>
                <w:sz w:val="29"/>
                <w:szCs w:val="29"/>
              </w:rPr>
              <w:t>0,830</w:t>
            </w:r>
          </w:p>
          <w:p w:rsidR="00ED1A02" w:rsidRDefault="00ED1A02" w:rsidP="00C619ED">
            <w:pPr>
              <w:shd w:val="clear" w:color="auto" w:fill="FFFFFF"/>
            </w:pPr>
          </w:p>
        </w:tc>
        <w:tc>
          <w:tcPr>
            <w:tcW w:w="1539"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5"/>
                <w:sz w:val="29"/>
                <w:szCs w:val="29"/>
              </w:rPr>
              <w:t>-0,018</w:t>
            </w:r>
          </w:p>
          <w:p w:rsidR="00ED1A02" w:rsidRDefault="00ED1A02" w:rsidP="00C619ED">
            <w:pPr>
              <w:shd w:val="clear" w:color="auto" w:fill="FFFFFF"/>
            </w:pPr>
          </w:p>
        </w:tc>
        <w:tc>
          <w:tcPr>
            <w:tcW w:w="1140"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25"/>
                <w:sz w:val="29"/>
                <w:szCs w:val="29"/>
              </w:rPr>
              <w:t>1,451</w:t>
            </w:r>
          </w:p>
          <w:p w:rsidR="00ED1A02" w:rsidRDefault="00ED1A02" w:rsidP="00C619ED">
            <w:pPr>
              <w:shd w:val="clear" w:color="auto" w:fill="FFFFFF"/>
            </w:pPr>
          </w:p>
        </w:tc>
        <w:tc>
          <w:tcPr>
            <w:tcW w:w="1094"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26"/>
                <w:sz w:val="30"/>
                <w:szCs w:val="30"/>
              </w:rPr>
              <w:t>0,083</w:t>
            </w:r>
          </w:p>
          <w:p w:rsidR="00ED1A02" w:rsidRDefault="00ED1A02" w:rsidP="00C619ED">
            <w:pPr>
              <w:shd w:val="clear" w:color="auto" w:fill="FFFFFF"/>
            </w:pPr>
          </w:p>
        </w:tc>
      </w:tr>
      <w:tr w:rsidR="00ED1A02" w:rsidTr="00C619ED">
        <w:tblPrEx>
          <w:tblCellMar>
            <w:top w:w="0" w:type="dxa"/>
            <w:bottom w:w="0" w:type="dxa"/>
          </w:tblCellMar>
        </w:tblPrEx>
        <w:trPr>
          <w:trHeight w:hRule="exact" w:val="326"/>
        </w:trPr>
        <w:tc>
          <w:tcPr>
            <w:tcW w:w="797"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z w:val="29"/>
                <w:szCs w:val="29"/>
              </w:rPr>
              <w:t>3</w:t>
            </w:r>
          </w:p>
          <w:p w:rsidR="00ED1A02" w:rsidRDefault="00ED1A02" w:rsidP="00C619ED">
            <w:pPr>
              <w:shd w:val="clear" w:color="auto" w:fill="FFFFFF"/>
            </w:pPr>
          </w:p>
        </w:tc>
        <w:tc>
          <w:tcPr>
            <w:tcW w:w="1171"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
                <w:w w:val="81"/>
                <w:sz w:val="29"/>
                <w:szCs w:val="29"/>
              </w:rPr>
              <w:t>103</w:t>
            </w:r>
          </w:p>
          <w:p w:rsidR="00ED1A02" w:rsidRDefault="00ED1A02" w:rsidP="00C619ED">
            <w:pPr>
              <w:shd w:val="clear" w:color="auto" w:fill="FFFFFF"/>
            </w:pPr>
          </w:p>
        </w:tc>
        <w:tc>
          <w:tcPr>
            <w:tcW w:w="1843"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20"/>
                <w:sz w:val="29"/>
                <w:szCs w:val="29"/>
              </w:rPr>
              <w:t>1,534</w:t>
            </w:r>
          </w:p>
          <w:p w:rsidR="00ED1A02" w:rsidRDefault="00ED1A02" w:rsidP="00C619ED">
            <w:pPr>
              <w:shd w:val="clear" w:color="auto" w:fill="FFFFFF"/>
            </w:pPr>
          </w:p>
        </w:tc>
        <w:tc>
          <w:tcPr>
            <w:tcW w:w="1738"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6"/>
                <w:sz w:val="29"/>
                <w:szCs w:val="29"/>
              </w:rPr>
              <w:t>0,499</w:t>
            </w:r>
          </w:p>
          <w:p w:rsidR="00ED1A02" w:rsidRDefault="00ED1A02" w:rsidP="00C619ED">
            <w:pPr>
              <w:shd w:val="clear" w:color="auto" w:fill="FFFFFF"/>
            </w:pPr>
          </w:p>
        </w:tc>
        <w:tc>
          <w:tcPr>
            <w:tcW w:w="1539"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4"/>
                <w:sz w:val="29"/>
                <w:szCs w:val="29"/>
              </w:rPr>
              <w:t>-0,136</w:t>
            </w:r>
          </w:p>
          <w:p w:rsidR="00ED1A02" w:rsidRDefault="00ED1A02" w:rsidP="00C619ED">
            <w:pPr>
              <w:shd w:val="clear" w:color="auto" w:fill="FFFFFF"/>
            </w:pPr>
          </w:p>
        </w:tc>
        <w:tc>
          <w:tcPr>
            <w:tcW w:w="1140"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22"/>
                <w:sz w:val="29"/>
                <w:szCs w:val="29"/>
              </w:rPr>
              <w:t>1,019</w:t>
            </w:r>
          </w:p>
          <w:p w:rsidR="00ED1A02" w:rsidRDefault="00ED1A02" w:rsidP="00C619ED">
            <w:pPr>
              <w:shd w:val="clear" w:color="auto" w:fill="FFFFFF"/>
            </w:pPr>
          </w:p>
        </w:tc>
        <w:tc>
          <w:tcPr>
            <w:tcW w:w="1094"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25"/>
                <w:sz w:val="30"/>
                <w:szCs w:val="30"/>
              </w:rPr>
              <w:t>0,325</w:t>
            </w:r>
          </w:p>
          <w:p w:rsidR="00ED1A02" w:rsidRDefault="00ED1A02" w:rsidP="00C619ED">
            <w:pPr>
              <w:shd w:val="clear" w:color="auto" w:fill="FFFFFF"/>
            </w:pPr>
          </w:p>
        </w:tc>
      </w:tr>
      <w:tr w:rsidR="00ED1A02" w:rsidTr="00C619ED">
        <w:tblPrEx>
          <w:tblCellMar>
            <w:top w:w="0" w:type="dxa"/>
            <w:bottom w:w="0" w:type="dxa"/>
          </w:tblCellMar>
        </w:tblPrEx>
        <w:trPr>
          <w:trHeight w:hRule="exact" w:val="336"/>
        </w:trPr>
        <w:tc>
          <w:tcPr>
            <w:tcW w:w="797"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z w:val="29"/>
                <w:szCs w:val="29"/>
              </w:rPr>
              <w:t>4</w:t>
            </w:r>
          </w:p>
          <w:p w:rsidR="00ED1A02" w:rsidRDefault="00ED1A02" w:rsidP="00C619ED">
            <w:pPr>
              <w:shd w:val="clear" w:color="auto" w:fill="FFFFFF"/>
            </w:pPr>
          </w:p>
        </w:tc>
        <w:tc>
          <w:tcPr>
            <w:tcW w:w="1171"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w w:val="77"/>
                <w:sz w:val="29"/>
                <w:szCs w:val="29"/>
              </w:rPr>
              <w:t>103</w:t>
            </w:r>
          </w:p>
          <w:p w:rsidR="00ED1A02" w:rsidRDefault="00ED1A02" w:rsidP="00C619ED">
            <w:pPr>
              <w:shd w:val="clear" w:color="auto" w:fill="FFFFFF"/>
            </w:pPr>
          </w:p>
        </w:tc>
        <w:tc>
          <w:tcPr>
            <w:tcW w:w="1843" w:type="dxa"/>
            <w:tcBorders>
              <w:top w:val="single" w:sz="6" w:space="0" w:color="auto"/>
              <w:left w:val="single" w:sz="6" w:space="0" w:color="auto"/>
              <w:bottom w:val="single" w:sz="6" w:space="0" w:color="auto"/>
              <w:right w:val="single" w:sz="6" w:space="0" w:color="auto"/>
            </w:tcBorders>
          </w:tcPr>
          <w:p w:rsidR="00ED1A02" w:rsidRPr="00332BF9" w:rsidRDefault="00ED1A02" w:rsidP="00C619ED">
            <w:pPr>
              <w:shd w:val="clear" w:color="auto" w:fill="FFFFFF"/>
              <w:rPr>
                <w:b/>
              </w:rPr>
            </w:pPr>
            <w:r w:rsidRPr="00332BF9">
              <w:rPr>
                <w:b/>
                <w:color w:val="000000"/>
                <w:spacing w:val="-22"/>
                <w:sz w:val="29"/>
                <w:szCs w:val="29"/>
              </w:rPr>
              <w:t>9,301</w:t>
            </w:r>
          </w:p>
          <w:p w:rsidR="00ED1A02" w:rsidRDefault="00ED1A02" w:rsidP="00C619ED">
            <w:pPr>
              <w:shd w:val="clear" w:color="auto" w:fill="FFFFFF"/>
            </w:pPr>
          </w:p>
        </w:tc>
        <w:tc>
          <w:tcPr>
            <w:tcW w:w="1738"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6"/>
                <w:sz w:val="29"/>
                <w:szCs w:val="29"/>
              </w:rPr>
              <w:t>2,737</w:t>
            </w:r>
          </w:p>
          <w:p w:rsidR="00ED1A02" w:rsidRDefault="00ED1A02" w:rsidP="00C619ED">
            <w:pPr>
              <w:shd w:val="clear" w:color="auto" w:fill="FFFFFF"/>
            </w:pPr>
          </w:p>
        </w:tc>
        <w:tc>
          <w:tcPr>
            <w:tcW w:w="1539"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20"/>
                <w:sz w:val="29"/>
                <w:szCs w:val="29"/>
              </w:rPr>
              <w:t>-0,461</w:t>
            </w:r>
          </w:p>
          <w:p w:rsidR="00ED1A02" w:rsidRDefault="00ED1A02" w:rsidP="00C619ED">
            <w:pPr>
              <w:shd w:val="clear" w:color="auto" w:fill="FFFFFF"/>
            </w:pPr>
          </w:p>
        </w:tc>
        <w:tc>
          <w:tcPr>
            <w:tcW w:w="1140"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6"/>
                <w:sz w:val="29"/>
                <w:szCs w:val="29"/>
              </w:rPr>
              <w:t>3,580</w:t>
            </w:r>
          </w:p>
          <w:p w:rsidR="00ED1A02" w:rsidRDefault="00ED1A02" w:rsidP="00C619ED">
            <w:pPr>
              <w:shd w:val="clear" w:color="auto" w:fill="FFFFFF"/>
            </w:pPr>
          </w:p>
        </w:tc>
        <w:tc>
          <w:tcPr>
            <w:tcW w:w="1094"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22"/>
                <w:sz w:val="30"/>
                <w:szCs w:val="30"/>
              </w:rPr>
              <w:t>0,294</w:t>
            </w:r>
          </w:p>
          <w:p w:rsidR="00ED1A02" w:rsidRDefault="00ED1A02" w:rsidP="00C619ED">
            <w:pPr>
              <w:shd w:val="clear" w:color="auto" w:fill="FFFFFF"/>
            </w:pPr>
          </w:p>
        </w:tc>
      </w:tr>
      <w:tr w:rsidR="00ED1A02" w:rsidTr="00C619ED">
        <w:tblPrEx>
          <w:tblCellMar>
            <w:top w:w="0" w:type="dxa"/>
            <w:bottom w:w="0" w:type="dxa"/>
          </w:tblCellMar>
        </w:tblPrEx>
        <w:trPr>
          <w:trHeight w:hRule="exact" w:val="336"/>
        </w:trPr>
        <w:tc>
          <w:tcPr>
            <w:tcW w:w="797"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z w:val="29"/>
                <w:szCs w:val="29"/>
              </w:rPr>
              <w:t>5</w:t>
            </w:r>
          </w:p>
          <w:p w:rsidR="00ED1A02" w:rsidRDefault="00ED1A02" w:rsidP="00C619ED">
            <w:pPr>
              <w:shd w:val="clear" w:color="auto" w:fill="FFFFFF"/>
            </w:pPr>
          </w:p>
        </w:tc>
        <w:tc>
          <w:tcPr>
            <w:tcW w:w="1171"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w w:val="77"/>
                <w:sz w:val="29"/>
                <w:szCs w:val="29"/>
              </w:rPr>
              <w:t>103</w:t>
            </w:r>
          </w:p>
          <w:p w:rsidR="00ED1A02" w:rsidRDefault="00ED1A02" w:rsidP="00C619ED">
            <w:pPr>
              <w:shd w:val="clear" w:color="auto" w:fill="FFFFFF"/>
            </w:pPr>
          </w:p>
        </w:tc>
        <w:tc>
          <w:tcPr>
            <w:tcW w:w="1843"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9"/>
                <w:sz w:val="29"/>
                <w:szCs w:val="29"/>
              </w:rPr>
              <w:t>6,563</w:t>
            </w:r>
          </w:p>
          <w:p w:rsidR="00ED1A02" w:rsidRDefault="00ED1A02" w:rsidP="00C619ED">
            <w:pPr>
              <w:shd w:val="clear" w:color="auto" w:fill="FFFFFF"/>
            </w:pPr>
          </w:p>
        </w:tc>
        <w:tc>
          <w:tcPr>
            <w:tcW w:w="1738"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6"/>
                <w:sz w:val="29"/>
                <w:szCs w:val="29"/>
              </w:rPr>
              <w:t>2,737</w:t>
            </w:r>
          </w:p>
          <w:p w:rsidR="00ED1A02" w:rsidRDefault="00ED1A02" w:rsidP="00C619ED">
            <w:pPr>
              <w:shd w:val="clear" w:color="auto" w:fill="FFFFFF"/>
            </w:pPr>
          </w:p>
        </w:tc>
        <w:tc>
          <w:tcPr>
            <w:tcW w:w="1539"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7"/>
                <w:sz w:val="29"/>
                <w:szCs w:val="29"/>
              </w:rPr>
              <w:t>0,138</w:t>
            </w:r>
          </w:p>
          <w:p w:rsidR="00ED1A02" w:rsidRDefault="00ED1A02" w:rsidP="00C619ED">
            <w:pPr>
              <w:shd w:val="clear" w:color="auto" w:fill="FFFFFF"/>
            </w:pPr>
          </w:p>
        </w:tc>
        <w:tc>
          <w:tcPr>
            <w:tcW w:w="1140"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4"/>
                <w:sz w:val="29"/>
                <w:szCs w:val="29"/>
              </w:rPr>
              <w:t>2,340</w:t>
            </w:r>
          </w:p>
          <w:p w:rsidR="00ED1A02" w:rsidRDefault="00ED1A02" w:rsidP="00C619ED">
            <w:pPr>
              <w:shd w:val="clear" w:color="auto" w:fill="FFFFFF"/>
            </w:pPr>
          </w:p>
        </w:tc>
        <w:tc>
          <w:tcPr>
            <w:tcW w:w="1094"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22"/>
                <w:sz w:val="30"/>
                <w:szCs w:val="30"/>
              </w:rPr>
              <w:t>0,417</w:t>
            </w:r>
          </w:p>
          <w:p w:rsidR="00ED1A02" w:rsidRDefault="00ED1A02" w:rsidP="00C619ED">
            <w:pPr>
              <w:shd w:val="clear" w:color="auto" w:fill="FFFFFF"/>
            </w:pPr>
          </w:p>
        </w:tc>
      </w:tr>
      <w:tr w:rsidR="00ED1A02" w:rsidTr="00C619ED">
        <w:tblPrEx>
          <w:tblCellMar>
            <w:top w:w="0" w:type="dxa"/>
            <w:bottom w:w="0" w:type="dxa"/>
          </w:tblCellMar>
        </w:tblPrEx>
        <w:trPr>
          <w:trHeight w:hRule="exact" w:val="336"/>
        </w:trPr>
        <w:tc>
          <w:tcPr>
            <w:tcW w:w="797"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z w:val="29"/>
                <w:szCs w:val="29"/>
              </w:rPr>
              <w:t>6</w:t>
            </w:r>
          </w:p>
          <w:p w:rsidR="00ED1A02" w:rsidRDefault="00ED1A02" w:rsidP="00C619ED">
            <w:pPr>
              <w:shd w:val="clear" w:color="auto" w:fill="FFFFFF"/>
            </w:pPr>
          </w:p>
        </w:tc>
        <w:tc>
          <w:tcPr>
            <w:tcW w:w="1171"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
                <w:w w:val="81"/>
                <w:sz w:val="29"/>
                <w:szCs w:val="29"/>
              </w:rPr>
              <w:t>103</w:t>
            </w:r>
          </w:p>
          <w:p w:rsidR="00ED1A02" w:rsidRDefault="00ED1A02" w:rsidP="00C619ED">
            <w:pPr>
              <w:shd w:val="clear" w:color="auto" w:fill="FFFFFF"/>
            </w:pPr>
          </w:p>
        </w:tc>
        <w:tc>
          <w:tcPr>
            <w:tcW w:w="1843"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9"/>
                <w:sz w:val="29"/>
                <w:szCs w:val="29"/>
              </w:rPr>
              <w:t>8,165</w:t>
            </w:r>
          </w:p>
          <w:p w:rsidR="00ED1A02" w:rsidRDefault="00ED1A02" w:rsidP="00C619ED">
            <w:pPr>
              <w:shd w:val="clear" w:color="auto" w:fill="FFFFFF"/>
            </w:pPr>
          </w:p>
        </w:tc>
        <w:tc>
          <w:tcPr>
            <w:tcW w:w="1738"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6"/>
                <w:sz w:val="29"/>
                <w:szCs w:val="29"/>
              </w:rPr>
              <w:t>2,960</w:t>
            </w:r>
          </w:p>
          <w:p w:rsidR="00ED1A02" w:rsidRDefault="00ED1A02" w:rsidP="00C619ED">
            <w:pPr>
              <w:shd w:val="clear" w:color="auto" w:fill="FFFFFF"/>
            </w:pPr>
          </w:p>
        </w:tc>
        <w:tc>
          <w:tcPr>
            <w:tcW w:w="1539"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7"/>
                <w:sz w:val="29"/>
                <w:szCs w:val="29"/>
              </w:rPr>
              <w:t>0,028</w:t>
            </w:r>
          </w:p>
          <w:p w:rsidR="00ED1A02" w:rsidRDefault="00ED1A02" w:rsidP="00C619ED">
            <w:pPr>
              <w:shd w:val="clear" w:color="auto" w:fill="FFFFFF"/>
            </w:pPr>
          </w:p>
        </w:tc>
        <w:tc>
          <w:tcPr>
            <w:tcW w:w="1140"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4"/>
                <w:sz w:val="29"/>
                <w:szCs w:val="29"/>
              </w:rPr>
              <w:t>2,717</w:t>
            </w:r>
          </w:p>
          <w:p w:rsidR="00ED1A02" w:rsidRDefault="00ED1A02" w:rsidP="00C619ED">
            <w:pPr>
              <w:shd w:val="clear" w:color="auto" w:fill="FFFFFF"/>
            </w:pPr>
          </w:p>
        </w:tc>
        <w:tc>
          <w:tcPr>
            <w:tcW w:w="1094"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22"/>
                <w:sz w:val="30"/>
                <w:szCs w:val="30"/>
              </w:rPr>
              <w:t>0,362</w:t>
            </w:r>
          </w:p>
          <w:p w:rsidR="00ED1A02" w:rsidRDefault="00ED1A02" w:rsidP="00C619ED">
            <w:pPr>
              <w:shd w:val="clear" w:color="auto" w:fill="FFFFFF"/>
            </w:pPr>
          </w:p>
        </w:tc>
      </w:tr>
      <w:tr w:rsidR="00ED1A02" w:rsidTr="00C619ED">
        <w:tblPrEx>
          <w:tblCellMar>
            <w:top w:w="0" w:type="dxa"/>
            <w:bottom w:w="0" w:type="dxa"/>
          </w:tblCellMar>
        </w:tblPrEx>
        <w:trPr>
          <w:trHeight w:hRule="exact" w:val="326"/>
        </w:trPr>
        <w:tc>
          <w:tcPr>
            <w:tcW w:w="797"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z w:val="29"/>
                <w:szCs w:val="29"/>
              </w:rPr>
              <w:t>7</w:t>
            </w:r>
          </w:p>
          <w:p w:rsidR="00ED1A02" w:rsidRDefault="00ED1A02" w:rsidP="00C619ED">
            <w:pPr>
              <w:shd w:val="clear" w:color="auto" w:fill="FFFFFF"/>
            </w:pPr>
          </w:p>
        </w:tc>
        <w:tc>
          <w:tcPr>
            <w:tcW w:w="1171"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
                <w:w w:val="81"/>
                <w:sz w:val="29"/>
                <w:szCs w:val="29"/>
              </w:rPr>
              <w:t>103</w:t>
            </w:r>
          </w:p>
          <w:p w:rsidR="00ED1A02" w:rsidRDefault="00ED1A02" w:rsidP="00C619ED">
            <w:pPr>
              <w:shd w:val="clear" w:color="auto" w:fill="FFFFFF"/>
            </w:pPr>
          </w:p>
        </w:tc>
        <w:tc>
          <w:tcPr>
            <w:tcW w:w="1843"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7"/>
                <w:sz w:val="29"/>
                <w:szCs w:val="29"/>
              </w:rPr>
              <w:t>8,117</w:t>
            </w:r>
          </w:p>
          <w:p w:rsidR="00ED1A02" w:rsidRDefault="00ED1A02" w:rsidP="00C619ED">
            <w:pPr>
              <w:shd w:val="clear" w:color="auto" w:fill="FFFFFF"/>
            </w:pPr>
          </w:p>
        </w:tc>
        <w:tc>
          <w:tcPr>
            <w:tcW w:w="1738"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7"/>
                <w:sz w:val="29"/>
                <w:szCs w:val="29"/>
              </w:rPr>
              <w:t>3,200</w:t>
            </w:r>
          </w:p>
          <w:p w:rsidR="00ED1A02" w:rsidRDefault="00ED1A02" w:rsidP="00C619ED">
            <w:pPr>
              <w:shd w:val="clear" w:color="auto" w:fill="FFFFFF"/>
            </w:pPr>
          </w:p>
        </w:tc>
        <w:tc>
          <w:tcPr>
            <w:tcW w:w="1539"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6"/>
                <w:sz w:val="29"/>
                <w:szCs w:val="29"/>
              </w:rPr>
              <w:t>0,129</w:t>
            </w:r>
          </w:p>
          <w:p w:rsidR="00ED1A02" w:rsidRDefault="00ED1A02" w:rsidP="00C619ED">
            <w:pPr>
              <w:shd w:val="clear" w:color="auto" w:fill="FFFFFF"/>
            </w:pPr>
          </w:p>
        </w:tc>
        <w:tc>
          <w:tcPr>
            <w:tcW w:w="1140"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4"/>
                <w:sz w:val="29"/>
                <w:szCs w:val="29"/>
              </w:rPr>
              <w:t>2,194</w:t>
            </w:r>
          </w:p>
          <w:p w:rsidR="00ED1A02" w:rsidRDefault="00ED1A02" w:rsidP="00C619ED">
            <w:pPr>
              <w:shd w:val="clear" w:color="auto" w:fill="FFFFFF"/>
            </w:pPr>
          </w:p>
        </w:tc>
        <w:tc>
          <w:tcPr>
            <w:tcW w:w="1094"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21"/>
                <w:sz w:val="30"/>
                <w:szCs w:val="30"/>
              </w:rPr>
              <w:t>0,394</w:t>
            </w:r>
          </w:p>
          <w:p w:rsidR="00ED1A02" w:rsidRDefault="00ED1A02" w:rsidP="00C619ED">
            <w:pPr>
              <w:shd w:val="clear" w:color="auto" w:fill="FFFFFF"/>
            </w:pPr>
          </w:p>
        </w:tc>
      </w:tr>
      <w:tr w:rsidR="00ED1A02" w:rsidTr="00C619ED">
        <w:tblPrEx>
          <w:tblCellMar>
            <w:top w:w="0" w:type="dxa"/>
            <w:bottom w:w="0" w:type="dxa"/>
          </w:tblCellMar>
        </w:tblPrEx>
        <w:trPr>
          <w:trHeight w:hRule="exact" w:val="336"/>
        </w:trPr>
        <w:tc>
          <w:tcPr>
            <w:tcW w:w="797"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z w:val="29"/>
                <w:szCs w:val="29"/>
              </w:rPr>
              <w:t>8</w:t>
            </w:r>
          </w:p>
          <w:p w:rsidR="00ED1A02" w:rsidRDefault="00ED1A02" w:rsidP="00C619ED">
            <w:pPr>
              <w:shd w:val="clear" w:color="auto" w:fill="FFFFFF"/>
            </w:pPr>
          </w:p>
        </w:tc>
        <w:tc>
          <w:tcPr>
            <w:tcW w:w="1171"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w w:val="78"/>
                <w:sz w:val="29"/>
                <w:szCs w:val="29"/>
              </w:rPr>
              <w:t>103</w:t>
            </w:r>
          </w:p>
          <w:p w:rsidR="00ED1A02" w:rsidRDefault="00ED1A02" w:rsidP="00C619ED">
            <w:pPr>
              <w:shd w:val="clear" w:color="auto" w:fill="FFFFFF"/>
            </w:pPr>
          </w:p>
        </w:tc>
        <w:tc>
          <w:tcPr>
            <w:tcW w:w="1843"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4"/>
                <w:sz w:val="29"/>
                <w:szCs w:val="29"/>
              </w:rPr>
              <w:t>6,049</w:t>
            </w:r>
          </w:p>
          <w:p w:rsidR="00ED1A02" w:rsidRDefault="00ED1A02" w:rsidP="00C619ED">
            <w:pPr>
              <w:shd w:val="clear" w:color="auto" w:fill="FFFFFF"/>
            </w:pPr>
          </w:p>
        </w:tc>
        <w:tc>
          <w:tcPr>
            <w:tcW w:w="1738"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4"/>
                <w:sz w:val="29"/>
                <w:szCs w:val="29"/>
              </w:rPr>
              <w:t>2,830</w:t>
            </w:r>
          </w:p>
          <w:p w:rsidR="00ED1A02" w:rsidRDefault="00ED1A02" w:rsidP="00C619ED">
            <w:pPr>
              <w:shd w:val="clear" w:color="auto" w:fill="FFFFFF"/>
            </w:pPr>
          </w:p>
        </w:tc>
        <w:tc>
          <w:tcPr>
            <w:tcW w:w="1539"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4"/>
                <w:sz w:val="29"/>
                <w:szCs w:val="29"/>
              </w:rPr>
              <w:t>0,429</w:t>
            </w:r>
          </w:p>
          <w:p w:rsidR="00ED1A02" w:rsidRDefault="00ED1A02" w:rsidP="00C619ED">
            <w:pPr>
              <w:shd w:val="clear" w:color="auto" w:fill="FFFFFF"/>
            </w:pPr>
          </w:p>
        </w:tc>
        <w:tc>
          <w:tcPr>
            <w:tcW w:w="1140"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4"/>
                <w:sz w:val="29"/>
                <w:szCs w:val="29"/>
              </w:rPr>
              <w:t>2,674</w:t>
            </w:r>
          </w:p>
          <w:p w:rsidR="00ED1A02" w:rsidRDefault="00ED1A02" w:rsidP="00C619ED">
            <w:pPr>
              <w:shd w:val="clear" w:color="auto" w:fill="FFFFFF"/>
            </w:pPr>
          </w:p>
        </w:tc>
        <w:tc>
          <w:tcPr>
            <w:tcW w:w="1094"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22"/>
                <w:sz w:val="30"/>
                <w:szCs w:val="30"/>
              </w:rPr>
              <w:t>0,468</w:t>
            </w:r>
          </w:p>
          <w:p w:rsidR="00ED1A02" w:rsidRDefault="00ED1A02" w:rsidP="00C619ED">
            <w:pPr>
              <w:shd w:val="clear" w:color="auto" w:fill="FFFFFF"/>
            </w:pPr>
          </w:p>
        </w:tc>
      </w:tr>
      <w:tr w:rsidR="00ED1A02" w:rsidTr="00C619ED">
        <w:tblPrEx>
          <w:tblCellMar>
            <w:top w:w="0" w:type="dxa"/>
            <w:bottom w:w="0" w:type="dxa"/>
          </w:tblCellMar>
        </w:tblPrEx>
        <w:trPr>
          <w:trHeight w:hRule="exact" w:val="336"/>
        </w:trPr>
        <w:tc>
          <w:tcPr>
            <w:tcW w:w="797"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z w:val="29"/>
                <w:szCs w:val="29"/>
              </w:rPr>
              <w:t>9</w:t>
            </w:r>
          </w:p>
          <w:p w:rsidR="00ED1A02" w:rsidRDefault="00ED1A02" w:rsidP="00C619ED">
            <w:pPr>
              <w:shd w:val="clear" w:color="auto" w:fill="FFFFFF"/>
            </w:pPr>
          </w:p>
        </w:tc>
        <w:tc>
          <w:tcPr>
            <w:tcW w:w="1171"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w w:val="79"/>
                <w:sz w:val="29"/>
                <w:szCs w:val="29"/>
              </w:rPr>
              <w:t>103</w:t>
            </w:r>
          </w:p>
          <w:p w:rsidR="00ED1A02" w:rsidRDefault="00ED1A02" w:rsidP="00C619ED">
            <w:pPr>
              <w:shd w:val="clear" w:color="auto" w:fill="FFFFFF"/>
            </w:pPr>
          </w:p>
        </w:tc>
        <w:tc>
          <w:tcPr>
            <w:tcW w:w="1843"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6"/>
                <w:sz w:val="29"/>
                <w:szCs w:val="29"/>
              </w:rPr>
              <w:t>7,796</w:t>
            </w:r>
          </w:p>
          <w:p w:rsidR="00ED1A02" w:rsidRDefault="00ED1A02" w:rsidP="00C619ED">
            <w:pPr>
              <w:shd w:val="clear" w:color="auto" w:fill="FFFFFF"/>
            </w:pPr>
          </w:p>
        </w:tc>
        <w:tc>
          <w:tcPr>
            <w:tcW w:w="1738"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6"/>
                <w:sz w:val="29"/>
                <w:szCs w:val="29"/>
              </w:rPr>
              <w:t>2,987</w:t>
            </w:r>
          </w:p>
          <w:p w:rsidR="00ED1A02" w:rsidRDefault="00ED1A02" w:rsidP="00C619ED">
            <w:pPr>
              <w:shd w:val="clear" w:color="auto" w:fill="FFFFFF"/>
            </w:pPr>
          </w:p>
        </w:tc>
        <w:tc>
          <w:tcPr>
            <w:tcW w:w="1539"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7"/>
                <w:sz w:val="29"/>
                <w:szCs w:val="29"/>
              </w:rPr>
              <w:t>0,278</w:t>
            </w:r>
          </w:p>
          <w:p w:rsidR="00ED1A02" w:rsidRDefault="00ED1A02" w:rsidP="00C619ED">
            <w:pPr>
              <w:shd w:val="clear" w:color="auto" w:fill="FFFFFF"/>
            </w:pPr>
          </w:p>
        </w:tc>
        <w:tc>
          <w:tcPr>
            <w:tcW w:w="1140"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6"/>
                <w:sz w:val="29"/>
                <w:szCs w:val="29"/>
              </w:rPr>
              <w:t>3,029</w:t>
            </w:r>
          </w:p>
          <w:p w:rsidR="00ED1A02" w:rsidRDefault="00ED1A02" w:rsidP="00C619ED">
            <w:pPr>
              <w:shd w:val="clear" w:color="auto" w:fill="FFFFFF"/>
            </w:pPr>
          </w:p>
        </w:tc>
        <w:tc>
          <w:tcPr>
            <w:tcW w:w="1094"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26"/>
                <w:sz w:val="30"/>
                <w:szCs w:val="30"/>
              </w:rPr>
              <w:t>0,383</w:t>
            </w:r>
          </w:p>
          <w:p w:rsidR="00ED1A02" w:rsidRDefault="00ED1A02" w:rsidP="00C619ED">
            <w:pPr>
              <w:shd w:val="clear" w:color="auto" w:fill="FFFFFF"/>
            </w:pPr>
          </w:p>
        </w:tc>
      </w:tr>
      <w:tr w:rsidR="00ED1A02" w:rsidTr="00C619ED">
        <w:tblPrEx>
          <w:tblCellMar>
            <w:top w:w="0" w:type="dxa"/>
            <w:bottom w:w="0" w:type="dxa"/>
          </w:tblCellMar>
        </w:tblPrEx>
        <w:trPr>
          <w:trHeight w:hRule="exact" w:val="346"/>
        </w:trPr>
        <w:tc>
          <w:tcPr>
            <w:tcW w:w="797"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25"/>
                <w:sz w:val="29"/>
                <w:szCs w:val="29"/>
              </w:rPr>
              <w:t>10</w:t>
            </w:r>
          </w:p>
          <w:p w:rsidR="00ED1A02" w:rsidRDefault="00ED1A02" w:rsidP="00C619ED">
            <w:pPr>
              <w:shd w:val="clear" w:color="auto" w:fill="FFFFFF"/>
            </w:pPr>
          </w:p>
        </w:tc>
        <w:tc>
          <w:tcPr>
            <w:tcW w:w="1171"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w w:val="78"/>
                <w:sz w:val="29"/>
                <w:szCs w:val="29"/>
              </w:rPr>
              <w:t>103</w:t>
            </w:r>
          </w:p>
          <w:p w:rsidR="00ED1A02" w:rsidRDefault="00ED1A02" w:rsidP="00C619ED">
            <w:pPr>
              <w:shd w:val="clear" w:color="auto" w:fill="FFFFFF"/>
            </w:pPr>
          </w:p>
        </w:tc>
        <w:tc>
          <w:tcPr>
            <w:tcW w:w="1843"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5"/>
                <w:sz w:val="29"/>
                <w:szCs w:val="29"/>
              </w:rPr>
              <w:t>46,097</w:t>
            </w:r>
          </w:p>
          <w:p w:rsidR="00ED1A02" w:rsidRDefault="00ED1A02" w:rsidP="00C619ED">
            <w:pPr>
              <w:shd w:val="clear" w:color="auto" w:fill="FFFFFF"/>
            </w:pPr>
          </w:p>
        </w:tc>
        <w:tc>
          <w:tcPr>
            <w:tcW w:w="1738"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20"/>
                <w:sz w:val="29"/>
                <w:szCs w:val="29"/>
              </w:rPr>
              <w:t>10,328</w:t>
            </w:r>
          </w:p>
          <w:p w:rsidR="00ED1A02" w:rsidRDefault="00ED1A02" w:rsidP="00C619ED">
            <w:pPr>
              <w:shd w:val="clear" w:color="auto" w:fill="FFFFFF"/>
            </w:pPr>
          </w:p>
        </w:tc>
        <w:tc>
          <w:tcPr>
            <w:tcW w:w="1539"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7"/>
                <w:sz w:val="29"/>
                <w:szCs w:val="29"/>
              </w:rPr>
              <w:t>0,080</w:t>
            </w:r>
          </w:p>
          <w:p w:rsidR="00ED1A02" w:rsidRDefault="00ED1A02" w:rsidP="00C619ED">
            <w:pPr>
              <w:shd w:val="clear" w:color="auto" w:fill="FFFFFF"/>
            </w:pPr>
          </w:p>
        </w:tc>
        <w:tc>
          <w:tcPr>
            <w:tcW w:w="1140"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16"/>
                <w:sz w:val="29"/>
                <w:szCs w:val="29"/>
              </w:rPr>
              <w:t>2,938</w:t>
            </w:r>
          </w:p>
          <w:p w:rsidR="00ED1A02" w:rsidRDefault="00ED1A02" w:rsidP="00C619ED">
            <w:pPr>
              <w:shd w:val="clear" w:color="auto" w:fill="FFFFFF"/>
            </w:pPr>
          </w:p>
        </w:tc>
        <w:tc>
          <w:tcPr>
            <w:tcW w:w="1094" w:type="dxa"/>
            <w:tcBorders>
              <w:top w:val="single" w:sz="6" w:space="0" w:color="auto"/>
              <w:left w:val="single" w:sz="6" w:space="0" w:color="auto"/>
              <w:bottom w:val="single" w:sz="6" w:space="0" w:color="auto"/>
              <w:right w:val="single" w:sz="6" w:space="0" w:color="auto"/>
            </w:tcBorders>
          </w:tcPr>
          <w:p w:rsidR="00ED1A02" w:rsidRDefault="00ED1A02" w:rsidP="00C619ED">
            <w:pPr>
              <w:shd w:val="clear" w:color="auto" w:fill="FFFFFF"/>
            </w:pPr>
            <w:r>
              <w:rPr>
                <w:color w:val="000000"/>
                <w:spacing w:val="-24"/>
                <w:sz w:val="30"/>
                <w:szCs w:val="30"/>
              </w:rPr>
              <w:t>0,224</w:t>
            </w:r>
          </w:p>
          <w:p w:rsidR="00ED1A02" w:rsidRDefault="00ED1A02" w:rsidP="00C619ED">
            <w:pPr>
              <w:shd w:val="clear" w:color="auto" w:fill="FFFFFF"/>
            </w:pPr>
          </w:p>
        </w:tc>
      </w:tr>
    </w:tbl>
    <w:p w:rsidR="00ED1A02" w:rsidRDefault="00ED1A02" w:rsidP="00ED1A02">
      <w:pPr>
        <w:shd w:val="clear" w:color="auto" w:fill="FFFFFF"/>
        <w:spacing w:before="1603" w:line="322" w:lineRule="exact"/>
        <w:ind w:left="125" w:right="557" w:firstLine="710"/>
      </w:pPr>
      <w:r>
        <w:rPr>
          <w:color w:val="000000"/>
          <w:w w:val="89"/>
          <w:sz w:val="30"/>
          <w:szCs w:val="30"/>
        </w:rPr>
        <w:t xml:space="preserve">Переменные столбца 3 (выборочное среднее) Таблицы 11 означают </w:t>
      </w:r>
      <w:r>
        <w:rPr>
          <w:color w:val="000000"/>
          <w:spacing w:val="-2"/>
          <w:w w:val="89"/>
          <w:sz w:val="30"/>
          <w:szCs w:val="30"/>
        </w:rPr>
        <w:t>следующие показатели:</w:t>
      </w:r>
    </w:p>
    <w:p w:rsidR="00ED1A02" w:rsidRDefault="00ED1A02" w:rsidP="00ED1A02">
      <w:pPr>
        <w:shd w:val="clear" w:color="auto" w:fill="FFFFFF"/>
        <w:spacing w:line="322" w:lineRule="exact"/>
        <w:ind w:left="1814"/>
      </w:pPr>
      <w:r>
        <w:rPr>
          <w:color w:val="000000"/>
          <w:w w:val="89"/>
          <w:sz w:val="30"/>
          <w:szCs w:val="30"/>
        </w:rPr>
        <w:t>1. возраст</w:t>
      </w:r>
    </w:p>
    <w:p w:rsidR="00ED1A02" w:rsidRDefault="00ED1A02" w:rsidP="00ED1A02">
      <w:pPr>
        <w:shd w:val="clear" w:color="auto" w:fill="FFFFFF"/>
        <w:spacing w:line="322" w:lineRule="exact"/>
        <w:ind w:left="1786"/>
      </w:pPr>
      <w:r>
        <w:rPr>
          <w:color w:val="000000"/>
          <w:w w:val="89"/>
          <w:sz w:val="30"/>
          <w:szCs w:val="30"/>
        </w:rPr>
        <w:t>2. класс</w:t>
      </w:r>
    </w:p>
    <w:p w:rsidR="00ED1A02" w:rsidRDefault="00ED1A02" w:rsidP="00ED1A02">
      <w:pPr>
        <w:shd w:val="clear" w:color="auto" w:fill="FFFFFF"/>
        <w:spacing w:line="322" w:lineRule="exact"/>
        <w:ind w:left="1786"/>
      </w:pPr>
      <w:r>
        <w:rPr>
          <w:color w:val="000000"/>
          <w:w w:val="89"/>
          <w:sz w:val="30"/>
          <w:szCs w:val="30"/>
        </w:rPr>
        <w:t>3. пол</w:t>
      </w:r>
    </w:p>
    <w:p w:rsidR="00ED1A02" w:rsidRDefault="00ED1A02" w:rsidP="00ED1A02">
      <w:pPr>
        <w:shd w:val="clear" w:color="auto" w:fill="FFFFFF"/>
        <w:spacing w:line="322" w:lineRule="exact"/>
        <w:ind w:left="1786"/>
      </w:pPr>
      <w:r>
        <w:rPr>
          <w:color w:val="000000"/>
          <w:w w:val="89"/>
          <w:sz w:val="30"/>
          <w:szCs w:val="30"/>
        </w:rPr>
        <w:t>4. эмпатия к родителям</w:t>
      </w:r>
    </w:p>
    <w:p w:rsidR="00ED1A02" w:rsidRDefault="00ED1A02" w:rsidP="00ED1A02">
      <w:pPr>
        <w:shd w:val="clear" w:color="auto" w:fill="FFFFFF"/>
        <w:spacing w:line="322" w:lineRule="exact"/>
        <w:ind w:left="1786"/>
      </w:pPr>
      <w:r>
        <w:rPr>
          <w:color w:val="000000"/>
          <w:w w:val="89"/>
          <w:sz w:val="30"/>
          <w:szCs w:val="30"/>
        </w:rPr>
        <w:t>5. эмпатия к животным</w:t>
      </w:r>
    </w:p>
    <w:p w:rsidR="00ED1A02" w:rsidRDefault="00ED1A02" w:rsidP="00ED1A02">
      <w:pPr>
        <w:shd w:val="clear" w:color="auto" w:fill="FFFFFF"/>
        <w:spacing w:line="322" w:lineRule="exact"/>
        <w:ind w:left="1786"/>
      </w:pPr>
      <w:r>
        <w:rPr>
          <w:color w:val="000000"/>
          <w:w w:val="89"/>
          <w:sz w:val="30"/>
          <w:szCs w:val="30"/>
        </w:rPr>
        <w:t>6. эмпатия к старикам</w:t>
      </w:r>
    </w:p>
    <w:p w:rsidR="00ED1A02" w:rsidRDefault="00ED1A02" w:rsidP="00ED1A02">
      <w:pPr>
        <w:shd w:val="clear" w:color="auto" w:fill="FFFFFF"/>
        <w:spacing w:line="322" w:lineRule="exact"/>
        <w:ind w:left="1786"/>
      </w:pPr>
      <w:r>
        <w:rPr>
          <w:color w:val="000000"/>
          <w:w w:val="89"/>
          <w:sz w:val="30"/>
          <w:szCs w:val="30"/>
        </w:rPr>
        <w:t>7. эмпатия к детям</w:t>
      </w:r>
    </w:p>
    <w:p w:rsidR="00ED1A02" w:rsidRDefault="00ED1A02" w:rsidP="00ED1A02">
      <w:pPr>
        <w:shd w:val="clear" w:color="auto" w:fill="FFFFFF"/>
        <w:spacing w:line="322" w:lineRule="exact"/>
        <w:ind w:left="1790"/>
      </w:pPr>
      <w:r>
        <w:rPr>
          <w:color w:val="000000"/>
          <w:w w:val="89"/>
          <w:sz w:val="30"/>
          <w:szCs w:val="30"/>
        </w:rPr>
        <w:t>8. эмпатия к героям художественных произведений</w:t>
      </w:r>
    </w:p>
    <w:p w:rsidR="00ED1A02" w:rsidRDefault="00ED1A02" w:rsidP="00ED1A02">
      <w:pPr>
        <w:shd w:val="clear" w:color="auto" w:fill="FFFFFF"/>
        <w:spacing w:line="322" w:lineRule="exact"/>
        <w:ind w:left="1781"/>
      </w:pPr>
      <w:r>
        <w:rPr>
          <w:color w:val="000000"/>
          <w:w w:val="89"/>
          <w:sz w:val="30"/>
          <w:szCs w:val="30"/>
        </w:rPr>
        <w:t>9. эмпатия к незнакомым и малознакомым людям</w:t>
      </w:r>
    </w:p>
    <w:p w:rsidR="00ED1A02" w:rsidRDefault="00ED1A02" w:rsidP="00ED1A02">
      <w:pPr>
        <w:shd w:val="clear" w:color="auto" w:fill="FFFFFF"/>
        <w:spacing w:line="322" w:lineRule="exact"/>
        <w:ind w:left="1805"/>
      </w:pPr>
      <w:r>
        <w:rPr>
          <w:color w:val="000000"/>
          <w:spacing w:val="-4"/>
          <w:w w:val="89"/>
          <w:sz w:val="30"/>
          <w:szCs w:val="30"/>
        </w:rPr>
        <w:t>10. общий уровень эмпатии</w:t>
      </w:r>
    </w:p>
    <w:p w:rsidR="00ED1A02" w:rsidRDefault="00ED1A02" w:rsidP="00ED1A02">
      <w:pPr>
        <w:tabs>
          <w:tab w:val="left" w:pos="6960"/>
        </w:tabs>
        <w:rPr>
          <w:sz w:val="28"/>
        </w:rPr>
      </w:pPr>
    </w:p>
    <w:p w:rsidR="00C619ED" w:rsidRDefault="00C619ED" w:rsidP="00ED1A02">
      <w:pPr>
        <w:tabs>
          <w:tab w:val="left" w:pos="6960"/>
        </w:tabs>
        <w:rPr>
          <w:sz w:val="28"/>
        </w:rPr>
      </w:pPr>
    </w:p>
    <w:p w:rsidR="00C619ED" w:rsidRDefault="00C619ED" w:rsidP="00ED1A02">
      <w:pPr>
        <w:tabs>
          <w:tab w:val="left" w:pos="6960"/>
        </w:tabs>
        <w:rPr>
          <w:sz w:val="28"/>
        </w:rPr>
      </w:pPr>
    </w:p>
    <w:p w:rsidR="00C619ED" w:rsidRDefault="00C619ED" w:rsidP="00ED1A02">
      <w:pPr>
        <w:tabs>
          <w:tab w:val="left" w:pos="6960"/>
        </w:tabs>
        <w:rPr>
          <w:sz w:val="28"/>
        </w:rPr>
      </w:pPr>
    </w:p>
    <w:p w:rsidR="00C619ED" w:rsidRPr="00ED1A02" w:rsidRDefault="00C619ED" w:rsidP="00ED1A02">
      <w:pPr>
        <w:tabs>
          <w:tab w:val="left" w:pos="6960"/>
        </w:tabs>
        <w:rPr>
          <w:sz w:val="28"/>
        </w:rPr>
      </w:pPr>
    </w:p>
    <w:sectPr w:rsidR="00C619ED" w:rsidRPr="00ED1A02" w:rsidSect="00057316">
      <w:footerReference w:type="even" r:id="rId8"/>
      <w:footerReference w:type="default" r:id="rId9"/>
      <w:type w:val="continuous"/>
      <w:pgSz w:w="11909" w:h="16834"/>
      <w:pgMar w:top="1440" w:right="1212" w:bottom="720" w:left="1212"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ED5" w:rsidRDefault="00CA2ED5">
      <w:r>
        <w:separator/>
      </w:r>
    </w:p>
  </w:endnote>
  <w:endnote w:type="continuationSeparator" w:id="1">
    <w:p w:rsidR="00CA2ED5" w:rsidRDefault="00CA2E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altica Cyr">
    <w:altName w:val="Times New Roman"/>
    <w:panose1 w:val="00000000000000000000"/>
    <w:charset w:val="CC"/>
    <w:family w:val="auto"/>
    <w:notTrueType/>
    <w:pitch w:val="variable"/>
    <w:sig w:usb0="00000201" w:usb1="00000000" w:usb2="00000000" w:usb3="00000000" w:csb0="00000004" w:csb1="00000000"/>
  </w:font>
  <w:font w:name="Baltica">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9ED" w:rsidRDefault="00C619ED" w:rsidP="00057316">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C619ED" w:rsidRDefault="00C619ED">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636112"/>
      <w:docPartObj>
        <w:docPartGallery w:val="Page Numbers (Bottom of Page)"/>
        <w:docPartUnique/>
      </w:docPartObj>
    </w:sdtPr>
    <w:sdtContent>
      <w:p w:rsidR="00256D79" w:rsidRDefault="00256D79">
        <w:pPr>
          <w:pStyle w:val="a6"/>
          <w:jc w:val="center"/>
        </w:pPr>
        <w:fldSimple w:instr=" PAGE   \* MERGEFORMAT ">
          <w:r>
            <w:rPr>
              <w:noProof/>
            </w:rPr>
            <w:t>286</w:t>
          </w:r>
        </w:fldSimple>
        <w:r>
          <w:t xml:space="preserve"> </w:t>
        </w:r>
      </w:p>
    </w:sdtContent>
  </w:sdt>
  <w:p w:rsidR="00C619ED" w:rsidRDefault="00C619E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ED5" w:rsidRDefault="00CA2ED5">
      <w:r>
        <w:separator/>
      </w:r>
    </w:p>
  </w:footnote>
  <w:footnote w:type="continuationSeparator" w:id="1">
    <w:p w:rsidR="00CA2ED5" w:rsidRDefault="00CA2E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484D5BC"/>
    <w:lvl w:ilvl="0">
      <w:numFmt w:val="decimal"/>
      <w:lvlText w:val="*"/>
      <w:lvlJc w:val="left"/>
    </w:lvl>
  </w:abstractNum>
  <w:abstractNum w:abstractNumId="1">
    <w:nsid w:val="00DB0737"/>
    <w:multiLevelType w:val="hybridMultilevel"/>
    <w:tmpl w:val="B8342C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9E2BC4"/>
    <w:multiLevelType w:val="singleLevel"/>
    <w:tmpl w:val="8888421E"/>
    <w:lvl w:ilvl="0">
      <w:start w:val="1"/>
      <w:numFmt w:val="decimal"/>
      <w:lvlText w:val="%1."/>
      <w:lvlJc w:val="left"/>
      <w:pPr>
        <w:tabs>
          <w:tab w:val="num" w:pos="900"/>
        </w:tabs>
        <w:ind w:left="900" w:hanging="360"/>
      </w:pPr>
      <w:rPr>
        <w:rFonts w:hint="default"/>
      </w:rPr>
    </w:lvl>
  </w:abstractNum>
  <w:abstractNum w:abstractNumId="3">
    <w:nsid w:val="04197046"/>
    <w:multiLevelType w:val="hybridMultilevel"/>
    <w:tmpl w:val="0A384A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6412AC7"/>
    <w:multiLevelType w:val="singleLevel"/>
    <w:tmpl w:val="C0A039B8"/>
    <w:lvl w:ilvl="0">
      <w:start w:val="93"/>
      <w:numFmt w:val="decimal"/>
      <w:lvlText w:val="%1."/>
      <w:legacy w:legacy="1" w:legacySpace="0" w:legacyIndent="382"/>
      <w:lvlJc w:val="left"/>
      <w:rPr>
        <w:rFonts w:ascii="Arial" w:hAnsi="Arial" w:cs="Arial" w:hint="default"/>
      </w:rPr>
    </w:lvl>
  </w:abstractNum>
  <w:abstractNum w:abstractNumId="5">
    <w:nsid w:val="07296793"/>
    <w:multiLevelType w:val="multilevel"/>
    <w:tmpl w:val="64545B6A"/>
    <w:lvl w:ilvl="0">
      <w:start w:val="2"/>
      <w:numFmt w:val="bullet"/>
      <w:lvlText w:val="-"/>
      <w:lvlJc w:val="left"/>
      <w:pPr>
        <w:tabs>
          <w:tab w:val="num" w:pos="2400"/>
        </w:tabs>
        <w:ind w:left="2400" w:hanging="705"/>
      </w:pPr>
      <w:rPr>
        <w:rFonts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6">
    <w:nsid w:val="0CC10402"/>
    <w:multiLevelType w:val="hybridMultilevel"/>
    <w:tmpl w:val="2F0E7D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03913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2D53847"/>
    <w:multiLevelType w:val="hybridMultilevel"/>
    <w:tmpl w:val="2F0E7D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62D7A7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7177636"/>
    <w:multiLevelType w:val="hybridMultilevel"/>
    <w:tmpl w:val="D54093D2"/>
    <w:lvl w:ilvl="0" w:tplc="2416A40C">
      <w:start w:val="1"/>
      <w:numFmt w:val="decimal"/>
      <w:lvlText w:val="%1."/>
      <w:lvlJc w:val="left"/>
      <w:pPr>
        <w:tabs>
          <w:tab w:val="num" w:pos="-171"/>
        </w:tabs>
        <w:ind w:left="-171" w:hanging="855"/>
      </w:pPr>
      <w:rPr>
        <w:rFonts w:hint="default"/>
      </w:rPr>
    </w:lvl>
    <w:lvl w:ilvl="1" w:tplc="04190019" w:tentative="1">
      <w:start w:val="1"/>
      <w:numFmt w:val="lowerLetter"/>
      <w:lvlText w:val="%2."/>
      <w:lvlJc w:val="left"/>
      <w:pPr>
        <w:tabs>
          <w:tab w:val="num" w:pos="54"/>
        </w:tabs>
        <w:ind w:left="54" w:hanging="360"/>
      </w:pPr>
    </w:lvl>
    <w:lvl w:ilvl="2" w:tplc="0419001B" w:tentative="1">
      <w:start w:val="1"/>
      <w:numFmt w:val="lowerRoman"/>
      <w:lvlText w:val="%3."/>
      <w:lvlJc w:val="right"/>
      <w:pPr>
        <w:tabs>
          <w:tab w:val="num" w:pos="774"/>
        </w:tabs>
        <w:ind w:left="774" w:hanging="180"/>
      </w:pPr>
    </w:lvl>
    <w:lvl w:ilvl="3" w:tplc="0419000F" w:tentative="1">
      <w:start w:val="1"/>
      <w:numFmt w:val="decimal"/>
      <w:lvlText w:val="%4."/>
      <w:lvlJc w:val="left"/>
      <w:pPr>
        <w:tabs>
          <w:tab w:val="num" w:pos="1494"/>
        </w:tabs>
        <w:ind w:left="1494" w:hanging="360"/>
      </w:pPr>
    </w:lvl>
    <w:lvl w:ilvl="4" w:tplc="04190019" w:tentative="1">
      <w:start w:val="1"/>
      <w:numFmt w:val="lowerLetter"/>
      <w:lvlText w:val="%5."/>
      <w:lvlJc w:val="left"/>
      <w:pPr>
        <w:tabs>
          <w:tab w:val="num" w:pos="2214"/>
        </w:tabs>
        <w:ind w:left="2214" w:hanging="360"/>
      </w:pPr>
    </w:lvl>
    <w:lvl w:ilvl="5" w:tplc="0419001B" w:tentative="1">
      <w:start w:val="1"/>
      <w:numFmt w:val="lowerRoman"/>
      <w:lvlText w:val="%6."/>
      <w:lvlJc w:val="right"/>
      <w:pPr>
        <w:tabs>
          <w:tab w:val="num" w:pos="2934"/>
        </w:tabs>
        <w:ind w:left="2934" w:hanging="180"/>
      </w:pPr>
    </w:lvl>
    <w:lvl w:ilvl="6" w:tplc="0419000F" w:tentative="1">
      <w:start w:val="1"/>
      <w:numFmt w:val="decimal"/>
      <w:lvlText w:val="%7."/>
      <w:lvlJc w:val="left"/>
      <w:pPr>
        <w:tabs>
          <w:tab w:val="num" w:pos="3654"/>
        </w:tabs>
        <w:ind w:left="3654" w:hanging="360"/>
      </w:pPr>
    </w:lvl>
    <w:lvl w:ilvl="7" w:tplc="04190019" w:tentative="1">
      <w:start w:val="1"/>
      <w:numFmt w:val="lowerLetter"/>
      <w:lvlText w:val="%8."/>
      <w:lvlJc w:val="left"/>
      <w:pPr>
        <w:tabs>
          <w:tab w:val="num" w:pos="4374"/>
        </w:tabs>
        <w:ind w:left="4374" w:hanging="360"/>
      </w:pPr>
    </w:lvl>
    <w:lvl w:ilvl="8" w:tplc="0419001B" w:tentative="1">
      <w:start w:val="1"/>
      <w:numFmt w:val="lowerRoman"/>
      <w:lvlText w:val="%9."/>
      <w:lvlJc w:val="right"/>
      <w:pPr>
        <w:tabs>
          <w:tab w:val="num" w:pos="5094"/>
        </w:tabs>
        <w:ind w:left="5094" w:hanging="180"/>
      </w:pPr>
    </w:lvl>
  </w:abstractNum>
  <w:abstractNum w:abstractNumId="11">
    <w:nsid w:val="18482B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1DCF45E4"/>
    <w:multiLevelType w:val="singleLevel"/>
    <w:tmpl w:val="E2905B7E"/>
    <w:lvl w:ilvl="0">
      <w:start w:val="10"/>
      <w:numFmt w:val="decimal"/>
      <w:lvlText w:val="%1."/>
      <w:legacy w:legacy="1" w:legacySpace="0" w:legacyIndent="313"/>
      <w:lvlJc w:val="left"/>
      <w:rPr>
        <w:rFonts w:ascii="Arial" w:hAnsi="Arial" w:cs="Arial" w:hint="default"/>
      </w:rPr>
    </w:lvl>
  </w:abstractNum>
  <w:abstractNum w:abstractNumId="13">
    <w:nsid w:val="1FAC466F"/>
    <w:multiLevelType w:val="multilevel"/>
    <w:tmpl w:val="056A03D0"/>
    <w:lvl w:ilvl="0">
      <w:start w:val="1"/>
      <w:numFmt w:val="decimal"/>
      <w:lvlText w:val="%1."/>
      <w:lvlJc w:val="left"/>
      <w:pPr>
        <w:tabs>
          <w:tab w:val="num" w:pos="900"/>
        </w:tabs>
        <w:ind w:left="900" w:hanging="360"/>
      </w:pPr>
      <w:rPr>
        <w:rFonts w:hint="default"/>
        <w:b w:val="0"/>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4">
    <w:nsid w:val="21271D57"/>
    <w:multiLevelType w:val="multilevel"/>
    <w:tmpl w:val="3DB0E84A"/>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5">
    <w:nsid w:val="22710679"/>
    <w:multiLevelType w:val="multilevel"/>
    <w:tmpl w:val="6DA4B134"/>
    <w:lvl w:ilvl="0">
      <w:start w:val="1"/>
      <w:numFmt w:val="decimal"/>
      <w:lvlText w:val="%1."/>
      <w:lvlJc w:val="left"/>
      <w:pPr>
        <w:tabs>
          <w:tab w:val="num" w:pos="1080"/>
        </w:tabs>
        <w:ind w:left="1080" w:hanging="360"/>
      </w:pPr>
      <w:rPr>
        <w:rFonts w:hint="default"/>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nsid w:val="22A6678B"/>
    <w:multiLevelType w:val="hybridMultilevel"/>
    <w:tmpl w:val="F4CE14A4"/>
    <w:lvl w:ilvl="0" w:tplc="B68236CE">
      <w:start w:val="1"/>
      <w:numFmt w:val="bullet"/>
      <w:lvlText w:val="-"/>
      <w:lvlJc w:val="left"/>
      <w:pPr>
        <w:tabs>
          <w:tab w:val="num" w:pos="1800"/>
        </w:tabs>
        <w:ind w:left="180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4370C02"/>
    <w:multiLevelType w:val="singleLevel"/>
    <w:tmpl w:val="D1566ADA"/>
    <w:lvl w:ilvl="0">
      <w:start w:val="1"/>
      <w:numFmt w:val="bullet"/>
      <w:lvlText w:val="-"/>
      <w:lvlJc w:val="left"/>
      <w:pPr>
        <w:tabs>
          <w:tab w:val="num" w:pos="915"/>
        </w:tabs>
        <w:ind w:left="915" w:hanging="375"/>
      </w:pPr>
      <w:rPr>
        <w:rFonts w:hint="default"/>
      </w:rPr>
    </w:lvl>
  </w:abstractNum>
  <w:abstractNum w:abstractNumId="18">
    <w:nsid w:val="25D64F67"/>
    <w:multiLevelType w:val="hybridMultilevel"/>
    <w:tmpl w:val="9656053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7663BFB"/>
    <w:multiLevelType w:val="multilevel"/>
    <w:tmpl w:val="BE961692"/>
    <w:lvl w:ilvl="0">
      <w:start w:val="1"/>
      <w:numFmt w:val="decimal"/>
      <w:lvlText w:val="%1."/>
      <w:lvlJc w:val="left"/>
      <w:pPr>
        <w:tabs>
          <w:tab w:val="num" w:pos="900"/>
        </w:tabs>
        <w:ind w:left="900" w:hanging="360"/>
      </w:pPr>
      <w:rPr>
        <w:rFonts w:hint="default"/>
        <w:b w:val="0"/>
      </w:rPr>
    </w:lvl>
    <w:lvl w:ilvl="1">
      <w:start w:val="1"/>
      <w:numFmt w:val="bullet"/>
      <w:lvlText w:val=""/>
      <w:lvlJc w:val="left"/>
      <w:pPr>
        <w:tabs>
          <w:tab w:val="num" w:pos="1620"/>
        </w:tabs>
        <w:ind w:left="1620" w:hanging="360"/>
      </w:pPr>
      <w:rPr>
        <w:rFonts w:ascii="Symbol" w:hAnsi="Symbol" w:hint="default"/>
        <w:b w:val="0"/>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0">
    <w:nsid w:val="277D1456"/>
    <w:multiLevelType w:val="multilevel"/>
    <w:tmpl w:val="07D27402"/>
    <w:lvl w:ilvl="0">
      <w:start w:val="1"/>
      <w:numFmt w:val="decimal"/>
      <w:lvlText w:val="%1."/>
      <w:lvlJc w:val="left"/>
      <w:pPr>
        <w:tabs>
          <w:tab w:val="num" w:pos="1935"/>
        </w:tabs>
        <w:ind w:left="1935" w:hanging="855"/>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1">
    <w:nsid w:val="28046292"/>
    <w:multiLevelType w:val="singleLevel"/>
    <w:tmpl w:val="9BC43CC6"/>
    <w:lvl w:ilvl="0">
      <w:start w:val="88"/>
      <w:numFmt w:val="decimal"/>
      <w:lvlText w:val="%1."/>
      <w:legacy w:legacy="1" w:legacySpace="0" w:legacyIndent="349"/>
      <w:lvlJc w:val="left"/>
      <w:rPr>
        <w:rFonts w:ascii="Arial" w:hAnsi="Arial" w:cs="Arial" w:hint="default"/>
      </w:rPr>
    </w:lvl>
  </w:abstractNum>
  <w:abstractNum w:abstractNumId="22">
    <w:nsid w:val="2C3538C9"/>
    <w:multiLevelType w:val="hybridMultilevel"/>
    <w:tmpl w:val="6906A00C"/>
    <w:lvl w:ilvl="0" w:tplc="7EF04A26">
      <w:start w:val="1"/>
      <w:numFmt w:val="bullet"/>
      <w:lvlText w:val=""/>
      <w:lvlJc w:val="left"/>
      <w:pPr>
        <w:tabs>
          <w:tab w:val="num" w:pos="2149"/>
        </w:tabs>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2EA70B62"/>
    <w:multiLevelType w:val="hybridMultilevel"/>
    <w:tmpl w:val="AC9C59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128135D"/>
    <w:multiLevelType w:val="hybridMultilevel"/>
    <w:tmpl w:val="84122B1C"/>
    <w:lvl w:ilvl="0" w:tplc="E716D630">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245376D"/>
    <w:multiLevelType w:val="singleLevel"/>
    <w:tmpl w:val="0B0C3298"/>
    <w:lvl w:ilvl="0">
      <w:start w:val="7"/>
      <w:numFmt w:val="decimal"/>
      <w:lvlText w:val="%1."/>
      <w:legacy w:legacy="1" w:legacySpace="0" w:legacyIndent="212"/>
      <w:lvlJc w:val="left"/>
      <w:rPr>
        <w:rFonts w:ascii="Arial" w:hAnsi="Arial" w:cs="Arial" w:hint="default"/>
      </w:rPr>
    </w:lvl>
  </w:abstractNum>
  <w:abstractNum w:abstractNumId="26">
    <w:nsid w:val="34892376"/>
    <w:multiLevelType w:val="multilevel"/>
    <w:tmpl w:val="7AE2D418"/>
    <w:lvl w:ilvl="0">
      <w:start w:val="1"/>
      <w:numFmt w:val="decimal"/>
      <w:lvlText w:val="%1."/>
      <w:lvlJc w:val="left"/>
      <w:pPr>
        <w:tabs>
          <w:tab w:val="num" w:pos="1365"/>
        </w:tabs>
        <w:ind w:left="1365" w:hanging="825"/>
      </w:pPr>
      <w:rPr>
        <w:rFonts w:hint="default"/>
        <w:sz w:val="28"/>
      </w:rPr>
    </w:lvl>
    <w:lvl w:ilvl="1">
      <w:start w:val="1"/>
      <w:numFmt w:val="bullet"/>
      <w:lvlText w:val=""/>
      <w:lvlJc w:val="left"/>
      <w:pPr>
        <w:tabs>
          <w:tab w:val="num" w:pos="1620"/>
        </w:tabs>
        <w:ind w:left="1620" w:hanging="360"/>
      </w:pPr>
      <w:rPr>
        <w:rFonts w:ascii="Symbol" w:hAnsi="Symbol"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7">
    <w:nsid w:val="36A632F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37FE47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392F0F1B"/>
    <w:multiLevelType w:val="hybridMultilevel"/>
    <w:tmpl w:val="91D662FC"/>
    <w:lvl w:ilvl="0" w:tplc="D0E0AB56">
      <w:start w:val="1"/>
      <w:numFmt w:val="decimal"/>
      <w:lvlText w:val="%1."/>
      <w:lvlJc w:val="left"/>
      <w:pPr>
        <w:tabs>
          <w:tab w:val="num" w:pos="717"/>
        </w:tabs>
        <w:ind w:left="717" w:hanging="36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30">
    <w:nsid w:val="393F52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3A325857"/>
    <w:multiLevelType w:val="multilevel"/>
    <w:tmpl w:val="0B50760C"/>
    <w:lvl w:ilvl="0">
      <w:start w:val="10"/>
      <w:numFmt w:val="decimal"/>
      <w:lvlText w:val="%1."/>
      <w:lvlJc w:val="left"/>
      <w:pPr>
        <w:tabs>
          <w:tab w:val="num" w:pos="990"/>
        </w:tabs>
        <w:ind w:left="990" w:hanging="555"/>
      </w:pPr>
      <w:rPr>
        <w:rFonts w:hint="default"/>
      </w:rPr>
    </w:lvl>
    <w:lvl w:ilvl="1">
      <w:start w:val="1"/>
      <w:numFmt w:val="bullet"/>
      <w:lvlText w:val=""/>
      <w:lvlJc w:val="left"/>
      <w:pPr>
        <w:tabs>
          <w:tab w:val="num" w:pos="1515"/>
        </w:tabs>
        <w:ind w:left="1515" w:hanging="360"/>
      </w:pPr>
      <w:rPr>
        <w:rFonts w:ascii="Symbol" w:hAnsi="Symbol" w:hint="default"/>
      </w:rPr>
    </w:lvl>
    <w:lvl w:ilvl="2">
      <w:start w:val="1"/>
      <w:numFmt w:val="lowerRoman"/>
      <w:lvlText w:val="%3."/>
      <w:lvlJc w:val="right"/>
      <w:pPr>
        <w:tabs>
          <w:tab w:val="num" w:pos="2235"/>
        </w:tabs>
        <w:ind w:left="2235" w:hanging="180"/>
      </w:pPr>
    </w:lvl>
    <w:lvl w:ilvl="3">
      <w:start w:val="1"/>
      <w:numFmt w:val="decimal"/>
      <w:lvlText w:val="%4."/>
      <w:lvlJc w:val="left"/>
      <w:pPr>
        <w:tabs>
          <w:tab w:val="num" w:pos="2955"/>
        </w:tabs>
        <w:ind w:left="2955" w:hanging="360"/>
      </w:pPr>
    </w:lvl>
    <w:lvl w:ilvl="4">
      <w:start w:val="1"/>
      <w:numFmt w:val="lowerLetter"/>
      <w:lvlText w:val="%5."/>
      <w:lvlJc w:val="left"/>
      <w:pPr>
        <w:tabs>
          <w:tab w:val="num" w:pos="3675"/>
        </w:tabs>
        <w:ind w:left="3675" w:hanging="360"/>
      </w:pPr>
    </w:lvl>
    <w:lvl w:ilvl="5">
      <w:start w:val="1"/>
      <w:numFmt w:val="lowerRoman"/>
      <w:lvlText w:val="%6."/>
      <w:lvlJc w:val="right"/>
      <w:pPr>
        <w:tabs>
          <w:tab w:val="num" w:pos="4395"/>
        </w:tabs>
        <w:ind w:left="4395" w:hanging="180"/>
      </w:pPr>
    </w:lvl>
    <w:lvl w:ilvl="6">
      <w:start w:val="1"/>
      <w:numFmt w:val="decimal"/>
      <w:lvlText w:val="%7."/>
      <w:lvlJc w:val="left"/>
      <w:pPr>
        <w:tabs>
          <w:tab w:val="num" w:pos="5115"/>
        </w:tabs>
        <w:ind w:left="5115" w:hanging="360"/>
      </w:pPr>
    </w:lvl>
    <w:lvl w:ilvl="7">
      <w:start w:val="1"/>
      <w:numFmt w:val="lowerLetter"/>
      <w:lvlText w:val="%8."/>
      <w:lvlJc w:val="left"/>
      <w:pPr>
        <w:tabs>
          <w:tab w:val="num" w:pos="5835"/>
        </w:tabs>
        <w:ind w:left="5835" w:hanging="360"/>
      </w:pPr>
    </w:lvl>
    <w:lvl w:ilvl="8">
      <w:start w:val="1"/>
      <w:numFmt w:val="lowerRoman"/>
      <w:lvlText w:val="%9."/>
      <w:lvlJc w:val="right"/>
      <w:pPr>
        <w:tabs>
          <w:tab w:val="num" w:pos="6555"/>
        </w:tabs>
        <w:ind w:left="6555" w:hanging="180"/>
      </w:pPr>
    </w:lvl>
  </w:abstractNum>
  <w:abstractNum w:abstractNumId="32">
    <w:nsid w:val="3F4B61AF"/>
    <w:multiLevelType w:val="hybridMultilevel"/>
    <w:tmpl w:val="4C443D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3F7477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40C45A02"/>
    <w:multiLevelType w:val="singleLevel"/>
    <w:tmpl w:val="6BE6F48E"/>
    <w:lvl w:ilvl="0">
      <w:start w:val="75"/>
      <w:numFmt w:val="decimal"/>
      <w:lvlText w:val="%1."/>
      <w:legacy w:legacy="1" w:legacySpace="0" w:legacyIndent="378"/>
      <w:lvlJc w:val="left"/>
      <w:rPr>
        <w:rFonts w:ascii="Arial" w:hAnsi="Arial" w:cs="Arial" w:hint="default"/>
      </w:rPr>
    </w:lvl>
  </w:abstractNum>
  <w:abstractNum w:abstractNumId="35">
    <w:nsid w:val="43042E6A"/>
    <w:multiLevelType w:val="multilevel"/>
    <w:tmpl w:val="BDBC544E"/>
    <w:lvl w:ilvl="0">
      <w:start w:val="1"/>
      <w:numFmt w:val="decimal"/>
      <w:lvlText w:val="%1."/>
      <w:lvlJc w:val="left"/>
      <w:pPr>
        <w:tabs>
          <w:tab w:val="num" w:pos="1410"/>
        </w:tabs>
        <w:ind w:left="1410" w:hanging="870"/>
      </w:pPr>
      <w:rPr>
        <w:rFonts w:ascii="Times New Roman" w:hAnsi="Times New Roman" w:hint="default"/>
      </w:rPr>
    </w:lvl>
    <w:lvl w:ilvl="1">
      <w:start w:val="1"/>
      <w:numFmt w:val="decimal"/>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6">
    <w:nsid w:val="447871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46CD71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4C4D5B9E"/>
    <w:multiLevelType w:val="singleLevel"/>
    <w:tmpl w:val="251E5FB6"/>
    <w:lvl w:ilvl="0">
      <w:start w:val="78"/>
      <w:numFmt w:val="decimal"/>
      <w:lvlText w:val="%1."/>
      <w:legacy w:legacy="1" w:legacySpace="0" w:legacyIndent="374"/>
      <w:lvlJc w:val="left"/>
      <w:rPr>
        <w:rFonts w:ascii="Arial" w:hAnsi="Arial" w:cs="Arial" w:hint="default"/>
      </w:rPr>
    </w:lvl>
  </w:abstractNum>
  <w:abstractNum w:abstractNumId="39">
    <w:nsid w:val="4DA319D2"/>
    <w:multiLevelType w:val="singleLevel"/>
    <w:tmpl w:val="6D305FA8"/>
    <w:lvl w:ilvl="0">
      <w:start w:val="100"/>
      <w:numFmt w:val="decimal"/>
      <w:lvlText w:val="%1."/>
      <w:legacy w:legacy="1" w:legacySpace="0" w:legacyIndent="446"/>
      <w:lvlJc w:val="left"/>
      <w:rPr>
        <w:rFonts w:ascii="Arial" w:hAnsi="Arial" w:cs="Arial" w:hint="default"/>
      </w:rPr>
    </w:lvl>
  </w:abstractNum>
  <w:abstractNum w:abstractNumId="40">
    <w:nsid w:val="51DE6F67"/>
    <w:multiLevelType w:val="hybridMultilevel"/>
    <w:tmpl w:val="FEF246A0"/>
    <w:lvl w:ilvl="0" w:tplc="80B8A024">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542302D5"/>
    <w:multiLevelType w:val="multilevel"/>
    <w:tmpl w:val="ACA01BC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42">
    <w:nsid w:val="54C847A0"/>
    <w:multiLevelType w:val="hybridMultilevel"/>
    <w:tmpl w:val="CC30EF6E"/>
    <w:lvl w:ilvl="0" w:tplc="09348500">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558938EA"/>
    <w:multiLevelType w:val="singleLevel"/>
    <w:tmpl w:val="5E1E071A"/>
    <w:lvl w:ilvl="0">
      <w:start w:val="12"/>
      <w:numFmt w:val="decimal"/>
      <w:lvlText w:val="%1."/>
      <w:legacy w:legacy="1" w:legacySpace="0" w:legacyIndent="360"/>
      <w:lvlJc w:val="left"/>
      <w:rPr>
        <w:rFonts w:ascii="Arial" w:hAnsi="Arial" w:cs="Arial" w:hint="default"/>
      </w:rPr>
    </w:lvl>
  </w:abstractNum>
  <w:abstractNum w:abstractNumId="44">
    <w:nsid w:val="5653659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5">
    <w:nsid w:val="588352B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6">
    <w:nsid w:val="58F27890"/>
    <w:multiLevelType w:val="multilevel"/>
    <w:tmpl w:val="03923D62"/>
    <w:lvl w:ilvl="0">
      <w:start w:val="2"/>
      <w:numFmt w:val="bullet"/>
      <w:lvlText w:val="-"/>
      <w:lvlJc w:val="left"/>
      <w:pPr>
        <w:tabs>
          <w:tab w:val="num" w:pos="2655"/>
        </w:tabs>
        <w:ind w:left="2655" w:hanging="705"/>
      </w:pPr>
      <w:rPr>
        <w:rFonts w:hint="default"/>
      </w:rPr>
    </w:lvl>
    <w:lvl w:ilvl="1">
      <w:start w:val="1"/>
      <w:numFmt w:val="bullet"/>
      <w:lvlText w:val="o"/>
      <w:lvlJc w:val="left"/>
      <w:pPr>
        <w:tabs>
          <w:tab w:val="num" w:pos="2235"/>
        </w:tabs>
        <w:ind w:left="2235" w:hanging="360"/>
      </w:pPr>
      <w:rPr>
        <w:rFonts w:ascii="Courier New" w:hAnsi="Courier New" w:hint="default"/>
      </w:rPr>
    </w:lvl>
    <w:lvl w:ilvl="2">
      <w:start w:val="1"/>
      <w:numFmt w:val="bullet"/>
      <w:lvlText w:val=""/>
      <w:lvlJc w:val="left"/>
      <w:pPr>
        <w:tabs>
          <w:tab w:val="num" w:pos="2955"/>
        </w:tabs>
        <w:ind w:left="2955" w:hanging="360"/>
      </w:pPr>
      <w:rPr>
        <w:rFonts w:ascii="Wingdings" w:hAnsi="Wingdings" w:hint="default"/>
      </w:rPr>
    </w:lvl>
    <w:lvl w:ilvl="3">
      <w:start w:val="1"/>
      <w:numFmt w:val="bullet"/>
      <w:lvlText w:val=""/>
      <w:lvlJc w:val="left"/>
      <w:pPr>
        <w:tabs>
          <w:tab w:val="num" w:pos="3675"/>
        </w:tabs>
        <w:ind w:left="3675" w:hanging="360"/>
      </w:pPr>
      <w:rPr>
        <w:rFonts w:ascii="Symbol" w:hAnsi="Symbol" w:hint="default"/>
      </w:rPr>
    </w:lvl>
    <w:lvl w:ilvl="4">
      <w:start w:val="1"/>
      <w:numFmt w:val="bullet"/>
      <w:lvlText w:val="o"/>
      <w:lvlJc w:val="left"/>
      <w:pPr>
        <w:tabs>
          <w:tab w:val="num" w:pos="4395"/>
        </w:tabs>
        <w:ind w:left="4395" w:hanging="360"/>
      </w:pPr>
      <w:rPr>
        <w:rFonts w:ascii="Courier New" w:hAnsi="Courier New" w:hint="default"/>
      </w:rPr>
    </w:lvl>
    <w:lvl w:ilvl="5">
      <w:start w:val="1"/>
      <w:numFmt w:val="bullet"/>
      <w:lvlText w:val=""/>
      <w:lvlJc w:val="left"/>
      <w:pPr>
        <w:tabs>
          <w:tab w:val="num" w:pos="5115"/>
        </w:tabs>
        <w:ind w:left="5115" w:hanging="360"/>
      </w:pPr>
      <w:rPr>
        <w:rFonts w:ascii="Wingdings" w:hAnsi="Wingdings" w:hint="default"/>
      </w:rPr>
    </w:lvl>
    <w:lvl w:ilvl="6">
      <w:start w:val="1"/>
      <w:numFmt w:val="bullet"/>
      <w:lvlText w:val=""/>
      <w:lvlJc w:val="left"/>
      <w:pPr>
        <w:tabs>
          <w:tab w:val="num" w:pos="5835"/>
        </w:tabs>
        <w:ind w:left="5835" w:hanging="360"/>
      </w:pPr>
      <w:rPr>
        <w:rFonts w:ascii="Symbol" w:hAnsi="Symbol" w:hint="default"/>
      </w:rPr>
    </w:lvl>
    <w:lvl w:ilvl="7">
      <w:start w:val="1"/>
      <w:numFmt w:val="bullet"/>
      <w:lvlText w:val="o"/>
      <w:lvlJc w:val="left"/>
      <w:pPr>
        <w:tabs>
          <w:tab w:val="num" w:pos="6555"/>
        </w:tabs>
        <w:ind w:left="6555" w:hanging="360"/>
      </w:pPr>
      <w:rPr>
        <w:rFonts w:ascii="Courier New" w:hAnsi="Courier New" w:hint="default"/>
      </w:rPr>
    </w:lvl>
    <w:lvl w:ilvl="8">
      <w:start w:val="1"/>
      <w:numFmt w:val="bullet"/>
      <w:lvlText w:val=""/>
      <w:lvlJc w:val="left"/>
      <w:pPr>
        <w:tabs>
          <w:tab w:val="num" w:pos="7275"/>
        </w:tabs>
        <w:ind w:left="7275" w:hanging="360"/>
      </w:pPr>
      <w:rPr>
        <w:rFonts w:ascii="Wingdings" w:hAnsi="Wingdings" w:hint="default"/>
      </w:rPr>
    </w:lvl>
  </w:abstractNum>
  <w:abstractNum w:abstractNumId="47">
    <w:nsid w:val="5C6147C1"/>
    <w:multiLevelType w:val="hybridMultilevel"/>
    <w:tmpl w:val="61AC8D36"/>
    <w:lvl w:ilvl="0" w:tplc="C7D2398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8">
    <w:nsid w:val="5CE509DF"/>
    <w:multiLevelType w:val="multilevel"/>
    <w:tmpl w:val="BAB422E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nsid w:val="5EEE1231"/>
    <w:multiLevelType w:val="multilevel"/>
    <w:tmpl w:val="20C6B610"/>
    <w:lvl w:ilvl="0">
      <w:start w:val="1"/>
      <w:numFmt w:val="bullet"/>
      <w:lvlText w:val=""/>
      <w:lvlJc w:val="left"/>
      <w:pPr>
        <w:tabs>
          <w:tab w:val="num" w:pos="900"/>
        </w:tabs>
        <w:ind w:left="900" w:hanging="360"/>
      </w:pPr>
      <w:rPr>
        <w:rFonts w:ascii="Symbol" w:hAnsi="Symbol"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50">
    <w:nsid w:val="5F772263"/>
    <w:multiLevelType w:val="hybridMultilevel"/>
    <w:tmpl w:val="D8361FE8"/>
    <w:lvl w:ilvl="0" w:tplc="92F89704">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nsid w:val="5FBF6677"/>
    <w:multiLevelType w:val="hybridMultilevel"/>
    <w:tmpl w:val="FA7613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60415A22"/>
    <w:multiLevelType w:val="hybridMultilevel"/>
    <w:tmpl w:val="3A02A6EE"/>
    <w:lvl w:ilvl="0" w:tplc="84D67C8A">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nsid w:val="61484FB2"/>
    <w:multiLevelType w:val="hybridMultilevel"/>
    <w:tmpl w:val="47CA7044"/>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nsid w:val="618B55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5">
    <w:nsid w:val="631C01F3"/>
    <w:multiLevelType w:val="hybridMultilevel"/>
    <w:tmpl w:val="C7664B6A"/>
    <w:lvl w:ilvl="0" w:tplc="9DEA941E">
      <w:start w:val="47"/>
      <w:numFmt w:val="bullet"/>
      <w:lvlText w:val="-"/>
      <w:lvlJc w:val="left"/>
      <w:pPr>
        <w:tabs>
          <w:tab w:val="num" w:pos="1335"/>
        </w:tabs>
        <w:ind w:left="1335" w:hanging="79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6">
    <w:nsid w:val="638D70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7">
    <w:nsid w:val="647353E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8">
    <w:nsid w:val="64D920D5"/>
    <w:multiLevelType w:val="singleLevel"/>
    <w:tmpl w:val="A39664EC"/>
    <w:lvl w:ilvl="0">
      <w:numFmt w:val="bullet"/>
      <w:lvlText w:val="-"/>
      <w:lvlJc w:val="left"/>
      <w:pPr>
        <w:tabs>
          <w:tab w:val="num" w:pos="720"/>
        </w:tabs>
        <w:ind w:left="720" w:hanging="360"/>
      </w:pPr>
      <w:rPr>
        <w:rFonts w:hint="default"/>
      </w:rPr>
    </w:lvl>
  </w:abstractNum>
  <w:abstractNum w:abstractNumId="59">
    <w:nsid w:val="65901A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0">
    <w:nsid w:val="677114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1">
    <w:nsid w:val="6A1028CA"/>
    <w:multiLevelType w:val="multilevel"/>
    <w:tmpl w:val="20582B22"/>
    <w:lvl w:ilvl="0">
      <w:start w:val="1"/>
      <w:numFmt w:val="bullet"/>
      <w:lvlText w:val=""/>
      <w:lvlJc w:val="left"/>
      <w:pPr>
        <w:tabs>
          <w:tab w:val="num" w:pos="795"/>
        </w:tabs>
        <w:ind w:left="795" w:hanging="360"/>
      </w:pPr>
      <w:rPr>
        <w:rFonts w:ascii="Symbol" w:hAnsi="Symbol" w:hint="default"/>
      </w:rPr>
    </w:lvl>
    <w:lvl w:ilvl="1">
      <w:start w:val="2"/>
      <w:numFmt w:val="bullet"/>
      <w:lvlText w:val="-"/>
      <w:lvlJc w:val="left"/>
      <w:pPr>
        <w:tabs>
          <w:tab w:val="num" w:pos="1860"/>
        </w:tabs>
        <w:ind w:left="1860" w:hanging="705"/>
      </w:pPr>
      <w:rPr>
        <w:rFonts w:hint="default"/>
      </w:rPr>
    </w:lvl>
    <w:lvl w:ilvl="2">
      <w:start w:val="1"/>
      <w:numFmt w:val="bullet"/>
      <w:lvlText w:val=""/>
      <w:lvlJc w:val="left"/>
      <w:pPr>
        <w:tabs>
          <w:tab w:val="num" w:pos="2235"/>
        </w:tabs>
        <w:ind w:left="2235" w:hanging="360"/>
      </w:pPr>
      <w:rPr>
        <w:rFonts w:ascii="Wingdings" w:hAnsi="Wingdings" w:hint="default"/>
      </w:rPr>
    </w:lvl>
    <w:lvl w:ilvl="3">
      <w:start w:val="1"/>
      <w:numFmt w:val="bullet"/>
      <w:lvlText w:val=""/>
      <w:lvlJc w:val="left"/>
      <w:pPr>
        <w:tabs>
          <w:tab w:val="num" w:pos="2955"/>
        </w:tabs>
        <w:ind w:left="2955" w:hanging="360"/>
      </w:pPr>
      <w:rPr>
        <w:rFonts w:ascii="Symbol" w:hAnsi="Symbol" w:hint="default"/>
      </w:rPr>
    </w:lvl>
    <w:lvl w:ilvl="4">
      <w:start w:val="1"/>
      <w:numFmt w:val="bullet"/>
      <w:lvlText w:val="o"/>
      <w:lvlJc w:val="left"/>
      <w:pPr>
        <w:tabs>
          <w:tab w:val="num" w:pos="3675"/>
        </w:tabs>
        <w:ind w:left="3675" w:hanging="360"/>
      </w:pPr>
      <w:rPr>
        <w:rFonts w:ascii="Courier New" w:hAnsi="Courier New" w:hint="default"/>
      </w:rPr>
    </w:lvl>
    <w:lvl w:ilvl="5">
      <w:start w:val="1"/>
      <w:numFmt w:val="bullet"/>
      <w:lvlText w:val=""/>
      <w:lvlJc w:val="left"/>
      <w:pPr>
        <w:tabs>
          <w:tab w:val="num" w:pos="4395"/>
        </w:tabs>
        <w:ind w:left="4395" w:hanging="360"/>
      </w:pPr>
      <w:rPr>
        <w:rFonts w:ascii="Wingdings" w:hAnsi="Wingdings" w:hint="default"/>
      </w:rPr>
    </w:lvl>
    <w:lvl w:ilvl="6">
      <w:start w:val="1"/>
      <w:numFmt w:val="bullet"/>
      <w:lvlText w:val=""/>
      <w:lvlJc w:val="left"/>
      <w:pPr>
        <w:tabs>
          <w:tab w:val="num" w:pos="5115"/>
        </w:tabs>
        <w:ind w:left="5115" w:hanging="360"/>
      </w:pPr>
      <w:rPr>
        <w:rFonts w:ascii="Symbol" w:hAnsi="Symbol" w:hint="default"/>
      </w:rPr>
    </w:lvl>
    <w:lvl w:ilvl="7">
      <w:start w:val="1"/>
      <w:numFmt w:val="bullet"/>
      <w:lvlText w:val="o"/>
      <w:lvlJc w:val="left"/>
      <w:pPr>
        <w:tabs>
          <w:tab w:val="num" w:pos="5835"/>
        </w:tabs>
        <w:ind w:left="5835" w:hanging="360"/>
      </w:pPr>
      <w:rPr>
        <w:rFonts w:ascii="Courier New" w:hAnsi="Courier New" w:hint="default"/>
      </w:rPr>
    </w:lvl>
    <w:lvl w:ilvl="8">
      <w:start w:val="1"/>
      <w:numFmt w:val="bullet"/>
      <w:lvlText w:val=""/>
      <w:lvlJc w:val="left"/>
      <w:pPr>
        <w:tabs>
          <w:tab w:val="num" w:pos="6555"/>
        </w:tabs>
        <w:ind w:left="6555" w:hanging="360"/>
      </w:pPr>
      <w:rPr>
        <w:rFonts w:ascii="Wingdings" w:hAnsi="Wingdings" w:hint="default"/>
      </w:rPr>
    </w:lvl>
  </w:abstractNum>
  <w:abstractNum w:abstractNumId="62">
    <w:nsid w:val="6AD54909"/>
    <w:multiLevelType w:val="singleLevel"/>
    <w:tmpl w:val="2A869F8E"/>
    <w:lvl w:ilvl="0">
      <w:start w:val="34"/>
      <w:numFmt w:val="decimal"/>
      <w:lvlText w:val="%1."/>
      <w:legacy w:legacy="1" w:legacySpace="0" w:legacyIndent="364"/>
      <w:lvlJc w:val="left"/>
      <w:rPr>
        <w:rFonts w:ascii="Arial" w:hAnsi="Arial" w:cs="Arial" w:hint="default"/>
      </w:rPr>
    </w:lvl>
  </w:abstractNum>
  <w:abstractNum w:abstractNumId="63">
    <w:nsid w:val="6CD73A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4">
    <w:nsid w:val="6CDB658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5">
    <w:nsid w:val="6FE45A99"/>
    <w:multiLevelType w:val="hybridMultilevel"/>
    <w:tmpl w:val="FF5AE090"/>
    <w:lvl w:ilvl="0" w:tplc="EFEE3246">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6">
    <w:nsid w:val="701B7A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7">
    <w:nsid w:val="70204B68"/>
    <w:multiLevelType w:val="hybridMultilevel"/>
    <w:tmpl w:val="2F0E7D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719129E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9">
    <w:nsid w:val="79131B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0">
    <w:nsid w:val="79CE3019"/>
    <w:multiLevelType w:val="multilevel"/>
    <w:tmpl w:val="2BEC85EA"/>
    <w:lvl w:ilvl="0">
      <w:start w:val="1"/>
      <w:numFmt w:val="decimal"/>
      <w:lvlText w:val="%1."/>
      <w:lvlJc w:val="left"/>
      <w:pPr>
        <w:tabs>
          <w:tab w:val="num" w:pos="1365"/>
        </w:tabs>
        <w:ind w:left="1365" w:hanging="825"/>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71">
    <w:nsid w:val="7A7B1D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2">
    <w:nsid w:val="7AC943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3">
    <w:nsid w:val="7AFD038F"/>
    <w:multiLevelType w:val="hybridMultilevel"/>
    <w:tmpl w:val="4F365542"/>
    <w:lvl w:ilvl="0" w:tplc="D8A6F6B0">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80"/>
        </w:tabs>
        <w:ind w:left="180" w:hanging="180"/>
      </w:pPr>
    </w:lvl>
    <w:lvl w:ilvl="3" w:tplc="0419000F" w:tentative="1">
      <w:start w:val="1"/>
      <w:numFmt w:val="decimal"/>
      <w:lvlText w:val="%4."/>
      <w:lvlJc w:val="left"/>
      <w:pPr>
        <w:tabs>
          <w:tab w:val="num" w:pos="900"/>
        </w:tabs>
        <w:ind w:left="900" w:hanging="360"/>
      </w:pPr>
    </w:lvl>
    <w:lvl w:ilvl="4" w:tplc="04190019" w:tentative="1">
      <w:start w:val="1"/>
      <w:numFmt w:val="lowerLetter"/>
      <w:lvlText w:val="%5."/>
      <w:lvlJc w:val="left"/>
      <w:pPr>
        <w:tabs>
          <w:tab w:val="num" w:pos="1620"/>
        </w:tabs>
        <w:ind w:left="1620" w:hanging="360"/>
      </w:pPr>
    </w:lvl>
    <w:lvl w:ilvl="5" w:tplc="0419001B" w:tentative="1">
      <w:start w:val="1"/>
      <w:numFmt w:val="lowerRoman"/>
      <w:lvlText w:val="%6."/>
      <w:lvlJc w:val="right"/>
      <w:pPr>
        <w:tabs>
          <w:tab w:val="num" w:pos="2340"/>
        </w:tabs>
        <w:ind w:left="2340" w:hanging="180"/>
      </w:pPr>
    </w:lvl>
    <w:lvl w:ilvl="6" w:tplc="0419000F" w:tentative="1">
      <w:start w:val="1"/>
      <w:numFmt w:val="decimal"/>
      <w:lvlText w:val="%7."/>
      <w:lvlJc w:val="left"/>
      <w:pPr>
        <w:tabs>
          <w:tab w:val="num" w:pos="3060"/>
        </w:tabs>
        <w:ind w:left="3060" w:hanging="360"/>
      </w:pPr>
    </w:lvl>
    <w:lvl w:ilvl="7" w:tplc="04190019" w:tentative="1">
      <w:start w:val="1"/>
      <w:numFmt w:val="lowerLetter"/>
      <w:lvlText w:val="%8."/>
      <w:lvlJc w:val="left"/>
      <w:pPr>
        <w:tabs>
          <w:tab w:val="num" w:pos="3780"/>
        </w:tabs>
        <w:ind w:left="3780" w:hanging="360"/>
      </w:pPr>
    </w:lvl>
    <w:lvl w:ilvl="8" w:tplc="0419001B" w:tentative="1">
      <w:start w:val="1"/>
      <w:numFmt w:val="lowerRoman"/>
      <w:lvlText w:val="%9."/>
      <w:lvlJc w:val="right"/>
      <w:pPr>
        <w:tabs>
          <w:tab w:val="num" w:pos="4500"/>
        </w:tabs>
        <w:ind w:left="4500" w:hanging="180"/>
      </w:pPr>
    </w:lvl>
  </w:abstractNum>
  <w:abstractNum w:abstractNumId="74">
    <w:nsid w:val="7B023F31"/>
    <w:multiLevelType w:val="multilevel"/>
    <w:tmpl w:val="089A35EC"/>
    <w:lvl w:ilvl="0">
      <w:start w:val="1"/>
      <w:numFmt w:val="decimal"/>
      <w:lvlText w:val="%1."/>
      <w:lvlJc w:val="left"/>
      <w:pPr>
        <w:tabs>
          <w:tab w:val="num" w:pos="1545"/>
        </w:tabs>
        <w:ind w:left="1545" w:hanging="360"/>
      </w:pPr>
      <w:rPr>
        <w:rFonts w:hint="default"/>
        <w:b/>
      </w:rPr>
    </w:lvl>
    <w:lvl w:ilvl="1">
      <w:start w:val="1"/>
      <w:numFmt w:val="lowerLetter"/>
      <w:lvlText w:val="%2."/>
      <w:lvlJc w:val="left"/>
      <w:pPr>
        <w:tabs>
          <w:tab w:val="num" w:pos="2085"/>
        </w:tabs>
        <w:ind w:left="2085" w:hanging="360"/>
      </w:pPr>
    </w:lvl>
    <w:lvl w:ilvl="2">
      <w:start w:val="1"/>
      <w:numFmt w:val="lowerRoman"/>
      <w:lvlText w:val="%3."/>
      <w:lvlJc w:val="right"/>
      <w:pPr>
        <w:tabs>
          <w:tab w:val="num" w:pos="2805"/>
        </w:tabs>
        <w:ind w:left="2805" w:hanging="180"/>
      </w:pPr>
    </w:lvl>
    <w:lvl w:ilvl="3">
      <w:start w:val="1"/>
      <w:numFmt w:val="decimal"/>
      <w:lvlText w:val="%4."/>
      <w:lvlJc w:val="left"/>
      <w:pPr>
        <w:tabs>
          <w:tab w:val="num" w:pos="3525"/>
        </w:tabs>
        <w:ind w:left="3525" w:hanging="360"/>
      </w:pPr>
    </w:lvl>
    <w:lvl w:ilvl="4">
      <w:start w:val="1"/>
      <w:numFmt w:val="lowerLetter"/>
      <w:lvlText w:val="%5."/>
      <w:lvlJc w:val="left"/>
      <w:pPr>
        <w:tabs>
          <w:tab w:val="num" w:pos="4245"/>
        </w:tabs>
        <w:ind w:left="4245" w:hanging="360"/>
      </w:pPr>
    </w:lvl>
    <w:lvl w:ilvl="5">
      <w:start w:val="1"/>
      <w:numFmt w:val="lowerRoman"/>
      <w:lvlText w:val="%6."/>
      <w:lvlJc w:val="right"/>
      <w:pPr>
        <w:tabs>
          <w:tab w:val="num" w:pos="4965"/>
        </w:tabs>
        <w:ind w:left="4965" w:hanging="180"/>
      </w:pPr>
    </w:lvl>
    <w:lvl w:ilvl="6">
      <w:start w:val="1"/>
      <w:numFmt w:val="decimal"/>
      <w:lvlText w:val="%7."/>
      <w:lvlJc w:val="left"/>
      <w:pPr>
        <w:tabs>
          <w:tab w:val="num" w:pos="5685"/>
        </w:tabs>
        <w:ind w:left="5685" w:hanging="360"/>
      </w:pPr>
    </w:lvl>
    <w:lvl w:ilvl="7">
      <w:start w:val="1"/>
      <w:numFmt w:val="lowerLetter"/>
      <w:lvlText w:val="%8."/>
      <w:lvlJc w:val="left"/>
      <w:pPr>
        <w:tabs>
          <w:tab w:val="num" w:pos="6405"/>
        </w:tabs>
        <w:ind w:left="6405" w:hanging="360"/>
      </w:pPr>
    </w:lvl>
    <w:lvl w:ilvl="8">
      <w:start w:val="1"/>
      <w:numFmt w:val="lowerRoman"/>
      <w:lvlText w:val="%9."/>
      <w:lvlJc w:val="right"/>
      <w:pPr>
        <w:tabs>
          <w:tab w:val="num" w:pos="7125"/>
        </w:tabs>
        <w:ind w:left="7125" w:hanging="180"/>
      </w:pPr>
    </w:lvl>
  </w:abstractNum>
  <w:abstractNum w:abstractNumId="75">
    <w:nsid w:val="7B303E25"/>
    <w:multiLevelType w:val="singleLevel"/>
    <w:tmpl w:val="9D6E297A"/>
    <w:lvl w:ilvl="0">
      <w:start w:val="1"/>
      <w:numFmt w:val="decimal"/>
      <w:lvlText w:val="%1."/>
      <w:legacy w:legacy="1" w:legacySpace="0" w:legacyIndent="205"/>
      <w:lvlJc w:val="left"/>
      <w:rPr>
        <w:rFonts w:ascii="Arial" w:hAnsi="Arial" w:cs="Arial" w:hint="default"/>
      </w:rPr>
    </w:lvl>
  </w:abstractNum>
  <w:abstractNum w:abstractNumId="76">
    <w:nsid w:val="7D4A4444"/>
    <w:multiLevelType w:val="hybridMultilevel"/>
    <w:tmpl w:val="D8B2D32C"/>
    <w:lvl w:ilvl="0" w:tplc="F460CD0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4"/>
  </w:num>
  <w:num w:numId="2">
    <w:abstractNumId w:val="70"/>
  </w:num>
  <w:num w:numId="3">
    <w:abstractNumId w:val="0"/>
    <w:lvlOverride w:ilvl="0">
      <w:lvl w:ilvl="0">
        <w:numFmt w:val="bullet"/>
        <w:lvlText w:val="-"/>
        <w:legacy w:legacy="1" w:legacySpace="0" w:legacyIndent="193"/>
        <w:lvlJc w:val="left"/>
        <w:rPr>
          <w:rFonts w:ascii="Times New Roman" w:hAnsi="Times New Roman" w:hint="default"/>
        </w:rPr>
      </w:lvl>
    </w:lvlOverride>
  </w:num>
  <w:num w:numId="4">
    <w:abstractNumId w:val="35"/>
  </w:num>
  <w:num w:numId="5">
    <w:abstractNumId w:val="61"/>
  </w:num>
  <w:num w:numId="6">
    <w:abstractNumId w:val="19"/>
  </w:num>
  <w:num w:numId="7">
    <w:abstractNumId w:val="41"/>
  </w:num>
  <w:num w:numId="8">
    <w:abstractNumId w:val="46"/>
  </w:num>
  <w:num w:numId="9">
    <w:abstractNumId w:val="74"/>
  </w:num>
  <w:num w:numId="10">
    <w:abstractNumId w:val="5"/>
  </w:num>
  <w:num w:numId="11">
    <w:abstractNumId w:val="26"/>
  </w:num>
  <w:num w:numId="12">
    <w:abstractNumId w:val="31"/>
  </w:num>
  <w:num w:numId="13">
    <w:abstractNumId w:val="48"/>
  </w:num>
  <w:num w:numId="14">
    <w:abstractNumId w:val="15"/>
  </w:num>
  <w:num w:numId="15">
    <w:abstractNumId w:val="49"/>
  </w:num>
  <w:num w:numId="16">
    <w:abstractNumId w:val="13"/>
  </w:num>
  <w:num w:numId="17">
    <w:abstractNumId w:val="58"/>
  </w:num>
  <w:num w:numId="18">
    <w:abstractNumId w:val="20"/>
  </w:num>
  <w:num w:numId="19">
    <w:abstractNumId w:val="17"/>
  </w:num>
  <w:num w:numId="20">
    <w:abstractNumId w:val="2"/>
  </w:num>
  <w:num w:numId="21">
    <w:abstractNumId w:val="3"/>
  </w:num>
  <w:num w:numId="22">
    <w:abstractNumId w:val="55"/>
  </w:num>
  <w:num w:numId="23">
    <w:abstractNumId w:val="1"/>
  </w:num>
  <w:num w:numId="24">
    <w:abstractNumId w:val="23"/>
  </w:num>
  <w:num w:numId="25">
    <w:abstractNumId w:val="32"/>
  </w:num>
  <w:num w:numId="26">
    <w:abstractNumId w:val="51"/>
  </w:num>
  <w:num w:numId="27">
    <w:abstractNumId w:val="25"/>
  </w:num>
  <w:num w:numId="28">
    <w:abstractNumId w:val="12"/>
  </w:num>
  <w:num w:numId="29">
    <w:abstractNumId w:val="12"/>
    <w:lvlOverride w:ilvl="0">
      <w:lvl w:ilvl="0">
        <w:start w:val="16"/>
        <w:numFmt w:val="decimal"/>
        <w:lvlText w:val="%1."/>
        <w:legacy w:legacy="1" w:legacySpace="0" w:legacyIndent="360"/>
        <w:lvlJc w:val="left"/>
        <w:rPr>
          <w:rFonts w:ascii="Arial" w:hAnsi="Arial" w:cs="Arial" w:hint="default"/>
        </w:rPr>
      </w:lvl>
    </w:lvlOverride>
  </w:num>
  <w:num w:numId="30">
    <w:abstractNumId w:val="12"/>
    <w:lvlOverride w:ilvl="0">
      <w:lvl w:ilvl="0">
        <w:start w:val="48"/>
        <w:numFmt w:val="decimal"/>
        <w:lvlText w:val="%1."/>
        <w:legacy w:legacy="1" w:legacySpace="0" w:legacyIndent="367"/>
        <w:lvlJc w:val="left"/>
        <w:rPr>
          <w:rFonts w:ascii="Arial" w:hAnsi="Arial" w:cs="Arial" w:hint="default"/>
        </w:rPr>
      </w:lvl>
    </w:lvlOverride>
  </w:num>
  <w:num w:numId="31">
    <w:abstractNumId w:val="34"/>
  </w:num>
  <w:num w:numId="32">
    <w:abstractNumId w:val="34"/>
    <w:lvlOverride w:ilvl="0">
      <w:lvl w:ilvl="0">
        <w:start w:val="80"/>
        <w:numFmt w:val="decimal"/>
        <w:lvlText w:val="%1."/>
        <w:legacy w:legacy="1" w:legacySpace="0" w:legacyIndent="353"/>
        <w:lvlJc w:val="left"/>
        <w:rPr>
          <w:rFonts w:ascii="Arial" w:hAnsi="Arial" w:cs="Arial" w:hint="default"/>
        </w:rPr>
      </w:lvl>
    </w:lvlOverride>
  </w:num>
  <w:num w:numId="33">
    <w:abstractNumId w:val="75"/>
  </w:num>
  <w:num w:numId="34">
    <w:abstractNumId w:val="75"/>
    <w:lvlOverride w:ilvl="0">
      <w:lvl w:ilvl="0">
        <w:start w:val="1"/>
        <w:numFmt w:val="decimal"/>
        <w:lvlText w:val="%1."/>
        <w:legacy w:legacy="1" w:legacySpace="0" w:legacyIndent="206"/>
        <w:lvlJc w:val="left"/>
        <w:rPr>
          <w:rFonts w:ascii="Arial" w:hAnsi="Arial" w:cs="Arial" w:hint="default"/>
        </w:rPr>
      </w:lvl>
    </w:lvlOverride>
  </w:num>
  <w:num w:numId="35">
    <w:abstractNumId w:val="43"/>
  </w:num>
  <w:num w:numId="36">
    <w:abstractNumId w:val="43"/>
    <w:lvlOverride w:ilvl="0">
      <w:lvl w:ilvl="0">
        <w:start w:val="16"/>
        <w:numFmt w:val="decimal"/>
        <w:lvlText w:val="%1."/>
        <w:legacy w:legacy="1" w:legacySpace="0" w:legacyIndent="367"/>
        <w:lvlJc w:val="left"/>
        <w:rPr>
          <w:rFonts w:ascii="Arial" w:hAnsi="Arial" w:cs="Arial" w:hint="default"/>
        </w:rPr>
      </w:lvl>
    </w:lvlOverride>
  </w:num>
  <w:num w:numId="37">
    <w:abstractNumId w:val="62"/>
  </w:num>
  <w:num w:numId="38">
    <w:abstractNumId w:val="62"/>
    <w:lvlOverride w:ilvl="0">
      <w:lvl w:ilvl="0">
        <w:start w:val="49"/>
        <w:numFmt w:val="decimal"/>
        <w:lvlText w:val="%1."/>
        <w:legacy w:legacy="1" w:legacySpace="0" w:legacyIndent="374"/>
        <w:lvlJc w:val="left"/>
        <w:rPr>
          <w:rFonts w:ascii="Arial" w:hAnsi="Arial" w:cs="Arial" w:hint="default"/>
        </w:rPr>
      </w:lvl>
    </w:lvlOverride>
  </w:num>
  <w:num w:numId="39">
    <w:abstractNumId w:val="38"/>
  </w:num>
  <w:num w:numId="40">
    <w:abstractNumId w:val="38"/>
    <w:lvlOverride w:ilvl="0">
      <w:lvl w:ilvl="0">
        <w:start w:val="82"/>
        <w:numFmt w:val="decimal"/>
        <w:lvlText w:val="%1."/>
        <w:legacy w:legacy="1" w:legacySpace="0" w:legacyIndent="389"/>
        <w:lvlJc w:val="left"/>
        <w:rPr>
          <w:rFonts w:ascii="Arial" w:hAnsi="Arial" w:cs="Arial" w:hint="default"/>
        </w:rPr>
      </w:lvl>
    </w:lvlOverride>
  </w:num>
  <w:num w:numId="41">
    <w:abstractNumId w:val="21"/>
  </w:num>
  <w:num w:numId="42">
    <w:abstractNumId w:val="4"/>
  </w:num>
  <w:num w:numId="43">
    <w:abstractNumId w:val="39"/>
  </w:num>
  <w:num w:numId="44">
    <w:abstractNumId w:val="39"/>
    <w:lvlOverride w:ilvl="0">
      <w:lvl w:ilvl="0">
        <w:start w:val="100"/>
        <w:numFmt w:val="decimal"/>
        <w:lvlText w:val="%1."/>
        <w:legacy w:legacy="1" w:legacySpace="0" w:legacyIndent="447"/>
        <w:lvlJc w:val="left"/>
        <w:rPr>
          <w:rFonts w:ascii="Arial" w:hAnsi="Arial" w:cs="Arial" w:hint="default"/>
        </w:rPr>
      </w:lvl>
    </w:lvlOverride>
  </w:num>
  <w:num w:numId="45">
    <w:abstractNumId w:val="29"/>
  </w:num>
  <w:num w:numId="46">
    <w:abstractNumId w:val="47"/>
  </w:num>
  <w:num w:numId="47">
    <w:abstractNumId w:val="76"/>
  </w:num>
  <w:num w:numId="48">
    <w:abstractNumId w:val="73"/>
  </w:num>
  <w:num w:numId="49">
    <w:abstractNumId w:val="10"/>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6"/>
  </w:num>
  <w:num w:numId="52">
    <w:abstractNumId w:val="64"/>
  </w:num>
  <w:num w:numId="53">
    <w:abstractNumId w:val="30"/>
  </w:num>
  <w:num w:numId="54">
    <w:abstractNumId w:val="71"/>
  </w:num>
  <w:num w:numId="55">
    <w:abstractNumId w:val="63"/>
  </w:num>
  <w:num w:numId="56">
    <w:abstractNumId w:val="45"/>
  </w:num>
  <w:num w:numId="57">
    <w:abstractNumId w:val="60"/>
  </w:num>
  <w:num w:numId="58">
    <w:abstractNumId w:val="9"/>
  </w:num>
  <w:num w:numId="59">
    <w:abstractNumId w:val="33"/>
  </w:num>
  <w:num w:numId="60">
    <w:abstractNumId w:val="44"/>
  </w:num>
  <w:num w:numId="61">
    <w:abstractNumId w:val="54"/>
  </w:num>
  <w:num w:numId="62">
    <w:abstractNumId w:val="68"/>
  </w:num>
  <w:num w:numId="63">
    <w:abstractNumId w:val="59"/>
  </w:num>
  <w:num w:numId="64">
    <w:abstractNumId w:val="72"/>
  </w:num>
  <w:num w:numId="65">
    <w:abstractNumId w:val="69"/>
  </w:num>
  <w:num w:numId="66">
    <w:abstractNumId w:val="56"/>
  </w:num>
  <w:num w:numId="67">
    <w:abstractNumId w:val="36"/>
  </w:num>
  <w:num w:numId="68">
    <w:abstractNumId w:val="37"/>
  </w:num>
  <w:num w:numId="69">
    <w:abstractNumId w:val="27"/>
  </w:num>
  <w:num w:numId="70">
    <w:abstractNumId w:val="7"/>
  </w:num>
  <w:num w:numId="71">
    <w:abstractNumId w:val="28"/>
  </w:num>
  <w:num w:numId="72">
    <w:abstractNumId w:val="11"/>
  </w:num>
  <w:num w:numId="73">
    <w:abstractNumId w:val="57"/>
  </w:num>
  <w:num w:numId="74">
    <w:abstractNumId w:val="16"/>
  </w:num>
  <w:num w:numId="75">
    <w:abstractNumId w:val="40"/>
  </w:num>
  <w:num w:numId="76">
    <w:abstractNumId w:val="50"/>
  </w:num>
  <w:num w:numId="77">
    <w:abstractNumId w:val="52"/>
  </w:num>
  <w:num w:numId="78">
    <w:abstractNumId w:val="65"/>
  </w:num>
  <w:num w:numId="79">
    <w:abstractNumId w:val="42"/>
  </w:num>
  <w:num w:numId="80">
    <w:abstractNumId w:val="24"/>
  </w:num>
  <w:num w:numId="81">
    <w:abstractNumId w:val="53"/>
  </w:num>
  <w:num w:numId="82">
    <w:abstractNumId w:val="22"/>
  </w:num>
  <w:num w:numId="83">
    <w:abstractNumId w:val="6"/>
  </w:num>
  <w:num w:numId="84">
    <w:abstractNumId w:val="8"/>
  </w:num>
  <w:num w:numId="85">
    <w:abstractNumId w:val="67"/>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hideSpellingErrors/>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8753A4"/>
    <w:rsid w:val="000058DE"/>
    <w:rsid w:val="0002084D"/>
    <w:rsid w:val="00057316"/>
    <w:rsid w:val="000950AE"/>
    <w:rsid w:val="000C2520"/>
    <w:rsid w:val="000E4C34"/>
    <w:rsid w:val="00101D66"/>
    <w:rsid w:val="00114BEE"/>
    <w:rsid w:val="001501BA"/>
    <w:rsid w:val="00157416"/>
    <w:rsid w:val="00161668"/>
    <w:rsid w:val="001626D8"/>
    <w:rsid w:val="00170EDE"/>
    <w:rsid w:val="001B65C3"/>
    <w:rsid w:val="001F5B45"/>
    <w:rsid w:val="002364FE"/>
    <w:rsid w:val="00246C54"/>
    <w:rsid w:val="00247C60"/>
    <w:rsid w:val="00256D79"/>
    <w:rsid w:val="0027319F"/>
    <w:rsid w:val="002843E1"/>
    <w:rsid w:val="002C4831"/>
    <w:rsid w:val="002D49BF"/>
    <w:rsid w:val="002E142E"/>
    <w:rsid w:val="00340151"/>
    <w:rsid w:val="00365CBC"/>
    <w:rsid w:val="003B6213"/>
    <w:rsid w:val="003C047E"/>
    <w:rsid w:val="003F21B5"/>
    <w:rsid w:val="00410018"/>
    <w:rsid w:val="00417B79"/>
    <w:rsid w:val="00421D18"/>
    <w:rsid w:val="00426D9E"/>
    <w:rsid w:val="00456738"/>
    <w:rsid w:val="00466BDC"/>
    <w:rsid w:val="00467762"/>
    <w:rsid w:val="004711A7"/>
    <w:rsid w:val="004955E6"/>
    <w:rsid w:val="00552D48"/>
    <w:rsid w:val="005576F1"/>
    <w:rsid w:val="0059421C"/>
    <w:rsid w:val="00594F01"/>
    <w:rsid w:val="005A7E15"/>
    <w:rsid w:val="005B7DB9"/>
    <w:rsid w:val="005C3DC1"/>
    <w:rsid w:val="006479AF"/>
    <w:rsid w:val="0067572C"/>
    <w:rsid w:val="006A6D57"/>
    <w:rsid w:val="006B4E6E"/>
    <w:rsid w:val="006B69A5"/>
    <w:rsid w:val="006C3D8F"/>
    <w:rsid w:val="006D6033"/>
    <w:rsid w:val="006E29A9"/>
    <w:rsid w:val="006F0EB2"/>
    <w:rsid w:val="007607F6"/>
    <w:rsid w:val="00764B7A"/>
    <w:rsid w:val="00792F4B"/>
    <w:rsid w:val="007C4F36"/>
    <w:rsid w:val="008753A4"/>
    <w:rsid w:val="008B33A5"/>
    <w:rsid w:val="008D2116"/>
    <w:rsid w:val="008D36B5"/>
    <w:rsid w:val="008D460A"/>
    <w:rsid w:val="00944DC7"/>
    <w:rsid w:val="00964E88"/>
    <w:rsid w:val="00991B3E"/>
    <w:rsid w:val="009B388A"/>
    <w:rsid w:val="00A25C76"/>
    <w:rsid w:val="00A364B7"/>
    <w:rsid w:val="00A409EF"/>
    <w:rsid w:val="00A526C3"/>
    <w:rsid w:val="00A664D4"/>
    <w:rsid w:val="00A83DFD"/>
    <w:rsid w:val="00AA3BC0"/>
    <w:rsid w:val="00B368A3"/>
    <w:rsid w:val="00B44C6A"/>
    <w:rsid w:val="00B641E6"/>
    <w:rsid w:val="00B81366"/>
    <w:rsid w:val="00BB2E8C"/>
    <w:rsid w:val="00C619ED"/>
    <w:rsid w:val="00C76432"/>
    <w:rsid w:val="00C90D30"/>
    <w:rsid w:val="00CA2ED5"/>
    <w:rsid w:val="00CC0788"/>
    <w:rsid w:val="00CC7137"/>
    <w:rsid w:val="00CF1DBF"/>
    <w:rsid w:val="00D21306"/>
    <w:rsid w:val="00D224C4"/>
    <w:rsid w:val="00E01B6F"/>
    <w:rsid w:val="00E06CCD"/>
    <w:rsid w:val="00E13D62"/>
    <w:rsid w:val="00E543E7"/>
    <w:rsid w:val="00ED1A02"/>
    <w:rsid w:val="00ED489C"/>
    <w:rsid w:val="00ED6935"/>
    <w:rsid w:val="00EF1FED"/>
    <w:rsid w:val="00F12EFD"/>
    <w:rsid w:val="00F8614A"/>
    <w:rsid w:val="00F979FB"/>
    <w:rsid w:val="00FA0527"/>
    <w:rsid w:val="00FA4ABF"/>
    <w:rsid w:val="00FD17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State"/>
  <w:shapeDefaults>
    <o:shapedefaults v:ext="edit" spidmax="3074"/>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32"/>
      <w:sz w:val="32"/>
    </w:rPr>
  </w:style>
  <w:style w:type="paragraph" w:styleId="2">
    <w:name w:val="heading 2"/>
    <w:basedOn w:val="a"/>
    <w:next w:val="a"/>
    <w:qFormat/>
    <w:pPr>
      <w:keepNext/>
      <w:spacing w:line="360" w:lineRule="auto"/>
      <w:ind w:firstLine="540"/>
      <w:jc w:val="both"/>
      <w:outlineLvl w:val="1"/>
    </w:pPr>
    <w:rPr>
      <w:b/>
      <w:sz w:val="28"/>
      <w:u w:val="single"/>
    </w:rPr>
  </w:style>
  <w:style w:type="paragraph" w:styleId="3">
    <w:name w:val="heading 3"/>
    <w:basedOn w:val="a"/>
    <w:next w:val="a"/>
    <w:qFormat/>
    <w:pPr>
      <w:keepNext/>
      <w:shd w:val="clear" w:color="auto" w:fill="FFFFFF"/>
      <w:spacing w:before="5" w:line="360" w:lineRule="auto"/>
      <w:jc w:val="both"/>
      <w:outlineLvl w:val="2"/>
    </w:pPr>
    <w:rPr>
      <w:b/>
      <w:color w:val="000000"/>
      <w:spacing w:val="-5"/>
      <w:sz w:val="28"/>
      <w:u w:val="single"/>
    </w:rPr>
  </w:style>
  <w:style w:type="paragraph" w:styleId="4">
    <w:name w:val="heading 4"/>
    <w:basedOn w:val="a"/>
    <w:next w:val="a"/>
    <w:qFormat/>
    <w:pPr>
      <w:keepNext/>
      <w:spacing w:before="240" w:after="60"/>
      <w:outlineLvl w:val="3"/>
    </w:pPr>
    <w:rPr>
      <w:b/>
      <w:sz w:val="28"/>
    </w:rPr>
  </w:style>
  <w:style w:type="paragraph" w:styleId="5">
    <w:name w:val="heading 5"/>
    <w:basedOn w:val="a"/>
    <w:next w:val="a"/>
    <w:qFormat/>
    <w:pPr>
      <w:spacing w:before="240" w:after="60"/>
      <w:outlineLvl w:val="4"/>
    </w:pPr>
    <w:rPr>
      <w:b/>
      <w:i/>
      <w:sz w:val="26"/>
    </w:rPr>
  </w:style>
  <w:style w:type="paragraph" w:styleId="6">
    <w:name w:val="heading 6"/>
    <w:basedOn w:val="a"/>
    <w:next w:val="a"/>
    <w:qFormat/>
    <w:pPr>
      <w:keepNext/>
      <w:spacing w:line="360" w:lineRule="auto"/>
      <w:ind w:firstLine="540"/>
      <w:outlineLvl w:val="5"/>
    </w:pPr>
    <w:rPr>
      <w:b/>
      <w:sz w:val="28"/>
    </w:rPr>
  </w:style>
  <w:style w:type="paragraph" w:styleId="7">
    <w:name w:val="heading 7"/>
    <w:basedOn w:val="a"/>
    <w:next w:val="a"/>
    <w:qFormat/>
    <w:pPr>
      <w:keepNext/>
      <w:spacing w:line="360" w:lineRule="auto"/>
      <w:ind w:firstLine="540"/>
      <w:outlineLvl w:val="6"/>
    </w:pPr>
    <w:rPr>
      <w:sz w:val="28"/>
    </w:rPr>
  </w:style>
  <w:style w:type="paragraph" w:styleId="8">
    <w:name w:val="heading 8"/>
    <w:basedOn w:val="a"/>
    <w:next w:val="a"/>
    <w:qFormat/>
    <w:pPr>
      <w:keepNext/>
      <w:spacing w:line="360" w:lineRule="auto"/>
      <w:ind w:firstLine="540"/>
      <w:jc w:val="both"/>
      <w:outlineLvl w:val="7"/>
    </w:pPr>
    <w:rPr>
      <w:sz w:val="28"/>
    </w:rPr>
  </w:style>
  <w:style w:type="paragraph" w:styleId="9">
    <w:name w:val="heading 9"/>
    <w:basedOn w:val="a"/>
    <w:next w:val="a"/>
    <w:qFormat/>
    <w:pPr>
      <w:keepNext/>
      <w:spacing w:line="360" w:lineRule="auto"/>
      <w:jc w:val="center"/>
      <w:outlineLvl w:val="8"/>
    </w:pPr>
    <w:rPr>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spacing w:after="120" w:line="480" w:lineRule="auto"/>
    </w:pPr>
    <w:rPr>
      <w:sz w:val="24"/>
    </w:rPr>
  </w:style>
  <w:style w:type="paragraph" w:customStyle="1" w:styleId="Web">
    <w:name w:val="Обычный (веб).Обычный (Web)"/>
    <w:basedOn w:val="a"/>
    <w:pPr>
      <w:spacing w:before="100" w:after="100"/>
    </w:pPr>
    <w:rPr>
      <w:sz w:val="24"/>
    </w:rPr>
  </w:style>
  <w:style w:type="paragraph" w:styleId="a4">
    <w:name w:val="Body Text"/>
    <w:basedOn w:val="a"/>
    <w:pPr>
      <w:spacing w:after="120"/>
    </w:pPr>
    <w:rPr>
      <w:sz w:val="24"/>
    </w:rPr>
  </w:style>
  <w:style w:type="paragraph" w:styleId="a5">
    <w:name w:val="header"/>
    <w:basedOn w:val="a"/>
    <w:pPr>
      <w:tabs>
        <w:tab w:val="center" w:pos="4677"/>
        <w:tab w:val="right" w:pos="9355"/>
      </w:tabs>
    </w:pPr>
    <w:rPr>
      <w:sz w:val="24"/>
    </w:rPr>
  </w:style>
  <w:style w:type="paragraph" w:styleId="20">
    <w:name w:val="Body Text Indent 2"/>
    <w:basedOn w:val="a"/>
    <w:pPr>
      <w:spacing w:after="120" w:line="480" w:lineRule="auto"/>
      <w:ind w:left="283"/>
    </w:pPr>
    <w:rPr>
      <w:sz w:val="24"/>
    </w:rPr>
  </w:style>
  <w:style w:type="paragraph" w:customStyle="1" w:styleId="21">
    <w:name w:val="Стиль2"/>
    <w:basedOn w:val="a4"/>
    <w:pPr>
      <w:widowControl w:val="0"/>
      <w:spacing w:after="0"/>
      <w:ind w:firstLine="720"/>
      <w:jc w:val="both"/>
    </w:pPr>
    <w:rPr>
      <w:sz w:val="28"/>
    </w:rPr>
  </w:style>
  <w:style w:type="paragraph" w:styleId="a6">
    <w:name w:val="footer"/>
    <w:basedOn w:val="a"/>
    <w:link w:val="a7"/>
    <w:uiPriority w:val="99"/>
    <w:pPr>
      <w:tabs>
        <w:tab w:val="center" w:pos="4153"/>
        <w:tab w:val="right" w:pos="8306"/>
      </w:tabs>
    </w:pPr>
  </w:style>
  <w:style w:type="character" w:styleId="a8">
    <w:name w:val="page number"/>
    <w:basedOn w:val="a0"/>
  </w:style>
  <w:style w:type="paragraph" w:styleId="30">
    <w:name w:val="Body Text Indent 3"/>
    <w:basedOn w:val="a"/>
    <w:pPr>
      <w:spacing w:line="360" w:lineRule="auto"/>
      <w:ind w:left="540"/>
      <w:jc w:val="both"/>
    </w:pPr>
    <w:rPr>
      <w:sz w:val="28"/>
    </w:rPr>
  </w:style>
  <w:style w:type="paragraph" w:styleId="22">
    <w:name w:val="Body Text 2"/>
    <w:basedOn w:val="a"/>
    <w:pPr>
      <w:spacing w:line="360" w:lineRule="auto"/>
      <w:jc w:val="both"/>
    </w:pPr>
    <w:rPr>
      <w:sz w:val="28"/>
    </w:rPr>
  </w:style>
  <w:style w:type="paragraph" w:styleId="31">
    <w:name w:val="Body Text 3"/>
    <w:basedOn w:val="a"/>
    <w:pPr>
      <w:shd w:val="clear" w:color="auto" w:fill="FFFFFF"/>
      <w:spacing w:line="360" w:lineRule="auto"/>
      <w:ind w:right="-6"/>
    </w:pPr>
    <w:rPr>
      <w:color w:val="000000"/>
      <w:spacing w:val="-5"/>
      <w:sz w:val="28"/>
    </w:rPr>
  </w:style>
  <w:style w:type="paragraph" w:styleId="a9">
    <w:name w:val="Title"/>
    <w:basedOn w:val="a"/>
    <w:qFormat/>
    <w:pPr>
      <w:jc w:val="center"/>
    </w:pPr>
    <w:rPr>
      <w:b/>
      <w:sz w:val="28"/>
    </w:rPr>
  </w:style>
  <w:style w:type="paragraph" w:styleId="aa">
    <w:name w:val="Plain Text"/>
    <w:basedOn w:val="a"/>
    <w:rPr>
      <w:rFonts w:ascii="Courier New" w:hAnsi="Courier New"/>
    </w:rPr>
  </w:style>
  <w:style w:type="table" w:styleId="ab">
    <w:name w:val="Table Grid"/>
    <w:basedOn w:val="a1"/>
    <w:rsid w:val="003C0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3C047E"/>
    <w:pPr>
      <w:snapToGrid w:val="0"/>
      <w:spacing w:before="100" w:after="100"/>
    </w:pPr>
    <w:rPr>
      <w:sz w:val="24"/>
    </w:rPr>
  </w:style>
  <w:style w:type="paragraph" w:styleId="ac">
    <w:name w:val="Balloon Text"/>
    <w:basedOn w:val="a"/>
    <w:link w:val="ad"/>
    <w:rsid w:val="00C619ED"/>
    <w:rPr>
      <w:rFonts w:ascii="Tahoma" w:hAnsi="Tahoma" w:cs="Tahoma"/>
      <w:sz w:val="16"/>
      <w:szCs w:val="16"/>
    </w:rPr>
  </w:style>
  <w:style w:type="character" w:customStyle="1" w:styleId="ad">
    <w:name w:val="Текст выноски Знак"/>
    <w:basedOn w:val="a0"/>
    <w:link w:val="ac"/>
    <w:rsid w:val="00C619ED"/>
    <w:rPr>
      <w:rFonts w:ascii="Tahoma" w:hAnsi="Tahoma" w:cs="Tahoma"/>
      <w:sz w:val="16"/>
      <w:szCs w:val="16"/>
    </w:rPr>
  </w:style>
  <w:style w:type="character" w:customStyle="1" w:styleId="a7">
    <w:name w:val="Нижний колонтитул Знак"/>
    <w:basedOn w:val="a0"/>
    <w:link w:val="a6"/>
    <w:uiPriority w:val="99"/>
    <w:rsid w:val="00256D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altica Cyr">
    <w:altName w:val="Times New Roman"/>
    <w:panose1 w:val="00000000000000000000"/>
    <w:charset w:val="CC"/>
    <w:family w:val="auto"/>
    <w:notTrueType/>
    <w:pitch w:val="variable"/>
    <w:sig w:usb0="00000201" w:usb1="00000000" w:usb2="00000000" w:usb3="00000000" w:csb0="00000004" w:csb1="00000000"/>
  </w:font>
  <w:font w:name="Baltica">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585B53"/>
    <w:rsid w:val="00585B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7E478C8D1A0443DA68AF56F5DAB30AD">
    <w:name w:val="D7E478C8D1A0443DA68AF56F5DAB30AD"/>
    <w:rsid w:val="00585B53"/>
  </w:style>
  <w:style w:type="paragraph" w:customStyle="1" w:styleId="15F0F8BEC79540E192BBF3CC9A2E6D68">
    <w:name w:val="15F0F8BEC79540E192BBF3CC9A2E6D68"/>
    <w:rsid w:val="00585B53"/>
  </w:style>
  <w:style w:type="paragraph" w:customStyle="1" w:styleId="FB75517EEA8F49F58BD987FF4182CD55">
    <w:name w:val="FB75517EEA8F49F58BD987FF4182CD55"/>
    <w:rsid w:val="00585B5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6142D-DDF4-426B-8D55-3FE1C0D61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285</Pages>
  <Words>66373</Words>
  <Characters>378329</Characters>
  <Application>Microsoft Office Word</Application>
  <DocSecurity>0</DocSecurity>
  <Lines>3152</Lines>
  <Paragraphs>887</Paragraphs>
  <ScaleCrop>false</ScaleCrop>
  <HeadingPairs>
    <vt:vector size="2" baseType="variant">
      <vt:variant>
        <vt:lpstr>Название</vt:lpstr>
      </vt:variant>
      <vt:variant>
        <vt:i4>1</vt:i4>
      </vt:variant>
    </vt:vector>
  </HeadingPairs>
  <TitlesOfParts>
    <vt:vector size="1" baseType="lpstr">
      <vt:lpstr>Коррекция девиантных отклонений в поведении подростков в условиях оздоровительно-образовательных центров</vt:lpstr>
    </vt:vector>
  </TitlesOfParts>
  <Company> </Company>
  <LinksUpToDate>false</LinksUpToDate>
  <CharactersWithSpaces>443815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Коррекция девиантных отклонений в поведении подростков в условиях оздоровительно-образовательных центров</dc:title>
  <dc:subject/>
  <dc:creator>User</dc:creator>
  <cp:keywords/>
  <dc:description/>
  <cp:lastModifiedBy>Добруновы</cp:lastModifiedBy>
  <cp:revision>6</cp:revision>
  <dcterms:created xsi:type="dcterms:W3CDTF">2008-12-11T16:42:00Z</dcterms:created>
  <dcterms:modified xsi:type="dcterms:W3CDTF">2008-12-11T17:08:00Z</dcterms:modified>
</cp:coreProperties>
</file>